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5CCB3" w14:textId="3E9F4D02" w:rsidR="007A4719" w:rsidRPr="005F4F81" w:rsidRDefault="00FE69FC" w:rsidP="00270D9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FE69FC">
        <w:rPr>
          <w:rFonts w:ascii="Times New Roman" w:hAnsi="Times New Roman" w:cs="Times New Roman"/>
          <w:b/>
          <w:bCs/>
          <w:sz w:val="28"/>
        </w:rPr>
        <w:t>Supplemental</w:t>
      </w:r>
    </w:p>
    <w:p w14:paraId="499EDC67" w14:textId="77777777" w:rsidR="00F77323" w:rsidRPr="00F77323" w:rsidRDefault="00F77323" w:rsidP="00F77323">
      <w:pPr>
        <w:spacing w:after="0" w:line="36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0" w:name="_Hlk157515699"/>
      <w:bookmarkStart w:id="1" w:name="_Hlk144734059"/>
      <w:bookmarkStart w:id="2" w:name="_Hlk144734083"/>
      <w:bookmarkEnd w:id="0"/>
      <w:r w:rsidRPr="00F7732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Fabrication of g-C</w:t>
      </w:r>
      <w:r w:rsidRPr="00F77323">
        <w:rPr>
          <w:rFonts w:ascii="Times New Roman" w:hAnsi="Times New Roman" w:cs="Times New Roman"/>
          <w:b/>
          <w:bCs/>
          <w:kern w:val="0"/>
          <w:sz w:val="24"/>
          <w:szCs w:val="24"/>
          <w:vertAlign w:val="subscript"/>
          <w14:ligatures w14:val="none"/>
        </w:rPr>
        <w:t>3</w:t>
      </w:r>
      <w:r w:rsidRPr="00F7732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N</w:t>
      </w:r>
      <w:r w:rsidRPr="00F77323">
        <w:rPr>
          <w:rFonts w:ascii="Times New Roman" w:hAnsi="Times New Roman" w:cs="Times New Roman"/>
          <w:b/>
          <w:bCs/>
          <w:kern w:val="0"/>
          <w:sz w:val="24"/>
          <w:szCs w:val="24"/>
          <w:vertAlign w:val="subscript"/>
          <w14:ligatures w14:val="none"/>
        </w:rPr>
        <w:t>4</w:t>
      </w:r>
      <w:r w:rsidRPr="00F7732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films with enhanced mechanical and charge transfer properties by electrophoretic deposition and subsequent citric acid modification</w:t>
      </w:r>
    </w:p>
    <w:p w14:paraId="6E7A28F8" w14:textId="77777777" w:rsidR="00F77323" w:rsidRPr="00F77323" w:rsidRDefault="00F77323" w:rsidP="00F77323">
      <w:pPr>
        <w:spacing w:after="0" w:line="36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F829752" w14:textId="77777777" w:rsidR="00F77323" w:rsidRPr="00F77323" w:rsidRDefault="00F77323" w:rsidP="00F77323">
      <w:pPr>
        <w:spacing w:after="0" w:line="360" w:lineRule="auto"/>
        <w:ind w:leftChars="50" w:left="110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bookmarkEnd w:id="1"/>
    <w:p w14:paraId="6C8A9426" w14:textId="77777777" w:rsidR="00FE69FC" w:rsidRPr="00AF4B2B" w:rsidRDefault="00FE69FC" w:rsidP="00FE69FC">
      <w:pPr>
        <w:snapToGri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B2B">
        <w:rPr>
          <w:rFonts w:ascii="Times New Roman" w:hAnsi="Times New Roman" w:cs="Times New Roman"/>
          <w:sz w:val="24"/>
          <w:szCs w:val="24"/>
        </w:rPr>
        <w:t xml:space="preserve">Preyaphat Wongchaiya </w:t>
      </w:r>
      <w:proofErr w:type="spellStart"/>
      <w:proofErr w:type="gramStart"/>
      <w:r w:rsidRPr="00AF4B2B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AF4B2B">
        <w:rPr>
          <w:rFonts w:ascii="Times New Roman" w:hAnsi="Times New Roman" w:cs="Times New Roman" w:hint="eastAsia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proofErr w:type="gramEnd"/>
      <w:r w:rsidRPr="00AF4B2B">
        <w:rPr>
          <w:rFonts w:ascii="Times New Roman" w:hAnsi="Times New Roman" w:cs="Times New Roman"/>
          <w:sz w:val="24"/>
          <w:szCs w:val="24"/>
        </w:rPr>
        <w:t xml:space="preserve">, Thi Kim Ngan Nguyen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AF4B2B">
        <w:rPr>
          <w:rFonts w:ascii="Times New Roman" w:hAnsi="Times New Roman" w:cs="Times New Roman"/>
          <w:sz w:val="24"/>
          <w:szCs w:val="24"/>
          <w:vertAlign w:val="superscript"/>
        </w:rPr>
        <w:t>,*</w:t>
      </w:r>
      <w:r w:rsidRPr="00AF4B2B">
        <w:rPr>
          <w:rFonts w:ascii="Times New Roman" w:hAnsi="Times New Roman" w:cs="Times New Roman"/>
          <w:sz w:val="24"/>
          <w:szCs w:val="24"/>
        </w:rPr>
        <w:t xml:space="preserve">, Pornapa Sujaridworakun </w:t>
      </w:r>
      <w:proofErr w:type="spellStart"/>
      <w:r w:rsidRPr="00AF4B2B">
        <w:rPr>
          <w:rFonts w:ascii="Times New Roman" w:hAnsi="Times New Roman" w:cs="Times New Roman"/>
          <w:sz w:val="24"/>
          <w:szCs w:val="24"/>
          <w:vertAlign w:val="superscript"/>
        </w:rPr>
        <w:t>a,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Pr="00AF4B2B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proofErr w:type="spellEnd"/>
      <w:r w:rsidRPr="00AF4B2B">
        <w:rPr>
          <w:rFonts w:ascii="Times New Roman" w:hAnsi="Times New Roman" w:cs="Times New Roman"/>
          <w:sz w:val="24"/>
          <w:szCs w:val="24"/>
          <w:vertAlign w:val="superscript"/>
        </w:rPr>
        <w:t>,*</w:t>
      </w:r>
      <w:r w:rsidRPr="00AF4B2B">
        <w:rPr>
          <w:rFonts w:ascii="Times New Roman" w:hAnsi="Times New Roman" w:cs="Times New Roman"/>
          <w:sz w:val="24"/>
          <w:szCs w:val="24"/>
        </w:rPr>
        <w:t xml:space="preserve">, Siriporn Larpkiattaworn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f</w:t>
      </w:r>
      <w:r w:rsidRPr="00AF4B2B">
        <w:rPr>
          <w:rFonts w:ascii="Times New Roman" w:hAnsi="Times New Roman" w:cs="Times New Roman"/>
          <w:sz w:val="24"/>
          <w:szCs w:val="24"/>
        </w:rPr>
        <w:t xml:space="preserve">, Tohru S. Suzuki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AF4B2B">
        <w:rPr>
          <w:rFonts w:ascii="Times New Roman" w:hAnsi="Times New Roman" w:cs="Times New Roman"/>
          <w:sz w:val="24"/>
          <w:szCs w:val="24"/>
        </w:rPr>
        <w:t xml:space="preserve">, Tetsuo Uchikoshi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AF4B2B">
        <w:rPr>
          <w:rFonts w:ascii="Times New Roman" w:hAnsi="Times New Roman" w:cs="Times New Roman"/>
          <w:sz w:val="24"/>
          <w:szCs w:val="24"/>
          <w:vertAlign w:val="superscript"/>
        </w:rPr>
        <w:t>,*</w:t>
      </w:r>
    </w:p>
    <w:p w14:paraId="1B626C7E" w14:textId="77777777" w:rsidR="00FE69FC" w:rsidRPr="00AF4B2B" w:rsidRDefault="00FE69FC" w:rsidP="00FE69FC">
      <w:pPr>
        <w:snapToGri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4B2B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bookmarkStart w:id="3" w:name="_Hlk157518943"/>
      <w:r w:rsidRPr="00AF4B2B">
        <w:rPr>
          <w:rFonts w:ascii="Times New Roman" w:hAnsi="Times New Roman" w:cs="Times New Roman"/>
          <w:sz w:val="24"/>
          <w:szCs w:val="24"/>
        </w:rPr>
        <w:t xml:space="preserve">Department of Materials Science, Faculty of Science, Chulalongkorn University, </w:t>
      </w:r>
      <w:bookmarkEnd w:id="3"/>
      <w:r w:rsidRPr="007C1927">
        <w:rPr>
          <w:rFonts w:ascii="Times New Roman" w:hAnsi="Times New Roman" w:cs="Times New Roman"/>
          <w:sz w:val="24"/>
          <w:szCs w:val="24"/>
        </w:rPr>
        <w:t xml:space="preserve">254 </w:t>
      </w:r>
      <w:proofErr w:type="spellStart"/>
      <w:r w:rsidRPr="007C1927">
        <w:rPr>
          <w:rFonts w:ascii="Times New Roman" w:hAnsi="Times New Roman" w:cs="Times New Roman"/>
          <w:sz w:val="24"/>
          <w:szCs w:val="24"/>
        </w:rPr>
        <w:t>Phayathai</w:t>
      </w:r>
      <w:proofErr w:type="spellEnd"/>
      <w:r w:rsidRPr="007C1927">
        <w:rPr>
          <w:rFonts w:ascii="Times New Roman" w:hAnsi="Times New Roman" w:cs="Times New Roman"/>
          <w:sz w:val="24"/>
          <w:szCs w:val="24"/>
        </w:rPr>
        <w:t xml:space="preserve"> Road,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7C1927">
        <w:rPr>
          <w:rFonts w:ascii="Times New Roman" w:hAnsi="Times New Roman" w:cs="Times New Roman"/>
          <w:sz w:val="24"/>
          <w:szCs w:val="24"/>
        </w:rPr>
        <w:t>Pathumwan</w:t>
      </w:r>
      <w:proofErr w:type="spellEnd"/>
      <w:r w:rsidRPr="007C1927">
        <w:rPr>
          <w:rFonts w:ascii="Times New Roman" w:hAnsi="Times New Roman" w:cs="Times New Roman"/>
          <w:sz w:val="24"/>
          <w:szCs w:val="24"/>
        </w:rPr>
        <w:t xml:space="preserve">, </w:t>
      </w:r>
      <w:r w:rsidRPr="00AF4B2B">
        <w:rPr>
          <w:rFonts w:ascii="Times New Roman" w:hAnsi="Times New Roman" w:cs="Times New Roman"/>
          <w:sz w:val="24"/>
          <w:szCs w:val="24"/>
        </w:rPr>
        <w:t>Bangkok 10330, Thailand</w:t>
      </w:r>
    </w:p>
    <w:p w14:paraId="29E8ECD3" w14:textId="77777777" w:rsidR="00FE69FC" w:rsidRPr="00AF4B2B" w:rsidRDefault="00FE69FC" w:rsidP="00FE69FC">
      <w:pPr>
        <w:snapToGri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AF4B2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F4B2B">
        <w:rPr>
          <w:rFonts w:ascii="Times New Roman" w:hAnsi="Times New Roman" w:cs="Times New Roman"/>
          <w:sz w:val="24"/>
          <w:szCs w:val="24"/>
        </w:rPr>
        <w:t xml:space="preserve">Research Center for Electronic and Optical Materials, National Institute for Materials Science, </w:t>
      </w:r>
      <w:r>
        <w:rPr>
          <w:rFonts w:ascii="Times New Roman" w:hAnsi="Times New Roman" w:cs="Times New Roman"/>
          <w:noProof/>
          <w:color w:val="000000" w:themeColor="text1"/>
          <w:szCs w:val="21"/>
        </w:rPr>
        <w:t xml:space="preserve">1-2-1 Sengen, </w:t>
      </w:r>
      <w:r w:rsidRPr="00AF4B2B">
        <w:rPr>
          <w:rFonts w:ascii="Times New Roman" w:hAnsi="Times New Roman" w:cs="Times New Roman"/>
          <w:sz w:val="24"/>
          <w:szCs w:val="24"/>
        </w:rPr>
        <w:t>Tsukuba, Ibaraki 305-0047, Japan</w:t>
      </w:r>
    </w:p>
    <w:p w14:paraId="67D22654" w14:textId="77777777" w:rsidR="00FE69FC" w:rsidRPr="00AF4B2B" w:rsidRDefault="00FE69FC" w:rsidP="00FE69FC">
      <w:pPr>
        <w:snapToGri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AF4B2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F4B2B">
        <w:rPr>
          <w:rFonts w:ascii="Times New Roman" w:hAnsi="Times New Roman" w:cs="Times New Roman"/>
          <w:sz w:val="24"/>
          <w:szCs w:val="24"/>
        </w:rPr>
        <w:t xml:space="preserve">International Center for Young Scientists, National Institute for Materials Science, </w:t>
      </w:r>
      <w:r w:rsidRPr="00C83F1A">
        <w:rPr>
          <w:rFonts w:ascii="Times New Roman" w:hAnsi="Times New Roman" w:cs="Times New Roman"/>
          <w:sz w:val="24"/>
          <w:szCs w:val="24"/>
        </w:rPr>
        <w:t>1-2-1 Sengen,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B2B">
        <w:rPr>
          <w:rFonts w:ascii="Times New Roman" w:hAnsi="Times New Roman" w:cs="Times New Roman"/>
          <w:sz w:val="24"/>
          <w:szCs w:val="24"/>
        </w:rPr>
        <w:t>Tsukuba, Ibaraki 305-0047, Japan</w:t>
      </w:r>
    </w:p>
    <w:p w14:paraId="04154FE4" w14:textId="77777777" w:rsidR="00FE69FC" w:rsidRPr="00AF4B2B" w:rsidRDefault="00FE69FC" w:rsidP="00FE69FC">
      <w:pPr>
        <w:snapToGri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bidi="ar-SA"/>
        </w:rPr>
        <w:t>d</w:t>
      </w:r>
      <w:r w:rsidRPr="00AF4B2B">
        <w:rPr>
          <w:rFonts w:ascii="Times New Roman" w:hAnsi="Times New Roman" w:cs="Times New Roman"/>
          <w:sz w:val="24"/>
          <w:szCs w:val="24"/>
          <w:vertAlign w:val="superscript"/>
          <w:lang w:bidi="ar-SA"/>
        </w:rPr>
        <w:t xml:space="preserve"> </w:t>
      </w:r>
      <w:r w:rsidRPr="00AF4B2B">
        <w:rPr>
          <w:rFonts w:ascii="Times New Roman" w:hAnsi="Times New Roman" w:cs="Times New Roman"/>
          <w:sz w:val="24"/>
          <w:szCs w:val="24"/>
          <w:lang w:bidi="ar-SA"/>
        </w:rPr>
        <w:t xml:space="preserve">Photocatalysts for Clean Environment and Energy Research Unit, Faculty of Science, Chulalongkorn University, </w:t>
      </w:r>
      <w:r w:rsidRPr="007C1927">
        <w:rPr>
          <w:rFonts w:ascii="Times New Roman" w:hAnsi="Times New Roman" w:cs="Times New Roman"/>
          <w:sz w:val="24"/>
          <w:szCs w:val="24"/>
          <w:lang w:bidi="ar-SA"/>
        </w:rPr>
        <w:t xml:space="preserve">254 </w:t>
      </w:r>
      <w:proofErr w:type="spellStart"/>
      <w:r w:rsidRPr="007C1927">
        <w:rPr>
          <w:rFonts w:ascii="Times New Roman" w:hAnsi="Times New Roman" w:cs="Times New Roman"/>
          <w:sz w:val="24"/>
          <w:szCs w:val="24"/>
          <w:lang w:bidi="ar-SA"/>
        </w:rPr>
        <w:t>Phayathai</w:t>
      </w:r>
      <w:proofErr w:type="spellEnd"/>
      <w:r w:rsidRPr="007C1927">
        <w:rPr>
          <w:rFonts w:ascii="Times New Roman" w:hAnsi="Times New Roman" w:cs="Times New Roman"/>
          <w:sz w:val="24"/>
          <w:szCs w:val="24"/>
          <w:lang w:bidi="ar-SA"/>
        </w:rPr>
        <w:t xml:space="preserve"> Road, </w:t>
      </w:r>
      <w:proofErr w:type="spellStart"/>
      <w:r w:rsidRPr="007C1927">
        <w:rPr>
          <w:rFonts w:ascii="Times New Roman" w:hAnsi="Times New Roman" w:cs="Times New Roman"/>
          <w:sz w:val="24"/>
          <w:szCs w:val="24"/>
          <w:lang w:bidi="ar-SA"/>
        </w:rPr>
        <w:t>Pathumwan</w:t>
      </w:r>
      <w:proofErr w:type="spellEnd"/>
      <w:r w:rsidRPr="007C1927">
        <w:rPr>
          <w:rFonts w:ascii="Times New Roman" w:hAnsi="Times New Roman" w:cs="Times New Roman"/>
          <w:sz w:val="24"/>
          <w:szCs w:val="24"/>
          <w:lang w:bidi="ar-SA"/>
        </w:rPr>
        <w:t>, </w:t>
      </w:r>
      <w:r w:rsidRPr="00AF4B2B">
        <w:rPr>
          <w:rFonts w:ascii="Times New Roman" w:hAnsi="Times New Roman" w:cs="Times New Roman"/>
          <w:sz w:val="24"/>
          <w:szCs w:val="24"/>
          <w:lang w:bidi="ar-SA"/>
        </w:rPr>
        <w:t>Bangkok 10330, Thailand</w:t>
      </w:r>
    </w:p>
    <w:p w14:paraId="40A69C78" w14:textId="77777777" w:rsidR="00FE69FC" w:rsidRPr="00AF4B2B" w:rsidRDefault="00FE69FC" w:rsidP="00FE69FC">
      <w:pPr>
        <w:snapToGri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cs/>
          <w:lang w:bidi="ar-SA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bidi="ar-SA"/>
        </w:rPr>
        <w:t>e</w:t>
      </w:r>
      <w:r w:rsidRPr="00AF4B2B">
        <w:rPr>
          <w:rFonts w:ascii="Times New Roman" w:hAnsi="Times New Roman" w:cs="Times New Roman"/>
          <w:sz w:val="24"/>
          <w:szCs w:val="24"/>
          <w:vertAlign w:val="superscript"/>
          <w:lang w:bidi="ar-SA"/>
        </w:rPr>
        <w:t xml:space="preserve"> </w:t>
      </w:r>
      <w:r w:rsidRPr="00AF4B2B">
        <w:rPr>
          <w:rFonts w:ascii="Times New Roman" w:hAnsi="Times New Roman" w:cs="Times New Roman"/>
          <w:sz w:val="24"/>
          <w:szCs w:val="24"/>
          <w:lang w:bidi="ar-SA"/>
        </w:rPr>
        <w:t xml:space="preserve">Center of Excellence </w:t>
      </w:r>
      <w:r>
        <w:rPr>
          <w:rFonts w:ascii="Times New Roman" w:hAnsi="Times New Roman" w:cs="Times New Roman"/>
          <w:sz w:val="24"/>
          <w:szCs w:val="24"/>
          <w:lang w:bidi="ar-SA"/>
        </w:rPr>
        <w:t>on</w:t>
      </w:r>
      <w:r w:rsidRPr="00AF4B2B">
        <w:rPr>
          <w:rFonts w:ascii="Times New Roman" w:hAnsi="Times New Roman" w:cs="Times New Roman"/>
          <w:sz w:val="24"/>
          <w:szCs w:val="24"/>
          <w:lang w:bidi="ar-SA"/>
        </w:rPr>
        <w:t xml:space="preserve"> Petrochemical and Materials Technology, Chulalongkorn University, </w:t>
      </w:r>
      <w:r w:rsidRPr="008A375F">
        <w:rPr>
          <w:rFonts w:ascii="Times New Roman" w:hAnsi="Times New Roman" w:cs="Times New Roman"/>
          <w:sz w:val="24"/>
          <w:szCs w:val="24"/>
          <w:lang w:bidi="ar-SA"/>
        </w:rPr>
        <w:t xml:space="preserve">254 Soi Chula 12, </w:t>
      </w:r>
      <w:proofErr w:type="spellStart"/>
      <w:r w:rsidRPr="008A375F">
        <w:rPr>
          <w:rFonts w:ascii="Times New Roman" w:hAnsi="Times New Roman" w:cs="Times New Roman"/>
          <w:sz w:val="24"/>
          <w:szCs w:val="24"/>
          <w:lang w:bidi="ar-SA"/>
        </w:rPr>
        <w:t>Phayathai</w:t>
      </w:r>
      <w:proofErr w:type="spellEnd"/>
      <w:r w:rsidRPr="008A375F">
        <w:rPr>
          <w:rFonts w:ascii="Times New Roman" w:hAnsi="Times New Roman" w:cs="Times New Roman"/>
          <w:sz w:val="24"/>
          <w:szCs w:val="24"/>
          <w:lang w:bidi="ar-SA"/>
        </w:rPr>
        <w:t xml:space="preserve"> Road, Wang Mai, </w:t>
      </w:r>
      <w:proofErr w:type="spellStart"/>
      <w:r w:rsidRPr="008A375F">
        <w:rPr>
          <w:rFonts w:ascii="Times New Roman" w:hAnsi="Times New Roman" w:cs="Times New Roman"/>
          <w:sz w:val="24"/>
          <w:szCs w:val="24"/>
          <w:lang w:bidi="ar-SA"/>
        </w:rPr>
        <w:t>Pathumwan</w:t>
      </w:r>
      <w:proofErr w:type="spellEnd"/>
      <w:r w:rsidRPr="008A375F">
        <w:rPr>
          <w:rFonts w:ascii="Times New Roman" w:hAnsi="Times New Roman" w:cs="Times New Roman"/>
          <w:sz w:val="24"/>
          <w:szCs w:val="24"/>
          <w:lang w:bidi="ar-SA"/>
        </w:rPr>
        <w:t>,</w:t>
      </w:r>
      <w:r w:rsidRPr="00AF4B2B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AF4B2B">
        <w:rPr>
          <w:rFonts w:ascii="Times New Roman" w:hAnsi="Times New Roman" w:cs="Times New Roman"/>
          <w:sz w:val="24"/>
          <w:szCs w:val="24"/>
        </w:rPr>
        <w:t xml:space="preserve">Bangkok 10330, </w:t>
      </w:r>
      <w:r w:rsidRPr="00AF4B2B">
        <w:rPr>
          <w:rFonts w:ascii="Times New Roman" w:hAnsi="Times New Roman" w:cs="Times New Roman"/>
          <w:sz w:val="24"/>
          <w:szCs w:val="24"/>
          <w:lang w:bidi="ar-SA"/>
        </w:rPr>
        <w:t>Thailand</w:t>
      </w:r>
    </w:p>
    <w:p w14:paraId="52CD7BBD" w14:textId="77777777" w:rsidR="00FE69FC" w:rsidRPr="00AF4B2B" w:rsidRDefault="00FE69FC" w:rsidP="00FE69FC">
      <w:pPr>
        <w:snapToGri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f</w:t>
      </w:r>
      <w:r w:rsidRPr="00AF4B2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F4B2B">
        <w:rPr>
          <w:rFonts w:ascii="Times New Roman" w:hAnsi="Times New Roman" w:cs="Times New Roman"/>
          <w:sz w:val="24"/>
          <w:szCs w:val="24"/>
        </w:rPr>
        <w:t xml:space="preserve">Expert Centre of Innovative Materials, Thailand Institute of Scientific and Technological Research, </w:t>
      </w:r>
      <w:r w:rsidRPr="007C1927">
        <w:rPr>
          <w:rFonts w:ascii="Times New Roman" w:hAnsi="Times New Roman" w:cs="Times New Roman"/>
          <w:sz w:val="24"/>
          <w:szCs w:val="24"/>
        </w:rPr>
        <w:t xml:space="preserve">35 Mu 3 Technopolis, </w:t>
      </w:r>
      <w:proofErr w:type="spellStart"/>
      <w:r w:rsidRPr="007C1927">
        <w:rPr>
          <w:rFonts w:ascii="Times New Roman" w:hAnsi="Times New Roman" w:cs="Times New Roman"/>
          <w:sz w:val="24"/>
          <w:szCs w:val="24"/>
        </w:rPr>
        <w:t>Tambon</w:t>
      </w:r>
      <w:proofErr w:type="spellEnd"/>
      <w:r w:rsidRPr="007C1927">
        <w:rPr>
          <w:rFonts w:ascii="Times New Roman" w:hAnsi="Times New Roman" w:cs="Times New Roman"/>
          <w:sz w:val="24"/>
          <w:szCs w:val="24"/>
        </w:rPr>
        <w:t xml:space="preserve"> Khlong Ha, </w:t>
      </w:r>
      <w:proofErr w:type="spellStart"/>
      <w:r w:rsidRPr="007C1927">
        <w:rPr>
          <w:rFonts w:ascii="Times New Roman" w:hAnsi="Times New Roman" w:cs="Times New Roman"/>
          <w:sz w:val="24"/>
          <w:szCs w:val="24"/>
        </w:rPr>
        <w:t>Amphoe</w:t>
      </w:r>
      <w:proofErr w:type="spellEnd"/>
      <w:r w:rsidRPr="007C1927">
        <w:rPr>
          <w:rFonts w:ascii="Times New Roman" w:hAnsi="Times New Roman" w:cs="Times New Roman"/>
          <w:sz w:val="24"/>
          <w:szCs w:val="24"/>
        </w:rPr>
        <w:t xml:space="preserve"> Khlong Luang, </w:t>
      </w:r>
      <w:r w:rsidRPr="00AF4B2B">
        <w:rPr>
          <w:rFonts w:ascii="Times New Roman" w:hAnsi="Times New Roman" w:cs="Times New Roman"/>
          <w:sz w:val="24"/>
          <w:szCs w:val="24"/>
        </w:rPr>
        <w:t>Pathum Thani 12120, Thailand</w:t>
      </w:r>
    </w:p>
    <w:p w14:paraId="0510E69D" w14:textId="77777777" w:rsidR="00FE69FC" w:rsidRPr="00FE69FC" w:rsidRDefault="00FE69FC" w:rsidP="00FE69FC">
      <w:pPr>
        <w:snapToGrid w:val="0"/>
        <w:spacing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46BD492" w14:textId="77777777" w:rsidR="00FE69FC" w:rsidRPr="00FE69FC" w:rsidRDefault="00FE69FC" w:rsidP="00FE69FC">
      <w:pPr>
        <w:snapToGrid w:val="0"/>
        <w:spacing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E69F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* Corresponding Authors: </w:t>
      </w:r>
    </w:p>
    <w:p w14:paraId="67C6E670" w14:textId="77777777" w:rsidR="00FE69FC" w:rsidRPr="00FE69FC" w:rsidRDefault="00FE69FC" w:rsidP="00FE69FC">
      <w:pPr>
        <w:snapToGrid w:val="0"/>
        <w:spacing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E69FC">
        <w:rPr>
          <w:rFonts w:ascii="Times New Roman" w:hAnsi="Times New Roman" w:cs="Times New Roman"/>
          <w:kern w:val="0"/>
          <w:sz w:val="24"/>
          <w:szCs w:val="24"/>
          <w14:ligatures w14:val="none"/>
        </w:rPr>
        <w:t>Email address: uchikoshi.tetsuo@nims.go.jp (T. Uchikoshi)</w:t>
      </w:r>
    </w:p>
    <w:p w14:paraId="54834B33" w14:textId="77777777" w:rsidR="00FE69FC" w:rsidRPr="00FE69FC" w:rsidRDefault="00FE69FC" w:rsidP="00FE69FC">
      <w:pPr>
        <w:snapToGrid w:val="0"/>
        <w:spacing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E69FC">
        <w:rPr>
          <w:rFonts w:ascii="Times New Roman" w:hAnsi="Times New Roman" w:cs="Times New Roman"/>
          <w:kern w:val="0"/>
          <w:sz w:val="24"/>
          <w:szCs w:val="24"/>
          <w14:ligatures w14:val="none"/>
        </w:rPr>
        <w:t>Email address: NGUYEN.Thikimngan@nims.go.jp (T.K.N. Nguyen)</w:t>
      </w:r>
    </w:p>
    <w:p w14:paraId="4BE8CEAD" w14:textId="77777777" w:rsidR="00FE69FC" w:rsidRPr="00FE69FC" w:rsidRDefault="00FE69FC" w:rsidP="00FE69FC">
      <w:pPr>
        <w:snapToGrid w:val="0"/>
        <w:spacing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E69FC">
        <w:rPr>
          <w:rFonts w:ascii="Times New Roman" w:hAnsi="Times New Roman" w:cs="Times New Roman"/>
          <w:kern w:val="0"/>
          <w:sz w:val="24"/>
          <w:szCs w:val="24"/>
          <w14:ligatures w14:val="none"/>
        </w:rPr>
        <w:t>Email address: pornapa.s@chula.ac.th (P. Sujaridworakun)</w:t>
      </w:r>
    </w:p>
    <w:p w14:paraId="6CCED5AF" w14:textId="3D4D92F2" w:rsidR="00F77323" w:rsidRPr="00FE69FC" w:rsidRDefault="00FE69FC" w:rsidP="00FE69FC">
      <w:pPr>
        <w:snapToGrid w:val="0"/>
        <w:spacing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FE69FC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 </w:t>
      </w:r>
    </w:p>
    <w:bookmarkEnd w:id="2"/>
    <w:p w14:paraId="02CA0D0F" w14:textId="71901844" w:rsidR="007C1E1A" w:rsidRPr="005F4F81" w:rsidRDefault="00303F53" w:rsidP="003F2819">
      <w:pPr>
        <w:jc w:val="center"/>
      </w:pPr>
      <w:r w:rsidRPr="005F4F81">
        <w:rPr>
          <w:rFonts w:ascii="Times New Roman" w:hAnsi="Times New Roman" w:cs="Times New Roman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AAC2CAF" wp14:editId="24DFAF4D">
                <wp:simplePos x="0" y="0"/>
                <wp:positionH relativeFrom="column">
                  <wp:posOffset>-228600</wp:posOffset>
                </wp:positionH>
                <wp:positionV relativeFrom="paragraph">
                  <wp:posOffset>3429000</wp:posOffset>
                </wp:positionV>
                <wp:extent cx="5848350" cy="457200"/>
                <wp:effectExtent l="0" t="0" r="0" b="0"/>
                <wp:wrapNone/>
                <wp:docPr id="31926399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E3370B" w14:textId="2F111125" w:rsidR="00303F53" w:rsidRPr="0037202D" w:rsidRDefault="00303F53" w:rsidP="00303F53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C2CA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8pt;margin-top:270pt;width:460.5pt;height:3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" filled="f" stroked="f" strokeweight=".5pt">
                <v:textbox>
                  <w:txbxContent>
                    <w:p w14:paraId="3AE3370B" w14:textId="2F111125" w:rsidR="00303F53" w:rsidRPr="0037202D" w:rsidRDefault="00303F53" w:rsidP="00303F53">
                      <w:pPr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 w:rsidRPr="005F4F81">
        <w:object w:dxaOrig="16435" w:dyaOrig="11481" w14:anchorId="244C7C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0.5pt;height:265pt" o:ole="">
            <v:imagedata r:id="rId6" o:title=""/>
          </v:shape>
          <o:OLEObject Type="Embed" ProgID="Origin95.Graph" ShapeID="_x0000_i1025" DrawAspect="Content" ObjectID="_1768137287" r:id="rId7"/>
        </w:object>
      </w:r>
    </w:p>
    <w:p w14:paraId="5CFD13B1" w14:textId="4F8D0F48" w:rsidR="008F4ACD" w:rsidRPr="005F4F81" w:rsidRDefault="0049556B" w:rsidP="007E75D6">
      <w:pPr>
        <w:rPr>
          <w:rFonts w:ascii="Times New Roman" w:hAnsi="Times New Roman" w:cs="Times New Roman"/>
          <w:b/>
          <w:bCs/>
          <w:sz w:val="28"/>
        </w:rPr>
      </w:pPr>
      <w:r w:rsidRPr="005F4F81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6EFA9A" wp14:editId="1EC0A2EC">
                <wp:simplePos x="0" y="0"/>
                <wp:positionH relativeFrom="column">
                  <wp:posOffset>0</wp:posOffset>
                </wp:positionH>
                <wp:positionV relativeFrom="paragraph">
                  <wp:posOffset>1347470</wp:posOffset>
                </wp:positionV>
                <wp:extent cx="5848350" cy="457200"/>
                <wp:effectExtent l="0" t="0" r="0" b="0"/>
                <wp:wrapNone/>
                <wp:docPr id="70623077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CBE6DF" w14:textId="296CC409" w:rsidR="0049556B" w:rsidRPr="0037202D" w:rsidRDefault="0049556B" w:rsidP="0049556B">
                            <w:pPr>
                              <w:pStyle w:val="a9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CA-200</w:t>
                            </w:r>
                            <w:r w:rsidRPr="00743E4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CA-250</w:t>
                            </w:r>
                            <w:r w:rsidRPr="00743E4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CA-300</w:t>
                            </w:r>
                            <w:r w:rsidRPr="00743E4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CA-350</w:t>
                            </w:r>
                            <w:r w:rsidRPr="00743E4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°</w:t>
                            </w:r>
                          </w:p>
                          <w:p w14:paraId="5EAEB335" w14:textId="77777777" w:rsidR="0049556B" w:rsidRPr="0037202D" w:rsidRDefault="0049556B" w:rsidP="0049556B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6F1DEB6B" w14:textId="77777777" w:rsidR="0049556B" w:rsidRPr="0037202D" w:rsidRDefault="0049556B" w:rsidP="0049556B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EFA9A" id="_x0000_s1027" type="#_x0000_t202" style="position:absolute;margin-left:0;margin-top:106.1pt;width:460.5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" filled="f" stroked="f" strokeweight=".5pt">
                <v:textbox>
                  <w:txbxContent>
                    <w:p w14:paraId="39CBE6DF" w14:textId="296CC409" w:rsidR="0049556B" w:rsidRPr="0037202D" w:rsidRDefault="0049556B" w:rsidP="0049556B">
                      <w:pPr>
                        <w:pStyle w:val="a9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CA-200</w:t>
                      </w:r>
                      <w:r w:rsidRPr="00743E4F">
                        <w:rPr>
                          <w:rFonts w:ascii="Times New Roman" w:hAnsi="Times New Roman" w:cs="Times New Roman"/>
                          <w:sz w:val="28"/>
                        </w:rPr>
                        <w:t>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CA-250</w:t>
                      </w:r>
                      <w:r w:rsidRPr="00743E4F">
                        <w:rPr>
                          <w:rFonts w:ascii="Times New Roman" w:hAnsi="Times New Roman" w:cs="Times New Roman"/>
                          <w:sz w:val="28"/>
                        </w:rPr>
                        <w:t>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   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CA-300</w:t>
                      </w:r>
                      <w:r w:rsidRPr="00743E4F">
                        <w:rPr>
                          <w:rFonts w:ascii="Times New Roman" w:hAnsi="Times New Roman" w:cs="Times New Roman"/>
                          <w:sz w:val="28"/>
                        </w:rPr>
                        <w:t>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      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CA-350</w:t>
                      </w:r>
                      <w:r w:rsidRPr="00743E4F">
                        <w:rPr>
                          <w:rFonts w:ascii="Times New Roman" w:hAnsi="Times New Roman" w:cs="Times New Roman"/>
                          <w:sz w:val="28"/>
                        </w:rPr>
                        <w:t>°</w:t>
                      </w:r>
                    </w:p>
                    <w:p w14:paraId="5EAEB335" w14:textId="77777777" w:rsidR="0049556B" w:rsidRPr="0037202D" w:rsidRDefault="0049556B" w:rsidP="0049556B">
                      <w:pPr>
                        <w:rPr>
                          <w:b/>
                          <w:bCs/>
                          <w:sz w:val="28"/>
                        </w:rPr>
                      </w:pPr>
                    </w:p>
                    <w:p w14:paraId="6F1DEB6B" w14:textId="77777777" w:rsidR="0049556B" w:rsidRPr="0037202D" w:rsidRDefault="0049556B" w:rsidP="0049556B">
                      <w:pPr>
                        <w:rPr>
                          <w:b/>
                          <w:bCs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0D8B" w:rsidRPr="005F4F81">
        <w:rPr>
          <w:noProof/>
        </w:rPr>
        <w:drawing>
          <wp:inline distT="0" distB="0" distL="0" distR="0" wp14:anchorId="36C04B60" wp14:editId="1C63B598">
            <wp:extent cx="860442" cy="1571625"/>
            <wp:effectExtent l="0" t="0" r="0" b="0"/>
            <wp:docPr id="1863566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57" b="24218"/>
                    <a:stretch/>
                  </pic:blipFill>
                  <pic:spPr bwMode="auto">
                    <a:xfrm>
                      <a:off x="0" y="0"/>
                      <a:ext cx="863011" cy="157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D2E22" w:rsidRPr="005F4F81">
        <w:rPr>
          <w:rFonts w:ascii="Times New Roman" w:hAnsi="Times New Roman" w:cs="Times New Roman"/>
          <w:b/>
          <w:bCs/>
          <w:noProof/>
          <w:sz w:val="28"/>
        </w:rPr>
        <w:drawing>
          <wp:inline distT="0" distB="0" distL="0" distR="0" wp14:anchorId="47BA737F" wp14:editId="7AD27779">
            <wp:extent cx="1809750" cy="1571373"/>
            <wp:effectExtent l="0" t="0" r="0" b="0"/>
            <wp:docPr id="17773295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47"/>
                    <a:stretch/>
                  </pic:blipFill>
                  <pic:spPr bwMode="auto">
                    <a:xfrm>
                      <a:off x="0" y="0"/>
                      <a:ext cx="1816336" cy="157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01BA1" w:rsidRPr="005F4F81">
        <w:rPr>
          <w:rFonts w:ascii="Times New Roman" w:hAnsi="Times New Roman" w:cs="Times New Roman"/>
          <w:b/>
          <w:bCs/>
          <w:noProof/>
          <w:sz w:val="28"/>
        </w:rPr>
        <w:drawing>
          <wp:inline distT="0" distB="0" distL="0" distR="0" wp14:anchorId="0E0AE1A2" wp14:editId="1E9CBEDC">
            <wp:extent cx="1600200" cy="1570990"/>
            <wp:effectExtent l="0" t="0" r="0" b="0"/>
            <wp:docPr id="11457673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13" t="5172" r="21865"/>
                    <a:stretch/>
                  </pic:blipFill>
                  <pic:spPr bwMode="auto">
                    <a:xfrm>
                      <a:off x="0" y="0"/>
                      <a:ext cx="1602429" cy="157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7798E" w:rsidRPr="005F4F81">
        <w:rPr>
          <w:rFonts w:ascii="Times New Roman" w:hAnsi="Times New Roman" w:cs="Times New Roman"/>
          <w:b/>
          <w:bCs/>
          <w:noProof/>
          <w:sz w:val="28"/>
        </w:rPr>
        <w:drawing>
          <wp:inline distT="0" distB="0" distL="0" distR="0" wp14:anchorId="48F17CD9" wp14:editId="4D2DF41A">
            <wp:extent cx="1580168" cy="1570990"/>
            <wp:effectExtent l="0" t="0" r="1270" b="0"/>
            <wp:docPr id="188167010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5" t="21057" r="16361"/>
                    <a:stretch/>
                  </pic:blipFill>
                  <pic:spPr bwMode="auto">
                    <a:xfrm>
                      <a:off x="0" y="0"/>
                      <a:ext cx="1588580" cy="157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0D9697" w14:textId="0554EF02" w:rsidR="00A153DC" w:rsidRPr="005F4F81" w:rsidRDefault="00A153DC" w:rsidP="00A153D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F4F81">
        <w:rPr>
          <w:rFonts w:ascii="Times New Roman" w:hAnsi="Times New Roman" w:cs="Times New Roman"/>
          <w:b/>
          <w:bCs/>
          <w:sz w:val="28"/>
        </w:rPr>
        <w:t>Fig.</w:t>
      </w:r>
      <w:r w:rsidR="00B73553">
        <w:rPr>
          <w:rFonts w:ascii="Times New Roman" w:hAnsi="Times New Roman" w:cs="Times New Roman"/>
          <w:b/>
          <w:bCs/>
          <w:sz w:val="28"/>
        </w:rPr>
        <w:t xml:space="preserve"> </w:t>
      </w:r>
      <w:r w:rsidRPr="005F4F81">
        <w:rPr>
          <w:rFonts w:ascii="Times New Roman" w:hAnsi="Times New Roman" w:cs="Times New Roman"/>
          <w:b/>
          <w:bCs/>
          <w:sz w:val="28"/>
        </w:rPr>
        <w:t>S1</w:t>
      </w:r>
      <w:r w:rsidR="00B73553">
        <w:rPr>
          <w:rFonts w:ascii="Times New Roman" w:hAnsi="Times New Roman" w:cs="Times New Roman"/>
          <w:b/>
          <w:bCs/>
          <w:sz w:val="28"/>
        </w:rPr>
        <w:t>.</w:t>
      </w:r>
      <w:r w:rsidRPr="005F4F81">
        <w:rPr>
          <w:rFonts w:ascii="Times New Roman" w:hAnsi="Times New Roman" w:cs="Times New Roman"/>
          <w:sz w:val="28"/>
        </w:rPr>
        <w:t xml:space="preserve"> </w:t>
      </w:r>
      <w:r w:rsidRPr="005F4F81">
        <w:rPr>
          <w:rFonts w:ascii="Times New Roman" w:hAnsi="Times New Roman" w:cs="Times New Roman"/>
          <w:b/>
          <w:bCs/>
          <w:sz w:val="28"/>
        </w:rPr>
        <w:t>a)</w:t>
      </w:r>
      <w:r w:rsidRPr="005F4F81">
        <w:rPr>
          <w:rFonts w:ascii="Times New Roman" w:hAnsi="Times New Roman" w:cs="Times New Roman"/>
          <w:sz w:val="28"/>
        </w:rPr>
        <w:t xml:space="preserve"> X-ray diffraction (XRD) patterns of the Citric acid (CA) obtained at different calcination temperatures </w:t>
      </w:r>
      <w:r w:rsidRPr="005F4F81">
        <w:rPr>
          <w:rFonts w:ascii="Times New Roman" w:hAnsi="Times New Roman" w:cs="Times New Roman"/>
          <w:b/>
          <w:bCs/>
          <w:sz w:val="28"/>
        </w:rPr>
        <w:t xml:space="preserve">b) </w:t>
      </w:r>
      <w:r w:rsidRPr="005F4F81">
        <w:rPr>
          <w:rFonts w:ascii="Times New Roman" w:hAnsi="Times New Roman" w:cs="Times New Roman"/>
          <w:sz w:val="28"/>
        </w:rPr>
        <w:t xml:space="preserve">Photo of citric </w:t>
      </w:r>
      <w:r w:rsidR="00303F53" w:rsidRPr="005F4F81">
        <w:rPr>
          <w:rFonts w:ascii="Times New Roman" w:hAnsi="Times New Roman" w:cs="Times New Roman"/>
          <w:sz w:val="28"/>
        </w:rPr>
        <w:t>a</w:t>
      </w:r>
      <w:r w:rsidRPr="005F4F81">
        <w:rPr>
          <w:rFonts w:ascii="Times New Roman" w:hAnsi="Times New Roman" w:cs="Times New Roman"/>
          <w:sz w:val="28"/>
        </w:rPr>
        <w:t>cid (CA) heated at different temperature.</w:t>
      </w:r>
    </w:p>
    <w:p w14:paraId="43EDC0E3" w14:textId="77777777" w:rsidR="00A153DC" w:rsidRPr="005F4F81" w:rsidRDefault="00A153DC" w:rsidP="007E75D6">
      <w:pPr>
        <w:rPr>
          <w:rFonts w:ascii="Times New Roman" w:hAnsi="Times New Roman" w:cs="Times New Roman"/>
          <w:b/>
          <w:bCs/>
          <w:sz w:val="28"/>
        </w:rPr>
      </w:pPr>
    </w:p>
    <w:p w14:paraId="46E412AA" w14:textId="77777777" w:rsidR="0087008B" w:rsidRPr="005F4F81" w:rsidRDefault="00FA61F6" w:rsidP="0087008B">
      <w:pPr>
        <w:spacing w:line="360" w:lineRule="auto"/>
        <w:jc w:val="center"/>
        <w:rPr>
          <w:rStyle w:val="aa"/>
        </w:rPr>
      </w:pPr>
      <w:r w:rsidRPr="005F4F81">
        <w:rPr>
          <w:rFonts w:ascii="Times New Roman" w:hAnsi="Times New Roman" w:cs="Times New Roman"/>
          <w:sz w:val="28"/>
        </w:rPr>
        <w:object w:dxaOrig="15436" w:dyaOrig="11815" w14:anchorId="35A97C20">
          <v:shape id="_x0000_i1026" type="#_x0000_t75" style="width:359.5pt;height:273.5pt" o:ole="">
            <v:imagedata r:id="rId12" o:title=""/>
          </v:shape>
          <o:OLEObject Type="Embed" ProgID="Origin95.Graph" ShapeID="_x0000_i1026" DrawAspect="Content" ObjectID="_1768137288" r:id="rId13"/>
        </w:object>
      </w:r>
    </w:p>
    <w:p w14:paraId="356811CD" w14:textId="0FC85C65" w:rsidR="00FA61F6" w:rsidRPr="005F4F81" w:rsidRDefault="00FA61F6" w:rsidP="00FA61F6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5F4F81">
        <w:rPr>
          <w:rFonts w:ascii="Times New Roman" w:hAnsi="Times New Roman" w:cs="Times New Roman"/>
          <w:b/>
          <w:bCs/>
          <w:sz w:val="28"/>
        </w:rPr>
        <w:t>F</w:t>
      </w:r>
      <w:r w:rsidR="0087008B" w:rsidRPr="005F4F81">
        <w:rPr>
          <w:rFonts w:ascii="Times New Roman" w:hAnsi="Times New Roman" w:cs="Times New Roman"/>
          <w:b/>
          <w:bCs/>
          <w:sz w:val="28"/>
        </w:rPr>
        <w:t>ig.</w:t>
      </w:r>
      <w:r w:rsidR="00B73553">
        <w:rPr>
          <w:rFonts w:ascii="Times New Roman" w:hAnsi="Times New Roman" w:cs="Times New Roman"/>
          <w:b/>
          <w:bCs/>
          <w:sz w:val="28"/>
        </w:rPr>
        <w:t xml:space="preserve"> </w:t>
      </w:r>
      <w:r w:rsidR="0087008B" w:rsidRPr="005F4F81">
        <w:rPr>
          <w:rFonts w:ascii="Times New Roman" w:hAnsi="Times New Roman" w:cs="Times New Roman"/>
          <w:b/>
          <w:bCs/>
          <w:sz w:val="28"/>
        </w:rPr>
        <w:t>S</w:t>
      </w:r>
      <w:r w:rsidR="0010110D" w:rsidRPr="005F4F81">
        <w:rPr>
          <w:rFonts w:ascii="Times New Roman" w:hAnsi="Times New Roman" w:cs="Times New Roman"/>
          <w:b/>
          <w:bCs/>
          <w:sz w:val="28"/>
        </w:rPr>
        <w:t>2</w:t>
      </w:r>
      <w:r w:rsidR="00B73553">
        <w:rPr>
          <w:rFonts w:ascii="Times New Roman" w:hAnsi="Times New Roman" w:cs="Times New Roman"/>
          <w:b/>
          <w:bCs/>
          <w:sz w:val="28"/>
        </w:rPr>
        <w:t>.</w:t>
      </w:r>
      <w:r w:rsidR="0087008B" w:rsidRPr="005F4F81">
        <w:rPr>
          <w:rFonts w:ascii="Times New Roman" w:hAnsi="Times New Roman" w:cs="Times New Roman"/>
          <w:sz w:val="28"/>
        </w:rPr>
        <w:t xml:space="preserve"> F</w:t>
      </w:r>
      <w:r w:rsidRPr="005F4F81">
        <w:rPr>
          <w:rFonts w:ascii="Times New Roman" w:hAnsi="Times New Roman" w:cs="Times New Roman"/>
          <w:sz w:val="28"/>
        </w:rPr>
        <w:t>TIR of pure Citric acid after heated at 300 °C.</w:t>
      </w:r>
    </w:p>
    <w:p w14:paraId="747FA323" w14:textId="77777777" w:rsidR="00FA61F6" w:rsidRPr="005F4F81" w:rsidRDefault="00FA61F6" w:rsidP="00FA61F6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5F4F81">
        <w:rPr>
          <w:rFonts w:ascii="Times New Roman" w:hAnsi="Times New Roman" w:cs="Times New Roman"/>
          <w:sz w:val="28"/>
        </w:rPr>
        <w:object w:dxaOrig="15437" w:dyaOrig="11816" w14:anchorId="76BFC150">
          <v:shape id="_x0000_i1027" type="#_x0000_t75" style="width:346pt;height:266.5pt" o:ole="">
            <v:imagedata r:id="rId14" o:title=""/>
          </v:shape>
          <o:OLEObject Type="Embed" ProgID="Origin95.Graph" ShapeID="_x0000_i1027" DrawAspect="Content" ObjectID="_1768137289" r:id="rId15"/>
        </w:object>
      </w:r>
    </w:p>
    <w:p w14:paraId="5FA2625C" w14:textId="0DB6D4B0" w:rsidR="00FA61F6" w:rsidRPr="005F4F81" w:rsidRDefault="00FA61F6" w:rsidP="00FA61F6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5F4F81">
        <w:rPr>
          <w:rFonts w:ascii="Times New Roman" w:hAnsi="Times New Roman" w:cs="Times New Roman"/>
          <w:b/>
          <w:bCs/>
          <w:sz w:val="28"/>
        </w:rPr>
        <w:t>Fig.</w:t>
      </w:r>
      <w:r w:rsidR="00B73553">
        <w:rPr>
          <w:rFonts w:ascii="Times New Roman" w:hAnsi="Times New Roman" w:cs="Times New Roman"/>
          <w:b/>
          <w:bCs/>
          <w:sz w:val="28"/>
        </w:rPr>
        <w:t xml:space="preserve"> </w:t>
      </w:r>
      <w:r w:rsidRPr="005F4F81">
        <w:rPr>
          <w:rFonts w:ascii="Times New Roman" w:hAnsi="Times New Roman" w:cs="Times New Roman"/>
          <w:b/>
          <w:bCs/>
          <w:sz w:val="28"/>
        </w:rPr>
        <w:t>S</w:t>
      </w:r>
      <w:r w:rsidR="0010110D" w:rsidRPr="005F4F81">
        <w:rPr>
          <w:rFonts w:ascii="Times New Roman" w:hAnsi="Times New Roman" w:cs="Times New Roman"/>
          <w:b/>
          <w:bCs/>
          <w:sz w:val="28"/>
        </w:rPr>
        <w:t>3</w:t>
      </w:r>
      <w:r w:rsidR="00B73553">
        <w:rPr>
          <w:rFonts w:ascii="Times New Roman" w:hAnsi="Times New Roman" w:cs="Times New Roman"/>
          <w:b/>
          <w:bCs/>
          <w:sz w:val="28"/>
        </w:rPr>
        <w:t>.</w:t>
      </w:r>
      <w:r w:rsidRPr="005F4F81">
        <w:rPr>
          <w:rFonts w:ascii="Times New Roman" w:hAnsi="Times New Roman" w:cs="Times New Roman"/>
          <w:sz w:val="28"/>
        </w:rPr>
        <w:t xml:space="preserve"> XPS spectra of C1s of g-C</w:t>
      </w:r>
      <w:r w:rsidRPr="005F4F81">
        <w:rPr>
          <w:rFonts w:ascii="Times New Roman" w:hAnsi="Times New Roman" w:cs="Times New Roman"/>
          <w:sz w:val="28"/>
          <w:vertAlign w:val="subscript"/>
        </w:rPr>
        <w:t>3</w:t>
      </w:r>
      <w:r w:rsidRPr="005F4F81">
        <w:rPr>
          <w:rFonts w:ascii="Times New Roman" w:hAnsi="Times New Roman" w:cs="Times New Roman"/>
          <w:sz w:val="28"/>
        </w:rPr>
        <w:t>N</w:t>
      </w:r>
      <w:r w:rsidRPr="005F4F81">
        <w:rPr>
          <w:rFonts w:ascii="Times New Roman" w:hAnsi="Times New Roman" w:cs="Times New Roman"/>
          <w:sz w:val="28"/>
          <w:vertAlign w:val="subscript"/>
        </w:rPr>
        <w:t>4</w:t>
      </w:r>
      <w:r w:rsidRPr="005F4F81">
        <w:rPr>
          <w:rFonts w:ascii="Times New Roman" w:hAnsi="Times New Roman" w:cs="Times New Roman"/>
          <w:sz w:val="28"/>
        </w:rPr>
        <w:t xml:space="preserve"> and g-C</w:t>
      </w:r>
      <w:r w:rsidRPr="005F4F81">
        <w:rPr>
          <w:rFonts w:ascii="Times New Roman" w:hAnsi="Times New Roman" w:cs="Times New Roman"/>
          <w:sz w:val="28"/>
          <w:vertAlign w:val="subscript"/>
        </w:rPr>
        <w:t>3</w:t>
      </w:r>
      <w:r w:rsidRPr="005F4F81">
        <w:rPr>
          <w:rFonts w:ascii="Times New Roman" w:hAnsi="Times New Roman" w:cs="Times New Roman"/>
          <w:sz w:val="28"/>
        </w:rPr>
        <w:t>N</w:t>
      </w:r>
      <w:r w:rsidRPr="005F4F81">
        <w:rPr>
          <w:rFonts w:ascii="Times New Roman" w:hAnsi="Times New Roman" w:cs="Times New Roman"/>
          <w:sz w:val="28"/>
          <w:vertAlign w:val="subscript"/>
        </w:rPr>
        <w:t>4</w:t>
      </w:r>
      <w:r w:rsidRPr="005F4F81">
        <w:rPr>
          <w:rFonts w:ascii="Times New Roman" w:hAnsi="Times New Roman" w:cs="Times New Roman"/>
          <w:sz w:val="28"/>
        </w:rPr>
        <w:t>-CA-300 °C</w:t>
      </w:r>
    </w:p>
    <w:p w14:paraId="67760F34" w14:textId="5E72BB8D" w:rsidR="00EC261A" w:rsidRPr="005F4F81" w:rsidRDefault="00EC261A" w:rsidP="00881A88">
      <w:pPr>
        <w:jc w:val="center"/>
        <w:rPr>
          <w:rFonts w:ascii="Times New Roman" w:hAnsi="Times New Roman" w:cs="Times New Roman"/>
          <w:b/>
          <w:bCs/>
          <w:noProof/>
          <w:sz w:val="28"/>
        </w:rPr>
      </w:pPr>
    </w:p>
    <w:p w14:paraId="09C9CED5" w14:textId="7E0F1C67" w:rsidR="0070691D" w:rsidRPr="005F4F81" w:rsidRDefault="000724CB" w:rsidP="00881A88">
      <w:pPr>
        <w:jc w:val="center"/>
        <w:rPr>
          <w:rFonts w:ascii="Times New Roman" w:hAnsi="Times New Roman" w:cs="Times New Roman"/>
          <w:sz w:val="28"/>
        </w:rPr>
      </w:pPr>
      <w:r w:rsidRPr="005F4F81">
        <w:rPr>
          <w:rFonts w:ascii="Times New Roman" w:hAnsi="Times New Roman" w:cs="Times New Roman"/>
          <w:sz w:val="28"/>
        </w:rPr>
        <w:object w:dxaOrig="15437" w:dyaOrig="11816" w14:anchorId="52192318">
          <v:shape id="_x0000_i1028" type="#_x0000_t75" style="width:359.5pt;height:273.5pt" o:ole="">
            <v:imagedata r:id="rId16" o:title=""/>
          </v:shape>
          <o:OLEObject Type="Embed" ProgID="Origin95.Graph" ShapeID="_x0000_i1028" DrawAspect="Content" ObjectID="_1768137290" r:id="rId17"/>
        </w:object>
      </w:r>
    </w:p>
    <w:p w14:paraId="54DC9F73" w14:textId="31AC7E1C" w:rsidR="0037202D" w:rsidRPr="005F4F81" w:rsidRDefault="00EC261A" w:rsidP="00881A88">
      <w:pPr>
        <w:jc w:val="both"/>
        <w:rPr>
          <w:rFonts w:ascii="Times New Roman" w:hAnsi="Times New Roman" w:cs="Times New Roman"/>
          <w:sz w:val="28"/>
        </w:rPr>
      </w:pPr>
      <w:bookmarkStart w:id="4" w:name="_Hlk144733852"/>
      <w:r w:rsidRPr="005F4F81">
        <w:rPr>
          <w:rFonts w:ascii="Times New Roman" w:hAnsi="Times New Roman" w:cs="Times New Roman"/>
          <w:b/>
          <w:bCs/>
          <w:sz w:val="28"/>
        </w:rPr>
        <w:t>Fig.</w:t>
      </w:r>
      <w:r w:rsidR="00B73553">
        <w:rPr>
          <w:rFonts w:ascii="Times New Roman" w:hAnsi="Times New Roman" w:cs="Times New Roman"/>
          <w:b/>
          <w:bCs/>
          <w:sz w:val="28"/>
        </w:rPr>
        <w:t xml:space="preserve"> </w:t>
      </w:r>
      <w:r w:rsidR="00482AA4" w:rsidRPr="005F4F81">
        <w:rPr>
          <w:rFonts w:ascii="Times New Roman" w:hAnsi="Times New Roman" w:cs="Times New Roman"/>
          <w:b/>
          <w:bCs/>
          <w:sz w:val="28"/>
        </w:rPr>
        <w:t>S</w:t>
      </w:r>
      <w:r w:rsidR="0010110D" w:rsidRPr="005F4F81">
        <w:rPr>
          <w:rFonts w:ascii="Times New Roman" w:hAnsi="Times New Roman" w:cs="Times New Roman"/>
          <w:b/>
          <w:bCs/>
          <w:sz w:val="28"/>
        </w:rPr>
        <w:t>4</w:t>
      </w:r>
      <w:r w:rsidR="00B73553">
        <w:rPr>
          <w:rFonts w:ascii="Times New Roman" w:hAnsi="Times New Roman" w:cs="Times New Roman"/>
          <w:b/>
          <w:bCs/>
          <w:sz w:val="28"/>
        </w:rPr>
        <w:t>.</w:t>
      </w:r>
      <w:r w:rsidR="00EA03F7" w:rsidRPr="005F4F81">
        <w:rPr>
          <w:rFonts w:ascii="Times New Roman" w:hAnsi="Times New Roman" w:cs="Times New Roman"/>
          <w:sz w:val="28"/>
        </w:rPr>
        <w:t xml:space="preserve"> </w:t>
      </w:r>
      <w:bookmarkEnd w:id="4"/>
      <w:r w:rsidR="0070691D" w:rsidRPr="005F4F81">
        <w:rPr>
          <w:rFonts w:ascii="Times New Roman" w:hAnsi="Times New Roman" w:cs="Times New Roman"/>
          <w:sz w:val="28"/>
        </w:rPr>
        <w:t>UV-vis spectra of a) g-C</w:t>
      </w:r>
      <w:r w:rsidR="0070691D" w:rsidRPr="005F4F81">
        <w:rPr>
          <w:rFonts w:ascii="Times New Roman" w:hAnsi="Times New Roman" w:cs="Times New Roman"/>
          <w:sz w:val="28"/>
          <w:vertAlign w:val="subscript"/>
        </w:rPr>
        <w:t>3</w:t>
      </w:r>
      <w:r w:rsidR="0070691D" w:rsidRPr="005F4F81">
        <w:rPr>
          <w:rFonts w:ascii="Times New Roman" w:hAnsi="Times New Roman" w:cs="Times New Roman"/>
          <w:sz w:val="28"/>
        </w:rPr>
        <w:t>N</w:t>
      </w:r>
      <w:r w:rsidR="0070691D" w:rsidRPr="005F4F81">
        <w:rPr>
          <w:rFonts w:ascii="Times New Roman" w:hAnsi="Times New Roman" w:cs="Times New Roman"/>
          <w:sz w:val="28"/>
          <w:vertAlign w:val="subscript"/>
        </w:rPr>
        <w:t>4</w:t>
      </w:r>
      <w:r w:rsidR="0070691D" w:rsidRPr="005F4F81">
        <w:rPr>
          <w:rFonts w:ascii="Times New Roman" w:hAnsi="Times New Roman" w:cs="Times New Roman"/>
          <w:sz w:val="28"/>
        </w:rPr>
        <w:t>-CA on ITO glass obtained at various citric acid (CA) concentrations after heating at 300 °C</w:t>
      </w:r>
    </w:p>
    <w:p w14:paraId="6C187227" w14:textId="43B4F99A" w:rsidR="00AC766B" w:rsidRPr="005F4F81" w:rsidRDefault="00AC766B" w:rsidP="00881A8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F4F81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D1C5E9" wp14:editId="10D8688F">
                <wp:simplePos x="0" y="0"/>
                <wp:positionH relativeFrom="column">
                  <wp:posOffset>0</wp:posOffset>
                </wp:positionH>
                <wp:positionV relativeFrom="paragraph">
                  <wp:posOffset>186690</wp:posOffset>
                </wp:positionV>
                <wp:extent cx="5848350" cy="457200"/>
                <wp:effectExtent l="0" t="0" r="0" b="0"/>
                <wp:wrapNone/>
                <wp:docPr id="162207581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922E6C" w14:textId="12B809F9" w:rsidR="00AC766B" w:rsidRPr="0037202D" w:rsidRDefault="00AC766B" w:rsidP="00AC766B">
                            <w:pPr>
                              <w:pStyle w:val="a9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g-C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4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g-C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4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-CA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g-C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4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-CA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g-C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4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-CA     g-C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4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-CA     g-C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4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-CA</w:t>
                            </w:r>
                          </w:p>
                          <w:p w14:paraId="1D0BC54B" w14:textId="1B4FAE03" w:rsidR="00AC766B" w:rsidRPr="0037202D" w:rsidRDefault="00AC766B" w:rsidP="00AC766B">
                            <w:pPr>
                              <w:pStyle w:val="a9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200 °C              250 °C              300 °C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350 °C</w:t>
                            </w:r>
                          </w:p>
                          <w:p w14:paraId="679CA2D7" w14:textId="77777777" w:rsidR="00AC766B" w:rsidRPr="0037202D" w:rsidRDefault="00AC766B" w:rsidP="00AC766B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7F1FEEB7" w14:textId="77777777" w:rsidR="00AC766B" w:rsidRPr="0037202D" w:rsidRDefault="00AC766B" w:rsidP="00AC766B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1C5E9" id="_x0000_s1028" type="#_x0000_t202" style="position:absolute;left:0;text-align:left;margin-left:0;margin-top:14.7pt;width:460.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" filled="f" stroked="f" strokeweight=".5pt">
                <v:textbox>
                  <w:txbxContent>
                    <w:p w14:paraId="62922E6C" w14:textId="12B809F9" w:rsidR="00AC766B" w:rsidRPr="0037202D" w:rsidRDefault="00AC766B" w:rsidP="00AC766B">
                      <w:pPr>
                        <w:pStyle w:val="a9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g-C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4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g-C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4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-CA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g-C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4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-CA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g-C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4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-CA     g-C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4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-CA     g-C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4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-CA</w:t>
                      </w:r>
                    </w:p>
                    <w:p w14:paraId="1D0BC54B" w14:textId="1B4FAE03" w:rsidR="00AC766B" w:rsidRPr="0037202D" w:rsidRDefault="00AC766B" w:rsidP="00AC766B">
                      <w:pPr>
                        <w:pStyle w:val="a9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200 °C              250 °C              300 °C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350 °C</w:t>
                      </w:r>
                    </w:p>
                    <w:p w14:paraId="679CA2D7" w14:textId="77777777" w:rsidR="00AC766B" w:rsidRPr="0037202D" w:rsidRDefault="00AC766B" w:rsidP="00AC766B">
                      <w:pPr>
                        <w:rPr>
                          <w:b/>
                          <w:bCs/>
                          <w:sz w:val="28"/>
                        </w:rPr>
                      </w:pPr>
                    </w:p>
                    <w:p w14:paraId="7F1FEEB7" w14:textId="77777777" w:rsidR="00AC766B" w:rsidRPr="0037202D" w:rsidRDefault="00AC766B" w:rsidP="00AC766B">
                      <w:pPr>
                        <w:rPr>
                          <w:b/>
                          <w:bCs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F4F81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438D6938" wp14:editId="1B3E8A15">
            <wp:extent cx="5934075" cy="2524125"/>
            <wp:effectExtent l="0" t="0" r="9525" b="9525"/>
            <wp:docPr id="59435585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67"/>
                    <a:stretch/>
                  </pic:blipFill>
                  <pic:spPr bwMode="auto">
                    <a:xfrm>
                      <a:off x="0" y="0"/>
                      <a:ext cx="59340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F4F81">
        <w:rPr>
          <w:rFonts w:ascii="Times New Roman" w:hAnsi="Times New Roman" w:cs="Times New Roman"/>
          <w:sz w:val="28"/>
        </w:rPr>
        <w:t xml:space="preserve">                         </w:t>
      </w:r>
    </w:p>
    <w:p w14:paraId="25DDD48A" w14:textId="5261DB6F" w:rsidR="00A56CFF" w:rsidRPr="005F4F81" w:rsidRDefault="00A56CFF" w:rsidP="00881A8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F4F81">
        <w:rPr>
          <w:rFonts w:ascii="Times New Roman" w:hAnsi="Times New Roman" w:cs="Times New Roman"/>
          <w:b/>
          <w:bCs/>
          <w:sz w:val="28"/>
        </w:rPr>
        <w:t>Fig.</w:t>
      </w:r>
      <w:r w:rsidR="00B73553">
        <w:rPr>
          <w:rFonts w:ascii="Times New Roman" w:hAnsi="Times New Roman" w:cs="Times New Roman"/>
          <w:b/>
          <w:bCs/>
          <w:sz w:val="28"/>
        </w:rPr>
        <w:t xml:space="preserve"> </w:t>
      </w:r>
      <w:r w:rsidRPr="005F4F81">
        <w:rPr>
          <w:rFonts w:ascii="Times New Roman" w:hAnsi="Times New Roman" w:cs="Times New Roman"/>
          <w:b/>
          <w:bCs/>
          <w:sz w:val="28"/>
        </w:rPr>
        <w:t>S</w:t>
      </w:r>
      <w:r w:rsidR="0010110D" w:rsidRPr="005F4F81">
        <w:rPr>
          <w:rFonts w:ascii="Times New Roman" w:hAnsi="Times New Roman" w:cs="Times New Roman"/>
          <w:b/>
          <w:bCs/>
          <w:sz w:val="28"/>
        </w:rPr>
        <w:t>5</w:t>
      </w:r>
      <w:r w:rsidR="00B73553">
        <w:rPr>
          <w:rFonts w:ascii="Times New Roman" w:hAnsi="Times New Roman" w:cs="Times New Roman"/>
          <w:b/>
          <w:bCs/>
          <w:sz w:val="28"/>
        </w:rPr>
        <w:t>.</w:t>
      </w:r>
      <w:r w:rsidRPr="005F4F81">
        <w:rPr>
          <w:rFonts w:ascii="Times New Roman" w:hAnsi="Times New Roman" w:cs="Times New Roman"/>
          <w:b/>
          <w:bCs/>
          <w:sz w:val="28"/>
        </w:rPr>
        <w:t xml:space="preserve"> </w:t>
      </w:r>
      <w:r w:rsidR="0086424C" w:rsidRPr="005F4F81">
        <w:rPr>
          <w:rFonts w:ascii="Times New Roman" w:hAnsi="Times New Roman" w:cs="Times New Roman"/>
          <w:sz w:val="28"/>
        </w:rPr>
        <w:t xml:space="preserve">Photographs of the EPD films were taken to investigate their </w:t>
      </w:r>
      <w:r w:rsidR="00FA61F6" w:rsidRPr="005F4F81">
        <w:rPr>
          <w:rFonts w:ascii="Times New Roman" w:hAnsi="Times New Roman" w:cs="Times New Roman"/>
          <w:sz w:val="28"/>
        </w:rPr>
        <w:t>physical</w:t>
      </w:r>
      <w:r w:rsidR="0086424C" w:rsidRPr="005F4F81">
        <w:rPr>
          <w:rFonts w:ascii="Times New Roman" w:hAnsi="Times New Roman" w:cs="Times New Roman"/>
          <w:sz w:val="28"/>
        </w:rPr>
        <w:t xml:space="preserve"> properties through manual removal using fingers, </w:t>
      </w:r>
      <w:r w:rsidR="00FA61F6" w:rsidRPr="005F4F81">
        <w:rPr>
          <w:rFonts w:ascii="Times New Roman" w:hAnsi="Times New Roman" w:cs="Times New Roman"/>
          <w:sz w:val="28"/>
        </w:rPr>
        <w:t>obtained at different calcination temperatures, with a constant CA concentration of 75 g/l</w:t>
      </w:r>
    </w:p>
    <w:p w14:paraId="6F829448" w14:textId="69B2AFCA" w:rsidR="00CD6810" w:rsidRPr="005F4F81" w:rsidRDefault="00A227D4" w:rsidP="00881A8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F4F81">
        <w:rPr>
          <w:rFonts w:ascii="Times New Roman" w:hAnsi="Times New Roman" w:cs="Times New Roman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940CD9" wp14:editId="44B31E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33375" cy="457200"/>
                <wp:effectExtent l="0" t="0" r="0" b="0"/>
                <wp:wrapNone/>
                <wp:docPr id="27958013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22E32A" w14:textId="77777777" w:rsidR="00A227D4" w:rsidRPr="0037202D" w:rsidRDefault="00A227D4" w:rsidP="00A227D4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40CD9" id="_x0000_s1029" type="#_x0000_t202" style="position:absolute;left:0;text-align:left;margin-left:0;margin-top:0;width:26.25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" filled="f" stroked="f" strokeweight=".5pt">
                <v:textbox>
                  <w:txbxContent>
                    <w:p w14:paraId="5B22E32A" w14:textId="77777777" w:rsidR="00A227D4" w:rsidRPr="0037202D" w:rsidRDefault="00A227D4" w:rsidP="00A227D4">
                      <w:pPr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 w:rsidR="00CD6810" w:rsidRPr="005F4F81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A9A9C2" wp14:editId="627F0CA2">
                <wp:simplePos x="0" y="0"/>
                <wp:positionH relativeFrom="column">
                  <wp:posOffset>190500</wp:posOffset>
                </wp:positionH>
                <wp:positionV relativeFrom="paragraph">
                  <wp:posOffset>114300</wp:posOffset>
                </wp:positionV>
                <wp:extent cx="5848350" cy="457200"/>
                <wp:effectExtent l="0" t="0" r="0" b="0"/>
                <wp:wrapNone/>
                <wp:docPr id="13653431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C7CE01" w14:textId="362A41CA" w:rsidR="00CD6810" w:rsidRDefault="00CD6810" w:rsidP="00CD6810">
                            <w:pPr>
                              <w:pStyle w:val="a9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g-C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4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g-C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4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-CA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g-C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4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-CA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g-C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4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-CA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g-C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4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-CA </w:t>
                            </w:r>
                          </w:p>
                          <w:p w14:paraId="5DF9252F" w14:textId="177B9748" w:rsidR="00CD6810" w:rsidRPr="0037202D" w:rsidRDefault="00CD6810" w:rsidP="00CD6810">
                            <w:pPr>
                              <w:pStyle w:val="a9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10 g/l                     50 g/l                  75   g/l                     100 g/l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9A9C2" id="_x0000_s1030" type="#_x0000_t202" style="position:absolute;left:0;text-align:left;margin-left:15pt;margin-top:9pt;width:460.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" filled="f" stroked="f" strokeweight=".5pt">
                <v:textbox>
                  <w:txbxContent>
                    <w:p w14:paraId="33C7CE01" w14:textId="362A41CA" w:rsidR="00CD6810" w:rsidRDefault="00CD6810" w:rsidP="00CD6810">
                      <w:pPr>
                        <w:pStyle w:val="a9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g-C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4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g-C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4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-CA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g-C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4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-CA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g-C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4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-CA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g-C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4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-CA </w:t>
                      </w:r>
                    </w:p>
                    <w:p w14:paraId="5DF9252F" w14:textId="177B9748" w:rsidR="00CD6810" w:rsidRPr="0037202D" w:rsidRDefault="00CD6810" w:rsidP="00CD6810">
                      <w:pPr>
                        <w:pStyle w:val="a9"/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10 g/l                     50 g/l                  75   g/l                     100 g/l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CD6810" w:rsidRPr="005F4F81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07373D9A" wp14:editId="0E31ADA1">
            <wp:extent cx="5934075" cy="2790825"/>
            <wp:effectExtent l="0" t="0" r="0" b="6350"/>
            <wp:docPr id="182290855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6659B" w14:textId="070ECD93" w:rsidR="00CD6810" w:rsidRPr="005F4F81" w:rsidRDefault="0027328A" w:rsidP="00881A8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F4F81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969EA0" wp14:editId="19D5544A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419100" cy="457200"/>
                <wp:effectExtent l="0" t="0" r="0" b="0"/>
                <wp:wrapNone/>
                <wp:docPr id="64129907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8B278F" w14:textId="021407D3" w:rsidR="00A227D4" w:rsidRPr="0037202D" w:rsidRDefault="00A227D4" w:rsidP="00A227D4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69EA0" id="_x0000_s1031" type="#_x0000_t202" style="position:absolute;left:0;text-align:left;margin-left:0;margin-top:.25pt;width:33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" filled="f" stroked="f" strokeweight=".5pt">
                <v:textbox>
                  <w:txbxContent>
                    <w:p w14:paraId="348B278F" w14:textId="021407D3" w:rsidR="00A227D4" w:rsidRPr="0037202D" w:rsidRDefault="00A227D4" w:rsidP="00A227D4">
                      <w:pPr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 w:rsidR="00CD6810" w:rsidRPr="005F4F81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105294" wp14:editId="029A12E2">
                <wp:simplePos x="0" y="0"/>
                <wp:positionH relativeFrom="column">
                  <wp:posOffset>85725</wp:posOffset>
                </wp:positionH>
                <wp:positionV relativeFrom="paragraph">
                  <wp:posOffset>75565</wp:posOffset>
                </wp:positionV>
                <wp:extent cx="5848350" cy="457200"/>
                <wp:effectExtent l="0" t="0" r="0" b="0"/>
                <wp:wrapNone/>
                <wp:docPr id="92647027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17B96A" w14:textId="1A507B7A" w:rsidR="00CD6810" w:rsidRDefault="00CD6810" w:rsidP="00CD6810">
                            <w:pPr>
                              <w:pStyle w:val="a9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g-C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4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g-C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4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-CA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g-C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4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-CA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g-C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4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-CA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227D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g-C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4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-CA </w:t>
                            </w:r>
                          </w:p>
                          <w:p w14:paraId="3D30DCBE" w14:textId="36E8AE83" w:rsidR="00CD6810" w:rsidRPr="0037202D" w:rsidRDefault="00CD6810" w:rsidP="00CD6810">
                            <w:pPr>
                              <w:pStyle w:val="a9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                    10 g/l                     50 g/l                  75   g/l                     100 g/l</w:t>
                            </w:r>
                            <w:r w:rsidRPr="0037202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05294" id="_x0000_s1032" type="#_x0000_t202" style="position:absolute;left:0;text-align:left;margin-left:6.75pt;margin-top:5.95pt;width:460.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" filled="f" stroked="f" strokeweight=".5pt">
                <v:textbox>
                  <w:txbxContent>
                    <w:p w14:paraId="2417B96A" w14:textId="1A507B7A" w:rsidR="00CD6810" w:rsidRDefault="00CD6810" w:rsidP="00CD6810">
                      <w:pPr>
                        <w:pStyle w:val="a9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g-C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4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g-C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4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-CA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g-C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4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-CA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g-C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4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-CA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A227D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g-C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3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4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-CA </w:t>
                      </w:r>
                    </w:p>
                    <w:p w14:paraId="3D30DCBE" w14:textId="36E8AE83" w:rsidR="00CD6810" w:rsidRPr="0037202D" w:rsidRDefault="00CD6810" w:rsidP="00CD6810">
                      <w:pPr>
                        <w:pStyle w:val="a9"/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                              10 g/l                     50 g/l                  75   g/l                     100 g/l</w:t>
                      </w:r>
                      <w:r w:rsidRPr="0037202D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CD6810" w:rsidRPr="005F4F81">
        <w:rPr>
          <w:noProof/>
        </w:rPr>
        <w:drawing>
          <wp:inline distT="0" distB="0" distL="0" distR="0" wp14:anchorId="41489DBB" wp14:editId="33B19565">
            <wp:extent cx="5934075" cy="2800489"/>
            <wp:effectExtent l="0" t="0" r="0" b="0"/>
            <wp:docPr id="57543868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6" t="39744" r="12501" b="11752"/>
                    <a:stretch/>
                  </pic:blipFill>
                  <pic:spPr bwMode="auto">
                    <a:xfrm>
                      <a:off x="0" y="0"/>
                      <a:ext cx="5948485" cy="2807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5DF7ED" w14:textId="2AABF9CA" w:rsidR="00CD6810" w:rsidRPr="005F4F81" w:rsidRDefault="00CD6810" w:rsidP="00881A8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F4F81">
        <w:rPr>
          <w:rFonts w:ascii="Times New Roman" w:hAnsi="Times New Roman" w:cs="Times New Roman"/>
          <w:b/>
          <w:bCs/>
          <w:sz w:val="28"/>
        </w:rPr>
        <w:t>Fig.</w:t>
      </w:r>
      <w:r w:rsidR="00B73553">
        <w:rPr>
          <w:rFonts w:ascii="Times New Roman" w:hAnsi="Times New Roman" w:cs="Times New Roman"/>
          <w:b/>
          <w:bCs/>
          <w:sz w:val="28"/>
        </w:rPr>
        <w:t xml:space="preserve"> </w:t>
      </w:r>
      <w:r w:rsidRPr="005F4F81">
        <w:rPr>
          <w:rFonts w:ascii="Times New Roman" w:hAnsi="Times New Roman" w:cs="Times New Roman"/>
          <w:b/>
          <w:bCs/>
          <w:sz w:val="28"/>
        </w:rPr>
        <w:t>S</w:t>
      </w:r>
      <w:r w:rsidR="0010110D" w:rsidRPr="005F4F81">
        <w:rPr>
          <w:rFonts w:ascii="Times New Roman" w:hAnsi="Times New Roman" w:cs="Times New Roman"/>
          <w:b/>
          <w:bCs/>
          <w:sz w:val="28"/>
        </w:rPr>
        <w:t>6</w:t>
      </w:r>
      <w:r w:rsidR="00B73553">
        <w:rPr>
          <w:rFonts w:ascii="Times New Roman" w:hAnsi="Times New Roman" w:cs="Times New Roman"/>
          <w:b/>
          <w:bCs/>
          <w:sz w:val="28"/>
        </w:rPr>
        <w:t>.</w:t>
      </w:r>
      <w:r w:rsidR="0046733E" w:rsidRPr="005F4F81">
        <w:rPr>
          <w:rFonts w:ascii="Times New Roman" w:hAnsi="Times New Roman" w:cs="Times New Roman"/>
          <w:b/>
          <w:bCs/>
          <w:sz w:val="28"/>
        </w:rPr>
        <w:t xml:space="preserve"> </w:t>
      </w:r>
      <w:r w:rsidRPr="005F4F81">
        <w:rPr>
          <w:rFonts w:ascii="Times New Roman" w:hAnsi="Times New Roman" w:cs="Times New Roman"/>
          <w:sz w:val="28"/>
        </w:rPr>
        <w:t>Photographs of the EPD films with vary CA concentrations</w:t>
      </w:r>
      <w:r w:rsidR="00A227D4" w:rsidRPr="005F4F81">
        <w:rPr>
          <w:rFonts w:ascii="Times New Roman" w:hAnsi="Times New Roman" w:cs="Times New Roman"/>
          <w:sz w:val="28"/>
        </w:rPr>
        <w:t xml:space="preserve"> and heated at 300 °C, 2h</w:t>
      </w:r>
      <w:r w:rsidRPr="005F4F81">
        <w:rPr>
          <w:rFonts w:ascii="Times New Roman" w:hAnsi="Times New Roman" w:cs="Times New Roman"/>
          <w:sz w:val="28"/>
        </w:rPr>
        <w:t xml:space="preserve"> </w:t>
      </w:r>
      <w:r w:rsidRPr="005F4F81">
        <w:rPr>
          <w:rFonts w:ascii="Times New Roman" w:hAnsi="Times New Roman" w:cs="Times New Roman"/>
          <w:b/>
          <w:bCs/>
          <w:sz w:val="28"/>
        </w:rPr>
        <w:t>a)</w:t>
      </w:r>
      <w:r w:rsidRPr="005F4F81">
        <w:rPr>
          <w:rFonts w:ascii="Times New Roman" w:hAnsi="Times New Roman" w:cs="Times New Roman"/>
          <w:sz w:val="28"/>
        </w:rPr>
        <w:t xml:space="preserve"> before and </w:t>
      </w:r>
      <w:r w:rsidRPr="005F4F81">
        <w:rPr>
          <w:rFonts w:ascii="Times New Roman" w:hAnsi="Times New Roman" w:cs="Times New Roman"/>
          <w:b/>
          <w:bCs/>
          <w:sz w:val="28"/>
        </w:rPr>
        <w:t>b)</w:t>
      </w:r>
      <w:r w:rsidRPr="005F4F81">
        <w:rPr>
          <w:rFonts w:ascii="Times New Roman" w:hAnsi="Times New Roman" w:cs="Times New Roman"/>
          <w:sz w:val="28"/>
        </w:rPr>
        <w:t xml:space="preserve"> after electrochemical measurement</w:t>
      </w:r>
    </w:p>
    <w:p w14:paraId="0411D9EF" w14:textId="22B91E5C" w:rsidR="00F94F62" w:rsidRPr="005F4F81" w:rsidRDefault="00A369B2" w:rsidP="00F94F62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28"/>
        </w:rPr>
      </w:pPr>
      <w:r w:rsidRPr="005F4F81">
        <w:rPr>
          <w:rFonts w:ascii="Times New Roman" w:hAnsi="Times New Roman" w:cs="Times New Roman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CE7B2D" wp14:editId="432D4F85">
                <wp:simplePos x="0" y="0"/>
                <wp:positionH relativeFrom="column">
                  <wp:posOffset>2943225</wp:posOffset>
                </wp:positionH>
                <wp:positionV relativeFrom="paragraph">
                  <wp:posOffset>0</wp:posOffset>
                </wp:positionV>
                <wp:extent cx="552450" cy="457200"/>
                <wp:effectExtent l="0" t="0" r="0" b="0"/>
                <wp:wrapNone/>
                <wp:docPr id="143229710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E9D75F" w14:textId="36CF199F" w:rsidR="00A369B2" w:rsidRPr="0037202D" w:rsidRDefault="00A369B2" w:rsidP="00A369B2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E7B2D" id="_x0000_s1033" type="#_x0000_t202" style="position:absolute;left:0;text-align:left;margin-left:231.75pt;margin-top:0;width:43.5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" filled="f" stroked="f" strokeweight=".5pt">
                <v:textbox>
                  <w:txbxContent>
                    <w:p w14:paraId="13E9D75F" w14:textId="36CF199F" w:rsidR="00A369B2" w:rsidRPr="0037202D" w:rsidRDefault="00A369B2" w:rsidP="00A369B2">
                      <w:pPr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>b)</w:t>
                      </w:r>
                    </w:p>
                  </w:txbxContent>
                </v:textbox>
              </v:shape>
            </w:pict>
          </mc:Fallback>
        </mc:AlternateContent>
      </w:r>
      <w:r w:rsidRPr="005F4F81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E98206" wp14:editId="23D3E305">
                <wp:simplePos x="0" y="0"/>
                <wp:positionH relativeFrom="column">
                  <wp:posOffset>47625</wp:posOffset>
                </wp:positionH>
                <wp:positionV relativeFrom="paragraph">
                  <wp:posOffset>0</wp:posOffset>
                </wp:positionV>
                <wp:extent cx="333375" cy="457200"/>
                <wp:effectExtent l="0" t="0" r="0" b="0"/>
                <wp:wrapNone/>
                <wp:docPr id="161930707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5B598" w14:textId="77777777" w:rsidR="00A369B2" w:rsidRPr="0037202D" w:rsidRDefault="00A369B2" w:rsidP="00A369B2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98206" id="_x0000_s1034" type="#_x0000_t202" style="position:absolute;left:0;text-align:left;margin-left:3.75pt;margin-top:0;width:26.25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" filled="f" stroked="f" strokeweight=".5pt">
                <v:textbox>
                  <w:txbxContent>
                    <w:p w14:paraId="07A5B598" w14:textId="77777777" w:rsidR="00A369B2" w:rsidRPr="0037202D" w:rsidRDefault="00A369B2" w:rsidP="00A369B2">
                      <w:pPr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 w:rsidR="00F94F62" w:rsidRPr="005F4F81">
        <w:rPr>
          <w:rFonts w:ascii="Times New Roman" w:hAnsi="Times New Roman" w:cs="Times New Roman"/>
          <w:b/>
          <w:bCs/>
          <w:noProof/>
          <w:sz w:val="28"/>
        </w:rPr>
        <w:drawing>
          <wp:inline distT="0" distB="0" distL="0" distR="0" wp14:anchorId="7812536A" wp14:editId="62C51547">
            <wp:extent cx="2977116" cy="2278638"/>
            <wp:effectExtent l="0" t="0" r="0" b="7620"/>
            <wp:docPr id="1364528339" name="Picture 1364528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528339" name="Picture 136452833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934" cy="2286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4F62" w:rsidRPr="005F4F81">
        <w:rPr>
          <w:rFonts w:ascii="Times New Roman" w:hAnsi="Times New Roman" w:cs="Times New Roman"/>
          <w:b/>
          <w:bCs/>
          <w:noProof/>
          <w:sz w:val="28"/>
        </w:rPr>
        <w:drawing>
          <wp:inline distT="0" distB="0" distL="0" distR="0" wp14:anchorId="7732F000" wp14:editId="4F349B6D">
            <wp:extent cx="2892056" cy="2213535"/>
            <wp:effectExtent l="0" t="0" r="3810" b="0"/>
            <wp:docPr id="603538001" name="Picture 603538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538001" name="Picture 60353800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370" cy="222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A75D2" w14:textId="1D12F8F4" w:rsidR="00012852" w:rsidRPr="005F4F81" w:rsidRDefault="00F94F62" w:rsidP="00881A88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F4F81">
        <w:rPr>
          <w:rFonts w:ascii="Times New Roman" w:hAnsi="Times New Roman" w:cs="Times New Roman"/>
          <w:b/>
          <w:bCs/>
          <w:sz w:val="28"/>
        </w:rPr>
        <w:t>Fig.</w:t>
      </w:r>
      <w:r w:rsidR="00B73553">
        <w:rPr>
          <w:rFonts w:ascii="Times New Roman" w:hAnsi="Times New Roman" w:cs="Times New Roman"/>
          <w:b/>
          <w:bCs/>
          <w:sz w:val="28"/>
        </w:rPr>
        <w:t xml:space="preserve"> </w:t>
      </w:r>
      <w:r w:rsidRPr="005F4F81">
        <w:rPr>
          <w:rFonts w:ascii="Times New Roman" w:hAnsi="Times New Roman" w:cs="Times New Roman"/>
          <w:b/>
          <w:bCs/>
          <w:sz w:val="28"/>
        </w:rPr>
        <w:t>S</w:t>
      </w:r>
      <w:r w:rsidR="0010110D" w:rsidRPr="005F4F81">
        <w:rPr>
          <w:rFonts w:ascii="Times New Roman" w:hAnsi="Times New Roman" w:cs="Times New Roman"/>
          <w:b/>
          <w:bCs/>
          <w:sz w:val="28"/>
        </w:rPr>
        <w:t>7</w:t>
      </w:r>
      <w:r w:rsidR="00B73553">
        <w:rPr>
          <w:rFonts w:ascii="Times New Roman" w:hAnsi="Times New Roman" w:cs="Times New Roman"/>
          <w:b/>
          <w:bCs/>
          <w:sz w:val="28"/>
        </w:rPr>
        <w:t>.</w:t>
      </w:r>
      <w:r w:rsidRPr="005F4F81">
        <w:rPr>
          <w:rFonts w:ascii="Times New Roman" w:hAnsi="Times New Roman" w:cs="Times New Roman"/>
          <w:b/>
          <w:bCs/>
          <w:sz w:val="28"/>
        </w:rPr>
        <w:t xml:space="preserve"> </w:t>
      </w:r>
      <w:r w:rsidR="00223075" w:rsidRPr="005F4F81">
        <w:rPr>
          <w:rFonts w:ascii="Times New Roman" w:hAnsi="Times New Roman" w:cs="Times New Roman"/>
          <w:b/>
          <w:bCs/>
          <w:sz w:val="28"/>
        </w:rPr>
        <w:t>a)</w:t>
      </w:r>
      <w:r w:rsidR="008A3881" w:rsidRPr="005F4F81">
        <w:rPr>
          <w:rFonts w:ascii="Times New Roman" w:hAnsi="Times New Roman" w:cs="Times New Roman"/>
          <w:b/>
          <w:bCs/>
          <w:sz w:val="28"/>
        </w:rPr>
        <w:t xml:space="preserve"> </w:t>
      </w:r>
      <w:r w:rsidRPr="005F4F81">
        <w:rPr>
          <w:rFonts w:ascii="Times New Roman" w:hAnsi="Times New Roman" w:cs="Times New Roman"/>
          <w:sz w:val="28"/>
        </w:rPr>
        <w:t xml:space="preserve">Photocurrent response </w:t>
      </w:r>
      <w:r w:rsidRPr="005F4F81">
        <w:rPr>
          <w:rFonts w:ascii="Times New Roman" w:hAnsi="Times New Roman" w:cs="Times New Roman"/>
          <w:b/>
          <w:bCs/>
          <w:sz w:val="28"/>
        </w:rPr>
        <w:t>b)</w:t>
      </w:r>
      <w:r w:rsidRPr="005F4F81">
        <w:rPr>
          <w:rFonts w:ascii="Times New Roman" w:hAnsi="Times New Roman" w:cs="Times New Roman"/>
          <w:sz w:val="28"/>
        </w:rPr>
        <w:t xml:space="preserve"> linear sweep voltammetry (LSV) plots of the films at different citric acid concentration</w:t>
      </w:r>
      <w:r w:rsidR="008A3881" w:rsidRPr="005F4F81">
        <w:rPr>
          <w:rFonts w:ascii="Times New Roman" w:hAnsi="Times New Roman" w:cs="Times New Roman"/>
          <w:sz w:val="28"/>
        </w:rPr>
        <w:t xml:space="preserve"> after heat-treated at 300°C</w:t>
      </w:r>
    </w:p>
    <w:p w14:paraId="22ADFC44" w14:textId="77777777" w:rsidR="007D2FD4" w:rsidRPr="005F4F81" w:rsidRDefault="007D2FD4" w:rsidP="00881A88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14:paraId="1955460F" w14:textId="77777777" w:rsidR="00FB6809" w:rsidRPr="005F4F81" w:rsidRDefault="00A3191C" w:rsidP="00FB6809">
      <w:pPr>
        <w:spacing w:line="360" w:lineRule="auto"/>
        <w:jc w:val="center"/>
        <w:rPr>
          <w:rStyle w:val="aa"/>
        </w:rPr>
      </w:pPr>
      <w:r w:rsidRPr="005F4F81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1CEC04FA" wp14:editId="6492CA88">
            <wp:extent cx="3143250" cy="781050"/>
            <wp:effectExtent l="0" t="0" r="0" b="0"/>
            <wp:docPr id="16241004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88" b="23129"/>
                    <a:stretch/>
                  </pic:blipFill>
                  <pic:spPr bwMode="auto">
                    <a:xfrm>
                      <a:off x="0" y="0"/>
                      <a:ext cx="31432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517"/>
        <w:gridCol w:w="2561"/>
        <w:gridCol w:w="2287"/>
      </w:tblGrid>
      <w:tr w:rsidR="005F4F81" w:rsidRPr="005F4F81" w14:paraId="2B1F9D18" w14:textId="39E1ADE3" w:rsidTr="003701A8">
        <w:trPr>
          <w:jc w:val="center"/>
        </w:trPr>
        <w:tc>
          <w:tcPr>
            <w:tcW w:w="2517" w:type="dxa"/>
          </w:tcPr>
          <w:p w14:paraId="12AC8052" w14:textId="7B7AF181" w:rsidR="003701A8" w:rsidRPr="005F4F81" w:rsidRDefault="003701A8" w:rsidP="00A319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</w:rPr>
            </w:pPr>
            <w:r w:rsidRPr="005F4F81">
              <w:rPr>
                <w:rFonts w:ascii="Times New Roman" w:hAnsi="Times New Roman" w:cs="Times New Roman"/>
                <w:b/>
                <w:bCs/>
                <w:noProof/>
                <w:sz w:val="28"/>
              </w:rPr>
              <w:t>Sample Name</w:t>
            </w:r>
          </w:p>
        </w:tc>
        <w:tc>
          <w:tcPr>
            <w:tcW w:w="2561" w:type="dxa"/>
          </w:tcPr>
          <w:p w14:paraId="7EC372FF" w14:textId="106B35A2" w:rsidR="003701A8" w:rsidRPr="005F4F81" w:rsidRDefault="003701A8" w:rsidP="00A319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</w:rPr>
            </w:pPr>
            <w:r w:rsidRPr="005F4F81">
              <w:rPr>
                <w:rFonts w:ascii="Times New Roman" w:hAnsi="Times New Roman" w:cs="Times New Roman"/>
                <w:b/>
                <w:bCs/>
                <w:noProof/>
                <w:sz w:val="28"/>
              </w:rPr>
              <w:t>Charge transfer (Rs)</w:t>
            </w:r>
          </w:p>
        </w:tc>
        <w:tc>
          <w:tcPr>
            <w:tcW w:w="2287" w:type="dxa"/>
          </w:tcPr>
          <w:p w14:paraId="1FB7F5B8" w14:textId="343F05CE" w:rsidR="003701A8" w:rsidRPr="005F4F81" w:rsidRDefault="003701A8" w:rsidP="00A319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</w:rPr>
            </w:pPr>
            <w:r w:rsidRPr="005F4F81">
              <w:rPr>
                <w:rFonts w:ascii="Times New Roman" w:hAnsi="Times New Roman" w:cs="Times New Roman"/>
                <w:b/>
                <w:bCs/>
                <w:noProof/>
                <w:sz w:val="28"/>
              </w:rPr>
              <w:t>Rct</w:t>
            </w:r>
          </w:p>
        </w:tc>
      </w:tr>
      <w:tr w:rsidR="005F4F81" w:rsidRPr="005F4F81" w14:paraId="52B291E9" w14:textId="10760E99" w:rsidTr="003701A8">
        <w:trPr>
          <w:jc w:val="center"/>
        </w:trPr>
        <w:tc>
          <w:tcPr>
            <w:tcW w:w="2517" w:type="dxa"/>
          </w:tcPr>
          <w:p w14:paraId="4F8B8618" w14:textId="7C4D9D12" w:rsidR="003701A8" w:rsidRPr="005F4F81" w:rsidRDefault="003701A8" w:rsidP="00881A8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</w:rPr>
            </w:pPr>
            <w:r w:rsidRPr="005F4F81">
              <w:rPr>
                <w:rFonts w:ascii="Times New Roman" w:hAnsi="Times New Roman" w:cs="Times New Roman"/>
                <w:noProof/>
                <w:sz w:val="28"/>
              </w:rPr>
              <w:t>g-C</w:t>
            </w:r>
            <w:r w:rsidRPr="005F4F81">
              <w:rPr>
                <w:rFonts w:ascii="Times New Roman" w:hAnsi="Times New Roman" w:cs="Times New Roman"/>
                <w:noProof/>
                <w:sz w:val="28"/>
                <w:vertAlign w:val="subscript"/>
              </w:rPr>
              <w:t>3</w:t>
            </w:r>
            <w:r w:rsidRPr="005F4F81">
              <w:rPr>
                <w:rFonts w:ascii="Times New Roman" w:hAnsi="Times New Roman" w:cs="Times New Roman"/>
                <w:noProof/>
                <w:sz w:val="28"/>
              </w:rPr>
              <w:t>N</w:t>
            </w:r>
            <w:r w:rsidRPr="005F4F81">
              <w:rPr>
                <w:rFonts w:ascii="Times New Roman" w:hAnsi="Times New Roman" w:cs="Times New Roman"/>
                <w:noProof/>
                <w:sz w:val="28"/>
                <w:vertAlign w:val="subscript"/>
              </w:rPr>
              <w:t>4</w:t>
            </w:r>
            <w:r w:rsidRPr="005F4F81">
              <w:rPr>
                <w:rFonts w:ascii="Times New Roman" w:hAnsi="Times New Roman" w:cs="Times New Roman"/>
                <w:noProof/>
                <w:sz w:val="28"/>
              </w:rPr>
              <w:t>-CA-200°C</w:t>
            </w:r>
          </w:p>
        </w:tc>
        <w:tc>
          <w:tcPr>
            <w:tcW w:w="2561" w:type="dxa"/>
          </w:tcPr>
          <w:p w14:paraId="36A42880" w14:textId="6567D336" w:rsidR="003701A8" w:rsidRPr="005F4F81" w:rsidRDefault="003701A8" w:rsidP="00A3191C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5F4F81">
              <w:rPr>
                <w:rFonts w:ascii="Times New Roman" w:hAnsi="Times New Roman" w:cs="Times New Roman"/>
                <w:noProof/>
                <w:sz w:val="28"/>
              </w:rPr>
              <w:t>106.2</w:t>
            </w:r>
          </w:p>
        </w:tc>
        <w:tc>
          <w:tcPr>
            <w:tcW w:w="2287" w:type="dxa"/>
          </w:tcPr>
          <w:p w14:paraId="780408B6" w14:textId="428632C3" w:rsidR="003701A8" w:rsidRPr="005F4F81" w:rsidRDefault="003701A8" w:rsidP="00B30C8D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5F4F81">
              <w:rPr>
                <w:rFonts w:ascii="Times New Roman" w:hAnsi="Times New Roman" w:cs="Times New Roman"/>
                <w:noProof/>
                <w:sz w:val="28"/>
              </w:rPr>
              <w:t>310,840</w:t>
            </w:r>
          </w:p>
        </w:tc>
      </w:tr>
      <w:tr w:rsidR="005F4F81" w:rsidRPr="005F4F81" w14:paraId="5F02FB2F" w14:textId="4B5D248C" w:rsidTr="003701A8">
        <w:trPr>
          <w:jc w:val="center"/>
        </w:trPr>
        <w:tc>
          <w:tcPr>
            <w:tcW w:w="2517" w:type="dxa"/>
          </w:tcPr>
          <w:p w14:paraId="64EE47C3" w14:textId="76741B45" w:rsidR="003701A8" w:rsidRPr="005F4F81" w:rsidRDefault="003701A8" w:rsidP="00881A8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</w:rPr>
            </w:pPr>
            <w:r w:rsidRPr="005F4F81">
              <w:rPr>
                <w:rFonts w:ascii="Times New Roman" w:hAnsi="Times New Roman" w:cs="Times New Roman"/>
                <w:noProof/>
                <w:sz w:val="28"/>
              </w:rPr>
              <w:t>g-C</w:t>
            </w:r>
            <w:r w:rsidRPr="005F4F81">
              <w:rPr>
                <w:rFonts w:ascii="Times New Roman" w:hAnsi="Times New Roman" w:cs="Times New Roman"/>
                <w:noProof/>
                <w:sz w:val="28"/>
                <w:vertAlign w:val="subscript"/>
              </w:rPr>
              <w:t>3</w:t>
            </w:r>
            <w:r w:rsidRPr="005F4F81">
              <w:rPr>
                <w:rFonts w:ascii="Times New Roman" w:hAnsi="Times New Roman" w:cs="Times New Roman"/>
                <w:noProof/>
                <w:sz w:val="28"/>
              </w:rPr>
              <w:t>N</w:t>
            </w:r>
            <w:r w:rsidRPr="005F4F81">
              <w:rPr>
                <w:rFonts w:ascii="Times New Roman" w:hAnsi="Times New Roman" w:cs="Times New Roman"/>
                <w:noProof/>
                <w:sz w:val="28"/>
                <w:vertAlign w:val="subscript"/>
              </w:rPr>
              <w:t>4</w:t>
            </w:r>
            <w:r w:rsidRPr="005F4F81">
              <w:rPr>
                <w:rFonts w:ascii="Times New Roman" w:hAnsi="Times New Roman" w:cs="Times New Roman"/>
                <w:noProof/>
                <w:sz w:val="28"/>
              </w:rPr>
              <w:t>-CA-250°C</w:t>
            </w:r>
          </w:p>
        </w:tc>
        <w:tc>
          <w:tcPr>
            <w:tcW w:w="2561" w:type="dxa"/>
          </w:tcPr>
          <w:p w14:paraId="2443FB0E" w14:textId="35043320" w:rsidR="003701A8" w:rsidRPr="005F4F81" w:rsidRDefault="003701A8" w:rsidP="00A3191C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5F4F81">
              <w:rPr>
                <w:rFonts w:ascii="Times New Roman" w:hAnsi="Times New Roman" w:cs="Times New Roman"/>
                <w:noProof/>
                <w:sz w:val="28"/>
              </w:rPr>
              <w:t>112.2</w:t>
            </w:r>
          </w:p>
        </w:tc>
        <w:tc>
          <w:tcPr>
            <w:tcW w:w="2287" w:type="dxa"/>
          </w:tcPr>
          <w:p w14:paraId="21CEBEEA" w14:textId="4521F379" w:rsidR="003701A8" w:rsidRPr="005F4F81" w:rsidRDefault="003701A8" w:rsidP="00B30C8D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5F4F81">
              <w:rPr>
                <w:rFonts w:ascii="Times New Roman" w:hAnsi="Times New Roman" w:cs="Times New Roman"/>
                <w:noProof/>
                <w:sz w:val="28"/>
              </w:rPr>
              <w:t>393,550</w:t>
            </w:r>
          </w:p>
        </w:tc>
      </w:tr>
      <w:tr w:rsidR="005F4F81" w:rsidRPr="005F4F81" w14:paraId="7DA17E21" w14:textId="484B64F0" w:rsidTr="003701A8">
        <w:trPr>
          <w:jc w:val="center"/>
        </w:trPr>
        <w:tc>
          <w:tcPr>
            <w:tcW w:w="2517" w:type="dxa"/>
          </w:tcPr>
          <w:p w14:paraId="4C32EA49" w14:textId="47603924" w:rsidR="003701A8" w:rsidRPr="005F4F81" w:rsidRDefault="003701A8" w:rsidP="00881A8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</w:rPr>
            </w:pPr>
            <w:r w:rsidRPr="005F4F81">
              <w:rPr>
                <w:rFonts w:ascii="Times New Roman" w:hAnsi="Times New Roman" w:cs="Times New Roman"/>
                <w:noProof/>
                <w:sz w:val="28"/>
              </w:rPr>
              <w:t>g-C</w:t>
            </w:r>
            <w:r w:rsidRPr="005F4F81">
              <w:rPr>
                <w:rFonts w:ascii="Times New Roman" w:hAnsi="Times New Roman" w:cs="Times New Roman"/>
                <w:noProof/>
                <w:sz w:val="28"/>
                <w:vertAlign w:val="subscript"/>
              </w:rPr>
              <w:t>3</w:t>
            </w:r>
            <w:r w:rsidRPr="005F4F81">
              <w:rPr>
                <w:rFonts w:ascii="Times New Roman" w:hAnsi="Times New Roman" w:cs="Times New Roman"/>
                <w:noProof/>
                <w:sz w:val="28"/>
              </w:rPr>
              <w:t>N</w:t>
            </w:r>
            <w:r w:rsidRPr="005F4F81">
              <w:rPr>
                <w:rFonts w:ascii="Times New Roman" w:hAnsi="Times New Roman" w:cs="Times New Roman"/>
                <w:noProof/>
                <w:sz w:val="28"/>
                <w:vertAlign w:val="subscript"/>
              </w:rPr>
              <w:t>4</w:t>
            </w:r>
            <w:r w:rsidRPr="005F4F81">
              <w:rPr>
                <w:rFonts w:ascii="Times New Roman" w:hAnsi="Times New Roman" w:cs="Times New Roman"/>
                <w:noProof/>
                <w:sz w:val="28"/>
              </w:rPr>
              <w:t>-CA-300°C</w:t>
            </w:r>
          </w:p>
        </w:tc>
        <w:tc>
          <w:tcPr>
            <w:tcW w:w="2561" w:type="dxa"/>
          </w:tcPr>
          <w:p w14:paraId="5852DAD2" w14:textId="5A0F7C3B" w:rsidR="003701A8" w:rsidRPr="005F4F81" w:rsidRDefault="003701A8" w:rsidP="00A3191C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5F4F81">
              <w:rPr>
                <w:rFonts w:ascii="Times New Roman" w:hAnsi="Times New Roman" w:cs="Times New Roman"/>
                <w:noProof/>
                <w:sz w:val="28"/>
              </w:rPr>
              <w:t>77.16</w:t>
            </w:r>
          </w:p>
        </w:tc>
        <w:tc>
          <w:tcPr>
            <w:tcW w:w="2287" w:type="dxa"/>
          </w:tcPr>
          <w:p w14:paraId="0632BA4B" w14:textId="7B569F15" w:rsidR="003701A8" w:rsidRPr="005F4F81" w:rsidRDefault="003701A8" w:rsidP="00B30C8D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5F4F81">
              <w:rPr>
                <w:rFonts w:ascii="Times New Roman" w:hAnsi="Times New Roman" w:cs="Times New Roman"/>
                <w:noProof/>
                <w:sz w:val="28"/>
              </w:rPr>
              <w:t>38,171</w:t>
            </w:r>
          </w:p>
        </w:tc>
      </w:tr>
      <w:tr w:rsidR="005F4F81" w:rsidRPr="005F4F81" w14:paraId="0620CF16" w14:textId="45F46B43" w:rsidTr="003701A8">
        <w:trPr>
          <w:jc w:val="center"/>
        </w:trPr>
        <w:tc>
          <w:tcPr>
            <w:tcW w:w="2517" w:type="dxa"/>
          </w:tcPr>
          <w:p w14:paraId="349FD914" w14:textId="49AB31F0" w:rsidR="003701A8" w:rsidRPr="005F4F81" w:rsidRDefault="003701A8" w:rsidP="00881A88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</w:rPr>
            </w:pPr>
            <w:r w:rsidRPr="005F4F81">
              <w:rPr>
                <w:rFonts w:ascii="Times New Roman" w:hAnsi="Times New Roman" w:cs="Times New Roman"/>
                <w:noProof/>
                <w:sz w:val="28"/>
              </w:rPr>
              <w:t>g-C</w:t>
            </w:r>
            <w:r w:rsidRPr="005F4F81">
              <w:rPr>
                <w:rFonts w:ascii="Times New Roman" w:hAnsi="Times New Roman" w:cs="Times New Roman"/>
                <w:noProof/>
                <w:sz w:val="28"/>
                <w:vertAlign w:val="subscript"/>
              </w:rPr>
              <w:t>3</w:t>
            </w:r>
            <w:r w:rsidRPr="005F4F81">
              <w:rPr>
                <w:rFonts w:ascii="Times New Roman" w:hAnsi="Times New Roman" w:cs="Times New Roman"/>
                <w:noProof/>
                <w:sz w:val="28"/>
              </w:rPr>
              <w:t>N</w:t>
            </w:r>
            <w:r w:rsidRPr="005F4F81">
              <w:rPr>
                <w:rFonts w:ascii="Times New Roman" w:hAnsi="Times New Roman" w:cs="Times New Roman"/>
                <w:noProof/>
                <w:sz w:val="28"/>
                <w:vertAlign w:val="subscript"/>
              </w:rPr>
              <w:t>4</w:t>
            </w:r>
            <w:r w:rsidRPr="005F4F81">
              <w:rPr>
                <w:rFonts w:ascii="Times New Roman" w:hAnsi="Times New Roman" w:cs="Times New Roman"/>
                <w:noProof/>
                <w:sz w:val="28"/>
              </w:rPr>
              <w:t>-CA-350°C</w:t>
            </w:r>
          </w:p>
        </w:tc>
        <w:tc>
          <w:tcPr>
            <w:tcW w:w="2561" w:type="dxa"/>
          </w:tcPr>
          <w:p w14:paraId="7357B0A6" w14:textId="4F883B8B" w:rsidR="003701A8" w:rsidRPr="005F4F81" w:rsidRDefault="003701A8" w:rsidP="00A3191C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5F4F81">
              <w:rPr>
                <w:rFonts w:ascii="Times New Roman" w:hAnsi="Times New Roman" w:cs="Times New Roman"/>
                <w:noProof/>
                <w:sz w:val="28"/>
              </w:rPr>
              <w:t>93.32</w:t>
            </w:r>
          </w:p>
        </w:tc>
        <w:tc>
          <w:tcPr>
            <w:tcW w:w="2287" w:type="dxa"/>
          </w:tcPr>
          <w:p w14:paraId="1A1088D1" w14:textId="195F629B" w:rsidR="003701A8" w:rsidRPr="005F4F81" w:rsidRDefault="003701A8" w:rsidP="00B30C8D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5F4F81">
              <w:rPr>
                <w:rFonts w:ascii="Times New Roman" w:hAnsi="Times New Roman" w:cs="Times New Roman"/>
                <w:noProof/>
                <w:sz w:val="28"/>
              </w:rPr>
              <w:t>38,712</w:t>
            </w:r>
          </w:p>
        </w:tc>
      </w:tr>
    </w:tbl>
    <w:p w14:paraId="6212BEAB" w14:textId="2B562230" w:rsidR="00D318B8" w:rsidRPr="005F4F81" w:rsidRDefault="004E3099" w:rsidP="004E3099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28"/>
        </w:rPr>
      </w:pPr>
      <w:r w:rsidRPr="005F4F81">
        <w:rPr>
          <w:rFonts w:ascii="Times New Roman" w:hAnsi="Times New Roman" w:cs="Times New Roman"/>
          <w:b/>
          <w:bCs/>
          <w:sz w:val="28"/>
        </w:rPr>
        <w:t>Fig.</w:t>
      </w:r>
      <w:r w:rsidR="00B73553">
        <w:rPr>
          <w:rFonts w:ascii="Times New Roman" w:hAnsi="Times New Roman" w:cs="Times New Roman"/>
          <w:b/>
          <w:bCs/>
          <w:sz w:val="28"/>
        </w:rPr>
        <w:t xml:space="preserve"> </w:t>
      </w:r>
      <w:r w:rsidRPr="005F4F81">
        <w:rPr>
          <w:rFonts w:ascii="Times New Roman" w:hAnsi="Times New Roman" w:cs="Times New Roman"/>
          <w:b/>
          <w:bCs/>
          <w:sz w:val="28"/>
        </w:rPr>
        <w:t>S</w:t>
      </w:r>
      <w:r w:rsidR="0010110D" w:rsidRPr="005F4F81">
        <w:rPr>
          <w:rFonts w:ascii="Times New Roman" w:hAnsi="Times New Roman" w:cs="Times New Roman"/>
          <w:b/>
          <w:bCs/>
          <w:sz w:val="28"/>
        </w:rPr>
        <w:t>8</w:t>
      </w:r>
      <w:r w:rsidR="00B73553">
        <w:rPr>
          <w:rFonts w:ascii="Times New Roman" w:hAnsi="Times New Roman" w:cs="Times New Roman"/>
          <w:b/>
          <w:bCs/>
          <w:sz w:val="28"/>
        </w:rPr>
        <w:t>.</w:t>
      </w:r>
      <w:r w:rsidRPr="005F4F81">
        <w:rPr>
          <w:rFonts w:ascii="Times New Roman" w:hAnsi="Times New Roman" w:cs="Times New Roman"/>
          <w:sz w:val="28"/>
        </w:rPr>
        <w:t xml:space="preserve"> Equivalent circuit of EIS consisted of solution resistance (Rs)</w:t>
      </w:r>
    </w:p>
    <w:sectPr w:rsidR="00D318B8" w:rsidRPr="005F4F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55997" w14:textId="77777777" w:rsidR="00691D88" w:rsidRDefault="00691D88" w:rsidP="00C6153B">
      <w:pPr>
        <w:spacing w:after="0" w:line="240" w:lineRule="auto"/>
      </w:pPr>
      <w:r>
        <w:separator/>
      </w:r>
    </w:p>
  </w:endnote>
  <w:endnote w:type="continuationSeparator" w:id="0">
    <w:p w14:paraId="5766C844" w14:textId="77777777" w:rsidR="00691D88" w:rsidRDefault="00691D88" w:rsidP="00C61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D1593" w14:textId="77777777" w:rsidR="00691D88" w:rsidRDefault="00691D88" w:rsidP="00C6153B">
      <w:pPr>
        <w:spacing w:after="0" w:line="240" w:lineRule="auto"/>
      </w:pPr>
      <w:r>
        <w:separator/>
      </w:r>
    </w:p>
  </w:footnote>
  <w:footnote w:type="continuationSeparator" w:id="0">
    <w:p w14:paraId="495D5309" w14:textId="77777777" w:rsidR="00691D88" w:rsidRDefault="00691D88" w:rsidP="00C615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719"/>
    <w:rsid w:val="00012852"/>
    <w:rsid w:val="000724CB"/>
    <w:rsid w:val="000A0B6D"/>
    <w:rsid w:val="000A0CF4"/>
    <w:rsid w:val="000B4138"/>
    <w:rsid w:val="0010110D"/>
    <w:rsid w:val="00163DD6"/>
    <w:rsid w:val="00174CA6"/>
    <w:rsid w:val="0019336E"/>
    <w:rsid w:val="00223075"/>
    <w:rsid w:val="0025014F"/>
    <w:rsid w:val="0026063D"/>
    <w:rsid w:val="00270D9E"/>
    <w:rsid w:val="0027328A"/>
    <w:rsid w:val="002B764E"/>
    <w:rsid w:val="002C33CA"/>
    <w:rsid w:val="002D2E22"/>
    <w:rsid w:val="00300154"/>
    <w:rsid w:val="00303F53"/>
    <w:rsid w:val="003227CD"/>
    <w:rsid w:val="00352C60"/>
    <w:rsid w:val="003701A8"/>
    <w:rsid w:val="0037202D"/>
    <w:rsid w:val="003B117C"/>
    <w:rsid w:val="003F2819"/>
    <w:rsid w:val="00425342"/>
    <w:rsid w:val="0046733E"/>
    <w:rsid w:val="00482AA4"/>
    <w:rsid w:val="00485C08"/>
    <w:rsid w:val="0049556B"/>
    <w:rsid w:val="004A5505"/>
    <w:rsid w:val="004E3099"/>
    <w:rsid w:val="004F6189"/>
    <w:rsid w:val="00516E7A"/>
    <w:rsid w:val="00555572"/>
    <w:rsid w:val="00596ED5"/>
    <w:rsid w:val="005A5C84"/>
    <w:rsid w:val="005B0B36"/>
    <w:rsid w:val="005E237B"/>
    <w:rsid w:val="005F4F81"/>
    <w:rsid w:val="006625F4"/>
    <w:rsid w:val="0069095D"/>
    <w:rsid w:val="00691D88"/>
    <w:rsid w:val="0070691D"/>
    <w:rsid w:val="00743E4F"/>
    <w:rsid w:val="007575B8"/>
    <w:rsid w:val="007A1AEA"/>
    <w:rsid w:val="007A4719"/>
    <w:rsid w:val="007C1E1A"/>
    <w:rsid w:val="007D2FD4"/>
    <w:rsid w:val="007E75D6"/>
    <w:rsid w:val="0086424C"/>
    <w:rsid w:val="0087008B"/>
    <w:rsid w:val="00881A88"/>
    <w:rsid w:val="008A3881"/>
    <w:rsid w:val="008A4025"/>
    <w:rsid w:val="008D3726"/>
    <w:rsid w:val="008E19F9"/>
    <w:rsid w:val="008E47B7"/>
    <w:rsid w:val="008E551B"/>
    <w:rsid w:val="008F4ACD"/>
    <w:rsid w:val="00954B66"/>
    <w:rsid w:val="00962D16"/>
    <w:rsid w:val="00973403"/>
    <w:rsid w:val="009838E8"/>
    <w:rsid w:val="009A3BA2"/>
    <w:rsid w:val="009C72F9"/>
    <w:rsid w:val="00A01BA1"/>
    <w:rsid w:val="00A04CD8"/>
    <w:rsid w:val="00A153DC"/>
    <w:rsid w:val="00A17406"/>
    <w:rsid w:val="00A227D4"/>
    <w:rsid w:val="00A26037"/>
    <w:rsid w:val="00A27CE3"/>
    <w:rsid w:val="00A3191C"/>
    <w:rsid w:val="00A369B2"/>
    <w:rsid w:val="00A42908"/>
    <w:rsid w:val="00A56CFF"/>
    <w:rsid w:val="00A6107A"/>
    <w:rsid w:val="00A619E0"/>
    <w:rsid w:val="00A80974"/>
    <w:rsid w:val="00A95101"/>
    <w:rsid w:val="00AC766B"/>
    <w:rsid w:val="00AD038B"/>
    <w:rsid w:val="00AD32CC"/>
    <w:rsid w:val="00AE6767"/>
    <w:rsid w:val="00B30C8D"/>
    <w:rsid w:val="00B4478D"/>
    <w:rsid w:val="00B73553"/>
    <w:rsid w:val="00B801B9"/>
    <w:rsid w:val="00B80D8B"/>
    <w:rsid w:val="00B93003"/>
    <w:rsid w:val="00BB40C2"/>
    <w:rsid w:val="00C00FEE"/>
    <w:rsid w:val="00C06ED7"/>
    <w:rsid w:val="00C20E51"/>
    <w:rsid w:val="00C6153B"/>
    <w:rsid w:val="00C76E13"/>
    <w:rsid w:val="00CA1E36"/>
    <w:rsid w:val="00CC1A7C"/>
    <w:rsid w:val="00CC607B"/>
    <w:rsid w:val="00CD6810"/>
    <w:rsid w:val="00CE1779"/>
    <w:rsid w:val="00CE470C"/>
    <w:rsid w:val="00CF40A7"/>
    <w:rsid w:val="00D23017"/>
    <w:rsid w:val="00D30797"/>
    <w:rsid w:val="00D318B8"/>
    <w:rsid w:val="00D8332A"/>
    <w:rsid w:val="00D877C0"/>
    <w:rsid w:val="00DA0F9F"/>
    <w:rsid w:val="00DB2B90"/>
    <w:rsid w:val="00DB7A09"/>
    <w:rsid w:val="00DE0F44"/>
    <w:rsid w:val="00DF41F8"/>
    <w:rsid w:val="00DF5B3C"/>
    <w:rsid w:val="00E24AD9"/>
    <w:rsid w:val="00E67BA0"/>
    <w:rsid w:val="00E81ED4"/>
    <w:rsid w:val="00EA03F7"/>
    <w:rsid w:val="00EC14E5"/>
    <w:rsid w:val="00EC20F4"/>
    <w:rsid w:val="00EC261A"/>
    <w:rsid w:val="00EF2BBE"/>
    <w:rsid w:val="00F525D0"/>
    <w:rsid w:val="00F77323"/>
    <w:rsid w:val="00F7798E"/>
    <w:rsid w:val="00F94F62"/>
    <w:rsid w:val="00FA61F6"/>
    <w:rsid w:val="00FB6809"/>
    <w:rsid w:val="00FE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249912"/>
  <w15:chartTrackingRefBased/>
  <w15:docId w15:val="{A5C9F98E-1D4C-45AC-AEF0-B295366AB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ja-JP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5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ヘッダー (文字)"/>
    <w:basedOn w:val="a0"/>
    <w:link w:val="a3"/>
    <w:uiPriority w:val="99"/>
    <w:rsid w:val="00C6153B"/>
  </w:style>
  <w:style w:type="paragraph" w:styleId="a5">
    <w:name w:val="footer"/>
    <w:basedOn w:val="a"/>
    <w:link w:val="a6"/>
    <w:uiPriority w:val="99"/>
    <w:unhideWhenUsed/>
    <w:rsid w:val="00C615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フッター (文字)"/>
    <w:basedOn w:val="a0"/>
    <w:link w:val="a5"/>
    <w:uiPriority w:val="99"/>
    <w:rsid w:val="00C6153B"/>
  </w:style>
  <w:style w:type="character" w:styleId="a7">
    <w:name w:val="Hyperlink"/>
    <w:basedOn w:val="a0"/>
    <w:uiPriority w:val="99"/>
    <w:unhideWhenUsed/>
    <w:rsid w:val="00AD038B"/>
    <w:rPr>
      <w:color w:val="0000FF"/>
      <w:u w:val="single"/>
    </w:rPr>
  </w:style>
  <w:style w:type="table" w:styleId="a8">
    <w:name w:val="Table Grid"/>
    <w:basedOn w:val="a1"/>
    <w:uiPriority w:val="39"/>
    <w:rsid w:val="008E5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37202D"/>
    <w:pPr>
      <w:spacing w:after="0" w:line="240" w:lineRule="auto"/>
    </w:pPr>
  </w:style>
  <w:style w:type="character" w:styleId="aa">
    <w:name w:val="annotation reference"/>
    <w:basedOn w:val="a0"/>
    <w:uiPriority w:val="99"/>
    <w:semiHidden/>
    <w:unhideWhenUsed/>
    <w:rsid w:val="007575B8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7575B8"/>
  </w:style>
  <w:style w:type="character" w:customStyle="1" w:styleId="ac">
    <w:name w:val="コメント文字列 (文字)"/>
    <w:basedOn w:val="a0"/>
    <w:link w:val="ab"/>
    <w:uiPriority w:val="99"/>
    <w:rsid w:val="007575B8"/>
  </w:style>
  <w:style w:type="paragraph" w:styleId="ad">
    <w:name w:val="annotation subject"/>
    <w:basedOn w:val="ab"/>
    <w:next w:val="ab"/>
    <w:link w:val="ae"/>
    <w:uiPriority w:val="99"/>
    <w:semiHidden/>
    <w:unhideWhenUsed/>
    <w:rsid w:val="007575B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575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oleObject" Target="embeddings/oleObject2.bin"/><Relationship Id="rId18" Type="http://schemas.openxmlformats.org/officeDocument/2006/relationships/image" Target="media/image9.jpeg"/><Relationship Id="rId3" Type="http://schemas.openxmlformats.org/officeDocument/2006/relationships/webSettings" Target="webSettings.xml"/><Relationship Id="rId21" Type="http://schemas.openxmlformats.org/officeDocument/2006/relationships/image" Target="media/image12.tiff"/><Relationship Id="rId7" Type="http://schemas.openxmlformats.org/officeDocument/2006/relationships/oleObject" Target="embeddings/oleObject1.bin"/><Relationship Id="rId12" Type="http://schemas.openxmlformats.org/officeDocument/2006/relationships/image" Target="media/image6.emf"/><Relationship Id="rId17" Type="http://schemas.openxmlformats.org/officeDocument/2006/relationships/oleObject" Target="embeddings/oleObject4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20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4.png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7.emf"/><Relationship Id="rId22" Type="http://schemas.openxmlformats.org/officeDocument/2006/relationships/image" Target="media/image1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417</Words>
  <Characters>2382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Preyaphat Wongchaiya</dc:creator>
  <cp:keywords/>
  <dc:description/>
  <cp:lastModifiedBy>UCHIKOSHI Tetsuo</cp:lastModifiedBy>
  <cp:revision>3</cp:revision>
  <dcterms:created xsi:type="dcterms:W3CDTF">2024-01-30T06:50:00Z</dcterms:created>
  <dcterms:modified xsi:type="dcterms:W3CDTF">2024-01-30T07:27:00Z</dcterms:modified>
</cp:coreProperties>
</file>