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88417D4" w14:textId="77777777" w:rsidR="00F62C8B" w:rsidRPr="00270DD5" w:rsidRDefault="000F3A41" w:rsidP="004C531E">
      <w:pPr>
        <w:pStyle w:val="RSCM01ReceivedAccepted"/>
      </w:pPr>
      <w:r w:rsidRPr="00270DD5">
        <mc:AlternateContent>
          <mc:Choice Requires="wps">
            <w:drawing>
              <wp:anchor distT="180340" distB="0" distL="114300" distR="114300" simplePos="0" relativeHeight="251652096" behindDoc="1" locked="1" layoutInCell="0" allowOverlap="0" wp14:anchorId="5B54B28E" wp14:editId="4B31C133">
                <wp:simplePos x="0" y="0"/>
                <wp:positionH relativeFrom="column">
                  <wp:posOffset>-58</wp:posOffset>
                </wp:positionH>
                <wp:positionV relativeFrom="margin">
                  <wp:align>bottom</wp:align>
                </wp:positionV>
                <wp:extent cx="3158837" cy="1627909"/>
                <wp:effectExtent l="0" t="0" r="3810" b="0"/>
                <wp:wrapTopAndBottom/>
                <wp:docPr id="7" name="Text Box 2"/>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txBox="1">
                        <a:spLocks noChangeAspect="1" noChangeArrowheads="1"/>
                      </wps:cNvSpPr>
                      <wps:spPr bwMode="auto">
                        <a:xfrm>
                          <a:off x="0" y="0"/>
                          <a:ext cx="3158837" cy="1627909"/>
                        </a:xfrm>
                        <a:prstGeom prst="rect">
                          <a:avLst/>
                        </a:prstGeom>
                        <a:solidFill>
                          <a:srgbClr val="FFFFFF"/>
                        </a:solidFill>
                        <a:ln w="9525">
                          <a:noFill/>
                          <a:miter lim="800000"/>
                          <a:headEnd/>
                          <a:tailEnd/>
                        </a:ln>
                      </wps:spPr>
                      <wps:txbx>
                        <w:txbxContent>
                          <w:p w14:paraId="40B3ED4D" w14:textId="3654D69C" w:rsidR="001B53FC" w:rsidRDefault="001B53FC" w:rsidP="001B53FC">
                            <w:pPr>
                              <w:pStyle w:val="RSCF01FootnoteAuthorAddress"/>
                            </w:pPr>
                            <w:r>
                              <w:t>National Institute for Materials Science (NIMS), 1-1 Namiki, Tsukuba, Ibaraki 305-0044, Japan</w:t>
                            </w:r>
                          </w:p>
                          <w:p w14:paraId="51A38235" w14:textId="6FB9F3B7" w:rsidR="001B53FC" w:rsidRDefault="001B53FC" w:rsidP="001B53FC">
                            <w:pPr>
                              <w:pStyle w:val="RSCF01FootnoteAuthorAddress"/>
                            </w:pPr>
                            <w:r>
                              <w:t xml:space="preserve">Interdisciplinary Graduate School of Engineering Sciences, Kyusyu University, 6-1, </w:t>
                            </w:r>
                            <w:proofErr w:type="spellStart"/>
                            <w:r>
                              <w:t>Kasugakoen</w:t>
                            </w:r>
                            <w:proofErr w:type="spellEnd"/>
                            <w:r>
                              <w:t>, Kasuga, Fukuoka 816-8580, Japan</w:t>
                            </w:r>
                          </w:p>
                          <w:p w14:paraId="08C6FFED" w14:textId="4BC7938A" w:rsidR="001B53FC" w:rsidRDefault="001B53FC" w:rsidP="001B53FC">
                            <w:pPr>
                              <w:pStyle w:val="RSCF01FootnoteAuthorAddress"/>
                            </w:pPr>
                            <w:r>
                              <w:t xml:space="preserve">Department of Chemistry and Materials Science, Graduate School of Science and Engineering, Tokyo Institute of Technology, 2-12-1 </w:t>
                            </w:r>
                            <w:proofErr w:type="spellStart"/>
                            <w:r>
                              <w:t>Ookayama</w:t>
                            </w:r>
                            <w:proofErr w:type="spellEnd"/>
                            <w:r>
                              <w:t>, Meguro-</w:t>
                            </w:r>
                            <w:proofErr w:type="spellStart"/>
                            <w:r>
                              <w:t>ku</w:t>
                            </w:r>
                            <w:proofErr w:type="spellEnd"/>
                            <w:r>
                              <w:t>, Tokyo 152-8552, Japan</w:t>
                            </w:r>
                          </w:p>
                          <w:p w14:paraId="0E4FC912" w14:textId="73E020EC" w:rsidR="001B53FC" w:rsidRDefault="001B53FC" w:rsidP="001B53FC">
                            <w:pPr>
                              <w:pStyle w:val="RSCF01FootnoteAuthorAddress"/>
                            </w:pPr>
                            <w:r>
                              <w:t xml:space="preserve">Materials DX Research </w:t>
                            </w:r>
                            <w:proofErr w:type="spellStart"/>
                            <w:r>
                              <w:t>Center</w:t>
                            </w:r>
                            <w:proofErr w:type="spellEnd"/>
                            <w:r>
                              <w:t xml:space="preserve"> for Element Strategy, Tokyo Institute of Technology, 4259 </w:t>
                            </w:r>
                            <w:proofErr w:type="spellStart"/>
                            <w:r>
                              <w:t>Nagatsuta</w:t>
                            </w:r>
                            <w:proofErr w:type="spellEnd"/>
                            <w:r>
                              <w:t>, Midori-</w:t>
                            </w:r>
                            <w:proofErr w:type="spellStart"/>
                            <w:r>
                              <w:t>ku</w:t>
                            </w:r>
                            <w:proofErr w:type="spellEnd"/>
                            <w:r>
                              <w:t>, Yokohama 226-8503, Japan</w:t>
                            </w:r>
                          </w:p>
                          <w:p w14:paraId="17CB68EF" w14:textId="43848476" w:rsidR="008C682F" w:rsidRPr="00241ACD" w:rsidRDefault="00D12A92" w:rsidP="00241ACD">
                            <w:pPr>
                              <w:pStyle w:val="RSCF02FootnotestoTitleAuthors"/>
                            </w:pPr>
                            <w:r>
                              <w:rPr>
                                <w:rFonts w:hint="eastAsia"/>
                                <w:lang w:eastAsia="ja-JP"/>
                              </w:rPr>
                              <w:t>*</w:t>
                            </w:r>
                            <w:r w:rsidR="008C682F" w:rsidRPr="00241ACD">
                              <w:t xml:space="preserve"> </w:t>
                            </w:r>
                            <w:r w:rsidRPr="001B53FC">
                              <w:t>Corresponding author: Hiroyo Segawa (SEGAWA.Hiroyo@nims.go.jp)</w:t>
                            </w:r>
                          </w:p>
                          <w:p w14:paraId="71856912" w14:textId="1C1D962B" w:rsidR="00C405FD" w:rsidRPr="00241ACD" w:rsidRDefault="005808FC" w:rsidP="005808FC">
                            <w:pPr>
                              <w:pStyle w:val="RSCF02FootnotestoTitleAuthors"/>
                            </w:pPr>
                            <w:bookmarkStart w:id="0" w:name="_Hlk202518847"/>
                            <w:bookmarkStart w:id="1" w:name="_Hlk202518848"/>
                            <w:bookmarkStart w:id="2" w:name="_Hlk202518854"/>
                            <w:bookmarkStart w:id="3" w:name="_Hlk202518855"/>
                            <w:bookmarkStart w:id="4" w:name="_Hlk202518856"/>
                            <w:bookmarkStart w:id="5" w:name="_Hlk202518857"/>
                            <w:bookmarkStart w:id="6" w:name="_Hlk202519328"/>
                            <w:r>
                              <w:t xml:space="preserve">Electronic </w:t>
                            </w:r>
                            <w:bookmarkStart w:id="7" w:name="_Hlk202459650"/>
                            <w:r>
                              <w:t>supplementary</w:t>
                            </w:r>
                            <w:bookmarkEnd w:id="7"/>
                            <w:r>
                              <w:t xml:space="preserve"> information (ESI) available: The </w:t>
                            </w:r>
                            <w:r w:rsidR="00D12A92">
                              <w:rPr>
                                <w:rFonts w:hint="eastAsia"/>
                                <w:lang w:eastAsia="ja-JP"/>
                              </w:rPr>
                              <w:t>data of XRD, SEM, AFM and XAFS</w:t>
                            </w:r>
                            <w:r>
                              <w:t xml:space="preserve"> can be found in </w:t>
                            </w:r>
                            <w:r w:rsidR="008730E9">
                              <w:rPr>
                                <w:rFonts w:hint="eastAsia"/>
                                <w:lang w:eastAsia="ja-JP"/>
                              </w:rPr>
                              <w:t>ESI</w:t>
                            </w:r>
                            <w:r>
                              <w:t>.</w:t>
                            </w:r>
                            <w:bookmarkEnd w:id="6"/>
                            <w:r w:rsidRPr="00241ACD">
                              <w:t xml:space="preserve"> </w:t>
                            </w:r>
                            <w:r w:rsidR="001B53FC" w:rsidRPr="001B53FC">
                              <w:t xml:space="preserve"> </w:t>
                            </w:r>
                            <w:bookmarkEnd w:id="0"/>
                            <w:bookmarkEnd w:id="1"/>
                            <w:bookmarkEnd w:id="2"/>
                            <w:bookmarkEnd w:id="3"/>
                            <w:bookmarkEnd w:id="4"/>
                            <w:bookmarkEnd w:id="5"/>
                          </w:p>
                        </w:txbxContent>
                      </wps:txbx>
                      <wps:bodyPr rot="0" vert="horz" wrap="square" lIns="0" tIns="36000" rIns="0" bIns="36000" anchor="b" anchorCtr="0">
                        <a:spAutoFit/>
                      </wps:bodyPr>
                    </wps:wsp>
                  </a:graphicData>
                </a:graphic>
                <wp14:sizeRelH relativeFrom="margin">
                  <wp14:pctWidth>0</wp14:pctWidth>
                </wp14:sizeRelH>
                <wp14:sizeRelV relativeFrom="margin">
                  <wp14:pctHeight>20000</wp14:pctHeight>
                </wp14:sizeRelV>
              </wp:anchor>
            </w:drawing>
          </mc:Choice>
          <mc:Fallback>
            <w:pict>
              <v:shapetype w14:anchorId="5B54B28E" id="_x0000_t202" coordsize="21600,21600" o:spt="202" path="m,l,21600r21600,l21600,xe">
                <v:stroke joinstyle="miter"/>
                <v:path gradientshapeok="t" o:connecttype="rect"/>
              </v:shapetype>
              <v:shape id="Text Box 2" o:spid="_x0000_s1026" type="#_x0000_t202" style="position:absolute;margin-left:0;margin-top:0;width:248.75pt;height:128.2pt;z-index:-251664384;visibility:visible;mso-wrap-style:square;mso-width-percent:0;mso-height-percent:200;mso-wrap-distance-left:9pt;mso-wrap-distance-top:14.2pt;mso-wrap-distance-right:9pt;mso-wrap-distance-bottom:0;mso-position-horizontal:absolute;mso-position-horizontal-relative:text;mso-position-vertical:bottom;mso-position-vertical-relative:margin;mso-width-percent:0;mso-height-percent:200;mso-width-relative:margin;mso-height-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JrUxEAIAAAIEAAAOAAAAZHJzL2Uyb0RvYy54bWysU9uO2yAQfa/Uf0C8N3YSJZtYcVbbbFNV&#10;2l6kbT8AYxyjAkOBxE6/vgN2km37VpUHNAzDmZkzh819rxU5CeclmJJOJzklwnCopTmU9NvX/ZsV&#10;JT4wUzMFRpT0LDy9375+telsIWbQgqqFIwhifNHZkrYh2CLLPG+FZn4CVhi8bMBpFvDoDlntWIfo&#10;WmWzPF9mHbjaOuDCe/Q+Dpd0m/CbRvDwuWm8CESVFGsLaXdpr+KebTesODhmW8nHMtg/VKGZNJj0&#10;CvXIAiNHJ/+C0pI78NCECQedQdNILlIP2M00/6Ob55ZZkXpBcry90uT/Hyz/dHq2XxwJ/VvocYCp&#10;CW+fgH/3xMCuZeYgHrxFIuPtzeUcdK1gNdYyjSxmnfXFiBbZ94WPuFX3EWqcOzsGSNh943QkClsn&#10;mBBncr7OQfSBcHTOp4vVan5HCce76XJ2t87XKQcrLs+t8+G9AE2iUVKH9SV4dnryIZbDiktIzOZB&#10;yXovlUoHd6h2ypETQ1Hs0xrRfwtThnQlXS9mi4RsIL5PetEyoGiV1CVd5XENMop0vDN1CglMqsHG&#10;SpQZ+YmUDOSEvuoxMPJUQX1GphwM4sTPhEYL7iclHQqzpP7HkTlBifpgkO2o4mTMlzEzcRdv9dLL&#10;DEeIklaUDOYuJNWn/u0DTmMvE0+3CsYaUWiJvvFTRCW/PKeo29fd/gIAAP//AwBQSwMEFAAGAAgA&#10;AAAhADo2lsPdAAAABQEAAA8AAABkcnMvZG93bnJldi54bWxMj1FLw0AQhN8F/8Oxgi/SXixtatNc&#10;igi1YKXU6g/Y5NYkmNuLuUsa/72nL/qyMMww8226GU0jBupcbVnB7TQCQVxYXXOp4O11O7kD4Tyy&#10;xsYyKfgiB5vs8iLFRNszv9Bw8qUIJewSVFB53yZSuqIig25qW+LgvdvOoA+yK6Xu8BzKTSNnURRL&#10;gzWHhQpbeqio+Dj1RsHjsJe0OxwlRp95vN31aG+en5S6vhrv1yA8jf4vDD/4AR2ywJTbnrUTjYLw&#10;iP+9wZuvlgsQuYLZIp6DzFL5nz77BgAA//8DAFBLAQItABQABgAIAAAAIQC2gziS/gAAAOEBAAAT&#10;AAAAAAAAAAAAAAAAAAAAAABbQ29udGVudF9UeXBlc10ueG1sUEsBAi0AFAAGAAgAAAAhADj9If/W&#10;AAAAlAEAAAsAAAAAAAAAAAAAAAAALwEAAF9yZWxzLy5yZWxzUEsBAi0AFAAGAAgAAAAhANcmtTEQ&#10;AgAAAgQAAA4AAAAAAAAAAAAAAAAALgIAAGRycy9lMm9Eb2MueG1sUEsBAi0AFAAGAAgAAAAhADo2&#10;lsPdAAAABQEAAA8AAAAAAAAAAAAAAAAAagQAAGRycy9kb3ducmV2LnhtbFBLBQYAAAAABAAEAPMA&#10;AAB0BQAAAAA=&#10;" o:allowincell="f" o:allowoverlap="f" stroked="f">
                <o:lock v:ext="edit" aspectratio="t"/>
                <v:textbox style="mso-fit-shape-to-text:t" inset="0,1mm,0,1mm">
                  <w:txbxContent>
                    <w:p w14:paraId="40B3ED4D" w14:textId="3654D69C" w:rsidR="001B53FC" w:rsidRDefault="001B53FC" w:rsidP="001B53FC">
                      <w:pPr>
                        <w:pStyle w:val="RSCF01FootnoteAuthorAddress"/>
                      </w:pPr>
                      <w:r>
                        <w:t>National Institute for Materials Science (NIMS), 1-1 Namiki, Tsukuba, Ibaraki 305-0044, Japan</w:t>
                      </w:r>
                    </w:p>
                    <w:p w14:paraId="51A38235" w14:textId="6FB9F3B7" w:rsidR="001B53FC" w:rsidRDefault="001B53FC" w:rsidP="001B53FC">
                      <w:pPr>
                        <w:pStyle w:val="RSCF01FootnoteAuthorAddress"/>
                      </w:pPr>
                      <w:r>
                        <w:t xml:space="preserve">Interdisciplinary Graduate School of Engineering Sciences, Kyusyu University, 6-1, </w:t>
                      </w:r>
                      <w:proofErr w:type="spellStart"/>
                      <w:r>
                        <w:t>Kasugakoen</w:t>
                      </w:r>
                      <w:proofErr w:type="spellEnd"/>
                      <w:r>
                        <w:t>, Kasuga, Fukuoka 816-8580, Japan</w:t>
                      </w:r>
                    </w:p>
                    <w:p w14:paraId="08C6FFED" w14:textId="4BC7938A" w:rsidR="001B53FC" w:rsidRDefault="001B53FC" w:rsidP="001B53FC">
                      <w:pPr>
                        <w:pStyle w:val="RSCF01FootnoteAuthorAddress"/>
                      </w:pPr>
                      <w:r>
                        <w:t xml:space="preserve">Department of Chemistry and Materials Science, Graduate School of Science and Engineering, Tokyo Institute of Technology, 2-12-1 </w:t>
                      </w:r>
                      <w:proofErr w:type="spellStart"/>
                      <w:r>
                        <w:t>Ookayama</w:t>
                      </w:r>
                      <w:proofErr w:type="spellEnd"/>
                      <w:r>
                        <w:t>, Meguro-</w:t>
                      </w:r>
                      <w:proofErr w:type="spellStart"/>
                      <w:r>
                        <w:t>ku</w:t>
                      </w:r>
                      <w:proofErr w:type="spellEnd"/>
                      <w:r>
                        <w:t>, Tokyo 152-8552, Japan</w:t>
                      </w:r>
                    </w:p>
                    <w:p w14:paraId="0E4FC912" w14:textId="73E020EC" w:rsidR="001B53FC" w:rsidRDefault="001B53FC" w:rsidP="001B53FC">
                      <w:pPr>
                        <w:pStyle w:val="RSCF01FootnoteAuthorAddress"/>
                      </w:pPr>
                      <w:r>
                        <w:t xml:space="preserve">Materials DX Research </w:t>
                      </w:r>
                      <w:proofErr w:type="spellStart"/>
                      <w:r>
                        <w:t>Center</w:t>
                      </w:r>
                      <w:proofErr w:type="spellEnd"/>
                      <w:r>
                        <w:t xml:space="preserve"> for Element Strategy, Tokyo Institute of Technology, 4259 </w:t>
                      </w:r>
                      <w:proofErr w:type="spellStart"/>
                      <w:r>
                        <w:t>Nagatsuta</w:t>
                      </w:r>
                      <w:proofErr w:type="spellEnd"/>
                      <w:r>
                        <w:t>, Midori-</w:t>
                      </w:r>
                      <w:proofErr w:type="spellStart"/>
                      <w:r>
                        <w:t>ku</w:t>
                      </w:r>
                      <w:proofErr w:type="spellEnd"/>
                      <w:r>
                        <w:t>, Yokohama 226-8503, Japan</w:t>
                      </w:r>
                    </w:p>
                    <w:p w14:paraId="17CB68EF" w14:textId="43848476" w:rsidR="008C682F" w:rsidRPr="00241ACD" w:rsidRDefault="00D12A92" w:rsidP="00241ACD">
                      <w:pPr>
                        <w:pStyle w:val="RSCF02FootnotestoTitleAuthors"/>
                      </w:pPr>
                      <w:r>
                        <w:rPr>
                          <w:rFonts w:hint="eastAsia"/>
                          <w:lang w:eastAsia="ja-JP"/>
                        </w:rPr>
                        <w:t>*</w:t>
                      </w:r>
                      <w:r w:rsidR="008C682F" w:rsidRPr="00241ACD">
                        <w:t xml:space="preserve"> </w:t>
                      </w:r>
                      <w:r w:rsidRPr="001B53FC">
                        <w:t>Corresponding author: Hiroyo Segawa (SEGAWA.Hiroyo@nims.go.jp)</w:t>
                      </w:r>
                    </w:p>
                    <w:p w14:paraId="71856912" w14:textId="1C1D962B" w:rsidR="00C405FD" w:rsidRPr="00241ACD" w:rsidRDefault="005808FC" w:rsidP="005808FC">
                      <w:pPr>
                        <w:pStyle w:val="RSCF02FootnotestoTitleAuthors"/>
                      </w:pPr>
                      <w:bookmarkStart w:id="8" w:name="_Hlk202518847"/>
                      <w:bookmarkStart w:id="9" w:name="_Hlk202518848"/>
                      <w:bookmarkStart w:id="10" w:name="_Hlk202518854"/>
                      <w:bookmarkStart w:id="11" w:name="_Hlk202518855"/>
                      <w:bookmarkStart w:id="12" w:name="_Hlk202518856"/>
                      <w:bookmarkStart w:id="13" w:name="_Hlk202518857"/>
                      <w:bookmarkStart w:id="14" w:name="_Hlk202519328"/>
                      <w:r>
                        <w:t xml:space="preserve">Electronic </w:t>
                      </w:r>
                      <w:bookmarkStart w:id="15" w:name="_Hlk202459650"/>
                      <w:r>
                        <w:t>supplementary</w:t>
                      </w:r>
                      <w:bookmarkEnd w:id="15"/>
                      <w:r>
                        <w:t xml:space="preserve"> information (ESI) available: The </w:t>
                      </w:r>
                      <w:r w:rsidR="00D12A92">
                        <w:rPr>
                          <w:rFonts w:hint="eastAsia"/>
                          <w:lang w:eastAsia="ja-JP"/>
                        </w:rPr>
                        <w:t>data of XRD, SEM, AFM and XAFS</w:t>
                      </w:r>
                      <w:r>
                        <w:t xml:space="preserve"> can be found in </w:t>
                      </w:r>
                      <w:r w:rsidR="008730E9">
                        <w:rPr>
                          <w:rFonts w:hint="eastAsia"/>
                          <w:lang w:eastAsia="ja-JP"/>
                        </w:rPr>
                        <w:t>ESI</w:t>
                      </w:r>
                      <w:r>
                        <w:t>.</w:t>
                      </w:r>
                      <w:bookmarkEnd w:id="14"/>
                      <w:r w:rsidRPr="00241ACD">
                        <w:t xml:space="preserve"> </w:t>
                      </w:r>
                      <w:r w:rsidR="001B53FC" w:rsidRPr="001B53FC">
                        <w:t xml:space="preserve"> </w:t>
                      </w:r>
                      <w:bookmarkEnd w:id="8"/>
                      <w:bookmarkEnd w:id="9"/>
                      <w:bookmarkEnd w:id="10"/>
                      <w:bookmarkEnd w:id="11"/>
                      <w:bookmarkEnd w:id="12"/>
                      <w:bookmarkEnd w:id="13"/>
                    </w:p>
                  </w:txbxContent>
                </v:textbox>
                <w10:wrap type="topAndBottom" anchory="margin"/>
                <w10:anchorlock/>
              </v:shape>
            </w:pict>
          </mc:Fallback>
        </mc:AlternateContent>
      </w:r>
      <w:r w:rsidR="00F62C8B" w:rsidRPr="00270DD5">
        <w:t>Received 00th January 20</w:t>
      </w:r>
      <w:r w:rsidR="00F15F90" w:rsidRPr="00270DD5">
        <w:t>xx</w:t>
      </w:r>
      <w:r w:rsidR="00F62C8B" w:rsidRPr="00270DD5">
        <w:t>,</w:t>
      </w:r>
    </w:p>
    <w:p w14:paraId="5E930491" w14:textId="77777777" w:rsidR="00F62C8B" w:rsidRPr="00270DD5" w:rsidRDefault="00F62C8B" w:rsidP="004C531E">
      <w:pPr>
        <w:pStyle w:val="RSCM01ReceivedAccepted"/>
      </w:pPr>
      <w:r w:rsidRPr="00270DD5">
        <w:t>Accepted 00th January 20</w:t>
      </w:r>
      <w:r w:rsidR="00F15F90" w:rsidRPr="00270DD5">
        <w:t>xx</w:t>
      </w:r>
    </w:p>
    <w:p w14:paraId="492325BD" w14:textId="77777777" w:rsidR="00F62C8B" w:rsidRPr="00794787" w:rsidRDefault="00F62C8B" w:rsidP="004C531E">
      <w:pPr>
        <w:pStyle w:val="RSCM02DOI"/>
      </w:pPr>
      <w:r w:rsidRPr="00794787">
        <w:t>DOI: 10.1039/x0xx00000x</w:t>
      </w:r>
    </w:p>
    <w:p w14:paraId="646B8F30" w14:textId="6358663E" w:rsidR="00A9649E" w:rsidRDefault="00A9649E" w:rsidP="004C531E">
      <w:pPr>
        <w:pStyle w:val="RSCM03Website"/>
      </w:pPr>
    </w:p>
    <w:p w14:paraId="51574338" w14:textId="77777777" w:rsidR="002B62B5" w:rsidRPr="00794787" w:rsidRDefault="002B62B5" w:rsidP="004C531E">
      <w:pPr>
        <w:pStyle w:val="RSCM03Website"/>
      </w:pPr>
    </w:p>
    <w:p w14:paraId="0D6101E0" w14:textId="5AF7CB1B" w:rsidR="004414A5" w:rsidRPr="00C32EDF" w:rsidRDefault="00F62C8B" w:rsidP="00C32EDF">
      <w:pPr>
        <w:pStyle w:val="RSCH01PaperTitle"/>
      </w:pPr>
      <w:r w:rsidRPr="004414A5">
        <w:br w:type="column"/>
      </w:r>
      <w:r w:rsidR="001B53FC" w:rsidRPr="001B53FC">
        <w:t>Synthesis and characterization of oxynitride glass films to develop a host for the divalent-europium-centres</w:t>
      </w:r>
    </w:p>
    <w:p w14:paraId="5D91B541" w14:textId="779F538A" w:rsidR="008125A0" w:rsidRPr="008125A0" w:rsidRDefault="001B53FC" w:rsidP="001B53FC">
      <w:pPr>
        <w:pStyle w:val="RSCB01ARTAbstract"/>
        <w:rPr>
          <w:rFonts w:cs="Times New Roman"/>
          <w:sz w:val="20"/>
          <w:vertAlign w:val="superscript"/>
          <w:lang w:eastAsia="ja-JP"/>
        </w:rPr>
      </w:pPr>
      <w:r w:rsidRPr="001B53FC">
        <w:rPr>
          <w:rFonts w:cs="Times New Roman"/>
          <w:sz w:val="20"/>
        </w:rPr>
        <w:t>Xun Liu,</w:t>
      </w:r>
      <w:r w:rsidR="00FC3DD8" w:rsidRPr="00FC3DD8">
        <w:rPr>
          <w:rFonts w:cs="Times New Roman" w:hint="eastAsia"/>
          <w:sz w:val="20"/>
          <w:vertAlign w:val="superscript"/>
          <w:lang w:eastAsia="ja-JP"/>
        </w:rPr>
        <w:t>a</w:t>
      </w:r>
      <w:r w:rsidR="00FC3DD8" w:rsidRPr="00FC3DD8">
        <w:rPr>
          <w:rFonts w:cs="Times New Roman"/>
          <w:sz w:val="20"/>
          <w:vertAlign w:val="superscript"/>
        </w:rPr>
        <w:t>,</w:t>
      </w:r>
      <w:r w:rsidR="00FC3DD8" w:rsidRPr="00FC3DD8">
        <w:rPr>
          <w:rFonts w:cs="Times New Roman" w:hint="eastAsia"/>
          <w:sz w:val="20"/>
          <w:vertAlign w:val="superscript"/>
          <w:lang w:eastAsia="ja-JP"/>
        </w:rPr>
        <w:t>b</w:t>
      </w:r>
      <w:r w:rsidRPr="001B53FC">
        <w:rPr>
          <w:rFonts w:cs="Times New Roman"/>
          <w:sz w:val="20"/>
        </w:rPr>
        <w:t xml:space="preserve"> Takeo Ohsawa,</w:t>
      </w:r>
      <w:r w:rsidR="00FC3DD8" w:rsidRPr="00FC3DD8">
        <w:rPr>
          <w:rFonts w:cs="Times New Roman" w:hint="eastAsia"/>
          <w:sz w:val="20"/>
          <w:vertAlign w:val="superscript"/>
          <w:lang w:eastAsia="ja-JP"/>
        </w:rPr>
        <w:t>a</w:t>
      </w:r>
      <w:r w:rsidRPr="001B53FC">
        <w:rPr>
          <w:rFonts w:cs="Times New Roman"/>
          <w:sz w:val="20"/>
        </w:rPr>
        <w:t xml:space="preserve"> Jian Xu,</w:t>
      </w:r>
      <w:r w:rsidR="00FC3DD8" w:rsidRPr="00FC3DD8">
        <w:rPr>
          <w:rFonts w:cs="Times New Roman" w:hint="eastAsia"/>
          <w:sz w:val="20"/>
          <w:vertAlign w:val="superscript"/>
          <w:lang w:eastAsia="ja-JP"/>
        </w:rPr>
        <w:t>a</w:t>
      </w:r>
      <w:r w:rsidRPr="001B53FC">
        <w:rPr>
          <w:rFonts w:cs="Times New Roman"/>
          <w:sz w:val="20"/>
        </w:rPr>
        <w:t xml:space="preserve"> Masatoshi Yanagida,</w:t>
      </w:r>
      <w:r w:rsidR="00FC3DD8" w:rsidRPr="00FC3DD8">
        <w:rPr>
          <w:rFonts w:cs="Times New Roman" w:hint="eastAsia"/>
          <w:sz w:val="20"/>
          <w:vertAlign w:val="superscript"/>
          <w:lang w:eastAsia="ja-JP"/>
        </w:rPr>
        <w:t>a</w:t>
      </w:r>
      <w:r w:rsidRPr="001B53FC">
        <w:rPr>
          <w:rFonts w:cs="Times New Roman"/>
          <w:sz w:val="20"/>
        </w:rPr>
        <w:t xml:space="preserve"> Kohsei Takahashi,</w:t>
      </w:r>
      <w:r w:rsidR="00FC3DD8" w:rsidRPr="00FC3DD8">
        <w:rPr>
          <w:rFonts w:cs="Times New Roman" w:hint="eastAsia"/>
          <w:sz w:val="20"/>
          <w:vertAlign w:val="superscript"/>
          <w:lang w:eastAsia="ja-JP"/>
        </w:rPr>
        <w:t>a</w:t>
      </w:r>
      <w:r w:rsidRPr="001B53FC">
        <w:rPr>
          <w:rFonts w:cs="Times New Roman"/>
          <w:sz w:val="20"/>
        </w:rPr>
        <w:t xml:space="preserve"> Takashi Takeda,</w:t>
      </w:r>
      <w:r w:rsidR="00FC3DD8" w:rsidRPr="00FC3DD8">
        <w:rPr>
          <w:rFonts w:cs="Times New Roman" w:hint="eastAsia"/>
          <w:sz w:val="20"/>
          <w:vertAlign w:val="superscript"/>
          <w:lang w:eastAsia="ja-JP"/>
        </w:rPr>
        <w:t>a</w:t>
      </w:r>
      <w:r w:rsidRPr="001B53FC">
        <w:rPr>
          <w:rFonts w:cs="Times New Roman"/>
          <w:sz w:val="20"/>
        </w:rPr>
        <w:t xml:space="preserve"> Tetsuo Kish</w:t>
      </w:r>
      <w:r w:rsidR="00FC3DD8">
        <w:rPr>
          <w:rFonts w:cs="Times New Roman" w:hint="eastAsia"/>
          <w:sz w:val="20"/>
          <w:lang w:eastAsia="ja-JP"/>
        </w:rPr>
        <w:t>i</w:t>
      </w:r>
      <w:r w:rsidRPr="001B53FC">
        <w:rPr>
          <w:rFonts w:cs="Times New Roman"/>
          <w:sz w:val="20"/>
        </w:rPr>
        <w:t>,</w:t>
      </w:r>
      <w:r w:rsidR="00FC3DD8" w:rsidRPr="00FC3DD8">
        <w:rPr>
          <w:rFonts w:cs="Times New Roman" w:hint="eastAsia"/>
          <w:sz w:val="20"/>
          <w:vertAlign w:val="superscript"/>
          <w:lang w:eastAsia="ja-JP"/>
        </w:rPr>
        <w:t>c</w:t>
      </w:r>
      <w:r w:rsidRPr="001B53FC">
        <w:rPr>
          <w:rFonts w:cs="Times New Roman"/>
          <w:sz w:val="20"/>
        </w:rPr>
        <w:t xml:space="preserve"> Tetsuji Yano,</w:t>
      </w:r>
      <w:r w:rsidR="00FC3DD8" w:rsidRPr="00FC3DD8">
        <w:rPr>
          <w:rFonts w:cs="Times New Roman" w:hint="eastAsia"/>
          <w:sz w:val="20"/>
          <w:vertAlign w:val="superscript"/>
          <w:lang w:eastAsia="ja-JP"/>
        </w:rPr>
        <w:t>c</w:t>
      </w:r>
      <w:r w:rsidRPr="001B53FC">
        <w:rPr>
          <w:rFonts w:cs="Times New Roman"/>
          <w:sz w:val="20"/>
        </w:rPr>
        <w:t xml:space="preserve"> Hiroyo Segawa</w:t>
      </w:r>
      <w:r w:rsidR="00D12A92">
        <w:rPr>
          <w:rFonts w:cs="Times New Roman" w:hint="eastAsia"/>
          <w:sz w:val="20"/>
          <w:lang w:eastAsia="ja-JP"/>
        </w:rPr>
        <w:t>,</w:t>
      </w:r>
      <w:r w:rsidR="00FC3DD8" w:rsidRPr="00D12A92">
        <w:rPr>
          <w:rFonts w:cs="Times New Roman" w:hint="eastAsia"/>
          <w:sz w:val="20"/>
          <w:vertAlign w:val="superscript"/>
          <w:lang w:eastAsia="ja-JP"/>
        </w:rPr>
        <w:t>a</w:t>
      </w:r>
      <w:r w:rsidRPr="00D12A92">
        <w:rPr>
          <w:rFonts w:cs="Times New Roman"/>
          <w:sz w:val="20"/>
          <w:vertAlign w:val="superscript"/>
        </w:rPr>
        <w:t>,</w:t>
      </w:r>
      <w:r w:rsidR="00FC3DD8" w:rsidRPr="00D12A92">
        <w:rPr>
          <w:rFonts w:cs="Times New Roman" w:hint="eastAsia"/>
          <w:sz w:val="20"/>
          <w:vertAlign w:val="superscript"/>
          <w:lang w:eastAsia="ja-JP"/>
        </w:rPr>
        <w:t>c</w:t>
      </w:r>
      <w:r w:rsidRPr="00D12A92">
        <w:rPr>
          <w:rFonts w:cs="Times New Roman"/>
          <w:sz w:val="20"/>
          <w:vertAlign w:val="superscript"/>
        </w:rPr>
        <w:t>,*</w:t>
      </w:r>
      <w:r w:rsidRPr="001B53FC">
        <w:rPr>
          <w:rFonts w:cs="Times New Roman"/>
          <w:sz w:val="20"/>
        </w:rPr>
        <w:t>, Naoki Ohashi</w:t>
      </w:r>
      <w:r w:rsidR="00FC3DD8" w:rsidRPr="00D12A92">
        <w:rPr>
          <w:rFonts w:cs="Times New Roman" w:hint="eastAsia"/>
          <w:sz w:val="20"/>
          <w:vertAlign w:val="superscript"/>
          <w:lang w:eastAsia="ja-JP"/>
        </w:rPr>
        <w:t>a</w:t>
      </w:r>
      <w:r w:rsidRPr="00D12A92">
        <w:rPr>
          <w:rFonts w:cs="Times New Roman"/>
          <w:sz w:val="20"/>
          <w:vertAlign w:val="superscript"/>
        </w:rPr>
        <w:t>,</w:t>
      </w:r>
      <w:r w:rsidR="00FC3DD8" w:rsidRPr="00D12A92">
        <w:rPr>
          <w:rFonts w:cs="Times New Roman" w:hint="eastAsia"/>
          <w:sz w:val="20"/>
          <w:vertAlign w:val="superscript"/>
          <w:lang w:eastAsia="ja-JP"/>
        </w:rPr>
        <w:t>b</w:t>
      </w:r>
      <w:r w:rsidRPr="00D12A92">
        <w:rPr>
          <w:rFonts w:cs="Times New Roman"/>
          <w:sz w:val="20"/>
          <w:vertAlign w:val="superscript"/>
        </w:rPr>
        <w:t>,</w:t>
      </w:r>
      <w:r w:rsidR="00FC3DD8" w:rsidRPr="00D12A92">
        <w:rPr>
          <w:rFonts w:cs="Times New Roman" w:hint="eastAsia"/>
          <w:sz w:val="20"/>
          <w:vertAlign w:val="superscript"/>
          <w:lang w:eastAsia="ja-JP"/>
        </w:rPr>
        <w:t>d</w:t>
      </w:r>
    </w:p>
    <w:p w14:paraId="5F3638B4" w14:textId="77777777" w:rsidR="001B53FC" w:rsidRDefault="001B53FC" w:rsidP="00FA2DA2">
      <w:pPr>
        <w:pStyle w:val="RSCB01ARTAbstract"/>
        <w:rPr>
          <w:lang w:eastAsia="ja-JP"/>
        </w:rPr>
      </w:pPr>
      <w:r w:rsidRPr="001B53FC">
        <w:t>This study investigates the synthesis and characterization of europium-doped strontium-aluminium-silicon-oxynitride glass films. These films were prepared using the sol-gel method, followed by ammonolysis at 1000 °C. Extending the ammonolysis duration proved critical for enhancing luminescence efficiency, with a peak internal quantum efficiency of 37% achieved after 24 h. Infrared absorption, X-ray photoemission, and thermal desorption analyses suggest that nitrogen incorporation occurs early in ammonolysis. The formation of a stable glass structure involving Si-N-Si and Si-O-Si bonds was identified as the rate-limiting step in oxynitride glass development. Additionally, the fabricated film was integrated into a halide perovskite solar cell to assess its ultraviolet-to-visible conversion performance.</w:t>
      </w:r>
    </w:p>
    <w:p w14:paraId="39E3785F" w14:textId="6850D64F" w:rsidR="001B53FC" w:rsidRPr="00FA2DA2" w:rsidRDefault="001B53FC" w:rsidP="00FA2DA2">
      <w:pPr>
        <w:pStyle w:val="RSCB01ARTAbstract"/>
        <w:rPr>
          <w:lang w:eastAsia="ja-JP"/>
        </w:rPr>
        <w:sectPr w:rsidR="001B53FC" w:rsidRPr="00FA2DA2" w:rsidSect="00514CBA">
          <w:headerReference w:type="even" r:id="rId8"/>
          <w:headerReference w:type="default" r:id="rId9"/>
          <w:footerReference w:type="even" r:id="rId10"/>
          <w:footerReference w:type="default" r:id="rId11"/>
          <w:headerReference w:type="first" r:id="rId12"/>
          <w:footerReference w:type="first" r:id="rId13"/>
          <w:pgSz w:w="11907" w:h="16840" w:code="9"/>
          <w:pgMar w:top="1009" w:right="851" w:bottom="1758" w:left="851" w:header="851" w:footer="1049" w:gutter="0"/>
          <w:cols w:num="2" w:space="227" w:equalWidth="0">
            <w:col w:w="1985" w:space="227"/>
            <w:col w:w="7993"/>
          </w:cols>
          <w:titlePg/>
          <w:docGrid w:linePitch="360"/>
        </w:sectPr>
      </w:pPr>
    </w:p>
    <w:p w14:paraId="668DB4B8" w14:textId="387E6C76" w:rsidR="00FA2DA2" w:rsidRDefault="001B53FC" w:rsidP="00D12A92">
      <w:pPr>
        <w:pStyle w:val="RSCB04AHeadingSection"/>
        <w:numPr>
          <w:ilvl w:val="0"/>
          <w:numId w:val="12"/>
        </w:numPr>
        <w:rPr>
          <w:lang w:eastAsia="ja-JP"/>
        </w:rPr>
      </w:pPr>
      <w:r>
        <w:rPr>
          <w:rFonts w:hint="eastAsia"/>
          <w:lang w:eastAsia="ja-JP"/>
        </w:rPr>
        <w:t>Introduction</w:t>
      </w:r>
    </w:p>
    <w:p w14:paraId="22FD2DEE" w14:textId="17B0FF3E" w:rsidR="002C7B51" w:rsidRPr="00D12A92" w:rsidRDefault="002C7B51" w:rsidP="00D12A92">
      <w:pPr>
        <w:pStyle w:val="RSCB06BHeadingSub-Section"/>
        <w:jc w:val="both"/>
        <w:rPr>
          <w:rFonts w:asciiTheme="majorHAnsi" w:hAnsiTheme="majorHAnsi"/>
          <w:b w:val="0"/>
          <w:bCs/>
        </w:rPr>
      </w:pPr>
      <w:r w:rsidRPr="00D12A92">
        <w:rPr>
          <w:rFonts w:asciiTheme="majorHAnsi" w:hAnsiTheme="majorHAnsi"/>
          <w:b w:val="0"/>
          <w:bCs/>
        </w:rPr>
        <w:t>Solar cell technologies have garnered significant attention owing to the increasing demand for renewable energy in the sustainable development of human society. Maximizing solar cell efficiency requires harnessing a broader range of the solar spectrum for power generation. According to the Shockley-</w:t>
      </w:r>
      <w:proofErr w:type="spellStart"/>
      <w:r w:rsidRPr="00D12A92">
        <w:rPr>
          <w:rFonts w:asciiTheme="majorHAnsi" w:hAnsiTheme="majorHAnsi"/>
          <w:b w:val="0"/>
          <w:bCs/>
        </w:rPr>
        <w:t>Queisser</w:t>
      </w:r>
      <w:proofErr w:type="spellEnd"/>
      <w:r w:rsidRPr="00D12A92">
        <w:rPr>
          <w:rFonts w:asciiTheme="majorHAnsi" w:hAnsiTheme="majorHAnsi"/>
          <w:b w:val="0"/>
          <w:bCs/>
        </w:rPr>
        <w:t xml:space="preserve"> limit,</w:t>
      </w:r>
      <w:r w:rsidRPr="00D12A92">
        <w:rPr>
          <w:rFonts w:asciiTheme="majorHAnsi" w:hAnsiTheme="majorHAnsi"/>
          <w:b w:val="0"/>
          <w:bCs/>
          <w:vertAlign w:val="superscript"/>
        </w:rPr>
        <w:t>1</w:t>
      </w:r>
      <w:r w:rsidRPr="00D12A92">
        <w:rPr>
          <w:rFonts w:asciiTheme="majorHAnsi" w:hAnsiTheme="majorHAnsi"/>
          <w:b w:val="0"/>
          <w:bCs/>
        </w:rPr>
        <w:t xml:space="preserve"> conventional solar </w:t>
      </w:r>
      <w:proofErr w:type="gramStart"/>
      <w:r w:rsidRPr="00D12A92">
        <w:rPr>
          <w:rFonts w:asciiTheme="majorHAnsi" w:hAnsiTheme="majorHAnsi"/>
          <w:b w:val="0"/>
          <w:bCs/>
        </w:rPr>
        <w:t>cells</w:t>
      </w:r>
      <w:proofErr w:type="gramEnd"/>
      <w:r w:rsidRPr="00D12A92">
        <w:rPr>
          <w:rFonts w:asciiTheme="majorHAnsi" w:hAnsiTheme="majorHAnsi"/>
          <w:b w:val="0"/>
          <w:bCs/>
        </w:rPr>
        <w:t xml:space="preserve"> use semiconductors with energy bandgaps in the near-infrared (NIR) range, limiting the effective use of shorter-wavelength photons, such as ultraviolet (UV) light. While applying window layers</w:t>
      </w:r>
      <w:r w:rsidRPr="00D12A92">
        <w:rPr>
          <w:rFonts w:asciiTheme="majorHAnsi" w:hAnsiTheme="majorHAnsi"/>
          <w:b w:val="0"/>
          <w:bCs/>
          <w:vertAlign w:val="superscript"/>
        </w:rPr>
        <w:t>2</w:t>
      </w:r>
      <w:r w:rsidRPr="00D12A92">
        <w:rPr>
          <w:rFonts w:asciiTheme="majorHAnsi" w:hAnsiTheme="majorHAnsi"/>
          <w:b w:val="0"/>
          <w:bCs/>
        </w:rPr>
        <w:t xml:space="preserve"> has improved efficiency in the shorter wavelength range,</w:t>
      </w:r>
      <w:r w:rsidRPr="00D12A92">
        <w:rPr>
          <w:rFonts w:asciiTheme="majorHAnsi" w:hAnsiTheme="majorHAnsi"/>
          <w:b w:val="0"/>
          <w:bCs/>
          <w:vertAlign w:val="superscript"/>
        </w:rPr>
        <w:t>3–5</w:t>
      </w:r>
      <w:r w:rsidRPr="00D12A92">
        <w:rPr>
          <w:rFonts w:asciiTheme="majorHAnsi" w:hAnsiTheme="majorHAnsi"/>
          <w:b w:val="0"/>
          <w:bCs/>
        </w:rPr>
        <w:t xml:space="preserve"> excess photon energy from this wavelength remains a significant challenge for solar cells. This excess energy results in thermalization, reducing overall efficiency.</w:t>
      </w:r>
      <w:r w:rsidRPr="00D12A92">
        <w:rPr>
          <w:rFonts w:asciiTheme="majorHAnsi" w:hAnsiTheme="majorHAnsi"/>
          <w:b w:val="0"/>
          <w:bCs/>
          <w:vertAlign w:val="superscript"/>
        </w:rPr>
        <w:t>6,7</w:t>
      </w:r>
      <w:r w:rsidRPr="00D12A92">
        <w:rPr>
          <w:rFonts w:asciiTheme="majorHAnsi" w:hAnsiTheme="majorHAnsi"/>
          <w:b w:val="0"/>
          <w:bCs/>
        </w:rPr>
        <w:t xml:space="preserve"> Furthermore, high-energy photons excite elements within the solar cell stack, such as the cover glass and transparent electrodes, causing degradation and reducing cell lifetime.</w:t>
      </w:r>
      <w:r w:rsidRPr="00D12A92">
        <w:rPr>
          <w:rFonts w:asciiTheme="majorHAnsi" w:hAnsiTheme="majorHAnsi"/>
          <w:b w:val="0"/>
          <w:bCs/>
          <w:vertAlign w:val="superscript"/>
        </w:rPr>
        <w:t>7,8</w:t>
      </w:r>
      <w:r w:rsidRPr="00D12A92">
        <w:rPr>
          <w:rFonts w:asciiTheme="majorHAnsi" w:hAnsiTheme="majorHAnsi"/>
          <w:b w:val="0"/>
          <w:bCs/>
        </w:rPr>
        <w:t xml:space="preserve"> Addressing these engineering challenges is essential for advancing solar cell technology.</w:t>
      </w:r>
    </w:p>
    <w:p w14:paraId="3C7670B1" w14:textId="77777777" w:rsidR="00D12A92" w:rsidRDefault="002C7B51" w:rsidP="00D12A92">
      <w:pPr>
        <w:pStyle w:val="RSCB06BHeadingSub-Section"/>
        <w:ind w:firstLineChars="150" w:firstLine="270"/>
        <w:jc w:val="both"/>
        <w:rPr>
          <w:rFonts w:asciiTheme="majorHAnsi" w:hAnsiTheme="majorHAnsi"/>
          <w:b w:val="0"/>
          <w:bCs/>
          <w:lang w:eastAsia="ja-JP"/>
        </w:rPr>
      </w:pPr>
      <w:r w:rsidRPr="00D12A92">
        <w:rPr>
          <w:rFonts w:asciiTheme="majorHAnsi" w:hAnsiTheme="majorHAnsi"/>
          <w:b w:val="0"/>
          <w:bCs/>
        </w:rPr>
        <w:t>Extensive research and development have focused on improving solar cell efficiency by fabricating multi-junction and tandem cells</w:t>
      </w:r>
      <w:r w:rsidRPr="00D12A92">
        <w:rPr>
          <w:rFonts w:asciiTheme="majorHAnsi" w:hAnsiTheme="majorHAnsi"/>
          <w:b w:val="0"/>
          <w:bCs/>
          <w:vertAlign w:val="superscript"/>
        </w:rPr>
        <w:t>9–13</w:t>
      </w:r>
      <w:r w:rsidRPr="00D12A92">
        <w:rPr>
          <w:rFonts w:asciiTheme="majorHAnsi" w:hAnsiTheme="majorHAnsi"/>
          <w:b w:val="0"/>
          <w:bCs/>
        </w:rPr>
        <w:t xml:space="preserve"> and mitigating light scattering and reflection.</w:t>
      </w:r>
      <w:r w:rsidRPr="00D12A92">
        <w:rPr>
          <w:rFonts w:asciiTheme="majorHAnsi" w:hAnsiTheme="majorHAnsi"/>
          <w:b w:val="0"/>
          <w:bCs/>
          <w:vertAlign w:val="superscript"/>
        </w:rPr>
        <w:t>14,15</w:t>
      </w:r>
      <w:r w:rsidRPr="00D12A92">
        <w:rPr>
          <w:rFonts w:asciiTheme="majorHAnsi" w:hAnsiTheme="majorHAnsi"/>
          <w:b w:val="0"/>
          <w:bCs/>
        </w:rPr>
        <w:t xml:space="preserve"> Among these approaches, wavelength conversion from UV to visible (VIS) or near-infrared (NIR) is a promising approach for </w:t>
      </w:r>
      <w:r w:rsidRPr="00D12A92">
        <w:rPr>
          <w:rFonts w:asciiTheme="majorHAnsi" w:hAnsiTheme="majorHAnsi"/>
          <w:b w:val="0"/>
          <w:bCs/>
        </w:rPr>
        <w:t>harnessing short-wavelength light.</w:t>
      </w:r>
      <w:r w:rsidRPr="00D12A92">
        <w:rPr>
          <w:rFonts w:asciiTheme="majorHAnsi" w:hAnsiTheme="majorHAnsi"/>
          <w:b w:val="0"/>
          <w:bCs/>
          <w:vertAlign w:val="superscript"/>
        </w:rPr>
        <w:t>16–18</w:t>
      </w:r>
      <w:r w:rsidRPr="00D12A92">
        <w:rPr>
          <w:rFonts w:asciiTheme="majorHAnsi" w:hAnsiTheme="majorHAnsi"/>
          <w:b w:val="0"/>
          <w:bCs/>
        </w:rPr>
        <w:t xml:space="preserve"> This process involves absorbing short-wavelength photons and re-emitting them at longer wavelengths. The Stokes shift allows excess energy to remain within the luminescent layer, reducing heat generation at semiconductor junctions. Wavelength conversion from UV to NIR appropriate for generation particularly benefits solar cells in outer space, where they are exposed to unfiltered solar radiation. The integration of optical structures, such as wave-guides, and luminescent material is also considered as the luminescent solar concentrators.</w:t>
      </w:r>
      <w:r w:rsidRPr="00D12A92">
        <w:rPr>
          <w:rFonts w:asciiTheme="majorHAnsi" w:hAnsiTheme="majorHAnsi"/>
          <w:b w:val="0"/>
          <w:bCs/>
          <w:vertAlign w:val="superscript"/>
        </w:rPr>
        <w:t>19–22</w:t>
      </w:r>
      <w:r w:rsidRPr="00D12A92">
        <w:rPr>
          <w:rFonts w:asciiTheme="majorHAnsi" w:hAnsiTheme="majorHAnsi"/>
          <w:b w:val="0"/>
          <w:bCs/>
        </w:rPr>
        <w:t xml:space="preserve"> Hence, solar cell technology needs luminescent layers exhibiting high efficiency and durability.    </w:t>
      </w:r>
    </w:p>
    <w:p w14:paraId="0B11BE08" w14:textId="77777777" w:rsidR="00D12A92" w:rsidRDefault="002C7B51" w:rsidP="00D12A92">
      <w:pPr>
        <w:pStyle w:val="RSCB06BHeadingSub-Section"/>
        <w:ind w:firstLineChars="150" w:firstLine="270"/>
        <w:jc w:val="both"/>
        <w:rPr>
          <w:rFonts w:asciiTheme="majorHAnsi" w:hAnsiTheme="majorHAnsi"/>
          <w:b w:val="0"/>
          <w:bCs/>
          <w:lang w:eastAsia="ja-JP"/>
        </w:rPr>
      </w:pPr>
      <w:r w:rsidRPr="00D12A92">
        <w:rPr>
          <w:rFonts w:asciiTheme="majorHAnsi" w:hAnsiTheme="majorHAnsi"/>
          <w:b w:val="0"/>
          <w:bCs/>
        </w:rPr>
        <w:t>Typically, luminescent layers for solar cells applications (LLSCs) consist of a matrix</w:t>
      </w:r>
      <w:r w:rsidRPr="00D12A92">
        <w:rPr>
          <w:rFonts w:asciiTheme="majorHAnsi" w:hAnsiTheme="majorHAnsi"/>
          <w:b w:val="0"/>
          <w:bCs/>
          <w:vertAlign w:val="superscript"/>
        </w:rPr>
        <w:t>17</w:t>
      </w:r>
      <w:r w:rsidRPr="00D12A92">
        <w:rPr>
          <w:rFonts w:asciiTheme="majorHAnsi" w:hAnsiTheme="majorHAnsi"/>
          <w:b w:val="0"/>
          <w:bCs/>
        </w:rPr>
        <w:t xml:space="preserve"> embedded with luminescent materials such as quantum dots,</w:t>
      </w:r>
      <w:r w:rsidRPr="00D12A92">
        <w:rPr>
          <w:rFonts w:asciiTheme="majorHAnsi" w:hAnsiTheme="majorHAnsi"/>
          <w:b w:val="0"/>
          <w:bCs/>
          <w:vertAlign w:val="superscript"/>
        </w:rPr>
        <w:t>23–26</w:t>
      </w:r>
      <w:r w:rsidRPr="00D12A92">
        <w:rPr>
          <w:rFonts w:asciiTheme="majorHAnsi" w:hAnsiTheme="majorHAnsi"/>
          <w:b w:val="0"/>
          <w:bCs/>
        </w:rPr>
        <w:t xml:space="preserve"> organic molecules,</w:t>
      </w:r>
      <w:r w:rsidRPr="00D12A92">
        <w:rPr>
          <w:rFonts w:asciiTheme="majorHAnsi" w:hAnsiTheme="majorHAnsi"/>
          <w:b w:val="0"/>
          <w:bCs/>
          <w:vertAlign w:val="superscript"/>
        </w:rPr>
        <w:t>27–29</w:t>
      </w:r>
      <w:r w:rsidRPr="00D12A92">
        <w:rPr>
          <w:rFonts w:asciiTheme="majorHAnsi" w:hAnsiTheme="majorHAnsi"/>
          <w:b w:val="0"/>
          <w:bCs/>
        </w:rPr>
        <w:t xml:space="preserve"> or rare-earth ions/complexes.</w:t>
      </w:r>
      <w:r w:rsidRPr="00D12A92">
        <w:rPr>
          <w:rFonts w:asciiTheme="majorHAnsi" w:hAnsiTheme="majorHAnsi"/>
          <w:b w:val="0"/>
          <w:bCs/>
          <w:vertAlign w:val="superscript"/>
        </w:rPr>
        <w:t>18,30–37</w:t>
      </w:r>
      <w:r w:rsidRPr="00D12A92">
        <w:rPr>
          <w:rFonts w:asciiTheme="majorHAnsi" w:hAnsiTheme="majorHAnsi"/>
          <w:b w:val="0"/>
          <w:bCs/>
        </w:rPr>
        <w:t xml:space="preserve"> Matrix materials must exhibit high transmittance, especially in the wavelength range where solar cells achieve optimal efficiency. This requires high transparency and a low refractive index in the NIR. Consequently, organic polymers like polymethyl methacrylate</w:t>
      </w:r>
      <w:r w:rsidRPr="00D12A92">
        <w:rPr>
          <w:rFonts w:asciiTheme="majorHAnsi" w:hAnsiTheme="majorHAnsi"/>
          <w:b w:val="0"/>
          <w:bCs/>
          <w:vertAlign w:val="superscript"/>
        </w:rPr>
        <w:t>27,38</w:t>
      </w:r>
      <w:r w:rsidRPr="00D12A92">
        <w:rPr>
          <w:rFonts w:asciiTheme="majorHAnsi" w:hAnsiTheme="majorHAnsi"/>
          <w:b w:val="0"/>
          <w:bCs/>
        </w:rPr>
        <w:t xml:space="preserve"> or polyvinyl acetate</w:t>
      </w:r>
      <w:r w:rsidRPr="00D12A92">
        <w:rPr>
          <w:rFonts w:asciiTheme="majorHAnsi" w:hAnsiTheme="majorHAnsi"/>
          <w:b w:val="0"/>
          <w:bCs/>
          <w:vertAlign w:val="superscript"/>
        </w:rPr>
        <w:t>33</w:t>
      </w:r>
      <w:r w:rsidRPr="00D12A92">
        <w:rPr>
          <w:rFonts w:asciiTheme="majorHAnsi" w:hAnsiTheme="majorHAnsi"/>
          <w:b w:val="0"/>
          <w:bCs/>
        </w:rPr>
        <w:t xml:space="preserve"> are considered suitable matrices for dispersing luminescent materials. However, these polymers degrade over time due to radical reactions induced by short-wavelength light, particularly UV light.</w:t>
      </w:r>
      <w:r w:rsidRPr="00D12A92">
        <w:rPr>
          <w:rFonts w:asciiTheme="majorHAnsi" w:hAnsiTheme="majorHAnsi"/>
          <w:b w:val="0"/>
          <w:bCs/>
          <w:vertAlign w:val="superscript"/>
        </w:rPr>
        <w:t>39</w:t>
      </w:r>
      <w:r w:rsidRPr="00D12A92">
        <w:rPr>
          <w:rFonts w:asciiTheme="majorHAnsi" w:hAnsiTheme="majorHAnsi"/>
          <w:b w:val="0"/>
          <w:bCs/>
        </w:rPr>
        <w:t xml:space="preserve"> Considering device longevity and durability, using inorganic materials like crystals</w:t>
      </w:r>
      <w:r w:rsidRPr="00D12A92">
        <w:rPr>
          <w:rFonts w:asciiTheme="majorHAnsi" w:hAnsiTheme="majorHAnsi"/>
          <w:b w:val="0"/>
          <w:bCs/>
          <w:vertAlign w:val="superscript"/>
        </w:rPr>
        <w:t>16,30,32,37,40</w:t>
      </w:r>
      <w:r w:rsidRPr="00D12A92">
        <w:rPr>
          <w:rFonts w:asciiTheme="majorHAnsi" w:hAnsiTheme="majorHAnsi"/>
          <w:b w:val="0"/>
          <w:bCs/>
        </w:rPr>
        <w:t xml:space="preserve"> or glasses</w:t>
      </w:r>
      <w:r w:rsidRPr="00D12A92">
        <w:rPr>
          <w:rFonts w:asciiTheme="majorHAnsi" w:hAnsiTheme="majorHAnsi"/>
          <w:b w:val="0"/>
          <w:bCs/>
          <w:vertAlign w:val="superscript"/>
        </w:rPr>
        <w:t>25,34–36</w:t>
      </w:r>
      <w:r w:rsidRPr="00D12A92">
        <w:rPr>
          <w:rFonts w:asciiTheme="majorHAnsi" w:hAnsiTheme="majorHAnsi"/>
          <w:b w:val="0"/>
          <w:bCs/>
        </w:rPr>
        <w:t xml:space="preserve"> as matrices for LLSCs is worth exploring.</w:t>
      </w:r>
    </w:p>
    <w:p w14:paraId="6948DF3A" w14:textId="77777777" w:rsidR="00D12A92" w:rsidRDefault="002C7B51" w:rsidP="00D12A92">
      <w:pPr>
        <w:pStyle w:val="RSCB06BHeadingSub-Section"/>
        <w:ind w:firstLineChars="150" w:firstLine="270"/>
        <w:jc w:val="both"/>
        <w:rPr>
          <w:rFonts w:asciiTheme="majorHAnsi" w:hAnsiTheme="majorHAnsi"/>
          <w:b w:val="0"/>
          <w:bCs/>
          <w:lang w:eastAsia="ja-JP"/>
        </w:rPr>
      </w:pPr>
      <w:r w:rsidRPr="00D12A92">
        <w:rPr>
          <w:rFonts w:asciiTheme="majorHAnsi" w:hAnsiTheme="majorHAnsi"/>
          <w:b w:val="0"/>
          <w:bCs/>
        </w:rPr>
        <w:t>In addition to reliability and durability, achieving high quantum efficiency (QE) of luminescence and a high optical absorption coefficient for short-wavelength light are critical requirements. Rare-earth ions are conventionally employed as luminescence centres to improve QE.</w:t>
      </w:r>
      <w:r w:rsidRPr="00D12A92">
        <w:rPr>
          <w:rFonts w:asciiTheme="majorHAnsi" w:hAnsiTheme="majorHAnsi"/>
          <w:b w:val="0"/>
          <w:bCs/>
          <w:vertAlign w:val="superscript"/>
        </w:rPr>
        <w:t>30,32,41</w:t>
      </w:r>
      <w:r w:rsidRPr="00D12A92">
        <w:rPr>
          <w:rFonts w:asciiTheme="majorHAnsi" w:hAnsiTheme="majorHAnsi"/>
          <w:b w:val="0"/>
          <w:bCs/>
        </w:rPr>
        <w:t xml:space="preserve"> However, their low absorption coefficients pose a disadvantage in LLSCs.</w:t>
      </w:r>
      <w:r w:rsidRPr="00D12A92">
        <w:rPr>
          <w:rFonts w:asciiTheme="majorHAnsi" w:hAnsiTheme="majorHAnsi"/>
          <w:b w:val="0"/>
          <w:bCs/>
          <w:vertAlign w:val="superscript"/>
        </w:rPr>
        <w:t>41</w:t>
      </w:r>
      <w:r w:rsidRPr="00D12A92">
        <w:rPr>
          <w:rFonts w:asciiTheme="majorHAnsi" w:hAnsiTheme="majorHAnsi"/>
          <w:b w:val="0"/>
          <w:bCs/>
        </w:rPr>
        <w:t xml:space="preserve"> Efforts to address this drawback include using certain organic complexes that transfer energy from organic ligands with high absorption coefficients to rare-earth ions.</w:t>
      </w:r>
      <w:r w:rsidRPr="00D12A92">
        <w:rPr>
          <w:rFonts w:asciiTheme="majorHAnsi" w:hAnsiTheme="majorHAnsi"/>
          <w:b w:val="0"/>
          <w:bCs/>
          <w:vertAlign w:val="superscript"/>
        </w:rPr>
        <w:t>33</w:t>
      </w:r>
    </w:p>
    <w:p w14:paraId="5C61CE57" w14:textId="77777777" w:rsidR="00D12A92" w:rsidRDefault="002C7B51" w:rsidP="00D12A92">
      <w:pPr>
        <w:pStyle w:val="RSCB06BHeadingSub-Section"/>
        <w:ind w:firstLineChars="150" w:firstLine="270"/>
        <w:jc w:val="both"/>
        <w:rPr>
          <w:rFonts w:asciiTheme="majorHAnsi" w:hAnsiTheme="majorHAnsi"/>
          <w:b w:val="0"/>
          <w:bCs/>
          <w:lang w:eastAsia="ja-JP"/>
        </w:rPr>
      </w:pPr>
      <w:r w:rsidRPr="00D12A92">
        <w:rPr>
          <w:rFonts w:asciiTheme="majorHAnsi" w:hAnsiTheme="majorHAnsi"/>
          <w:b w:val="0"/>
          <w:bCs/>
        </w:rPr>
        <w:lastRenderedPageBreak/>
        <w:t>A promising luminescence centre for LLSCs is divalent europium ions (Eu</w:t>
      </w:r>
      <w:r w:rsidRPr="00D12A92">
        <w:rPr>
          <w:rFonts w:asciiTheme="majorHAnsi" w:hAnsiTheme="majorHAnsi"/>
          <w:b w:val="0"/>
          <w:bCs/>
          <w:vertAlign w:val="superscript"/>
        </w:rPr>
        <w:t>2+</w:t>
      </w:r>
      <w:r w:rsidRPr="00D12A92">
        <w:rPr>
          <w:rFonts w:asciiTheme="majorHAnsi" w:hAnsiTheme="majorHAnsi"/>
          <w:b w:val="0"/>
          <w:bCs/>
        </w:rPr>
        <w:t>), which exhibit high absorbance for short-wavelength light and strong broad-band emission in the VIS range due to 4</w:t>
      </w:r>
      <w:r w:rsidRPr="008048DD">
        <w:rPr>
          <w:rFonts w:asciiTheme="majorHAnsi" w:hAnsiTheme="majorHAnsi"/>
          <w:b w:val="0"/>
          <w:bCs/>
          <w:i/>
          <w:iCs/>
        </w:rPr>
        <w:t>f</w:t>
      </w:r>
      <w:r w:rsidRPr="00D12A92">
        <w:rPr>
          <w:rFonts w:asciiTheme="majorHAnsi" w:hAnsiTheme="majorHAnsi"/>
          <w:b w:val="0"/>
          <w:bCs/>
        </w:rPr>
        <w:t>-5</w:t>
      </w:r>
      <w:r w:rsidRPr="008048DD">
        <w:rPr>
          <w:rFonts w:asciiTheme="majorHAnsi" w:hAnsiTheme="majorHAnsi"/>
          <w:b w:val="0"/>
          <w:bCs/>
          <w:i/>
          <w:iCs/>
        </w:rPr>
        <w:t>d</w:t>
      </w:r>
      <w:r w:rsidRPr="00D12A92">
        <w:rPr>
          <w:rFonts w:asciiTheme="majorHAnsi" w:hAnsiTheme="majorHAnsi"/>
          <w:b w:val="0"/>
          <w:bCs/>
        </w:rPr>
        <w:t xml:space="preserve"> electronic transitions.</w:t>
      </w:r>
      <w:r w:rsidRPr="00D12A92">
        <w:rPr>
          <w:rFonts w:asciiTheme="majorHAnsi" w:hAnsiTheme="majorHAnsi"/>
          <w:b w:val="0"/>
          <w:bCs/>
          <w:vertAlign w:val="superscript"/>
        </w:rPr>
        <w:t>42–47</w:t>
      </w:r>
      <w:r w:rsidRPr="00D12A92">
        <w:rPr>
          <w:rFonts w:asciiTheme="majorHAnsi" w:hAnsiTheme="majorHAnsi"/>
          <w:b w:val="0"/>
          <w:bCs/>
        </w:rPr>
        <w:t xml:space="preserve"> While many luminescent materials use oxides as hosts, they are unsuitable for activating the bright luminescence of Eu</w:t>
      </w:r>
      <w:r w:rsidRPr="00D12A92">
        <w:rPr>
          <w:rFonts w:asciiTheme="majorHAnsi" w:hAnsiTheme="majorHAnsi"/>
          <w:b w:val="0"/>
          <w:bCs/>
          <w:vertAlign w:val="superscript"/>
        </w:rPr>
        <w:t>2+</w:t>
      </w:r>
      <w:r w:rsidRPr="00D12A92">
        <w:rPr>
          <w:rFonts w:asciiTheme="majorHAnsi" w:hAnsiTheme="majorHAnsi"/>
          <w:b w:val="0"/>
          <w:bCs/>
        </w:rPr>
        <w:t xml:space="preserve"> centers.</w:t>
      </w:r>
      <w:r w:rsidRPr="00D12A92">
        <w:rPr>
          <w:rFonts w:asciiTheme="majorHAnsi" w:hAnsiTheme="majorHAnsi"/>
          <w:b w:val="0"/>
          <w:bCs/>
          <w:vertAlign w:val="superscript"/>
        </w:rPr>
        <w:t>37,48</w:t>
      </w:r>
      <w:r w:rsidRPr="00D12A92">
        <w:rPr>
          <w:rFonts w:asciiTheme="majorHAnsi" w:hAnsiTheme="majorHAnsi"/>
          <w:b w:val="0"/>
          <w:bCs/>
        </w:rPr>
        <w:t xml:space="preserve"> Conversely, oxynitrides have been identified as advantageous hosts, owing to the strong nephelauxetic effect of nitrogen ligands and crystal field splitting of the 4</w:t>
      </w:r>
      <w:r w:rsidRPr="008048DD">
        <w:rPr>
          <w:rFonts w:asciiTheme="majorHAnsi" w:hAnsiTheme="majorHAnsi"/>
          <w:b w:val="0"/>
          <w:bCs/>
          <w:i/>
          <w:iCs/>
        </w:rPr>
        <w:t>f</w:t>
      </w:r>
      <w:r w:rsidRPr="00D12A92">
        <w:rPr>
          <w:rFonts w:asciiTheme="majorHAnsi" w:hAnsiTheme="majorHAnsi"/>
          <w:b w:val="0"/>
          <w:bCs/>
        </w:rPr>
        <w:t xml:space="preserve"> and 5</w:t>
      </w:r>
      <w:r w:rsidRPr="008048DD">
        <w:rPr>
          <w:rFonts w:asciiTheme="majorHAnsi" w:hAnsiTheme="majorHAnsi"/>
          <w:b w:val="0"/>
          <w:bCs/>
          <w:i/>
          <w:iCs/>
        </w:rPr>
        <w:t>d</w:t>
      </w:r>
      <w:r w:rsidRPr="00D12A92">
        <w:rPr>
          <w:rFonts w:asciiTheme="majorHAnsi" w:hAnsiTheme="majorHAnsi"/>
          <w:b w:val="0"/>
          <w:bCs/>
        </w:rPr>
        <w:t xml:space="preserve"> states of Eu</w:t>
      </w:r>
      <w:r w:rsidRPr="00D12A92">
        <w:rPr>
          <w:rFonts w:asciiTheme="majorHAnsi" w:hAnsiTheme="majorHAnsi"/>
          <w:b w:val="0"/>
          <w:bCs/>
          <w:vertAlign w:val="superscript"/>
        </w:rPr>
        <w:t>2+</w:t>
      </w:r>
      <w:r w:rsidRPr="00D12A92">
        <w:rPr>
          <w:rFonts w:asciiTheme="majorHAnsi" w:hAnsiTheme="majorHAnsi"/>
          <w:b w:val="0"/>
          <w:bCs/>
        </w:rPr>
        <w:t>, which enhance luminescence efficiency.</w:t>
      </w:r>
      <w:r w:rsidRPr="00D12A92">
        <w:rPr>
          <w:rFonts w:asciiTheme="majorHAnsi" w:hAnsiTheme="majorHAnsi"/>
          <w:b w:val="0"/>
          <w:bCs/>
          <w:vertAlign w:val="superscript"/>
        </w:rPr>
        <w:t>37</w:t>
      </w:r>
      <w:r w:rsidRPr="00D12A92">
        <w:rPr>
          <w:rFonts w:asciiTheme="majorHAnsi" w:hAnsiTheme="majorHAnsi"/>
          <w:b w:val="0"/>
          <w:bCs/>
        </w:rPr>
        <w:t xml:space="preserve"> Notably, Eu</w:t>
      </w:r>
      <w:r w:rsidRPr="00D12A92">
        <w:rPr>
          <w:rFonts w:asciiTheme="majorHAnsi" w:hAnsiTheme="majorHAnsi"/>
          <w:b w:val="0"/>
          <w:bCs/>
          <w:vertAlign w:val="superscript"/>
        </w:rPr>
        <w:t>2+</w:t>
      </w:r>
      <w:r w:rsidRPr="00D12A92">
        <w:rPr>
          <w:rFonts w:asciiTheme="majorHAnsi" w:hAnsiTheme="majorHAnsi"/>
          <w:b w:val="0"/>
          <w:bCs/>
        </w:rPr>
        <w:t>-doped oxynitride phosphors such as α-</w:t>
      </w:r>
      <w:proofErr w:type="spellStart"/>
      <w:r w:rsidRPr="00D12A92">
        <w:rPr>
          <w:rFonts w:asciiTheme="majorHAnsi" w:hAnsiTheme="majorHAnsi"/>
          <w:b w:val="0"/>
          <w:bCs/>
        </w:rPr>
        <w:t>SiAlON</w:t>
      </w:r>
      <w:proofErr w:type="spellEnd"/>
      <w:r w:rsidRPr="00D12A92">
        <w:rPr>
          <w:rFonts w:asciiTheme="majorHAnsi" w:hAnsiTheme="majorHAnsi"/>
          <w:b w:val="0"/>
          <w:bCs/>
        </w:rPr>
        <w:t xml:space="preserve"> (yellow phosphor), β-</w:t>
      </w:r>
      <w:proofErr w:type="spellStart"/>
      <w:r w:rsidRPr="00D12A92">
        <w:rPr>
          <w:rFonts w:asciiTheme="majorHAnsi" w:hAnsiTheme="majorHAnsi"/>
          <w:b w:val="0"/>
          <w:bCs/>
        </w:rPr>
        <w:t>SiAlON</w:t>
      </w:r>
      <w:proofErr w:type="spellEnd"/>
      <w:r w:rsidRPr="00D12A92">
        <w:rPr>
          <w:rFonts w:asciiTheme="majorHAnsi" w:hAnsiTheme="majorHAnsi"/>
          <w:b w:val="0"/>
          <w:bCs/>
        </w:rPr>
        <w:t xml:space="preserve"> (green phosphor), and CaAlSiN</w:t>
      </w:r>
      <w:r w:rsidRPr="00D12A92">
        <w:rPr>
          <w:rFonts w:asciiTheme="majorHAnsi" w:hAnsiTheme="majorHAnsi"/>
          <w:b w:val="0"/>
          <w:bCs/>
          <w:vertAlign w:val="subscript"/>
        </w:rPr>
        <w:t>3</w:t>
      </w:r>
      <w:r w:rsidRPr="00D12A92">
        <w:rPr>
          <w:rFonts w:asciiTheme="majorHAnsi" w:hAnsiTheme="majorHAnsi"/>
          <w:b w:val="0"/>
          <w:bCs/>
        </w:rPr>
        <w:t xml:space="preserve"> (red phosphor) are well known for their high QE.</w:t>
      </w:r>
      <w:r w:rsidRPr="00D12A92">
        <w:rPr>
          <w:rFonts w:asciiTheme="majorHAnsi" w:hAnsiTheme="majorHAnsi"/>
          <w:b w:val="0"/>
          <w:bCs/>
          <w:vertAlign w:val="superscript"/>
        </w:rPr>
        <w:t>48</w:t>
      </w:r>
      <w:r w:rsidRPr="00D12A92">
        <w:rPr>
          <w:rFonts w:asciiTheme="majorHAnsi" w:hAnsiTheme="majorHAnsi"/>
          <w:b w:val="0"/>
          <w:bCs/>
        </w:rPr>
        <w:t xml:space="preserve"> However, these crystalline oxynitride phosphors require high-temperature synthesis to achieve high crystallinity, and a large grain size, like 10 </w:t>
      </w:r>
      <w:proofErr w:type="spellStart"/>
      <w:r w:rsidRPr="00D12A92">
        <w:rPr>
          <w:rFonts w:asciiTheme="majorHAnsi" w:hAnsiTheme="majorHAnsi"/>
          <w:b w:val="0"/>
          <w:bCs/>
        </w:rPr>
        <w:t>μm</w:t>
      </w:r>
      <w:proofErr w:type="spellEnd"/>
      <w:r w:rsidRPr="00D12A92">
        <w:rPr>
          <w:rFonts w:asciiTheme="majorHAnsi" w:hAnsiTheme="majorHAnsi"/>
          <w:b w:val="0"/>
          <w:bCs/>
        </w:rPr>
        <w:t>, is preferred to maximize QE.</w:t>
      </w:r>
      <w:r w:rsidRPr="00D12A92">
        <w:rPr>
          <w:rFonts w:asciiTheme="majorHAnsi" w:hAnsiTheme="majorHAnsi"/>
          <w:b w:val="0"/>
          <w:bCs/>
          <w:vertAlign w:val="superscript"/>
        </w:rPr>
        <w:t>49</w:t>
      </w:r>
      <w:r w:rsidRPr="00D12A92">
        <w:rPr>
          <w:rFonts w:asciiTheme="majorHAnsi" w:hAnsiTheme="majorHAnsi"/>
          <w:b w:val="0"/>
          <w:bCs/>
        </w:rPr>
        <w:t xml:space="preserve"> However, phosphor size should be less than 100 nm for luminescent films suitable for LLSCs to reduce light scattering.50 Thus, dispersing crystalline oxynitride phosphor grains in a transparent matrix may not be ideal, necessitating new methods to synthesize monolithic oxynitride films as hosts for Eu</w:t>
      </w:r>
      <w:r w:rsidRPr="00D12A92">
        <w:rPr>
          <w:rFonts w:asciiTheme="majorHAnsi" w:hAnsiTheme="majorHAnsi"/>
          <w:b w:val="0"/>
          <w:bCs/>
          <w:vertAlign w:val="superscript"/>
        </w:rPr>
        <w:t>2+</w:t>
      </w:r>
      <w:r w:rsidRPr="00D12A92">
        <w:rPr>
          <w:rFonts w:asciiTheme="majorHAnsi" w:hAnsiTheme="majorHAnsi"/>
          <w:b w:val="0"/>
          <w:bCs/>
        </w:rPr>
        <w:t xml:space="preserve"> centres.</w:t>
      </w:r>
    </w:p>
    <w:p w14:paraId="30130F45" w14:textId="77777777" w:rsidR="00D12A92" w:rsidRDefault="002C7B51" w:rsidP="00D12A92">
      <w:pPr>
        <w:pStyle w:val="RSCB06BHeadingSub-Section"/>
        <w:ind w:firstLineChars="150" w:firstLine="270"/>
        <w:jc w:val="both"/>
        <w:rPr>
          <w:rFonts w:asciiTheme="majorHAnsi" w:hAnsiTheme="majorHAnsi"/>
          <w:b w:val="0"/>
          <w:bCs/>
          <w:lang w:eastAsia="ja-JP"/>
        </w:rPr>
      </w:pPr>
      <w:r w:rsidRPr="00D12A92">
        <w:rPr>
          <w:rFonts w:asciiTheme="majorHAnsi" w:hAnsiTheme="majorHAnsi"/>
          <w:b w:val="0"/>
          <w:bCs/>
        </w:rPr>
        <w:t>This study aims to develop transparent oxynitride glass films as hosts for Eu</w:t>
      </w:r>
      <w:r w:rsidRPr="00D12A92">
        <w:rPr>
          <w:rFonts w:asciiTheme="majorHAnsi" w:hAnsiTheme="majorHAnsi"/>
          <w:b w:val="0"/>
          <w:bCs/>
          <w:vertAlign w:val="superscript"/>
        </w:rPr>
        <w:t>2+</w:t>
      </w:r>
      <w:r w:rsidRPr="00D12A92">
        <w:rPr>
          <w:rFonts w:asciiTheme="majorHAnsi" w:hAnsiTheme="majorHAnsi"/>
          <w:b w:val="0"/>
          <w:bCs/>
        </w:rPr>
        <w:t xml:space="preserve"> centres. However, synthesizing transparent oxynitride glasses with a high nitrogen content is challenging. This is because traditional melting methods carried out under a low oxygen partial pressure result in a decrease in transparency and a change in colour to black, due to the formation of silicide particles.</w:t>
      </w:r>
      <w:r w:rsidRPr="00D12A92">
        <w:rPr>
          <w:rFonts w:asciiTheme="majorHAnsi" w:hAnsiTheme="majorHAnsi"/>
          <w:b w:val="0"/>
          <w:bCs/>
          <w:vertAlign w:val="superscript"/>
        </w:rPr>
        <w:t>51,52</w:t>
      </w:r>
      <w:r w:rsidRPr="00D12A92">
        <w:rPr>
          <w:rFonts w:asciiTheme="majorHAnsi" w:hAnsiTheme="majorHAnsi"/>
          <w:b w:val="0"/>
          <w:bCs/>
        </w:rPr>
        <w:t xml:space="preserve"> The sol-gel process is a promising alternative method of fabricating oxynitride glasses because it allows glass to be prepared directly from liquid solutions, eliminating the need for high-temperature melting.</w:t>
      </w:r>
      <w:r w:rsidRPr="00D12A92">
        <w:rPr>
          <w:rFonts w:asciiTheme="majorHAnsi" w:hAnsiTheme="majorHAnsi"/>
          <w:b w:val="0"/>
          <w:bCs/>
          <w:vertAlign w:val="superscript"/>
        </w:rPr>
        <w:t>53</w:t>
      </w:r>
      <w:r w:rsidRPr="00D12A92">
        <w:rPr>
          <w:rFonts w:asciiTheme="majorHAnsi" w:hAnsiTheme="majorHAnsi"/>
          <w:b w:val="0"/>
          <w:bCs/>
        </w:rPr>
        <w:t xml:space="preserve"> Silica gels produced using the sol-gel method can be sintered at around 1000°C in an ammonia atmosphere to facilitate nitrogen incorporation into the glass network.</w:t>
      </w:r>
      <w:r w:rsidRPr="00D12A92">
        <w:rPr>
          <w:rFonts w:asciiTheme="majorHAnsi" w:hAnsiTheme="majorHAnsi"/>
          <w:b w:val="0"/>
          <w:bCs/>
          <w:vertAlign w:val="superscript"/>
        </w:rPr>
        <w:t>54,55</w:t>
      </w:r>
      <w:r w:rsidRPr="00D12A92">
        <w:rPr>
          <w:rFonts w:asciiTheme="majorHAnsi" w:hAnsiTheme="majorHAnsi"/>
          <w:b w:val="0"/>
          <w:bCs/>
        </w:rPr>
        <w:t xml:space="preserve"> This demonstrates the potential of the sol-gel method for achieving precise compositional control and enhanced nitrogen incorporation in silicon oxynitride glasses. In our group, we have successfully used this method to produce luminescent oxynitride glass powder doped with Eu²⁺ via </w:t>
      </w:r>
      <w:proofErr w:type="spellStart"/>
      <w:r w:rsidRPr="00D12A92">
        <w:rPr>
          <w:rFonts w:asciiTheme="majorHAnsi" w:hAnsiTheme="majorHAnsi"/>
          <w:b w:val="0"/>
          <w:bCs/>
        </w:rPr>
        <w:t>sol</w:t>
      </w:r>
      <w:proofErr w:type="spellEnd"/>
      <w:r w:rsidRPr="00D12A92">
        <w:rPr>
          <w:rFonts w:asciiTheme="majorHAnsi" w:hAnsiTheme="majorHAnsi"/>
          <w:b w:val="0"/>
          <w:bCs/>
        </w:rPr>
        <w:t>-gel synthesis and ammonolysis.</w:t>
      </w:r>
      <w:r w:rsidRPr="00D12A92">
        <w:rPr>
          <w:rFonts w:asciiTheme="majorHAnsi" w:hAnsiTheme="majorHAnsi"/>
          <w:b w:val="0"/>
          <w:bCs/>
          <w:vertAlign w:val="superscript"/>
        </w:rPr>
        <w:t>56</w:t>
      </w:r>
      <w:r w:rsidRPr="00D12A92">
        <w:rPr>
          <w:rFonts w:asciiTheme="majorHAnsi" w:hAnsiTheme="majorHAnsi"/>
          <w:b w:val="0"/>
          <w:bCs/>
        </w:rPr>
        <w:t xml:space="preserve"> The sol-gel method also has the advantage that large-area deposition can be achieved at low cost, which is advantageous in LLSC applications.</w:t>
      </w:r>
    </w:p>
    <w:p w14:paraId="2F7A47B8" w14:textId="194CBD9E" w:rsidR="002C7B51" w:rsidRPr="00D12A92" w:rsidRDefault="002C7B51" w:rsidP="00D12A92">
      <w:pPr>
        <w:pStyle w:val="RSCB06BHeadingSub-Section"/>
        <w:ind w:firstLineChars="150" w:firstLine="270"/>
        <w:jc w:val="both"/>
        <w:rPr>
          <w:rFonts w:asciiTheme="majorHAnsi" w:hAnsiTheme="majorHAnsi"/>
          <w:b w:val="0"/>
          <w:bCs/>
        </w:rPr>
      </w:pPr>
      <w:r w:rsidRPr="00D12A92">
        <w:rPr>
          <w:rFonts w:asciiTheme="majorHAnsi" w:hAnsiTheme="majorHAnsi"/>
          <w:b w:val="0"/>
          <w:bCs/>
        </w:rPr>
        <w:t>In this study, we synthesized Eu-doped Sr-Si-Al-O-N glass films using our technique—sol-gel synthesis and ammonolysis. In addition, we investigated the influence of ammonolysis on glass composition, valence state of Eu ions, and surface morphology to enhance luminescence efficiency and transparency. Furthermore, we demonstrated the performance of the obtained films by applying them to lead halide perovskite solar cells.</w:t>
      </w:r>
    </w:p>
    <w:p w14:paraId="6C52A90A" w14:textId="51DEA24E" w:rsidR="002C7B51" w:rsidRPr="00A61D3E" w:rsidRDefault="002C7B51" w:rsidP="002C7B51">
      <w:pPr>
        <w:pStyle w:val="RSCB04AHeadingSection"/>
        <w:rPr>
          <w:lang w:eastAsia="ja-JP"/>
        </w:rPr>
      </w:pPr>
      <w:r>
        <w:rPr>
          <w:rFonts w:hint="eastAsia"/>
          <w:lang w:eastAsia="ja-JP"/>
        </w:rPr>
        <w:t>2. Experimental Section</w:t>
      </w:r>
    </w:p>
    <w:p w14:paraId="69520C3E" w14:textId="65260C7B" w:rsidR="00FA2DA2" w:rsidRDefault="002C7B51" w:rsidP="00FA2DA2">
      <w:pPr>
        <w:pStyle w:val="RSCB06BHeadingSub-Section"/>
        <w:rPr>
          <w:lang w:eastAsia="ja-JP"/>
        </w:rPr>
      </w:pPr>
      <w:r w:rsidRPr="002C7B51">
        <w:rPr>
          <w:lang w:eastAsia="ja-JP"/>
        </w:rPr>
        <w:t>2.1.</w:t>
      </w:r>
      <w:r w:rsidRPr="002C7B51">
        <w:rPr>
          <w:lang w:eastAsia="ja-JP"/>
        </w:rPr>
        <w:tab/>
      </w:r>
      <w:r>
        <w:rPr>
          <w:rFonts w:hint="eastAsia"/>
          <w:lang w:eastAsia="ja-JP"/>
        </w:rPr>
        <w:t xml:space="preserve">  </w:t>
      </w:r>
      <w:r w:rsidRPr="002C7B51">
        <w:rPr>
          <w:lang w:eastAsia="ja-JP"/>
        </w:rPr>
        <w:t>Sample preparatio</w:t>
      </w:r>
      <w:r>
        <w:rPr>
          <w:rFonts w:hint="eastAsia"/>
          <w:lang w:eastAsia="ja-JP"/>
        </w:rPr>
        <w:t>n</w:t>
      </w:r>
    </w:p>
    <w:p w14:paraId="08DAB719" w14:textId="742B4008" w:rsidR="002C7B51" w:rsidRPr="00D12A92" w:rsidRDefault="002C7B51" w:rsidP="00D12A92">
      <w:pPr>
        <w:pStyle w:val="RSCB08CHeadingIn-line"/>
        <w:jc w:val="both"/>
        <w:rPr>
          <w:rFonts w:asciiTheme="majorHAnsi" w:hAnsiTheme="majorHAnsi"/>
          <w:b w:val="0"/>
          <w:bCs/>
        </w:rPr>
      </w:pPr>
      <w:r w:rsidRPr="00D12A92">
        <w:rPr>
          <w:rFonts w:asciiTheme="majorHAnsi" w:hAnsiTheme="majorHAnsi"/>
          <w:b w:val="0"/>
          <w:bCs/>
        </w:rPr>
        <w:t xml:space="preserve">The films were synthesized using the sol-gel method. All chemical reagents were purchased from FUJIFILM Wako Pure Chemical Corporation. </w:t>
      </w:r>
      <w:proofErr w:type="spellStart"/>
      <w:r w:rsidRPr="00D12A92">
        <w:rPr>
          <w:rFonts w:asciiTheme="majorHAnsi" w:hAnsiTheme="majorHAnsi"/>
          <w:b w:val="0"/>
          <w:bCs/>
        </w:rPr>
        <w:t>Tetraethoxysilane</w:t>
      </w:r>
      <w:proofErr w:type="spellEnd"/>
      <w:r w:rsidRPr="00D12A92">
        <w:rPr>
          <w:rFonts w:asciiTheme="majorHAnsi" w:hAnsiTheme="majorHAnsi"/>
          <w:b w:val="0"/>
          <w:bCs/>
        </w:rPr>
        <w:t xml:space="preserve"> (TEOS, &gt; 95%) was hydrolysed with distilled water and nitric acid (TEOS: H</w:t>
      </w:r>
      <w:r w:rsidRPr="00D12A92">
        <w:rPr>
          <w:rFonts w:asciiTheme="majorHAnsi" w:hAnsiTheme="majorHAnsi"/>
          <w:b w:val="0"/>
          <w:bCs/>
          <w:vertAlign w:val="subscript"/>
        </w:rPr>
        <w:t>2</w:t>
      </w:r>
      <w:r w:rsidRPr="00D12A92">
        <w:rPr>
          <w:rFonts w:asciiTheme="majorHAnsi" w:hAnsiTheme="majorHAnsi"/>
          <w:b w:val="0"/>
          <w:bCs/>
        </w:rPr>
        <w:t>O: HNO</w:t>
      </w:r>
      <w:r w:rsidRPr="00D12A92">
        <w:rPr>
          <w:rFonts w:asciiTheme="majorHAnsi" w:hAnsiTheme="majorHAnsi"/>
          <w:b w:val="0"/>
          <w:bCs/>
          <w:vertAlign w:val="subscript"/>
        </w:rPr>
        <w:t>3</w:t>
      </w:r>
      <w:r w:rsidRPr="00D12A92">
        <w:rPr>
          <w:rFonts w:asciiTheme="majorHAnsi" w:hAnsiTheme="majorHAnsi"/>
          <w:b w:val="0"/>
          <w:bCs/>
        </w:rPr>
        <w:t xml:space="preserve"> = 1:4.7:0.001, molar ratio) to form silica sols. The silica sol was </w:t>
      </w:r>
      <w:r w:rsidRPr="00D12A92">
        <w:rPr>
          <w:rFonts w:asciiTheme="majorHAnsi" w:hAnsiTheme="majorHAnsi"/>
          <w:b w:val="0"/>
          <w:bCs/>
        </w:rPr>
        <w:t xml:space="preserve">stirred for 1 h before a solution containing ethanol (&gt; 99.5%) and </w:t>
      </w:r>
      <w:proofErr w:type="gramStart"/>
      <w:r w:rsidRPr="00D12A92">
        <w:rPr>
          <w:rFonts w:asciiTheme="majorHAnsi" w:hAnsiTheme="majorHAnsi"/>
          <w:b w:val="0"/>
          <w:bCs/>
        </w:rPr>
        <w:t>N,N</w:t>
      </w:r>
      <w:proofErr w:type="gramEnd"/>
      <w:r w:rsidRPr="00D12A92">
        <w:rPr>
          <w:rFonts w:asciiTheme="majorHAnsi" w:hAnsiTheme="majorHAnsi"/>
          <w:b w:val="0"/>
          <w:bCs/>
        </w:rPr>
        <w:t xml:space="preserve">-dimethylformamide (DMF, &gt; 99.5%)—into which </w:t>
      </w:r>
      <w:proofErr w:type="gramStart"/>
      <w:r w:rsidRPr="00D12A92">
        <w:rPr>
          <w:rFonts w:asciiTheme="majorHAnsi" w:hAnsiTheme="majorHAnsi"/>
          <w:b w:val="0"/>
          <w:bCs/>
        </w:rPr>
        <w:t>Al(</w:t>
      </w:r>
      <w:proofErr w:type="gramEnd"/>
      <w:r w:rsidRPr="00D12A92">
        <w:rPr>
          <w:rFonts w:asciiTheme="majorHAnsi" w:hAnsiTheme="majorHAnsi"/>
          <w:b w:val="0"/>
          <w:bCs/>
        </w:rPr>
        <w:t>NO</w:t>
      </w:r>
      <w:r w:rsidRPr="00D12A92">
        <w:rPr>
          <w:rFonts w:asciiTheme="majorHAnsi" w:hAnsiTheme="majorHAnsi"/>
          <w:b w:val="0"/>
          <w:bCs/>
          <w:vertAlign w:val="subscript"/>
        </w:rPr>
        <w:t>3</w:t>
      </w:r>
      <w:r w:rsidRPr="00D12A92">
        <w:rPr>
          <w:rFonts w:asciiTheme="majorHAnsi" w:hAnsiTheme="majorHAnsi"/>
          <w:b w:val="0"/>
          <w:bCs/>
        </w:rPr>
        <w:t>)</w:t>
      </w:r>
      <w:r w:rsidRPr="00D12A92">
        <w:rPr>
          <w:rFonts w:asciiTheme="majorHAnsi" w:hAnsiTheme="majorHAnsi"/>
          <w:b w:val="0"/>
          <w:bCs/>
          <w:vertAlign w:val="subscript"/>
        </w:rPr>
        <w:t>3</w:t>
      </w:r>
      <w:r w:rsidRPr="00D12A92">
        <w:rPr>
          <w:rFonts w:asciiTheme="majorHAnsi" w:hAnsiTheme="majorHAnsi"/>
          <w:b w:val="0"/>
          <w:bCs/>
        </w:rPr>
        <w:t>･</w:t>
      </w:r>
      <w:r w:rsidRPr="00D12A92">
        <w:rPr>
          <w:rFonts w:asciiTheme="majorHAnsi" w:hAnsiTheme="majorHAnsi"/>
          <w:b w:val="0"/>
          <w:bCs/>
        </w:rPr>
        <w:t>9H</w:t>
      </w:r>
      <w:r w:rsidRPr="00D12A92">
        <w:rPr>
          <w:rFonts w:asciiTheme="majorHAnsi" w:hAnsiTheme="majorHAnsi"/>
          <w:b w:val="0"/>
          <w:bCs/>
          <w:vertAlign w:val="subscript"/>
        </w:rPr>
        <w:t>2</w:t>
      </w:r>
      <w:r w:rsidRPr="00D12A92">
        <w:rPr>
          <w:rFonts w:asciiTheme="majorHAnsi" w:hAnsiTheme="majorHAnsi"/>
          <w:b w:val="0"/>
          <w:bCs/>
        </w:rPr>
        <w:t xml:space="preserve">O (99.9%) and </w:t>
      </w:r>
      <w:proofErr w:type="gramStart"/>
      <w:r w:rsidRPr="00D12A92">
        <w:rPr>
          <w:rFonts w:asciiTheme="majorHAnsi" w:hAnsiTheme="majorHAnsi"/>
          <w:b w:val="0"/>
          <w:bCs/>
        </w:rPr>
        <w:t>Eu(</w:t>
      </w:r>
      <w:proofErr w:type="gramEnd"/>
      <w:r w:rsidRPr="00D12A92">
        <w:rPr>
          <w:rFonts w:asciiTheme="majorHAnsi" w:hAnsiTheme="majorHAnsi"/>
          <w:b w:val="0"/>
          <w:bCs/>
        </w:rPr>
        <w:t>NO</w:t>
      </w:r>
      <w:r w:rsidRPr="00D12A92">
        <w:rPr>
          <w:rFonts w:asciiTheme="majorHAnsi" w:hAnsiTheme="majorHAnsi"/>
          <w:b w:val="0"/>
          <w:bCs/>
          <w:vertAlign w:val="subscript"/>
        </w:rPr>
        <w:t>3</w:t>
      </w:r>
      <w:r w:rsidRPr="00D12A92">
        <w:rPr>
          <w:rFonts w:asciiTheme="majorHAnsi" w:hAnsiTheme="majorHAnsi"/>
          <w:b w:val="0"/>
          <w:bCs/>
        </w:rPr>
        <w:t>)</w:t>
      </w:r>
      <w:r w:rsidRPr="00D12A92">
        <w:rPr>
          <w:rFonts w:asciiTheme="majorHAnsi" w:hAnsiTheme="majorHAnsi"/>
          <w:b w:val="0"/>
          <w:bCs/>
          <w:vertAlign w:val="subscript"/>
        </w:rPr>
        <w:t>3</w:t>
      </w:r>
      <w:r w:rsidRPr="00D12A92">
        <w:rPr>
          <w:rFonts w:asciiTheme="majorHAnsi" w:hAnsiTheme="majorHAnsi"/>
          <w:b w:val="0"/>
          <w:bCs/>
        </w:rPr>
        <w:t>･</w:t>
      </w:r>
      <w:r w:rsidRPr="00D12A92">
        <w:rPr>
          <w:rFonts w:asciiTheme="majorHAnsi" w:hAnsiTheme="majorHAnsi"/>
          <w:b w:val="0"/>
          <w:bCs/>
        </w:rPr>
        <w:t>6H</w:t>
      </w:r>
      <w:r w:rsidRPr="00D12A92">
        <w:rPr>
          <w:rFonts w:asciiTheme="majorHAnsi" w:hAnsiTheme="majorHAnsi"/>
          <w:b w:val="0"/>
          <w:bCs/>
          <w:vertAlign w:val="subscript"/>
        </w:rPr>
        <w:t>2</w:t>
      </w:r>
      <w:r w:rsidRPr="00D12A92">
        <w:rPr>
          <w:rFonts w:asciiTheme="majorHAnsi" w:hAnsiTheme="majorHAnsi"/>
          <w:b w:val="0"/>
          <w:bCs/>
        </w:rPr>
        <w:t xml:space="preserve">O (99.9%) were dissolved—was added to the silica sol and stirred for 15 min. Subsequently, an aqueous solution of </w:t>
      </w:r>
      <w:proofErr w:type="gramStart"/>
      <w:r w:rsidRPr="00D12A92">
        <w:rPr>
          <w:rFonts w:asciiTheme="majorHAnsi" w:hAnsiTheme="majorHAnsi"/>
          <w:b w:val="0"/>
          <w:bCs/>
        </w:rPr>
        <w:t>Sr(</w:t>
      </w:r>
      <w:proofErr w:type="gramEnd"/>
      <w:r w:rsidRPr="00D12A92">
        <w:rPr>
          <w:rFonts w:asciiTheme="majorHAnsi" w:hAnsiTheme="majorHAnsi"/>
          <w:b w:val="0"/>
          <w:bCs/>
        </w:rPr>
        <w:t>NO</w:t>
      </w:r>
      <w:r w:rsidRPr="00D12A92">
        <w:rPr>
          <w:rFonts w:asciiTheme="majorHAnsi" w:hAnsiTheme="majorHAnsi"/>
          <w:b w:val="0"/>
          <w:bCs/>
          <w:vertAlign w:val="subscript"/>
        </w:rPr>
        <w:t>3</w:t>
      </w:r>
      <w:r w:rsidRPr="00D12A92">
        <w:rPr>
          <w:rFonts w:asciiTheme="majorHAnsi" w:hAnsiTheme="majorHAnsi"/>
          <w:b w:val="0"/>
          <w:bCs/>
        </w:rPr>
        <w:t>)</w:t>
      </w:r>
      <w:r w:rsidRPr="00D12A92">
        <w:rPr>
          <w:rFonts w:asciiTheme="majorHAnsi" w:hAnsiTheme="majorHAnsi"/>
          <w:b w:val="0"/>
          <w:bCs/>
          <w:vertAlign w:val="subscript"/>
        </w:rPr>
        <w:t>2</w:t>
      </w:r>
      <w:r w:rsidRPr="00D12A92">
        <w:rPr>
          <w:rFonts w:asciiTheme="majorHAnsi" w:hAnsiTheme="majorHAnsi"/>
          <w:b w:val="0"/>
          <w:bCs/>
        </w:rPr>
        <w:t xml:space="preserve"> (&gt; 98%, Wako) was added to the mixture and stirred for another 15 min. The nominal cation ratio in the resultant sol was </w:t>
      </w:r>
      <w:proofErr w:type="spellStart"/>
      <w:proofErr w:type="gramStart"/>
      <w:r w:rsidRPr="00D12A92">
        <w:rPr>
          <w:rFonts w:asciiTheme="majorHAnsi" w:hAnsiTheme="majorHAnsi"/>
          <w:b w:val="0"/>
          <w:bCs/>
        </w:rPr>
        <w:t>Si:Al</w:t>
      </w:r>
      <w:proofErr w:type="gramEnd"/>
      <w:r w:rsidRPr="00D12A92">
        <w:rPr>
          <w:rFonts w:asciiTheme="majorHAnsi" w:hAnsiTheme="majorHAnsi"/>
          <w:b w:val="0"/>
          <w:bCs/>
        </w:rPr>
        <w:t>:</w:t>
      </w:r>
      <w:proofErr w:type="gramStart"/>
      <w:r w:rsidRPr="00D12A92">
        <w:rPr>
          <w:rFonts w:asciiTheme="majorHAnsi" w:hAnsiTheme="majorHAnsi"/>
          <w:b w:val="0"/>
          <w:bCs/>
        </w:rPr>
        <w:t>Sr:Eu</w:t>
      </w:r>
      <w:proofErr w:type="spellEnd"/>
      <w:proofErr w:type="gramEnd"/>
      <w:r w:rsidRPr="00D12A92">
        <w:rPr>
          <w:rFonts w:asciiTheme="majorHAnsi" w:hAnsiTheme="majorHAnsi"/>
          <w:b w:val="0"/>
          <w:bCs/>
        </w:rPr>
        <w:t xml:space="preserve"> = 85:15:10:5 (molar ratio), and the nominal ratio between sources and solvents in the obtained sol was TEOS: EtOH: DMF: H</w:t>
      </w:r>
      <w:r w:rsidRPr="00D12A92">
        <w:rPr>
          <w:rFonts w:asciiTheme="majorHAnsi" w:hAnsiTheme="majorHAnsi"/>
          <w:b w:val="0"/>
          <w:bCs/>
          <w:vertAlign w:val="subscript"/>
        </w:rPr>
        <w:t>2</w:t>
      </w:r>
      <w:r w:rsidRPr="00D12A92">
        <w:rPr>
          <w:rFonts w:asciiTheme="majorHAnsi" w:hAnsiTheme="majorHAnsi"/>
          <w:b w:val="0"/>
          <w:bCs/>
        </w:rPr>
        <w:t xml:space="preserve">O = 1:4.7:4.7:14.1 (molar ratio). The obtained sol was spin-coated onto a silica glass substrate (0.5 mm thick) at 3000 rpm for 30 s and dried at 150 </w:t>
      </w:r>
      <w:r w:rsidR="00F73627" w:rsidRPr="00D12A92">
        <w:rPr>
          <w:rFonts w:asciiTheme="majorHAnsi" w:hAnsiTheme="majorHAnsi"/>
          <w:b w:val="0"/>
          <w:bCs/>
        </w:rPr>
        <w:t>°C</w:t>
      </w:r>
      <w:r w:rsidRPr="00D12A92">
        <w:rPr>
          <w:rFonts w:asciiTheme="majorHAnsi" w:hAnsiTheme="majorHAnsi"/>
          <w:b w:val="0"/>
          <w:bCs/>
        </w:rPr>
        <w:t xml:space="preserve"> for 10 min. The coating process was repeated twice to achieve the desired film thickness.</w:t>
      </w:r>
    </w:p>
    <w:p w14:paraId="0FE7BCCD" w14:textId="019B9EB7" w:rsidR="00D12A92" w:rsidRDefault="002C7B51" w:rsidP="00D12A92">
      <w:pPr>
        <w:pStyle w:val="RSCB08CHeadingIn-line"/>
        <w:ind w:firstLineChars="150" w:firstLine="270"/>
        <w:jc w:val="both"/>
        <w:rPr>
          <w:rFonts w:asciiTheme="majorHAnsi" w:hAnsiTheme="majorHAnsi"/>
          <w:b w:val="0"/>
          <w:bCs/>
          <w:lang w:eastAsia="ja-JP"/>
        </w:rPr>
      </w:pPr>
      <w:r w:rsidRPr="00D12A92">
        <w:rPr>
          <w:rFonts w:asciiTheme="majorHAnsi" w:hAnsiTheme="majorHAnsi"/>
          <w:b w:val="0"/>
          <w:bCs/>
        </w:rPr>
        <w:t>Nitridation of the obtained films was performed through ammonolysis using a tube furnace by flowing NH</w:t>
      </w:r>
      <w:r w:rsidRPr="00D12A92">
        <w:rPr>
          <w:rFonts w:asciiTheme="majorHAnsi" w:hAnsiTheme="majorHAnsi"/>
          <w:b w:val="0"/>
          <w:bCs/>
          <w:vertAlign w:val="subscript"/>
        </w:rPr>
        <w:t>3</w:t>
      </w:r>
      <w:r w:rsidRPr="00D12A92">
        <w:rPr>
          <w:rFonts w:asciiTheme="majorHAnsi" w:hAnsiTheme="majorHAnsi"/>
          <w:b w:val="0"/>
          <w:bCs/>
        </w:rPr>
        <w:t xml:space="preserve"> gas (99.999%, Showa Denko K.K.) at a 500 mL/min rate. The furnace temperature was increased to 1000 °C at a ramp rate of 330 °C/h and maintained at 1000 °C. To assess the influence of ammonolysis duration (</w:t>
      </w:r>
      <w:proofErr w:type="spellStart"/>
      <w:r w:rsidRPr="008048DD">
        <w:rPr>
          <w:rFonts w:asciiTheme="majorHAnsi" w:hAnsiTheme="majorHAnsi"/>
          <w:b w:val="0"/>
          <w:bCs/>
          <w:i/>
          <w:iCs/>
        </w:rPr>
        <w:t>t</w:t>
      </w:r>
      <w:r w:rsidRPr="008048DD">
        <w:rPr>
          <w:rFonts w:asciiTheme="majorHAnsi" w:hAnsiTheme="majorHAnsi"/>
          <w:b w:val="0"/>
          <w:bCs/>
          <w:i/>
          <w:iCs/>
          <w:vertAlign w:val="subscript"/>
        </w:rPr>
        <w:t>n</w:t>
      </w:r>
      <w:proofErr w:type="spellEnd"/>
      <w:r w:rsidRPr="00D12A92">
        <w:rPr>
          <w:rFonts w:asciiTheme="majorHAnsi" w:hAnsiTheme="majorHAnsi"/>
          <w:b w:val="0"/>
          <w:bCs/>
        </w:rPr>
        <w:t>), four different durations were examined: 0, 6, 12, and 24 h. Films corresponding to these durations are identified as N</w:t>
      </w:r>
      <w:r w:rsidR="008048DD" w:rsidRPr="00D12A92">
        <w:rPr>
          <w:rFonts w:asciiTheme="majorHAnsi" w:hAnsiTheme="majorHAnsi"/>
        </w:rPr>
        <w:noBreakHyphen/>
      </w:r>
      <w:r w:rsidRPr="00D12A92">
        <w:rPr>
          <w:rFonts w:asciiTheme="majorHAnsi" w:hAnsiTheme="majorHAnsi"/>
          <w:b w:val="0"/>
          <w:bCs/>
        </w:rPr>
        <w:t>0, N</w:t>
      </w:r>
      <w:r w:rsidR="008048DD" w:rsidRPr="00D12A92">
        <w:rPr>
          <w:rFonts w:asciiTheme="majorHAnsi" w:hAnsiTheme="majorHAnsi"/>
        </w:rPr>
        <w:noBreakHyphen/>
      </w:r>
      <w:r w:rsidRPr="00D12A92">
        <w:rPr>
          <w:rFonts w:asciiTheme="majorHAnsi" w:hAnsiTheme="majorHAnsi"/>
          <w:b w:val="0"/>
          <w:bCs/>
        </w:rPr>
        <w:t>6, N</w:t>
      </w:r>
      <w:r w:rsidR="008048DD" w:rsidRPr="00D12A92">
        <w:rPr>
          <w:rFonts w:asciiTheme="majorHAnsi" w:hAnsiTheme="majorHAnsi"/>
        </w:rPr>
        <w:noBreakHyphen/>
      </w:r>
      <w:r w:rsidRPr="00D12A92">
        <w:rPr>
          <w:rFonts w:asciiTheme="majorHAnsi" w:hAnsiTheme="majorHAnsi"/>
          <w:b w:val="0"/>
          <w:bCs/>
        </w:rPr>
        <w:t>12, and N</w:t>
      </w:r>
      <w:r w:rsidR="008048DD" w:rsidRPr="00D12A92">
        <w:rPr>
          <w:rFonts w:asciiTheme="majorHAnsi" w:hAnsiTheme="majorHAnsi"/>
        </w:rPr>
        <w:noBreakHyphen/>
      </w:r>
      <w:r w:rsidRPr="00D12A92">
        <w:rPr>
          <w:rFonts w:asciiTheme="majorHAnsi" w:hAnsiTheme="majorHAnsi"/>
          <w:b w:val="0"/>
          <w:bCs/>
        </w:rPr>
        <w:t>24, respectively. The film identified as N</w:t>
      </w:r>
      <w:r w:rsidR="008048DD" w:rsidRPr="00D12A92">
        <w:rPr>
          <w:rFonts w:asciiTheme="majorHAnsi" w:hAnsiTheme="majorHAnsi"/>
        </w:rPr>
        <w:noBreakHyphen/>
      </w:r>
      <w:r w:rsidRPr="00D12A92">
        <w:rPr>
          <w:rFonts w:asciiTheme="majorHAnsi" w:hAnsiTheme="majorHAnsi"/>
          <w:b w:val="0"/>
          <w:bCs/>
        </w:rPr>
        <w:t xml:space="preserve">0, corresponding to </w:t>
      </w:r>
      <w:proofErr w:type="spellStart"/>
      <w:r w:rsidR="008048DD" w:rsidRPr="008048DD">
        <w:rPr>
          <w:rFonts w:asciiTheme="majorHAnsi" w:hAnsiTheme="majorHAnsi"/>
          <w:b w:val="0"/>
          <w:bCs/>
          <w:i/>
          <w:iCs/>
        </w:rPr>
        <w:t>t</w:t>
      </w:r>
      <w:r w:rsidR="008048DD" w:rsidRPr="008048DD">
        <w:rPr>
          <w:rFonts w:asciiTheme="majorHAnsi" w:hAnsiTheme="majorHAnsi"/>
          <w:b w:val="0"/>
          <w:bCs/>
          <w:i/>
          <w:iCs/>
          <w:vertAlign w:val="subscript"/>
        </w:rPr>
        <w:t>n</w:t>
      </w:r>
      <w:proofErr w:type="spellEnd"/>
      <w:r w:rsidRPr="00D12A92">
        <w:rPr>
          <w:rFonts w:asciiTheme="majorHAnsi" w:hAnsiTheme="majorHAnsi"/>
          <w:b w:val="0"/>
          <w:bCs/>
        </w:rPr>
        <w:t xml:space="preserve"> = 0, was prepared by cooling it to room temperature immediately after the furnace reached 1000 °C.</w:t>
      </w:r>
    </w:p>
    <w:p w14:paraId="6FC0596C" w14:textId="104DB364" w:rsidR="00F73627" w:rsidRPr="00D12A92" w:rsidRDefault="002C7B51" w:rsidP="00D12A92">
      <w:pPr>
        <w:pStyle w:val="RSCB08CHeadingIn-line"/>
        <w:ind w:firstLineChars="150" w:firstLine="270"/>
        <w:jc w:val="both"/>
        <w:rPr>
          <w:rFonts w:asciiTheme="majorHAnsi" w:hAnsiTheme="majorHAnsi"/>
          <w:b w:val="0"/>
          <w:bCs/>
        </w:rPr>
      </w:pPr>
      <w:r w:rsidRPr="00D12A92">
        <w:rPr>
          <w:rFonts w:asciiTheme="majorHAnsi" w:hAnsiTheme="majorHAnsi"/>
          <w:b w:val="0"/>
          <w:bCs/>
        </w:rPr>
        <w:t>In addition to films prepared by ammonolysis, two reference samples were prepared to compare the valence states of Eu ions (Eu</w:t>
      </w:r>
      <w:r w:rsidRPr="00D12A92">
        <w:rPr>
          <w:rFonts w:asciiTheme="majorHAnsi" w:hAnsiTheme="majorHAnsi"/>
          <w:b w:val="0"/>
          <w:bCs/>
          <w:vertAlign w:val="superscript"/>
        </w:rPr>
        <w:t>2+</w:t>
      </w:r>
      <w:r w:rsidRPr="00D12A92">
        <w:rPr>
          <w:rFonts w:asciiTheme="majorHAnsi" w:hAnsiTheme="majorHAnsi"/>
          <w:b w:val="0"/>
          <w:bCs/>
        </w:rPr>
        <w:t xml:space="preserve"> or Eu</w:t>
      </w:r>
      <w:r w:rsidRPr="00D12A92">
        <w:rPr>
          <w:rFonts w:asciiTheme="majorHAnsi" w:hAnsiTheme="majorHAnsi"/>
          <w:b w:val="0"/>
          <w:bCs/>
          <w:vertAlign w:val="superscript"/>
        </w:rPr>
        <w:t>3+</w:t>
      </w:r>
      <w:r w:rsidRPr="00D12A92">
        <w:rPr>
          <w:rFonts w:asciiTheme="majorHAnsi" w:hAnsiTheme="majorHAnsi"/>
          <w:b w:val="0"/>
          <w:bCs/>
        </w:rPr>
        <w:t>). One reference sample (O</w:t>
      </w:r>
      <w:r w:rsidR="00F73627" w:rsidRPr="00D12A92">
        <w:rPr>
          <w:rFonts w:asciiTheme="majorHAnsi" w:hAnsiTheme="majorHAnsi"/>
        </w:rPr>
        <w:noBreakHyphen/>
      </w:r>
      <w:r w:rsidRPr="00D12A92">
        <w:rPr>
          <w:rFonts w:asciiTheme="majorHAnsi" w:hAnsiTheme="majorHAnsi"/>
          <w:b w:val="0"/>
          <w:bCs/>
        </w:rPr>
        <w:t xml:space="preserve">6) was heated at 1000 </w:t>
      </w:r>
      <w:r w:rsidR="00F73627" w:rsidRPr="00D12A92">
        <w:rPr>
          <w:rFonts w:asciiTheme="majorHAnsi" w:hAnsiTheme="majorHAnsi"/>
          <w:b w:val="0"/>
          <w:bCs/>
        </w:rPr>
        <w:t>°C</w:t>
      </w:r>
      <w:r w:rsidRPr="00D12A92">
        <w:rPr>
          <w:rFonts w:asciiTheme="majorHAnsi" w:hAnsiTheme="majorHAnsi"/>
          <w:b w:val="0"/>
          <w:bCs/>
        </w:rPr>
        <w:t xml:space="preserve"> for 6 h in air, achieving an oxide glass film containing a higher valence state Eu (Eu</w:t>
      </w:r>
      <w:r w:rsidRPr="00D12A92">
        <w:rPr>
          <w:rFonts w:asciiTheme="majorHAnsi" w:hAnsiTheme="majorHAnsi"/>
          <w:b w:val="0"/>
          <w:bCs/>
          <w:vertAlign w:val="superscript"/>
        </w:rPr>
        <w:t>3+</w:t>
      </w:r>
      <w:r w:rsidRPr="00D12A92">
        <w:rPr>
          <w:rFonts w:asciiTheme="majorHAnsi" w:hAnsiTheme="majorHAnsi"/>
          <w:b w:val="0"/>
          <w:bCs/>
        </w:rPr>
        <w:t>). Conversely, the second reference sample (H</w:t>
      </w:r>
      <w:r w:rsidR="00F73627" w:rsidRPr="00D12A92">
        <w:rPr>
          <w:rFonts w:asciiTheme="majorHAnsi" w:hAnsiTheme="majorHAnsi"/>
        </w:rPr>
        <w:noBreakHyphen/>
      </w:r>
      <w:r w:rsidRPr="00D12A92">
        <w:rPr>
          <w:rFonts w:asciiTheme="majorHAnsi" w:hAnsiTheme="majorHAnsi"/>
          <w:b w:val="0"/>
          <w:bCs/>
        </w:rPr>
        <w:t>6) was prepared to obtain an oxide glass film containing Eu ions with lower valency (Eu</w:t>
      </w:r>
      <w:r w:rsidRPr="00D12A92">
        <w:rPr>
          <w:rFonts w:asciiTheme="majorHAnsi" w:hAnsiTheme="majorHAnsi"/>
          <w:b w:val="0"/>
          <w:bCs/>
          <w:vertAlign w:val="superscript"/>
        </w:rPr>
        <w:t>2+</w:t>
      </w:r>
      <w:r w:rsidRPr="00D12A92">
        <w:rPr>
          <w:rFonts w:asciiTheme="majorHAnsi" w:hAnsiTheme="majorHAnsi"/>
          <w:b w:val="0"/>
          <w:bCs/>
        </w:rPr>
        <w:t xml:space="preserve">). This film underwent two-step heat treatment: first, the gel film was heated at 800 </w:t>
      </w:r>
      <w:r w:rsidR="00F73627" w:rsidRPr="00D12A92">
        <w:rPr>
          <w:rFonts w:asciiTheme="majorHAnsi" w:hAnsiTheme="majorHAnsi"/>
          <w:b w:val="0"/>
          <w:bCs/>
        </w:rPr>
        <w:t>°C</w:t>
      </w:r>
      <w:r w:rsidRPr="00D12A92">
        <w:rPr>
          <w:rFonts w:asciiTheme="majorHAnsi" w:hAnsiTheme="majorHAnsi"/>
          <w:b w:val="0"/>
          <w:bCs/>
        </w:rPr>
        <w:t xml:space="preserve"> for 6 h in air to oxidize and remove organic components, followed by heating at 1000 </w:t>
      </w:r>
      <w:r w:rsidR="00F73627" w:rsidRPr="00D12A92">
        <w:rPr>
          <w:rFonts w:asciiTheme="majorHAnsi" w:hAnsiTheme="majorHAnsi"/>
          <w:b w:val="0"/>
          <w:bCs/>
        </w:rPr>
        <w:t>°C</w:t>
      </w:r>
      <w:r w:rsidRPr="00D12A92">
        <w:rPr>
          <w:rFonts w:asciiTheme="majorHAnsi" w:hAnsiTheme="majorHAnsi"/>
          <w:b w:val="0"/>
          <w:bCs/>
        </w:rPr>
        <w:t xml:space="preserve"> for 6 h in an H</w:t>
      </w:r>
      <w:r w:rsidRPr="00D12A92">
        <w:rPr>
          <w:rFonts w:asciiTheme="majorHAnsi" w:hAnsiTheme="majorHAnsi"/>
          <w:b w:val="0"/>
          <w:bCs/>
          <w:vertAlign w:val="subscript"/>
        </w:rPr>
        <w:t>2</w:t>
      </w:r>
      <w:r w:rsidRPr="00D12A92">
        <w:rPr>
          <w:rFonts w:asciiTheme="majorHAnsi" w:hAnsiTheme="majorHAnsi"/>
          <w:b w:val="0"/>
          <w:bCs/>
        </w:rPr>
        <w:t>/</w:t>
      </w:r>
      <w:proofErr w:type="spellStart"/>
      <w:r w:rsidRPr="00D12A92">
        <w:rPr>
          <w:rFonts w:asciiTheme="majorHAnsi" w:hAnsiTheme="majorHAnsi"/>
          <w:b w:val="0"/>
          <w:bCs/>
        </w:rPr>
        <w:t>Ar</w:t>
      </w:r>
      <w:proofErr w:type="spellEnd"/>
      <w:r w:rsidRPr="00D12A92">
        <w:rPr>
          <w:rFonts w:asciiTheme="majorHAnsi" w:hAnsiTheme="majorHAnsi"/>
          <w:b w:val="0"/>
          <w:bCs/>
        </w:rPr>
        <w:t xml:space="preserve"> gas mixture (H</w:t>
      </w:r>
      <w:r w:rsidRPr="00D12A92">
        <w:rPr>
          <w:rFonts w:asciiTheme="majorHAnsi" w:hAnsiTheme="majorHAnsi"/>
          <w:b w:val="0"/>
          <w:bCs/>
          <w:vertAlign w:val="subscript"/>
        </w:rPr>
        <w:t>2</w:t>
      </w:r>
      <w:r w:rsidRPr="00D12A92">
        <w:rPr>
          <w:rFonts w:asciiTheme="majorHAnsi" w:hAnsiTheme="majorHAnsi"/>
          <w:b w:val="0"/>
          <w:bCs/>
        </w:rPr>
        <w:t>/</w:t>
      </w:r>
      <w:proofErr w:type="spellStart"/>
      <w:r w:rsidRPr="00D12A92">
        <w:rPr>
          <w:rFonts w:asciiTheme="majorHAnsi" w:hAnsiTheme="majorHAnsi"/>
          <w:b w:val="0"/>
          <w:bCs/>
        </w:rPr>
        <w:t>Ar</w:t>
      </w:r>
      <w:proofErr w:type="spellEnd"/>
      <w:r w:rsidRPr="00D12A92">
        <w:rPr>
          <w:rFonts w:asciiTheme="majorHAnsi" w:hAnsiTheme="majorHAnsi"/>
          <w:b w:val="0"/>
          <w:bCs/>
        </w:rPr>
        <w:t xml:space="preserve"> = 4/96 by volume).</w:t>
      </w:r>
    </w:p>
    <w:p w14:paraId="6C5BFD3F" w14:textId="77777777" w:rsidR="00F73627" w:rsidRDefault="00F73627" w:rsidP="002C7B51">
      <w:pPr>
        <w:pStyle w:val="RSCB08CHeadingIn-line"/>
        <w:rPr>
          <w:b w:val="0"/>
          <w:bCs/>
        </w:rPr>
      </w:pPr>
    </w:p>
    <w:p w14:paraId="79916CC9" w14:textId="77777777" w:rsidR="00F73627" w:rsidRDefault="00F73627" w:rsidP="002C7B51">
      <w:pPr>
        <w:pStyle w:val="RSCB08CHeadingIn-line"/>
      </w:pPr>
      <w:r w:rsidRPr="00F73627">
        <w:t>2.2.</w:t>
      </w:r>
      <w:r w:rsidRPr="00F73627">
        <w:tab/>
        <w:t>Analyses and characterization</w:t>
      </w:r>
    </w:p>
    <w:p w14:paraId="1B274411" w14:textId="77777777" w:rsidR="00F73627" w:rsidRPr="008048DD" w:rsidRDefault="00F73627" w:rsidP="008048DD">
      <w:pPr>
        <w:pStyle w:val="RSCB08CHeadingIn-line"/>
        <w:jc w:val="both"/>
        <w:rPr>
          <w:rStyle w:val="RSCB02ArticleTextChar"/>
          <w:rFonts w:asciiTheme="majorHAnsi" w:hAnsiTheme="majorHAnsi"/>
          <w:b w:val="0"/>
        </w:rPr>
      </w:pPr>
      <w:r w:rsidRPr="008048DD">
        <w:rPr>
          <w:rStyle w:val="RSCB02ArticleTextChar"/>
          <w:rFonts w:asciiTheme="majorHAnsi" w:hAnsiTheme="majorHAnsi"/>
          <w:b w:val="0"/>
        </w:rPr>
        <w:t>The absence of crystalline phases in the obtained films was evaluated using X-ray diffraction (XRD) with a conventional diffractometer (Smart Lab, Rigaku) employing Cu Kα radiation. The XRD data were collected 2θ range of 10–80° at a step size of 0.020°. The film morphology and thickness were investigated using a field-emission scanning electron microscope (FE-SEM; S-4800, Hitachi). The surfaces were coated with carbon and observed by 10 kV of accelerating voltage. Surface roughness was characterized with an atomic force microscope (AFM; AFM5000II, Hitachi High-Tech Science Corp., Tokyo, Japan).</w:t>
      </w:r>
    </w:p>
    <w:p w14:paraId="3762F0AB" w14:textId="77777777" w:rsidR="00544042" w:rsidRDefault="00F73627" w:rsidP="00544042">
      <w:pPr>
        <w:pStyle w:val="RSCB08CHeadingIn-line"/>
        <w:ind w:firstLineChars="150" w:firstLine="291"/>
        <w:jc w:val="both"/>
        <w:rPr>
          <w:rStyle w:val="RSCB02ArticleTextChar"/>
          <w:rFonts w:asciiTheme="majorHAnsi" w:hAnsiTheme="majorHAnsi"/>
          <w:b w:val="0"/>
          <w:lang w:eastAsia="ja-JP"/>
        </w:rPr>
      </w:pPr>
      <w:r w:rsidRPr="008048DD">
        <w:rPr>
          <w:rStyle w:val="RSCB02ArticleTextChar"/>
          <w:rFonts w:asciiTheme="majorHAnsi" w:hAnsiTheme="majorHAnsi"/>
          <w:b w:val="0"/>
        </w:rPr>
        <w:t>Chemical bond characteristics and composition in the films were analysed using an X-ray photoelectron spectrometer (XPS) (PHI-</w:t>
      </w:r>
      <w:proofErr w:type="spellStart"/>
      <w:r w:rsidRPr="008048DD">
        <w:rPr>
          <w:rStyle w:val="RSCB02ArticleTextChar"/>
          <w:rFonts w:asciiTheme="majorHAnsi" w:hAnsiTheme="majorHAnsi"/>
          <w:b w:val="0"/>
        </w:rPr>
        <w:t>Quantes</w:t>
      </w:r>
      <w:proofErr w:type="spellEnd"/>
      <w:r w:rsidRPr="008048DD">
        <w:rPr>
          <w:rStyle w:val="RSCB02ArticleTextChar"/>
          <w:rFonts w:asciiTheme="majorHAnsi" w:hAnsiTheme="majorHAnsi"/>
          <w:b w:val="0"/>
        </w:rPr>
        <w:t>, ULVAC-PHI, Inc., Tokyo, Japan) with a monochromatic Al Kα X-ray source. The pressure in the XPS chamber was maintained at 1×10</w:t>
      </w:r>
      <w:r w:rsidRPr="008048DD">
        <w:rPr>
          <w:rStyle w:val="RSCB02ArticleTextChar"/>
          <w:rFonts w:asciiTheme="majorHAnsi" w:hAnsiTheme="majorHAnsi"/>
          <w:b w:val="0"/>
          <w:vertAlign w:val="superscript"/>
        </w:rPr>
        <w:t>-8</w:t>
      </w:r>
      <w:r w:rsidRPr="008048DD">
        <w:rPr>
          <w:rStyle w:val="RSCB02ArticleTextChar"/>
          <w:rFonts w:asciiTheme="majorHAnsi" w:hAnsiTheme="majorHAnsi"/>
          <w:b w:val="0"/>
        </w:rPr>
        <w:t xml:space="preserve"> Torr during measurements. </w:t>
      </w:r>
      <w:proofErr w:type="spellStart"/>
      <w:r w:rsidRPr="008048DD">
        <w:rPr>
          <w:rStyle w:val="RSCB02ArticleTextChar"/>
          <w:rFonts w:asciiTheme="majorHAnsi" w:hAnsiTheme="majorHAnsi"/>
          <w:b w:val="0"/>
        </w:rPr>
        <w:t>Ar</w:t>
      </w:r>
      <w:proofErr w:type="spellEnd"/>
      <w:r w:rsidRPr="008048DD">
        <w:rPr>
          <w:rStyle w:val="RSCB02ArticleTextChar"/>
          <w:rFonts w:asciiTheme="majorHAnsi" w:hAnsiTheme="majorHAnsi"/>
          <w:b w:val="0"/>
          <w:vertAlign w:val="superscript"/>
        </w:rPr>
        <w:t>+</w:t>
      </w:r>
      <w:r w:rsidRPr="008048DD">
        <w:rPr>
          <w:rStyle w:val="RSCB02ArticleTextChar"/>
          <w:rFonts w:asciiTheme="majorHAnsi" w:hAnsiTheme="majorHAnsi"/>
          <w:b w:val="0"/>
        </w:rPr>
        <w:t xml:space="preserve"> ion sputtering at an acceleration voltage of 1 kV was performed for about 30 min to remove surface contamination like adsorbed water molecules. A surface charge neutralizer, or "flood gun," was used to enable </w:t>
      </w:r>
      <w:r w:rsidRPr="008048DD">
        <w:rPr>
          <w:rStyle w:val="RSCB02ArticleTextChar"/>
          <w:rFonts w:asciiTheme="majorHAnsi" w:hAnsiTheme="majorHAnsi"/>
          <w:b w:val="0"/>
        </w:rPr>
        <w:lastRenderedPageBreak/>
        <w:t xml:space="preserve">measurements for insulating films. Alongside XPS, chemical state analyses were conducted using Fourier-transform infrared (FT IR) spectroscopy (NICOLET iS50 FT IR, </w:t>
      </w:r>
      <w:proofErr w:type="spellStart"/>
      <w:r w:rsidRPr="008048DD">
        <w:rPr>
          <w:rStyle w:val="RSCB02ArticleTextChar"/>
          <w:rFonts w:asciiTheme="majorHAnsi" w:hAnsiTheme="majorHAnsi"/>
          <w:b w:val="0"/>
        </w:rPr>
        <w:t>Thermo</w:t>
      </w:r>
      <w:proofErr w:type="spellEnd"/>
      <w:r w:rsidRPr="008048DD">
        <w:rPr>
          <w:rStyle w:val="RSCB02ArticleTextChar"/>
          <w:rFonts w:asciiTheme="majorHAnsi" w:hAnsiTheme="majorHAnsi"/>
          <w:b w:val="0"/>
        </w:rPr>
        <w:t xml:space="preserve"> Fisher Scientific Inc., Yokohama, Japan), adopting an attenuated total reflectance (ATR) geometry with a Ge prism. The spectra were collected in the range of 650–1500 cm</w:t>
      </w:r>
      <w:r w:rsidRPr="008048DD">
        <w:rPr>
          <w:rStyle w:val="RSCB02ArticleTextChar"/>
          <w:rFonts w:asciiTheme="majorHAnsi" w:hAnsiTheme="majorHAnsi"/>
          <w:b w:val="0"/>
          <w:vertAlign w:val="superscript"/>
        </w:rPr>
        <w:t>−1</w:t>
      </w:r>
      <w:r w:rsidRPr="008048DD">
        <w:rPr>
          <w:rStyle w:val="RSCB02ArticleTextChar"/>
          <w:rFonts w:asciiTheme="majorHAnsi" w:hAnsiTheme="majorHAnsi"/>
          <w:b w:val="0"/>
        </w:rPr>
        <w:t xml:space="preserve"> with a resolution of 1.928 cm</w:t>
      </w:r>
      <w:r w:rsidRPr="008048DD">
        <w:rPr>
          <w:rStyle w:val="RSCB02ArticleTextChar"/>
          <w:rFonts w:asciiTheme="majorHAnsi" w:hAnsiTheme="majorHAnsi"/>
          <w:b w:val="0"/>
          <w:vertAlign w:val="superscript"/>
        </w:rPr>
        <w:t>−1</w:t>
      </w:r>
      <w:r w:rsidRPr="008048DD">
        <w:rPr>
          <w:rStyle w:val="RSCB02ArticleTextChar"/>
          <w:rFonts w:asciiTheme="majorHAnsi" w:hAnsiTheme="majorHAnsi"/>
          <w:b w:val="0"/>
        </w:rPr>
        <w:t xml:space="preserve">. </w:t>
      </w:r>
    </w:p>
    <w:p w14:paraId="6F28E8BE" w14:textId="77777777" w:rsidR="00544042" w:rsidRDefault="00544042" w:rsidP="00544042">
      <w:pPr>
        <w:pStyle w:val="RSCB08CHeadingIn-line"/>
        <w:ind w:firstLineChars="150" w:firstLine="270"/>
        <w:jc w:val="both"/>
        <w:rPr>
          <w:rStyle w:val="RSCB02ArticleTextChar"/>
          <w:rFonts w:asciiTheme="majorHAnsi" w:hAnsiTheme="majorHAnsi"/>
          <w:b w:val="0"/>
          <w:lang w:eastAsia="ja-JP"/>
        </w:rPr>
      </w:pPr>
      <w:r w:rsidRPr="008048DD">
        <w:rPr>
          <w:rFonts w:asciiTheme="majorHAnsi" w:hAnsiTheme="majorHAnsi" w:cs="Times New Roman"/>
          <w:b w:val="0"/>
          <w:noProof/>
          <w:szCs w:val="18"/>
        </w:rPr>
        <mc:AlternateContent>
          <mc:Choice Requires="wpg">
            <w:drawing>
              <wp:anchor distT="0" distB="0" distL="114300" distR="114300" simplePos="0" relativeHeight="251658240" behindDoc="0" locked="0" layoutInCell="1" allowOverlap="1" wp14:anchorId="2E45A8A9" wp14:editId="50E9D7C4">
                <wp:simplePos x="0" y="0"/>
                <wp:positionH relativeFrom="column">
                  <wp:posOffset>540270</wp:posOffset>
                </wp:positionH>
                <wp:positionV relativeFrom="paragraph">
                  <wp:posOffset>-1077504</wp:posOffset>
                </wp:positionV>
                <wp:extent cx="5320665" cy="5885815"/>
                <wp:effectExtent l="0" t="0" r="0" b="635"/>
                <wp:wrapTopAndBottom/>
                <wp:docPr id="570944919" name="グループ化 11"/>
                <wp:cNvGraphicFramePr/>
                <a:graphic xmlns:a="http://schemas.openxmlformats.org/drawingml/2006/main">
                  <a:graphicData uri="http://schemas.microsoft.com/office/word/2010/wordprocessingGroup">
                    <wpg:wgp>
                      <wpg:cNvGrpSpPr/>
                      <wpg:grpSpPr>
                        <a:xfrm>
                          <a:off x="0" y="0"/>
                          <a:ext cx="5320665" cy="5885815"/>
                          <a:chOff x="0" y="0"/>
                          <a:chExt cx="5321300" cy="5887085"/>
                        </a:xfrm>
                      </wpg:grpSpPr>
                      <pic:pic xmlns:pic="http://schemas.openxmlformats.org/drawingml/2006/picture">
                        <pic:nvPicPr>
                          <pic:cNvPr id="283372654" name="図 10" descr="グラフィカル ユーザー インターフェイス&#10;&#10;AI 生成コンテンツは誤りを含む可能性があります。"/>
                          <pic:cNvPicPr>
                            <a:picLocks noChangeAspect="1"/>
                          </pic:cNvPicPr>
                        </pic:nvPicPr>
                        <pic:blipFill>
                          <a:blip r:embed="rId14">
                            <a:extLst>
                              <a:ext uri="{28A0092B-C50C-407E-A947-70E740481C1C}">
                                <a14:useLocalDpi xmlns:a14="http://schemas.microsoft.com/office/drawing/2010/main" val="0"/>
                              </a:ext>
                            </a:extLst>
                          </a:blip>
                          <a:stretch>
                            <a:fillRect/>
                          </a:stretch>
                        </pic:blipFill>
                        <pic:spPr>
                          <a:xfrm>
                            <a:off x="0" y="0"/>
                            <a:ext cx="5321300" cy="5198745"/>
                          </a:xfrm>
                          <a:prstGeom prst="rect">
                            <a:avLst/>
                          </a:prstGeom>
                        </pic:spPr>
                      </pic:pic>
                      <wps:wsp>
                        <wps:cNvPr id="1443880923" name="テキスト ボックス 1"/>
                        <wps:cNvSpPr txBox="1"/>
                        <wps:spPr>
                          <a:xfrm>
                            <a:off x="0" y="5252085"/>
                            <a:ext cx="5321300" cy="635000"/>
                          </a:xfrm>
                          <a:prstGeom prst="rect">
                            <a:avLst/>
                          </a:prstGeom>
                          <a:solidFill>
                            <a:prstClr val="white"/>
                          </a:solidFill>
                          <a:ln>
                            <a:noFill/>
                          </a:ln>
                        </wps:spPr>
                        <wps:txbx>
                          <w:txbxContent>
                            <w:p w14:paraId="71A379DB" w14:textId="7F2749C9" w:rsidR="00305558" w:rsidRPr="008048DD" w:rsidRDefault="00305558" w:rsidP="00305558">
                              <w:pPr>
                                <w:pStyle w:val="af1"/>
                                <w:rPr>
                                  <w:rFonts w:asciiTheme="majorHAnsi" w:hAnsiTheme="majorHAnsi" w:cs="Times New Roman"/>
                                  <w:w w:val="108"/>
                                  <w:sz w:val="18"/>
                                  <w:lang w:eastAsia="ja-JP"/>
                                </w:rPr>
                              </w:pPr>
                              <w:r w:rsidRPr="008048DD">
                                <w:rPr>
                                  <w:rFonts w:asciiTheme="majorHAnsi" w:hAnsiTheme="majorHAnsi"/>
                                  <w:sz w:val="18"/>
                                </w:rPr>
                                <w:t xml:space="preserve">Figure </w:t>
                              </w:r>
                              <w:r w:rsidRPr="008048DD">
                                <w:rPr>
                                  <w:rFonts w:asciiTheme="majorHAnsi" w:hAnsiTheme="majorHAnsi"/>
                                  <w:sz w:val="18"/>
                                </w:rPr>
                                <w:fldChar w:fldCharType="begin"/>
                              </w:r>
                              <w:r w:rsidRPr="008048DD">
                                <w:rPr>
                                  <w:rFonts w:asciiTheme="majorHAnsi" w:hAnsiTheme="majorHAnsi"/>
                                  <w:sz w:val="18"/>
                                </w:rPr>
                                <w:instrText xml:space="preserve"> SEQ Figure \* ARABIC </w:instrText>
                              </w:r>
                              <w:r w:rsidRPr="008048DD">
                                <w:rPr>
                                  <w:rFonts w:asciiTheme="majorHAnsi" w:hAnsiTheme="majorHAnsi"/>
                                  <w:sz w:val="18"/>
                                </w:rPr>
                                <w:fldChar w:fldCharType="separate"/>
                              </w:r>
                              <w:r w:rsidR="00AF77BD" w:rsidRPr="008048DD">
                                <w:rPr>
                                  <w:rFonts w:asciiTheme="majorHAnsi" w:hAnsiTheme="majorHAnsi"/>
                                  <w:noProof/>
                                  <w:sz w:val="18"/>
                                </w:rPr>
                                <w:t>1</w:t>
                              </w:r>
                              <w:r w:rsidRPr="008048DD">
                                <w:rPr>
                                  <w:rFonts w:asciiTheme="majorHAnsi" w:hAnsiTheme="majorHAnsi"/>
                                  <w:sz w:val="18"/>
                                </w:rPr>
                                <w:fldChar w:fldCharType="end"/>
                              </w:r>
                              <w:r w:rsidRPr="008048DD">
                                <w:rPr>
                                  <w:rFonts w:asciiTheme="majorHAnsi" w:hAnsiTheme="majorHAnsi"/>
                                  <w:sz w:val="18"/>
                                  <w:lang w:eastAsia="ja-JP"/>
                                </w:rPr>
                                <w:t>.   Microstructures of the films after ammonolysis observed with the FE-SEM (left) and the AFM (right): (a)-(d) for 0, 6, 12 and 24 h, respectively. The dot lines in the cross-sectional SEM images indicate film/substrate interfaces. AFM line prefile represent relative height profile in a line parallel to the x-axis at the centre position of the AFM image.</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wpg:wgp>
                  </a:graphicData>
                </a:graphic>
                <wp14:sizeRelH relativeFrom="margin">
                  <wp14:pctWidth>0</wp14:pctWidth>
                </wp14:sizeRelH>
                <wp14:sizeRelV relativeFrom="margin">
                  <wp14:pctHeight>0</wp14:pctHeight>
                </wp14:sizeRelV>
              </wp:anchor>
            </w:drawing>
          </mc:Choice>
          <mc:Fallback>
            <w:pict>
              <v:group w14:anchorId="2E45A8A9" id="グループ化 11" o:spid="_x0000_s1027" style="position:absolute;left:0;text-align:left;margin-left:42.55pt;margin-top:-84.85pt;width:418.95pt;height:463.45pt;z-index:251658240;mso-width-relative:margin;mso-height-relative:margin" coordsize="53213,5887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L3Q2qDAQAAHcIAAAOAAAAZHJzL2Uyb0RvYy54bWycVltrG0cUfi/0Pwxb&#10;6Fu8uliysrUcVLs2BpOIOCXPo9lZ7ZLdmenMyJL7ZO2WEkqhIbQPpYU+tDS0prhgKBR6+TGD0/yM&#10;npndlSwrtEkeNDpzO/Od73xnZrfvzLIUnVCpEs76XnOj4SHKCA8TNu57Hz7Yv9XzkNKYhTjljPa9&#10;U6q8Oztvv7U9FQFt8ZinIZUInDAVTEXfi7UWge8rEtMMqw0uKIPJiMsMa+jKsR9KPAXvWeq3Go2u&#10;P+UyFJITqhSM7pWT3o7zH0WU6HtRpKhGad8DbNq10rUj2/o72zgYSyzihFQw8BugyHDC4NCFqz2s&#10;MZrIZM1VlhDJFY/0BuGZz6MoIdTFANE0GzeiOZB8Ilws42A6FguagNobPL2xW3L35ECKYzGUwMRU&#10;jIEL17OxzCKZ2X9AiWaOstMFZXSmEYHBTrvV6HY7HiIw1+n1Or1mpySVxMD82j4Sf7Dc2Ww3ICfV&#10;zq1Gz+3064P9FTgiIQH8Kg7AWuPg/7UCu/REUq9ykr2SjwzLRxNxC9IlsE5GSZroUyc9SIwFxU6G&#10;CRnKsgN0DiVKwr7X6rXbW61uZ9NDDGeg/KtvLlETwg2pIiBAk/9qip9M8ZXJvzf5uSnOkSl+NMUf&#10;Jv8NWmTyH0xxafK/7ZBd9cyO5L+/+85s8J5rBofony+/e/74ickv7dLiU9d+YuYXL36GpZ+Z/OnV&#10;k3OTn119cfGi+PP52TMz/9zMczs1/8vMvzZnuc2VjcICL8PAluYjTh4pxPhujNmYDpSAQoLytqv9&#10;1eWuu8LBKE3EfpKmVjrWrtiGmG+I9iUJKwtij5NJRpkuK1zSFIjnTMWJUB6SAc1GFBiWh6EDhAOl&#10;JdUktgdGcPB9AGuBXptwKJfAbAgKNP8aKr+m1ebt3tbmqlaBNKn0AeUZsgaAAwwgEBzgkyNVoamX&#10;VByWABwywGOrD65AVdMFvTXCXqvKj2MsKECwbpeybG5utnu9xu1Wu9al1U3+CyjLFI9Bgt+aojD5&#10;BfSRY7fafgxsIT17n0PNL8b/k8JOq9OqShoH166LJZHddqcBF0CZqvqyqUl6JR4hwzxNwlptdu9u&#10;KtEJhtt+GieaVs5XVqXM5oVxu6s8247AbaMqTVhLz0YzV8eLYEc8PAUOJIfsQhkrQfYTOO8IKz3E&#10;Eh4NGISHUN+DJkr5tO/xyvJQzOXHLxu36yHLMOuhKTxCfU99NMH2hkoPGeQfXOrakLUxqg02yXY5&#10;RNp0aJwJG6ROazOSPHsI7+PAngJTmBE4q+/p2tzV0IMJeF8JHQycXV50R+xYwPXYdBq2vD6YPcRS&#10;VFnRkM+7vFbYmsjLtZZlJQYTDUy7CrC8lixWdIPaneVeN7BWns/rfbdq+b2w8y8AAAD//wMAUEsD&#10;BAoAAAAAAAAAIQBfDKOZOnYKADp2CgAUAAAAZHJzL21lZGlhL2ltYWdlMS5wbmeJUE5HDQoaCgAA&#10;AA1JSERSAAADxgAAA7AIAgAAAHOI+koAAAAJcEhZcwAAFxIAABcSAWef0lIAAAAZdEVYdFNvZnR3&#10;YXJlAEFkb2JlIEltYWdlUmVhZHlxyWU8AAp1x0lEQVR42ux9C7wVZbn+mjUz674v7M0GRBCQi0qS&#10;oRGBWkdTOWoqYlmiKGpaGZFa6DHJSjFP2tFEj5alkuQlPeKtNC/h3zSILElNJFEBRbns+2XdZ2b9&#10;n/d99x6Xa28Wm8tGkPdhs36zZs18t/nmm+d75/ne1ygUCgGFQqFQKBQKhUKxrQhqEygUCoVCoVAo&#10;FEqpFQqFQqFQKBQKpdQKhUKhUCgUCoVSaoVCoVAoFAqFQim1QqFQKBQKhUKhUEqtUCgUCoVCoVAo&#10;pVYoFAqFQqFQKJRSKxQKhUKhUCgUSqkVCoVCoVAoFAqFUmqFQqFQKBQKhUIptUKhUCgUCoVCoZRa&#10;oVAoFAqFQqFQSq1QKBQKhUKhUCiUUisUCoVCoVAoFEqpFQqFQqFQKBQKpdQKhUKhUCgUCoVSaoVC&#10;oVAoFAqFQqGUWqFQKBQKhUKhUEqtUCgUCoVCoVAopVYoFAqFQqFQKHZjWNoEil0Wa1at/H9PPr5u&#10;7RpsV1ZXHX7UlPETD+vxsNVvvrHF1EaMGjN89P6y/ewTj8pGdU1Nj2l2T3n8xMnVNf31oigUCkVf&#10;QIbl8mOyP3SXwRHHnqjjvOIjgVEoFLQVFLsali974crLLn11RSlRHlBXO+e/Lj359LOLd86bM3vB&#10;wnu3mObMGafNvW6+bI8aVCcb8Xj05bfe2dwpM06YsvTFl2T7V3fe7o/UCoVCodiBeOjuO+d89xLZ&#10;/vuK1zfHa/2huwze3FCv47ziI4FaqRW7Ip+eOX16MpnGOPjJsQfst/9+2Pnee+uWLPv7pvpGDLuv&#10;/XO5T46LMW7smDLJDhk2vPtO5IKhvISj+3hlxet6ORQKhaKvsei++4T7Yky+69YbZ19+VZmDB9TV&#10;Dqyr7X3iOs4rlFIr9lBcedmlGAExaN6z6GFfqgG0NDV8+6zpS19cvmDhvWecf0HxT4KHFv9lG7J7&#10;6g+P9TjUYghGMfRyKBQKRZ9izaqVYif+8rSpGN7vu++B8pT6uP88pkerio7zio8WujxRsWth+bIX&#10;RO9x/tfPLyHN1TX9b/rNPbJ9y8+u2f68Jk04GJ9Llv19c0MwHfOZg/WiKBQKRd/ht7fdIgMyiHI8&#10;Ht1U39gbzbSO8wql1ApFObQ0NcnGsJGjuv8KVj1t6vEk8DCM7c9rv/33G1BXm0ymexy+ZQj+wjFT&#10;9KIoFApF3+HxPz5Fg+0UGmwnT/w0Pu9fuGBHJa7jvEIptWIPxYhRnXroO265uccDrv3FgocW/wWf&#10;OyS7wyZPxOcTDz9Ysl/eBo4YNqRHZq9QKBSKHQIMtpvqG+Px6NTpZ+LrqTNm4vPpxc+3NDXsqCx0&#10;nFcopVbsiRg+ev9JE8ZjY+mLy08+8tAFN1+/AwfW7jjtnPPw+cKSZSX75W3gCSd+Ua+IQqFQ9B1k&#10;YeLkiZ8WLx9HHHviAF56eNetN+o4r9i9oMsTFbscbvrNPV8+9ujVa9e9uuKNV1dcM2/eNSOGDRn/&#10;qU9O+tx/bG7JtmDenNmb+2nIsOEzZ13cff/4iYdh+N5U37h82QvFjkvlbeCJp57eG4/XCoVCodgG&#10;+AsTjzn+BH/nYZMnLnrk8TKLFP/xj3/0ONofeuRRPbrA03FeoZRasYeiuqb/08uWL7j5+rsXLgSx&#10;xh584g+D7I+u+OGXp02dddkVPXotLeOdetzYMT1SauCgcWOfXvz8vXf8yh9q/beBw0fvr0OtQqFQ&#10;9BEevf/uADvFKzaXXPC9yzDad2fAPtja0vPIvDmv0jrOK5RSK/ZcgAHjTwIo/unJJ19Z8TqGP/yB&#10;Nz/35+cfeOLp7qx65ozTNpdaj06pBcccfwKG2uJ3gvI2cPynPqlXQaFQKPoO9933QKBL6+wDHBdM&#10;d/XadbfdeP2t9/RAqceNHXPIIYd033/okUfpOK9QSq1Q9AyMrTPxxwbmh+6+867bf/3qijcw1J79&#10;pZO6e6HeWk+lgpNPP/tHV/yw2CIibwNFfqdQKBSKvsCzTzyKgRcby//5yslHHlr8UzKVlqG4pamh&#10;u/UEfHprR3sd5xU7Abo8UbFrYd6c2fjr0dsRxkTQaFm8CGK9ZtXKHZWpuG26945fySgvgWZ6fOGo&#10;UCgUih0C31Ne18qZD/6EamMofvieu3ScV+wuUCu1YtfCA4sexkj375X/3pwk7pwLZi09+1wahd98&#10;o3sAxW2DvBNc/s9XAl2OlkpeRCoUCoViB6KlqQGjLjamTT3+2JOmdT9g/nU/Bbe+e+HCzS2D0XFe&#10;oZRaoSiHT449YOmLL72y4vUe3/cBa996Uzaqa2p2VKYnn372nO9esnrtujWrVorYTt8GKhQKRd/B&#10;95H3/Z/8rMehvqWpUYblzS1S1HFesatBhR+KXQvnXPCtAL/vu2zW+T0Nsg13L1wY4BXiO/aFnQSt&#10;/ekPv7+pvlHfBioUCkWfQhYmYuDtkU8LA47Ho9i47cbrdZxX7BZQK7Vi18IRx5549JGHP734efwd&#10;PXH86TNmTJ1+JsZckOlnn3jslvnzxa3enP+6tPu5PSqwSxLf3E9fmDJl6YsvyYtIfRuoUCgUfQd/&#10;YeK0r361zGFTjjpi0SOPb26R4jZAx3mFUmrFnoVb71l0yTdmLnr4D2DP8+ZRqJfiX+Px6EUXXdhj&#10;zJfzWGNdBm9uqN/cTyDufkaTPvcfehUUCoWijyALEzGYl4/eddo554FSyyLFHaKo1nFeoZRascfh&#10;2l8sOO3sF2678fo331otZmlAYihe8L3LSlYlDhk2fNzYMVuVvhxf7Ky6uqb/tKnHr3pjVYBfOBbt&#10;r5GDd6B0W6FQKPZkbNiwcXO+pYsxfuJhkyYc3JHsWPGvVzY3dOs4r9h1YBQKBW0FhUKhUCgUCoVi&#10;m6HLExUKhUKhUCgUCqXUCoVCoVAoFAqFUmqFQqFQKBQKhUIptUKhUCgUCoVCoZRaoVAoFAqFQqFQ&#10;KKVWKBQKhUKhUCiUUisUCoVCoVAoFEqpFQqFQqFQKBQKpdQKhUKhUCgUCoVCKbVCoVAoFAqFQqGU&#10;WqFQKBQKhUKhUEqtUCgUCoVCoVB8XGFpEwAP3X3na/9cjo3K6qoTTz19+Oj9tz/NZ5949C+Ln8HG&#10;GedfsEMS7GWm1TU14yceptd0B6KlqeHhe+5at3YNtj/xqfEnn372HtgCy5ctGTFqzE7oyWX68JpV&#10;K1e/+cb4iZOra/prt9wTIFe8x/4gP/V4lnRU6bT+1x679OZ+1c6m6DssX/ZCS1PTEceeWKbP70Yd&#10;DwX+7W23YOPQI4/Cp3+3lq/mxxaFPRsv/fX5SQfuN3Jg/+K/M754dHNj/fYkO+frZ/mpLX78kZ1W&#10;HWQ39YjJBcWOw1Xf+3ZJ90CHQbf52Fd80W/vuPOm/5Ft9GFUHE3x0fZhuRY784ZSfLQ444vH4Ip/&#10;ct+hvbkx/T/pqNJpeTw/pvvpN86bW3ywdjbFTgPGN3St8k+c3aXj4TFRfN8Vj97lq/lxxR5tpW5p&#10;apg5fTo2rvufa8X0iPnWT3/4/acXP3/ZrPNvvWfRNqf85NOL4/Hocy++tJMnmjNnnDZk2HA1A+wo&#10;fHP6NHSGSRPGXzz3Csy8xVx9ww0/R7d55I9P7bSXDzsfzz7x6JzvXoLu5Jv9sC1GiI8QUgAURnvm&#10;HjI+L33xpRHDhqxeu+6hu+/s8e3Q7G9/Y9zBE7pbqYu/IhEkVTIUP/bo77WzKXZB7F4db9F99+Hz&#10;V3fe7luj93AGskdT6rtuvTGZTM+de5k/WIMkgUmffOShIFKg19vMmZDsuLFjdv6Lm7nXzdchaUdh&#10;wc3XoxscfeTh/uQKF3TmrIuxMW/eNZh6bc+ka/cCboRdoWth1N7jXiPu2eMzPa1/e+/0aVPx5O6R&#10;UoNPl+8SkyYcDEqNmbDcuQJ6t7523aTPHLz0by9pZ1PsUti9Ol5HskPKrAxEKXWgraUVn1X9+pVa&#10;PuZcKjLoQJdOCBPH4l4+b85sTMVkjAbxwudBEz5z5WWXJuKJCZ/9jCS7sb4Rh/kn4rBlS17YsGEj&#10;tgcNGnjqjJnFCUou//jHP7A9evSoC753WTGbf/aJR+9fuADnIv0vTJlS/GwoQUnB1q1dgy4+/+of&#10;PPunxTh32le/iseSWOKRGopx/ncuLhYpIqMnHn5w1ao3sd09r5amhp9c9l38ip/OueBb2INWKlaK&#10;I+VbfnaNnH7EF44885vf2a1liHcvXBiPR6+5+baS/WiTPz35ZEVFhd9oaIdZl13x7bNOx/hy5rlf&#10;k2e/f9V6bI0y1xTtDDKBS9ZjZ+iO8t2j/EXpseNJgtiD/ehR6ELd74IytSvpeD3mW/52KFNTv8v5&#10;RaquqbntxuuRFMr//Wv+B7kg8UcWPSj5zr78qh4r22OpHrr7TlA3XMRDDjkEF/Tma67076ZtuC6K&#10;7cR99z0wYtgQNPJhkycueuTxbbNx7Lf/fm+tWYsbtvi+ePT+u/H5hWOmlKHU29nZpLe8+Ne/Cefo&#10;3mHKdza5R1BsHND7G0TxMUD5jte9M/R+XCpO7fp5V6Fr+d3Y73LFZObiuT8QeuB3xeJHjKQGnlNM&#10;PIoZyNY+qj4m2JMlTSK2O+ozn1r02zvKH1OitysRDE06cL9P7jsU6eBTxH8lqr5vnHayaHBxMA4r&#10;0Vi/9NfncaKURH7FV1+tK+dij2SEbezpjQ5VlExnfPFoyVcyvXHeXCmqn5GvGr/zpv/xM/KP9yu+&#10;+o3XSwopn34t5HQpgH/AdkrSP0Kg5L0UpouADJVFO+MPLVzSGnLViltDTpHrUnJNcYy0s38VijvD&#10;5nLvMaktXpTNdbwSlWr3u6B87aTYKIb0Jb86fqnK3w691FJLkdC9i4uBjZJ8/TL7lZWG7V4qWf/g&#10;nysF8w8obqveXBfF9q9ykfGqZLv3klO/0845/8wSTSdGaVzH8isEtqez4V7wbzf/+OLBtnxn80+X&#10;e0QS9xc2KPYcLbXf8Yqf2psjD1scl4q7cfGYj4d7j2RG0ilmIJKXPGL8tQr+s6BHBlIy7PeSyey+&#10;2NOXJ/rrCIUNY9T2u1fvKbV/gD9iFh/g92P/9IdY0e8vmpFO7N8G8qucLtyluOfJ/ba54bVHSl2y&#10;jMA/V5KSB5UwOZTEr4JwaH9hkNwP/rk+qZJ7GweX8Cqp9e57z/R+QV7Jmgy0gN8afl+StVB+a5Q0&#10;tVwpOViO9NnDFpuxTFJbvChlOl5J9Yu/brF2fseTfPEpA6gcv8XbYasoNf788pfMGaRL+x1YSuUf&#10;jF+L95S0lc9p/JKUtBWOlxmU8oM+ggw4fteVKWv3zoDDsFH857MNv9MKI/ftJjJbRqfdWkrd+85W&#10;PLQWP2hkzxY7W8lgiwOEBpU8mxR7CKUu5tAlg+1WjUt+an7PLCEY3cmMf4DfV0s6Z0ldNkept5bJ&#10;7L7Y0/1SX/uLBb+68/ajjzw8wKtY5t/0i6MOP/zkIw9ds2rlVqVzxvkXBFhr2/2nEaPGzP72N666&#10;/gON0VQWBsgLwWefeHRTfeOUo47wBRj4de7cy84892vYfmTRgwPqaos1u3Ovm4898qqxN7h47hWy&#10;IWoEnOu/bZFlECJTAS666MKrr73Wr8Lw0fvvO2xoMpmWr08vfn7EsCH+udjAVz8X8aHzq9/e659+&#10;xLEnolVx1h7SkU6adopsoAWkNS6YPdt/ATf78qvQXGiNlqaGAEvt6YVdY4P8esMvb3/m+eflYLkc&#10;/kVBM6J/lhFtl0mq/EUp3/HKYIu1E6DDS774PO4/j8GGuDwrfztsLSZNONgv/+c/R3fx6TNm+PkW&#10;d2DUC7XzD8avhxxyCL82bSqulH8utovfV6KtcIP4p6Pu53/9fOzET/qqeocDHWnJsr/j4vpd94QT&#10;v9hja6PXLVh4b/Gfr9nzgasWj0ef+sNj8vXhe+7C5+FHTem7znb8l06dOeO0Yh3IsSdN8+/r8p1N&#10;KoX71B9scYDcL3KiYk8DOoOv9JBOJZK5bRuXMFb7PVOe4yWP6WIyI0zjmptv8/uqKCHvXrhwq6qw&#10;/UxGtdS7DfzVAMuXvfD8M08+9ujvX13xxvRpUx9/7oXeS4HLiPzwE3owOLp4v37vvXUvv7rC/1Ue&#10;AMdOPaVErSsbKAkeBqD4H2JRqdSrKxp7WbASf64D62p7PEwW3uFJJkKutrbW5f98ZfXadT6l8J8i&#10;PvB19cJ7ZVv0qRd9/dziA0RlhXP3BBXgsJGj/G1pjZLVVNJcy5ctQWtMm3r8oof/gMkbhjPsxwPY&#10;v0wYzh5Y9DCYAT4nT/z0xMmHTZ1+pvwkbj6Lriw5Li2TVPmLUr7jlcEWa1f+jih/O2yDUrbMhSiG&#10;L3B/9aUXwWxQC9xcZSqF7TnfvaT4JsVTpPgB0JFMyU8qct3hAOsFPcUsa96cTq6JfoLP+xcuKGnt&#10;YlcDZYBbCRxdtv/05JN4luM22drpUO87GxLHH27Yl1/827q1a/698t+vrHi9l51NSoWbomTY909U&#10;7GnYe+8hPe7ftnFp/Kc+2X3oLn5MFw/dGCRLHC1gG3uKB8/eYPuZjFLq3QAlQSVkHMTzXlynlSwS&#10;3x7MOOGYpS8ul22M5geNG7s95tt9hw3ti9aYf/UP5t/0C9lG7//k2AOSqfSm+m3v8aDv+EML76YT&#10;rTLPMDwsu09Xeo9rf7Fg7IHXYyjEpGU1m9YwSN35f49gtMJw9sgfn/rpD78PBoBOgr8bbvj5RRdd&#10;iK545WWXFg9kQibKJLXLXpQdezv0/ma/cNYs346IVtqGB0MxEvEYUlCflX0BoQi4OiUXCDdFd3d4&#10;vcExx5+APoZZ3BHHnrD0xZemnXRcn5YfM8bzzjjNN0lguovhFPluT5robKPHjNa+odjOcamysmoX&#10;KWofMRml1B8Z8IiNx2JLXi3VeJw6YybGX4mWt/2YN2c2CMSkCePPuWCWPxEcNaius39XU/9uaWos&#10;GZFlsghqO6B/7UOL/7ITCAf4NIb+C2bPxlNHHlqYUwqlFh+ZYijyUfw1EU/gswyT2x0hlKvHR/gl&#10;s7+N56Uvseg2qCX4mn7oxLa2Vp7id3JZUGT84UL/vycfB4FARr4rdPHkGOhywPLkM8/Om3fNf0w5&#10;7oprflpipS6fVPmL8vwzT5bpeGWH7C3Xbptvhz4CSoubHRtz516GlpQKoiQ+Yxs0aCC2i31KFEu/&#10;5CbFrbEHBs7c+UDL41oUO68ULLj5etwI22bpwIX70RU/fOoPj7U2N+Praeec16dVuOjr52J8mDnj&#10;NP+tEe7lpWef25vOJjfRYZMnXvvL32hnUJTBto1LMlb3cugGAxGzdzGwB/u3qqg7jcl85NijtdST&#10;J366R9WRvE8pnucV98KH7r5zq3IRS+fCx54qdkDm/yqSPl/nJ/jBxd856vDDMc5+cuwBGJrFJupj&#10;xglT5l/9gx3bFFLl7//ox7g5hSqBhby99l35FUP/gLpaMRH5HMV/kQpM+OxnAl1+ZIvJ0yVfP6tY&#10;X7t7QeTRoKcl+9EBcFFAuDdHPaU1RLLp44UlyzCs4PmKyzp53P7fnD5NGhb8QAYakceh0cAv5RFL&#10;Ruhf/ubL06YGWIiMc0WkJH+4TOWTKn9Ryne8Ms1SvnbbeTv0EZYvW5JMptGSaCL/qhW/gpg4mUpe&#10;rFUt3pa2WnTfvSXdAC1fcm8qth+3/OwasWuU7J86/Uz0sa0VcRaP9i+/umLZkhdE9dGnVZDX5XOv&#10;m+9nVKzwLt/ZRPmNG6p45MQtiWF/ax89io83tm1cQtcq+VrmjhAGUvxEEJ/u2L9VRd1pTEYp9UeJ&#10;S3/8EwxeF86aBZ4hnQajGK7xA4se9pfiiS3wyWeelQc/Pm+Zv3XOzAcNGhhgWYVvaxGDmT+AYvB9&#10;evHzOEDGUGwsffElYWzi/vlbX/ua5I5C4m7Br/7ytR0FmT/cv3CBlAHZffnYo/235MCc/7qUSMmx&#10;R+OOxV/Jr2d+8ztoydvv+I1UU5pxwcJ7V616c/e1W6MDyKWZccIxMhZIvX50xQ9R2Rt+efvmTpTW&#10;uOGGn4ubT34cHoPJm5BjoXS0rIp/FZqLT1ktJxfioq+fKx0Sn4//8Slmq5O7Z1Q+qfIXpXzH69Ge&#10;0Zvabeft0EeQ1yzP/fl5v1VR5mJRgSzTQeOgAdH58blg4b0lN+nSF5df8o2Z0la4BdANMKscoa6p&#10;dzTkGd9dCYpOC1pc8oDvPUBk0UtxyQ4aN7avq4Dyv732XRm00WFKulP5zgbgVkJRz/7SSVJTDD7n&#10;nXHaUorFW6vd42MDXPqSv62dn2/buISuBRaB4/GHDXyV5eM9QhgIup/Pf7Dt7+89dhqT+eih3k/F&#10;w1eJh8Vid0UlbnrFHUz5QPbFB/genf2/G+fNlUxLvJD6f8WOz5Bdyelb5Zd6c792d5RWUgbkIp6b&#10;fPc9xe2Ag0t+7d6Su7Vfav/S+G4W/T9Us9jxZ4/+cX13of4f0inzK66L31bipcj/w5FlPA2VT6r8&#10;RSnT8Xz32OLIrKSrlK9d945X3ERbvB22yolesQe07heiuCQl1xE1leOLK1XcGt19I/rO2v3ron6p&#10;dzjE1+ec88/c4q+990td7Duv2Jve1jrR631n8z2WFt/CJW7Oy3S27t1V/VJ//Jzodf+TDlC+45WM&#10;kFs1LhV7ue6RTvRIZnyHuT0+j3rpRG9rmczuC4N8U+t8scsBQoD9H3V/CYLp4x/+7/4AO2SQ8HL+&#10;ukbxw1BiUylZ+Ijp4MP33LVu7ZrK6qoTTz1doiLxq/zJvhHXL8MnPjW+RBrln7654vWYb/eCdS/V&#10;8mVLRoz6wCopThj8XLofIHskETGulKy491PoXovdFyJTlvbvXq/ul3JzF73319Tvb0OGDZ86/czy&#10;lv4tdo/yF2VzHU+CY0mfr67t370nbK523TteSROVvx1Keunmmrp75+x+IUpK4reqX9Pueckpksio&#10;QXXjxo4p1v9t1XVRbNu91uPd1H0Q2+KR3XtISX/ofsAO7Gw44NH7725rafW7Svf7onxn81PocQBR&#10;7L4o8d1U9B6mtGP32EV7HLV6My6Rjfnsc2fOOA1DunStkudFj2Smx868uVPKM5DeM5ndF0qpFb0C&#10;RvySBUNHTxy/eu26NzfUa+Modndgfvj4H5+6+tpr/QcA5iFzvnsJHj9zr5uv7aPQzqbY3eFTau1m&#10;fQf1S63oFSZNOPjpxc9/c/o0WTZ0xy03g09Pm3q8toziY4Djv3TqgoX3Xn7JJee/9eawkaPWvvXm&#10;DTf8PB6PStQDhUI7m0Kh2CLUSq3oFVqaGs7+0knFK7rAp6/9xQJtGcXHAwtuvh7Mxl90O6Cu9n9/&#10;/euP5atJhXY2xR4ItVIrpVbsWhCZV6ArdJ82iOLj99QJdIkatTUU2tkUCoVSaoVCoVAoNoulzy2e&#10;9Pkjd/65CoXi44qgNoFCoVAo9ij8/sHf/eyn/73Np+NcpKDNqFAoiqFWaoVCoVDsWfjs+E/edfc9&#10;Y8YeuG2nv7HiX2eePv2vy1/RllQoFD7USq1QKBSKPQhLn1tcEY+X4dM3XnPVheefA9odt+1TjjsG&#10;X2sqK/GHDTkA5yIFpKONqVAolFIrFAqFYk/E7+7+7SfGHiDbv3/wd6DOsg0ajT9srF69etHvn7jr&#10;7nveef+9Z1/465+ff37VW2/+4bGHf3zNdX4iSAHpaGMqFAql1AqFQqHYE/HXF/9+1JQp5Y/5wuGT&#10;x4w9sLZuwJiRw88+91xsTPr8kdl02j8AKSAdbUyFQqGUWqFQKBSKnlFVVaWNoFAodi1KvXzZCweN&#10;3AefO+Swk488dNSguvlX/6D7T9iPX8ufjhMnj9sfR+JvxglT1qxaqT1AoVAoFAqFQrGrU+pLZn97&#10;ytFHbtGVPQ7AYTi4N2nefsdvtoENz5sze/5Nv8DGzBmnHX3k4UtffOmk/zympalBO4FCoVDsOfjs&#10;hE8/8+ST/tf2jqRsvLtuXYC9efQmEaSAdLQxFQrFTqLUYLGbGhq//5Of9eZgHIaDccoWj0wm0xd9&#10;/dytKgmo84KF944bO2bJqyvnXjf/1nsWzZ17GdL5yWXf1U6gUCgUew6+cvoZr614/QNKnUx9YvTI&#10;H19y8dSpU++67/+eeOShEQz5deyY0bX962R73IEH+GchBaSjjalQKHxYfZc0WOwDix7+8rSpxZGr&#10;sfPZJx577Z/LsV1ZXXXiqacPH72//ITDcDBOmXXZFeWDXU+aMH7pi8vnX/2D2Zdf1cvCPHzPXfg8&#10;adop/p6Zsy6+7Ze3vbBkmXYChUKh2HMw6fNHtieTb6z415ixBzY1NN5y08+/eMpX5KcZ519QcvAd&#10;v3vQ3/YdUeNcpKABFBUKRTH60Ep91603JpPpM4pGqOXLXvj8hIPnfPeSBQvvxd/8m35x1OGHP3T3&#10;nf4BOBin4MTyKd/0m3vi8ehWyT9WvPoyPg+a8JninQeNG7upvlG1HwqFQrFHYe7cyy/73sXYeOkf&#10;fy8WgfQSOBcpaDMqFIqdRKkfe/T3A+pqfSM08K2vfQ2fv7rz9jc31ONv7tzL8PW6//6pfwAOxik4&#10;sXzK1TX9f3Tlj7dK/rFq1ZsBVmwX79x77yFM9JdoP1AoFIo9B1885Svfu/S/sPGDq/8bf1t7Os71&#10;DdsKhULR55R69dp1I4cP87+uWbXyoHFjzz3nrCOOPVH2zJx18bixYzbVNxafhVNw4hYTP/n0sydN&#10;GP/qijeKjdwKhUKhUPQGItuorRuAv207V6FQKHYGpX72iUfxud/++/l7ho/e/9Z7Fon6Gb+CCl/y&#10;9bPeXvtuyYlyipxeHiL/+NEVP1TlhkKhUCgUCoXiY0ipN8ezj544ftSguvPOPnfOdy958plntye1&#10;6pr+555zVjKZ/vZZ00tyEc/T8rdFZ9UKhUKhUCgUCsX2wNppOa1ZtfLCWbOwMe2k4yZ97j+Gjxo9&#10;fuJh4Luvrnhjm9OcfflVz/5p8dIXlxfLP0aMGjNzxmn+1yHDhuPzkEMOQUbLl71QLKf+98p/49MX&#10;oigUCsUejgU3X79u7RoMmzNnXdzXT4TVb77Rd8NvS1PDw/fctXPqEmBTzl8WP1NZXXXmN79T3mPV&#10;DsFWObzatj4g24ceeZQ+IhWKXqKvrNTjJ07G53vvfaCK/u1ttyST6R9d+eNrf/mbk08/W6jtxg8L&#10;qf1T5PTe4IZf3i7yD3/P8NH7z71uvv8ng+knPjUeny+/+Lfic19Z8fqIYUO0EygUCgUw44RjHllE&#10;PuPw2afv98B3zzvjNHDQvkv/y8ce/acn/7gT6iIcVAxGr7/22ucnHNzXcXkv+cZMCVvWR5g37xq9&#10;FxSKbUBfWakxTR9QV/vmW6v9PZi+4/PdNW/7Q95ls87f1I1S4xSc2PtZPgj0ueectcXxBSQetPuG&#10;G35+0ITPCJv/5vRpoPgnnPNF7QQKhUKxfNkLb615Z8mrnXRw8rj9S17r7Sg8dPedGI0H9K/tu7rc&#10;deuNo0aOuPWeRX1dF8HdCxc+8senxL3VJV8/67e33TL3uvl9lBdab/nyl/u0G4wYNqTvyq9QfIzR&#10;h1rqwyZPXL12nT9fP/Ob34nHo+C+R08cf/KRh2IqD/YsRmLcw3IMvQpcuw4nblVGsy+/atzYMVs8&#10;7KKLLgSH/vJJJyN3jLBPL34euffduzOFQqHYjfD8M08Wj73Yxp6+yOi1fy7/+c03f/5zh/ddXTCw&#10;X/rjn/hf47Fonzbd08uW++5i17+/XtSGfcR3r/vvn147/6Y+7QaYjcy/+gfz5sz2H80KheIjptQX&#10;fI/cTj96/93ytbqmP+bx0046LhGP4eu555z1wBNPY2go1j3LwXJijzhp2inFx/u44Ze3Y39xcMTu&#10;mDnr4l/defvRR9I4PrCudva3v4FxUHuAQqFQAG0trZWVVf5XbGNPX2Q097r5O0Ge63PcBTdfH+gW&#10;lKAvcMk3Zk4et39HMtlH0u2WpoZLZn97zn9d2qd1ef2115Ys+7tc+m997WvSej6efeLRLfrjQjm3&#10;2bktSLzyeMXuC6NQKPRd6t+cPu3lV1f4bxK3CIxHB40b67+tUygUCsXOwbw5s4Xv9vi1r7PrI4AR&#10;3vbL2x5/7oWdsGQQXLClqen+hQsqKiuv/cWCvnie+imPGlT35ob6PiLuATaBBfi98fRpU4uf4L25&#10;aijnqTNmbtusSUTwau1S7KboWyd6l/74J8lUqmSaW2bsw8HFb+sUCoVCsXNQWV3V1vaBWRrbsgBm&#10;98X8q39w98KFO4FPi75x/MTDwCOvufm2RQ//YYdn8ewTjz69+PlVb6w6+chDZbVlH625RFv5zTV8&#10;9P7d1zsJ8UV5elyFiZ0bNmws5tPYg4NLwkfITr9qflLI+vOfO7yXnEGh2NXQt070cENedNGFN9zw&#10;86nTzyw/qOF+w2E4uDiAuUKhUCh2Dg4/asq3vvY1/+sLS5b97znn7b7V+eb0aR3tHQ888fROsE9P&#10;nzb16muvFR65etXKAXU7fuXl+ImTf3Xn7f7X884+d/acS/uiLgeN3Mdfagmy290p1nN/fv7xPx42&#10;sK727bXvfnna1BKL9S0/u8ZXYIL0Dxo08OVXV8jBP7ryxyeffjZ2JhKJDRs3JVPpwx5ZtHz5y4l4&#10;zP8VZ51x/gXnnXHaTvB7qFDsZpQ6wArmgyZ8pqWxYQuUurFhwT337AS5m0KhUCh6Im3Ek8B4Djnk&#10;kH/84x8jh++z+w7I8+bMXrLs7yB8N19zpewBUes7e835Xz//wlmzphxF/geffOZZsMMdngUeoCVS&#10;ij7So1900YWYIRz3n8e0tbXStOrXvy45AFRYDP/Ll70wc/r0Ekq9/J+vnFY0E8OsRnQj86/+wV23&#10;/1pI8157DVr46JNrVq086vDDMU9ARR66+07/VzKNNzS2NDXshLmQQrFjsTOiJ2Jc3uJYhgOUTysU&#10;CsVHiIcW/0VMjPhc+NhTfZrXoUcehb8+SnzIsOHg0zut3WbOunjBPfdUVlbh75E/PiXUsG9z7GmZ&#10;/o6qi9DoIfvsc8+ih7s/l8G2hezip2QyXfLr6rXrik8554JZsjHu4An+zmOnnhLoWj8qE4Pqmg/Z&#10;9fcdNnT5siV6Pyp2O1jaBAqFQqHwGdXOyahPnX7sfNkAeOTOtAr16bLOnVwXheJjg6A2gUKhUCgE&#10;O82L2ebWt+2O1ZHleiUr8HbfjLYnl3g8uv3F60imqmtq9GZUKKVWKBQKxS4K0B2J4rE578JXXnYp&#10;/vq6GK0tLeedfe5vb7ulrzPaOdV58S/PoTo7Qavw5COLdkJGSH+bc/nk2AO2v3ibGhrVTK5QSq1Q&#10;KBSKXZdPH/f5w15/7TVsX37JJeJjuARt7cmdUJJ//uPvH6eGTXZ07JyMnv/z8x9tTUsU8N0l3V+Y&#10;MuWJhx+U7ZOmnTJiVGdgY2z4Mn1/p3+6/2uAI65PnvhpvVsVuyP6REv9txdfXP7SSwHDyOVy8Xh8&#10;/fvvZzKZcDhs2zb2NGzaFI5EsL+6X79oLJZOpdra2iorK4OmmUom8/k8UohGo16hkEmlYvE49uAz&#10;m80ihYLnJZNJnOs4TiwWa25udh2nvb3dtKx8LmdZlhEM4phQOOy6bi6bxQaSam9rQ45IFjsLhYJp&#10;mthZU1ODHJFOW2trJBLBdmtzM442GDi4o62t/4ABGCuRDkq495AhjuuiDE4+j426urp31qxBFTzP&#10;yztO0DAod8NASVBC5FhVXZ3NZFqam2tqa4PBICqOfFOpVL9+/VAX5IivuXwedUkkEqhCJt25zgOJ&#10;oHgNDQ3YX1FZmU6nUQYUG0du3LgRO1EAlBNptra0IJfJkyZPnjxJzq1vaLj//vtxCtJHa6M9UTzU&#10;HZ84PhQKYQ9KiMthBoOWbaMkKCTSREkqKypQvEg0ipZEazQ3NiJxqVpnX0EjM1BCuhaFAraRCz4j&#10;XB6kiW38hFRRK1ydkG3jRDQyfbouSoV2wInYwGVCVekTEzvTxKfnEtAsEn4IWSficeSFr0g8z4mg&#10;IjhFrmNIysDX3e97lASqzF0Fye67777HH3fc5jqq0VU1heKjxb/+9donPjG2r3O569Yb/VhaZ5y/&#10;8qT/PKa7JPeNt9d8+qBP6BVR9IgSBXz3/jNz1sVHTxwv/jqKFe3DR+8/k9cjFu/0T/d/pV56+69v&#10;+OXt2tQKpdSdCBpB0EpQKDAqMBwhqWA/2Abl2mf48PpNm0AWQelAPcGMQfVAPbEHGzgdJNsNhTxm&#10;TmBg4EzCCA1Qw0IBdM0OhWzLAv/DWaB9+ApiDSoGPk1813FwvMEcF2zYY2oF4oiMwLSQKMqG/eCR&#10;wgXl+AQIZTIZDoXAbokBZ7Og+0gfh4FP1w0YgGPAdFEkHOkxs6+sqkox6Q+jbMEgUu5XUwP6i1NA&#10;f3Eu9uAYJIWqgch6DCaxGZSZGsRxUFmUCumg4mCBVF/w1FAI1UEDNtTXI1M0C5LFMUiWKpJICCVF&#10;4s1NTeCYfsujLtQUQXr5gHSI7jMDRrtZYPDZLNocn2ilSEUFjsGRINwoDxhwG2YmTIszrotCoppI&#10;LcRNnUylCsygc3wtZGoEQoq/PLc8MgVhx07k1drWhrzQUGhwhym40HGabwDBIGoH0o9kqTCg4Jhd&#10;IF/Lamlp+YC+2zYyQgsgKRQP7FkmHrg0HhNn6mbBIPLFTygWEkG9KCnuN8iL9juONKxCoQBe/Ovf&#10;pn31qz6JGdC/dvmyF/QNu6IMthh+XDBi1Bjfr9cFs2fffM2V27aAEtmNHjNaw1MolFJ/gEKgQJSo&#10;UADnAyME07LAsPN58BtwKtAp7AeZBm/r6OgglgU2bBgO25XDbL7FnqbGxtq6OhBHIxxGamCpOB2n&#10;gHURraypaauvB4XFzrq6usbGxqaGBjqsogKJGKEQUoiCLIJSuy6YaDqTQXlQEpuPEfOkx9bQ2tra&#10;1tZWEDyQxo0bN4KoYSNH9lsycpNtNRwGcwWrLnAKJhN0nAs2DL6InWE+DBXEKcTjmXeC54GUV1dX&#10;NzU1kZ3VMMDCq/v1a21pASFOdXTEmbMCcbbF0vHRKI5BCZEy+Ch2JmpqxCie59YDwSUbcyoFoom5&#10;BFFk04yEIx9cTqKpxFOddBqZIgUwfjLr5vNBtv5KA4Lig6eikOCymPaguWgGQnQ3iHNdzxMGjK84&#10;3mVDtcMzE2RRUVGBYmC/2J7Fqk08luuClA2ekGB+UmAEmd/jXBxJqXleAFcB5eRJhcVmbOw30LDB&#10;IGqNgtEcgCdFVHK22YMcU8n5AHyifQy2iAe4kLQnnUZFxLxNszhUzTSxx+b0FQpFgFZ9dRR7K0vE&#10;Yy1NTSAx5519rr8zbNuNG96/5Rx68WXgzjeDHoYEh2ay2HByjh0NVe07ODZwpJNuTL6/tv39tlw7&#10;vXoy7aAVxn/DDFkBnhoXHC+XzCEF0zZTzalsR84KWYkBCTtuFzjBlxc/8d9TPoFc7KhlRUMmhu0Q&#10;WUaQUaq+I9mGW94IR20ramN67aT5LZZt2hGLzDYYWDDNz9CMvb0+jUSiFSErahWcgud6KAbKiVI1&#10;vt+En/737M/m046TzjlZ1wgYhYKXSeULXiActRzHi8RDOD5om/mOPA4OhoI8askAhrErSO2AD7IH&#10;mDymBVAk1MIM4zRqllWrSfjx1K+vXPWH6zw34OXcguuhjk7OzbbjGeRF+/H7T07HMCWpYNDilDHc&#10;OV4+ncdZnLtpRSwrZtPziVLwkIUZNvFYReErWull5nP/97P1r9xrBMMFL1fIp7wcdhaC4bhhhpFQ&#10;pqE53ZRBFuHKsF1BA6CX86jYpoF2Q5pulowOVszCoI+GDdqWGY7SYxs/ZHMozOr3P3CNV9w3ymDS&#10;hIMXPvakbFM8l211I3jEsSf2qSsYhWL3o9RkwiR37ns1NzeDfSY7OsCoQJ4GDBy4Yf16Mfc2NjRU&#10;19SImKG2f/94ImESOwxnWDNALKq6GkRWKBRocYbNzMS8WWwARi52bpz79ptvUpqxmJA8m+UN/Wpr&#10;wdddthwXmJ/tPWTIO2vXSu48upFEJM9FRYJg8C7bPgcMGFBfXy/MHtRw8ODBf//b3wYOGoS6oLQe&#10;G0FBZ9M8PQBNRCLIMdfRgXmC28X8ABD39e+/X1VVhaxaWlr69esHgt5YX49irHv33bqBA1GRKLPM&#10;ArNzUmWkUv3r6rCfTO9sCQb/xjEYfrPMgIm2uu6QoUNxVkN9vVQBI+EHkxmmsPisSCRyrN/AV7QD&#10;mYQtiyQZmQzSoFkHq2uQIDi0mPzJhA/ejOpYFnIJMD1FZZEixuNwKIRLgDb3+NUBmL3TpcQA30WO&#10;aATDddHyPKciDm11HeNIFqzqIb7LNniQYIOlF0E2UeMw7EVGQqYxg0J2FpN4MUgTYc/ncVacVUCk&#10;7ygUErxNRD+RaG1rAzcHjSYZDx56mMPsLIGjQrH7YsSoMcWK2OR7r556cIgHEyLGYH4go0Kp3Wze&#10;yeRj/RODPzs2MfQz2cbXG1a0bgyk040ODgUtDifCTAdDxKiDhpPMpdsM0GhwxyYvmQ4UItVG7Yho&#10;pF80n8rdOWN0ujmdT+bAFyOVoXBlNBS36VzTyHfkmoKZDiNj2kakygRR9vJGPgl+aYTiFrhs0CIr&#10;TADMuMVFOZs7AqZdSNThV7PgFdy8YcdsFAZcdtL+w0KJsJt3082pfKqQTxOpdXNOsiEAGh2uMDw3&#10;GO8fJnZrBLLtBdMKCqXGIAa6ibEMNBp/ZOcJWaFECKUlPhqxIv0iKC3GGSeV++yoirO+OBR1IWGa&#10;U3DTmHy4Xs5Jt6ZTDQE3H6jYC+OvhfkA/kCaTfqzrJCJfNF04NOpTR2u46GtzKgdrYpEaiLgt07a&#10;yWcdkGPkC4adS+U/u19i+lGD+o0ebCcGm1bcc5JurgW0HVfLitUGzVg+Vd+6JtC+rtWOhyoGVYRr&#10;Yhhl3UwOzYKGpbpnHZk5hPtFQKnz7Vm7IhJK1BQwCcinnFTazblHhIKtsQN8anvql6f95KZfFPeZ&#10;73/7G/c/sOjNDfV6+ygUfU6poxHirG2trWBsTS0tpOhgQy92Dhw4MMssdujw4U0NDWDJew0eDOpJ&#10;FHzwYHAgEKeWdLqyshKcG2wY9CjPFtZ333mHZBXJpDAwkUq3t7cjZeJYuVyIpQIg1m2BQLhISZxh&#10;rTCOX/3WW7F43GVpBCjg++vWgUSCyBKz9DxQajkLG0gKFFMyemPlShQGlBe1GDJkCAhc/aZNyNci&#10;EYMpUuCW5mac2NHe3traikKiXsi3oqICGYEwxti+jmLgyOp+/d5btw5JpTo6siw0F5qIOoKAmixy&#10;QJuABIO2drS1iUaCyux5aAqUba+998Z0AsN9jM/FttBWHyC4KH+euXKQdRGkq7asPLFx12BuarOK&#10;GongSJMpeIDZrYhn0LA4HvliVpBmEo/DMHupAKtOp8muXCiQLZnnTmLdD7D92+S5BNmrWDtudwnc&#10;wX3JxB4O28zL8Ynj8dgSxQuyI3lMLieNLEpo9ATMrKhluLeYzK2RtcG+AkRHBD4trwjIZO66uJYx&#10;JuL4Ko1gsdhGb3KFosssnWhpaiwyWpOrsuGj9y9+R7/6kUtb3nwZ/DIUD6WbQLCcgmHYEboBTTsY&#10;roqYYcvLZbx8hwd2lgbJdvIZUDRiqJjnmoWAl/fA2IiMhohkB00jl8Lt7TnZQIE4Ki2HwAgAvlug&#10;zULQpSUSzOFBkgtgmfgM0B7c5oF8Ku/l6Zdc2qFTQXM9y6NBjwyuYJnJhpyTC+AvkvfAcOmfGUQ2&#10;bt4xbQtJ5dM5mRKAU4YqwIutTCsG1ayBAue9aHUkWh1D4cFrw5UGUU/i6mSgdnOg5wU8I4n4kpnA&#10;ABW2w7YZCloxG7WjaUYmn0+CQBeC/JIMx6MeKECBxqQCWsjJUZ1RC1BqpIyzItURJBjkchqoLCYF&#10;NC8Av6e2xSk8oJJlAiQbdeQC0RQllLDzyQC3FfF9DLrURmYE/0CWzXA1GpVK4KIwZrgiHO4XsyKJ&#10;AH4K5dg+kueBM2CGaR0L+DRPk1wriqTcTjs8nkKhUNBG1YpGTiTr5j7Ukwq75bh69GGTvnPRhV88&#10;5Svy9ZTjjvnj08/K9rgDD/jr8ld0iFDsipQaLAc3JphNVXV1G6ul2zs6wCbB/8CQ8DXPagfc3GCW&#10;YJPRSATsjcTNrJzGAaIAobWM9fXgSWBUYKidSwwdB8eAdFYwSBLAfBpcEOmI3BmHyUo40hIkEiD3&#10;adbUitiXeFgkgvKAwGGbZN+OM2ivvTasX++vTQSZDrE42GQJhOe6YHKgsOCFQsRRL5zb0tJCDLi9&#10;fd+RI2VNHgg3Uk6xMgHcESS7wPoKbKNNkAWKl+aViKJIAU3EZAM7RcBtdMlOwOMxPUDZSNrB5nnQ&#10;2QgvtUSOsiBv44YN5odZIyqSzWTQXB6rkEmXza8IxErtsFIixIoLIuuYNvDqTzYUsz3YMMjoy20i&#10;ZnJpDVQnSkYMMurzu9CAJE4KkFwuAlKLSxAK0eVjJbdQZCSFpmhqasK1QHmyLIm2WHgtSxXb2tur&#10;WAKEBkRGSJ9WT7LpPchmbOLEsqgxn6dKsbpaZOtIiha/JhLIxuSq0cLQjg7Sk+ChwNZvl7XgepMr&#10;FIIJn/3MU394TF7Kr1m1smdXZaKeyrteeybd1EFrkSujnksqsiBTQAwTzW+/mUt25NpbWtY05ZK5&#10;fNohDh3IWdGQl3dFLmJ4BmvPQAGJUGLA61wo4RY6CS6lSDwVxxO3zrvCR4nUIp+obcdAnT0wUeSb&#10;7chSLpjyZ8lOYUetoG2YUTsx0KSpQWOeOC/IputRCR0vn8p5rmVFWASSo1UfMr4hfSebz6ccDDO5&#10;pAt6DeppRchmjEwxPUAKNJDmHBDlbHsep4dc25BFHoaN/7wuhSzZeJIQn07ls60ZJ+u6ebsg8wKq&#10;Ar9vy7k0GWB9Idc0SM0SDISrQMxNJ+WS2RgDuWnYMaL64coQSHxyUwdNY8Cb0SwuaLCLDS/nWAk7&#10;aFo0rtk0Xhe8jJNJI6+gFbViNUbQwrabp5eE4Ot2xMZuww4HQxUg3cSzPSeIuY6TtsIokoeSWOGQ&#10;m813NYvH190weD7j0gIYs7hPgMGX9JLdq+c31m/66sknLVn29+8U7Vy56q1nnnly0ueP1JFBsUtT&#10;6hxTK1AiECORO4Ppks+KRAL8idxNWBZYFPgTmLEsLMMxIKNkCmW9hMHMz2atAsYP8LDaujqcQnrl&#10;XA7Uea/Bg5FgG7MxMvqmUmR8FRLMa+OwB6eDiongWFbagcLKUC40GueC9Kd4USAZZVksEeHlesgU&#10;x4DwgcalWNmcyWbJYOy6BVY84zAQXFQkxZKPNWvWgGjHQfEZOAycGPOBALm+jyO1TRs2RJkZV7Bj&#10;DeS7/r33mpubRdsgTkXAICO2jaF44KBB4OLg0KLApoWJiQT2o9YNmzahSXEwCDEOA2ct1lIbrGHM&#10;8ZJETDNIL8HmW5RclvqJDRhXAT+BNIsAhiDicpTbcXCAKKRddsoRZlZKuo583uMJhsEGYxxrMbVH&#10;c6ExXFHd4JKxgxE26pho4SDLxMGAJf1Ozs1zoSivDe00kFtWFU+HZI/MGRwujMFqbBE2ikKdtECe&#10;hzZhMUhetPiSi0yKKtndSjKfb29v15tcoRCc+c3vfH7Cwd+cPm3vvYc8/senzj3nrO7HeA6x245N&#10;HamGDjDpcCJkx0N21CZTNO5TNsQ6qVzH+jdyHdmOTe2p5lw+RWZpMuiGs3QvmsQewYZBB8mM7bj5&#10;dkzUA6FoMFIJ5kjEFMeTCiJsgeaBI5qkUQ6waNsEq8PXqqHV4aowCCsyzSWzLimAC8jes4NC+ml1&#10;ch5lDYQSIYxf9HIsRKUrMDUnE3g6L6blABFQMn6bXhBkGjzVCpvhSisSDEarI5gw2PEwWCapO3Bi&#10;wCjQQvFCriMHpk6lYlU0ShW0DAzQINM8AfBAl1G7THMm1cRqNwytFWGyv7ts5Ha5kCDPUWLkoOyk&#10;n7ZMtlUH80myuJMx2yVzsBkKRmqi4coKJ5tpfbeFlNNccpojZF2cWJDF4KYRqgyFa4bSaIgkcilk&#10;a8dqC16CroyHjF1e1E8Okai+aHEbPwVpmgK27mbAnU0wbE4sYFhmxIrUeGYkzC8EHNasFAJGN09I&#10;bLLvPu/ajTB65Kipxx497sADikn2+o31yqcVOxZ94pfacR2RtDY3NspyQPBCMGYSA7B9N8UqZzEY&#10;R8LhWDxOXu369wd/AlMcse++IEoZXgIIpiX8CewbLBNH2myQBpGir7GYrDXEYWBarMUgWybIeoh9&#10;hgRYJ01MvbKSdM+BgMvaX+GIAFhvS3MzWCBIp6yYxLa4h0NSGzdsIMUCe8lAMcT5BoipyHkb6+ub&#10;GhpcXglXV1eHNEnhzawaRVr99tvVTOwaGxrSmQz2o7TcOLTWEMxx0ODBpJ9OpzFJQL3EIQk+bbZb&#10;ixMSkGPw5iALQsgBCPsfRNZpnhKg1uvefVes8p2UOmiQoR5UlU3IKGqYF3fK6kN82rx6UpaNhtkn&#10;hs12btFLdLC3vgCrnzuZLtNZGWJRGIsV0hbLQmwWf4vHD1ns6LGSG+eiypQCmtFxhLHjdFTT7dKQ&#10;SCO7bFPHthQMU4gMW6YD7PVFFoN6fC3kDYZ4cXGZd7fh8re0+CtEUXrR2cvCSpnU2WqiViiKUF3T&#10;/7kXXzrgE+Qj7+prr519+VU9HARu6ND7IPBp11+Y6HrMegtOzqFXRRjAMvlUcyrdnPVynpcjFXJH&#10;k5dpy5L2I2RaUZJBkCqjKdX2fnuqJWsEA7H+0VhtAiyTBhmDRBTgl6QwDtFywwDLLRyMc1mX+Ktt&#10;xmrjVfvUhBPgu4U8DTCkLaGhqEB2bmRE1pawHakIR/vHIlUR4rsmj1dsEiZxBZnASaws+mmwZCeL&#10;Mz3RGVcNqUwMqCDKS4KMoFjNDYtM5gXHzaWdfDrg5QpO1u1oyLS9n25b35FL5SgLg/ajDChtqimV&#10;bkplaNUgTRLsMAnh2NBOE4NQzI72i6Js2A9CzLJpp2NDO9Lhw0h3ke0gobMFXmtFsy0p8PLKoVV2&#10;IhJEy7DNOJ9xRIhCpmRw43Szl2tzUZNkilcTpt1cm5Nr89y0R8UiezOv7WYZDaYyrOgwaO1n2DCR&#10;bIUZSZihuBHEk9SyYwn8xEcaYnumxrBCpZzac4v/djsr9V//uuSO3z1YvGfpn59NJOL7DN4LlOIT&#10;o0cufW6xjg+KXdRKLZ4lRHoB5lNZUWEyHwVTDIdo6UeW6RG4VLCjg8S7qRRoVpB9O+B0HAZ+LLQY&#10;XBw3uqioo5EICFOCbZNkS2b5BLFw9sgWYo/RIF5ZJu5pdrGMY1paWsSkTXpfFviK/7uN69cPGToU&#10;+wcMGJBj/ifCEkwDwtEo0kRRzaqq93gpIfFy5uui/Y3G46LxpUV4pglejoKJSw1Za4hCWuz+uVP5&#10;7TiubTus4RZNC4kxQqGMKIkrK4XFohE2bdqEEorraGkNf0Eer6m3ZWGfxRZolJk8WhgfanmXDbck&#10;nuFGJkV1l+c7eftpsXiGllGCcIdC/ppOVETchHtstkcZRKpRQLGJLRdQHrDY6n79HJ4SIHWb5y24&#10;vml2MGLzfEbcTufZwCw8PscTJPK+EQqJ+jzDx8tiSlJuMCkP8ukGG7NRfiSET5l64deq6mow/gTb&#10;+JEy1YvbNsfsH0cKOycWzk4AQ9wH1OOHQlHCqntm0v603KIldKGo7URt8D47Rt6TXIfVz3mXDwiy&#10;zEOMysTfAkYhnw0E80Y+5RYctpK6TI5zpItIN5OTjWhN0I6aYv40WZrM1mKL7KO8IjlA4xKl7wYN&#10;sF7LNoNhE8eQBiODMaoAKmtHLTrP8cwwceCgRcv7TMsGxXdDHimtXc8IsjDZKAQxkIbYq4bBwhKX&#10;jMrZVD4cD5l2MBQn4TI2wN2laqztJhs8LZH2iIiGYgXx0ZHP0aiVSzqYSDBhDUr1wYzTmFe0pKPV&#10;UWL5OSeUCNsxGxukUSkYZsA2wyD6BpNbEoKj9DRSsg6bFgSSH5I8NsL98k7jxg0vvYeJSv8D9w3i&#10;eZFuC4ZSNHtpy5gW+0IxkQWYe9Lkl37BEMdhoLZOgmiTVJwhdnFMMMDxux4O5OREBNNmuB9SKLhZ&#10;eh/h5r1CLlBgITwdQ/I+NAKeBIFA8fs9tr1/+GXG7tXtx4w9sPvOCZ8ad9tvfltbN+D3D/7u+BOm&#10;NrW16fig2BUpNcY6kB6wHzC/ZEcH0WLD6Aw+kkpVVFSAUbnsdlpMy2DMYD8d7e21dXUtzc1iRa7p&#10;3x+sqLa29v3331///vs1tbXEVlmeAVa3ds0asafm2ITpsZ4hKkoMtogP3GuvMLucAwMF5Q2xW71K&#10;dtAhOul9hg0Ddyd+xqIF4tAsGxBJblVVVRvfYODTqY4OVGTgoEFgnwbnGCmwEQKUlJk9Ef2KClJT&#10;MMNGwd595x2SoySTJlNnErGwNLm2f3/wwtbmZpzS2NCASvVn87bMAZoaG8XtidjIwV/3HTmyvb2d&#10;HHWzkz5kMWDgQOGgBis3yG5UtDxRnGxEmV/ST65r8gQmC16OqYjr2mz1pzgp3DioqWhsXPaZDeYr&#10;ZJrYr0RL6XJxbeVyEiyGCL1JxuoC+7oOMmP2XZeIShvJdrpncd04yDGrycVJosUTDDFmk8WdV21S&#10;gWXOwN64kX2BfYmIKJzYPIs9ABKps4s9ydfuckWCryhYDbt5EbM6Gt/mZtebXKHYKoCbWbEQWFWs&#10;fxy8s9MjHlk9QRLNaFU405oFgyQPGHGHJbheMMmcsUAL/sBNA0F2wGfIWjphawE3L2Zvl9XAQebT&#10;LNN1jYBYVF1ajIfDgwUTXA980Mm62bYMmWndQsCkr1Yo6JHkOkAiihBxYsMmGbQBVp33gkanhUG0&#10;FpRzp6TNIw+AVDY2tLsF8ppnCZ/2XPK7RwpjciNEoaJIAB2tDIVpaZ9hh00SYORdFDgUDwd5VR/7&#10;E3SdZB7tIF72KOyCUxBzclczmgUnj0qB/pMoBYlk2KG+5VKh0DiORywfFUyTXR+VSrWkojVRK9bP&#10;y7VlGtvyHbl0U5IE5RErWh0phGnZJctOHJpO2DSfYGqex4MLrUZk37YjNTFaSxOL8k/ZgpOlGYbo&#10;UfAf/Jv4Mdmi8bNByy87m6lA0xtcHcwBwsWUmsi49yFK7X10wo+lzy1+8g+/b2lpwfbBh3z6+Glf&#10;AifehnS+eMpX/HWK2Bgz72oQa3+PQrELUWpZTwaCGGF1rFhwQQdBKPFpxWLYLzEF8RMoY3V19fr1&#10;61lpZkrkEaCyqgpUEnfOwIEDhf8FOO7rpk2b4rxgEeQSe8DJQJ4isVjdgAEb1q+X4WzEyJHgxCDi&#10;wnpB2ZECeDaYZQp/ySQOpmWRXV75QDcH7703aDpoGU4kUyiTwgSz/5amplgigbMoYotpEttubwcj&#10;B+XFBIDM57GY2+Veuqq6GkWVdZOiT0Di4Iu0ptA0ZcXkPsOHS/xCCXOIphDLK0rVr1+/HPsAaWpo&#10;QCutfvttJEse/Swrx+xchrNqjqqIvN5/773iV3AOyzBk+SZKJR7pxGlgp0mYjesoEgrgsu5cFiaK&#10;IITcd4RCoqsW14cehzOUtaG4UsJQJUQiOfVjrixvJNj4ZOXSaY/XC4rNnuQ3LP9A+nF2tyI+8kx+&#10;zSrvJcSZt8NRb8TKIq5XcF0KTOIlvk9G5jzsT1Bcbldww5JympVFck2F1kvZ8hrnRaHYSpAwjpcb&#10;2vFQgPmwrBdkTk0W5WR90s0RwbJCZjgRIoNoKJ9L5VlLLb7nPF7w5olB2grTiUFebMfr7cDFMRiR&#10;6YVl00y9jQB5uiBy3qlWKJCrZsfNkLdmItpeQGgo+b3GKUyI2Yk1rTgERwfrNYk6B9iZBc0KyE2H&#10;+Mbw2AOJ+IQ2UCSTBNYFeannsczY7RoySO6CnXYsFKmKGMzQQ7EQ2LnLFvpwJTnrwJH5rOOm8/lU&#10;DlmT38AIWaNxfDaZy7VlqcWsIOgyiDGJyBPhIPP+gOmRhDlqkys9C0ydrSGFzvqGq8JDPjvMikRo&#10;2WOyNdeezTSlkCPSB5VHtbycJz77zAia1Ga/HNzcZOKxDE+YsWfFumLT5tMeU2FeH0mTh4CYzsVu&#10;3bnikLg0/UrXyHYDmaAdMcM1gUDDB32CSvjh5YkfBaW+8Zqr/uemWwYPrDtgzGg8hbFn4cKFc398&#10;1YRPjbvmZ9f3aIcun9qxJ53sn9XekaztXyfbnx3/ya0t2xtvrRkzcrie8vE4ZXveV/QJpRaOJZLW&#10;UDgs8lkwqhy7gJBAiSk2XYsCZN2774IFgiJn2X3bwEGDwCzb2tpIFByPI6mGhgawyUQiAVI4dOjQ&#10;+vp6CX3i8hK3IfvsQ+44QGoTCYuXxHns7hqsDiSeVjG2tta3tIhXPuyJspAXpI3YcDRqs2+4d9va&#10;bHa7Js6eKcK2aW7auBGEsqZ/f1oVV12NHPFTA8uU/71yJeqV5QqK5TXGiy8xN8AMAWQXDD7PImkk&#10;iOpgakGxTjIZCgHIiuTOsZ6rj2kDpgqyZBAVAVFGgmQXz1M0yHCXnxOwRtSF6siMHzVFe4b5JaAP&#10;ZIQaYcQhmzo75iNPdl2iFPBsItzt7bJeM8zOOgpdy+HFSN8pJedK0esFnhfhqhld7vZEsE4Xi7Uc&#10;BuYAqZTJXgC9UIhCP7JN2uHwjTZ77TBsG9cI0ySbTCAmGhx5J1mnjjTb2V0gKa3ZGwmZnDlBKSHF&#10;Y+egiWh/mZ6lONiNSPM7zdUsKBK/LkF2KC6h4yV2o0Kh6CVW/Xt1jevJcmBigR7R0wI5qg90matZ&#10;K0wGUdOKMOfGwFKJm92wo6QIEfZJajGXvE+EYibYnUVmWpJ2mHnHzRqe4xoWiYtZ60yKbVqrx4oN&#10;5sH0GpDsvjmH9pB82RU/2SxpsMijRdgKsls69vDGAhQyFpumLUNZgF9nET+m4Y2VKhRQJmTaMTqX&#10;HIOw6Jn/PDfH7oRyDkfqpTWFFquiQbKDIdBlM1QZMVmcTbMC8m1HgnJa9YiyibGcy42JARIhuzXb&#10;fTE5CdoG2ezJoExGcVDfCFhyzKKlmaEgLQykg8XrRiGxV5Vph/LJRieVZtl3AXS8cnClnbDdjJtL&#10;5pB1KGqTTcJ0C2gxTEH47UGByHrn1fHY1k4zk0AKXJlWRlo22aRpnhEAX2d63ak7Ic96LA8nWUom&#10;hcKHSZVe++FOQa8SSvfsXIDmfnbCp5e//HJ3m/TvH/zdmadPv+Ab3zjz6xf0PsHVq1d/6/zz7nvo&#10;EST440soRnrxUsWtdaiH4ukpH5tTdjkrNS0XS6dBWMPsijjLviOIljU1YeQYMGgQGGE1WxZBjGLs&#10;EENChNi8jvCtVasGDR5MsRIzmSg7dQaZBkld9cYb4rM5wAoHcS8d4ZWFNquuJSbf3qyQrqmpAWvE&#10;Tglugq8ggnE2NpMCpKoKtBJcDb+OHD0aiYBwA2Emdja7s5AEY+ymrYWtpCB5/QcMACdG+uDN5I2E&#10;CSt4W1Vd3cYNG8QBdp7NzKPHjAEjl2A3FJidHUsjX/H4FmARi+i/cRYmCSgYRZBhT3nYsFjaEWCz&#10;d4a15lWRyNrVq9FcYtsmrl9bi2IXigwG4sBDVOz89jOIOopjQSLHHLvbZV8ZMnuRFZzikVq8OMtC&#10;TJN9rYgLPfBd8m7ClnhRcpu2LXLtALv7EP4qTvHIFx6HYc9yKPgAu3+RtxOdTrjFiQeLN8CYRf5B&#10;3vEcJ1FRIU76cmxsxk8ovOiFPG69Nv4VOeJqUgCd5mYxSAfZR6HIuJFjiP1hO7xI1DRNJUkKRe+x&#10;Zu3G2n0iLntTJqoXDAoddPOgrp6TyxewYciat6BHU10KUGJFgsyHDfG2EWCtBTE98Mg4uZdmNTDJ&#10;QTplBuSXmVk6rcEz3KArPptBVQusbSg4DmtGDIN8xzFTB7uOGaIYsaMhsvVaFgkZyLEmrUdkgtsp&#10;5yBPHeDHOVIqy8hIT40orV8EHTdt08u5GCQCEiHSIL+cZKV2PZkh0CiUzGbbMqCwCRS+Li7mcJKI&#10;OLJ805NwNqh7IUS67QDXXVwNkkqbvHbY0doYDgvFwsg0aJOIjmJMYj4QscwIueenIgWNdFPayXtm&#10;3nNSWc/OS4BDFJK9gJs8HzAMy2C/fhmPvGiThZ5nEWDVvABRJiKFAOnXO3Lkv8/llwNW0E6ErAgm&#10;MPRGIFCwUT5eWeTR4spMiuYMthkIFRwMrI20PKlQFyBldukj/SOm1H946pnNCTxEwtFYv2mrEvz5&#10;bXec85VTRo8clU2nJ0/89J+XLNV7X7H96Bsttdnp4ywg4fd4WQQ2wJnE5Iw7tKmpye5ylObrOsAR&#10;m5uaBgwcCLbksSM8GqFYpQAMHDgwz/bIPOt6RebbGUMEp2M2zksVDQ71sn79+jizz8rKSnL87Hng&#10;4hInHMM1yG5tbe3AvfYCc1399ttiTwVLpkCAvBoPSYFDgzVSBBnXrRC/ImwfDbD3DHBlmw26FJ88&#10;l8vy6jrwTnBHg0Omr1m9mlzIseS6wMoKcHQki6/IWlxk0Cf/KvJijyOBg6H269cvz2bpWDQKPi0u&#10;AkG1wU1tFoUP3ntvNFFra6u8Ciim1CyKJgcpYomXr51enzkWY4AXUIrWQhw/B1ggLq1q8apE8pHH&#10;Em1SVHdJkyNs3Q9x9HJRjKCyJjsV8XiGQNIdPjHDKwWDbCEOsn9ouWriSs93JyIXLi+LTVlULfHJ&#10;Jbo4hX1h5x7iD5siubDDcjk4xBZsWUwpLvxwvcQETt4bJeKMJV7+FApF74dvA+QPdw9YGt3nLK4I&#10;gsAZTqY12/5eG1hapDoKwtfFmw23610Qx2oJFPLC5shQS7ZecSIBKknM2xb1BTldZqZGX8i/HFl/&#10;icSb8jObxvOOOK+wKHdyYeFmCl6YfSpHKRIhW5ddlzxVk7s6KQOJMfIeqKqTc5KbOpKN2aBlhKLk&#10;fMOM2sSnQyamB8mGjkxrDoWJ94+G2KkIiyWo/GRXLgRyyVwOFDaZxynR6ijpQ9gG7IoQhazbAaqd&#10;GOwpDqJJchTD4kgrxPtBVW0KpU7xYshdt2nYETJOB0P0CAnaJGMrZNL5dD5Z30EtYyRiMctNO16e&#10;JgqYSIQrI+HqsJNyUvVJWoKZJ0M10gwEIp3DPWXpdUW6JDk403HybVIg+k5GcVkWScIbXiaJSQxX&#10;kyU4eQrxGLQ71eEs2jZ5XlQS2KUQ+Kid6G1RMN0bRXWJwfKO3z14h97vil2fUmcZskJRnNOZ7Bka&#10;xDSZSoHpghq2trSIfREH5ERqbNviPtnkaN4y2oIhSeDuEAdYEbLV2txM9lEO3E1WTJYHvP/eeyCa&#10;EjOlrbW1IpHw2JaMs2RJnyhPxJ0c0ifpQiaT7QocaLGZoX9dXUtTkyg99ho82GIv0eIX2WDKK0IC&#10;YXjYg4wxxzV4bRxKAppbyd76UJ51774rdlwJiUIaFrZhW7zyD4wc5aQ9HOYQBBQMEkxR5gAtLS0o&#10;icXhxJNsVg9wOMBwNJrkoDkUsps9n7jdGp88NHPMdhIlgxB3Odbw1d5ZbooMx/G2WCiCImXZwYjL&#10;5FvWXIoGw2XFCOYMOMYhQ44rSzA71xeGwyIlt9l1nUwwsO0ypyfGzClLEHicgp5AngF5JaIoqunJ&#10;xJze5ZmMxGcRz33yliDA8hjMteSrhFjPcJ+xWLOeZFYtKnO0ZAVb4tlHgSMmc73JFYqtMYjwnWkH&#10;7LBJRM0rBCVudsEEW812gNJZhkQoFJcdGB/asuxVmvz1uBzNxGRndl3GbB4+KSyf1aWcDnYueaM4&#10;iwEKsyLqDlq6Z3JcQXaRYVCoF6KqFDsGOz2HXlMFOpcV4hHQkko3U1CtaL+YFaa10tlUtmNTB7lv&#10;qgi7Oad1faZjk2vagXita8dsEVd4HAimoz6daXGtCIUkZBcZQbadk0bFZJ8nvHKRlhiSIdlmjXiO&#10;3Gy7RPQD4rJDisElpMrKNIMDmAcpEGGEakQrLFszmbZ0KE/R2kXkzd5IYvQuLtWaacnkU0jWCydC&#10;Tjwk/rk75ycFcpyS7ciCZ2OGICbwD1ZA8rIR9mfiMel1hVpjCLZj9NUgw0eQ1yaKVoeuboCXMXbS&#10;YprqyOvQgB2PBS0bD0Lw6VzHe6VGam+X8Eu99LnFXznt9Mb6huKdyT5Q98nb/7FjRpe43tscbvj5&#10;z3dC9TWXvsvlnK+csuKNVQHWUu9ylFpYXZT5H2lwGeCXLUyFZd1hhgUGcbAxljLnOLCfHBxg581B&#10;DnyYYYtjkE2heY7IB7rssDYDCcrIgp/ILMqBqUWODJLnMTUXBklCZEdEcjTGietikK2qqioxmYty&#10;IMmSkkgsRhtdnDXPwWJizH1FpAum6LLpPcCkPMSOnyXKt0RKR5mxP99l+SZ7PNNT7Cdv0/G4mKsL&#10;oZDL4WboXNZhgzhKA2IOgK+iJjc42AomDyhVrq0N6TfW13ssLwEwOSlueVo3I/40uuivGKrloojM&#10;WkLhhFjcIlZthyk49idZfhPmIJRymASIIRMyxakNReLxjmTS5eCFJK7giDbCg+WFQzuXWVwEggE3&#10;NTbichNt51zwk8fBXCLsH9Dj0C0GK6dtbo0AL52UNglbluSOC93GLsnFwo2CIZ0cs3zqGugn7DBE&#10;/Irkut5jkE1d+ZFCsbWU2qL1dl7WNUC2QOnSrtPhRqoj5HSZFczkSZojGppxzNi9VGMq4BZi/SLJ&#10;xnRnkMJA50LAArM9N0thRwyT1iZi0h20OQo3uZxz85k8cT4WMDD/DnaejZ1Wp5YD9M9J58Jxk1xn&#10;GCycoJjeUfDU9g3tyJQiiveLUQKmkU9mm99NY2RO1OWRb7bdcx2x3tIqPhoIHbfTZB42rXBBHF0z&#10;3Sx0TicM9mZtGkgzFCUXpZGauMFCkTzZrbMkySAFC0nJxVGGLHk0w6bYsGUuIfVA3kEKypjPNJPj&#10;6nA+Ynv8btMOG2YY3LngFvLpvBTDdTzwb2w4eQrrCGJNe1J5Xl4Z4NkLrXQEt86254idI2lSuqMx&#10;HbFMk5IkYloxKxgKsjWdQtJglLWipsGepml+QyFk8k4uzcUAxSelNTk4DFUamGEYmDhtdFLNxTEr&#10;JCDkhxj1R+SX+orLLz/3jNN+eO31fZ3R1gpwd07IGM2l73Lx5067opaauZ1bX18PmtsBIsgWX4me&#10;GBC/ELlclH0/U7TCaBSMbfDeexODjJHyTEzRQgTFFxu+NjY2guMK4QZhjcfjohmgqObsGAQJYgNE&#10;KsjrC5Gy6CXIcUcikWZbcpjDoOQ4Unr9pk3NTU1gpeCvOGvVG2+Im2oUBnsohkguN3zEiE0crXDj&#10;hg3iQVlUB+RloqoKEwBwPgmmjfKQkKO9PcwFEE0FycGz2ZqaGmHbpOtgFTLSp0Alzc0uR9uuqKxc&#10;//77aIEkR8BBpYYOHYq8Kioq2jicjc2a4xzblXFwGwdWRFGbGhpSyeSBBx5YZGEKViQSEphQVhCC&#10;jmfZBUeAhRYOR3YU8YY4QoowzZXWRuHxaCD5NYeL5wcg2eY7HQJyhJcAq0FsdsAHmktLD3lOYrBo&#10;RIg4LQ103SzzWgl4WWB5hhQSLFwcgYs2Q+zQnT6weamiOBZEz/Ejv5BXP9tOcxhLmlixkiTI/qrl&#10;usuKyQhf3CBLgFAAiRezZ/Ehvl7KCxXbDFIp5CjYCtmqg0Yeg2gqV6gME0tmXxkcbLsQromwnThN&#10;Eb9DQY5JTj5AiF+yN2jWbGAiTTEUgyB7Hqki/PArvHixU3INdmcwlWfXywZHMGQzsEEBESkkeCJM&#10;bu9MCokSSpCKunJYbaa5o+WdJrLD2sFOMQmGuESkeu8ICsOrId0QTcORlBGpJBkGWX8Lhse+pSoG&#10;xe0IjeQsIMEQJpSaZcss3Q6GKVZ5pxPuQiDXkUnVJ50MOZwmlQmpvT1MCQo5147bZjiGkSbbBjZP&#10;im3m06yK4Yji+InE01ZQ5Cs0czBpsWDBTbKjUsOKUgBIcoCdcXgFIciwI0oYMX5boOKuB07vOS7K&#10;kGvP0rsCMxii6xLECJttySTryd1erH8s2p/4PYVezztkU3eCQdvgwAydJi+KXpPJIBc7ETWtKNh6&#10;0K6wIrXBKAU2L3iOk2wu6RSlHj8+ulAvI0aO+njcaGPHjNZcdsFcthN9QqmT7BIYNBfkr27AAIs1&#10;x828mEwW8IkbafGOB+YdYuZNXibYyxtOr+7Xr3Hjxn74bGwEJZVwHuC15MCutZU0EhztPJNK4RiQ&#10;45raWhBQ8fKGBLGTYouEQnGOugdOvGH9+ijzPxBZcY+NwiCd9vfea2pqIp/WzFwNDl9Cnu/YdR3K&#10;TGbmxkaihq4bC4XyrDkGgQMJFo914NaNDQ2JioqG+noUQwzYQl5RDGE5QTYAFzggIn59Y+VKnIW6&#10;I2Uh6Cgh8iJhhuPIthh6JZC7uNijJY/77bf6rbesrvgmQ4cPz7KA2G95iibDuu0ABzkXtipOPOwu&#10;Dx4itpHYLhLAxWU5e3tHB/FjDpoTYgcaDnuzzrIcBelISB2DU0btKJ5LjhR7tmFIvi6b6nm1UJB9&#10;pNJcCF+jYueWGEC5nLgWsXnJplj9hYvLZCnCFmiRoRdrwdFW4NN59rotAv0g67llwlBgbYkEJ5cm&#10;RfHCXJE9ig8pn9YZzvZS6kKnCdIiKTBZozvyLsUdTOZSjclchmQP4XjWCttBpp7hBK82plgwJJu2&#10;yG0z+QkpSEqu55ATDM9m/82O5YGzsfyXnWDQgj+KkOKk8oZlhCsiYujFT5HKCNLMtmWEU0aqIkSv&#10;HXJvh0zz7SmweRxvWma4KhqpjpKn6pAZj8bDFSGUNp9God1ov5xEfyQ/d2HbydK6Z7BSK2xFKqOm&#10;baF4uSQZX0Cy7Ri99SJPICg8C7NJfOJ4uVQOTJcsza00iIGah4jxk6YCiSXJq3SOV3IGUFPyJULB&#10;cYI0ROXy2fack8YjLUcWZTDgCIWqIVLu5Z3kBo8jTSb2qkw1JMV5CFnMwV0xqzDE2ahhhMlyHqoI&#10;uRn2f8IODeUtAaVDDlnQBCHDSpOsnCNEhqsjBhv4kT6mNEgSuZgRh+pLPsDRCF4Q20EPdTbsOAVW&#10;tGLkhs8AF68MVQ5jmcfa4j4R2DUCkl959dVXXH55gMJWfOCTZDd1Jt1LSYnmspNz2RUpdYjfvA/f&#10;d19QHxCdtWvXhpkd8mIzR2yisXi8ualJ/AqTwbWxUVY0SrgTsGcw6YaGBpwFag5eG2BJgEiQkx0d&#10;ohMYuNdeImJOp1JpdotBTpQTiUpe2VbB4VeQ3bp33xU+DQIHUmuy0FZIHtLkALcFWagHUr73kCEB&#10;9hMHQtba2gouLmySbuOaGpGXiMh70IABYkat7d+/0yme65pMSdt44aBomjENyFEM8fSoMWNQLzH6&#10;ike5AQMHSkAZMEhf2CD+Llx2aw3ivvfQoVWJBBJEk6587TWJnlM3cCCO2bh+ff+6umKnFrLoUIzT&#10;su5TfDnx2htPYpjHWFMuAW4lZiGILypeTMgkNqSYoqVlRIOOYosWXAznJiubRUJN7LyiQtwayopJ&#10;YuqYQfEqTIvF9KK07gwqzg465HSHZT+dSzm5VIBMY4QoCzshUQf7S8mzPF0M5+KzDw9FdhLgyAJH&#10;CbsYZJO5EjuFznB6D7KJxm1x90G+kF0v05YGmXbSDhl0HYqWkm7NgKXZ8bAZsmx2KW2RpzaSXNsR&#10;UmCzgbZAllYJbO54Jis9zDBGYVowxz7sAp0RzjNOPpu3ChYoqUQ6BLXMtKaz7dlkPWnwYv2i7CUD&#10;pSKhM9LZ9K+NQdMIxUMUe8U0mJtaZMkOgG7a2EVhzx0vUhUlhXHAIL9+xAJt9j8tnvWIquZJfEI0&#10;FJOHEIutScdNnvIKbloixxj5VC7Z0IFMweCRjslxaoRSUyHbMrx8M0MuulnxwuZ5shtkU06qoT3b&#10;mi3QxCOEemVas6G4jWYx7JiX7nCSKZokhK14XZyccGPukffYzG+xO0AeE23OK0SCGTNC0xWQewpy&#10;XhuzIhGSarCHkVBlLlKTw8wEbJtWT5riwIRM6QHxCE4XzjMsh1yoWJEAeacmSTiLPSz2eZg3KBgm&#10;Pw0jNR+i1LuAEz3B35b8Zcmyv7ezQLFPKfWF559DFvERI75z2Q90HNsTcOM1V61evRob72+s3+Uo&#10;dTgUBtcBC+xXUwNWCk4JolxXUSGuHkAYKysqwIfkpTyJmNvba/r3B28DgwS9y3PUj3rWJ4CciXID&#10;ZLqjo0OYYoFVs6Cz4KM4Htyrg23AcQ4D3rmkLxgUKTCyGDZ8+MrXX3dEZZvPkyYhkwGvbWBRh7i5&#10;INNmMFjJ7pzFnx2oPAg0cs9ks4P79UumUp1eOGIx8GyQP5wurt8GDhqEvIYwfxXxicteLDBniESj&#10;DvPRfrW1777zDppi06ZNEiOwkY3fKS6qhCpEqTAbAPtE+4hg5uAJE95Zu9ZjDQMOC0cioO/kwMR1&#10;we/3GTYMHN0MmsUWJo910hKznVx/JJMW02hRKuc5ljimHCL1lrAoIrMWaTLIfYDjKYp7E4vtxDLt&#10;AVOPxmJiwCYez6RcYryLNa6luRmlEj+Awmhl3kL0muMd+nzdt+WLJVsEPL7sm/wD1tRgp8kmanEz&#10;UuD9IryWeuFqYm5AWnyehARExOJ5YXZhLq7KRT2vUCh6CQcssyMXqiDnPGT1bM+C6eaSeV5VSKqP&#10;fBo3aRYML24a4tqZ1h1GPSPvRWtioVgoJ5pjErF5suQvFCOH0AWST+SImofYzRy7ugN5zXRkcynH&#10;CoNwW3bMRiJW2Mq0pMGnOzblWQgRqBxsgawzOyw42TyHNymwRwuL4ssUhAoHPaazAYnDSq7uXHa2&#10;T6FdSFssUW85Agyqxl9ZnB1m580sCDHYFYnotr08mdjz4Nb4lwHfTUWqIuGKcLgqakVt8FSUEFS4&#10;au/KxF6VJgtLJESOaXcWCaVNt2U4CA4t7SFbietlWzJO5j1MP9ysK8FlqDoee8HDAIixNO+Y5GrJ&#10;IMO5xTbpkEV6cIOWMNJjO2aZkTCYMZN3UoBEqvvbMTIbebks+fOmBY6GaRlG1HZdGcAD5KDQyhXo&#10;eJtdhZiGaXc9OCToTN7LtaPa+eT64i5hdFueaHxEVup773/g1ptv3Cr/09uGo6ZMwacf/EXxscdn&#10;Jh86cswYbDz97HO7HKWm5cNsxUxzqELQsmg0CoaNXzh4S1xYJq04ZC5VN3CgWGdBcGWFovjIkxB6&#10;FEqwqUlU1OFoNJVOS5C8/gMGeBwjymOOLq4thCvjeGzI6cj9rbfeAkWWUCDghUk2DOPr8BEj8l2i&#10;Z/LvRuOdCyYNPkd6ZTDIaBRFAT8Duw1yRtgAV6tllyA4tx9H2wbHjXHEbAm3jgMk0o1EZ8ykUnsP&#10;HSo6acwZZIGgSKJFBFw3YAA2BgwYkGaFtMNlyP5/9t4E2Lb0rA7b83CmOw9v7FFtIZDQaAk7wpED&#10;IiS2IRBCwGADNqRCgKIIxtjCVZYFxhYVEERFbAhDQQoKOyKYELAIBUWMhAQSSozAuEWPb7r33fme&#10;ac87a63vnNO3X0sN3VK3HvTd/frWuefu/e9//3ta3/evby0RVxBIEBkrv85cuHQ8HnzooRNRU0hP&#10;73Y9/ynUaJWgRsOoKAhSYwVLq2N4bdIAH/Zlzei5RtBorfqTluyyaeTuZEtuSe7SKi+V8bX2sYlV&#10;cAZKU2PoTEqFGeV5lposGnGgmUueZ7IXdatMhIhW7ou54YgVXclfhldCUfSlUW39twOJ5OhufvJt&#10;WSL4MR8ZlRcR2VM7T3IlDLFGI2Npn1UYPF/Ol/PlT1wAPYtJUWWlFwZGU+6udQPZBwIoV9OmZKGd&#10;Up6eONMOMWjkRHVQZUeT8e2RpTBpGE6+r1vRhZsViizUK+rpOMMtG/ejdDWVyAabMaFqgOZkOe2s&#10;p3yyRP7o9rC3SfTc3ejQn0X6d/gVaLscF1XZEArHdVV4IQC9z8S39Jtpze05bnWKNwcJfnEvxrat&#10;vBIrOTs6BavyWFMYUaka+FgWMBFLAF23ZmmmY87qUndu/dgPJeVMH3KRQHxJnUTdCHC2u9Xvb/fa&#10;xqlUbSlFaiaG/TSIB4l767TMG1lPOvbwrKSFR609VjSaVDeFC2eZX9f8BSgd6JP1IX2UsqqB6af1&#10;cGeILqUrCbG5Rx/y1q0xukDfQZgyQZKf1jkdryiS7XlOXdlOW1aI106Wt1HjzZLTpJvTyZy7ELb2&#10;YrJwpgd1dvj0jDQAf3XHN89yCR0f7n/kg+9fXl19zRv/k2f/8rkub3rD648OD16Eu+DcmfyltiwK&#10;Gb/7u7/nroPUAKmANYEyhYaiFtIclqB1VKTIrLOWWgu+nEr8eCQvlWw6NZGNJI6BOAGhiGKLAr92&#10;0vTg4ACN9yRZbWAu0sIax6paWlryV1cBpwwpzvK1o9FE9W2Gd/ENkHcktZBAxGVLqy+pvhAg0gQ3&#10;0AKl31RYaQxsZkARHuBJHcdG2zDeCA4HsA8/0W2sORXLGcfFYsTj44VyiB0m8LoZfaM/lkydyPkP&#10;QPNgZ+eBBx8E6mUmPsvGWIbDgbwbseuhKCimcQFw3Ot2kzhZjLwxp82AxgghxlHBriejEXC8JX3N&#10;Q9E09Srh9Ubo3IgW+DWTP44nNUM618ir3JRSckngmdMkems1miZvV5elV9OGzEoVMTjLy8um6BIs&#10;ShujyJLfJtmR6Uusk8jH0UIpdM9W7s27REOZudm4WfyM5bhuktUkf7etmVOacSP2kkld+/xJcb6c&#10;L89tIW8DaC8sR3kdegTWMTFnOc4B7MIUOM9JB2FvrSuvbJExiqAugBODKh+f3By3VRsvBZ1l2pQA&#10;grMMupENeOg10zIbyojRK4CPAwLlIJAdIEB2b2sAEF9OKuwCmHLl3tWol1TTkvlsVhkyJgeopRp0&#10;J6qOpxXpxczIYvPeZo+CJN0oENwD5s5Ps9NbFHFyL7hmQ4OVjVpNLxiXhGkpXgex1U1KUqMVv5n5&#10;YpZpziwkgTnDlH91LdNM4jjwdDi4tFwT8XfZYN1Kw1uVkmowbEMMUX+7nx1n8nnh934Y1FmJPucn&#10;ZIxE3Zh0DhYzSldU44mVwziI11Klj5saMYnrZMd5MczH+6MojcgSKaTuP1MrnGNcaupxDrENG89s&#10;I2Vj40VBozRLU7gu6ynFuKvZG3G3+ZZonWmTHysrg6FYcpwz09/tM4gfnzhL/ZEP/tbXfOVX3n/P&#10;ld29g62NtZ/43//N8ur6b/zKL37rN33T4sv/49ff9/yuzde+7vXf9fZ3/D//7t9dET/Tlnf9yLm6&#10;9PlytywvjHti0xptoNvr0S/Q8wBeAZIMxt28cQPQMO3ijz2AoZ1bt06OjrYvXsRfh3LYNsRGSRBl&#10;mjnvH4aH+/vmk2JqIeYaY9V1dB+8fdu4woC5RrElWCxLS3ePRBQGwMJWJh5HZNk0YRybAQ2RKN4U&#10;STIYDPb39tDVlZWVjU1KxxvmA6w1iOwJoeayGjmQTTrJId2usXtZEymlC2wyOj39C694xY1r1wD+&#10;ANbRW+BpK6Zk/luwvhIZA1tZsha7AAbd3Ny8dfMmC/jSlGFDn8vOzZsGPS2vzPSDcrTY72g8Wow8&#10;/pqrtVqaJ1YGGuhcLMs+JpDqXCMqBUAqHrkzcWhgU+l7GCFnZsxuInd4wMaxdbVVIMFmkwQ7ohCh&#10;sH4pmULsHT97Gg2jl1B0RWwfbIhRGioCAfbFjnJ1zyoOpZDq9uXpCKBspaXmJoPDMJtx40lbB5g8&#10;qqqxSloxYqb9Z1ifaH7uTF7p8M9v8vPlfHkOWeq8ykZtfUSmWdgNA+WbOcsU+XE/9fiFE6VhstIB&#10;IPYDPY6I62jebZJ5+Bf3Ke7mR0HUd4qsCrHtMp94NUsDyypv58nPBp+B/ABP415c121Vtn4yU5QL&#10;03Dp8iA7zctxSQsWEbtZlkeKc2wib+W0zMcIxZtilDsiQbSE70/5m/AbJWgpR00XFXIz8ATEYwIv&#10;AQBkscA9UiyiYLx7mh1PmbcGvPYkUlcJ/8dPJ9cBEk/4csEIpAgMEtq7zJnQjRPRzMVE5wiOe7Fp&#10;abdmY56bCzuPAqhdvG121tXKLhXtfDI9QjdIu2TMMYOQ45VqtjKkj/c0ktNSlHTfCduZO44YzwD8&#10;pnnHUSLJ22NgUNXMvpe0UpcYixMt+Q4CF8czpb8qP6mzIx52d8sP+kG6/jRI7TyjPPETZ6n/h7/7&#10;d9/+T97+xX/za/H5q//6W3/qf/nBb3nbO972Hd/xrne/+y1f+Dfw5X/1V//yT777+7/mm77teVyc&#10;q+trX/LXvvBFuAt+6T0/54j48eJovZ0vn/blt3/z1w/2ec0PR+O7DlJbBeGVq1fNjhtIyHAY862n&#10;pybSbHYhTz7+ODB3u7x868aN1fV1gDBgXABQs4ZZklEL5/fDkD4s6+umSL27s7O2vg7cjK1uXr++&#10;ub0NVA18CURuriLBnP57fHDQHww6MjWcJTjT1FyvO5K9MzID1dm63e3t7ccefRQrX7p8eXd3txR2&#10;N4FnHMvt3V3LqloJHSDypStXDiRXYrgwFk2ikMAIDqE3GCAMACgE8kb0QHJFFO2JSG2+MwCOBIiy&#10;qmHF4eamWcaQZ9w0y6ureDB+5itfubOzc3RwsLq2Bgy6urpaS09jgVMtE382S53YAQqtArvXcxuU&#10;TPGJBQ+NyUiXpSeDA3EIfQPENDMXN6OWnTtG1Zcm4Mwvpq6J+1dWzK7FJhyotD2ZGFXaF6/alaU5&#10;IhkcpqOqQTSL1hAeOAbcxTg3HGxi3jaAFo14GmHT+zNATykPyfAZVrYyUKsEHY5GlumnY/npaSNu&#10;urFZjGpy/rA4X86X5/L0pvZDLZXLhlNONFsJ49ChQ2EQTPxG2hRAqPT5o2sJMSIgqaM66CBxgsRN&#10;lqJ0OQ07ePK0qhFsoz65CuTmnRaAcACyRJNVK6k4srGZ5SgrIE6WL1aBTWwCTMsanflh1SZ6FSvt&#10;2nJaBJ0IvYr7wOhhOSnqkrxkVv4FALOkF4fdOF0FmKakMr1UirqYlkz3SBePJjK+W+cUuaNMBw6k&#10;aqZHrIm0OIHSIlqtKRv6HfKZRoa0JWiF0euwww2xAhofH4ybrEbk0BUBmmvl3DWO1Ok0GgrX8k0z&#10;/VDsNK8kCxiQSYMAgEQUj34xrlONy9w7jQZpEKd+GDVVIY5N29se6JnWcmTymhLUlOSrVBVTmT8M&#10;ayxbZ+ZQ3ijgUfadholFVeVUpg771o3aJQYgg6eqSnlCsszbeYYKdfN0SG1J8e/+e9+y+ObyPfca&#10;Sv6Zn/+Fe1/2cvvywsUL+Pn4x/4IPw1PY/miL/nSD77/t54fpDbv8RfhLvi1977XUXniOaR+iSy/&#10;8/73WXnicDy56yB1VVPp7NbNmyZ80ZXyBuWKhZlof3hy4il1urax8eRjj3VICPaZ2tSs2faFC6XM&#10;Avf39oBlzXSw4zhjaUXj7l/f3ETLZjgSqhQP6O3k+Bh3OUBbLUnstbU1Yz4cK0FuPn/r0ugoVYA4&#10;kY+jlVECIAImYneefEMAzbGj0WiE1oD50LEbN27gcTcSZEdrFM0oyz9++GHgdbPd9udlcObtYohz&#10;KFC4srISSLYP/UQkQKXqtTUMSCxMiQ9oBJHDjWvXLl+9OhuoJAH4DpUqNlKKJd3RgbTbpdLc8jI6&#10;z/6I/3128E39enZ2NQJGOGbG1+pBjaQh9Y9AWX/JSrv4lbY4QLHmZajUtWWsMQIG99FP7JffiLbB&#10;gRWRw1MA0wh2Ww7GNO8KFUHi15PTU6va5PCORoWcWczY3EoMcYQkQKvy0dRFyAwRN8aEro08Y7FB&#10;LLlrXhWdjic6e6u8NdtUCabpDPrnIs3ny/nyHBc/CeI+/q9nCd1g7oPIu9VrgX2n4i2QBwK0TeW7&#10;qBsTiI0LAN/OatJZTpLVbrqSdta6pCNTh64kmMyqMiz8ENjcYbleCFzOhwxBpJT7qBBS1MDrpUsq&#10;sLLLRLQstuPuXcBpqr/VZdwFymRiOOiEvc3e5HCSn2RAmZLI8P2YRugxUCzA9LSo8rrKaC3e1MDT&#10;EqJmtFADQtIhZVJEvaiHB2MaUWEacLMTxcspepQdjrEC+iDmtct6wW4YxgGZ0OZMXuOBQwWS0e7w&#10;5NoxpbXlDkO9kQY/2zANKWAie0UrRBGzpXQaEWwCPIeZOyf7JaFkCo7RT/zpwXRyOO2UNeKQushY&#10;PhlSUpAFSN2IFZOTMuP3XrqasnLRK6vJaZVVUb8je0RZ7TCXj6NRDXopC8xGwn8qQKomGd4cXpi0&#10;fijZkCDorXue/Aqq6Z3XBM9Oc+c3jvPhD3948cVgeck+GJ7+yXd/P3Dzzs7uP/ze/+kjH3z/1sZT&#10;mnf3PPDgv/n556mG9vAffvTzPu/zXwT3xHMyyUttWUi7fODutHoB1tk9PTUCBrDOxubmjevXAYOA&#10;j2lVHUWNzAtv7+xsX7yIz8C49tPsYADUgNjuf+CBXI4tIVm7FHoLlIq+cPGiZVipECJ95WmWdSRX&#10;jN0BIl+8dMlAnrG6V9bWAP4AqQnLJDcBUIvPWEzuA3j6ySeeWF9fx2pWEQioh70b8wEoPFNqFi0U&#10;okQbUE6TBMcFGHrzxo3NrS2qf/R6aBAocCLPP8BK0+em76CYHkYTx89EhYBHh4crq6vodqaqylxH&#10;gQMErERnTCva6jUNo6OT99x7rzFh9vf38f3m5uZZET3iaYFR5o9lPYi9jI2lLahqqXHT6FCJEaWy&#10;KUoo1WpT2aOFSp6bK6EhaZqxC79SoU+lh/gSHV5aXjaLllqUG0VTs8Uc5ivBXKM1W2WhMdddyfDR&#10;5gAdVNbZEa0lU/CDuCIQ7je3GouazI4egH6mvmdHLfIM3V6kimiiKCZgQrObtn2pWb2cL+fLJwup&#10;Yz/qRG1CsCvmMZUhhMN8x9wQC8DQfHyYAW76gd/brslqaNp8mEm3Lu6s9zqbvagb4hvHb5NBGi/H&#10;2WFGalkaSmFa/Gmy1ypjHru+B9RLtaIuNZXdopbGnQRGxnk+ocdq6qZxL/HoI+MaoqWhI6XryHcw&#10;GZAZ3FO47oq97WSucDMdv5laDekVSH2P2K+zanKUZSd1OKyTpbS72U9W0nyYV5MCgJvPlryenmTA&#10;7klDfgieSQ7NDitXtA3KcgvBl4DsyjfjcxB51nOMlhcS11bT0pjcHCVsPipN90NliMpA5VUY+1LZ&#10;d92QIiFMWpd1dpq3TxyGSZBs9PwwaIpK/ud8oo1vjwDio14sKUPSr7PDaX6aA2r3LgyI/ZktYaaa&#10;mfu2dVmLyGLENgn0sHUbiyeyiR958crADzs48a18JuVk+QyhpPbj5CaenRJ96dLlP37ksV/4mZ+6&#10;51NnzvIPvv3b3vDqV77nl3/1+W3+9u/4trf+l39tkXj+pff83A/+wLuG4/Gb3vD6f/Q9/2xtY/P8&#10;9j9fPsnlBYHUpeVT05T21NJUNt87QKK19XWSZadTS2ADAAFVG20XyAx4OhHlALASSHR/bw9QFaB2&#10;IvC3vrGBDQeSeTa5YiLmND08PARENjvxWpjyYG/Pk201eRcHB6nKE7HOaDTCT0LkLCtEOZiIjUBh&#10;ELmxrK6uOnIoRP/RLPoGyEvuhOcxh+26ieBjIiUQQL3ReIzuAcGjZaDkvb29ra0tHOMSKc5jEhi0&#10;X6MFWx6d0Nl2PZmg8Uq1jNvb2xiWYyVi0axVE9KwHQMi9Gl6fGxZEt04qCVxiNH/s6w2PONLgcvB&#10;YHB7d7fb75PijJeL7BsZ6nS7hRZzEe/Ifd2koNEBet+cngK2dpMkk9+keaYQ2oqAHlALi9IfxiEB&#10;EG/FRyeHW6CfNG7Vp5pzoWtyewqxWDEpBMyctIwSJ3keiyJimoOnuGaMoqNUNHWphdTRMjpj0LkW&#10;V8dCHZwjDCAODZvQL0bBG04lPlt/LO9+fpOfL+fLn34RGOWkllsiBpZdS9OYMp3UJ6Q051M/T24j&#10;jm5w1xyz+YhIQoC8qBflJ9nj73v8Y/9f5nbcv/Jl96UrKcPmJOyu94CeazJ+m9ozBWenyopqSocX&#10;0jCmYdSN/IQJY0qO4NEceMWwqFKlzxNyLfCr6uhcPpiqOsMb5mDKtkTgFo3YA/Qvp2UxzLNhMTNS&#10;ob+jJ2oL884OfcUJUWn3KOcUOr8Ms8neCNF43I0REhQjtO/EPUnieWJuqH7Rk7Wk5EFIouus9YI4&#10;DDtBd7OnaMEtTvPJwQT9HO6c4E84IkdZHk+NeHJnrKWdh3/M4uNAnaCZ1hULLpt4kCAeyE+z7LgN&#10;0iBYX/GVIqACd+PES2l2mrUmgloABDPTHw/iSBJ7qll0pSveNlXWlnU4GPhJrynGrc0LlOV0fzq8&#10;NQTcT5aTgeNEg8qPe2JXY7vkTrpc+wz3xD8pVWG8jq/62B990X/+1ne9+92fqovzxq2d7/qutz1v&#10;PP3OH/ifX/fGNy4S3t/4zd/6P37zNz7w0EMA1t/wt7/qeSP18+V8eWEhdeAzlwzMl3a7x0dHpvIB&#10;kIR7eXdnB6gxVvHZSKjRtOH6/f7NGzfwgL3+xBNXlIilyLTvA0uZTQkWq5yzbCgVoMdjAESgQMu5&#10;ssqwrsmQblvTrLD0NoUsytJSmMBhwKYkW/s+9muyfRQwFtuhNCE2oOf9fdOeQ6+A24w0ksp5ZHhy&#10;MpG5Y6yU6gqwtTqDbty8fh3omf2cTA7290kRmUxMW6NWzGASeMDKXTG/zXGG+dQkwX6pjqJKSoQZ&#10;wJzAjoYvMzlsmzckVj49PUV/TKwjlIzG2UQskyLyNcT3W9vbRxr80ozQi8Jks3Fe8NkQJxo37/RA&#10;6LMRl8a0CPENjhoBDDZBn9GrUorgZmoTSg4cMcDS0hKJzq6LECJQXjnSvoK5ZaOpAaJlE36xvk6l&#10;WmhUkEZZbdJslIG2eKYjcZJKCuUmoreMbovsYYKG5NmrXNXKMR05LzpC8zg26jZi5HGlnZcnni/n&#10;y3PF1L4nhgBBLwG1Ct4ckTG8wIuXUz9h8UUxKWhDuJzgZy2zFSZbqcvh1Vl1cu34+FpxbZQdHuaf&#10;+djRlZVUdXhU26AedUltIIp+hH4ld0b8mqQUpqgpG0RicYt99UjwaGk3k492xwDcK8mayHCeivo4&#10;LdaU9XB3ODnA44uZ4CgNq8xFj8tJWU6KjP6FDeBq1PWjTshkcyrlTZc24P1NN+5mYScW19kBtAWM&#10;zscFe1VUjSjKUccn2Zom6qbj3xqtAlEBwgYVbgZ+7HfTDvvckP8NmHty7ejkyeMqrzyRrTlrWpHB&#10;gq1UYhix1NI0sLVUGekc4/0x+txZ7a7cvxJ0GJbIFTKo86nc1ClY6AVu0o/cqyvFuDQat58GYT8K&#10;KYoS+lEiMM3JhQbwHA/4SRV0cr9JvajryFPRC3LXy9qqrvISkL2z1gk66CezDwoxPFZ/3oGg/9RW&#10;L5//xtf86P/2s0b/WF5bd8Si/vqv/TvHh/vLq/z1V37hPa973eue37X5pje8/tfe+97nQad+02te&#10;NRyN77336uKbH37X9/9nb/5LNt3/OZ/7lqsXL92xviMH7D8Tjn3nyye/fN2Xf+kfPvwxxlqPPH7X&#10;QerJdAKoBIiJz3QzUcISiG1tbc1sVjpy/wbmYm1i0wAsAkhZTdv65ube7q7VwwF6AiBi8/WNDRPc&#10;iGWCbbpvwu7+RE6KZqEns3CW65nZ+IxXoEQ1KwvF2Q2EI7cvXLhx7VpPEhOUwpBA8lR6fKYiQgp4&#10;tzsS/E2Ubg8kFUJjAbV/cnKCDStZfBtNAiAPK1hK1VclnxmsmIkMcLNlTCvZIuKTYUrD+oGm28wO&#10;3WSbDT3j8GPpUlPRT9l9NAIUi3aIQSVT2JyZklMCorRsPQCxMTesV6GcXMhvzllvzxo+4eMwTQ3y&#10;OuKv41wkiIXSdGZLKcETanQEAf7KuEhRzcrKyq1btxBXmPGKObaEqiWtJH0YiuNhDjIEvsqLkymt&#10;zLeJEtZnKg5NANtRwWIg8kkhbg8xsZmo6yrC6ZipLooK4ugbawEfEL9x9ERtX6honz8szpfz5U+/&#10;+BFRaZlXLV1IGgnP1aJ+SZUi8sM0JOMiDanZLD3puiKr2EL6Rj7YQG5xP0773nIYrPfClStLVUlR&#10;DpOecGbinh551QC3ZQ2UWYeUfHbE4qDinl9hpbzNg8gvaRIOVF10Nzpy7Z6BOorzyakRcLwu3CBx&#10;ZBLuyD+lqaaIyCsl3R2xkQNZ0vCnZzaJnusvzazO6X2Ix28Sxr2kzmsT1cZOekrGB/Qq52GW05Ji&#10;eavohluMc+azqwaQtHdhEC13RF/Wc7ispsdTYvq8TPU9cwEnRXZMTW9nq8fdmVuW/seBA3kHSRD1&#10;43JakDoSuGE3Buivc6bYy3HuCNDLo5x890gG7DaStEj0PUlo48vIC1K1WlNhdFjQ54Z/YO68bZiq&#10;px95Lwi7FFAiXi/FWa9KZunLiRdkvjN4On5unmFI/glrVF7zms/++q/6im/8FlYu/vAP/dCXfckX&#10;E2f/1Td/89/+yq/7xm964pE//q33f/Bnfv4Xnt/F+Xlf8AV/62u//tr1689VRO8r/psvA3p+0xma&#10;7Ad+90OLhPfaxuYrP+szfuk9P7cA6x/4yL8/fxS8pJZF7PSmu5BL3ZEOmklM+MpWGvmYaHs8BiIE&#10;WgWgnI7Ho+EQCGxjY4P0YklEe9JxS0XbpRye7wOIAz/1+30SPFZXsaapGruU1Fk/OqDwO6DnieQp&#10;YinrmV2IucmM8pzlccfHBlWZF19be+Kxxz77Na+5cf160umMh0NAVat03L99e2llJVfxXF+EEGOG&#10;eGIhW5bU4D7wtBUI4pViwn9WgAich16RGy3Fid3dXeDOUlwRQHIWHQqaMw9d1+hVLExJQcCmiYSe&#10;sdO02xX8ZMBQaY9bFy5khim7XcBrXyRp81c/m6XG15EEVUyeuZK8dCgmNx/HwqbGbDZ/+FKOksDN&#10;1DbJuZjRt5nGG9Gc2FQGh9g4mquaHOzvmxxhqKOj5LZOWSxtPsqBTya+MvE2XIFGwxEpqBHoxx5z&#10;jZhJ483Y2G2LzhgrxlfOezga2TyAca/NHhILThnZ8zjXyuLnunLM1B3roxFT+itfgMqV8+V8+XO8&#10;MI/JzEdNVF3NhZ+VayCkJlymRLQX0oWkKpqqqIBoWS6ck5FFQkVD7nC8lK4+0Lsycla2aKcy3h2W&#10;k8KjDws1mFnYhzaSEL+aJAgffczUFuZfSHhNFycmRTobPTKug6HPVKxU7UIWBTL7GzKF3F0jVyHq&#10;R0k/FvpvRZ+oBfoB7hHtk5RCbrcTh3HoSkwU3UCUEOBAQqbkGxG4O4gAOkwhO7IzFD06MOE54Nrx&#10;/kQC274ERpr8NB8d4OCbeLmTrpB4x5ihJaxPl/BELf3Mj7ohbWikDG3iG3QtjGdSIVi/HCMgIC7v&#10;X16ppjkwc2e964eUzAOe5pic5jllBBmlhD0iYzJz6D4pMO04ddmWR+NiXMYDoPDECRjW1Pm0HGc4&#10;HWGPpZoE+lVh6WtsHPV7vQtNlZWMLCK/KSje4lRONSmCtJSI3tNz0k31p8xSv/Nf/OQPfc8/+qkf&#10;+1/x+W9+9VcbA+R73/0j7/7ef/JD3/fPe93e97zznQtJkOex/K3/9r9+Hlud+4qfLy/O8sIofpTV&#10;CrDvaASg00i/gnhL8/5An5E03YCogID39vYGgwHWNN9sOuTJ75DSE4DRS0sUfNC8Px6ZgMJkAePZ&#10;LaU8E/qgjNpweOnyZeM2WNmi5a1PT06wRyD44+Njcxpvqurk6MiUN4ybAZyKBje3tqiboQlPa9yV&#10;KTdFLUTzAAw9lQwf1tzf2zNjc5NDpkD13h5gJcAuRZqFRwsxi3u9nmFfjIB5wVSCm91ez4jgjqAk&#10;ay5PT/Em6PR6aMGkAHdu3cKaAIt2RIanPSXy0QEgbDwS+4MB+hBHT03SWVI2kMCcKwU91pqIOWNS&#10;fYDggcKCQkWB7jz7CwwaiH2OVTPT/ZCry6IDWNMkOCpT9baUs9TuMMITEceZ/9bMwMLGxTwXrT8m&#10;PGK8eUdpcvtpgoA4CyZraL6bscjctGoPAiuVZwGlUuA25osQwjjWZgPkax17/XNWQb6P5zf5+XK+&#10;PAdITTxKm8CmrEjhKKjpqXy0njCyy6YzSVmrRpBWgmVWSqqZwsxRL3RUB5g46cq960uXVykwtzfK&#10;TzMgyzANxY5ozYCQRiexb0QOJWtLwNkqrwBGxTNp6qJt4sCpgYbzcopnbj7Zn8TLiRVEEpjSrsQb&#10;XF6JOhN5x7BaESuzB9JyTlc75gQ+Pphkw5I2Li5DAhZcUmBDTAf0p6i8xrOCQVqFM06QJRnzNEGQ&#10;hParo4rJalqKeA107KbL9HRkVSKz58qclxSzi1c6eHgVo9yI1wDQ0VLjRcTxcT8lczpm2cn0oBjv&#10;j0gdvLSUblwsx4foPKOakgYHzDVkrFPMjjPq6yVB2AbyRGzRVFu7JuLk8KnrmWlOK2lqB1ibz1U3&#10;Wev4qUjSLQKkzI16rueTco4/rUjWqawortJQAsWI3X6S3lGeKOXA+k8FqLV8y9vegX9nv1leXf+u&#10;7/uhT/7ifNFE9M6X8+UugtSOZuGBp900NUE3uqKEIfAiMBN+Uj9YScTPeMUrnnj8cUCuv/Dyl1OO&#10;WjlRlgYeHGxfuHB0eGiW4zbjD1xLoYl+33AVcNve7i4eRp/5qlcV0uaLVDPHSrs0BXw0y25grOPD&#10;w6WVletPPvHAgy9bYGVjNeDDktwZS1GQSxE5ZppxYkKPDSyKT4J+HopDQoqw8OU0yw4PD5N5NnR1&#10;bQ3PHnxeXV09OjoCLKZ14smJ+Smi911RNfDTmNYmRcfE9toagPK1xx9nznt5Gd3G4WMAS6Xn927f&#10;HkoqxEIR4GlTz0Bnjo+OxpOnlMmNYGOJcAwjQwvxPcwh3Bez2eQ1WslFY+9WQ2nKeqHSwyabag9r&#10;d642bfnpsQwvg3mOnNGLZiGMtdKRneFCn8TyyiRny3fGcuSt7FcWTPeh+PSmiGK8cJMwpyh4p0OW&#10;jpwXGVVJJs8O01awo3Akzo29oG98M/X7BrU91V+eZ6nPl/PluSVECoBjJkfJB6BnU2OxtwXAs0cD&#10;cGVNzQ0gUVGWiaqLSWm2237oe1MvowYG4GeTj4vsJAPgDju0RFFOlI7cUTeKe3GymlJgBM/Dg0ld&#10;0Fecxitu2KqOjqUR45za9kUt3gLp160sS0hEobB06zpslvV/YjjUcg1UJtj3nYCUj5QRODUBCaYD&#10;GalgN6GiggboFvv1Apde5aau7zp2mMwahCyOZKYgcDtrNGjMR7nROxAesFbSc9F/RAKt6C51yfrC&#10;Vh4uIUnbTmej09kYTPeHGK50OaUsCYD4Sm9wz/3T/Z3TWyfD3TEQ+cF/vF2OCmsQjzmPxpAMTWqd&#10;DkD8qNdhXppg2ANulzOiM8tQtG7QjcKBE6SRx4odTgX4SeyFtY+HcFXW2TSIO26QeGFPeLig9rjr&#10;NdUUDdZZYb45aD8a9IJ0xfWjZ8xclHd88yJflm998+d8y7d+68fF0wd7t9/xtu+87777nlMq+tKF&#10;7Ucefnjx683dvYc+4zMXvz5z9v+cCvLncllQqBfL3cilBrbd3dkBdrx05cpkNKJ6cZIYA9hsEamV&#10;MRwC7wB3bmxsADjekjsgkNDyyoppFRNyRZFlRq9cuQLsVYrsYcLSoTSVOzJMub27i62Gp6fAmgBV&#10;+GyW155kiQ/39y9evox1Ll66jGeJ4exbN24cpSm6FIjsYdSI0WiUyrDw8pUroXLP6Of65mYrM3NT&#10;pDY6hLGclY8v+4PBiunrFQVgsZUqAkabYSH2O1haMgcWQ6VGFMmn02tPPtnr90Ol5LEhOoMN0SbL&#10;JauqkB8NACJAM0B2IT/CQDbpGIdYvTVizFm6MKsDVdrYKnTJxEumb3m/jx4ynJBAh41brfiBs4gy&#10;Aw8UjZgzi5mtMDIZjxe86laei5WcaGqp3ZnEHsWhpX9iuW00aPxmy1i3czFsNhJzWrYSXcRKFfu9&#10;nvmZo5ORFFTI98DbRKlxE/Wz66FSXt81aRFz4SnLgYojJ5ouMG0Qy6zLaK1u5lnt8+V8OV/OLo9/&#10;7I+W19atXOwZaWrJOTStldNJ7aF1jW3RCVWmSEBFsjLxdFHntMtOluKoG5JnHPoU/ehQI68cluW4&#10;wD8qWhiJWs7bgODFFKC47azXAcsZnenx9PTGcZBE1NdLggZrNbWrnTcEqVXcj3sbXZqE1+30aAic&#10;DZiXDFLg4/xURlTUIGFy1pG5Cf4FKQknvmxYhWI78VIaxCHLE5lrJ0ecOfhZXll1k5GEPKgX4rmx&#10;q3rEpsjqJq8tB+ykEUnKlRS7PdKdfeWwcVw4IrOtaSTZYQiVOZ2yKU6nBNnkzaA/klFaXUJUQF3t&#10;KIiogueYRXldhOhGspyge0qouzZoFPoIjUPiiwcuQxdfAoSSN7SVBcELziWguynVq5pilB0eoUud&#10;C0k82Pb8pBFURzxEJI7ghcTqQDFS7ceJn/TcIHW9OyB1e6fEx4suTvruf/mj/+Dbv+3vf+c//Py3&#10;/JXXvu71q+sUuv7QBz/4+x/96B997JFv+Lqvea7Ujs9985t/9l/9a9vKvBIfesVnnQPol9ryzPLT&#10;u5FLjfsfIOnqPfdQkjkMgSYJy5T0xaPq5o0bK6uroWrdzOcPCMyAF+AjNgHaxoMN2JfGLko3Hh4e&#10;UrmiKDoqGTSQ50v72VVVIosXowggdVWqagRwBSfq9vf3Q5ksXr7nHnNRMWpHV5QM06hGa0CfaBZd&#10;Bb4n/Vp6fCYjbfobiA2GgtFGTblw6dK1xx9HtIADoVXkeGzidwCpq+vrjWQrDII7omHwKJT2Nk4C&#10;NjRbGSDdI0t7Y9umMalsX/oeBkPN89y8vhtxLYzM0IhNMRgMTAZkMfJUcpVqtcFrHJqBUVOpQzRi&#10;ouCHBweWeDbfcuNmYDEhZ2NZ4DBzpZbNUjGTB7tlkWm8cnJSyXK8koygL7Y6mRtoSmaHxruoFRtQ&#10;2aOubQ6BCF7qIjYPYH6ZteclKt90FaWg5Zk5eZrGKm+NVJJo2NoEW0xHDxdMV7xzZ27EiLdkTx46&#10;6GEgqsndeSfrZHqxHObNm50FrEVhMcC5Q8358sItx4f7X/9VX/EP//HbF4Z2z8DUjqFSA6Ou+NOu&#10;51CvTbrLvEClF5GPCkdGg5S8WFPBhqBtU6EJwOWgLio3oNQGmo20mvEunFFRjKvseFoVdTHMrn34&#10;5rVHsqsv72zcvwo06LRBFVZNXqEPxZQVin4YUMOCLoYuEPn0cFrgoTsqoqU06VOe2ZHAszSeQ0rv&#10;eRFNuVU9SUWRcQG8G3Ujc1RhAlw+MgDHVVYBy2KduBcly2mYhLN1WHPZTg7z0e1RldeIGdKl2PUX&#10;vLU54dteeVqZjHDduWSKa0aOvR2SbB2Enk24ytCwHT6507Y7Vca8zPLVFQUtTKtLS4RYHGv6qo9E&#10;z8tpUZq4tS8MTMKJj7esI0VvomvLXNRNMcG+2iDNknW8d7te0Gmjfp1j2yrsbfjREs9iTUJI21TY&#10;IzC1DwDtYkDwIiZB21Gqv306c5oRVvMciB8vxAK8+55f/tWH//CjP/OTP/7TP/3TQ6VRPuOhl33R&#10;F33xe/67b3weDQJMA1JfvXjh4tbGw488/lM/8aPnT4bz5ZNfXhBITbQqpQtA1YO9PWAgR1mP27u7&#10;+MbMTQCACpFfCd0ODxesazyG1tbWyGcYj3tKdhoip63J1tbR4aGJReAb4FE02AHqkiKHL3UIWszs&#10;7JjhIlDa1vY27QmXlrLJJJSFoRvHngi7BNPKWHdlhYhmgb/NEQZ/4peAg2VphiNGsD5VehgwFyuv&#10;ra8T7Irb3RGE7SkwMDsVmyHFHqltEoYICSKJMVeq5Gukg4Fmb+/sxLKVMVjsifVRiHaSy5RlRQ7k&#10;vjStiW6LAl/joAxq+yrsO4saWwkIEiuLgG4JYGLlpilV/4fGK9X2DZaWDN/H6pXplhgro5E9ODYs&#10;jaYs+kQkinMkzobp8dGvBz3U/IAjF3H6GqI1mR1OFGag5zh8o4WY/jTDGPm/WF7ZNsEoGjHdKCV2&#10;8ZB/j+vk9NTs4kn4luGlkbxNA9vQp5XAmhKLVU/iMAHWfTkEfTKo97lC27Ob2OfFz0BscsRsb3jd&#10;617/xjd+1itfifBvZXkFPZy5QuYUzJpMJzs7O7/9vvd96Hc+iPhyY319PJk8+thjh0fHhaxDrTU7&#10;cPtgsoa+/OTxodvpvOkvvkGk//3f/4M/2JF+ztkeLrY9e3R39Hz2dAiCxezH4nu7ouI4SpLUPueK&#10;qfDhyWvXLPwLKRifWJzQ7/Vv7+8VOXUVGb+pqWeZPXjmmC/6fEffTFvTvqy038Um2C86kE0z+xW9&#10;8hW63LGjs5ssdrFg6tuvqSK0qW5qOwXO2UoAHYgd8mJfZ4/ibouOfuNXfvFt3/EdZv/0iZaZwDPL&#10;38S+CAOKfpAQTDlnwsqaiJmVc+PSCz1AwWSQxL3Yj2kWWBVSC6EMhRPEzODGg6gpmyANfUHSNm2D&#10;pBQ2dctxkQ+z8T5Qa9u70O9u9KiIXdAKoI1DPIniTiyeBnPGBnY76x26b9MZpiX0jHwmVibF9GgC&#10;iJ8M4niQABm7PpPldVFPjyej3XGVN8lShFuMfGtyiCVpV1b5MM9GRTnmacJWwP2seuRJpeh1NS2z&#10;k6LKnLrIWjLFI9e3tBGf8TWJyyTASGCkaFonjIOwG1PYiGbmxNlN0LCus/EbSRBSU6/mrukm47QA&#10;8RxwIHiNGB/yWYlII6XmIH+tJiVJODmGGs/nnqzF5WVoqHamnsIv67yeHE6xbbKURL2eN0AAs+T5&#10;G17Ud5oySNYI56vcacu2muIbEfbkW8nnc+qyaMUnq+SZXona653ffDoWAOt//M7vf96b/8C73nVH&#10;Kvq3f/PXD/b3Pudz33Lu83K+3L2QeiYjPZkACJp6BiBOKJNCy1w2mr430GzMB8uAWonh7u6uGVYv&#10;sq2W8sSXRFTa1tgX3FavOleaa1e2ty1VCQhrQs4sdwtD7IU8EJEBAGGxSau3qXKy7cHBAXZqXoBY&#10;/8KFC8fHxwCdiRRCsGYlwoNxNrBmInIIIIs9zEgNPzkB/sNPIOBciBNoz9KuBjHRmaOjI8s90xNR&#10;1iQmikf+sUCzZcdNVjkRp8Jy0vQkl3qgyeHhcBBvWP3fUCNwh0FgKGE7K/VLVLdHT5mVlcK0qEWK&#10;wMEGMpRppcbN60A8GRtGS5k7siWvRXS2yIHzCZo6INtESVa0zM5LF9wzJKFstJHUjbqNI82l/WJJ&#10;aCNbd+U4YwfeiHVtJ9pqHwGsrZwUKK9QJGDO5/6cRmKxgS/Zck9EEV8e6ZX2bqwSzh6MRo5O0yda&#10;vvCtb8WoINZJAb+yXNPHXrfTBfIfiZlt4Yry5Z3pdPLYE09i/fF4gs73+z1s+LIH7gd2i2JGaJ20&#10;wy5ltMih9mLCqM+OC1HixubmpcuXr169ura6tra+ZsWaNgIWC5kwDkbjNa9+9Vvf+lay5xvy8nEg&#10;uEQf/tjDj/zxH9+8fh1n9uLly0tLS4WCE5ziS5cura9xbuTRxx69cf361XvuedmDL1teWcaGD//H&#10;h3/v9z6ML2ck+DC0UlFedThI3VMW0WFHqQyMcJMirsNJxzWzjrgxwMVAiRXm/Vj1ywQgJ4i6HZvZ&#10;wFGcHJ+Y4s2tnVuPPvoork9EfQgYcN9hR2mSHh0f4a84ieg29RCnU7vUbQSMrbQi2RzcuWRtySQV&#10;/UFkZTwoTh8lCXqL845esTZAoQgit2OtYLagw5MTdA5Dff8DD+AaEzvMNxFPR7qTC0x8pvPHhoOt&#10;1AE93NrastsK7S8vLVN3sixwjOPJGM8c3MiZXDwd1dSifQvyl+XBZFQodOnak0+eHB2NSBirJfSe&#10;Y3Nse3JyqukjPBwKDAsuoT51IaNF9PJCL8DTf+87/74JMnzchWzgrKQ0B01QWHVHAnToO41S16IX&#10;A7/5ATnKVacCuPJDj4pv3YgQr2r8yHMjamIwcQsgWLdRL24TRw7ZROSeCMpN08bdCHfcxsu3BleW&#10;XteLgL/nyndN67OpIAnFS/YCNGh0CyD4pY49f3BS437ix4GBy+HueHpSZyfl8pUWqDrqx2akToPD&#10;aT3aa4ox7WCAYpUG1k1Xy7ox8JwuBfho1piVyohbYAH8HUZ9vIYqJshDV9SX2VReozptDte0zEc5&#10;BT3QzHrXohFg/mIESE7xafK8edtwlEiwxo7yKj/FNZFjZHpb/TD2ndivCrowWvAAeI2+uZQJFaUb&#10;UQsVQgDQa0Ui8rNs5WqOE8USdFJicOKA7OtULwVXJog4uGRFl3/bFiMA86YYYT2KDnqBpA/l9OiY&#10;l41vHOuPZ/VSf3qJH5+SZeGb+Czf2PKt3/B1+Plc+dnny5/d5Qe/9x2PPfaYI1b93Qep2waQiLhT&#10;SWJToMPLz+rwrksQGkhrIHZ1KTVpgDyzqi4dZzAYkBFxeGjT99sXLljZXCbdaEeEbN7UMtO2Sjg8&#10;pV0JIeN1DoxbiQqyt7u7trFhaAWr4Smc5XlHnuEjgM40BQimCTke7yIN4/33wIMPzsi4joPXZ0/Z&#10;bhKXxQAJRAg2QFlIXWT74kUmzvt9/NXALj6vyf8cm0wlzIw/LQvRAuot6zXfkY/MVIRvltZFEY6O&#10;7JemsWwffkXf8A1ezGZG88pXvxo7YgWnsuZWYoi3uCGVs/m8mTG4XvZWz2fdphUOtUfJq6ilmmIh&#10;SiUMTVIKDgoxgBxtTNDQsHUxHpvih2nbGWQnoJGqtKWTLUlMhKFAxWjNpnxnP0sdJkkgWs3sGx3J&#10;4S3y6yaQ5whhT+XdiEPA4RvusXBrUaTI6AJwLU1Nbq8V0zqQPEgjrb1alZHPzqX+v/7tv7Vdu3Ot&#10;3EV8MntrPj0zWovknctIyKjkJlNjLI6ntsJb0HU/kSq2dc/mDSw33EierBH13JeQCm7LZH3dm6uj&#10;XLx44VWveuVZeo/t6+xnfHjd6167+N6WixcuvOUt/+kneTs/cybkjhU2cZdpeY376meudraHn6qe&#10;3NH4J1r5jhF7fnv8lDSiW5YXD1A1NZuTGIAMTxjcCOsb6yzd1sPwRVje//t/hJ9nIfVv/Movfv3X&#10;/p2z6/zYl9/vSYJDjoOcZGo9FSiySIPXueu7fhp2SCamG3aQRFR9lgpHzfQugzSrqwNwBDqXd6DT&#10;lI0xFQLgb2putMajQCQNWEmlkWlJJTuxhIm/OcHlBkkwQ8B1U2ZEnG7dBAgPSWtu/MAl3iurYpjn&#10;YxUm8p3msQJyxMmTMivaqmV+2sG7pQVmLaclfV4o06GWGSz6ImkA6dZFW4Qd4OBY/usuoPmy79JO&#10;BcfXITm7MccW6QzqM+kWWAFYORSp2tjYOL/ZSTY9zf3QRaiAFeJ+1Nvoe37qx+R/YKvp/oR79yk1&#10;BdDcilFNGvrsSqOXTbqcFMMMX7ICkgLVLNucXY9ynJH/C/k2QccHoMeaUizJ6/wE49j6CZkhXlRX&#10;k4b/srae4rNUritypmUCKYkPY5YEjhd+HC6Qc1dkqV+05fO+4Avwc2194xxrvkSWv/iX/vIDDz2E&#10;D//3b/zmXQepcYPeunEDmOP6k08CpQHX4jFz6fLlEy1WUmaUWcDl3Z0dQChDYJYaBHI6PDgAHjLd&#10;ZbxvqCiXJDazzySl+LWGStNOZ//2bUu7TkRWHkkq7kjYuhFtGiC+Q49tsqLN43BZ5GmzEB8CvPb7&#10;29vb+Hzr5s1WFo+ASmvr66YQR5m2TseAr/n24X3BDgAxX7vWioWCX/v9vsn/mdc6sDu+3NzcrOTX&#10;vbm1RQry8fGKdK+pV50kS8KXlrreu30bI5N2uytra6bQfOPGDYwMUC+Q/eH+Po7I4OnurVs4BMuH&#10;hcrdnoVr2ZzAbXSCZl4jSG6MsnYG9eIoQqCCNk2mw3LDMhv2M8kdGp6m+LTih1hMFeVmanRoLK9E&#10;inUIjjNJrSR3LedFs2CcqVPL0cDE8owQwheGmPQm7G16KeRba+qAaXJBEClZ+5ZZt2AAZ5li3mhf&#10;PpQzlxxR1c1g0xC8pas9XWDtn5RNsYNaIPsFil3AqcVPg/ip73dEZDr7V+ozWgWPXobBPJteyFfS&#10;CjFNXRvfzBRX9A26ig1N0gTXAJ0gRWiw1+XM0V2MDs9e1NqjMWoaKTCyfFMjb3+qdR4XR+TK/th+&#10;noWhi0ljY/g4cxa+pw0N6FuVglnpGYNotpcFZcLCILWzSLdbiWo7L3K1vbY6xsVwBf7MosKGq5lP&#10;Gc1oEnNlGGXaJPKgI7JTYASPhZuPVSmcjWfs50w/3ua4AlVfzXks3nydxU/bkV2li5indRzvDHy3&#10;YOcssrfRsCy7KcxZPGnHcjagshkn04zvKb1ty4UL23fDu+S+Bx/6mq/+isWv//433wvQWY9Y5xek&#10;JEJ4cTDLW2o8zFLEB3ILY2WC6TkCbGpQ2w1IxfZat8rKnKbZDlUsjJMt38FWes9uGNgdAaw52Z9U&#10;mYqey9lFi8ZpSI5YlcieQnK1RELMEoUiFUzolrJ1dFzpYWN3cZej3N/uCNpKR65mAWU5KcM4iC/H&#10;xmdgzhudlwCfqgYJagG16dWNs5m34hjzpkIfgLyjbt/KBP2IsqeA9SRjHI/LKTP0wKJRGjqdkKLR&#10;nYiifpGvUMEJu1FFo5xmepLj2ol6oSoCmWgPYgppF+N8FnkTqbdS1gva2YXvUP+kVAqpG0tXJDCG&#10;idnC068lkI2Ns4j0gKrDIAkxUMVpHqS3IwyB33HFQOfjqRbroy4FyhHGh4hmGDy4nqXzyfrAOZge&#10;O94zosf2pVXdcS7V91JbFvMV3/3d33PXQeowCi9evmyshuFw6Ah0Aq3OTF6iCGAIiBbvmIP9fTwV&#10;TCEO6zTSggD8pf2HwAEgyHg0AtDEAwHIeOvCBeBsYN+OJqnxfa7UtclZYHPgXQBNSyICFQKnBqR1&#10;sjiSJOM4xud90buB4YAUsf6Fixct12uYyQvDe+6/3/Afvjk9PTXgAlg/GAxCA9aeRwCN94g4Bljt&#10;6PBQVZGBtYl2nnj8cUBPbIW/rq6voxGGE/3+iTLNGBmEDZW8Y7rK2W9sbhqJ5boy06Gmwi1+OD46&#10;snpHIBtga7Q/0K8+goQ4Nqr6IndgZA9nrmNYyUUc73myooWVzc/SWluTgzpGD4eDIwWmz8TZMOBC&#10;W3Jxl61+tBaF2tgvOHbmgMsSf8LAliJJt0JLgYB7Jb6EeZvzwS+eicHiTEaYhl2sM7SBVDUhefOq&#10;HzWncSsnNUYE5V/y3BK6vqQ/DKgxZS7AYkioUlWlgdpEFPxnuVCPT04iOUfWhqJkSWMvdZs/WSBp&#10;y1hbUNfOIZQrwNecyWfPZ4RnyMBwrdWtLgSzaUksInhZUHzX+LjmTEnUIft6E/1mg1VlQYVxZmZI&#10;XdwbE+r2FDgtcurW22oOlBcp9nrO6DUmicHfs0buZOZo3BaRgCODT5NKbKW0Ywwf7mWep5qhIuXs&#10;grmpkx2gHZfpxxvBfZHy94VPK625uGtMMWYynsRJLPTVLjCpL9o0+sajULjlKpbL5kabprPpKfyw&#10;9L9xgWz82QH11qTxeXmXpaF5X2jbVZcaWY8yJJhfAIukuMmxx6InLU6iEaVsd76QvYF4T5fEIlBZ&#10;RG72qy1nz9dZ/s+nZbn3ZS8/qxn8g1/xhrDrNad5I7E8+bxQDSNMI7uwmWwmPiM6BASkHyFJ105j&#10;VYxcG5CanibU45vStLzMyoWnNykl8huxCU2g5GKYZyeZ8Y+BSuM+RTkATMN+FwC6OB1NJ1mdMbsM&#10;jOxFMX5mx5NiRBk+UqXyykj13fWUqe2UNYgaeeLDMq/YH99XbWLoz2nZVLYGzPRY5NdUOPsObj3S&#10;nQGzi6YKK7LGcVpa6egJJdP1hnen66tGEIcG7A7cTJUS6n7Ql9FoKjZiXY863MUoH+1NgsiLujF1&#10;uHFcEUXucKSDi0vkwJAgTtsXV/qDsgzXNZRXkiVhIhyxMtaxIkUKVAe+q4iDl70rAZZqdkZsbOmG&#10;WLIq0/NLN+zOSNIkjtRzgXEyCrEN8bQXsAnGQ1gnL4YHeswkT8PTdXU3IGyT5jiLd7/0v3jre375&#10;V88R4flylywvCKTOpplVoXmy6R5JlcIXAAVySqX/QA8X1bENhVkBMS3HTA5lp8MMqO8DdgNeA4QB&#10;75o/C60TfR+A0t5quVwPk42NJx59dHNrCy9IpoFFFTC2A7AsHm94WyeyTTH7Q+BIoIdSKUwzEbQO&#10;WB6a/Z9MchXMoZNoCsAdoNaw+PLq6oJxQZgryAhcyLJCvOCFD7AJFfQArINgdXXVaB4N/qRCPbQD&#10;oM+KS+mfWGL4WJImjA0kJj2SWvPp8fH2xYum3Hewt2e8F4APAF/0zer/rG7v7ATBArDiwBMpfhjP&#10;GAM7o0Y4ztJgcHJ6aloTnvSk8WF5ZWUqarIrNExdDwl127S1MxfCw3FN5wARX1qe22SkzT1xkfo1&#10;lGMpVeLpqiKZXnhrKH0VT8WIrlglnjA6yTPHx71uFyvnc0rMwlbdGsSOsN1Ywi9GpzGY5UnCxZFO&#10;YiXJkT+xNtH43GQSs2yTmfJMMN2m6el6QEYp/7MrqmLkUHLym3EFCTP4UyK6vJ0FE36xDzb5YEnl&#10;BeA2vGs4r8jZW0vSi2ju5gWHHZe+8q+e4deqrMjpJDE9N2djXElk8ojCiy8tlsC28uBs5djs5g6B&#10;eMHzks54MkLtLM8KA4O5i5JES59bBGvfTHW+DCUrcmAlVjCXJ1/AzUCFyJY8zqYzw1SMjzw4J40S&#10;boDbURxNJ9NOl1eIMacXOWmbnkpUSKBMeWOsbtzaZjJKXC7LT8s3W8xQ67I0VXJH2N3o4AZtESCT&#10;863+m5DirDLBBkFBgu3dZkJopaSAoZSkD7oYKq+PQwvE8rIPxmuyQbPzuOChEaMb+Ue9Ejehsbhu&#10;wSYy9UmTm1wk5mtp4HB+4FNBjPnUJEQ6QTyI6dodcpSKU3qsxKG/UEEmhKsa3J9UdsJTs44VXLgi&#10;XjsiXsvZpBfH0wKAMjueutSwSz3lqi1PbLLKvNGKMjvNAKwJpnvcLw1NgFPTJOwuM/NKjvJ0eOsE&#10;F1K6lBJfltLMbsidACRl3trz4n5UV3PLQ4+halNUZJGlEf1lPDMR9EOxtylXkklEjwxjmXz5Lu0D&#10;S+WYjbbF8sOahoNu0TZh1I/rnOjfj+mDKJ9IHzA67iULhjQl/EI6xZAJ3bTxUoqtinEs1OrHA7wn&#10;sAFVsamNHShT7rpKxrtkTjfkZ1OMr6rp14i7clzmw2ymfDLOcNS0gk/CJgEs9xTAUPmjZZ0l4T5D&#10;dMaYnIYqaBXZBmlM9RCPYtWz+4USe7FuHERC3jzJbfNYDAm9IGyfUVPbfLqz1D/1L3/49z78oQ/8&#10;7ofw+dfe+177EnDiN37rAy8cdl9b3/hEZOvz5c/ZYoWq+DAcje86SI1X1ymgswl9SD2DVIHRiIpv&#10;ePXmeSR8iRsYCNgcAY2/S4ybJK7q3rYvXACWUs6buApAanR6CtBgjtx4LQFWmqOKpYEtOwg8PZEu&#10;RC03EOZBgcCCAJC0N/cszCX5jBawGgA9ddk6nURJ3EXCG3+yqjjKXxSFobRLV67gr+vr67du3jSy&#10;xxxmUYiDGS+hXoBsoPCJoC1pDCqisuBhfWMD7Rjb24jI+BNAKlpGl5gnljS1vW7vue8+Cwws2DCW&#10;C1qwjDg+r2p88KZ5ClHL68ToE8ax8dWCyXUbYMURZXNRAsulGT6uBKosP9IVqLW5bMsmmjBIVzLS&#10;5HvoHDkyn19ki43KbMWIRvi2cTZg0ev3c6md8BtJqZj+4KDfz1S4xql6M9lRpJTKJwjXRCHX9GCe&#10;xivlmumrq2buaLwRs7nBIRPQKIVozJBnj/26vS4hLwUEqmkzJfuizh05gJrCg2V9AHNnwEgA11Ds&#10;iS5yNALI2KiID1/iV/WNcPD46DhS5ZnkullWu9gjXsfmAz+ZTnAGVRrVEApziKixEDi026S+oR9Y&#10;hCNRcGA75nTRYWuNyrvM6Oc6BdM4iauyWsRXBjStuHAB76iIkrMFXHg2HWGRQEENHupy8AQ1M1rL&#10;ojXsqNBi6W0yZwmM3NLGPwYOCvwSCLsEaj+dngLUomt27RUlnZJw+2M1HJ1lyvknx+XQAVjPc9g4&#10;kDa21H9rAY/IQpNWOrwLZGw42FxHKsnV282Lb0aTSSQ9n0h0skVu3vLQU92VfD7oZBk1iCiZPNZ6&#10;gbObed59ltJTXBRKlN2d05MWBI92HkBadOHodnDnTS24OmeT+paibnSMgTg8wacvS33n07tsgIPT&#10;tW53neE6kFk5YbWiKw/CRkyGMiuyE0JtgNRkksijm7LNgbK5c83m0Lnt1GQyV8GkIBs4IUfLUTt2&#10;8bT+zCVKHo05IDUJG00LRA48HfXv8eOlqHtQnH4Ie+5t9dLVLi6D6fHUCxX708KwcUMPoJnFeTl5&#10;2yKf+ESxROchUT4JJ1gncISVVYMXFCPSSFpxvhumCLBTFz20+302mdA4eFaK0OWFnYZ6I6HfUquj&#10;CaLQlbUKvkTLgMgE3OMc/TfSMzb0IiL4mOWPK/Z0lhwKtVMCOdEwaGF2H4jXoUc6VVQaksJPp1Sh&#10;7sVNyRpHjL9UAgniWz7QWgtIeLIwbviJ+DerDFLP7WA4MrIrb7EnPr3IkG5n2JlRTeiSZm1AGW1W&#10;Dl1vgMg70fJFIe/bZ3LS7OXTs9QvNpf6TW/+XEDqO77EW+MFEr8z1H7fffedQ+qXyPI773+flScO&#10;x5O7DlLjtYqX2eraGqCSq6wMwE2lF6ElhumDOJlYygq4wVCXL1PDBQPEMnmx2AVAY9X8lTkUnAKE&#10;ArLMhc6pHiBBj4T4ZrqysvL4Y48BbZN6K9MToPmBEBvQM11d4tjeYWjBBKcjmXVbdpk5J1GWbXrd&#10;EGekejtAXqyzK/cWEwoYyBKcKyu1RqG901MDi0u2jry+mfZT1s0c1A0WAOVbso0RCPogxb1cwgU2&#10;081crJxWDE9vbG2hwTHN20eIUVwxNCRR556F1LnsxA0YmcA2E28ifxv7GYOPgXKMe2A6d9qd7bcT&#10;RcPRiPJzShAC8dv3JrRiyiSl+jab6TZqhCbZTZrQl6YEDvPg4KAnn0jfeBQSe7HUOAaHQYgs0Flf&#10;GATYkZ19nFmc60LJS1MbtF1Qm0xjZZwW5wx3lnx3fe/rcKaqoaSGoNDks1yodsaZ6ubhRsCjJ8cn&#10;eG8BR5L2Y1RLB8FGFaREwG0zS40a6cFGmwWaDcI23y4estgrImYAQebvq9KTu2/tMBeO1XBOgSwx&#10;FnYZVFoW8m2mUYM9Mi9bN6ZrQfBXV5OTSb/Xl4hEoxivMvyRl7mhbYOJlk4WLhRNvKqtP3nBCyOO&#10;YqJeTc4bKcvgqS6PwHqS5ZmM75hOxsgY5tbLmHAQ0BlHhEYij5NOOJanOqlsMUbHsr9oAptzHruq&#10;OQHiEpQrUdZiKCwT7+Qz3n8pqpU9IhaZYEITxRs2mRA6nAGIpae+SD8bMcNuVQP9oW6Mev7AMedO&#10;kp3qxmal7B6xcV7wVWTnGdY+CR65iCiVktO1ss6mjTNL7c/Bt22rHB4P2dVNFCy0HeeUemMB+XOK&#10;ub/o7TxfHs5nA16098fLHnqZTbg9c8EFdHJ9NLi0BBAMMBZEQdktNRFEakHlFLN7oGlK2iK2xZjA&#10;GvgvqWO3n/iiVeBgZFLoZpyDbL2giPqx0aBpeOJbaR2Qpdd0G2VMXXoZimrsqCTBj5bC/pWgd7HJ&#10;jwfFJF2/7Cd+fnQjP5pyAgf/CNCZb6a5DDqZVyYkwqu0qPxIBG7dpGRWKONODTui8DoflyfXj4px&#10;EaY0MOfrAEgUEDySwnSrXK//FEfZD718mAeRILVpd2BwKlnDKNhoyECeTA/G+DVdaQHlyZkp2kBm&#10;jegA0O1kfzLZG+JI+xcGzExHngjfUrOuKAXYBk1dupTtQ8zArnpGW0+WkxKDLF47SSZC8L7UtYsx&#10;+TAE07p+PImftHz2NXXukpvOAOYkSBM/6nhBgkCnKY5FbcL4hIweKCI+RpBksQ1uVheruXcEeG37&#10;6RbRe+gVn/WuH/nxh//wo87TPVleoAX7OkeZL6llIe3ygbvQ6gVvpk63C8BqIseB8JZYsp4RNymx&#10;Nx6bEFLa6ZweH/MF2eECKNadV/CY1eLR0RHaqSU/TEdACYMAtl6+evVwf39lbS2St4i9zlNll+ne&#10;Jzdvk/7AmvbenSnHyd58Oh6jQeBpfLYJYvzJJJOZPxPfYKi8uD1Z0RgBYl2jZebglTA200dL8U6l&#10;uwf0b7p4q8qX03pdL2AAqa3tbSvCw8qZavgqOf0GgryHh4ebW1tWLobNNzY2AElNYAQ7qMT3RQ87&#10;SrCZFBqROismn0rElsr+UlJDqfpKOUIjb8w8bgDyVBtqYUyg+YHaxPUA6VQOGCj1q8Skb37yEv8n&#10;77kS9LCJfhymZdCxI+OXO3MLQ0QOpWjW5hwOcIFxWF9fz5VXTvQrRQNF8kmkD4jxaRS6YMwNcBuU&#10;x/f0iJnTqZk7FMFjYc+OXY6lSVJpPsGM6C3OsUmJZyd+ACCSekEeUDWZErNOZQxZVrPqRvO4GQ1H&#10;lmu0uYsFYSCMiMUxQCThaGwtBWv9l5ggBbmYFdYAFiWny41lblsZgcFgq0jJlfi+ATC4XdUzhkBV&#10;Gyy2FCxWIztimJuhj8Ffy7unnVRaCm4lfRfxsOfQv9tBCwwS6opY2Z3RGNATBADmDG+kFxwmDs0Q&#10;uS1kx1JsMcA3rddyLxKXbI0GUNM5opBVDdG8a7MUvFAt2W8snVmJoS5n5v7FvDdecifllMu04IhR&#10;HCYXfvU5wqaKYwDauMssorULVVHEbDLBcXEe2SB172ujyiz4M7xhEibyzXjIZkgQYFgUQeDuejaw&#10;hptngtMiapuLZzO/iZ6q+BQPe8Gf8UU6N6q3f+Z7e/gsGCCuZ3RrsrobZaytPy/m++Od/+InPzHx&#10;I+yl5NFWxGpuMUIUxPStZ+NMuo9HtY2S+hvNiD7kjZi+FTC0NOC4bUOcN96fVrUDwJ0uxaxflCkj&#10;3Q116bmBy3gtTKmV0YtJFObDsbUJFhbVeYEpvvlJ3wvjuhzhiqEY9oQzISFl9VrxmENXHuaM0CgE&#10;R2KJo7NDzA7gnQT97R4Qrc29VGUz3htND6d12VSTKuxGUTfiPBTRuNtoW5KVA0tUtxYAmI2LVyvM&#10;FmcD0Zc8U1rjkVNge1T6YY3ogkLaLEflxIhTujROL+v8dHJ8feiIcJEMaBQ5Q6asG6TgoBc4Pqkp&#10;YThiPBAvJThYExiJB3GylOInKyDllYj1cQijndPpcYaLNF3pRP2EFJeQuiW4SVibOSnp617WyUob&#10;JP2mypxyUlc5M/bRQNoo6D9ncnAu+RQK0X/Hce+8FEUYqT+tSerZsrax+e3f9N//h6c7SJ87HZ4v&#10;d8/ygkBqvLbNmHBFpi2kbaSpZUzjKALyODk+NmE1e+V05qB2d2fHmMemBOeoUmr7woXr164BJ/ni&#10;GBgVJJtOgb2woTFMDA0QFY1G+XS6traGd+2g3wdOpbNM0xxLFtoUai1XDfx669YtvF/xeDCNDqC9&#10;OAUcaQ4PDuIkQfvmyO3pPcr08GjUEQQEarhx7ZqRTa2e6dLly5T5m04pbHJ8DDR5JIhsE9840oES&#10;UaRTV9X+7dtok6WTEpyuBaOxIYaoL6k7rD8rFhSF1FQXuv1+Kb2Iq/fei8ZNtRog/ixqNJopjTYQ&#10;zOjVHlgqOgiM62ygx47IGBpGnm40sEMRrPENyeLjMWcGpJPw1FtfWMBs242ZbUbrjBnEUjAyQ67y&#10;0EX1lTnpnA6HkWIkc3A0g3Gbu6fRT9t2VDAqOFuFqhqkA4GMxxfoxChDmUaV9uzDoeUsTRCjI5KP&#10;0a958Tzdrf3jZKk9F9ANMIsz15436A7McUaxXx7OJQ4tB2xmJTZnbZDLLlpqjxjZQyQNI1Ewx1nP&#10;0DA2NEEPR4M5o0oLQ+NVNRwNWfWoFzZVkyUrRsa2rNdmcNZUeDVYRV1oisA7PTm1OleTdbfIihnf&#10;ojQaCV7XPAvtjH4AbArAaB0zQUMyQxpBunLGWjaijogQjWFNHJE0ykrdvGSVLGr+LITQrLprWecF&#10;McPsexYaII55W4p6gb51qMieGfsCO4oTMr6yPNPlhAjWBb4HZC/E1uVshuerdJBE54UQh5GLCgpV&#10;l1EcLUROZjR3AXEeu0OdDaOFyFtKTelwOOfeNuPTsWQx3VlmXdELC+90a+diwvgGoOf1hb6IIjOF&#10;HFMyUfwwq2Q949lpwac7V2tZKJM4cwbOQhjk7rH57Gx0r77qEkAeRY7LNjue+nEQJeRSe6qrcxXs&#10;tFWdFJHbOgWhcDtjBlsyOyM9Oj/NcXktX4y6612gTKm2ITBuXLp2+3MGrxcm1LMLOw0gdTHMqwmd&#10;X6J+WI52mM8OB02dYXzLyU41PSmH03xUNGaTTuc/Pj38aDaqvOzNuGTmXOjZSUNXhzvDCng3pWpe&#10;Jf0Q4OmoQ4ITfkYdmwrzZs6ODBOlWxJ4LrPYzBw7rsUDZEmgw5VqN5sZ94hzoUD2sTLxEgbhJdFU&#10;ZDHjepLjYwHsm53UwKw0a8yrgGY07izbKyFq0V3ClftWkuVksjep8hqRBj6Pbg2T1U4y4DvRl7ih&#10;O9PdC1jcOcppls4xlO+j76E7uJpkF19mw2kyTMNeWE7GrocnQwT4r/gAd64V6QL9Jxi8cjQO0sZV&#10;ZNHeiaqbZ2SpPz3U6ne87Tt/5/f+33/+z/7pOXQ7X15CkJpzVcJVt3d2SKKVBSCQqN52hQkXAPkB&#10;7N68ft2YGJbmvHjpEkAt4NdQgHLn5k2sPBoOsSYwMaf4o2hZRGTsYnVtbUb+0+vWMt/rGxu3d3dD&#10;AXd8MPGKaj4rbUX6S0tL9j7Dh2ZeZjedTIBumfCT7p7B/cw8rpU+3NreppbIdFoqXW0ekLFShjS1&#10;OTm5dOWKUxQAu4F05UjSy3ObMqZDSlmiw0CiR0dHeA3joK7ed9/B/v7RwcHaxobxHAjWqwpfmtjI&#10;Qt/NdLuHSngPRSxB4IFNVtfXEUJUZ2uxW8eIxVYfaYB+VtQl6W4zJjT+BuC7peLoUzMcmte3oaWh&#10;KC6mjWBIJZDPZS0caTGDmZy3IrTt7e0ZNdxyzwtfRsJNvKuUYPaUAsdfLW0ZzlXVbCogTZJGZGgr&#10;Ti1lXQkwxLygWrPSTwvVjGkQqzARb4UehlccIWNxMNU0HpsI4LMjFaDS5ZVlp5gxp8fNWDkksiAM&#10;MVsq2uCgFSQB5EVhhOtAxVrS9GhVYljNJQuN6STuhKPp0/Fk3O/1JT3eJQA1U3qJrlitIdO3AqYA&#10;iMtLy4okC7wx7VxgBbQWtzHGSDY0FVC4hGK6wP3AxCzFI5hokphZcINuYuDQHYNFikqNo8NYxwhI&#10;rmp2bVoZWIG6k93ebENZkzA553rknyhaIERQBaQ1aBHOAu4veOQ2U8Qa2SwzfpdzxqnRmBJYwbhb&#10;Jj9nFG0Ad5y+8WiMY8Fn/CT3JomN3UHqSMGT7gvAmsKGMStYallXFgjxIRMnhlGIdprWsLjxqheD&#10;jM4acQXHwpApnnklYu+dbgfxVa/fi/zILrN6zvFwdAepaLVBXOjOFfcWs+AzrUCh6sVkubGVXOGu&#10;WTym6ZRFwr7QHE7wDBvUT+MSdvvJxlpxfJwP8+lRxpHvRCYP6VvpG11IAIspt+yuMA0s5W0yeumX&#10;XUt4Z1oCRNJVarMb9xMye8tZjCEhauaPfZLtXSsuxGgZnQMIfrw7KoaF6x/mow8f7Zde4n/2X38d&#10;YC1jHTG5Gf9Q6bmi/AWRvh9Entf1qoIscHSDJZ90h/HkmUKl7FbljH7T4qAmt4e3Pnrkhv7mZ6yI&#10;1SGpR55ZQlXa0+gaYnJax8tymjEeO7j9PeDgqB8pC64hodRGXeW0P0TYgCOaKdUA12Yl/SMtVlJA&#10;htZmbDUTD8lLfNPWM+MYNoUYxGu8OEhX0mpSkt7tkFeDICfqRUEnpCqIyrlb5vLJR0rXunWFCzKM&#10;ltK4G2JYRGSXoIrnjPfHnMjaaronfdcbht2odUtSbvwI78zp7VvFeNrdXPbDuKEvPAa2dP1MbuR3&#10;qYjeB373Q8DTL4LC3Zs0+/+Kh1724z/3nnOY+FJYvu7Lv/QPNfvx8COP33WQWm/HkakuAAPhhZ1r&#10;9tydM4wTIVdzM8Erc39v78o991jWtp1X05M3kiTbArKBnBeB+bAmNgFCBXQGjNu9deve++8HSgMo&#10;xAo7t27hFQW82+v3ASjxqLp186YJQWyinfHYiusNBLvK8uINh63uf+ABTe4Pl5aXr1+7ZhoXViFH&#10;dY5Op5ImQ2Scb99/7JFH0GHiTkmazLi/4iHMWBnKlBQm8sVaLh+YGGg61zdoELj5ycceGylfa5O/&#10;ZGnv7NjoWZL18OCARZnSS8GGJnwBmNLntHaNBq89/vjG5uZZujDeSRhbHBcCEqBkc50MFcxY5gZ7&#10;NytyfM8qQJOkmCt1mICGKQr7c/sSg0Encog0x0dmVYVWxxLqRj+tXNwCElfmzDjjhAuiVpv+XUhH&#10;9nihFmd+5rhOTOcbhwmI3xHnx0T0jCRDuUNNcdCaXtrkGArLQ+fy0ovmsob0kQEut2LKJLGCRSMB&#10;f+LALzFKhmWdi2mBnQ0F+ueay2bvUrQ5386m9YZBBgBdSEwYedp4xngtmmwFcLBRIOjcHkYG0LGv&#10;iYrnYi0Y0oXyAzZxWbbEej7rsw6fTGs6UYSRzcMwqSwuAjaUeM5MP5HwF+jNd8qinBVEOq4ls60Y&#10;kZwQVtD6uoyjRZxg44b9ZpIsZGbd9QxK4jAZ0kjzxNLJlqI2BIC9UJvcvO6L0jZE90w1zzC0Ef2N&#10;Emrg28gbwMoU0xSfx1GZgTO/foDaF/xjy6bbPWUmiLMUb0v4m3ZSg+maJprlmMmkn05nGW51AJjb&#10;FNDRB8PxhtddqxilXHpFrnbF2xafcbwL9s5sfPKCQYuBZitelMq1NxctsZJE7+MCYtOiUVa70qyL&#10;TaeYfsjM1lFkm3jugv5pX0hobhsvpOpcMSo8P5LKG7EmTn4tKkIrb5Hu1qCaFuawbSrjhGLy+sbm&#10;lPig/7Y/U6WYi5jPRl5urfPHFokeQRqa+tv0eJoPs3JaMtV6e5xsdQ/+w2PL96/hugRiJ5ui9F3N&#10;b9XKz+Ac+KkyuA5F/Uyy2qVtISsUsU+jlDArjIAqr7LTbHxS3/PaPjnNSZCf5ixVLCuTzqBRjcC0&#10;DCNbh2aCuDwaamy3DmCroHaDRlwAenGXifIbGkwO7l3JDifTg0kzzgOlkG3GIxmkpHcjWExdM8QB&#10;Rpemh1OOGHiEvYihBRBzVgUUV3GDbkyGtO/SHjKSpCaimLJhyN/xJY3qYAy76x2MMzpAJRNSvRUG&#10;BKGEpx0cSBgHOPzp/iTpx43ZT0ruA8czvn269wc797w5SNZmwSFN2rOiUYXx00X0ONjOM5gfD24/&#10;5YTyOW947U//n+99oS/OSxe2H3n44RcDu5+TSV5iyyJ2etNdyKU23Qm8M6jkIN00SuapTM1kni39&#10;iecCfZWVBwVytYlmIEUA5e2LFynIpaq1UA7eVmC0srJi6VsArG6n88CDD5bKlXaV2L5y9erx8fHt&#10;3V2sANRrmBiP/2ju3e227cbGxlC1gEuDwe3bt/FCZlJc3N/Nra0nHn/c3tyJ+BhA8JkAvb1isWBb&#10;9PDqvfeeiP9tEnj5dNoVq8R8ts1qsZRnOMA9icVKR1luEi2Ph0Mg/lwOggawgG+wd7NQcfT2BQZd&#10;39zEthiWwWCQ5Tnl6rrdC5cuAVf6sopcW1+X08fTSkmANTEILNFTjaAnXUJCHyHvUsQP88hYgE5D&#10;dRSDM/cWkU8MFZkMHz7gTOGgcPqMHVtKSjnUTL+xU3zlwiORJZiilvG7L1q2GYVYFtxXro4DZcBR&#10;7aeKFowIbijJEu3OXHLE1ikk4IA9mu8meoIRs5Aj1iTIWEfN3TXNkXQJn51LfXpyauNPCkFZzBSd&#10;54GTESq4I58quZPpxBo00jCzuTIMb+e6e7RoDqS3rewvZ2A5QUL6tU0dVLpWzY3IEO1wNOzKOp5g&#10;lvdFMJ5QG3FpsGS0EBGTWLbI43M9qzU0aNjtdBcgtfEbU3fu9rrKO8tC0mmt/NE07HhOm6fYvTMZ&#10;Ck0mVPMyWTblNsYpp7CgW5qejOWenTOOJ/irnTJq70zG4uRElsy2KXi5YLjoJK4ZDp3n23VOtlAd&#10;GKi1WgtFlewVehdHsSX4Z4Tmssqz3NT3DNmbWAqOiCWG1SxNbuWklTS8Z/EASxRYcGAdFvuCIhCm&#10;jTgbonqW17cSTFdhnkF8f17IKxf3YOEI8zStcQWozlxzWkft12dUPozgYQLwpq7jzq9GmyWbMWHM&#10;rujF5VI/y1LnQLRDikW0TtiPPDHa20osh0oyyUVl9XB1plu4n2gORIFdIKH1cGb6PZNYRlMu+cdu&#10;1c5sSvBxjAelEy8hyPZnQskevVQADakoMmayOR/m/e10+Z5loEZJWDDfHMtcRoCbHcNtiM9Ak1uv&#10;vRdwcv8PHi+GOUa8zJiODdh0DWhbFVVY1lbYh1Dhymf1lq8uR4PISDuNqfJVjdF7WrkSclMFhEHM&#10;qBJdGu1NKRLSzoSfo57mEqvGJPOW7umu3H/l1L8x2R+jA3lBPE0qs1whAbgB9INIEh+0McdOG/Ka&#10;jqdezMeLyf+RuJ/XrKFkMaVLybw0UPkjvWwc6U+XYxI2eEZqUslDjbNnEiJx4PmmK4OOdTAy2UlG&#10;oEz5v0J0ERyP6Wb6US9ce2gt7CPywWO58EOFvnnVThyl9pOnx1kfpzzxR3/ixxa/f6Jq10/VYqp2&#10;n/vmN7/9e78PH8zozpbnkbRGawslvnPX8fPlbid+VGIXWHbZpIIzaUesrq3hXbK8snJychKJLQ1Y&#10;mc4zizY5i+fbytoaObVmrOB5pHwI42JDIE6jYObSzTX4Ph6NDg8PASWvPfkk2t++cOH2zg6eNICS&#10;LN5KEhOSAyYzUrUvxetE3OJcftrAoOvr6489+qiZU1gVozFDLOlrnGM6vCwt2eZMqqHBuiYzWHnl&#10;WSY7ikwtzhOtWYCGoiU4kK2NDfOJxILYwJy0KeQnZsuBnF+M6YEvM+pLNGtra52rV0tZbxyp5xPN&#10;cc8EcYW07jCJYMGlMrhWuVUqP+poutyZW8FZz2epwU4HbXrKp1pC2jT7DDRIwMExkTIjs6KdFEhI&#10;/AET4sXwxqJqLCQ4zM8vEOTmT1MtlMXPQGNl5YOtKkFNLcTE9YjSZlV9IUZ+kSrmpL/v21kwvq9R&#10;vXkFi1OLz6Msw8ibXbm5EjZCtH9i+MdQZzpJE/LmbTyruWa5hXnz/HcTRIGBVKp/UJGaynEE1lXZ&#10;STuGjUwGZKGwFkbhwoFl5rSnYTckvb62jl0v9LPtr1bu6YhgSd5Ur9cNJW0uEvBMiyOMLAEc+cSj&#10;wI7SvQksTWsFstk0s5sxcBgT4g0/zaYEvqp2AGg2YGcFeaYkaOyj0+EpwyTtBYAYp9+Qro0MGjf+&#10;iYFCXL341UYS3RvNiPIzkpUprGOgTCSbODXPVlZXknRmhirqS9DI/tJrvcl4YswNQ65YGXjXiChM&#10;8mlBOxYMNPLMbOvWxtaeIRhPzmYksUFnQi7hfpO7nln2yA/cSC+E0SKdW7Lc5hZUqFAbAaBUJcCM&#10;Bq0TtGBSSczCW1xJjeF7+RPZvFOgBu1CLYXI2zkF10ggwVwN8O55JZTDbLJLUMghIhe8diV/Qdtq&#10;IMtJMTkYA1J3VtJopUMxZpw4VctVeeWIWiMcSjE7cxfXhd3OpI7pq0LRuunxpBgXS1dWTN2ZNGbe&#10;LaQpN12J0DHZXAVKA1fTyhtS3Bo4khWraQh8aQp0WBNNHT5xOD0epitdoHXmvwMvTEKT42Ba+iTj&#10;ie5EdV4z577aTVe7ARqZUnsuO5qiJ4TFjmOGnjLoNoqGmSi6US9CkFBOCM1Pbw49yu1Rtg8QuZG3&#10;C/Z48sTx6fWPEPi2M4dRQ6GyYmF2H7/SZxFPs5R9c0MfoVyy2kEgzuwySxoax0SF6DhGKI/VokEi&#10;0I9/LqN4ynLz0ke7CEgA1ulPmfIVgLMgzZOA0XzIEoi6oo51dppRm29MWI9/6hRGJuld2Oxd5ORK&#10;azWh7oyjwg2LZ+Sk2+qZWeq3fOHfeNEuy4Wn3UMP3Puz/+pfn/3T84DUaO3She0rly+fQ8Dz5c8A&#10;pDZUYTDCUXFerESyabje3t3tDwYqFQrM0m80HPYGgw4QTF0f7O+vb2wAUpDxLKiEe7fX7RJQilBh&#10;hXFGkKCstTI9lmvE55OjIyako0jaus1kOo3TFDDaEtXogwm3mZqyuYtT/beqLLO7sbVlkrTofykE&#10;ALAL0BAZHprLb7EazPMs62ZsEIOGp2JHKGNHMw4mpAF0ggCN4E84qIlE8TY2N13JLxsHozXQpiLL&#10;kuROJk17ciWkPJy4DSMlto0djhErlOPf2t6m9t/TzWNx7Ga/wqpNqUT7Ekagx6EypvYKp0iwKv/s&#10;y0IYxZmbJy9cbwBSyZzudiulMHFQJJprZp/8DaGPVFwOy8W2Sn4beUMV94GFE+48QW5nRxOJM4q2&#10;Se8Z09r6z6gJOKRpzCwdm6yqxtSZZS7RUmFWO2aXaM52pkhtzo7mK1TNjVeeZY7bYCIgoyX46wXP&#10;1RMc9JkBNb9PkvUtUU3ua2iVZxzP0LPEtiMVPKuwzJ4S526AX6mpJ5430KipwvnejKUNKM8Db51u&#10;r2v5UfI09EY3xgj+hNYMEVpn2qotygKI2QoBMdAnsoHEjvIsJ7czy4Ea0Z+jwyPLrCNawOVLvjv+&#10;lue9PjXaAZ1NKs5YzmYrM9OHplElf7XCA+yo43Vw+IDxVjJoBX82dUM2v1LpxpkJmmChpkfmRpLO&#10;4rEoMhI/tTg0ZWE5Wl8yz5p6mkoJJ8qnDJjRydin9Eo0TwlbV6l8FzK2kcdQiV4ZCsfueB/R6pk6&#10;DJmsQ01riCWbqgc1oG8tMKXezAAun1eCwSSLi+vCFVRaiv4IFlekf5C1QtK/c8YL0+I6zz7PneQX&#10;3CFGoXNOSD6X1plqALGvpeUlaQXeRW7PVVYXw5xqHgUdv027jTKZkV/iYh5lgNSs6uuFLNRLxIb2&#10;vWJamSe5r6yzeMDSWnYpdC2bGJd1rtMS+LUuqmJEdvLyPQLr7sxnhD4vwIpFDZBdjH0Au9Ht8enO&#10;sLfZWbqy2t3oietct7O6Zw8hC0XzcPpO61sfOVp/WdXd7JN2Jg07zgH24yYJzOc8XkqSQUKWRRow&#10;c5xVpzf+f/beBN6ytK4OPefs4cx3rltjVw9AS5qGp6IMKpPjA5WoCQjRJAaRDE5578Ug0RckSAhx&#10;RAWjiQaHEAgxz4jgL0oYJMoQEdLdNE0B3UVXV9WtOw9n3NN5azhn9+3qpmiU7q7n60NTv3vPPWfv&#10;b8/rv771X2t/vD9MaNMhV3hNrVDqHDKekDcBh0dyhiXoHJuP2/XR3nDrzt3RVho186iVpSMuuTkX&#10;NxZpS5oP6TJYDSryHql402rcJvp5y1eEvZj1biNqRYoTr9G9vUbXP0XYUF8lnXqG3ZiPgXvzmpov&#10;8SvGMOHqZLCT5laPABvHeB/7GSU2EXNYDeooaSa1IO4Wtljh4/hghFHR9/AgnbRYlEftkAbdUROH&#10;JM9GQVTPo3QiD+9Z5st9EfQjbaL3xVVinPnM2Xf84buWj6x+rg88qqX+/9vrqtZSWzCwv7s7L+MI&#10;SWhjcpl8oo99B1Ugc4K/2k6uLqX1guQTgLbHT5xYW1tzoiHp7uEQ8HFjfX13fx9vsq9O6lumYScJ&#10;/nTu7rsraq4K5SkByIyFVGTicfH8eeDC6264AWAdozIOttIXIGxHXY+pZN/Or94HgFtextcd1i3n&#10;BD4XhzLS6mp+OVJezM72NkZitz6ME4/8666/ngsUxe52vUCdiIWm1/XYri2vrNxz7pyzIfF1O/oR&#10;JkpVgqFiJFidfQOxN1JBUs6m6jm9K/kHwbpepca03PO57DICBTUX6osKBGfxlVCqDKWTzBIWnVxI&#10;HrE+Funo3i871hWqImhpZ8MyIUiDfqeo4FiY/zMFHsvnYdrYp11UnyV1m2Csq8YQdxt7BgNfwZKB&#10;CO3kjS3yUMdKj69LmtKXN7Zx81jlGVYBPI2j0Ov3O7O9MZ18n83g+7y6si81RukgEpdJ9uIghlNF&#10;gV8BFg+7C2Oci4uLZQ+f7VnYETiZBiVqdqLmHj7yxIr+GY6GKBL29vdsumdPa08I2NnG+7DX7031&#10;vkVe9hfSBJrdRlOzCPyApRne4ToB5raRjiXR055Ikcp2ocZgsDk7uzuuGXAdmVru9/pYcrfTxccE&#10;ahnRYvVwf9C3O7h6x6pmbWW26BwTSpxLVztvphtDCbhnAUAG0PaZxv7xpAeWDHitc3jXOg36jOE8&#10;BIjRfEUpgfDJaTduaqlnEguZ56RSE2UuBvKZbgT7auphgtpvUi21Nz5R6XZS0NZaFu9D6919SbLf&#10;VEUddt3W5pYBdDyt+go7gUxTfvS+BfS5gg8nkmvbZsch5JdhkTJ73H6OgTytfVfhAaX2PZnIYuXq&#10;aU+0WoPlRj4BjFN0SDX0v42I3jjyk8mGmSJIbFNOpFiEU/8KFvmSRVn8Q6ia0SSOTnOjtLfWS0Z5&#10;a7G+dKrbWGgUKWfT6FcdBoWwb0g0meVJ2tscpn12C2ajIojopxHJowMwN2xFzAZnj2ONqYQ4kQcA&#10;4lFzsamWxEIwWuHocdBe7VScnU7eukZlBWquLBluD/AfPkwnPpzvoZsaHWpTKWMFsSLOCAEKzzfY&#10;rNkk1kfFMNxN0wGwayWIsriTc06CBC8ne7ghVSWHs3KjUXQYh1VZTbOVsF0PZM1hDpsViAyh8dV8&#10;mMhds5L0x+MeBdnVuyqN+Wb35FxjqYkR5uMKWzYm0lWTYi7GgyJI8uYyZdpB0KAnCCB10EAdgHeo&#10;qEYtNEq3P7OFiqK12mlMGvmIYpi426gptoezeePMjZLe7LAZXQafL6v6HqlZlde/9tWXUdQVCaz/&#10;yct/9MFnsnzgfe8+fvTIb/+7X7nrrru+/Mlf8Xf+/j96qBH8o6+r/3W1a6nNSOHi7HQ65F+DYDQY&#10;JOqxqwgkkbFrtYDngI0ccQL87ZRp/PXSpUsUXu/tGSauHj3qRzUADR5O58+fjxXu7Un5Oz/9aaBq&#10;5iBKqsFGOk2dh8o6Oa0+wgvnz2NUjmgBbN2XQoNefuIXbUhnXtOybMNEQs84NkKlHEXhf92lpfW1&#10;tUBCXtPtZsKM/4b9fkNEtVl5bPuSKGrfrTC8ra0tbOzC4qKVlJqGJq2LRWFgO5J/AKQAOp84eZLN&#10;iHNzVDX0ehRtizhPZ7AVnwH6Nyt8+EVs2uuZp2lKuDLNRgHQcSClqW65IzckjMGQLDuJFBIzUOdZ&#10;JEO6MJqGfZjhdstpIPSTydSvMrPdtYqG8nER/3bTa4r6HSoGhTqcVgtjQ11hTtrMt71BrOrJHBaj&#10;efzpSSIZPfbSrpxGnGdpSrijz2NDLF63vCQU4W3HlSvDFJp7DAcK1g5t0KHusZozDo1B3fuIBarj&#10;keHhKLpsouy9B7RqeYN5+lpec10BtGrUDoSNg96i2KZYu7iGJdvog7KNKDafTU0RTsv9fU+/yO06&#10;Nja1VtiiDrPaNo8DTOyrIi1PAJt4HPQO2LYoFG4JioPT5ZFSd9NeHE+V8Jw3l++hExaJcVGNjEfY&#10;onarPcnwaJ7Kith/SXVoBkglp5dJw+7FeYZioMSObjywNALAnQ2RozEGjz2GtXPbpRrvafbGnZSu&#10;/eyW7WKGlYam4K1Wp6des+m6y2x6p9uhtoReD4HNDStqDp42QtQbWIsnyvBJZrZTw0CSuJbV3D2Z&#10;9JKpjD4opqruydRdexptmBbYIfbAoXBcHPbUZ0YS/wp7NOvjQ+eYxR5laOJUoCWJSEUnv+eASEtK&#10;JMamUvfvXk1a6ip550BhIjXgSIC/uBlRD54QnHWOzeHEH24PreuYAuiJ9S9Vi21UDHFv2mJlCsGq&#10;hqhVAM2wmETNEFCYADRk/VOdVBTLroCVydTpucgUI9WoRizEyHbXRjngOKC8PLNz5q3EUXO5g6MZ&#10;NsjsSl5MFQrAaNgIbakXsTOvqMpeuiJH7Am5c5SGWSZReK0gGR8pg70mfppScioimEFYJIwhJEks&#10;OQqqi+Y8xUJDzjOgGKjE7ZCmKOz5m6hzVb0E+peUMy7AOi92bDjqM1rdtTjdQeEyA8YJ4inYkDu1&#10;MiBRuwJSJ8MdZihinFt3HlzfjqN2RK5/6uBJNQ5GlQ5T7Of6QlMUdYzKpjpNYkTtkeKqmMyj8iHf&#10;kQ1krLMva6m5Ou0MaZXVpxRHqm4M3mUAQEFwmeOHon3uL/x4+F+PufHGM585+0P/4KVf8dSnbm9u&#10;ve6nf+bxj3vMM5/xjO988Xe9611/9CAjYD78p39y9uzdH/vYx/CgfOO/+Tf/9b/+7u+88w/Lv+Lx&#10;tNvrX1q7ePTY8UeB5qOvqwVSb21sLMocGmi4L+Xx0soKICxuOfbusApiYWkJ+APIwL4ZVt8eOXLE&#10;0t7R+jrw2dzc3MULFwBMY6Fbk9BmuC1GnF9dTdXyWFfSiiejrVjA829DUeR46F573XXnzp0DCMPt&#10;AEvb3t52cAxBtgQhHXHkXqZBh60tUmmpc6lIsZz19XV8MWLc9M7m5qaUAEGt3cYgI/lpkFqWrMWt&#10;Y/gMKgEAwf2DA8AXRpELH6wcOcJexv39hsywz955JwaAfYUlLy4tHVldXUddQRnA2NnIBwcHx0+c&#10;uLS2BqDfbbXc6ehGustYsZFUxdztwrska8Xn2WCB0FNa1VgZ18CM+5INGFhPhG6NUTw7L7ltPicJ&#10;SlW6CzviGel6LylrtxAlmY6Fdy3tMKPMRknRfmbj3LLp3BkMyZmXdgl0wqLbED1HQWG3Y5ztA53n&#10;GKQduw03LS4PtTm02MsyE4FTs+orIpVp3HcydmyNOWZLdqnnDujR4T2AE8aqDPcJWM+NhxLQpI0m&#10;kjRZu7RmnGrrt8osDdG0N5E6I8qqVlQnlCyk3U63ZHOx2KOrR605Mebm0y6XW0bmnPgJVSIJ/wcU&#10;hgID2BFFyFQrjyXqbySAlVs+UET81IdOc+X4CIDy1EiuqGWjKQONPYmRUBEBjCAxjLUZZB+z0AIP&#10;ktBBrdPs9A7Ii2NYFh87g9NqGU8R+OhbKsN922xxY2WKgprBlnwYAN7sacrCtLqnXMaVsYdB8w3O&#10;maSurLx857Bik+keqIuCZHNcl9Fkagdx0v9C7dOSNS+YAJ/gomtMqesqQ14cV14aRJZmmlSPKGWG&#10;5VORWl9gm2q/2DOgIzuVt6mwdy2az5p6S9WHTsS8pK7dPWnCb5qb6MkiEeFXi4leI2jMxRkxKNEe&#10;1cw4D5O8SCmMBhRurXTidh3oMO7GUSNUwqX8oOmCVwVIZari/hCf511C1suFnDQq9KGrNpdZJdcp&#10;6gkr3FG4DCmxCIFZcc8Y8BzMxxmqpahRm8SVzmqze3y+3m1iUWxlB5Kl9JlKazeAAnc2FpphI8W/&#10;E6YOTXIcpGHKNHKsPJ/gNG0uNZvzLQer1MII4NUMuqj0iS802kaGwbQwwmCmWeX6BJY25jFK2ZFZ&#10;FV5nJktzMaXSuhWzwTGXtzQrgqr04sVob1Rvx0x+qVEVXZXCO2rH2NJxLxlu9Mf9cXOhhbGRmGf1&#10;MJUeyWJvahiPQS5d14m7DTfU0gKc6hE6BgJPD7Zw95sA0Nc4Mdig6ARVA36gaUi9qBRhox11Rhgw&#10;SoR0ME5bNAHkHNu4wA1JbLSl41TUqH+xKpOW6v1kHsUjK/zw69//2q+98hU/UnYTPu0Zz3za074K&#10;gBj4+M1v+vWf+Nc/+2AWgq8/969/e4m/T584fub228pf253OOEk/9P73Pf8FL3oUID76uiogdUX9&#10;v7vb24DRO1tb7W7XFyiQK/DlQO54eBThXwd0Uz4xGOAxiHeGklafOn16LIIWj08KJObmjLbHsvoa&#10;SYVs1ws2FMp5jcqBubmRxL5OjRnowWmxNfDH/i234Fu7kl9jJKevvfaOT3zCriO4V26srxOytNuB&#10;Hoccm573AChzkvbaGRArPXnypM09tjc33c3GRPG9PSxneWXlwvnzwOgmmHelaXbquNUmGCTAGXYC&#10;Prm1uUm9tXzlDmgz3AE0R/2AlQJwb21tGUMUMxvviuzqUvncpVKhWFdg9Fa+6KAycyWznbMTKyYi&#10;yWimIUrSLVPYRVaY2DjPrhRjTWHL9DdyVrnLHs7RazDYWLbrycSAu1dbNycVBMPbNWajjRKd4/M9&#10;xVVW1Lw4Ep42ve1uSKZpCpdQrq3WPSo9jELUyGgAbXMPs9dU1OgA2XPDFQVjZeS74sEUV1Spmik8&#10;XJNMYWKNEJlGwsXEdZGpTZtJY3hk1uO6DS4A14b50G1zNgxxPJCVP4dNkQEuAcEnYmTxGctm6o26&#10;PeBI2SoS3PjbSgm21omyZrbL/r6wIv0FLIbB0mz/bCRnuFk+Di0+dhyMh6S9mtUmtVkTVOCsFlqC&#10;jIYA8ZZ/kAZud/b295px0wAXP7ivjpYdEeMJaVk9ZvujlSQ4b/FFnLfWY3hIVk47uQmbZnBvY8GO&#10;pk0cZFixwZ/zO8Vb23SPbYhJ6lWU2B3/7h/sGyijyORmdCZu6t3Z3eG2SMVhjh9LI109Gpf55GSs&#10;Z1HhvnIratY0ZHfvpuZpmKNO1YfmSzzOwAEis05Th88rO0/4WNibI5zlJsrvb2KIxskcXY++Zn2u&#10;+uScXuOzauQRf9WiGsFomk/CAj844iRux0WS2bKckCssIrHXYSMEdkwG5IwDBcEADfcu7e/evYeN&#10;a3SiuBNLUT31eGZedyPmKijDCKeWfbpbiTAmFU1YPEoHmz38DPQZNmKZhIhMlaKDYmK2DOCGlo93&#10;hwZ3LGOwF5tBxsFkVF0z8qSSDpMKFeFhI2eRkA9ZG4wOEoxTFDvWSEfttKc8x5A55+xCTotqRFmE&#10;Ce/h7hBDIq5M84D7J6zLhVojr5B0SYu8P2SD5rSlsUID7N3ioJJ2jqTzp7oRow3DWhxELFGqKAwG&#10;2/3kIMEgoxZ16vbnLmaiDs6BAHyzgGmjhsFK00Hm2B3Ob2lnZtR8k7EOGT85X4u7RT7GrsHmKVM9&#10;olq6BgzdQBmDY4RNyGmEUqMCPnQ2lCJjODNXlW12RcclUoDi5L6s9FUh9z9/cW1xabn8dfnI6lh3&#10;7Hk92R/8cg7z2SeOHjnziY8ffufo0sJP/ezPv/uP/vDwVx6NKP8r+Xr9a1991113HX7nwqWNqw5S&#10;T5NcpEkgWqIXwVRp4Cl7dwom4mxs3cqYcWFEoGeKVnd33fNHRrAo5hcWADGNa1ui5WwZkdiJTAJr&#10;vGP+EoDPSX5Lcg4pFBbDkHPZwe73erQc2d1du3hxcXHRAlk8NU6cOkUfCXvfFgUGfOrUKeCzofQq&#10;q0ePGswBsgMQAxAAgq+srmIDsaiKECFDxbe2FpeWAC92dnaOHjtm6tFe11aXYkXb29uRFCneRuyQ&#10;zY0NO28AL2C37OnW4AY7y44NyrGBJuZJsIkoxYaUkpKSpQa0nWIs9tmElnNMRAZjR+HXpmxATLOF&#10;wgqAZVTZSttA/w2bOeA+r7YwSxHsc4I12i8voZcZsVFTizV8ZNenAO7GBk9KrKA/Grl9s65c96m2&#10;JIpsp+jZBlObxtADGV3b/BhHgcBRsNjjL08tpfrR6pu9qlHEXlL1fbpjcl9ZM/ZSuLKW2tioOqlO&#10;w0eKaQYKXSYqBNPdTteWEYaDZhanmlr2TxYGeYBiuxIRWRvtksAB47HmVirywHaMqMUSofTmFkDj&#10;oTY3PyffxtwmfU4TNLAG3sN3L6xdsHuJJq6n8MtSEIPRfYV9+jpi8ZmOMQzjWjvWWV/eblET1Wg3&#10;rAlZmF8oOXXrN7ArsBWqPGvA2V54v9e39bWFy5lmE2zAJ1Mdzro06o1p9Pes7ThTKJKqtZoVAkKc&#10;gREq963k5gDHNCepVlzRTSPKg2n779bmFjscDvYxVFwADHORYmd/b9+i9mAY+Mz3nAPGj505FfSz&#10;T2viHV4kuKhDQ2evwp7Wdhu0s7KZb9cqK8sr5P1HY+x8v2+DPLvITxRx6prTx8JNF1Z6eMk+bQy1&#10;iaL09ZqqPtsmqpqqOIgqvmIf7cMq/IhQW1NPbF0HyelaTQmFQcZwcop1UQioMbFqNz320kkGja+M&#10;dkeDrcF4P8+SStrPG+O8OVefRKI+a1NH6rAZEUFa25NLKsG9RraYrbe9ZLQ/AupN+rz5ZGOae5C3&#10;FmhmGLi483GfXvHj3ni0P2Zkd5tnZnO5zSDuUUbUHgEgRlEjqmGwXZpRZv30YO1guN1Xb0qAkiBt&#10;xZV+kgAwHyRCsY16M45bOAeq6TAN6dRBkUkh+YcsTQox2VOFjAxJqml/UqUyJJS/3tSsukYvjjwZ&#10;VMI47RwtfP47G5XGflik+G+y10FtGs3IcqUmBz0qZyb4C0D1UrsxX5ejNmsJ7KCo0QjlrIetRvFQ&#10;RxVAC/C6TcGT/d29z25P0rx7aq6+OBfE7bDZ6RxLMGy2M+K23I6o5I4CbNd4Z1iLa/WFdthuTYqs&#10;WrDrhXk9hNTDQ0/0opJf5vjxyCDsF7/wBa/76Z952jOeCQS8tbH+sr/73f/7NzznzO23/Zff/4M3&#10;/uLPP8iFfMPXPP1bvvl5prqxkDOfOfv0Zz7n8sKy3nj613xNW2zdo6+/wq+nfNVXHzZkxOuP3vO+&#10;qw5Si3Kr23pMbrvR9Iku1SbQFeAs8E5LmYJ1qyep4Bw76Zp8cL9PxwpBE3xsIkLULYwOaTN7PRHa&#10;K9QgVZf+GA9UPzUbQoHAVU0A3O1tYPNmozGUNhq3UyDXC/fcA6gN2O1RbW1unjh50lIHrBdLAHTG&#10;VlTVhIdRNcWqYvBYwrx8kTF4AOtp7kmtduz48VT+Xo4BP3/PPfiY40joTiBLuIZAZKJQRkuoKTKW&#10;KMI6BLvOdbtdtipKr8LJbpHKDD1RE2FHNDzewWcm06iv6Qu3fnt3YEuBrbEbTT/XNc1t5Td+MCNu&#10;GejEUpBZ2CGlojh2kl7YrcWI3Jwi0z1kUOAdPlQsPEMKhSyd5Y4SwhDcB70mnzXHjxOakHylloNQ&#10;U9Ryri4zJr1LU1vOyJNylki6JlfvfBaI42Y4e/ZZ04IPNJRB47xDKun7fa/ryvZkXqynGpg0WZkm&#10;Tbp3jcSwPDEI5vr9dJL2FcpoQYWxl40vHBY4lbWI3zXMolw4ih1fkhdTjYHDVuzKZ90IfrDsAc9E&#10;oFVgOGLWmWmGoXxf8wkOjsHwymgbLA1w1vFAhY6L82gAWE1yM6Q9CsyP8nwbDbEWmwaa92XROxxY&#10;Q2yI6asAY6DEIhnbrwNYHH9CrTjXncPnTdNi5FRsJ+xMYPehkLTLCbbD6oi7p7AIitKW2/oZXJzY&#10;0la7ZYpxxPKZvjE0L6/V7DvAVsJa1e57OECLC4ueNJh6I0oxUs4hmGVnvd3rG3a7X9Nac6tfykZD&#10;jBmA2wofqp4agWl494aiKsai2H6a07XNx9r+Hk06hXPyZ5qGNBuMIoHSUt3kYqMMbTUpTgA9M7O3&#10;93Z1lihz9TxjplqXoErqnAKdAtg0H8nHMOK5OuFJSG7TQJC7iEAwKFI6u03zEVFK1BgVbkG2WwN9&#10;UKoS75LczSZspVM7IPXN6oysiC6VC16Q1kk286TdGgAI1pgSKl1FiJOJDX8AlOkw620mE1p9Uuot&#10;Ox0qiyojgu+omTMLvTJJRmk6SrGcg4v7wMpxt95aamFUTflnV/d5ntQ7cdyJk4Nx/9IBEGd9rkHR&#10;O5NPaEUHTJ8x5iavhfmkTPaZTB30ZIpCq5Ap0RsFIqpZytFJkarlbJKH069EQWu5iUUlvXFjkZdn&#10;MkjHe2OvgnspxOmRW4ZO1XgLVQH3UnOR6hfPBuCMbR9rR81ojKu8lyQHW4DO2OlFkjHXHfUAcHPM&#10;XYk34/k2oHPaY3Q85S68ZVfyYb5/8aDOXEbK97DHJ5WcovbgAVOHrgqWGjgYT/mv//pv2NrYxJ3i&#10;2577DT/1S7/86h/70e/97hc/eCu9f/Ga13zni7/LWmpg8Ve+4kfub/2xvLx0660f/8H/6588qqj+&#10;q/H6wB+/90lf/hVuKjv8un9Xa2nXeBVBajNVItjGdvaoSW8KsGW8C9DjCf1CzhKmHu2Sa40EznWF&#10;olVsmjbWbGkwa6jHM4wNjrKmxmthcTHVgzaa+WwQ5RDMJrhVjIUkgBTnFxeHMtAAFqcl8JEj+OT+&#10;3l6kOWIMyRpZ0rGzrBZrH+O5OQttndpoJo++HPU680SUe4Jv4VJnCaFQtKagQ6i1G37FsjgYyfoN&#10;K/KctZ/K/qvbJYHRcdQHsisxVezREqlnGZ7x2C6PGQjSqk3Pv091kHFkE0A80/b298eoFmZSFlPR&#10;5pXtrmCKnU2ZJJ2mvB0jLcsIQxNytg3RBywIkQMxUR9+xTHdlkYlkWNdPMuWJ2Adjxnerpw8y2/q&#10;EftyKsLiWCbwmVlbP5989KlI0bY7rNGWJhZ7uIV0/+AAI7e7Qs4ID+rm91VdeKiMAep0+r1eMmNw&#10;r3yu4lzyFDxqFe6ZrOZWuTqPClnng95BOgtmN/NqHS1+dhqigaOhm98xu0wFfO9gcXEKBLEJgL+A&#10;a5SfsmWT6NYu12ZVLeoFInczaClRMJFvbw08EYe9oXlTnBve25Y2tWS17kFa58Apml4PA+Z347rj&#10;aQLVmkDAtJJU22Ih9wpA0mEytEugXTKcZO4ywO572K71jXX3HhjUGm5aXtJUzuXhmQE7fI/ykU8q&#10;7FXA8UL2iLs707AkTjJkae+Avtrzc/Nbm1vMdkkz1DPeEKB556VLiN9hLSeo7d5K5uA0GxidlTl0&#10;nOz3KChPMqvPt7a3HObi3BYjb5RJNBcXjLaa3BoM+ti02TLhpkai+aDmq6Cl3CjbtE8LPJy0utxi&#10;fTG0YQ5rjMR6GB446aZc2zRk9Emlk3Q+ol2LmtD51fPsmcjHLR9mAHwAi+ODhIEjrdDWH5bCWwHP&#10;D9Mvr8LLvaafJgR8wKm04whqjflG1IrxRRLbRM3EzEw5wfk+ZlR71I6lzI6UsEh42lyMhzvVYpQ2&#10;l1pTYfE4L+rYy2GtXi3sIhLWcDzd+xgw9qqSa0gTulbI/3Sc0SeuHpLN3eixgJ9rxM2YViGNEFvB&#10;vsZ6yNU1YwwyXaC5XmOuQfO+3vhg7SBqYnuVoxiyiAXU3h2ya9CzGtgtZOW1CUEcGl3T+kTZ5oyB&#10;xG22Wp0/CUA/oheKEhyrar4kxs1oTtI51k37DZUuldH2cLg7dB+FQignVRv8YI04w1JSNmNmraeN&#10;+eYEu9k+2kycwRWVTNJastdX5ns1H6V066vRxBo/5/VhVRMgAR4N9Qk+LNQeVqWumWjHuftQxzQ2&#10;/05N9mXzzpMHSE98RF6v/Nc/+8r7aqa/UEkGUNS73vVHb37Tr+Oe+db/+B8e0CrkWU/5yo/ccuvv&#10;/ee3fd8P/NCjePSvwOvDH/gA/nvp9//g/VH1/we01DKvZWI2gwPldzYUawgA2pEswfwN/T3U8Ac4&#10;Cyh55MgRyhiEcgx0jMtTBbJw9llMnqPCp+wjblsijGtqlcPSDvb3mUx+4cLR48eBt/oKMXHc4FBO&#10;Aql7qdIUX8St8swdd1x7/fW4tPDhztzcsWPHNjc3l5aWbPrmWBZLPxN9C5AIy1m7ePHGxz/+wj33&#10;LMiBZF42FEePHVtfX8fY5uWxEOpGhgFYNjqUdUZDbXCm5YyT8O+R1VVby00bFpWLLm4vsbtFja5n&#10;PZwKWyLOh+JEI3UWAmTHh6KMjWbctoiRL62s4Af3XxK+yKMgF7yraMbZXZimpuqSRxtlYufOdbs9&#10;MaMTaTwKaVvbAp2R/O8oZye5OKyrfvAxkkiAAt+ahCt2QKvorzaa8F+dquh8R6s4LER2QL0jV2zI&#10;7cLMa8zocJdZq2of66o4PlcXjjpHaUKyUB2xn9dFwZUGlbRFYhGCZbtYu0lfJlMSKhTWIBk9W5fS&#10;kNo+OuzJrQCXSm2a1YJH7L4kMXh/TvMDOCdctziEyKQyHSdnMZZl2mIxU4EbSRty2RSlpMa3t7fx&#10;Sfe3YUUem3nr0n3cq8BfaZU9HpWJiaXbjJ3yJIuPyuChKmNGJ0acPl19ovoEW1CAfJnXbd2zW/Sw&#10;1WUAk0GnywD825dWvjKq4IzFmFE2AOJTWaFMJducS9HEnsjzF85bM4OlLS8tW2SCxWLVgNTtVmt5&#10;aUk8frYnJ3ieA/WRXVmIp2NS9QxjTxMH31h07mWOKiOz6dZllXMUrsZxpfhNwHQHzdjYRGaIo9qs&#10;PaA69fhTfKNnJGirwjfHM2d09gTjPtajqYK17JFeoUMWZ5vMPawpjqsEWFMPsDseHYz6lw4Ay7DF&#10;cbtei5qkro27whqBbU43DTpaMKRTqnH+r5Awg+xv3Kk3FpqONaFchLnlk/He6GBtf7w/Eo9Lr7rG&#10;Aq6maDrZhuprb1wkRdCMGhJCJL2UzHRNwC+XFV1NduBJXrUuYq6RrWQArPaWxvpp5TEGEC/GPYVb&#10;5VSqdI9NwuMhgXWHZjJhPSL/TcRa0OlG5tAUYBCjhzKNrpFKT2VBnmS9vtx7GuFUt+12UjthCAdb&#10;DRLY/6SiFMkqNq1VE72Nu0vST6Q2QSWAHVjwssMOwK+0owbaZv7LRIr6jER4TT4qOu2CKrBv0h8P&#10;Nvps/Rxk7dU2dmnSz4KI/Z15ktVo9FHNgbP7Y+xA7hxNNbDCSNKa7sCA41k/GZPAzmr1oN6OMYDW&#10;SivuRFVWxbi3Dgn3axIg1e4rpGahlV/2zsP8etqXPemDH73lAU30/gKGdzfedPOVexkf89gbLl64&#10;57+/571/63te8lCDsEdfD8Pr7Llzn7249rXf+MknftmTH5jGft+7tzY3xKD1rzpIjdfmxgaeNwfS&#10;dwJODYW3bJ5AyYE8g/HY6iitg65qy8uACOFMCYAfVlZWMnPY4sbMbG1tbZWOY55/x+fNYTtiY2l5&#10;GQDi1DXXZHrq+zEPZLG4tIQfyOSJarrmmmvOnz+PJ/Q111476PdteFeR0FlcWm7czxF2OljjQa9n&#10;BQtQLEZ7+rrrsGl+RmLJd37600ziUMPcvqyLjc+wxrHgL1Y0BQ0CQHjHoTBAAY1mc2dnhxSppuzx&#10;Wj161MYgKEWwjwCj8dfjJ07cffbssePH7TGCDSH/rYRIS3XvVbHPoIwiLRjxDZyUSh1RUT+ivecM&#10;3/ggV+XAtkWpPG25XXLGRgaGU4aysbTLvsvYCG8ovw57WtuPJRLtxyyevT18MpJKvq0aAAPbUyC8&#10;hTQj4TYZPGSWlNDvWbCGHiOA13Jbs9VgTSqUsejqnij8VCIHWjF2OmRaxVka+Zl6/DwmejJ/sJDA&#10;4MbH1PDLChOcTq6LvEDXKm6ns2TWuNN1gqlun4oA3HYANIHaaXecIcJDpkG6udYw2ofMzt9YKYo6&#10;h5bPKwzIlZJPeB8XG9W5ZvOYrbLwbnfvIz7vcq50pjMj6/WWXjE4yZ0pk2apVfhYiB2sS7jpK9df&#10;mWqUSVDqNFP4uWXr7s7M5WVu7t9yC4vBvGo6Xc7Ndzso2HqebvJ55dqACnKdbKWuGuA7DMK6mphx&#10;OvVVnB89evTIkRXWAKiiez0KS1QVTCQckiK/lk0yZZBXnO7k1kz6guv0YD0Q1OzQsrW9xTxIqUWt&#10;4XGngULua3bQ8zG1BWF1ZgCPkzVUmlUxDR/hyeb9HzoKnnXk9JJXEnXhn4c6BFT3zurbq8dEb7Q9&#10;2jvHYOrRzoiedCRra1ESA7/SuVnxem4TdEJ7VA8yJR3aiJpdjNIEA/6S3m7HRp9xJ6Z+d5QWad7f&#10;TloLUb3bCOqBPfiqwrTynJ7aoRATRkG9y4BulbWTikwwqGcAlFdQD6UdnXoLoLTHsCQAVpHBLP+A&#10;0i1NsdSBpG9V1tT1IIwDHwvqgQnEJ/bDZn+k4h7jZpSlzHfEn1BpygFKUxUh1k59C8nmKKxOc8ul&#10;mbIMprRtkf9J1OD+SoNaocstS7LqQEd5TOmFUs3zmWBvEiiiEhg9qE6twXHrxj6kjJk9h+m4jyoh&#10;b3TrubozUWyEMbNsmsuUf3C6YJSO9pPxPm/mrBk0jeNNq1JJUkmHzHjPBikqFhxW2qQogicfjfPh&#10;mEnFUS2Io1rcrOa1y7mHYvLIstQ//uM/hn+f+9e//TLl60P0clz5Z+6557WveuVP/tTPPApJr8LX&#10;F2R0CDyNf2/72Mc+F6T+8J/+ifsUD/qDqw5So/K3i/PyyopZLkaftFqXLl48fvLk1sYGEFiuSfMG&#10;g82SMpvXSlbbOwD8AZfj8yT5ZLQMhLFy5MjG+rrd2eYXFjYuXcLTyy4Z5JWE0oA+nX5cpkMTFqgz&#10;7JrTp/F13AHvvvtuAJkzd9wBCG5/ZTsiu2lyb3d32lgpUjDXeI4dO2ZUzdA+zbNjVNg6gOMjq6vA&#10;+uac8DPbm8RfUk0hf253PV573XUXL17E8ofyfcO6UFesX7rUarfxye2tLWyUIzCc1k7/BOESBcsN&#10;llZWGF0OvF4U9DxZWMhneOU+JJOMU2qigY2q+byn6JGaCvKaEitXZpYgRsmJwJnDvctAbDwvsCKr&#10;Y0OBYJvx4QeH3g20ipYcUWrCXubzDoQmp+xsyps69qcTH+nQovD2RLIc686NhPDnRJnnvX4fRYht&#10;xcZpyiZLSVksyjeSDsX2FQIu1mdz5J1OXw2Otgu8dzbjc7x293ZNVNue3BJwbNqONDzWMDhLxRH0&#10;pUDWfY0GtcbBtlovpbSGdzYzsajAALGE41ijXa7db0of6HbbCg1WHXt7ViT7u4fhOyOK5uZcA5SC&#10;EwxgY2MDVehIr3Amkbq3gXJWaXiQhs6VWYPmpDUxsrfXoSsHTimo3vAnLZ0PZVXubWzUuYsW5heq&#10;GUXzNsijQKLVcrPmnnpnG7Oz2gvB1+85f4/lW+UycWJbjO7ttVdJmXxJEU61jmISMOrSpUv4zOql&#10;1aXFpeWV5XrMss37wTWeU3jIa1aqAOj0vEfhWm+Mk7F99Ez247sodaa8+/wCPsOCKiA76MbNuB5b&#10;JcWKKKh5+oKiEQuc1NdRVROFsz9ngjRaDZbefKmuFxdanh4rdPmEUrEzFx21YhxXr6YHFVBXfzMN&#10;nHhC8+ZJ0hvXO41qt6J8RJLEWT85uLgPuAY8V52rp6NMchGlmoxSwutSIDEGAJzU4gAonArpVpQC&#10;Do6qR1bbc9csEOMGWhFrkpqxOJv8UKu0IuaQVLII7+STwUYPNyyqQYIWS1O185klpocGrg5JTQJ+&#10;uFKf4+yLMlwCdfNW4nadrhqOM1SzbCUjFzvupcPNHkBq1CBvTTVzko8ORuP9JB3k1aDSXm60VzqU&#10;MmOkMWt7Sj4K1gAUtMhSWn2HalHNp1y73MirQK4isAH0qwpSYb2RS2eRJ9pjSnWpNdiqORHDXWUy&#10;S2gxBgvN0PVGBfut3oqzqKDtXdX0M3Yy+xLqc3Vy6kmR9tOkl2Sj1FhfH2Px4wWLXK96mdw5lIVk&#10;NNsGFh8W4/1R0pfE/EgLT6xKLbx8Pq94hE30LJW+8aab8d+Z228784mP452tjfUrJCD+ZV4Wk/ze&#10;2976pre89VHwenW+fvFnfvolL3vZ0eMnP+80AsA3b8KyHftcnymdGT94FUa9WCp67PhxPD5HIlxN&#10;YeJ2duYTnzh93XXra2sA0wDcCqujrgNYqtvt+oFdmTnFHj1+3Mjg/LlzJ0+dOnvXXUDAfjbPNxoX&#10;zp+vqLWOQXruFlJcIp6Xx48fB0LNFVSOARwI2QSCrX6uK4M6NvKeGtwyPmOci6Cy4MSkGh7YWOnB&#10;/r577BwhzsiVahVgGr8CQzsYBZ8ZylyvKVUpZSrNJmqAvkwAC7XuUQCjFeH5jYIBu4i6l1aLnsqS&#10;JlsPirv3cDRiWsriIpbAbiql5OxLdrKwtIT1GgAx4CZNDrMJWJdpewsA0pmZtHMlR7PJ68y2HkLe&#10;2PliW+T9rHesBxXHFjO3PMuGIvstKQ4kR8Fe63Y6WDj2DI+IgLL56bluN2E7UDo1F1OSDqlH6VXK&#10;bJ2h3xSytB4dI7dm3YHwMsHIUo2TKgX5fqDgmVcxM5FRTEPtYnKiIOymrEWOE/hArmVe6Uq7dAmn&#10;is+okuj17IQFP4CJxqylO4ShJ5bvD3tbPKdBL0XlDVVm7QSl4TGwu08zW/7xEIji9Yc7beqD5+fI&#10;yvf6PbeQjhUgf/dnP4sTzJh4aWnJIZFGupx+mfXMTd2aVT1OU5bUBWj8Z+s6S2u8afgXZ2NVuikr&#10;7EvHvXRmEWMpgjfWs0AWi9tvxypt/Lx/sG9+2njaTHlJn09TVGaaaRcYW7oMjbm9b907Yfzt09hq&#10;EI/Zfj54AVW7T9HLdyAlez3lpoKfmYMz4eFLxgnFHo1mzhg+xtdz8kEpOQTrMS13sjSzx0tFtolE&#10;P1Wl6tjKUJB6c2OTnuWDobpvJ2mWTo+g42BmVkW1WT8lloyNwkKarSYNc3hw22PdZKbtjLgiVJLZ&#10;z4Rdy9bMXjWvuBU151nrZnEQ5VHap4H6+GDUWGzUYjUX5hWnYZMSZpoJRb25bDEMtUgDV8O4HdOR&#10;Y3/EbMJmqCySAIjt9NOuuwbHaL5BnJ3kZGFHaWXqYENhMXlxKT0qc5Vqn+/jVpIMmGSepQU9mOmb&#10;oTy/nJbMQYN5iuRugewnMihkrHgNMLrerdOUgyWWujX6CUUdPA6ktLnkfm/vAmuD1pF23IqTwXi0&#10;Ox7ujNIBlQ61qBq3MmwXZVH1EB9DqUDIK3OSisPGC0a0cDqENDP5b3LDlUng2NOG3eXDcW9czYtJ&#10;VssSGu1NMnl85hwztjfuNlQnVNmvqZBFp9JoUqBqxjqea8ZSn2PtmcQkWEbQiICtmYWuRlKcxdKI&#10;V90AMHsc45EzcdhN0AgtRrdm2t2fKHIGW4Ph7ijeH3MA1L4DGASHKenJfa2THikpNTD0i779r3/y&#10;zrNbG5sf/V9PeNrTvuodb//dB5+b+IW+vu653wxIfetHP/KA1CaA2q1//hH88PXP+5ZHAe7D/MJB&#10;uf3Ou379V3/17gsXf/lXfvXKqHr94gVOcXz913389tv/kmz3I8ZS7+/uAoQBDczLQHpjfR1XODC0&#10;uRxTnsRP6kKryFfSEJacrjoXcdUy/1kz4PMLC7s7O3Nzc1NjhEql7AWMtJzFxcWxRBTANIVIPvtS&#10;4cGA78bK58tkaD2WMNfy7qWVFXPSdU1w20ZjX/4JpKyEBQn09ScbQvvDGIAVJmsXLmwrGG95eTmR&#10;S6D782znZ0ixuLyMf+3ADTQMhL2wsLC9vY0Pn7v7bve64caGFVnwHTvEUebKxi5AA23JzRcWF2vq&#10;vDTOW790iYRx9d5JOgIXoVKsPXElI7hs2ErRghCA477doWgoE1jWrArHefJTWCnmz04p9oCbSBOC&#10;DxSy1LBfLy0peuwJM2Q3FToNYlCpMxJYxw+ZsJpRsvlmHJSKIB23NI6bQh5ELaLqS9cOF0W2s7Dd&#10;R1X8rhdiHNYQ1YmBWQdspf4VTlRT0ZVZnKTZR2PK0lKDpdRsdt6SADcmlqHZlVkeuH814eolGGIa&#10;SpYxh2a+6T3XbM516bxO0nR5Gb+ePXt2d3cXS/AqvMY9BfHEcqopra+dL3PYrsTu1xZte0VlcUi7&#10;EsX1eRjeh01NIxhPe4KlFG/4WrCzoasyZ9ZYLgJgaoRtfOwjbg6+FGzghavj2LFjZnyNm6ddkoKk&#10;/rp3bCQpUZlK40VZajJWwCf2iVXaHqGPUdli6zAdX2uukMnfF7k7GtMsdXw6bbP396zoqFfrbhn0&#10;+W8+WyEsUz8Q6Z3wh3yaQBlQPUyyPKjLWiTsq0r35EaVepVxLCsYzQhVZVbDTk86iqi+9YxZRRea&#10;ywzbF2e6fIqZZuZqeFZFnbi50gI+C4t4glE168PdAS2N04JiXyC2Cpv8WiuddMDu1XycAqUlgtQ1&#10;cbdxm4oOGcxVqoK/AI5hHaiQ/h7tY23rMXKGwqRBI6BUntaczCSvZUwgz1OiRmE7esyFrRjrYpde&#10;lT4hBU1HqFOoVE2KSxASB7hg8hFvX4CbUaMad+h+HbYiMsTildPBWGYj1fpcHZvAa6TbQAmRjohl&#10;AcHxSYYNAfy3aIkdNVgMVEzzSogyMep3vKKSxmkDvT/A2FqLLew6EhMyH0yyfHwwBuIP6xEQ/2h3&#10;mA1zYHTFqseCufwu9ltgLN6SVju3GD1QAGIw0dZkI6BnSvjILjPqnIoOuqmoNsdfnb7ON51zzhBE&#10;UfL8T1UQlpNKKhNoK9RhaqaZ5yHXRZVONkoGm4NqaCJ//jAlfT/hxyNzcr76x34U/wJFtaPoxptu&#10;fuUrfuSlL/2+j3/qMw/R6gDUrj1+7JU/+Zrnfe2zX/r9l/cpvvsP3vm2338Hfrjrzjsf7WJ8mF+3&#10;fexj+BeouiI3jytUNUDMH/yTP8FxfMC//sc3/drb3v6OX37DG75YqPqhSk+M9DjH47YnRALY1Gq3&#10;bUW3vra2fOQIgbXEFXabZh+PosLNwK1dvLgsQhp/BUqw+zLQgROwcXNJi6JFV9ri1KlTFGy02wDl&#10;Ozs7eBZubmzMqWdxX8nkQMC4MBzB2NavmsANe4IPAMQN2dvVZT2BYbfklGdMQ1+2NAV8x8DcoObm&#10;SGwI4Ow1p0/jwSy7MYIwbp1oYIDLhvng2UM3E7lrQwDLQvDzSEIFPIZzoSsqVsmHkU6jHjdNHfFI&#10;HcX+PsAFpS+jEbZkT+OxZkB49D6aN7tZh/IcTOWewRY6MdYoYFBFFLNYwUjEpFnzhozzJJOtmQj0&#10;mOtyqjZcU0g2PVVKA2nsvVBugEM1CDoZkca9QglsEyyKIYCR0KTTmw1uJipaKB8X6KTdikCwEeqw&#10;15vrdmti8nJZu9QFfaxzNYfKKQiloxNNCgubRSZyrfNhPsXro9GVar9DbXYm4A9kJ2JNgn8w7Wrf&#10;t1LubLmCHY453S/ndY/f1haBZktygXv7Vc/JcN240CR3Vy+g6muvuxYj/+QnP2n5kCsZO1SU5YfD&#10;MkvgtS8p/0AONpb7uzyw1MTpgOaqbRviGsODn9cUh6dHjCzNbSfaXS4GzKAbSbsGsCqGeyDPyvhx&#10;F37Gi5Z6u2OypyZUvNnViWpoTh/AmHt1eWl5a3vLJhjmeq3AZh+hmG8sHLvCfY3WN3t1pXqkqy5n&#10;Q/NEtpJW1HhX287P6nNT1wB+lr5YKGWefupwV+VudGKlxEixKszAKN81vCn/TrdTyBhhqAqkqqYL&#10;tyfiQq7JMnI4YNHebDWzQx0ILtLoYK2fPctvF8LqLLOpTJV/xF/Oz5Mw2i6YykQcZ3asA1YLmzGl&#10;0s1o3BuPd0fZkM1zSZ89dmEjsn6a6HBmWehsI6DVbJAFgn1M0t5Px/0E3+VlCBidTeoLjbiptmmA&#10;1J3heG9UC6tRM6LLXrXaOdKpt+vsfggJK21B6IcN42Yo86jRty8vJgPFmEsDrUkyaqDd4UfxSUCe&#10;uHpQKRJS7NjY5nKrnhYA1vwADkqbmm+A1LiJG3GsIPGwMr3JVmdYcmb5R4fpbNxLxQVTu4EBpEO8&#10;BRCdYQObVi4NE3xmvFdELQ4MA6avJTYhm8QMPgTmJdGe9JNYnZEBvbQZPZkl1Rx3kXFKEUtUTCKU&#10;nZnN9YjCKxNtEUG8KHE6hVSjmtslp/7ZJjakJuccbuTEeGp4JIlBkUOc3zlaqXciOpP0ksH6gGT2&#10;ZZA6r1wNkPqD//PPLKouJ+v/2T//Fw/Fip6m2f+bbnzca1//S2/5jTe9893v/da/8YLLUNfHb7/9&#10;K25+QrvVuv2OOx7FuA/z68Mf+chNN1wPSI1/P/yhD10BUv+rn3w1D+XjH9/utDe3dw7/CVgceJoK&#10;n//8tg+8/323n/kUfj7zmbNXHaTutElHAVZePH8eDxvcbKydSCTTpH9zljWBV4RRUj2QLIPeWF+n&#10;SYXa4YH/FhcXL62tMaB7cdE30K7s0mw4jR8ADs6dO4cF4knMhOokAQZdWVlhm6DyX2grpi5JYHQg&#10;LSyHwS61Gj7WlIy7K4mCQzGAiuiqsbHRFZ6rzNyyKsrKNpvoRzU+uXr0KCC7BaAV4Yk5GWBXZXpt&#10;q4ru3ByW1tZfaYCNR75MMKatjXE8wAJbLdtxzImnt092TeDFmINNZgL02MyamgXx6/zCAv0K4vj+&#10;7YmhMsyxZOzekydPAuiziUpQHivtCTL6k+5QxNLslVGGeFtFbVkztpEfEGFMKlqilBIZhzMnO5rr&#10;6WcsZCAPOxcS7trETYctceqVxK3YSuWGAFNdHWCT6XR8bATZFXMvc7fcRh9N0dsGwYzA3NlxqAq7&#10;KumMxlrLlGcgR7l0xitfOT0Ru9rgzzRtKTbwLsI4jS9LbG1+13vShceBYmVo4rGzY/MZRw75YW8I&#10;WyprTc3iwK0eWVWUT9RqtnBCbm5t4jR27x3OIq/O6Uj0aW61zLxO7aKlApqTlKj08qvMmhdNt3td&#10;xu5uRjTb2pQeyejcoN+bY1hsiYWrI/Po7s8r2/L8GddyXrjnTxIesu7+wb7pbSzfP5Q1kn0njdRN&#10;Gxtoeo1l+KVN5Q/rzsvyL1cVRyNzbbIv7RLoW0BSTgj4MFn6LEEzawbyp1E0GOIE5rqGo6E3cG93&#10;z7HnpWAdX9JcVmRFk6uIleUVGtHUpx6dPMl1ywK2sJF2zoaHodnuLKVuxMVMMbumKtMwmgA1Uzir&#10;4oitFUc1eeRcyS5/FQSLJObF7DKBKc3TURqPCXxxawgb9Uk9DmKabExSIUhSxSmBGzPJaY1cbTNg&#10;JYyD8f64FskCUrQugw8HGRc4zACa02ECOJiNEsDo+VMLtdUOtey98cHFvYNLg0Y36h7r5vmEcS1Y&#10;2FzAjhD8l8pXToSr8aWc7HIaPjaiBj2vaaChZsTIseTEqfUo7RFV75/bYUnQiOJ2HHcbraW2C4l8&#10;A1cupR10wRPFG+BjdWH6oGYJNW+RWTEVkxBoTuRgzcgeG28zbzXJijGdBVtLrahJL44goi234CwL&#10;AJlYK7QwyE1pV2tTO3CJVviPLAcZ6zjaG1Kvwq2g1Bv4G2NOegTZ1I2Ms3q3QcF6ONMuTfGu1M9Z&#10;jW36kehqXDoFXQEDWpra26Sm9PKA4TuocyZtQv+d4XB3lOyP7yvzuLw98ZE6Xbvt9mfOnCl/PXP7&#10;bebCvvjY/ZCLyA+//BXv+xvfceuff+TofXHb3Rcu/s1ve/71j33cK3/yNa995f/9ile9+lGk+9C9&#10;7vzUJ/u9XqnA+ezFtR/54R+67tZb2q32A8o5ypcbE1/4whcCyazv/qfDf/qN3/hNFEX44f0f+OBv&#10;vvV3DldTVxekxvNmYXFxd3u7pawWgC1gIKJABfL5ae1rclFpfIC/lsY61xBvLi4tnbv7brN9jgsZ&#10;qHnuyNwcFtI/4MvB47be87TySDIPq4T9pAd0NkN2/MQJe1nEMlkzRsEuBgieb7Xw8+7uLr6C53R4&#10;7Bjet5cfhn3i5MmLFy4omCOfOlLLjJmuf6urpOF7PYxB0szUhn0VyaxXVlfvOXeuLh8JSqWFFSiS&#10;zvORprM9B+1uMDFbTIFhwGGenzp1atpuJdC/Ix8S0mMC1tH+/vLy8q4kKO0uEz0Ozw9YjG7O77rr&#10;rjtz5gzKCTsb4B4et1q0uJbUYToFj8Fo+q+tARSz2GSbHDcl8DAmM9AcSkVjf4OqYGVgJzsm87UG&#10;Sh0/sATZ6Sc6vu6lk1owAPTMhDIdHhnKwoU8JXCwEJ67J5viUAPhxLKf0qywZ/m53gZFtMGMMI4U&#10;9+gYyKH2Q/OKN9xCm59InIBz1fmC2OHWPZeJ4o6esf2iG08BmslfWiOuNlZzn9bN4wefJ2yZlYTG&#10;J3lXpRHewbl64eKF9fV1U+9A9jgoOKuPHD1acrqsEAQuU+0E7wHb4bnJz4odE8nWzVsNUpkZnkSz&#10;Ssmi8Ck6FM/ts8uGcaUAxkZyLhVM3vM44pqanzdSN8R3m50FxJZ8TAOSBN9tyFOys64i/I77NV2Q&#10;LMwveKjWxngT3KnpJRtPuyiyRaM7/MxSm7R2PTBUB23JZHtzvP+Jbseo99glxpYDRcM4ltKO2hVF&#10;XeIM8Lq8u+hg0+0CZ1fUGenzDXcSTlO083alrTRQCsl4sTeqpbOQ1dh2XQSq9lbwopAspzYzzizk&#10;vlcPmQvi6jS4atLITcUqQb0w56pQbnYWiqVOomFYn4vDxnweHmSjLSorcMQa0aSQ7Lc6BVvSV1Bk&#10;bKlxUA+M9fLMzC7haUZ+l/kmAIjpKIvbw5BOFAF7LIZZ2s8o/8VtZ55ZWgGlCFVlv08ztCczuwzl&#10;VU1q9SACQIyY+E09dxTU6mF9vhG3I3rqVSvpgJZ42Jb+9mB8kDXn486RNvUtzRAQOTkYyyO8Zqfn&#10;qBMbNEsUwdyWLC1QHiR9ykKcRs7tDau1otbo1DmkmH4mo91hOkiaK21bytSsjY6CbpY3uhlWBARf&#10;X2CUI8A0d2zsCQGCdQxG/3IqYBKhGJPn4MWDIs2jk/Pk1AnqK1gFv55NXVawurhVJyEf0re7itIl&#10;pI1JhToZ2ucVKXcL3VpqlaARymmETiA4IGFLHZ1xqyoj6qDeV9dnZbA1vOykmBRfQNTLRz/0P371&#10;9T+7tnbp2LGjL3/Vv7zucY/Hm2c/dcfrXvnPLnvzC339i9e85pu/9dv882/+yhtf99M/83de9Dcf&#10;hmviphuu//ittx6mQvui8YCnb3jcl3QajU98+jOPot6H7oW9/RM/8arlxYWf+6UnV2bthkePH3/6&#10;M59Nplnym88FxP3Dk778K0pmGt/yn9Z3d//pj7683Z37h9///Z9LMX9VQOr5hflNIU4gQrtB47EB&#10;XAh46tTAkR9amrQt9EAtWRzb6LLNTuRoIXcLu007JIWYOI6BuXMZRGxtbeGRbxK6Ie8zE+S2frMT&#10;BRZim5FYU8YYyelrry3klUvjEYEMLBarcE/b9taWPS7w4U+dOXP8+HFgaxvMjaSGpMG24EihNG+j&#10;WKOTsNPJ1Gp58fx5/PWgKI6dOCGlYLjQ7aJg6Cv72vjGNsDz8u6gliCKWBJoYBJJV1dWyI01gfWr&#10;1UsXL7rkMBWKzwNYA+4flmDao2AqCUiSe+65B7iN5sECypzLllGGNRVDUc7YJzhfqU+dgX7qN+Q/&#10;XdpETDTHrUiOzHqSuhoHC9mE1ZTmI/xBy5SxMLrbPRMR7UxtpCCVHnm5OghDAWhzt3ae8rQAvail&#10;HEh05sSieK3w5sQ6gF2SjIQXQwdl9/uFgJohl5MgnS5kM5krB5JTR2QadUY82yACS9jZ2elpt0wD&#10;aCQxd76MbQ3L/j/6Iodhp912dLxrSM57BMHRo0eDWUqlsa9lIbfcegvOKB5o8ayZTvt4acmNoTZo&#10;q0lrbtZ2oLbXQFjT/hgLC0wqYdmAc1KIvIyD4RyIVLycbNHLvZIVieDNc5uONRT2+85qsaC5BLLT&#10;fBP9bNmJkb3rKcPEQk3AeMab/d1S1yPeUTh9vZTKGJF7WsOuz9ZaaCMGpn7tFmLBmL+C44utwJ+W&#10;lpc5x9LrGesbgluK403zNAK+7rWY2LYPNI9IhQ1f8vrmpQAUaO2Hiwfxg6RXqfqo0K2FfuTyQWvF&#10;rVqHk//0+hz03T/dnesyNUa3sqpCkUpAH9djZ/e42CiLBKtWLBdxCZpr13iypXo1tSeyu05wbTa/&#10;P4m7hIzAvuu3XzrYyR73nPHyjThYjD4JaOIRZkmjFlBXHYRiSoFrG0GG8tx5IoSMcdUmQUHV3iDp&#10;MK0A/BWUeTDNJCuAVtN+MmlGWGnUiqJWMNorqDUepe3lFhUgodygyVjXJmnucEceujCwwCFApV9T&#10;/GWoOwr1xDULqY1WMRgS1Ql+mCSozbupXDtqNHKuKS48LJjylOS1UVafa0jVnTODkMgzKFAD7I/p&#10;WIdBxqFVIOxkmYgdLijsHmwDjE7aFabJ1KKwol0U4pbWjFE7BnEYtZl9w6tGRz2IathEOuKRLZ6k&#10;B+N0mFkt7QskrNdqbXydUYi4w9L+j8bbaTJMxFXn5ONxitXkG8Mv4ozE7WzCU53JN5yfjFpxjB1Y&#10;J5NdUYZnhjp0mOG9SCLxahCxogib8VxOb5N6WDl7H1K68qBN9ACdv/+lL33Ri17wwr/9PX/y7nf9&#10;re/4tj+9lbqI7/vuFz/rmc+47M0v9PX0Z33tO97+uz/9un/1xJv/2m/91m+97CXfUxo1PKSvpzzl&#10;K//z7/7e4T42YzWDsCc/6Ynv+/D/dHbEo/D3oXgBB6OA6YlvrszaDVHMGFhXPneLIVAT/v3lN7zB&#10;h+ba48fe8fa3G1L/4utfj1+9kNWFhSv46z3ykHp3d3d+cRGPDSo3Ll60j9vxEyeozXDGinAAWWp5&#10;D+MpZevfjfX15ZUVoId77r6beJq98+ni8jLniNN0e3Pz2PHjgInWgZAlmsm6jhw5ImOsFcCd666/&#10;/q477+woNARLBvy9/jGPMROMuzowKENndnZOnDhhPYbjM/B4++zZswCpc0oR9xQtjuKxY8dSRaJc&#10;WlsDNMQqdsS+UyeqLBuAxdVjx4DCCZoXFzcuXTKhDkzcnKWB4E7XlzQFQAqDB+wAsO7MzTmo3ImJ&#10;eLiy+1AGGoVicdiklaYV9VleunQJW3H3Wd7nMGabHmBgSysrhyE1SQ6ltdlSAHjaKNBEr2cJjKiM&#10;U/kcyjJsjoUThpKdbje0xZtbFQWMQsFZq2VodiF0ZUlAOuuZczVp1I7DNxLrafdrzssDmcmvsCIr&#10;cSvXnWhD65Jez94IkXpPy1TFunxO3MiVy3GsrWAd0p/Cl1XbSqhPkf1h0+407oUyMOVz8nESlBuq&#10;OsrbKucpOT0aDRQ6YzMWIleh7ZY8BK1yaWqKozZ7uUjAH5rSK5dSBFO/xmEYJGG6/NeNO7NZ056P&#10;qSsK68XtNliRPBrHZW5uznIL12+Zo/vieF7XkXlrR5PiInIRZRDs5ZfG0qZy3U7nbXfKiQXEhqFO&#10;9ulIw2ObbX/R2uIyq8jh6vId53rxeUuzWs1WkvLEwJhxQ7AfiOMVOdWQTLO7XUXv7e1V1E9p2t4h&#10;L8x5WV6ezmboHuI2zTLi2xbU/pPBq/tHsQoT9pagoC712ssQHB7i4ciaDRz+Xr9nsQdbhF3a5Zmn&#10;cUrIa2UIKoFQrQV+n60Cs4BY1I+FA81nMzAmsz1/YjVRoeoUwJKx5BqhZdbZDFtfLZCaN5Fc/mtU&#10;RCi0pZGNsuFOf7AzPNjoLT1mXFGDYID9kcaNSTWLawDHxKWRAk1UJuCKdcRJ1AGypJ0c8XSFTnk1&#10;ZXfTNTyqFfXA05Z5krmXzinf6Sgf7OIySauVAZEoedYgHSa0EKlHDkKf6ZtFj+cTZ9MIZ9dspM2w&#10;xpzOd9R+RMHInwkmM523JNFShoTNkKE1MpMGUMbllwno407UWmyF7Xprue1qUtEw08pSe2kic0aq&#10;kxm7KKE5dpqM80h1s1lTnicsQiRiDpqs2YB3gWsB8WmN0hszQlg9oOkgiRohvTsq1dZKJ2rE5K0n&#10;DITnbYcdnPhMylicopiqxgNekzP4W9G9o1ok2Wh3iLHV5ym5jqNaVeoU3D37m30rqutzyo5HFT88&#10;mORp2GgyzrMRXoafHfn+IBB15b3/7Z1f81VP/aEfowriOc99/vv++Mve8we/5z/9+E/9wuE38cNf&#10;4Py88aab/973fm/56+//zlsffBT5X0BL/evSA3zdc7/lTW/5T0ByJW4DAis73qwMAcj+omCyh+IF&#10;xNk/2Dd8/Lyv33vbW5//gu+8qsYPRFfS1XgqAVV2Zs0n3qgPvf+PH3DMZz/zGRym8qj94A//8E/8&#10;xKv+wfe+ZGVp8bMX1wC1/T5+ff0b3vj6X3j9VaqlxpMJUKCvPkKza3iW4LG6tLTkJjkbdBzs7wPz&#10;GQ2YglpSIAvjAxcXPYdulhSf4XR5t4tfj6yumkpM9Wwezx5pWAUwMT527tw54xhKRcXVHUh1PVYr&#10;lh+ZGMDm5qaijJtWfeAh2RIK93fZnCfdKOGCRB32BMQgURtYPuuOukgE/EQEpOfol2QOmLB1h/Pg&#10;duooQ1i2t7eBa7fH40gkN7FIp7O5vg6gjE+ORXcBlNzw2Mfitm3XMLPg92i7Vo4cuXD+PMaM1QH+&#10;ymMuLfc8m29UAHgynQpviQ2MCKceujUK7BKt12yos9MjEdV2anPOYir7EUuTM3ucSQKOj2GZGMDi&#10;0pJBW0MT360ZeZyLVHbSu9sEq54xEMcY0XntIFYsIhtGFeFBD2/FKDpnMRVdbesSnDMXLlzgINUj&#10;iP9bqlGRp4cJwnQm5pkIrHivJgoJusKJ6tZS21ebOGRQvB7vhfxD2K9mmcEMMRPJAZYJU5pbNVo1&#10;Pzo1pRbsc/OfB2C2u6IsIUP2qjLYLLTAUHc1+UB4rVPUy8dyImetC00OpZZ2z5w136H6Dg1wzRyb&#10;BvZgzBDbYX1qz6yePLda2gHGn/HZkswifqzDARIt00Mt+TBk92a6p3MqOKkE3U53b3/P7hzUf7si&#10;Esx1kpHpfPakMvonkpfz1CbFVURHO8ELNBtt+z/rqi1DMt1rgOs9QD9sdUfgROrN5n9KMxbbbDP4&#10;RvjeNWez1cTRpQ+9XlEcebEtadZtWgxkeHjDVVal7s0lUJZjo50fWfwUE9qqDPrWSwCd266E/LSY&#10;+3K0JvvdKBI4/oaeJJnvJ1eN8ENTEN16Nkx7Gwey5c+jVtRabsXdkys3pd0Ti9UgQLVHXFVQYlFp&#10;EYPWolz2dvbAqbSOd3qX+nFKbxN5LdckoU7JT9M/pRAMrQAr17sN3GIoesZdIpXxc4WOFnGzSsM+&#10;emPKs69aaS408Q6hYXUK8jg8K4cVgML5QADuYOYfZ1ArhxB1+AWtpSY1D7WEPYijvNKeVGYZPQS7&#10;cw0AWdSp2C4g19HBaLA1whfJ8rbjsBU3CyP+qlTJNuwjghUGn4SNcO4kXVZDRSGK6Z9Mc8iNp0N+&#10;TM7QNezePKE8piJTDnLSYw53tDuqTipD7s+g0am3j83RXVtxMPbnU/QMxSphPUXF05hvsJ1R8mgm&#10;4rBxslKdULSDKgjoPCMHj7oojppyeiwoy8lQio4zFkuDUTXsF+l4/9w21tI5tRDGkUz0DiNorf2+&#10;7+BVYmW8rn/sjdZyfM8P/J/3mbIfDPGn3/7VNz7rmc8o38TPf/Lud/0FIDUA9He+6LufePNfO/zm&#10;QwGpL0tktPXHZURm+5CqcHVh4a5Pf+rqhNTveufvv/HXfv0rbn7CP3twau8Sv149r9vvuOO5z3n2&#10;H7znva5bNi5dOn3iXk4af/rwhz/8gJD647ffftPj75UYAX8/+UlP7A8GG1tbz/vaZ5dQ+wk33YR/&#10;nelzNWqp/QixwBGPIzzqgIYBlWqyvMAjChgXl/78wsKBnoKesSWHnWW9/X1DMVNEQNV9JReyp75W&#10;c1/adF5Y4SB+bJs8A2oEMEUFg4fWpbW1E6dOFQIBY0kk3f1WEWNqmQcgF33olJ5tdAIAF6tr0FSc&#10;iVtLEXizk1kyIyHb7YkYUE9826+jxPd2qMAz23YiOPz4U0dxj0N5gZmt9Hha7fb+7u6p06e3NjcB&#10;1j1tPS/PE5uF4fMHe3sLS0uA3S0JxDFIN5BhLVTOTIpD5MHEj+dQCLUh5jXXLLkDWcZ6rkdy9ij1&#10;2S4G/FwpIZc1JNNoFek9rOt1YVBOvltGTEpesZRmWE0Y089E/i1Tdbswbo6dE8f1eNq8lSo30dzw&#10;ROMOJK2x6zOO1NbWFj7W1dEf6RQi52fmFbWQPF4i0YYE3GJtrbJ1Ko2rkSu8bCZYmfkoG2FXlXHj&#10;aZaKBM3G39yTooetUjCzaGu5UkYcyUzN+8fveIbEb1YUYOn4ydL+GWdUNJs9wEVBK8mZg7WRa64O&#10;QkvGberneZVSLG5OtFRCe0VWcXhIFm8YFpd22t4Q/7VyyBDQbYiWX7tLYUcWlnZRtJLe3LBV2stL&#10;yzizy+rCIvIyE6eUmlCL0uk6wLke0TWFOqs8d3uu3ald0xqse4t8qpcqcDdXWD9tQrrE04ztVA9l&#10;KZUxWHe6B3BHmakOMAd44rNO0Uh1QBpDdp/5bvl12iWPYJY6HdMM9ObmVmnk5yFZf2J4PegP2JDb&#10;ZvMi1kR1sF6j4cgZJROVWCa5PddReRjTE/+f//Dv/8tb3tLr95785Cf/wCv++cLSymUfCCIGsgCH&#10;0TUvZ0J4Ns6jdh3QrbncwslRpa46KdJUzhukih2qiJtCWA9oDq0EquH2CF+P2/Uqk0MYXD/eZ8j5&#10;uDcGKIyU5IIzrt6K63MN2V2rCy7l0QkA/+Ypna7PAabTeI7tH614/pqF3XPbo70R6pYq801yWizb&#10;LmOQJD3aHXJpBLHs87PamLS0mGMcj4AJ4XlJGJNvltMcN4Q3wFq00AQyHu+PMU58IO0Xg3DUOZpE&#10;9bBswKjmQMAFKy99l/mPGdXLbjFkT2dKjj+XeAYwOmd3YOAGTSJsDGqQ0oZvQutA6ssduZgXo/3R&#10;cDuhqwnlSbWoGbHYCAmXFddVYWdko2KJNrYI9UxzuU3vPAXiFCllIRU5lTIrXni9FirtXZMPvPAj&#10;6jrqC83K7jDpj3sXDppj1jBpP6V3SprlDoY55Evtr98fUn/f37uXLX76V375b739v112Lv3Dv/Ud&#10;/9sTb/qLyaYf8PX6n/v5f/p//OArr5gl/mC1BAqgfvozn/Mgw2La923Luevs2SMr9147p0+dvO22&#10;jz//BQ+W/QXMxYPg4SGD3/ue93QajbvvOX9/NcUNN37J/fUSH7nl1qutJPjsxbUXvvCFgNQlUD68&#10;8zuSU+L1797wC5d5HW5u7zzlKV95+J2Xfv8PPqT6nIfkPp4mqZUJeM71FL9shGpPKz9gnGBCaCVs&#10;zUejyCcAmqPHj3uW3DpU/Ly+tra9vX3PuXOLS0s1gQy3ecV4nolhIrXGFK7axvo6W+5EpA37bCHA&#10;C3DWvr9jGduZivOD+cTJk04VzhV5baRCwrXdpjezWEyLjy1OxVATvYPH/zQBRCDABnNNBVBPO+eC&#10;gKg9SQim+30na+BYkpqSLKTux6oQ5Jk77qipGwwQH9i60P19ov5INu2J+2zpvNnZ2qKbye4uMN82&#10;nu2bm4dZ6orcSPx4LvT4p6JUD/sdSVMwcp9/9MAWoDGvbA84gz/seWs/KmqfAow21W3wGmqfGyTR&#10;OVj6itJguJBewlJm7P1AlCr2mxlx7tKZfQT2HmoDNR4FBqbGFzUR1YZ97Iy0UGQ8ppNGkuBXk5H2&#10;J8GSvVIs/KDXS+RNbgQcSBNy5fZEQ15TyxXrsMPQ56qhtqVKU22ujnWkZjJT+1XFuWez0EHXJMaa&#10;tvNzVekKs+RuPddPuy6pbN1RYP2DPdptZ+G9io31OYmzbqxkxD1RuXif1hx4QOp0ooZ7Zildguxc&#10;Qn9DT6N/C5rLiEcro4DR9/b2fDIkOpr+d3o6CaG6NdAllsndtjqPOWW2vDIcDZ2JYwIbe3V3d9df&#10;NOy2A7Q11oCVEtWMPb1gpw7XV5TdK+8pmHmTuw+yFJw4sMZAGX8F0MeuwDsYf6JNw8Xu7fWAfWq5&#10;d1b1UubL0zWJNwQYiFVKnukE42mGD6NC4NZNiKop7KlSGI0TToaJffwV9zXHwcjEvTHNAEpSbBbb&#10;2/oDIjl7e1M/kEm9U3Hl5qQnB1tmswrn4bFQAJ7+qX/1uu940Yt+6Ede/sk77njFD7zs/p8JgORE&#10;ygLIAp7WO3HcotAWWBlglBszTLIBc61zRoVXLZLGjorqNQFKKRAk2TXwYvAJ5RZFik3vjUf74+Rg&#10;nA7SbJjiU/R+boRRt2ELZ4k6QrwJzN1canaONFuLjUA6kHyU7ty1xcZHe9jNdplMl/NUWTDpED/l&#10;dtmzOgF4mjdkcrpBRQOrzzebi01g/bgVy/c6sL0GQLlJdNy+47l6e6XdOTpXnyP4BljPksx2gWlv&#10;nPY5/qQ3SnqJ4iHVq5IryxHHPaE6PKOVXiYxhvXNJIZRDGQUeyTjg/Ekn7YrAJAHQvaOPQ/rtWzM&#10;cw94GoeA8g9A6oBSForRY3rwxd16e7Uzd3KeeFr56vyvVp3ucKFzTziEcUA3wFbdoTw8EFketsL2&#10;kXY830x7ye7dO8Pt4SSbYJ+0V1vVGu0F8/s+U3Rjvs9/3vefXtso/3tAPN076P3ym//LF/EEPuj3&#10;n/zUp/7ll/ONz3j6d774u37yJ1/zuMc89jd/5Y0P5iu4O9119l5JwMbW1urqvVj8OV/3dX9228ev&#10;8PVbP/oRp8b419/8D2/Gr26z+6K8yiXf/3X3hYvP/Kqnre/ulr161oL/1Ot/4c4zn7z/53uj0RWW&#10;9vC/3vHOd7JmkwC6BMrX33B9+euRo0dvv/Mu7Mw/+/OPXfZdbPX1j33cZRMOD1Av3c9f7+qC1OaY&#10;neHnujxVrHT/4KCuCG48Ai9euEBNahBsbWxQ2Snqy/raRNP9Qxmc4RF7/Q033PTEJwIx4Ifz99wD&#10;eAqgub+3l4u+WlxcXFtb44yziDQqsBVg/pjHPS6ReKOuiEEbbwEQNyQgwRc3NzaARegxp46ukZwr&#10;QqXA2AoaaHVnezsRABoOBkAJjMyQNAIP3bN34RCu0btgcRGLxcbiAT9Qbgiwb6vTwTYC91jIsbyy&#10;ArweiXlVDBvhO5YGNNZsNLAJf+0JT3D0yZHVVfypOau67KdGNu7gAINxx95YLKbhL2qM8L6TdASy&#10;tRpj9pTy6LwMykA1D8DmNjmuuDWt1LNO/THUaWd9s7XXFjCkShG3yLWuFB7DQbOkNo3ODB9Fi1q6&#10;6nY9kpQC98FM1U0phZxDEsF3E3WZoJ5djVuiG5tqjLOGm/2UbGqT8aIQeeCmNNUbntCozqQmDRGK&#10;FopcOT3RG+76yvz01OgtnT5RxpKOjGdpHe5QJIFaFPsKZKFFnSKEPHliTOnGOAeMu6uvzBI3yhzo&#10;5Z5OWqG32zXZhlhNBHg6TTKXwMZi9Fiddm5/THTsWqrfbIfnatD4uMTBRp9GtKUzIN3WlfZiPthI&#10;unTK86wLTnXvhDKDPbCCSzvzQCgfg3T7IMClca1LsvIIKgQ0LGMXu53u8tKytNkdR7EYwbvR1jWS&#10;T0vjS8/PmN03j+7zypz3dAfK+NxpQZ4d8r616MVzQZZquMLh9LeKn2ZLVphBmKTkleMI11cPaNh7&#10;g5dwswWgjL86EZNvTkg5V2a2jPg8R9AfuEIgaB4n06ZDFAyC5uS804waB50A+MBE0zj5LIQc53Ck&#10;k+phc/z4w3e8/Ud+9OXf/l1/7znPff4v/sab/+jd738gSB1ErbCxUG8fabWW21EbBUrdhtNs4y2o&#10;oyAFy+5Dgtc8QRGR18Kq/JspYCApKuAFdMhdn+YuOLEQwOU6wPocITv/68S1ekgP5oiMLwl9Ea7O&#10;8eZK6+x3zFM6V9BzQy54wqyZIwylbKalRqhwGQcr5hwe82PwDrYibIbAxIWSYuid14oacw0KIdox&#10;VscMc8HGDEiyR08PIP56h9Hc7dV2e6Ulin0C9GzqGsAdVUF/o9ff7A82DvqbvfHBKEsUOF4hu0wy&#10;eEYJexjqaxwdXNjbPbt9cHFvsMXonEwib5LWocwHMZBmFM83GvPA+kEdO/5IG/u/Md+MaIQiSE1D&#10;kqK3dpDTICXGB7B/+uu90c4AWBmFf9BkfVINp49duuPhDEOt0gyV+s42zWyQT9LCraIEx4Uk3YME&#10;Z3Y2zFkpJTyslyvs8+Lwf5+nmWp7829/6zfih996+x/6nVPXXnf+/D3lB/Az3vkLnMAvfuELXv9z&#10;P/+Xpbpf++r9Xh9A84MfveU3//2//fEHkkP845e9BP/hk/cqW6677vCc52cvrt38pV96r6Lgxi+p&#10;HPKXuP/rrW9+c/mvm+3wbHj777ztLyOPPozI3/BLb3jAj2FIWNfXfuM3qQPvo+X7/vm2W265DD17&#10;E3p6jmCc+O9BDuYhumVhPNjVtrpzE+H9gbI7FLEz8f7hkXjTVo+f+LxrwdI+ctttf//vvPg7n//N&#10;Fy5tXHXCDzyccEhOnT4N2Aq4WVVzHnCDY73NxrlbCE84AGWGUYt4tjWERZB8mO3tbQPk6UEO6HPx&#10;4kWybhJOGOY6QXBpeXlhYSESPnbLHaDtQJmLubSkALsjiTHs2ob/Tpw8ubW11ZLgwRkcDgskX35w&#10;AJw69RuW9oCPToy/1WKjpHQUuFlZ41txjmOziS/iA7sC6DYYWVpZ2VOE5MqRI+7hSwU7HAxpNbCd&#10;sAG+B5J9JwIQFElvbbG9TxDBpCxQwuqxY3g/lbrXPVIVxdkcNrUwEYgRdOS0bYGy1RcVMYKplLKW&#10;246UiViXlDyTGVw+derdbc8wPWMmgX2TBBs4UaZ6U4VQoMF7fxaaH6jIQMOkshN8IvUpFiJZpwbD&#10;knTjHXzdeTrWh/gBYAhr1LIgd8WmehOrApS56JFMXGnh4A8F2ZSZgj4cI01fKL5ubMXwFU5U53s3&#10;ND9Qtot5UoVajuGwqptLrsNXY9hH132Blh4pY48QfzJ7WYjsr/tfQ6tSMbyvPjz6WmgSoESuJpKn&#10;ZjUzU7nNzU0LhDykmkQ41t+7Ri09+AgcZ24nuOgcKllaYluWUKqlveFG0hPVJ9PJJTnVUOsvkY+Z&#10;YIdBWvJhcteWIz7TbPY3RZm9nvEr02faHfYm5lOvD4xxPVk/cfwEhmc3OvdoliE7ZUtiKVPxBIIL&#10;Bg/VIiXvGVc41tLYvM/BpaG8VvAx3BAsIClN+jSpFdu9G6sGaHa/o+c0yLPOJCUAhG7TrMkGoqiR&#10;8LTUhDGoDHJqsOFNp6ILg0TFzzQWcTrbFtsMu4yZZIcAapxK2mo1bfpeaE4GRXWp1H+oX4cpw92t&#10;zdUj7P48+6k7fvtX7yXqPvW/Np/1VNJvAHn1JB/uMgE7bEVBU+khkg8rN0SBNeMsGUkq0wrZDoht&#10;n6Jq1HVEtzWcsGP6tVVqVUDYztG5LJGSgWKJSVAPp5kjVXsnVydjSaLVoTiVorHgzics2rHXiebD&#10;WMStLDpsTS3lBj2zJ+SkaTBXHdNLpN5l2mJvbW/vnr24GTcWms3ldrUeVinJIB6nTFnR38TDgJoj&#10;EsmsUecbEVUQBeBsZonz/hAbgr/q/sbOyyJ1v29NFUgTGLfm5kBB6lptqqNDPVArKslgvHtub9zL&#10;F68p2kdJuk/ioiJ6Rbua/iQoAaRIUU54oWohDlB+0Kt7b1zkGTeTV9sk0uEQ/V+YC2f7Y+AMLBwU&#10;DDtU32SVboBKdGELZlDNOYlSTM285agdxHK8pu1/wfyZagWLqQS1y7XUDzo9EXj6Bc/9hm99/re4&#10;Q9GvZ3/T837u534ef1pYWsG/f/qhP3v5q/7lF3TqlgrXW2/7xGncSo4e+Vy658/7+uP3vx/QvNRh&#10;/6Mf/Mdnbr/txptuPvyZr/+mb8K/yytHLlMRHMZqh7v9jh47DogMnHr4zX/7S7/wtK/+akC6D73/&#10;j2+/867nfe2z3/luqoHf8fa333TD9U95ylPe9Ja3vvjvvuT+vOmDMXT70Pvfd9edd/3wy19h7Gs0&#10;eX8VB4aEgWFUp0+dvEtZgzPqjc++93/ggx/56Mee9TVf3R/0LZnoixYE1P74rbdgtPj5p48f/7x9&#10;jW/5jTd5JF/0l8dzsyD1ytLiA2tytAM92sMtpLb7eJCxiPNz84uLS71h0pVm7+qC1PWYydt4tOMZ&#10;TyArHbMFyoCY21ub2EigpUtra0ePHQNoO3f33W79YRBJswlEiz/h0bggk2njBgYoav+ORyPb8/lp&#10;SmKp1wPUc7//1Dq61cKSAcH9MCbROBz25QBgZwMDMsBxIMU9pZmk8lUAiGmINsZ6N/b38f7G+jpG&#10;tazQwb40nXyEq99umnkRBDiihF/tdiLHAzx0l+WWvbu9jfqJPJye/dgu9/bhAyvLy8DHBA3N5sbG&#10;xububmuGYs1QYnV7Ozvd+fnjJ07kAta9/X1g+oEg2qJ2byxV+mWZ21biZoIRU49Y7X881fFhi1Ua&#10;8jEkqJ012FnJACCe2lLQOgHVD4GQzUhoxoEjhfoIjZ4zxbVMZLVLG3IhDCcsEn8oxs++cqXktCLA&#10;7VGFklWI0eQCybwqU92Bf6xzcKCBv+PYA0YlY1SN3WtUyul1W8WpHRZLAGibUzdqRRTpFU5Umjx0&#10;OjjopHJkkUEltETVU5s2ZeOVrs+RyGys2pE9E62aHt7qdTNm7au1jhWILJPNFiei/C0osteNxbg1&#10;Mcq+a2CrY1Wbxn+ocyzLZmyQPUlU7Ri7u9MUexgVnatT87KWtuMg4qzDFRRqCQsqa61DsKTKx26A&#10;PaypAANfVlMoYBxOmU/jBqdnlIqNsnnXu90osAyXKaUmLKEHfZ97pnh9im5ubeLQeEWlN7bFKkb5&#10;tgNySWbv7fGswdTY3eWBJUYYlbuZubcbjUTdAsbo5qcrM3NAVwLYnysrK+4TpdG1vKg5S1Ot4eeZ&#10;8oepT7h9WcpvQQ7LnoSFFgZPzn5S4A4ThVFC3nncqE9V470+/RCHo2EYhHPzc3IxT93n4KkeVwWc&#10;2cB5lWZ5g5dYqBP+4Z9LBaz5vu9+8cv+PoUfd336zJt+6z8e/ms1uFkYuNJYqM/l84BpdfXt0cfN&#10;jhMFRc+MyR6m/fUDHLDOardek/BD8oNsmLHDT+AyGzMLRpmL1bhdJ9oTz12NyFtXA7OnGdsNq5PR&#10;7mC4M8T7dcepVCtuFclkhVE1LS2+ljGETHIJnEoTCJVSuTGiSxLOkvH+CIMc7Y/2zu/vnU974/6X&#10;PG3SXGwF9WCSyTEawNF6CW9OmmOc/Y1hMkho9FlnkjnDyZsBpR10/0jGBzTGwPfidqUWcUvHfaVo&#10;AQwDqauPUKJnXAvKtRlldECvh4xvHOZVWVlzqParprVjNYiYg1Mk3Ku8EuaIsLGuwdbAYoygGUbq&#10;0WSjZDNcvH4JIJ7cOfsm682ldmNRZo5JAcQ/lrakUHcpipB6p44qIu5wVoReIjj1DsbYrUHMSYDW&#10;UjvQfsZmEjXjdietfOV+jnmXCZOuIFN6xQ+8bH1z6z3//d34z+/889e+7sue+jUv+I5ve9ZXfvkN&#10;115z52fPfe9L/u4XKrA+HJr4l3ydv7j2mBtvLH8FOj/ziY9fBqnv3/J485d+ael/fNenP7W6sHAZ&#10;FH78Yx9zmZwaaPUP3vNeINreaPSsp3wl0DNg3z/5UULPV/34jwGnAlLf8ud/dljSgGfBv3vDL77v&#10;w/8TywfSffEhtfplr/e8748ZYvK61549d+6InJEeENcCOruT7/rrrjsciYKfsQoAcYzN2/XUryL6&#10;Nw1s1fJzn/Ps2++440P/4398Xkj9kVtuPQzoS+/nz4WSsY0Y9k2Pf/zNT3rS4U++652/f1kOonf1&#10;1z13+iYQxf3rmdIIj5sjfn363TvvvOmQPuTKr7m5bhg3nnDTTZ/59KeuOkgd0aiAnrhjzRdfPH/e&#10;rXh4Cq7KfNfxhHgi4mmEzfa0IEOb5+fxGNva3Ny4dMm+cmI7Qvy6evRooig+oEmg8MnMmBZ7sK4H&#10;Kp6yWNHJ06ebQBJBADzdUnaJmwUBNUwNumHRz2b3imEhfSU542nclAHZ2toaQAxA+UGvNzc3ZzWn&#10;CVSHF+I5/dmzZ685fTqSftp6caaEaGDGW9iKpowXGnIMsADNoeVENv1+VwF4Wxsb+PXU6dOOmDYg&#10;sPkxKgdAOmB6W8UB1tOdcGEBAN10ndncw1PGFqfa+q18E4jKMJ0RNtbISkiaaxpLQXGhYxdN7hKa&#10;1GqWjIeSo1iZXVOAbUPmYqYADXdGsnFINPtv+YRZ+USmaYmE5sWssc8Wey2FwhBESlYRqE1TICS1&#10;BgA1UlvO354Zlx9Zo2yhUwhf5tZJM5GhxCfYOlxy1LvjYAkff155XCA3CeC5/vq6N3Nels9GYz5J&#10;zNdaleFcQ0+zGJ91pOc27POGj6XupQeiDO9yhU73FB84Uu6PoZUXW6qfGwrhK9Gku/fYKDmTnbi1&#10;1DKeXDARq8N+c7+jO/PsyJ6q0642izC0WqO0mbObSiZ38Mos2QfnuZO9cY7Zn9tA2XvAahYb8JUB&#10;k4bpBrUuQng99nqWiBiSGtq63rDe2r86R72nWqLUnHTUhGrPbCt/0kMvl9ZuB3QkpMl7g2zsB3/F&#10;Xa00cwsZzcz5hLie0baOQwUCpqYg4nY1G02j8312Sxee0MC+q8yadO1fwZJvOCB6bqKw5LEAVJkK&#10;wesNN4F4o5yZav001SBxJk1OHSDaCntja10Fob1BrAiqPrxxdCWPaHOG5zz3+Z9eu3eu87df9TyF&#10;p3DiKOw0ug3A1laRjuRcQWUwkFyynxxc3E+HiUzoAAGr0o5PqjNPuuF2n0Z29TBPmLw4FfV16m5D&#10;JHEb1uy4V+/GVBiPiGgrahCcOzlXUYh2EVTrC629e3bYnFfLcdxo80yXaOURBrSiA0av0b+ZnY4B&#10;l0x3i4LykNQNfcn+iB2TRWVlJWjMNa30SO0VWOFZBxTuTj5Kq9nkRw6+v9GnIqhbV4VZBZ7OVULQ&#10;CSibBJ1aY45e0TS/O0iSQRbEmWImHThQ4JO1GRS1agK7rruK4Qat5Y4yz1lXTMZZCBSuXknuijoT&#10;19l02KCIZfvOneRgPN5NKkVVsv6ap1NqqlvsWMIQdXYI8OvpOJFsI8MWDTYp/Kt367mUObwXdiIc&#10;teFmH1/B3mssNKP/l7r3ALfjLK+FZ8/smdm9nK5iS5ZLbGMbTHEBUwyGUAOhhYSShOIQCCUQUu4l&#10;f5IL/CSQ3BuSPCSBCwFCApiWAphiWgIxtjEYF8mWLEuWJZ1ed5s+933Xmr19fCQfH8myrezHPs/R&#10;PrOnfDN7Zr3rW+9ahbxmRoYqj0F3o46h1AnqPOgnazB1Em3Ul/rKt73j5cgmu3dWHej53R/8q1dd&#10;+Sap3wbeIMf0eihsPR4Eddo5kjG96OKLP/yxjw96EJkkIjiviwffC178YnmiCcIj1U0Setumif17&#10;967GlPIpwdNcjEj3qKj6M5/4mOBpWUwWpgpFgLv8/vojvLFnZmZ4zxkdHz9wzbdX/+lxFz6G0Pld&#10;b3/bJz/xyT967/voTPf48x4l+Hv76afLjn30b/5q/WxCcuqCywf0sODpD37or9bhtv/5Ex9nB6Rs&#10;Xf77236LpBz797773TWQmkOduUpv23b33Xdf8qQnHVUSferWLbLk6vGUhWnl8YAvno6dd+172fOf&#10;9yCvjYcEUrORqNlsLiwsdGDS7PU79Jchk6BJVhmkpjzdlxYX7WbThmKYT74ShKhwvxKUW95x5pkq&#10;JIiileVleWoJ3PQQjGIjbUH+JBhd7gdjExOqXQYnOrFpk4YO0owM7YAtPL/JCQnCGBkZkREXuCmP&#10;TOIA4s4UsgS1P1MPLEtAsGAmwfGHDh6UJ+LQyIg8TQXBnLptW8DU6CDYtHlzF+bWeehVfOJ4OG3R&#10;OreOsPG52VlZUvC6ij7lRofsGOoilJF1XYJX4kjB04rh2u0GQm3on838F7XVA1etiTNbtqwmYrPE&#10;Pti3SX1CZS1rD8owuigwNKEGXzMVKiB7nAUP0QyQh0vLMwbHJGQ4gedk/BflBJVKtNuzoEyQY2fy&#10;fGaiB4RE2QNz9Sg7dmlEHWpOAyGaBQMzYtnh4WElNZmWgs5UGSgpPORgBaHKgLRAeWr+CyJmBrVE&#10;gtCcAJpalkwhuM9o3ZwXQurMDw6EujLfOOMWjLfp3ZaDHoYbZb66Bi0D9VJiTihGaZP6q6O/rQyE&#10;R16fxQCdDWPMdfB9VjJdBDEyZ1H2wUL0ieqDVfurKNPup2wyv5NddwODvBRzDiqmQvqjjXTSZrXK&#10;Yn2Q+C1fEEJwqueZ3ElTlwH8NfruJYPUwwxQ4nTTk6QKx0MKxGUxfmsojqKxNy94ox/kyfMykHez&#10;iqAtTLJKc8I9HPioDFQ0vCCVFbZtDSTqJ0RSc0JReA5XeAmeM/eWKBrpbAoCIgLWzmAZH9tB02Ci&#10;3XToEyBcZlCiQC1a9XFanOS6FnigSRlXySBGNPWqOJUUOCl8+SlXbxk1uSAtWZX8s6QZTcqIs4dY&#10;yfWexziYCjqVmXP0cEa9/PS6H/zuW9/yyle/eo3Z2X270YAFoRYT8JcztQUi21HTidLAa3lq3GGa&#10;xWaRgCyvome19UjCxFvoLt69KFittqmqGUDFPOTV2YohIM4ZVB4rz61dj3QXyeVzhUbBbRTkHc0i&#10;6Sbt6eUEKYOyM6p2cFR8khc0KdDRC/OBa5R1rUE76Ey3NB1QzpCbV8JXc85jo6i8eFE7GoNi09G9&#10;dawoiJmMqP2RUB3L2kDDW7LzAlWVpfa1GzXFVJ9GpkgVIV/KXpQv5JoN9RMs1Aty54gCqZRafjvq&#10;zIdOJVBPajdf3VRbvmepn1+m/7nVglqRVCKBsIVawa25coVAnO0JvC6PoMXQSEM/NuK0UHNrW2uW&#10;Wxw+p+XNdVSlvdi1Sw7iiIxMqWJkTtyRourAmG6XRsq6typIkuE18jSWhtWgNpXKSiK7u9ib3zsv&#10;0Ly2pa5KHlfNT2RXZZfkiBDqrqcp9qKgI4VleYMYes3rwosvu78/CZI+ge4fD+nrK1/83Jp3dvzc&#10;OZVS+Xvf+sZpZ57paXJZ/u799zGbO/Pccy9+zKO/8G9fefQT1GLiwP79svwrXpFVApZty/K/8qu/&#10;Kg/KfXv28LOn7zht1x27V6/nx9ddt2Pr1je8+c1yu/v3L3/56u9879GPf0K5eh/4OD05dfW3vzc+&#10;PCKLfefrX1fKedftlz/tqZ/70r/8w0f+9gUvfsnqhecXl07bvk02oQSKaQ22hVtg/uJHP3psbHTz&#10;Kac8/fKnfeUb3yoXi6NDzRe97GUErLLw5i1b/vO6G9Yc6ZqX7LMcqfyswSDr9p075Z9y+NbRKK1/&#10;/9IXb7t9z+VPvuziyy6bmZz8+Kc+veuWmz1PZ26//+1vHzmqBw4eHLwJnigv8E/Wv2YxGY1HP+Yx&#10;1113vZyawZ8OTM1c+sQnrr/z+3bf0W6pt9X8vNaBh+65u9XunHSQWh5dBMT1RuOe/fsZjNdoNgV/&#10;sF2P9FVXcHYQ6Ptg6Wanp3nTZrdZFqmA/jxCkIX5eU6LD9rFaEfVhntuHhwVISmNFGTNah0Njk0A&#10;Rw/BFtTjCuqdmZ5WQNPpuFB6cJ5dQNvmzZuZz0JPCdnJJ17SPHvHDR/5x2F2gBVgXffYRxvnn3Vt&#10;qbhLL/HZ5//nj0/zPJPdhHSECCB6ycG4Q3vgcBRU1hagkyYvpUDE96ktZlyzir/hXqxylDBkDsvU&#10;5CRlFSkOUNs3u10B+j18ZHW/HY0FqZ/uadJbbWCRoZR5scheLs7ay4gNHNyIvUhJ0q5OW80A+0Iw&#10;mhZYaponUBfRwxnkxL2eMgwaDbDVKrHddiF0aYE3rddq9HsewNlBP1yKnk7qJjk/rmccxsz0cuHA&#10;EmzJKEXYoqzTgbRDr6j5+Rwc8RiaWAXD7dI28f5fAyKWZiMlCPe1AgnDSk1fMuBqjYJB5hlUCAvq&#10;naUaHaPJQwuEElA+sBlmwxyvZ16TnAlRZhSmE1S20DYkRiWpiZ6Awi00tqqDZKfDJ1tAdW9fUkww&#10;SvGxfFzG1oeomhnyFP/I2hiuvpobppKYSUAqV2i1OLwsurhLLcSXDiLZmZ9C9neQSc5vJcGuXK7D&#10;IyMExPLdoQKEzpjqxQFz7gaUMIM8ecpUuAwXGMBiFhjz8/PcT16T8t3nLZWjJLcXzh2pGge8Nb32&#10;CNOVjC8U6bAh9yKBICSVGeCiSqRYvpK9wWwALHrUZjgIA1meVRZXrrMxOZOHoxJ2KySg1/23XXpR&#10;82IuFUuLS4usSwWmm3CbiaPYSwVF92DNqX2W7FyUS0tphZyUTGU2xT48WmrB029+/evf94EPrGcJ&#10;jO+C4KokUAPmvIA5KTktF8MJha+lcYCCwwR9CvjLF+wE2eBJmCYdLSdMR2tU34vb023bsfyVnGoP&#10;TBVtqCVzlJm0qVszVB+yHoFyYRgFS35g5cKuwFN1s8aeGIIR/Y5PCFkcUm5V7lBxL+gt9BCyrRRy&#10;e6blL6lcpDJuWxVX8GvYC2JgYtnV6ni1PKKqaEWNVi7TOYDr1T5L2W43UMFxN9ed60h5IHDZ3VxX&#10;Mr7lB10/ShV5U3YiiL8yVikNqZRCDsdb8uQjcZQLvdRfCZyyaqVah5bptqRDBW20YncVe6B30DKj&#10;IAk7vtQAApfdIJZPQUhtyIDDkNstDA3b1S1OfT7q7unNd1U7rpy8YZddp1YOWu2oq4VfXgaj7upc&#10;QZx6Kz5TzZEHaaWFlCmV+jzwwpxZVivDVO1cZKidasHRcMdc0NFjVK9AL6IePdFWFy021go/ovS4&#10;APbJ+LrkCY//4lVXkfaen5255dZdR1Lg13xjrYHJbz/uXi82+eIfdc0veNEv3vaBDwpiFti9b+/e&#10;7Vs2yy9Hqn4Hb5522o7rVwnB5YPf/eG1lz/pUi75ile/+mN/9/d//dd/85a3/tZqUva2n900NtR8&#10;y2+/XX5/+rOfPfip7Y9f+pc1kHrVXMGZ3MTqXXrFa17NXwTgyn9Hfuq8Cy+UdcqnxjZtWr0PAuu7&#10;7ZYA4vsbE6oZ17zkcPYfOizAnTsseyJDdOstN3OXrj/CrwOCwK6UBPcBwXv3jh0xRXD5Uy6TXRVI&#10;fVSZ9TqvG679r0OH1F5QYOVCp7Pnzj2tTvekg9StdkseGwJo7jlwYNOWLbMzMyNjY+oIgVlvAQ3y&#10;QBIUG4P6ZIaFPH7mZmdJzZL4oeRU263m5uQJJD/l/YP33EOcTWfiTZs3z0JSnMAMTp7fFiw4DLgl&#10;kNFcXlpyIMAlmh8aGZmfnaVJQoQF+H5mbgBlMPlyPssfd+GWiy74GzTqvaFer5NCft6zimec+tEg&#10;PHf3/tdXSq3NY5974TMn/vWaV+7ZvXtgrCP7vLi4KOMwNj4u+ECdDtDcxqhqSo2z4O4g0FRFCFpa&#10;gGVsJlPpSLG4jIgcojS2Xsmxq7IcGIKBi/eBiUEQAf2o4TTS0Q1YwsnyCgrBfVoAWMRA1JFrHxjq&#10;EMpkS7BIMyH/oFrDBU2bRhE9+GSfZU8dSFojkMSMJVfiE/Q2o8iVCDTNHuS8CoVlwBFgro4ZBJR9&#10;Ia+shziSh0MHbior5MyGIPNoFSUnKA/nuAjGwPJkLJRKLZgoM6hSDlYV9gJqB1n39w+pyYVTxaFT&#10;Ga0WwymtfjaHCZHMQJXOZVyIqrPNydUCUtkApo/6T1PWHimqDkYkJvhP5f4g78l/p2BiGSrEy5JN&#10;ipx+YUkjtUsIRMxcCzaPyhekOTzMeEW5frQEArgPsABty4mVabsxkFIQVfNy4pIDOUdWYQ4N8WBj&#10;gHKWgkTk1FLz1DDp0wFjzFZjyscjeMPR25uIXz6oV4vjUH9C2C1fCorFWX5QPc+SdWFhQZZhbcNr&#10;g7vHKSD5ZrFyoAqcJiFZaYRVybbkI/V+AzFvIzWElQpwEtysSgww0/TerpQrghlUXQ0Ou16rc3+4&#10;tjZUYTynzUaT+JhcPhE/G0zlyz6Ic8e9XG+DqmYpa7QNG6ApaKEdjfrH2bYaCqH79uEBE4Kn5edf&#10;ffDP5D++8+Xv/PAoHHWU9hZULyEQUNveilKWWBrKp/qI2HLs0khRXZPLjlNHsHygMSVh1/fbQRKl&#10;djFfP6XuLnv+CkIWYS6huhGlpVNS1NrpiG+0oUHiGmCuRdH0SuTH5ZGygHIrb+pYJhpdHnbjOFA8&#10;L5DadPI2QLzsnl1wBFN2ZzuMNM9zW3mpjmI55TnYbkhV4xTVXUS25bf80I+Qmm7kHSvU3PU4aHuC&#10;2lud5bCnSTGOen1U3KojwFe2ksCtx+ippYkAW1sN/my1uDZzslrBo9q6J5+LFPoLCs8U0pEeaebs&#10;bCLHR/VEkWVDXxEZ6iHoh3GoDZo07RZ47S121dHVtQpjvuktdCcPz9xyWMqAxvZhJRtiqGtUfGIE&#10;Pb2r2xVbIL5dsgUQp+pJorbcJsId3XpB4xVXPC0tAk3YUXpbqoVqodAolkfLnFWQ+qQ8VqWcXRXY&#10;MB9M4tStOPe5JJJ0zY00Tf4bY+o3vf0dl1zyxA+9/z2nn3XWh/7PX/7Si49SXv7lRz5+5JvtriY0&#10;b9u+Y2pyapu8tu9YZ5nJycmC6xx1mXspsDBsf/qf5Cc1Ev/yuc8N16svf9VrBkDwzW9/+7ve+c47&#10;d+38hZe9YvApnZ907CPXPDIy9rFP/9PK4uLq1sZb9+x5znOfky2c6IOGv8vdqeC66+9eRn459uTB&#10;gz/7yU8E25z3mMdw5YcPHPj4Jz6peusrnnH1Nd9ue56OCdYmq5VBWFlaWrPy6alJ2Zk3ve61O848&#10;c/Cnxz/uwq99/Zu/9Y4dAsGn5+dU3XHfT8lHnvKUJ/PNs88999+/dc05P3fWkYfPf8rxDQ5KHZT7&#10;52Kdo3vXH2VNtO9+1zt33rXv7z/1mZMx6gUFfe7woUMugN3WU04RVE3tQBdWA42hocnDhwWdDKHf&#10;Tp4r09PTLqw5svw52x4eHha4PInYPCLLsoLSavYUrFZlefmrPIS3nHpqG966AkTyxaKsanxiQlYl&#10;cKQMm9ulhQXZouB1sqpFkGecIFZCOp+XlZOhFKC2RLNb9HvV6qUrnvQFHtTczIzcr+RhP7FpVPD0&#10;4vLTv/4fF4J+rj7+MW95/Hl/fcmFgoEbjIsjQM/YVnC9TPSg87GcbDlw2iYorxkElKwsLiwQLcmR&#10;zk5P88sj77OPU3beR0ik/JX9jrISKgEGI8+Zfbo7u4x49JFzS6fkvhuGNgvi2Sl7pfPp8D1ghiKV&#10;uwyHK6D7k014bHdThrtSoXWJDCNTEvNwBMsMj3Epy9bltArcz/eT55VRFugMp2ob3ZMmADE1IVoG&#10;IOolD8BBAJfigiF6lv/kkOWkszVQqVPoCqjEYAdkNmuPxlMXQejsiVznQuV0u9MPnVY5DU2poU+g&#10;yJgmj37fhI5Bj2k/W5Gwkg6AYT+q0Ec3rVQFapWIhHb+lXBWFmC/ILXOlIybOOpBDqIN13CaXncp&#10;g/G8vM3e/GgZUwqy2wtzc6VKpQwPvjxc9giJOBkimJJaYXLD7PQlrZsZFAKGUoYhx0X1CGcwaPEh&#10;37XVaSZyYTcgNOclRwM7KovolUE9iRxLjB5Wnc8Jw6FqlYdGxMkLjLQ043VkuwSpnC2hxILTFxS1&#10;09eZohEpLwlJtSsUeYfyDllz/YJAU87XwNM6b2nEjCBpTRuJfAJ6WXgQLO+46jwt2JfzY3C/UUfq&#10;olNsrbQYIUlCXfA0ParJtQ9ctwc7QJHMwLp7qDnEaR+B7Pn+1ShrEEAve+X5XrPRMNazTzjBr/d9&#10;4AMPuAws1UKCa+XunX5YiGbuRfzS2NVivmTDf9qM5fy0w+58tzPXkc9qFokGmJe0d1ADtFX4AQdo&#10;UzlnQ206ECKOdBgTPK5eSvp7vuDkC6mNFkYN2ZFLEd4gkW9oiImyzrojCg3rRbeqCgpZszGaE8go&#10;ENmuugKIDQSbq9U0DG0ShIobPTYF5nOe3CMAc9Fb6a94Pe3ni52SLbBb4KlbddXlI1AFC+PKqfm2&#10;DQfGIwrTg3YgkDTuKQHMo7Dd1LJzlGREcKDLWVoDQF8OjTIKBHXnsBXa5p28MvFGrlAvyOYEjtNR&#10;229rrmppvCIblhJFkLH2fVZdQl6ByIKb9Rsn5cqSJ3+VGqM0XpbzEix7IPUhQpejwz6o9V5Ob84a&#10;o+iGUgKNnjuW13ORS+OckuKpoYpqdDqG3UD2x63LaTOdmrPmqkhOGgz9J7/7jo99+jPzs3M//dlP&#10;X/PKX/nqN6/ZYFbL4HXWued96h8+KmC6ddXnL3nC4//wfX+6wQ+ujkgcxIuseVUKhenJyfMvVKnY&#10;Awp5iaTv2rNHfvnQn73/+9ff8GuvePlqYnV8YtOTL73k+utvWA2p708iTNPWI0McGTutauPNm4gr&#10;KL9+7SoTwHVeI0PN23bu3Am3kJmZGa58/969pULhd3//92TPt59++lf//d8PHL6Pj95qBTY7F79z&#10;9ddkANdIpS9+8lO/8C//9v//0R9y6GiJPdh/Ut30yFt9IBt50Q1w43mWT7v88jWHcBJB6mJJJ99J&#10;g81MTzP7UK6w5cXFerMpOEDwrwyTnF2yZXIrEPilAR8AXgJwa7UaSdDK2FgRXYbDo6OCm1VdDTM+&#10;Ab6cgx4dH/dhYlCt1RZABgv6FES4devWFcGsmDI+dft21VWDaCT/KpuTjx/Yv59coOqAMQnuYDKa&#10;rKSs+YVX/MiypsJows5PTWzaRHe507fr3Wrn3jPVPq8g9ZJ9x53WeWedO9y4rlx+ltroAmIuYeHT&#10;duyolMNmvX7PweDMM0Z+7vTuwkJr157G7GyXSKJQsMZGhwRyzM4G555Tbjaiufnazl0raLeKn3pZ&#10;RSD0zjusnbcd2LJ1a4QOPNpgy/N7ZHRUbp+1au3extA+B4ZnVI7UKfGThnvXaiqb5l/7BDmFJWz5&#10;GoAteu1lygRAc2b10SVNRo/JNZz1JubQDwoS6pPQ9AbpQZ5OMKp5jQDrHhq52NZJ92WqkFl+ENES&#10;bStTCNfwGIbQHmAly5UIag22J7Lpk+JX4mCizx5Y0nUu1DoADVX+BIWDRL0ZyJAUu8MJJHOZ6PXa&#10;kDoIPpXBpLucErdYiap9YNVs9A3FGajO70Kv03Eg8mFcufKmrqv2heCnfeA/SoHpxJyDMVweqm7u&#10;AOsoMrJ0dbSQTMwd5qmnfGIgh9DmSFzPXKaIzgS+w6qSPoY0LydmpdEH6W1icbK8PtLjM4k23BLZ&#10;Iyhnp4SYTJrGkNmlO0fm+tJucyJikILOxBYCaAe28ZwYacCJkjUzbfVCVDv8phgUlKMSIJyljR2Z&#10;b/ZmDJLSKYKimDuLsEEDIifBeLxtNB/LymUoioXi5s2b3YKaakdhJGBXPjU5OSkr51ay/CAdcDvr&#10;EO37alPoQiecgSqdzSQMYOfFI8BMsLvv+dqVGGkXneC0GIeT6+eebvAG+6H3v+crX/3ajTff5qNe&#10;Pf+8c579zCve8q7ff0BssZEIaE0kWexFvdCpuhqnp0EqvtQR9FdWiTWAo87fqKFHHLYDvxX05jvd&#10;2Y68I3CQ2gNli/WYLVWGxFLkK3ua0LhDSxZ0UIRJsV6Qv3Yn24ImFRaXFRZLJa3hgjn44unygrNz&#10;SqzqpxRVWwU775iyh5ajVn21zbUYMmgVLXQD7Zi0GHeVywzgwPJo5CECwmGtTRMN1S57yz42bReq&#10;gtQdE7mMoRdq/GGOO6AaFVN5ak1GjL0wjTSCUTaqYUBl9bxzy1o2WNhuih7XRG94OTYpxkhhVyto&#10;T9Eu+xTVihuhjKa65ilolqGTAe9Md4pBbLnW+AWbYeURh101ENQBt8yw47cmVZpV8tWdWk6BiSgc&#10;mHNLUa32I9Csh8xgV21Mqopqp+IUGtpIE3t64uJAYXR3vqMny8nLQcnOyAftqmNX3CMmLpI17zwi&#10;eFqu/Ku+/K/XXPOtCx99oSDjLZsmXvGLL/zWD649jmbH4+h3FHBJ77m5hcVy5eiQegBb11lm9evc&#10;Haftu+suuZ/fePMtL3v+81ZD50x6ccEFg9TAB3w97oLzv/b1bw5WQlg5MGbetm3b1dd8++nPee4G&#10;feWytsuLnvCJz14lePfsM07ftTtzw9i3f/85Z53JkuDSpzxtx1k/95tvfrNsTt4RML1t04RAcP5T&#10;fv7O7//By17wPPnIqVu3rFm57InURR/+2MdlHH7zN6785Cc/9aMf/nCAg9fAYhYbsn42XJ7Y1xqs&#10;f3JBan3QtlryuLp9522nbj/NhCpOY6WhT9WeM6RzM2iDT3Ep7Or1OhGtB7KHs+pkizWWBY6zMQAW&#10;zXRTRpqvrMgHQwRYFAHdpqemZHMCwUlAkikfGh4WKM+QkQEzKih5fm5ubGKCGdfyiBUQ0AG2k/Vf&#10;cuGBeu36W3e/fLQ5Mz46JW9u2rJFwIj8U+unXm18Qu3DFhYWBGJOTp9z2ilfdOxnJYlL9wxay8m3&#10;5XWvXBgb/t51P3vTxY/+P1qYbjUef4Gx5+5f+crX9em77dTKi5710dv3vuLUzXdQma2X/pYXT86U&#10;nvv0TKh06WONL339VQfuSVegsb5z9+4ashsXFxerMGpYpfoIBy5jhLlhPwnPopU1SFwfH9HQFoEd&#10;JEdhuqycPdTP8tnh4WEDxG1mfodGTNXSmObhQ4dIJ9PPjlEdRKVsEGTA+yArXqGG7wd9/TQ1u3mA&#10;b+YR8kwxdjFhXgZwJF1TSNyS021BP8BEngg+wSzDfHR8qugCNiPsQ7X6sYj396J7cQXeMrLyoeYQ&#10;cS0lMYK0GFli4EpjLCX1CUwyCuD8TZESGeVwVe6g7LQacwXByvKyXJzUdfhM1Mts17SRMerL5ZVF&#10;hsu1h8CRLMsTI8+6xYPq10D/ALMhycXKx0kAE26SLdYEePAoRMbs/xuEjRP3z6HNl/oHKm0InSu4&#10;c9F/moWK/MK1MWiG5QriA10liUGA25jK4BeTZoghGnDZ2ih/mp+fr9KDHM2CxNPsTAihCpuCWx/X&#10;IDcKUr82bEmYUe/3dfyZUBXnIobuiKoPRprX4KUzSFhUqhhITDbHPSQOpvyaqFeu18WlxXqt7uW8&#10;Urnk9dTvm9mr7Mqt9APkgzCwHZtfNG14QJp6AOUPvwWk52WXNDe0UvX7eUZ6UnwwCEmWryQjw5Qc&#10;ytY3cmv91N9/+MN/93fyMHvbb799gAmu/f53vvHVrzzliZc+8/KnHnXC+phegi9bkyn8K9S5wpEr&#10;tBPk3TzDt1Oqr9gTAVoUyduqoECmYWZyl7fhGy3o1LFUqutnZaEgbAaFKEWq4mqjPd2W9fcWukHH&#10;dxvFgiu3Tq2+Y0v7EaOeXUQzn96vKg7SZHJqoJHPKvrYi3sLnXzRKQi4jBJvxZdigKH3poqfyYiT&#10;Ale8iPY+FQ0DaBpOVXXDxWbRzOfsgtThaeRFCl6TLLEFGhUzdc1crMvLIESBxrO7jUJvvhv5obzj&#10;VuCYVJI7bJ5q5gTJ5Cbtdug8bVtu1Q27CnPjbqCUuavG54Lduws92QpY6ihoB0457ky31LhQSwt9&#10;dAqyjxBtk8JyRLZSbBS9lV6CnEjkq+vmZMyTgmXQnzuI/Y7vLfVUF17TsBgtBpCRDupdOXi1Q2n5&#10;Aqnls5XxqlNyTYemfho6cN95ZyNdo6B7hDjrz1z1+d/7nXcODO+++LVvlh8a0RRn/88968yPf+6L&#10;R/71yEy+41tGXo8699zrb7zx5p/8uO15R80nv+Cxjzc25lStoupnPev7198w8LPLWN4+gP6Fl77s&#10;xp/e9G9f+Pwz4Lq9wVxuAvTzHnNhuVoT3EyfuwMHDz31sietRsarbbkvetzj7v7KVzOLa2TKfP8/&#10;VWC2+iOrsewAzt56882yh2+4V7E9WVl1Y+TK1/HlkDvqDJy7juP12l96yc7de979P//H7r37TzpI&#10;zYBAgQKVivrNLS0uckKZsgpOgmtUCkSxEWAH56zV0MN1N2/dugw5BEUCFeQdFvs+IRm5hVlvIiFO&#10;kRNmQVE00kbMIZ2D5SOjo6N379sn0K0Bw2n5oCqqkfstb9LhmIwgtd3oYKifddqHF5efftWXVt76&#10;GyBU4P4r+z9Un9LO0MOZxUGtWhUQ75+hfrrjo9b+e2IyvkTtuLXqx39u+4+/8p033nzz1MUXb3/a&#10;RZ89c9s/N5pXTh6eMU1FKmef/tmvfucl3/ve6LbtE6/95VsuPO9L54UTn/23V//4hv3nnb/p115+&#10;1bOe/ONPfeHS0bExBkksLy21260qIO/APxhshyaB2VBKhKASNYcZmeQuhJtIdANRDdBJWoyNYqqr&#10;rlSonZB3CK+JsCkIodlIjBltksFEkKROVdKDz1KeQbKcLDL9kvPo/qSomoZxXJ6EYgxYVoeLoivn&#10;HQiJ/ZEUiLuQgxOYGmjvG+RlMNaEEd/tVisA69wBObo+pCaVyyY82c+V1goRklZr9bqWWDC1ICr1&#10;0WJIvQ1jFPOoW1jDmP05AYax05yRfH+BOeRIA3GR6K5FI2oGEt6U2tP4hf50XIY9sl3APvkEzkuB&#10;Gne4K8Q5OswIXkebKfsgGehT7Bu20OmZFhNScyxieqcFax2taXs90t7aUAVqn8mIgr9pF0MhBD31&#10;uvCcoVyeg0xD7sFIMudoEGPJr+pAKi17wuBJsteUndCDr0yr+ChSMberrWmDbMhcvwM16rP1BSSP&#10;CpRfRGDqgEonsS3ni5Ubdc/NphJLhWKBptpUerAngaiajPXU1BSjmlixgOBM2NRYq9b0YjZz5VJZ&#10;T3FOjfZ0MFdijjBFMlyY/uWcorH7vunUeyhNHoQKuaRoTGJ2PRZQ5NsbhgU/ufHHRwZbXPrUp8t/&#10;f/yB/y2AW+C1/P5g7t7afehYUZr4yz3BZNpeUi0UR8oUb2jUX07Vw4o1icCUZ/UE82mAeUX9OtQD&#10;RJaViyFSXQcAMc0kNH6RgSyKx0NIOcJYttKaluJNhcUpFCC5HHviDLvkFIfLJlaiYYe2lU1WCIjX&#10;GZAgDhSG0skp7EVBJ4gA3w1KIGyTKF+l61oQqxO2yrjVaC9Lp9d1Ip5GmxcR+5KQkUUiPXaUPlGJ&#10;EeNmkqTeci/qBgnYa6V13Tw1ZMDTqrnOIyQ8JcNNA5VEGwG1okiNoOXpko5FbQxiI1VR7ZZd2TcI&#10;Y3JxEHttP8fIFTneUOPc9alakMeqZtaoZ0hX6Wo5XvknehOVBU8xvALQe/MdKTBkSMtj2hZJ+YoW&#10;EmHCGkO/+AK2m0Uk8limdi7mWGkk+oWy78NKrxV+nBQ6kPnZmYdozUeNjxkdGdm3f/9RG+/uFfVu&#10;2/aArnP3IaFhd83wl/vJyl4r5+iABznqi8vctfuOo/LQ8ubjLnyMYNbzLrjAuK+180ZQtQF/vdtu&#10;uUV2SQqG8+6rGzn7jNOvv/6Gi5/81DUCGHlz26YJtdAWxP+c5z7Ahl76squ/+72BO/Xs9DRNtVfr&#10;aqT2uD/6f7X39q033STb3fiJGNROJ6OWOoIBwtThwzRRTiEbsNHiRts1Yk3OoTeHhsg8MTMlBoXm&#10;If+sVKlYmMOVi6qIGWFZgO1K1CoobA1DwXABpmI5tayYYHlZCUg8nodHRli4qAh1aUndkXO5QwcP&#10;yvuCmUJEgpvwz+ZuCBqYGHMvecyHk2TTl67eMTLqG6kmqfpoTETn1uGMjDFNnT5utSrqq6Bfs56n&#10;nekMiYxgsadB37jbfu9HFxyaVEHCT2+a3Dz61HPO+Nz4aH5psej1FIctLV/04xvVx8Pzc/vuOf9R&#10;Z+364Y3PmJk1xiYmpqbjmfmnjQ1/b2nxbNn64sKCAGuBMvOzs2QlPd9bPfgmADFV1AMilobTmSQX&#10;BCd70uk2oLpSzOnn+454RNKcQKdi2EEGOA0BfZh9sG3RAM2sjCwmCqgMob84sTjX4ABKWmiMk5Oo&#10;amP0LIYQi8u5CPqqXE7iC77R9jVyrgKsQbvSXYQUuFREZai6g36sN3EtJexyyck+sNdtnQuV0l5g&#10;Y5vi2kxTns/L1mPQ7Yr58OjVlJy+D10esN5GJebA7JyIijIbIuOkb7XRWl4uV6sWKW1CcxDetNVT&#10;UxGT0Y1q1y3XUtJHunLvpqcHf4J2N93+TA57DGjtJ9WpjCGFyBHMNHp9OQcF3KyR5CXFKmElbcJt&#10;8MT8PrI0Yv2wsLAgh9pCpwH5VNZXZIgZYcPZN9rkwYc50lRLoF7CSnb4keXVnYEbBi2xaazOtjxq&#10;0AmXSdin/aGj4mKQqelAAUJ5tyzfhGdT5oXX7SrMheMeqWi2CHMkEfOZuSPTY57aG5LZvA/wVYI0&#10;n32NnGbRoqtYgCWFfKPz6nIt49zTaTQB2bIq7bSOYrZ+9vp2OpWyMt9RHGWZPmamwKaixi2o5FcH&#10;wYX2V02yC+vr/tfpmhq8XvMbb3rwd+/yaKlxWs1b8trTLW+xF2rHYUKjDOVx8WVQ9Y6bt8v12vYn&#10;hO3JsHeTXJuFZrk6UVEH6TA20OWmquKcAUV1omGKsSaw5ODsJn8N1R7EgCpCrZEF76nJdF5dvVMz&#10;R1LcsNTc2ii7qvKChkGug7AbC46ULUL4oYmDvYWeGmiEcWZFoV8ok22RhH/KLkex4Su57pQVwuYK&#10;Aqxdi8qWAObrjsJZWjUbMbwTqfbOw0XUzOAmDO9yUkLIYWpjYhDTfEOJfITdSBlA2Ymg5CggkRyh&#10;UNA7hPweRwnrC2bN5JjjKEdXK9pwKdG99WOTsg1bmWyB496KVAyxEuoW9eWht+SnsaJhu6Q0NQsi&#10;1C4pReemmclODIRDWa4cshymdkMaOpCGHH6xWUKTqCEVVKwMt5QxtgD3+94ojTXCDyN5hDoL3/jG&#10;P/vzv7jkyU8hnr7yV1/17Gde/rBtfWxsTBDb+iLd+9NYrwOCxxqN9R2RBVZ2Vjm7rS+DFmg+8GY+&#10;ElYSs1511VUbz0C5TwFw3qO+9vVv7r/nHsHWaxD5C170oj967/t+881vFtR70UVPGAhgDhyefM0r&#10;f+ULX/zSyFDzAQUnsoDs2EDwLQWMlDFrlC27du8ZAPcHuJWBzHqYXw8JpOajC6yAxUSJAh6N8jiR&#10;x566tsHymYQrHesYnufCYdfE5K8yPfTHQLOU0e0KaFiYn+e0smYOwwcj7odOq5ECVAH6GAb7xdgF&#10;VYu22wKwlAIHe0TIxUlt2Z6PtG3edGAUHTz7ad+VFV79/ZcvL00PFPHEW6AnqdKL2di3tLgoH2f3&#10;BgCZQ6yggX9ZOoz+6cBBX9CwmgYMDS2toMXED3raqqUP79v2bNfis9tVetLX62BmVtBkJ4vq6DMC&#10;3U5H9ke2KIdTwxy3ILnVgeREPMrqgdA1kKrN5OoYbK7ZTw4fxOskaFDrgJNmqDWtDNjhR1TBVDyF&#10;btABM++GZn8D9xWKkhX7djo5CAwIGQlVUwhOygiYJLRitjyd+whlSDdSiMKtkCVlGaAOfaiaVJgb&#10;RcyuF+xTxBoodGmjv5AHyyqCzPE6kJoqEfpRENfK863VbrFFlc7iA5TMekPJdcHEUOVmVRNmZgxY&#10;3VFoOIiHpIRD/tlFiaU+ephRIVRN+/LxBNp3qkcoBFddjbZgdopF1UZT28CS4155MTAxTzdlG0PD&#10;wz4KzhhksIwnAxGZmslj1G8E1E0leGwTo1PfTJ6bvPX01FQfjAaUp49CTEWvd0XzEIFQu0Xi3Oif&#10;iCxcvR8nTghLtjCCjQmhJ+crsrh15OB0+3rxWWi9KCXimo2+KH8YUWFUlxEic6KAEYkZ6Y7mAcYn&#10;IcWzTYU3ayeicPL93JPBRM0AbSugLxRRf+rZkd9psUehOe07BFjzLAhMEahNCQc3RF58kJhYb9R7&#10;3R5DH+leoqp9W5vwpKgSYHhM1tQCJv76g39KTj2jZ0477W1/8Icn5pFQLhRHKrJjQUdG0FMEJt9F&#10;gXP5UFCmCidyCuME+fnLy97iASmeSqP12opPL2TlaM185AU6nIkhKFAgoFTTcknmpaaG27VmEXph&#10;oj8j2Yppm5BeWHZRS03F2WCIBZfLdZEKzHXlMhJIrQBUjSmiRFshw1jQf96xuwud1nQnCVNZT0Xe&#10;KVhmnioTRCPKuFo5p2S3plakThAIXj+lAZM+9fOLg5ya/wEuZ37PadY8adDXQuC97ENeTc558Sd9&#10;HTYy1dXgT4uuesGCxEV+ysqDtn/gusPFEffUx23x24EGPRbyerBtP9bQFrWvtuXiKjmxmmTrmMgy&#10;pp0moVQUOuCp/qd9lnrxm7nQCztzXc1iTA05ZEHtciBqyWdqtaA+KkZEsQruP+pLXWwUlaIeKXOf&#10;1V0oSK0CsifzlmwCzH0OhYd+v7yVhLg5jVJ/2V/NUqfGveang3ceEUgtReO+vXdeccUz5fczTz/j&#10;8ssu+cgnP/1w7kAH7TTrLHBkosoDvv7iQ3/1zre99aiqjyP1DGvk0fdHpd8frBTMSs74OZc/7TgO&#10;X7DsJz57lbFkvPzlL1/DqUtt8KbXvfZT//TPw82GLHY9Mmjk1fa88U2bnvvsn3/GczaUorKa5j9w&#10;8NBzn/2s+wi7L730UeefvxEteLvTeUQu0YfKl/rUbdt23357ABK3VC43m00qJjU5BalpmUE1kkek&#10;KDll27YADgArS0u08SLOYAuUAcswRhZbcJNgCvTSwsKmLVsUPQN4ZeZfAAE2iMDFxUVZibpuAduR&#10;ye6gLUmROrA4Z4opS5X9vOxxPyu6u9qdS84505sYsep1o1zSOYvLLo4Wl+1bdyW8ucghrCDJfGho&#10;SN1aeoqlut3ezPQiEZj8SY9UO/AMEnsqIkf8imMrvVcoKirqZvHUmq43PDo6MOKV2+7czEwZ9Dy5&#10;lgqyMNhb6aPLTUZj0+bNA6cw8mp8NjMhLwU3H8Nc2e5bapDgHxDVyu/20+9oecYQPlmmhWEk3iJB&#10;y+4ucoScZGAHGAOuc8DfKVhA+Qh9xB1QuQpG+/EuyuWomYCiKBlDQnwPFRGZ2hAspgtyWuPNMO/P&#10;0HKamjOMkOkhFFfQeoIuhzEgnayzBs3DOi/2YuoHa/Xx8XFodHIdyMdpCsH0nzZmXeR6iwHofWiE&#10;ZDda8/NO378cBsY58rhSKQ6NjHCXlKEHXON5oUd7Dk5/mI3W7kwtS5CmqZMbyABixx4YdJvaXOqq&#10;5YoqwRhx4HqhcBDFCWUzRHiUNOjOy/mF6XUmCsemmePICR85d6xsidoJJannoQiK3uo2ZjbkOkfJ&#10;YVDFTkNrzhIQVWfMLkyd2XlsIs2+hy8vFSz0V5EVyhAxZ5RYv4t6ktGbnVZLjXE6nRTinxyu6iYM&#10;ZKhXyZIjIUfhDrAflCCeZiCUlGSpOkDSZKyp4WYVlBX/gOMcYSo3eG0gBF4uJKkBbKmySkUtqsNI&#10;+wd8T25cLr2uVRHuFDjXkVUmZdcEayjXlVwYir+juFhSy21lMR1b/kn8TQm4OgjLd3PDN9jnPeuK&#10;arn8qHPPeWgIEYDiYr48Wk1jI2h7oEJNA3SynOcE+bMwbkv81s1upRD5oaOGek7ci1VXkDNi9NKp&#10;XiBIvcBTwUOoQFEQp3zh4iARsL58cFmO3C1jkssxoXIWCB7JOJhIXYFOJM0J1Fa7MaWEoXFWr2VZ&#10;uTbtdeS2Y8qSspXQT9WhzotMsL6ppVDYtAxqJ+inoWLiKEDYKpLVY+2w7Kr5tKJedfwoyw2Hd2DV&#10;OatduexwkKhtn1YIaiOYMJ0HjLVp5/KOajYM9dhmy4f2L07ePHnXHV5lPjrn+fWqne/NrPitAL2V&#10;ORgZadih6aB+yKfUuhgZvZzKIAi0Ve5clpQPwLQ7Qsp61ukYwJRa/batQOMS1SNPRR19lWGSg3S7&#10;UXRqBUhljMSPsfJQW0QFixeNsJ3kHctbCYN2oGnqZac8Wgm7Yd7V5WM/PIKlTk8Gllpef/SB/y3/&#10;PdRbOaqWmiKN/Xv3rkPxCnykbcXGlRVyK/67j603+7Raz7BGHn0Ucfb553943bWde/bZAqlP27Hj&#10;OIZFtvv48x4lSPeoeeNXPPf55z/2cav3bVAAbNx5Q3Zs0I55pB59nZzzNa+7775b0Pmxaqnll5NR&#10;Sy0PnkMHD2pKYqtFLnl6akq9KdA2NDc7S7sPQcCCDwRk0xbNhjDAgq0efZptCILJ2Glf4Pj41OHD&#10;2sCEBjV5CWZiq6LcPBOGOOCJS7xi4jFMgaYA01O3b5fVuuCQVlZWmvDekp/yKQGvgk3zIPAcu4vp&#10;mx/Jf8bWVVKhHR9bXnnG4ZmLZheTZv07W7dWfzY3xzlowRabxxQaTk7FbIlzEQlJXza5KxO4a5yh&#10;QCWksWQC4jiuVRtEJPSb059BBpFHxsbsDFgYBGeyhzKeGt0iQJOENGb2773RxUpFO2AKfbSBBiBr&#10;k340NHEew02IxXNwQ9OZBEAfXSfHvO/5RcFoAGSQYoucAVC9rGYyu7iVm5xeYNgH88bVXwJeEAT0&#10;ZHl9oECCmExrDmwdAnqGKLwwb16mLTERD4Lr8vyd3hqUZ+iMhIAq9UHTniaknSgpnsSZon19LfXw&#10;0DCh2MjoSB3m5YxQkgPU4M9+1jQdAClbj0DVh4ByrJ3yMOSm0pczIQqgydoC8VNdIIv1EO3Jkkw2&#10;IUtWEDkZgd3vobOzh+jQKkyU2UpYRky36sVlzUC6jUZDwLdcBirw8Dwfmgr5cnFMKA4haS1VDT1M&#10;YgDuGLy1hSuNDQlE2JrgDeqUXZ7UjajfYv9iZmo9QzGVfAVoVmkQyHJ6aXNvqUGnIrmKhlcNy8Sc&#10;g4cJog4U6rVGQ35KccipEnpLD2JBGTdDxtdChwPBNH0AGafCqSriaTXZRC8ppe1sW2QZxvKSmqIA&#10;phwehEZUhjAFnTNXatYBgUquH8RThE8iVdHks9Gekfa6PbmgO92ONraqSMQdAH3AOA34o7+1jl5B&#10;vdLwLOystFb4LZN3GKAj8LpQ1Hdqx+IPdcutuzph+JDBCZhyaE6ZqT7QtmJEuQVTHxx7mBOzVY0L&#10;S+Yk6vlaTNtm2AqRosJbb44sL7XO+YI6JZdGSho87oedmZX5vQu9pdi0cm5JEXya9qNJ1B05MTpq&#10;XI3QcjM1Y7Y9KlcawSRU2wodNeioFeySa4JtVfMNh6bUORgta4S4ah9Sw3Ll7mblxuXUdARMl0fL&#10;llLvivgF6XYXut35ruxhbXPdKsiJ1nDHRKMc1doaMySoNFRonJNyIBdzjPT4NNm7iYB0SDiyLzcU&#10;F7IXoyMa0aICkFJeKpCknXgrPW/ZKyDnnAJlWHaksMSOECGplYMMEacnteiOU4hn8qWhouyVXZID&#10;d8mlFxvlVIPT1dTPLtmgn03OlypqV9mMoSHqXpwv2qkv+59HOZRQtijlhWbELHXzJUfOjlO2BU8r&#10;Ea7ue9Ya3XSaJieDkvqPf/cdt9x66wtf+KITonE6Vi31xl+8B26w/2+D7HimhbhzzxiMqu7vJaBT&#10;IPW1//G9+0Ofz/j5n5+dnRXse3x78j/+5D3rY+7VZDP11sdkMKI79rGPsyY5JsH3mikCGbFjEuGc&#10;1FpqeU7Iw0Zg6wj0ymzwr8Celt1a8oiqN5vywGNm4fDwsCAYQ+NUamwtkl9sPErlU/K8mZ+dHR4d&#10;lafyyOioQFU1pe7HEQ/c02T5/fv2nX7mmR3E3PMpm8MUudxBBLizpYnc1Vlnnz07M6POwYgB375j&#10;hyASrvCHN16wedNTZucWFuaXGk0lsy86/9pq5bof3PiuQrEhkCCMVZw0VPcnNm+enpxclid3u715&#10;/JbllYvYXEWak+jq1G3b0mSSKFZgkxwp8GKXj3N9GPdvVUXNXyv1wMWqALfVppoZ6CcL+MjDQpt2&#10;XQmirQUcrDbh1xQDBIgohA1DQUtFqGAJHAmtsn4yYC+iE7bpkPuX0yGnQA2D0X/GYHMf77MScDBi&#10;cV+Ywe5A8qIp3CqIZYmV0c6V4ywMhb9pv5Zg5xlLBYJsH+SifEoGIYv0A4dHdpYEJ/UqTAun4LuD&#10;SEIfsxkuctSTvj8J+ynXuVBltc2hZgFKkl07d930s5t0eHFRsV1V4xiBFwmb6KehCA9AcOA+HoMp&#10;p2v44YMHSa7LqwqPtmL/QBSLo8BLUZ/oDD4aE1kn0LHEAb/Oo5ZBqIKILeAijxmL0/dok0FoB4Fu&#10;gpYp2CiRerxKi0yVuY2SSb6ShIza2FAoWEjh4d4q4QqWd+AVY7CSwezN2NgYmzV5WqnLZ61bQygm&#10;10lBBZtcKXKgVkr+KvtJm2qtOVHIcdZloLemyJgGL1oVpymLKPLHBp0T8aJAiK4djDnk9SY3kxhS&#10;HJ4aRsOw9YJW66zEmnC25iwEs8R9hk3iRWMc2ktn5RnOBUnoDsqqMFIrOFYXpWqJl0GlWkG2QDcM&#10;QjtvQ/SvahDMRRiDeQCdRYnkVmATujK9/FhvsOefd85Xvvi543AB28hLhizWQL5EkK6aFkMOIZiP&#10;B5LBqyg1baJnkLXkaF0zaPkatwI8l1DZrL9rIGIKBYWsUI1EgljAn1NWHjpnC3TWfHecI4WskdTS&#10;fmzLlSuI2ckrNHQFIocpzdx8rajlzdJ4RfC37F5xuGyXHQXQcp80c7DsiI1E7hKh6Rv5gvKyZsEq&#10;VTUGUt30FE3qISj61FY89afT6Ed4OSvoZDclyWNDwx3TiMlcKUQU2v+A8sky4BNoZj2EMnYKjHO2&#10;O3r2aBjOjp0zJIt3plb8ZU+Au7fYlWFkqQCIDoWYF1NNrpeZBqmjtMAVkepWeIO15BAKQ+W8k1cu&#10;3+JApb3lQA9NSwhLCXUb3RYMbVE+niqOhJ7TeddGdE4iBWsqf+xEeD+U24rFQqU/+eAt9YrD9zUp&#10;S49oT3yETPTe8q7f//T//fs/+/O/ePefvOcZT37ilW9684Nsxj2mF+Hd93/wwyPN4FbrH+Tn/jvv&#10;PIHbJTveZ6k7I0dkB67hvLdtmqCcWv3sjmBq5SjWh8Un5EU4KwVAZWNeRmtAOVvUjrUs4RTBRhTn&#10;/82EH/Jsm5qcpDuEB/tkedh0EMxWhU3v3OwsSR06ckxPTckTV54uy4uLbcTXqQuHZdUbDQoDhkZG&#10;5J9LrRY6exTizExNyZvyAG40m4KkCSubzaZsl6BQ1qmYo92egE94tVplXDb5zqnDh2WLmlgOaw6D&#10;9tXbtgmyX1oM7zmo2msrP9HuWpi/1pO6uFJqHZqv1+sHp/Ln7th02RO+utJ+abul/mu/9CKBOFO7&#10;7npOkszr2oAOZeUO5qwHcqg8Kee+9W8YRuoOhgXomMHGNUeNorQS6LQ1MFJGLJ/XeoP+D5u3bNmz&#10;e7cLPl52chk1yepbn6xHCXhQ2hbgKX/KpbkCWS3u3kkRst3sLPR9CXKwBykDzlKlSvxdhDBGO9to&#10;s9q3YlDTD0HqqAEErqkdhHwKc9/UE/uAzhGk0hlGpKU05OZxkj09CAFVaa1i6i4jbFbglpiHhxq3&#10;GGCH9UQPDTFN0waTqQJr4MIYqgkbLYA80gfkEhzXkcv1Jz/5ya03Ky3R8zxBhDZdnGHwTMDEoaCg&#10;ZZAKLrskRZqcU7l4ZHBkkNvtljzVFhcXNDeEY0ijFShn2KBEsQR1CBZWNyBTY4jjB02iLHU09q9v&#10;CceOT/04QgelqOO4WUB8xK+9flXDlJy4fyD0yZZrIMaEMnXkAz8NBv3Qbo+CikxjAyBInpjXKhXk&#10;eUBh6hYoraYKhfYgvK6ift+hjLCFzoomDOA5f8JLi/Qwizc6kUfo42NNQil2hHmJdt/ChVoOFocE&#10;NwnOOysxdg5wTsZD6iSRt55WzHo1Gg0TBn9sHFxtSU5yehADyXqJRkBGP75+MBWmDgp5qUyUp5fn&#10;B8dfHng0K4SVexzmQno+6vyJ19MJnGIpMZVuj/Swwka9sboXYoOvd7/7f77m199w1nvfd+9k7v24&#10;fR3HK2x7nRnNI3QrjgliA30m0BBLkRLEbBy0NK/ESvsMroaJ+JFGvRTssJuAXzVgmaeNjFbRplJC&#10;/TGKdnmsGoVx0JbqzijWi4IUDSR+G5qLkgRSlbR8AXz5op3AsgP2HRBXo5UwMeRP+QQqZMHBJmJT&#10;FKn76iQNV2Zlx6Oe3mCLzZxRo021br4734m8sNgsqaIjSkw7V2gWNbNQ5c52LmW5B4sPFZlkJtyG&#10;4H7l7mX/csTf4OPlDmklcLw2AL55nSReXGiWznrGDvls69CKjkwv7My0ugs9qSjUrq7iqnLaUe9t&#10;7UbUFcqVbJA4B8lsEPGrax4UF6qK1srBTmMq8AzbtaSy0zIAQ52Hc0imelZUrbMBBqydZEAsqFNy&#10;yLgJWt0UJuOYZIizdIGsUop78x2/7VOTvRo/J/FJEUg+PDr2tj/4Q/lv985b//kTH3/969/Q6nRP&#10;SELHBhUaVCMc1QzuPqRy96ES8m5EIjw6PHz1Nd/+5V9/nXHs7ZInWHre7qyx7NjIix2WSnUfi2XH&#10;SfJ6SCC1PFTkKd5B0PGWU08lklNUOj8/hAhlyhlJI9ExQKc+63UbnfvyQWoMyGHLP6uY1CbrFmAu&#10;tlQuy9rk8Xmg1xufmIDxg07R5jB3rNPymK4twS2LycyaVVGr2X0yTx5ysn6B0SoaRsiLpvEBQ3BC&#10;XI2HQctFuJu0IN6Vrdy9f/8NtZdcdP7f/MIVfzNz4dPKxaly6fZ255Lv/6BFPkx2UmeTIfAdsKQB&#10;csL1O6l3owC0ot0YGiqXdQE2aypzr1RxAIWGtqlRlyKAX94R9EwefXx8XCoHOS4pIQTJRWG0Wvgh&#10;BYwcexm0rqp+ATLkBspmpnKxSGzXgdBW8+HbbQEZ+rQA06lUCzPhgkCpQYxbCAzHCQFBED68kDlZ&#10;byBZkL7jOfS6BH0NMbu4mA3uAPdgD2OaDWubou8XwHmrkiSfXYpy1JwxoH24eslBhw032YT1gw8F&#10;BWUhilD76fGUWWs0Yy7zJVgfr+y5c8/KT1ZmZ2cXFxZo3zEQprOAoWaDFtRcIbW2lBno3Eulcvjw&#10;4UMHD67AScNG+9rWradk4SNwvObIyMqLAF4hBDADQUIApEvaWOMtMVlhgQlWAptBhihgmEFIMxlZ&#10;w2lnnDECpxSWapRPkErnyLC3lb7sA7c4nSSpVpm0ws05/S7SGohkjgDd2VkycVqAvuBEz0ThA99x&#10;F74xRKJZc16hoNixkXBGQm4IxOia97S0NPDTYGQjSXdq5YnsWX5TAE157wDacuJLPiXjINct+ytY&#10;FetdBW4wLNIoTWlCWyIni23QmW8aXtxPfkPlT7Tk44wEffr418GRUhc+uMUNDw3Lamt1nU8z+yno&#10;zI9M+6oqSIByvG8IBGfNwNxWNO3ZAoE4NXRM2RmCp1/zipdeAXPZDGqMjJ6ouzcTE5k3rrbOIZzg&#10;TEG6QdAJg7YnX3K3WgBdambS217sL3f9FR854S2V5BbzpeGyU3XByMpKjcyvAw7NxaZ2zoXdIPFR&#10;0oMRZ+UsKNYpO7JahYC02+MXWUMQA3/FM9B7Rxhol2xY5QERkhoHTZtAuREhqEU9LrLYl1S2qHGJ&#10;iz2/5dnqRqdBiYJx3YrLzktOqdE5W/4pGzWBU2GrpypnIzYoutdqPVBBBW4MOTlelW2AEtYh8iyI&#10;m1VRryUfLD405yVJHVVuOOp5EsYg8bUqiJGAw3wu/ROKNvriKeukDiamHL564WlnoZEKBE+0x9Fw&#10;6ACoQhOWJbIqqVV6i92oFxrqme3aZVeHwdGGSNiVqOuILCmnoNAoWkgvd8q2rEWhvScHEHPETkKW&#10;mq/52Zmr//XLX//WNZPTsy98zjMfik28/crXGkfr+h1rNGZWtQXf3+u2Xbcfn6XGuvBUp9/vLzpx&#10;9esFL3rRj1fV248Ynu71jq9HcNu2bd//wQ8Fop19xunHPVbH+pEPvf89+/ZpQuTh6dmTDlLL10+A&#10;VxcEWGtlpd1qyaVAH64UAgbcuJVIo2kDu/4NxK3RY4veaqNjY2jXUMpH/qnOu3CxIJ8q66QjmzzM&#10;CpiXD6AqYUaazrPD5UDJqm63sXlzC888+jCkIGW3nnIKGbLh4WF5ustpIIyr038NxJs84O+85+zF&#10;1umcMde8xrGxO/eFnvc727bsLxfmu71Nt+554rXXeWnqZ0plKBBkBALsyS27t48O/aqsU/YzBss+&#10;OSug5NeSpGSafs+3r//ZL9+5L0cXFCkPZuatH9zw0uWW8gczU1OVWu1nu04dHXlNGEGUDEZNXQvC&#10;cGZ6mhPfqx6HJk0nNNRDMBCWl3fUCRgLUD4h17qDJJ0EVh5swovAKBMNsGfOgktggnRokn8sEmhi&#10;QIEpHfFq0OlSb0ptdAKC2Qe4TyDdxoy50ooOUKZ8ykFwdIrQGQvWyJxzn56aIgEv1wwnJYiZNDsT&#10;xm0hLEcIGbnz7KXTzjAAu0Fj3PrGZDdcdx0jZmQn2fTJGHPykTx8wkQXByvva2XS97WQrdy1d6+U&#10;N0T29J9O+9WFoC5rFalZrlYplWEaPEO81ZwbnGseuZXy1ZBFGX4+cMhWAh5nucQezXy+Bv911p+K&#10;I/uB4QTHROpkZE14vZtoEiDUptCCzb7VSoWe8ZQVdTGFQvEMyXj5XScf+t8pbRi1bXlHtkuDbWqU&#10;ZRM8dlbIWzZvkUdRvVGXj8jXqt1qE4J3uh35rKxBxlC2SydBSpzlbDIEno2nSmAjS5UDWEJ9zmR1&#10;2QR9IbmT+b6JTRfXhiJ+XCHq7Q0gK6uS5VmhlTWR1Kb/erFQbHfaNmLc5xfmDTjuDWaTOLCcU6rr&#10;NFF+qDnEKkv1PJVquaLVFEXbB2ZmVVET6v2hVq1pt2JR+xFlH6q1qlyLK62W/FM2pxdDmpRL6mIE&#10;BGTwwtbC71gcP4wHctN7ULK9agmB2AY74dTVLlIHDDVCbqmAwbJNu+iwZzr2FQ6GXqj9aqCxBcjK&#10;MupoUVJjCi2H8oTSesRqABLpwQo6pHI3aMvdSSNIlLglmi/ZA2aaoiDBuGEnaE93vOXAKat7htpL&#10;21YKBl19RZBGqRsKMyG3fCTylYTO9Cp9XZwmBQr07apwWW2wXRWWSIUATthI+6ZJAuiJp1WOwhuK&#10;UtraW6lVlpvPxYn6k1hZkmQScuZHVyHHKF/w6uZq63Crt6gh7VbBdipOmsmYjJQOfaTCMQOAMiwx&#10;MqcsOWz9EYUoNpDZzgImCmMpJrxlqQp0hEujFc1jN8FTWwaU6HEURKEnY9XyW6GG5uTgt61YHDw/&#10;RC0pEyWDSL3/sqpAjfnkjAi2lqN21qQnGumaqJdHyvHj2u9/58//7E+//q3vPvuZl7/pjW986BTV&#10;rFePrFRHhpoCqS++7LL1Sdadd+07gZA6c5vec8fGm/yOD1aewNf200///Fe+Wi4WH7AAOKra+z+v&#10;/VGpUHjbu37vOJQ5Ax32MQ3XRU980ulnnSW/fOu73z/pILU+JjEPy/Yj2uHRu7cAE+gClNCywMjo&#10;aAeCB/nGymOVE/1t0NsuehmJ4egeIAsvLizwSTzIiqNxngEUWOzHVDL5mQhYnny0UMhhPQoOUGET&#10;Qjl4wFvoMJOHpINGSbLjAjuIie+8q3SHKtAc8nyyQgEKt92++MNrk3J5K4jDRXmij4yMlJCBYvTj&#10;6Dj1vHdf8679OSufCZFlE4cm4/0HqmGgvUpzc9279uY6HW0R016uKFqY16EbGh6W/Vmcn28tL//X&#10;jwLCUH3Mt1qyTLPZXFxcNDA1L8/y1YM/aPhLye6herGhSmf/HJErDTF09LBLakxhmpxwZ/GgPhsY&#10;ag+u1YOsaf5CE99BlgpJQX6H8+hjy2K38SZN7kyYjWgjJvhgaO4dqlBkT+TMFkB/OlCG8BQoGQyU&#10;malgESOvkmUAejK+ad8g2QJZyAgSOf4OnBPX11JnlQBKC1mVgGA5cSpogZMa7bQjOePlMg+NhjP0&#10;wnPQgXr40CEKi2n7yI+QA5b9tIHeQgiL5eKcn5ujpkKBXZI9VPNI0vawkiy2BtMFLGDykLCnyDEh&#10;XGZ2TwZA1WvWHejjtRaV7wvEKhkdm8/nkBkuZ5/nLocTSklMB4ITKqcJRgV9CnYkXux2uotLi/SO&#10;HMQi0tSC8Te0x87jyEmWywmSNZxy6ime7+360a5JzKWooGtpiSFNsgb9kqKdNOtKTJIyhpemijH2&#10;LesHwAVZgySMlRW1JXNzc0G/3VYFMBBp6N0AnuXsnSUTHCGWiMGrHEDOI8kx0hcPd6pAy2nQ/Ow2&#10;lm8WpSCDVPmxsTE5okazMQpPHnlzZmbm0MFDyyvLnGqjAIZTKFV0etTqNQfymEBvYlrkNBvNuF+1&#10;Oq4jb+K2E9qOvRFH6tWvt73x9W+/8rV/+L4/fcAE8uN4KYlv55MohrY4xwTBgahdmy81LQVtCtoO&#10;aFqJ+niEXmS6qmQI2kGsmYLoLETaX5ZlqHMdsXrnxZpHaBc1yzAONRZb+VqIOigjVqEIKGrmF8pf&#10;w27oLfcET4e+4daUPneUJjc5c0W1A/2kLWhRcpAR+y3F2clE32wnZzi1QtXSFBWpAXLgy8nsMkwx&#10;4ZGiuRDhixl41KbMgJ6UiCiCM4mRy1tIXJdqG/GwCqllvPwOVBNt9b+T/WlPtWVkqhNVddmz0XOC&#10;8kDXb2ekuIF8GaNvo5hTr0C5sadRL5KNkubPrO4w9ySQXUoRENKq6jYNeRoaUTsUnB12QuWhE+1K&#10;DD1Yr4Rq4G1C26+KHaS9yF91JynayQTxKRmZ4lA51njItemJydHSE9/7rrcO3ti6bfuv/dY7Hmqg&#10;tuf225/y5Cd/5JOffiiu/NWv+2tUeO2VV05PTm6kZ+6hCM0+Vgj+CELqyrH0Wx+JjP/27z/SbreO&#10;tb/zwfSDDkT5731wBP9DAqnDKOSYTk1Ojo2P98D4qjxDnk/AqXxokR2cPHRodGyM0o52r1cEwpAn&#10;+sF77hkdH6dv19LCQqVWm56aKiKXju4QnCsnTpUn4tjExB07d9JBmfpd+dSOM86IMPXPVjMbHhHy&#10;gBcs1W615KfKSQEsWrCwJaFoAawvI6yRtg9QRkYC72TTFI3IXY+efURU+vQFyGA3G/sCyZgSjQ2P&#10;jqok17Lu2rt32/btExMTgsYEwGkkRxjKAQve0gYyAR+w9WAwNQ+QySlUvnYhos3hQKgVoVduRsNo&#10;MFsSAg7SGjmEzIaqcVgNGNTPdED9sjk/8+oG2M1IaGJfzAYIRPChtKGpBWf5OVut3iMAcOrSLWAF&#10;agdF5KBfyFhz2p1IhZkmbOJUxrp/gB34PLQh+BHQz7BxuX6IkKjbVlYYoLkC6XCIRjciQgphvf7R&#10;0b2bEY8PkJ7oOAUw6xQDqDEfBpBDREWQWjFCqqGT/iix5ISyxqAhtJzoAoLfeZ3wao+QgMOIR7Zd&#10;9sCmc6ZF1RQYIjak6hahkybQ5AWj8A4VIyXUNEt2wFiTmWZvgAOdN22VY0S9yNY5Dtp1hytWkK6U&#10;KB7QLc1A2K5nY20qtoZUiWCx1W61O+3Z2Vmy8ps2bRKgOjc/R1c+WkFrXyNqXaBDl+JmutYIpJbP&#10;3nTTTfL9Zd0ru0r1PCdPAkyA1FHIKUuNCpBalOykyMmFQIhfbW5RBpByL001r1ZliHh5M3pQNfT4&#10;uAMbPrLUbdjGk63vwUtHVsV8Vvne1et1JoAOYtg5GaIZN31bcY0TKpdNaN8Fx0uFMD4+LhBfvnHE&#10;4rJCClpYz6hyTL7LpbIKrHF3irVCXhDITpRfKpdU5yqIBtICgemCy9SWLzg2+46rv3XNLbfu+ug/&#10;/OO9D9HzznmQHgWrpvQVycF6QoW+aWyQUs27dmm4DEdkq6AZK4j9K9hyuwlaQdBWy2cBjoVGQdXJ&#10;ivbQyBdELB0F/0W90F/xBGI6ZVslB04e1K+ZhDnF4lJWtnxTbUZK5ZGK4GaN7xaoKhA5H5tqG2da&#10;TlpqFgq1gqPh5NAwqNwiznoTFSBaee1lTGB/kesHJ6IeUDtt06kUBGWqqAO68LgnuxWrRUsxS7EB&#10;ak1zIawxAT0FjEolEClhb2rYTR52eYC56oyR9RKq/Z92GPdCmmbIR9QceqhYgFGgCYI86Piy9Zys&#10;qWBRrEJfD8XN7L6UbYdZg6SCby+yi7Cm0T3UtHNZWkZAETi07FoexAKac1LJeIsd2bRddvNOvjZR&#10;dcu+IGkdq1rBLqhntoHkl7iH9BlPU3iod4+Vo4ZZja2DD0+9/BqVxxoTPR70jTfe+LBBNPbjXvLk&#10;p+zeddu1//HdjcDfjcz1/4//73/dS+tuwEVH0N4GPShO2779EZdezC0s3l/Q4MOm/Ti+DwoiejD4&#10;eH3v8P9+Wmot5S1LHuH1RmNR0DDwTQvzxdpvV60ODQ9XNXFQi/65mZke0xwgAJAXDWjkszGgg7Ih&#10;ANCCtDTnGdc9w+cYvCdPPvmnrGd80ybZqJwJqSMF7wrmkAek+ugJgoHdBLvKqAPWSe3lZVpZtQGS&#10;qEbQmV8Ep8sdVYO1sXUaPqgvAXLRaeFHgkqwiOzq/Oys4LyJTZukiuDCfGArrgIPKvWAFBUCKwVP&#10;y31zdmbG6gcpKx27tKRNnPAcjCB6mZudldXK0MHZOie/25gE1+YwGVu4fckzW7a7mqUmiOGDoQSR&#10;uqyqAiWriSCbXGYhEpFIVjzEfpj+i8HaJDhlz9MoYhwJjQhjBNww5Y521zGwI4lYC8ShbNFE/qI6&#10;6EEkTXachncaxQcfawpVqXXWI2ILI+DdgMmWwS8w9R22Eozow5xwyqPIQd+SgXLE01BaQyvrArSz&#10;61yoygrjQmKTHCUlXYFr4OOl0pNhl62okTPStskQM8BcLmxFySgSlPeldzWGKA+8yxCZgRUGgRcF&#10;Esxo1Jmc+fmMIkL8JEUjxJE0h6YNC3QXcQmCAe20q9XoS0ioOuA4dTTAoA8opU4/5EhWGEDEQq89&#10;lg052Q2kHcl3U75EclH11PPRohqhgWxCwcdNJZ+bgrOZBSPH5UJuTAytjCyIZDmokZERr+dNTk3K&#10;CtEPoCFKsv+MORw4EsLvuSB3AA9ZTkw/YQxTByWggY7YHlQu7BOVrxVZnwKkWQVcJGojWCgMTEsY&#10;cENvjZmZGQHNg5gbXlRyIuSg5E8yFApzMZ3CZoNBEAxLoy7Opuy2XAOsBvfs3q0lIqTk8v7Y+DjF&#10;P1SD8I5Uwgt7Es3MzPqBLwUAT5/GxDablUTnwQTDCSKyHVsFcjC3VhbwWJoU16DnBx9Cfl/Znhbl&#10;iap7kyRQSYYeH/jp0pAMYxFRfybwmRpKxH7SW+i1p1bcWkFAnl2yCzWXZslBJwQu11ZVCgL9dhD2&#10;lKN1SoJ6McHlRYwPD7tBe7ZHA6ThM4fLY9X2dDtY8TWopWinsPXQs9koyn+C5vNqca1MLchaAj54&#10;1tl53T0Qz1plVQvw/sMOUKYMxbPuf5wuT6305r1Czaluqqrm2MpQte5SEK9MrXiLvluTO5tcoHL/&#10;zSPOJpdm4hDY/FmK+VWhoVIN7UkNulpl2YW8lB+FakEzCzXDXel2K2/FWf8j2jexn3ojypn9ksBM&#10;Tc0UtxIllfuxMqq3DtuBzgNoV0lOUDJtB8OOVh15ZEBqvFZRMbEa7ZVstxaoCXXFkT1BY2hKuiTy&#10;dbiQM5VSbKMtnibMV0q2inO6UezHa7XUcXKklvrL3/nhw4ZU3vve9wl0vvpfv/yZqz6/QUb5AV9S&#10;+b/rt9/yx0dzuRYET+HHw+koshGYuPOufc97wQs2+JEjfZ0fZqb84bfdGGs09t25p9PuHKvwRu6i&#10;83Oqom61OycdpFZib2Gh1VoZG58gtSZPdMG7k4cPn3HWWSTe5MHmobleQOQSgK8aVEH1QW9jks3y&#10;KFJyGgLHPByXqdAl+yurUqobblwGkp/VrwAO0IwDlPcXwUALTBGQSuZ4enGRJiRbtm6VJ6UAgiKC&#10;IQQcKwUYx/K4pftyA0oDgpsOzEOIHhRMQ1qqgS+wuC5iflw2LWsmIpSDqjUadWQcamLi4qLA36GR&#10;EbkZzQl8AWxlSIoJH9yOOnB1Bua7ZXgjyEpknZx2F/A3j/BIZqEz6QaB6sU1gx+BBCVSUQiOgMki&#10;SoUIvyB7QjfDMackPcY+ZNEbSFVMoG1lijjnB/JgBDMxNGTWqnnQyMmUInILMTGk/BVcQiZBAzI2&#10;n7HXzYHzMTMR6S5MAXd24rDCGDMDjB9n4qaL8BoI//D4AH6NgURVSiT7A2URd4Pgfn2WmgpyLkkI&#10;SOuM3sqKXMAWfa8B3Gso58i7y0+5kpVvBmGfKY/VsThTXcraCijhIqBwVk30gR4kqCu7mbBGUOW9&#10;rFy+CCSGi3gRYhJBAmqrf2IRPZFabNTrDJJkdy+11MRDAG0RLzAHHnAcdhvucmTQcxQrALzKN5HS&#10;+azIiaIA25UrW4ZCoDbJWlXgMJITcz6UuMh+jo6ODnKCBE9Mz0xLHcs8Qh0ZmMdzoHjIFgrRhfl5&#10;GWEK2TXqHPMPNBonqdzFsHMrVPxLRc3pIP0ydjosNjxUjJwaymhvZO7Qx5qzDcTlpOfZKzmPmQ0v&#10;0wPkVP8DGxMZB9lnzjbImxRpHD50SCB1DHsZE+O8tLRE8RUNUmhyQhGU/PXQ4UO79+xmcCMrEFLU&#10;VGZTIGQZFruK+c3yPT9v28d9vx0eHXvJc5/1xa9980RBaqo1ErjdhX4seFQ5UTevmduGyjYMhoor&#10;IaAuH7KY3/I1JNy21PUZQdyRQmofmuZYLZy1gyB1q66up5g37UyRpY19AHBIH9Q35WfrUMtfCoA7&#10;c/pBR4MG2b8YeaG/7KnMuuLmGHIexDT6cARzy8LY/cJQyW0Udc8tMzOng4OH3lZC/adKsVOFpH4r&#10;NnJhsRmRq9beR/mIr1Z+ndlubyn22mGxnq9O1ED35uE8rVWQ0saw+8BY5cyCnQ9i1VeoUF4j1qUS&#10;KAwVlcgPYnXQ81WUJTupxtvQk6j7dZY1BBCvsFjn3hINV3JVA1JyBFjbGK4cdNs4CPwM9AbtrXjI&#10;33E1RbxUdUq2NpXmDLfqhN2o7w9uZHS+iuPlLo24+Eh7EaHqUfI+sU2nICNoCXDPkYRfK/wwjhR+&#10;PJwvlpG0+zhR67z+Jzdd+aY3H/VP13zjGwbaE48DUrP4Hx0fP4GHTxOMCx77+I1rKh5BpvYRfI0M&#10;NQVPH0db5PX/9UO2J7Y63ZOPpTZylVptaHiY+kV21Mmzc/vpp5sg0hhvFkIhwMSWZUz3y0O1UirR&#10;8IHmekUoRuSBdPf+/Y1GgylxK2pzEY6Nj8uzv95skn4TQNwByyvIVT4iGxWELRCE8Y3k4eQj8iQe&#10;HRvbc8cdr3zV2a67eMaOOlyfOwCQyxb0agLeTFOgQx1eF6ngB2A5eVPw+eLWzQIOBCrlkbKiWNG0&#10;PK8X+0FUKnZM05a/WlbVtpu0cRWwEQRzuW2Cm6W6aNXr5XbblVGRbckd2TQr7baXpJqxXHA17c8P&#10;4OGqvF3e80NkcuUgQ/WkppCbHQBNePfdvetnlPBb7ddDUS/RLaGbYGX6l/VgtUs4DgF2wMZBSm+p&#10;4iWOJ1DIY5NMZgkwu00lMfPepUay+1a+SjxLRQHXCIG/NJEwUUqRJiTGTSFm4Oy8VFMpdBfy8Uq5&#10;TLcH6hZcaKnlfGniepoKAGohS88B/0orcc71q4AY1AtTxzUHp9kU3MlwkLBvd70+eqD0mepnPUy4&#10;l8iRthH1x/KGkFEWYKkA40UPF4kqH5gPT2ildCkUO3QtpD4EVsQ6LcAzYsK1g7bNVAMzhDyCILpe&#10;KtE4Uhs67Uxly5mBCibCZElaWRNPE64NPLNNxE/S1JNOcLMzM4PTnaJ4oFSDjYAlFJks5ATz9TD+&#10;Vt83Q17LmF7QayYMaTZPq2Y1j69WqXcnj0v1BYNzaWROpfXY2FiWbyJD0etR8t6BqyYF0E7fMIRK&#10;D81jx8jQ4EW9aPpQPvPjsyxB7R7IeDahFhoNXrSE4y6saQb2LATTPFlqU42L0GOWJCoi9SZCoc75&#10;nCww0rblRKy0WnJFsZJnrmeWso6ihZMSg0R3xm36oMDlnNYbDYYpks/WJBqPGatdLVAgTHILrtz+&#10;BwXAxl+XXHjBLbfuGvzzDb/+6hPGUuuVCmvCCBxwoBIO+j/2jXdS6p6xsNKbjmC5kbJg6LAT9JC2&#10;TSStEhKVFGthrK5zinqtXFm5WIYaGtRpq7DYtEtuZcyQzeVd5e9Vj6F8jMlAQXkTwonAX+4hjTxR&#10;bUOjqIJmyxTAbVKdrF9VNdezbEtlJ2rvFwOD4rjwK0MZ9ZYXp1IAyGE6xTyPK4WYyC2r2XMkl7DA&#10;fc36RuuglYPRXt7IeiIV3+e1iMvJr7GBbHPQzPIpraIF4xZswdNSYKRh7OludwXpGmkJfnZZ+Dn7&#10;XWQrKhrxI20ZdFhy5G3XTmqy4RTaKApFdFu6O6HUMJ7KSHz1NIQ23RY87VS0qEghZbHLppH0T5N2&#10;ZIbBgroW6tmRNfihlD0C1OUEaaenrXaHUSfUPkuIrdeQ1GswdfoIOX586P3vIbAevHPq5k3HbaK3&#10;f/+B33772+V7NDw68s63vGn1ah9M++9p27f/+NbbxjdtOuGHT3n0RrruBj50j6SculAYuEQ/zK8b&#10;f3rTAxodrnkNzv6PTsKoF7lPrqAhqVqvJ5gtlScIebseZlfJGzGoWZlRsFnyPLORZa09iKDBRkdH&#10;5bklTyD5XQA6bS60w6lYdBoNwQpjsM8jPSw3zFqj0UOSC726OJtPnejkoUN1GAWwE3HHGWecueMb&#10;j9i1diI6K0ZHzt+zZ0jqhNV3t8APPPjpWug2o18v1cxy1G1w0gNDNELGHOQ3jMczBwZkIOqSfg4l&#10;NR5l6ChI61LJQwZaSqAljLbaLEA8o9PokB3nkNFtIlJE2UqgN/qW6KbxQKGUnJryPIheWghL8VNG&#10;aEiIXjT6wcVA81naC0AbhbPKaOLKUTAaBAwNToF71hlDdqTRiVkOoQAjRTbUakkGhxYFgjAAoZ0L&#10;mVq4OhSzCHeAwgBiXFBYinpJ7TObkAInBzIbziPIZzWfBYLmzBMahifyqcw7XK5bqPNDEqtQa9CH&#10;hONJpJjxT33NgIDXqC/oV0nV3JyMD4dIfb6Xl5vNpgWLDOI/tm9ScS6b8wG7A/QC8jTREVLTRpeX&#10;9Rz1yySyxXvvvFNOGSQBFqOXtIEBVh4B3A/VAaPRIOZmq1+EXskEZZscFOd/2Ggoe9JCb2iI60Fu&#10;CwzsJPhgHZ4gw0jOlC/HBdGFzkT148qZirpje92xE9ctdXrlUM9ejthX/jrcTKOK4H4pKQtx4nS7&#10;cv2bi8sphyCBLePWLc2K3kuSdnspX4vyVjg2Uj9woMc90WJGWaLC6BA7NRNHp3O6AucWVxzGyri4&#10;GGSF1UpUcDVrU04UxrnT890gLJeKJdMyUbXmA2+2XPTAH8rZPIZn8Grtxz9+5MPP/cWXnrjbd9aB&#10;QI5TrSDQ2ZbRqAK9As3dSyJQy3KlO/lCrSBH5C15sXxVukEWZw3phYU0QkNjAVO9f4DDzQEHwzMO&#10;gl78b9mmW3V1tTlDwKWeuSL0ZyqJNq18jioLAe69BalMkq4j6NXKVVwEoJgpvauh/1b3EaWuNYQc&#10;Rs4Q10AyIRBc8WjbN2DPZzqWU7ENTVb3Qk9gveNCsyF/cuvF2uaqNdPRjHQamJQFs7q5fC5VHZai&#10;TOJXtGLmIjjT5dQuw9F49orr1gs2KHkZk8iL/HYgI+FWCjqY+r1NLHW+U3VHJBtf6gW9UGA0eW4N&#10;2bFyCGFl4ya+w1Yuk69oy2bQmekQu7sVhBum6viRi1K6/mUh5zlaa6t7iYyw1DyJar7T0NOAxrzc&#10;6aVcKWh0Dt2sdfohXIuYdfDite88/GD6M1d9ngZnA+3HBufo19SfBmTTu3fe+uxnXv47v/f7lz71&#10;6fL7FVc886InPunkkXkchXU+Rub1+AzsTuBLqp2dd+17RDY9s7R03iOR8/JQQWp54tabTQ9t+PTA&#10;yoMSq9frdONShmxxMdN69tM1VTTMzyJvuQSycwXtXOT5GKFXQ1gM8TrpNIF0ZI/kwU8c04OimqQX&#10;5QoVRL3EAByyckpa/7u/KDFfbRcgwyFIhWJ0Co45lY/027QmRQtc6gwwxAaUqZSiFhg3aJHRRqAd&#10;Sb5+kDjtmaldjsFQku2Wl0Ac4m/9OKwqKNqjoFlgigM+VU2mYdwbwqK7CkacWCbLVEevGzvDuDaa&#10;rxm0vqZWGIbNmY4ChiHkxX24MdKwmTUVr6X1HT8YjyeYzwCuDbnpJJEKTa5GGcllAERZM4FpGfQw&#10;EV4I9nFgdSK/009QdoB+z0TSAwljvu8DzfJgGSA1h1PA4kRLEYBjZhb6/UkGG0Uja0XOG8iJseEU&#10;LnsogzAyPCJPOCp25CMHDx6UcZNrQA5BdoznlJ6mRJ85xL9Tm54wdgfzSJyXQNiQQyM5t19j5AHB&#10;WZjR3UKTieB/RzW5VhRRxODJEBmHpPZlsTZaPEnPyyd5ybFRgeaJHKhOp6PCa1Qm8hE5zGK5zPyg&#10;BBMgbA6WA2GjAq2+dc+7XSkeaOsxMTFx9rYvlFyVQNxw67ut/HgFVpucTjp3x7cqpW+tvgBm5y//&#10;7L+eYkNOw/Oyfev0mdv+75rr5C8/+kqjn0qjQotG8qTHfnDNMv9xw+/ICZQjZViVlBZPOO8nQ43v&#10;rF5meuGtd0+dnVfnB4PO5Y3yba75fl158r8M4+XHdx949ZVvOoHCj4EmQbCp+ns4VpSDk53Sv1LK&#10;GlR6sO9Qk65BCVO2G5o5hdQR4LhiOJXqyomXhdVI3tdGOsPJm322OJNfmfQV4T0AkLEXsrEDXYOA&#10;ztrDJzDXrW1tGCr/TTSC26aJDa4tCwYjaQKzDqgzqB7TN7UqUIIZWNPvBGEnBDluGF6IWVVNRox9&#10;WSeIiU7oVNUbuzxaJSXvVF2BwtTDaDCNbcaegNo47PTCbmTJPuatqBeFvUAOuTxW1XuVQGL1LdEb&#10;caFeaGxrqk2KlTkAwmkkay/Qm6QXtma6YScqjySFmpp561fO1u5u+qWAaaabkxmhGFAOPlQOu1go&#10;Wq6tQhr18otzjGyP4c1n0RZbNyTlioyY3Pql8pH6Qc6I1A8p3FoshzAghwoEQvP7Tu6lRzh+PPwk&#10;9ate/xunn3XWP3zsY/L7r7/udYP3L33K5cdUfw5eZ5173uArI7+/+PnP+dw/ffoEQuqxTZtP4OE/&#10;6txzb9u587QdOzYeRnj33Xcbx2gk95Dwhyd0HE7+WuKhcfwIQ8Ei8ggvCJYaHp6fn3eQ2MJJZ/bg&#10;y3Obhht8lNJiWR5Fdj9PmDhJ4PLC/HwBqmW5V8hHxsbGpqen5Wm09ZRTpqembLQSyu/y2BwaGZmw&#10;7dt37sxIJxBgArXlU9OTk5zS9ZEmSBO3/9YvwRWL8/MTmzevhtS0Zcj4Vxi9seHSg7lKgNBszt6q&#10;rwJUyEV4KahiBBpccqUh7AJ1jb5v9sMUsyxoVETqsR3HTHKmJJfyHvYyRiAkHbDaNkC2BQzKDMtM&#10;sQ2lBC3GBzP+ND/OTJHVYXCObsFZL3yqzf0p9oST6XIxqCs5GFCe80GQSha+t649mSwsRRj74QLE&#10;oBC59kDSay8sQLagQMVzyA/iEYV9lMZhoe0JTdbVNsS22blIEEZJLk1FyCKT7+xBBUGljZ4ydFUy&#10;LJA8cYzOSDpb82Imc0yFDKNY4mENHKnX6kvLS/ImM4AWFhZY2KiqB9pu9kqqgMQ0Sxj8bOq7b8qh&#10;pQgk1yFCItmKIN9N2oBYsNCZm51lHD3heFZdMGITDamy212Yt0gFK8vTuoRNyTyhTJLnyCeIH9Kx&#10;RVuqDJrUuj56Ujm14i8u8nqmK6IML2seqilIq8vNQYOKkkTuCVu2bMkQIW+s7U67NycHfsopp8hx&#10;zs4dxcAfc+7qysLzghrp6GCBnZQ8g553lLuHVJ2mohrtYJaDHRkdtcw9a5bxQd+GQVgqllrtloCh&#10;wIrcwvF8/QfNNDrLed11KysnTjcJI4h7AS4gb+ZnrIHbioz9FU9+qnQN3Ydqe+cq8LUKcmXBCxr2&#10;EdQY+Is9L06inrpyqLUzTPSy5BeoiFWpEWeGzQhVgQOdLyfGkTXD8iIlQZsv2dUtNadaiPxQPSjU&#10;s9lEHgr675A+iD0HOkyI13VPbFcNPXpLXY3gDvS+FwVxEqamrb2P6j1CeQjwd3kMPaZ+JAg+TarK&#10;7xbykRf1FnrEoIwE99v+8t2LQVfOaVpsFpmSWB4uyzICx2VX5fAV4wqed63ScFlgt7fUo5DGxkbZ&#10;VggSOuGEgKa7A+P2EXlOVRwKqXOpaZQ3TRhJt3V4SQYwX3DsEuaRmqVis6Dm0zAEjKCQJvEvtzG5&#10;JlWfbZs5NdG2rBVLcL+32ENMjypqZMnQj71lT9apSeahxu6oPcjqKwIYfc07D/Pzbnh07Pkv+SV2&#10;Iu7eeevuXbfJ7/OzM8ftpscGxEFr4/Ly8urs7kuOmP0/JkcdAb4M1j6xr9np6eMII3ykXlIGzC0s&#10;PhTjsM5LTuKNP73J2LCh3mt/6SU7d9/nRr177/6TDlLLTY0stUoLwOvQtSNC65UgYI1GQ/AETdbk&#10;QTU8PMy7H62sCO/YyCi/y4OzXq+rILjTERgty8k7gpIrCNmmnzE1iy3Paw4P0warAJs5qiDk44uL&#10;i/og78+Sz86fF0eCDk0HZkxyX85rkq0B5JaamKBMYP0LxbNOz8UxlAy2GUFcqAkF6C8xs/YvfV+J&#10;ELWfE1gQl0tOp6u5e74vT2tOTcrBqlLNti1ZIG9laeRwAzNiuV+TVwBilh0TCFFw82oRGyZ2FtSl&#10;VF8YxJ3eWLmqQs/V/AEtO4rAf5pxCCuDEJhPk8kx6R8i8NmFwVjAjjEAtTyAbAjzbRm6RrMpZyoD&#10;joBKmp4IeSvNev8fe28CtclZXgfWXvWt/9qtVgttFuogwD7xkpglxsZDjPdlmHgbjgdv+BzGC5Ah&#10;MV4GLxAb4rHBkyGLt8QEc2AOHsdLbMcZExzHJnGOmdiYYSQLxKalu//1W2qvmufeW1X8aolGEkhq&#10;UH+Wm7+//v76qt56q+o+973PvXXVvSADMMSGle6pHEUcWqH5NBipaF8tiwn7c8XcQSBR9lAWvR+z&#10;nsIOXbTFWSLnj9y2sHFG1hY2f1QjAE3Ssc7OAexT2AcpoxIsaDA1U9zzZeapFXsFJ5vgwyCblsrf&#10;Ni4oDOcDyiEEfzUmAsri+GUhp0nY9jhVKhcpWDwCUxwIjVbWPLqAqZY4XraNagLrStEsVRyM2g80&#10;TzonE3r22dVhGNcQpyKEFKZtrxV9JyWaR03FYkMFEuAste8oeejuJ9f2ql87UudoV5xQ1FFQJqSF&#10;CEiNe3E5lh1YUHl0A7TBqfjJ6Xxuc7JgDo7dBFQMqMtQNiASeauxFVoYLpsk9MHsjpF7qGJvKJZA&#10;mScJLjpWCLKVRNsiYxEDzkmfHZB/4/piTJC6f3B0z737tjN33XWXuOobT12KAxoWaTWhv+5O5Yks&#10;0hNwOdKCSidn8h7ktom01LILSoxZynZZ1vdbvqOeuyrtlFU1gN08qR/ZLfYX3vh/nHwSXHftmRd8&#10;5Zf93h+8493/7d3nnvr0T+bmbfPSgCwuVgN5JzPzevqzYQ423OLUW+dTzsH+RaXAtFJ92Lw2SE2q&#10;2PArsWyD340aZC52VzpuqoTxruIP/QgseJlW+aIMRymJ8CCZJUpSbBiHDjwa2F0UvytXafn9ISyd&#10;1KxMOzx8CUw5wjHwtJUBXRugg/zFqmzsWwy+4gNT8LXFqmjs7LdOflTEM5hmVFktE26kl8O8BFLj&#10;9cUVGPG6zQ4zQ6KQbUBkYjvmjTYSuwXbF/k7E78LIKQ9SEP/+RDfVWZVW4D+tx22zcazGDZ2RbVx&#10;FqOkogVAfMwcGX5MQe6zG6+f3/B563v/H887NpxuQ51sjGyD8eYIbaPsy4R3SIOsSqeTO4OLJxmh&#10;nkmcPpvxZQ7FNqsICNDrDOaGdkKl8LHhbb0HstRXRCC5Yehv/oav+//ef9fehYvv/m9Pe8YznvU7&#10;v/Ubj5hafsn3vfTcbU+z68Xg9f/9H//k37/qxx8ZgH7g6xHH/n2812Q6MXj66cX6nbrmmq/88i97&#10;jL/06Z/zOb/7jv/g9LEvn/D1y299+wNlQlccpIbxqj2Ap1NYw8ZxQsWqPQUNBtkTbsoYuTTLcjJV&#10;9tQ0fPzkc+eUCSKKVOm+9itrLGBDbD2mTsCeVUcHBxnZa7F0s/lc3NvW9va999xj0LyRkQWF2jDX&#10;u3DB/klO2DEz1YQCf+u3J/qrgXLbeEZstHfx4m1Pe9rdH/mIoVI9oUMaYlxz5ox9zF4GNAcrOttJ&#10;u7WcfdKT7vzrv7aDlSOB09tHKA3RoAyAKSMn7EgNVWgoPnDnnbunT69onbtBXXhMmlY2c3a8ks2c&#10;vubMYrFQfh4Y/eUyGY9HNJfIiLcGl/5BciPwCu9n4gA1BumQBcimHElRpBG5Xhmt2P7bM6rjF9mp&#10;NqO9ib2WbBCUaIflRy3VtVQNCbvBQPIRk/Hm7UhOWhEbSTmt1f/BQVnsr37QyYoN0KxWasKDwxpH&#10;QF4W6N0R7UoXs5L9jn4f8z7YMAu2Onxfu3r5NprBkDElYpOmHLiTjXSSOMs8RJpysdHqX1TuvSC7&#10;utOEa2VjMnjbKcVT2dciOwX9Na8iFjZprwjXCNuwa/SkEXfIfwd06JPyG67nfAFPHx3Z5SPTD0U/&#10;DkJwJQE17OO0/d/c3FRbgjbSlQdk6G0P7cKcJYkiPyXpES6H5QhlV9LkZLwixKaP2KinE2rDldAk&#10;URYoOgsZv0imFj5VK/bnWgiYTpGw0pvP0/PnobdmYaO1AvljCvqn7Ekt2cEJF6DRaMF4xaBX9YTj&#10;ccMS+sMf/rBdF3/xvhu3t15oCGmxbFdcZ4BBB+ux2H/SfPatNptCCgbsh/3DIM+O1I1qWz7Y3799&#10;8/Q6/Wapm4YK1qUnjypJ242j4/av7vh2fHVolVKVxHY4zWJpxXmo3Bzp/m//4G3zyU36LsVkLtIz&#10;nUPofAPp2U1zvL6+bV8GVnt628O6xz7wSfApI6mD0E8i1wdPjD4/Up4kGuyC4f+4SsDueuyk0HDo&#10;+ux6AHb5snOYjqeR4lSKZQEStKhcQsy2ASQ1nAY2wqMEwjP47rkhEB4Ga1UUy8b+84LlaHNkMJ0B&#10;KE61RgWCGJoa+l4EGRUtZMqHa/vTC71oHHlJKHWT49v9sAX+Rvh5SeUYogSBJulnYm/CGXBrFM5i&#10;ugFWImTL1GZLGzmxIV2b8YLpYJ0B5b3sOLPawA4dvZJpGfjeZHs02hlHkxiNfXllOLtcF4kh3XFQ&#10;p/T4W5fQLjPikbHkFItj0DIXoxQzkMsr83J9YWW/DoX6GN/ldjw7Bny0c11x/OEVGCVXawh2XLhU&#10;Fzl+PahlLO2Hdn+WzZ/LE+eos9CP/XJdGaDnOgMofLvf2bcYoG8VqdMYkG58pFC1TX2pzOMSlvrx&#10;gtQ/+cM/aH9+6O57JmFoUPhVr3zFd33Xd//VHY+kD++rX/BNd95++/Oe93cNnd900w1vfcubP8la&#10;9GOo7m/+zU+5G/TNT771/OHbHhZZa8jydK+qfVxen/15j4Pm5NHoCn38IbXcuJSeIImFcNWSq8k7&#10;u7v2vPeZRXLq7Nm9Cxfs8fP+O++0x7khV0QTR9GHPvSh7Z2di+fPo9F+MjEYbcjDnnmCnrKO9kmV&#10;GT647vrr17QltkfURz78YeXAKTGupDGzPQ5hftfbftmT3p6dQnKSiraMR9k5deras2dhr8u2SCW0&#10;yWkOD0JGTB8yCcIe6mevu05oDwkmstba31c7XcRYENv4R21n+OAH0JcTMB2mba/s1ys65cm6DtLw&#10;+Ry9hvzYfffco440ewcqmrK0fbMjPXXqlEqIe+6+G+qLw8Mhr3EQflQ0PQCNR7M/RYIjBtJgKGlL&#10;hacI2GW0mVMFklJLAFEswUSoRjQbZCK5mNSpWOo1ebiITh2SMVS0GKvJINrXCWDZfirSRcg7J6C3&#10;z9u+KUoTlB6FJYqVAaIiuNna2pJLQ0UbPjC4ZZnIpMyecRzh7lluw0s1M4TydDcXzWzf5bMp9mRa&#10;+wNfqgQSIqeCBi4TWsWFbLDrAs/ZJWn/JH0LGg3phad2TB0+ZOhEzA2TX5TRI3wvAbRkKlLryjtS&#10;MhJ5QUqe4bCFUbYYAeMVxZHD3pHMriQ9MmMWi4zh7asIHAgd6CTbgIm7DKpdV92f+/v7Q5gRKGSW&#10;uLIgLGkTLuW9R1lUwjJA3cMKLs1PWPWhXcHQucHH8dgmjxxdpPypGKupEkVSloBtr0p8FBe+YlqT&#10;PC4vXrxY03laBLBKF3HYFT1G1DgRshFi4NqlyJejfCfUtkOjudCf/flCnoA20hLPrDm9DXa8678c&#10;WEkMAxkfE7WTBvUlkzzmP3p3+b73pV6vF8LOY+kjB4igytzepKveWGehYZY4wyyL+cZIxi+6Cj58&#10;97xtO4O/pF/isF/gok0tG0qrqdfzz/M9f+vMZz3E1erLuPDe/t73SBj6ya0xtjTIoBUxvJOh0EBX&#10;MgtqmDAjdcUKdaqoY8NkAcE0HQlDt0qb7DBL91Y+jZnHu2NDotE0qtJYkpIO78qtT3/zPUpNIC7x&#10;QzRMVLM4GOW2KQN/Bnw7Ebac4OwWl1b0A/Eihfy1bXqUlqsy2UyiWewjbhCCHnQ6IlvVVaRiXdQR&#10;w1ngYee0IJipNok3xvFGbG/akcbzeL0PbQZiXPJqfX6ZLcCPjJvpZHcazUJDliV2BjpmjzS8IVTD&#10;06duOx3PR2Wa5wdZOLGDrRiK3jpdwrkNC/C6geDY8wyyt1C/+KLebf+RCm6Hub/KjnO5qUD7wQJA&#10;aTDja3a9cLy873YD0HbsGJMUxlCN16RZsd5bjTYN00fJRowaxqkdGpjA/wRWQ1j68cvGaoBinRfr&#10;0mqVIG6h1YbY3StqqFkMRkfThNnm7iXCjysnkPxdf/Zff+RHfnj46w+88kdPZrU83Nen1pLv/qj6&#10;cx+Nzf7Ve997Up1yOeUJw5t3t7ceR3D5GEs+9BI5/dAV558ekBrpBqQJ7QkkTtp+3t/bM7yyu7vr&#10;cOHewKLhhnsp3vDK0sC0khoMB+iT9oNSJ8bEKDmb505fc43st+yBdLxeGyyw7RsoH00mFy5cyInS&#10;7FHnkzq1vxp+3d7drckwbTM2pSLdpLQXBRDWzDEe07zsox/5iE3Ze++9Fyxvkmxvb7d0iBOwkJTW&#10;Hi5PeepTxWSruyvsV/Dtn+wb7agN+ttjIzb4vl7bm3d/9KMGSmxk0ixzuAXgqjje2t5G69V6rVLB&#10;kLcC2DbY4maoSFgKy/ckMg1l2tja4dtBHdpTfTKJWGCceBrClluWxlorHxEGzXjs0nWANCUwkhsa&#10;AB99oCUzAI6ZTEpC5EE1EcnTlyv7UilJli0sNeo9mBWzIm5SwNS2MDOETWpWrWm+1BrUP8geQf7W&#10;DRN/JzyWwecYfD/tNaTrtaLLvnTGb5eiV7Z96m6EFxulRFhboKOcbfnMmTOXh9QCxHIxkweFLBeJ&#10;DAthYsEvxd0r+ltfJ1woBldgcdyjxk7HTzNvWTIHHE+hQ0W9SDUhyXVACxHx3GLcJdtlpkoiBD/g&#10;5mF4JZRSTRX0HiNSoruk81XDaDLr1BBDYqFGRhxqphS67axdGGqjZHiR2bKCBptOXb5NFa8Ppa+I&#10;4EecSEt6dDh956sURDqPKRsYNFuGaCER0spm8ikQkjV1R4Fzm9KZaPwTzluPayA2GXSkkuU4VOAI&#10;wdu3++TLhWYUv7p/8aIdjl0Fa7qh2/5v0ghfNckgmlI8k1Z7dAZdHo4aXicMmNSFo9JI2hXlGXl0&#10;nlYE+uAGo2LSbnFYa+J4yncPGw+DOIqXq6VUTw/RlezX3/a2X/mlX/q6r/v6b/uel1wirf6Z1/60&#10;fctbfv3ffLJ374Pl8QddGt5B/CDFfZ0Z6q3Q0Bd6bQq0TeW4IyNndA37HlPKXbuMi1UO8wrXyY+y&#10;0fbIPhBP45a4jQyowDqwIhTSjdPUXToVBdGObWe8NW6Ken2QRWNEoxfLXAqT2kq2DMnbhnptm3Yq&#10;bIPZUVosCllNBwbxA5ToVk+VKWJQDMWyCaNlTCNws+1zOArzNcArsmkQ5ZgUSxT8xboy9Nm6TsX+&#10;7PQwXe+v1a8Jbzvoxb3RxqjOSztA24Fyo7RjmV+3EW9OgvGGP7Y75AH04tMGPYiidwtEFVL1ByDq&#10;A9fHBvjbqlFfIMYqsqnvlWC4ORu9NGE3IWoVyj+SU9cjx/xoadssl4XtVZWX8RiuQVZL2AgYwkbj&#10;JlA4NmVHHUS8YxSujaSVNw20NwUOrGzkWtjSFaSGIazrI5AyVo+j/L/vL5Cyc3SJZOrxwSuzyeTO&#10;228/WUPGj47TgFb/n3ru1kewHHT62rOfcjSpJr/3vv8DT3vqUx+i6MJ5or4ebsjLJaLqK1FLnVB6&#10;e8PNN9vtWAbG9rQbT6fpanX33Xd/LMaMXYaSBEz4ME5I5rl8gGmh3P7JkK49U0EvHR/DO3Y6FToU&#10;u5ZT5Cpp6ZmzZ5VjhwdnGE42NmBcQD0JCFQaezkMZlOgmiHdkOoIA/qy51OcsthcBSnLb+6Y9l7y&#10;0DXEevHCBYPI+/v7Mdu2bOMTSkfsu+xPg9pHtBaW8ZY9RO3D9jH7d6FPJK6TQe9gR9vecOONticF&#10;VRYtuzAFlezfwV5fuCDuPIcjMkQvcouz7Vtlkp9otdSwyGZYphMOm9JQt02nYspX67VhC3FpwrLC&#10;MYYzYqIHEUhi77IezSjJWUWF9A8wiiZFqnxHh7EaiqWU5AMMOmskLSlsMolQuyfyVZ/3+vbEqhfy&#10;akrYSdFCR0qDv5j85YQuEDJSBNtHw2BJRICEek4aHi80ZLy83a9qD/WtCo8Cax4eBtSgGwYrqcOB&#10;A4YcOYjj1YEn9nrN6k77ow8rAdGO3UCeJEDoEOVfKx6pGhxbVmjqChVnL/Ww0K1CamySiGeVh7Eq&#10;Sa0YyCNcwiSNp8C6TOgqxrUMkelKabFd7Rolyd+jCKoq4WkxxOog1GE6/Cf5iw+bEisc0qEZSHE2&#10;U0i4BBsBvTuGHkTlAQnQUyOBttQJC+zOU5ywuxMp8XqsiJ4duqBAO3EilXPJky4TTHWFqhoU9pVe&#10;X4sAKmC6JGri/ob2miK5B4dsgXItp+icoginTkZ1VBfhYcNFOY0s7cH4UdLTUsK06q11oD5iEqfq&#10;28E63QZN3yhvb9ZppWoeMvoYirIom6C5vDXNSb2HwYhX/i8vf+krfvDcLTd1wOLOuz7/c572Ay97&#10;6SOOkTv5yo/y5T1OtBHDRJkaD6dE5QnzjayCbTM46T4/pWnLtArC1oUZM9O8awBlaJFH0eT0NN5I&#10;oOdl+mA0JX2MRMbSUV4JJNcgVRVdXpcN1NiT2P6cXjM3zGqTBQIRu8UWiB000Lk6v1ieX9onp6cm&#10;6IkMfO5bYPDUPm+A0n6uMmyKvhZ1NI7G06j1AWfLtrJjESm+ecP2ZKewXU02R+pKxOGUtcHNBv4k&#10;bm1InYnoLTMa8+PMi2C5zXqSLK3UybIoKUtYDCXb3m7iJ/tNmTNLxQ6qaIqmysAoG661X6/QHOko&#10;Jr2CGgTZ6U0SUkKN73JBLaMHVJ2LbNepq9Wen0zx17IBUV3C1y8YRz5lRQav7Z+s0sAouU68gRuJ&#10;FwHTe2HrTHS3qVFLTOLJ7gSXjt00GGNun0fKuuf5iUf/PnRekum/Elnqn3jNa77qa75eP//qP3/j&#10;a3/mf/u2b/4fHo0v+mS01I8GO/twtyn9w0PE359hr6/6mq95BJ7cQ+10JWqpd3d2n/2c58iZS1JL&#10;PfKl6F3x0W7PuZ2dHXtE2cPGnseGmJOeq7ffkt5XGCLvV+SHpfNrz57tmLMoMlw7YTi2nklrOjbY&#10;g03NXmomk5JVmk4Y9B4fawFXdJR9nRB2SmQGby8KV+yLJhRxLmj/N2JInt/HX9s/2W4s6DosxC/T&#10;MUGTm266ybYmDwGtU9vr4sWLSmaW1y+XfZfiGgWCFSMixhShjFtbWvo/e/ZscUJpYL9yzZkzUppe&#10;d/31NtrDyEvdK/SPuySbETsyXq4RtO9oGUcyJoArqZFAKyElLgnHQX5qiDTnBg8PD+XN0uUt082j&#10;kUi6LAPShxFhonhNaRUkaJEZM6KzKfyQNgN5hFxGEMKWRYYd+OHBgVUXEHbPZkoPsVHaYKT2oLVV&#10;pLbg8mDUAFpKcoUSKWFy65P05TITVdUCTvHxsU055X2oENKkVXurzQeJWI7J7HocrpjOG5u0Q277&#10;PkjFBBYs8IScvB6/hnSm02QWxJTG2uF5F3q2uWJHIfcM+dZBkEDrbh2p5lIXlMjWAtVdQR+pLQ23&#10;8L2+QohWRyofEqR+Uqls1VrATkHhPIl/RISLqFZxpQkpmZDY8SUXbXSM8t/QdaprcMJVDkXtjHpj&#10;6ZK0d8JG1XyxGAQ5kuyLBla3q4TXDU+omGBp94f07058T9AvHC+5CDbCg9VVrwpBdVrIr6tpXI3C&#10;w7bf+y1qJEeMP2wYJi8507BKs6aleteqSzOTjGsIUp4U7PTV7UjzUMsREddV9LNdyPqrYLouf1QI&#10;BSZbFEZThi49xLvrYP41mH48LCR91x3v+9f/4o32wwtf/JKbbn3KAz9AdzYbB7/lHrV9X1pbtbJ8&#10;q9gF6IVunRlYRHJhGXhJO4K016bcNBpvTwwsBkkYzRg7RaO6MPYqP2jLxhv7vddy6xBfGjZtyxYB&#10;5kuY0MFkZBazRTIK6tbxXeaMuwDfBL4lBcoG5dEU6IGRjSZxPIffs30q2UrKZWl42nYYn4EeupKH&#10;SRAhiLG1sxwH4UbY7owNgoezUb63FH5tqHVBS2LoGUIt1gU0x/MEbtZVUxzndYSQRWQ3ov6zyhUt&#10;i3CklvjY494kY4iZbQhWBXIlj9Myq3AvjqhwS0Lbk2KZMYIF1QL+N8UnZdNRZg2sPMD3K3gSSpti&#10;edAcXswNTFs1YqB5whBKmorAgYSUc7HMV+sFtCW2w6Fn76txvimrYoERsMN3NxPJb0BO2x3DsDiM&#10;WJpwEvmcvVYk2AEe333kONsnEfQl7YmPE6J2nvnFX/o7v/UbP/Pan/7sp9/2pje96cXf8aJHSbnx&#10;6f567K3rrpzXM5/zJQ8xYPLTRvhx221Psf+uTuvH/iUmTDWGTDkcArIxb5eId6FkwlB/S/ytjMOU&#10;IlqBNq3Ri1oDBUsC22Unn+ISscZNPK1OStyyiRKQt0zgJYMRubCBiKVmQJhssGpu6QKh2GesmzOu&#10;HLno5FO18+CeKcAVg9gtDXN9XOWKQ1mz3tcnW/YC+n1TqR3FkIfyoK+UmEzkt8uoERUtIkHFOguc&#10;QSVflgb+uvCXNAW27n08BEm1bKJhiXqwa/VAQ+nOkPkibbHaH/US1Sq+M2R1YaXLurfhSxgn2ZAA&#10;FsmtgMmMWX22S3N6MyMrm0sENnQyGexUBwTrASMw5SEtzxAbqxV78sTWa9VCIY5H1OjbUGgJyGWj&#10;IT5JEGmnQ2s7G1x20AlVwZOyMyHjOVKAPIaOinnE6NgJlUcKiee9CxdsC1ofUBtlwHKlA9ZUW2kx&#10;RxWIVCWqUgYFTsR+ZR3vmkIO22eJQKANY24OKrd+1UV6Es0T9e9WPZZFAcPOS7m1qNnApoSdei2n&#10;qEhzeC0MY9ipXOSawsK+s4ZkB2pvvN7Ndjml6HTDTpgfm81n5AUf9q34ERgdvPs///GLvvVbn/88&#10;WPl+3Zd/2Y/9xI9/w//47Zd8xgDZ9Kzh4hAeOFlpwJrkaC0DCboRoSOQbYWtwTiDnp3wF3HlcIAe&#10;bY3slgD1s+uUa9C08kaGb1IAjS9Qaesg3FAh2+jeoKOhhwwUA4iGO9GkaB+mYIORJahbEWweBSN4&#10;27WI6WZqYLkukRNeN26IP1fn121Z54dr2+fRJqxCXGTEePTGxkXmJyGt9pgGRRMM9At2hDEcl+wr&#10;ihU8f0YbI2i7wy4JxeAsMDFcrt0uQQaLUu3q/MJ2I5wXdrQ2WN27/FdD2xgreIxAbeLROaSmqwym&#10;IbOIfLqjSBMSz3wvqKNJCJ++Ch4mNmitB/lIfpjmR5kdFGqD2PfiQH2T8TxIuBSQ7q2W9y66RBjX&#10;qdICGnRw3m16kLaQSkd2WjWwBvdxaaxynFmi9tHOuC7oi59XydbY+YhzUk/Y1pd4gLSPG2D64i99&#10;+xUcyPLovW689swH77n3ISo6xGrfdMstT0wg9Di6cQfO1ddn0CugNaGo7rqHOwYIkK58fIzVZ3kq&#10;F4UkyD5ZTYGnkA2gisE7PDzsYpaJ/yZx3PHPbbtcLnd2d9e05BOCkTGCuEx5Pqit0LajRtWA2c4+&#10;NeuChpLId0wnpb2Dd/LR0ZHAqJQtGcNTmMfbGlgfc62g6dUjXN2HlMXlsQOL0/R6ReHQoDO+TAUi&#10;QCxoKH5aKyEaOv1VqFdhN11PG8GxFiWkGJZAtvsVojFFVStXUrRl09vDlSxstHKilkShMfHNclCx&#10;o7ChLsmFe1RQaPzty/cuXpxtbMDZfT5f0Xikq2FYuqgc2t7ZGQJEB8JVlYaOoGW/gZTigrDqCBS3&#10;LbmLzFVq9tF6NLQ2WDyZzaQUEhGOxZzpVFOlA9Zcm4q4HhX3y0EytF7TKz2j0586IEUeDwS87ZlC&#10;doTOpSmX3iOitENpqXqoV2zx1CKABl8tCmKsVU2p5pGTn75LyyY5pTYuOwv97pR29Z4mQEUbSgk2&#10;agrYEv4iNGnjsb5Crgra/ogrY/D144mWaBuKKUpWhomkgZ1NZ1pMGEqIx+b+8JZf+cWXveylL/re&#10;lwOavPlXfvWXfvGBkFqmdV7kOo2LFOt1iWyXEo5vvrKsSegaYoZfJOMJq7TMloU/hq1HEHbhi23j&#10;1VkDlUTdZTF6YE3bumoke4Bql7w3Kj3INlr4dSBDMQknna+lE7uOfC9oDIKWxHHknmZTIzLMISYO&#10;ku6CRYskQwSBZssm3ohHm2PicoYa5bUboCcPCN4+WDYdAbw6tsKAlHMNUQRMHFF0wbFkHvuhX1P3&#10;MsQ8ivDGPSHyk63ESg7bMYxMmULUD11L3diELLAR+1IIpl1EKlLDHRTLos6dKq8bK72JrSH8KPil&#10;bP30QqiZa+YjYhQhao+PPngIK5VjQmqnDWJUnxUsRLwQHtgRBpdpi2D3XXd5zzI7WDe1M70WBZuB&#10;fjsQn8KVMLETh+OClHwcpvvr0H7FA8iGu0iAAsaPvEs56Uvuo485op5Q7vWgr1XfDvEpfL30xd9h&#10;f958881XDgv+t7/g8z/4W7/zzOd8yUP8/FM/6+bHkaz9tHu94ad+8gMfQNajEjqvQuqrL7wEC6AG&#10;7lPfB+A4mUyEfdXgVRJI+mQWG7KJot8kp5GEd+hak5+rnBkaikbkIQ3pN0Ehe/kKdeYpZKegfkAB&#10;GQLQsIYgc5zRv0/r4Mi5pE4gIvMqKUXO35KNsQz49HVqaJNcRJoThyoaj3jFIJ5CvwvGhVzekXrg&#10;WgZdkDhpqTUkyxF8F8toJUHAl1w19LtaB1CPoBhfYSa7kclwRjxxfUIjLkftrZ0dOQkKVQspjph4&#10;UrH7LWWQuB0IIkI5pFI5Sy9hv75erdBGyXZb+YIrNEf9gl1seBD4PNfq41QRsrW1tWToEhrpSL1L&#10;TA/NJplyOTnCNaVpIA0iEOw88nrfbgWV1yRf1dypEHLFBqk0wlmgYY7HXCEVHpJKyxhHkmgJte0X&#10;SzrV2O+qLNRQ6xQPnZpaPVDtIRGR2hNF92o/Yy5NZOw60MLL4PMtNC+Zih2aLGgyTqpamiXK1iMt&#10;pLSyim9a1qgbm5uHBwf2SemOarqAN7TyyHksypYPqRvBPnte2yuq0U/SC9A155M4Aa1ddflEg5XK&#10;o/163T/7l8PPH77r/WfOPAjj5Yeun3hafTKUub64Sg9Tg1DJRpJsjcE9y1aPnK7BX4/qWzQpMgSx&#10;yBA1Ytc/kl8oP+jArt+Ru7h2KvZu+g58upvW/kky36aC3hcTZhTYV8M3w0OB6oCmtZnpNjlc9iLD&#10;oGVdFZWhwGie4FdCv2Xmn77CkPfk1LQl72ufBLiEa17N1kA/mkI1UfvIAy/TqlgVqwtLiNFC2HeU&#10;aSFlix/4NdUdhj7bLp4dWJPtmB4TGXFXhKjDbkrHebJdumXVUtDCwoMImXbU9kmk2/guXFPAPVfa&#10;f4F1+png/taw2ABrjsgbA+ewBfRqm6KrfFUwvIaxiIolV/BhAq1K4CIgJmJme7Eqi0WeL7J0P4XR&#10;CjQnqDpcHLkvxBwKvvtNPIuSeVymldJ5eJtv2Wl6qbK/rR/nR9ujgZsv83re859vf+7snrpyHu7f&#10;8qLvtP8e+udP7e4+RG/mqy9ULM969i3nztkPf/COd15xkHqxXEp2qeef0wWvOt1jgwWubiJ6Qgug&#10;uCeeZF7vhqafJZWWcdLw4YZ5uU4fXzfIIofn7rApPbTEV2HZ0feGJiE9kvU8FgDSw37Yeewzo3OF&#10;rgYzCu2bvlpy0kHkql314ZvsdI4E/EHIoLOc47PW6blVCakHZpR8YeV2tqTu0IYl7IU0Y/9+BzWM&#10;8ME+ArRjqqUlwABkIUm8s7sLISkx2ZrqDgMH4N4oA5URGMJTiOREZA4J2Op0DMhxSsdsCEP55LYR&#10;HBSDrAGJwvDw8FCkpt8fkX2FfPqURFPqXDfwQEUQNMUGOgsB89VHDAkf0yHRjgpMp+uu6GfsUewB&#10;RMgzaDD6iGoN+4xU2hUNjFvy5UMr22UgtWCQ/pTYQydaJ06DLMQjPbTAnM5pQesSCZpFfAY08RCr&#10;qnmoE6cZUtM9RgExdoy2FYQj9vWMvDgc+rpoQhp0hv2FChVaHQue5rQlERJVmaTLzes3oiyVuvcC&#10;9zmNFdkol/f2RAiOgmPkBu1RJjQ4KqZsYHX5TxLQ63CsZlOyekyB+JAcWdC2uUNmFLfYfmb0wZbb&#10;tzTEBddAIE/nsgDsXCi7V2MD/GS4HfkVDgk4XbdlryDXGMKvve9plq3KmqWaLpaQJZYyXGzQukZJ&#10;tS70Vx9QPodL+y8xvfpH+wWJOme0u/oH7Hu1WtKZkUthVdcZ/d3VjmwFlZaDjjkb7VdU80hFzTbm&#10;pZZiNLu66/qxev3Lf/Kzb37Tm1br9Nd+/TekBvmJV/7D4V8P9+79kmecMYBVHEPvC+lCinbPWngR&#10;bs8GuTDlgYPHYTWLDWQHsMwLCTGb/Cg1JBfb+7MY8mVONNY/Ni1sfoPTdTy75zArixJnyEnK2pAc&#10;pA4x8sbtu8itBpPTU0PYdr0R6Xo0icNerc6vDCzO7ISOpoDOMGd2m6Kh+hsJ4XLfa4pqvb9e7WXR&#10;CHs4PT0BCFVQd0NNS1ame6iCrGZYlgLCDtIWfdzGKzb8+VGIoEF48KEPkkYoreyxbXBAljtOSStu&#10;QV78a1k77GtEaRGRPEZaO3QgdcHuwxofaNGvWXmjCHEtvvh4V0GS0I2XjY0YXfOKtsTbVioYFpcv&#10;B76rVVRY23mKRn5QNjaTSnj2tQyK94LQH21PfIZZMvcRh1indjvSWYvtP2ysqPWEBfqP7m+i11wK&#10;qduH4PhxuH/xcO/iSb3+XXe87wN/ffvNTz73oCL+h/hSdOLw1ztvv/3RIJI/JZ2+j+/r9OnTDzFB&#10;8OrLOaGje/WrX3PFQeo77rjjj//4j+35cdRH5UmmqZgMUYwKqHMImITwtLQtcada+AVKlJOyJPgr&#10;CUklDFXTktwP5DImazb7GIKO1WRGMbEeWgqk0FfHXBz3mGQhis7nw1g20va+iCU19kkKGVBnqRQP&#10;5SdrwVrL9FKCRoRccmiWu7Bwak0KsHMBY6egttCVE/xTj2ThRYHvgMoKGXsJYQCXkJyDR95qFfZ5&#10;gRJgiJaeM75OX20wwi4qqD7qen9vT77OMDOxzRLPyS9P2AICZVHUtDCTE3MhOJJlAnkda8gVfMAj&#10;+khMZzMDDTbOsjre3tlxSH7nPYK0L1I+OZ4EVBc47OQT/lhSA4DVUgIvxcpoDR01DMW7CuUREVvw&#10;JAoURnTikw2fP3TRUeisMuPy5F+eZ3GciKsW3BEVrZZHVUdQnhBKiopWXrokHJJSaNFfGFE9tXKv&#10;Ozw4GJwchaflFe1RACM9zJTibGknJNFZErqptc4+lPcUrFC7fNY1FYf6syDCblnVCOdFzFLpPt9H&#10;MMLvr2nsUqooBVGWisMtK80UVwRTNiteqj4HXJZzNUsUecto6cNQ4dju12SU9aWSanjsGcVUZLue&#10;gG+naeYUlV1P0wvW5e4sIrkz8KbUJ7EpXRQy8HHJ9HvM+/YoeQ/YYggMbdOA2hJ102pYIKNn+afa&#10;tWQnYs2fw14LLisSWawoQbPT5HBy1quVsmwa3hwm3DKuSvXyUtSk8kPaaM0Wn5NHGUZawRjTDHQo&#10;lmAZvloNAp6hkBu6qx+b15c8/ytvvOXJf/nnf/bdL/yWP/jP736gHioYjas89UJEvQYRPfJCNxxF&#10;4aTL7q5LVDhhgoOKxeAyeM/wYrFcL+49th+aegI5REKnyMDrRBP4pOshKqVGin1aywIZLss1PN28&#10;KHBDz5Do6r7F+uIageSTqOu08yn+KA2zemGMyG7dPF2y43i20IQExvV5CQ9mWu85rZMeFquLTTUt&#10;5xHYZUaiwGkuSMIqrdLDNF8UBe35olHk4JAhofBDu/yZ1Bji0IiniVBhKgIX5+ZCvbqABhLbvToH&#10;2x3EfJ7CtMkeYbXyZewBFo75UMuA7/PjjJ53YKB7M28oagSRrUiIxoEBejtqjDwBLm9rTst0ScPT&#10;CIKxPQRlA/jeEdul1RsOo3M4LL1Tin0pEoIpoWZlwwTyrFQWT3aQps16cnoSzWL4nFSIe+FZ8C6h&#10;Hur2UjLiE06zV37vi6+77kk/8o9/Xn/9+df86C/98r/6rBuvf/8HP/z3/vuvH95/WK9f/edvfOkr&#10;fvDaa07dc9+Fc7fc9Jfv+X8/++m3Xe1QfHBW+9u/8+ogPPavR034QeJHiEpL4Qav5bArh4eSgR1q&#10;XBM8VeCz8DdYMYoO655vDugzsLm1hbhjQrGGmtpBHiAgK2zNDWMptpCRLUFS99wdj3N4BbkTCiJL&#10;ChkjaUztNstc61TNWLLeyzI4BhCpSwUrLaakt4L4oH4ZRIenOJGoFAg+sS+c2srSvhdpCb3riJhO&#10;e6hjHZm/iyVvhocLkEl2fGTogT5rnW1Cv0yv1XPBfY3wgFPl2uEQiAuOK/JNgdVyWencPIpisVxK&#10;UxHwGQ9bNB0CYy+0hE1f2qZDvcRAAyup0ZajMDAZPU8GbWi3dkyiTh7MImvFbsou0GFnYZdSmWVK&#10;PxHCM3A0Ho0WkoATsWnj3dpC3d3kfaJPiV9tJw+Oj22SDAFDn8hErwvfHpYdRPyX1JCIH217H2UR&#10;z+JKB5OWNF2fvuZMxbyeTglNLlkKCjGdStsJiIxj+tBJNeFQ2quc0ZLiFivkJDZQsmDLdjo78cr2&#10;s9GW4XFFjKhsI0N1Pue2uG0xzbA4ZNcpPD3SVE7PHieJSsqKgL7XojvydBNyHUh3oF5qph2Vplo7&#10;6jrq5pp1wuUCu1JU68DVAjik1ks2HbJilOLF7eN11Prp2Ezj6spgD7JPm0htWeskNv64XjY2MGgk&#10;lRUnpO5Sh5Bd3bS6UkZ9qCfU2KwJdf3KiVwXi25HcrtDXUQdjn2LYDF8S3jgiWEeq3CGDsJ+VlkN&#10;SZUtSo6QM9zOoMtZ5FMM010I3J8OrvJuhirIbgi97c9gQPRovw73L9qfN936FPvvuV/xtb/1m7/9&#10;jt/9Tfvh//rD/zR85s2veQHjxT1JoKNpbHiLcmegSZC1vBpgJ4deQ4f0LS4MWIKwPVHxJaA2DfPZ&#10;Z8Bd11IPw2FjFKFfkF7UdM+AJQXb+ErcqpNGftUQk9gdMfQh1KYsIUgCPlaaMPKb0B/vTAxYh9NY&#10;9nM1SW7cB/LK8GJmQHlZUDdi9yZntGm4E6bU0QTOgDV2BmKV0faozGfFqkzqBt9V1JCPL3NDw8nm&#10;yP6TUoIXCUZFSShstKQf9tKAqQ8rQABfg6oQOrto4HRIygPpemHg9sk29kCy3bNvZ4AOtglnFXZ5&#10;YjRscBpclfFGYlAe0hosy1mp5sWzUYUwS4ZwWW0zYtFrGwn0NXYjcN1AywEIiDFEjoWTVeFFKbjw&#10;qUPi2UbHgLlHSn6UHa/2b98v1/Xuue3pmXk3tW2HO7uVEw9z51Ij6ssD6rvueN/Lvuc7CZ2fNLxj&#10;ePqdf/bnm9u7Ngm/+G993scznLn8601vetOrXvmKF37X99x6y5Pf9e6/+PF/8PK/eM97Ho0r5bff&#10;/lYJP575hGyFfAK+BgOlxXJ1xUFqrry5Zd97JGuzEZWR0lmiS4n2chVRmozG5Jur52JIaSwIwoCd&#10;EySf5EE29AMJV9kjFs5fJMYkl9RzutMJ0K9t6HCSEAIPfhJLNa15ZfcmczEQV7x/IoWkT/EQGbxc&#10;LAQNO7jTtlYkGCDWYrSiQFISqEoEFDQXBBEaUyShwp9VLahjSbhTy/dSLds3igYDp1iWAoadKxmD&#10;bxQPqXGT6FYtZcLW+HUpWcnlK7LbDlN0srzDZCYdkddU/rP6BaU00FNfyN5lbCRo4F4/0HXswco0&#10;kca3It8pbCFKXiUHNDCM85CbnohMoRD5SauFsWQWDwqbHnPIwVByEZsJLXWxK8amSICrND75Kkh9&#10;oUCfKbMbtXxvg/MJyT9NJKUbqlVxUCuJjR6s00/KXkWIKvNSEaHDF+nDknoP4BsViO0YP2YHvmAC&#10;okTh3YJJrzaBUJikqSxBMGGYdCMplEY+YKgQFnl6cYKWd7pSzcottsrJfVyn2D6R2Phzqky5JwCm&#10;nFSaOba1hFGXQpyq4tS6V1KuoXJCk1l1ZstiWByzz3LU42TWr+Q9YYyx7Y1KpKVGkOpi0dDNXWkv&#10;MrYriWsV+Un20VM8oTjglP6YCzrEx7S9lI2dfeTg4EBLNJ3DRr/oNKGcHXCWVsDSqNifkr7YB+yr&#10;7aLQyZVwS1dZ0PPNurSV/xJwnAvOsYbunxo3j2dNFL68xpXa4+hMQeTm447H5Ti7Y2ihQ0oPeUSe&#10;QOmP7uskcWjIZrVOb37yuQdcEkVdrpoCvsiQFI8ChJIkAdyLWaZCH0xuFVMicJhr2MrXuaGOGQYU&#10;rTPaHoPSZl9jlVXLu4+LdR6Oo/l1GzSSa8GnMhqGv9tUudJ5sJFwGsWzxH6dqNFfnl/YByY7U8hR&#10;Fll+lBkaNqwfUkUNHQUZ1nKVGyZGADgbKF15wE9C+/bITrgVlWWz//696TWz2dkNuDKv7K6LDJfd&#10;c6foaoIscdv4aj/NjtZYQxiBlBaedppuVYiHWQeTZHrtPDvOEYiThACs9Nhu8chrgKkjP5jE0nMj&#10;gEa5626HR6u0sO+1sXV8T8HjarKMR3gu+EyspABaSkUcClC4yx7NgFpnrwPQAPSkpLvIS8hjHGyB&#10;gZGG+8FhI1bGh3VJBBEZguK3/O1z26efXu3feYBLHkk3+PVkjpDL/NAmc3ISQV86PS+LqX/07//A&#10;5/M1vPMffv/fPusLv8DwtP1sf9rP9s6LHj6kXqxWt5w7t3PqtP28d+H8q173s5PLSvse8evf//7v&#10;O2xPvAqpnyCv//In/0ntiYvV+oqD1HY7UNDdRIkSxBxa3S77fiMZkMmISg9yqUu1eK2FUbA7wgS8&#10;oEVRi+FrSWbjuUgy2+nboaAl6G2APRKKMZ+UETGTEvt8NktV9BRrqB7Wh/W8z2g9IeggsrORD3Hv&#10;ZRb0SRNCbEJCwtP2vMzocq0EELeXd9s7R+xvszcvXLgQcN0/I/fWlRC9Ra6MICCxpZpT1KZyWDRo&#10;RU9VCpyJ5izIBCvsA31RhJgaH9h+E62KUBzTX0+gzd6ZEnUBCZEgL3sKuSaA1pBqRV4YukPSDNDu&#10;aGaGQSozRXBQLZDSS2hs5crHx9tE6hrhdTUmKulabZGxnQWmk9QEZ4yCcEV8RiTLfW4cOT5qbuOH&#10;ZU6iDjkpVscc2OPj42suazmk78WALxdFXlglNx5PyKuWs9l8EMcPouohTVCaaZtCSwqEuuwbylHU&#10;tuiSXu1MKlgPHEp/zKWVCTGZUlE6ZRHPSMTmNlG58toDfjWgmSSGwqfs6lM4dNM3LCpVVOoRfIAn&#10;TstEQzaNndC0rpckdH1aX0OEI2dxMqkyFF9RatyFRFJRLdZ8QkM9KKI5DlJS+VyXyLjbnRn2ZBLx&#10;jMNMI00lHJLWQjUPFj3krwev79iji4suNFhlL5eDw7dkJ53au++OUE6nukiFfUO6B+oSE+AWclUz&#10;6HQ+X8jOnCaGJZ3vnL4ntSTWF5/dXaGHhzLFk15I/ZRaQ9DtyKG9unw/5DuJ+qq3W1GlZBW+2g9E&#10;k8vzXny8TpCWMuxI9bNKgo6Pf/RfL/6Bl7/oW7/1ox/9iAHrf/t7/+7vPPsZD2QK86Pl6qOGU2t4&#10;UPCCRxofQZ5IU1naUTdM0Rp9Ngy3GWCtMtiDACwSDvodCoQ/dJkW64urICmSeYJulqKuVnYqEVJo&#10;IBhfV8nirmmDGumMkyiYhEw/wV7VWZ0tMtsUdM+tM94Zj0CZQ3vt9CIEWSeLlRAcB+KsaM9BPYMd&#10;iG02msQ1qoYcQTCTKN5IYOtRt9WqgHYZM9Ap1uVoMwFyZcxJW+GhVqUoM+ydeHsWJpP5DU1sxxK4&#10;q/NrdR9WdPnAsNj+jwj14PfMJmH7P9Yb8NwYh3gj8qNRGM0SefmBho9RCfDBB0899gu6kna4Ze34&#10;WlOyA4G6Whk3joBwX5DVtNYGEV43knQXy7KxA10X8Sy2KgWj5BLlJ4FddXZECE0M3No+w2ScKg7S&#10;gyw/tkfhxokl5wdoqS8Lqd/0m8Cjr37F9w/vfOSDd9mUG/5qP9s7j2ACX3ftGQO7X/2Cbzp3y01/&#10;+kfveOZznvsoXSmv/xe/fBVlPqFeg3zoXVdg1EvgB0ow7jAZeSytREcySKaqwVGPGgUbklmXfLo7&#10;glN8rEakxIQXV1QPr6isdWj1sFguRW+rfaohKajeJlmtVRRidpa3PX4S+IvpbxWTTcSjkXtS0ntY&#10;emiFb4saX1MSKqFIyDzC7e3t4ckqbti+5b577+2iQMhUiaFUv5TTGxJ7lHZ4lHMAihEWKwA24eKy&#10;dNtYmO697RraDsgcF8nhve+vT3BpAEah36DKpHYg5rAPwM+LFDjYdIbACYTJ/c22IrNkyZo7ppxV&#10;hJ0mQ5cxB1BFDnaShyZttGCuAJlHCCJrC8F36h695WoVUV8eEBdWCiksywlLIOlJlCYtQUJKYz7N&#10;EGVTa/RQHrD6WtLrWkxwl8BHRVBBYlM7ow5CaW0HYcNlKGppbe0x1Yn4iXENWK9WS6a5+0OEinhi&#10;5tmX0kaHvVne0MkqWW1EXbVVgHZEwlIlgW+rGd6nqwTEiDqokL/YcM53ClHKLWRrnLEfVOVTmmUy&#10;MdRqhiy9a8a8DzBUge1aS5FCI2BDQsVBs3cWXKMY0dADmHs8rmh9IlmL9M0O+4lVJ5Sc3mhpoGql&#10;ZMyKFBdQa3Co7f39vT2tfnTEPN2dZdYhEZHaeXVDUE2o5ooULuhrnUr7IiFR6Uy6VmN2jtowilRW&#10;1d2pt1nb6ESoc0MLKYanYWtdlqLYY3Y66p+0qjCYHqrFUObcmslKtVQp3nGTPDUBT4oNgtoTtaRj&#10;vyjdud06JJhhaIej2Th0UpZcduvqfK4Y9IL+fEi5erRfn/uFf+ff/N6/+823vfn48Og1r3vdc7/i&#10;ax/4GYNZ2VFWLPLAAN80kj5YZsaQL0NljNQS6OJy3F3FT9cI007R0dg4wNMAfFRIg6N1kVWOZD7g&#10;cvhLeHlpsC8tFaCN+eNRtI07B+XUvicXEYR+p1UyH2X0CSnX5fowsx2INyHhrvKys7cj5w3JEy/3&#10;jt72wODaPpC0Jr9cN7YnZVquLy7W+ym6G8/M/Ths+xTucBzBp2+CPBSP+um2Qns6Gj1gMl0a+p+c&#10;miZzOyQnGM09q46yYrQZg/CGNsatC8c+Zru6PL+MGSruk1HGFQ27QNeXy3XsM6Ul6EBy6Kqi8ChJ&#10;7zz4axtK9hS2rojqFvZ5sCUZigSX3iN4ltbsZ7Q/StD8LshsP5jgFOCvsC6pK+bUiGgnLY1XNAry&#10;BbLZ7WCjaYDIzLa9eM/xpdLpS1lqXFPf8KXPHt649dytJ/1kHqXXT/3Mzz7jGc+6+eabv/zvPu8f&#10;/uAPnb3m9Gc//baHu5Ef/wcv/7Kv+uqBfv7tt7/1DT/3+sVq9Yy/9QU/+pqfFgV+9XX1dSUJP2Sd&#10;QaatizwgeJrNZtI8hH10cEaiVA+2ik17Da27IKGmrkOSaylx4cJGyXWnIWZKYkoHYnUg6Wnd9G7E&#10;ahAUiymQ4Qz5gsTZItHFP3V+ZyRf7fEokbG2L/hbMeWYabRYsK6ZP9yRZwxRCxiOPbjRyXm3pKmw&#10;zAdcsVx9/yWC02h25vZihoI4VTd3sIy914F6DZuewhfIkwZDz2MFQ0oVIy2sWOSMkgzbT3l9rNbr&#10;kCy4rI6Vuz6IVYRFrFTQMveKEk+tlWv1QP5o9hn53Al4SSwRDrYGslwwIK6uOp5iEYpS42jN3ef0&#10;sN3waQThUJy9e+rU4vhYeY2xQSIqW2RXLCSqpXYExffuMRIe6AxCQ0IxQNP7dWhMLrecwsmZMnl7&#10;0ElzU6mdMUN5KF0w9p0lyFCMGXCUHR4F2R1Ni4KBXydBgkwzbJe60PKmAcibzwOWDRKc5H3Ae8mS&#10;Q5MnpEmFMNmYivyUpK/GeUKpT2dIR2mBQNt0OlVnJLpLGRLuMuNC7XHK0HEJOpGBcnysTseGwDGm&#10;77hOhyoTKeA3NzclpFaFplBM+R7CnplMsyaSHchRnuP0sax1aCSiSQLbOMqNtIKhvY17U2qpnKUq&#10;1jPe/iquV2ObSY7PHVOHsduXcOqYHDPidHhz8H5WiucgqcepIe7vXNt5+ahokaGN1kk0oyRzsr3K&#10;eqjtqQGRkzpiRWobOWYxrwrc4e1FF2Ddy0LqfgVgEOIPaeRDg7KaHR8b4YeE1N//wz95mQ/UWV0s&#10;6TANSB37CYTSVpZVa6tg/WAcePBi85uqdmVwQXhVF1V+mK0P1gZGrZSHjGEQGVOmHM8SliUwAMmX&#10;ebkq4IuMGHOAV8PTDiQlPjUh8AwxdJhsjYPIH++Ow1EQHUaG2lfOKhqHYRJEdKReXViVy2y8O0WG&#10;uYHh0MsXBivLcJYEbJ00BJy5qUHGYlUFCZoLbYezw/XyvlV6VHsB5Cv2u+E4IJNDW+gYDbnip+Gt&#10;4XlSktQlAf1+GsOZrgyQh7JROY2zzu0zEDrbyQ09JMCUTbq/Il3d+La1EShpWulLNAIWGXMpRPyh&#10;gW83cGjeV0JXze5zPgIcNIfKAwTq7eDEIjD17Pwn3yP9hIZRrvbSFAUe1ZFv8zVoenguCbg6RF3Y&#10;hKB9c1XA1YRLBFVmNUcbkVM3CB7PY+fi/VQe9YNpqU9KO579pc97DGbvuac+/Y47/xoq51Ont7a2&#10;Dg4Ovu8VP/hw8fTrfu5///wv/EL99fb3vucl3/fSv/99L7nl3DkD1i/+n16oaNKrr6uvKwhS2wUu&#10;kwo99aWXtcem6OSI9hRy5xhTL9vxalQGAwtSrVERGcteyvDOKss8uslKeOr0a7gJSbIW1nKtxHN6&#10;ircEvgYdZlpslSLCoBsZa5BeVqCHoaF8SYH14NyYz2WwhRCN5bJ7zBNQCgfLgldwp2DNMCz0QylO&#10;Jag9vJXG55CeDPsuJRFv2j5Maet6f39fuESS1sFaAX5zlGA65MaK5dLeFD+X0VE4pi7Z6fulZOYg&#10;aYo0FQIHg7uIPj8xOKscRAak1wTmMwqsBVhLtjACPtpxSQAaxwbabCSFltRvur+3pyJBWgI1Jjos&#10;gVz6fhTM4JCEwI53Y3OzsxyWn0Ovfj5eLKbsOFTtpE5TiVYrgn4JzWv56/n+ERPRC54FwS+ptEWN&#10;q/HOPmxVgZ07O7Tl/v511113mYkq0Dx4G9PPOKUHSJchr49hHWA2GxwSHfq4nQTiEhYf7O8rW1sY&#10;tGPuaZ8iIYd4TZldTKgaEpKTasXtpUdrng47nBlJ/aFyGLFCC6ixsS9q2B0IPT0bVdMsG7MtdUT/&#10;Y3l1KwhGzYXdog1B7Zz9hQuab4Ry4aCCWDUGOhnogahqMGMZ4/SG2TFr193d3eaEG4lEF+J6BZTl&#10;7yFTQqf3FBe7HPWGzYM1nto64cKxtqpgLFMdmQaiB4MrCZrnFRdbVKhIqC2Arn3ImR+pRQD1SIiK&#10;VraOvmuQyAu+hFyGGgo2p3czKNjD4HKfY1ZNNtsndFaxH7as8tRp4oXQGSAQ/ctZvOap7apoymY0&#10;sWVdIsOiSPadnofS5Yp5+aPAEJVhSsOyPjyYsaJYHJfpUVbndTgJxjtjpH9D1+G1Pm5nDrJRnHyV&#10;p/trQ5zuJBaHCqfqCtyDjU4I0wka17RQa4NgpoupjFDBVdOCwws625AyhboXgX8Mc0k2ExjDkdU2&#10;SB1vWOmIOMNiXQarHN4dTSMRCDBxEghSy6maOgcrA1xa4NkpAABFI2Pm5IsCvSYVPPukV/Y6wXOX&#10;xE6HaZtPtvFStUG+LGCXEfrJTgq3uVFYop2xgl1ga0fqNnmJzMiyCZNQ3LMbtC44Iph+pIfrYpmD&#10;bKZVSLAxKo4z2yCdOqBXwTdX3An0fkI/gx7EQE2fDXpAmbsut+9OlpKW2VFqJQccCe3Y49BjYCRM&#10;VOzqA8sNths5lE1rhYGsSFo69CnaBj2mNi3XWDew3d64fuskpP54US8P3bXDAPc/+rFX/Uj/13f+&#10;0X/8oR/78Uc2PwcWWSv1BpFf9bqffYi/+4zP/ZzFcnXTTTcM77zx9T/7333Rs7SpZz7nuTecvW74&#10;pP351HO3/vJb334VJj4RXt/xTS947+13oMq6865PZjuPioAPRXlvTCE33AlpM+kUu8BkPskGinFC&#10;E2Lcu0k4dTdDrsA2fCoKukm0ICqopOTAYNm6B+UVM+dsI6IPc2pGJXjQE05L22hnpI8YXI0PD2Vn&#10;AYPn3jRAj2fJS9QCqP5I4TzBRHWnCTfbA94gl1KmFarSuX+Qk9YxyhBgMOGWY4N0mRld8zx27DV0&#10;R6lkNUB5K2SaQWBvGu5RVKGIYdH2Xt8GaiAGfKQHwytRcchSIdDXqndM3xJ5F/oMy6hpMFzQw0R0&#10;tchUAVz0lVLpnvZNhErucIly1FQnRFWR5lR3oG0/o3HH4E3RcFUdHLydCOZjywQQwIhAv2T+i4Iw&#10;bFfRVCetMJGKgb+cGyw5Z0KusIvvtE/G9CUU3Q5aPY7HDLIWwSnP7MtM1MlkypmTk41G5WMFX9kz&#10;xCApyaFOqauRTldC2IrOxDoRnZteFG3v7EhG7LBNtnP9c+WX3cVo15ycKI3yfM2BzSnrl/oooGhE&#10;nK6US0PvGppQrZZQtyvXWMQQA+oxnw9fx6mLVPnVqmGIiU8LPEmofVL+YlV1jIbRdWHmvafyyVAY&#10;tOQulzaLNI2FQe3U2xm0YweHvbUVcV5ZLWQHfnRwgHqAPX8Zhfui/AWjJa4YEuDVv6tsTukl1Pdp&#10;9YwyzyUr0nbUX6gxlPJH9xC1bwaMwlGrgOoWOfrZ3B4WIjxaN4IeJg7Wnz7lZ+L+ZSKpA6966x65&#10;ASoKcSjkhIlzVvhQkdHpr6ISpuZJgQ83G2S79ll2IyS9ndGKm5IliHy1dSE/jgnPl7yS7fHGjVsb&#10;N2/HW7NwthGMZoEVw6MI6X1HabqXIobQdhuj0ZB6ZaIgG/jsVEvFi0lPwUOxKpD5l5bOECZPLIiA&#10;bqaOy33PgwoClhQqpAm+ASBh62ZzexwoLjHeSKanZluftZvMkyAKkq0xXasjh/ZMLsPMIzDWPhMQ&#10;sWewXo6hIKSmAlRMMosnp0bh2IvGbhAhNTA/gJE2sgyVYgMewoq6WlJsSD6yAkftQLZhfxokhanI&#10;/kXHj+sUPtPRLIIAo6p7tIm9ZciLx2B2l/fVtsyKdD9b7dslX4foWfRsZOqsgmH2tbNonrDpk57T&#10;FdNYBF/rFquV7Ke08YQZH4fFpQFJuSwW9xzt37l/8MHDxT3Hhq3hrKKsxFE4Yv0TTWyw7HLzFU+D&#10;EghdoXBKkX0hvpTBk8WyyA7WwtyXaKnv99/DnK3P/YqvXa3TV7/i+9/xu78pjfWDio4u8/rTd/7h&#10;0269ZRKGBnbtZ71jP7/hn/3iQ9/It3zj3/urO+6cTSfDO+/6s//6gm/8xgGsf/bTb5PXx7ve/Rf2&#10;31U8/cR52bnWST93y01XHEvtsM1ukOFKRQCrikxuSJ60B3rWhnwK2kPLntOiRVtqHhTwYU8mgDCa&#10;DatJseSStPzy7KE6m0496q0NYAnB2OPfvvX46EgZyHWvmMStmR8QclVv0KooQuIAIIPeIDkg7drJ&#10;QLnKn5AvlC9eSwm1YRGoRe25wgIg5Xq00yt3Jf0EG2fboltWS/bR6TNZHNJXfg8vBEyFPw4PDwU9&#10;5R/XWWKTdROSlgRZRg2lPIAJfyFfXi43NjcBRKpqythCEcNoVRTLTr5zTZGGDcgG6bGGfZCshcBV&#10;jNgrJk5Rahbt7ZRlD6zZ1FnFs6BV9Yox467KgyCYTyZ2xifTqXraEDE9m6kuyrjIEMhNj07VNesH&#10;nZ2GHhFRH0GnmSMgmBGNSaYiQXwmPriqZlxb0GlVP6vbu8RcHqkIWdrmrRQYnA0duqMc7O+T+I4E&#10;9dSAKBZWmgEVQnaCZNE9YglhHxCOl2ec15vMqJiE7QnxYtv3BartdUj+k5hBVi0ye1nR0C2mKaRs&#10;1F12C8jEUFJy7aHwCupD0u2Cs9qyypu8V71L0qB1IfG129vbpbQ6vWe2WnhDqptGPJt2XLoSh3B1&#10;myQGWyWDlpGO8Ktqj5gxmZKSd47pGxt1H0AjPr5iR6yKMQ2mrAkl25BCQ78rIC4nyiF4HLqpw8Ot&#10;7e1hTUMm1mqB0KlXC6+cKNFdMB6r+1MVckIzcnUodoopQu2g7wCR9FxS6ZIlTc6B1T0h57oNpDi8&#10;4tT1ETJ1aM18eFH1up/I/yTg5Mcc49qCeh+1snSlsNTxJESRY1crnY8dH/AQKYAewlwcgN26KB0X&#10;Lssyd1KQNQDcPFb8IYOcotGpkUHw/DBrihp64pqeFESK4SiUhBponI2MtRYZPSfZNLiM5EJ7VCCv&#10;MezdNiCecIJxSJieV2kRjtFrSFqXZLDveDEyWVqHlheURgRxYFDV8UHQMp8FCo/R9thAeZWXVhi4&#10;lHY49DBpPTow04Gk1QIZHlN9IGIBVztYZY8hkKhW6TL7QHaU11lNm3pX8msrP8Y7sKqLt8Zh7IvT&#10;Jadu9XSVHRfrPXs85NPdwioEh4k5oOqh5A4NnReIV8Q93m9QBjiNb0/pYl1WhuoP1/CZToJkYxy6&#10;QUlLvuwwPfzQ8frALisnmftURcOd0KV+xIAyTk8IHTyE1AqI8VxS2g2NBT2lrMveu1xDk8O5eO1J&#10;TvphOX7o9aQb7wdNfu3Xf+O1r/qhn//Hrz1z5ppf+NdvebjT8ru+67ufcustr/3pf/SGn3v9y176&#10;UgPHP/S//sSzvvALpAP5eIzjx6Dzu//COdGCdvV19fXpJPxg+F85mGxo7VUYVxhFYdRYV5UtBh+6&#10;wihdoF2/nKpWMABcfmDoCgp742fIKIlNpScWQDk4OJBhXEENqLiigg1YQ96yKK6I5HTIJ2vnIkde&#10;U+jKHniGsyVXbdVOpzhAtlvJJERlg/y/gFQMW/CgQopwF0zucIml9CAXnoCZYO8WJ8Qf0OkPPhgK&#10;x2Egtn1LV0jQt3gIxRCtjqBEsrMDcWtPdwEI1wB3vwKAQyaQaihZFs+nnLmwzx6X9a9gfS7hCpMs&#10;HHr/RWQiJxsbg1hcch3hg4AOJ9Fgnt1rG2SFFrOw0S/aeVF8o2oJLakXREIa7YKsvNNnVkv34sle&#10;jcJogU61f61Z9si5WRnmEkajKKLNnDDi5RRKbDH0WOM5vbOHQ7826ey1hiDw3Vm5sXaylzJupNVW&#10;JLtI3CEss6sk+Y59eEYVdU67Q7HOwnNaOpAxixYrdFJEsnpcyrBBmHA78BrrU42kew7p1y4eGvUP&#10;WXN4zqw/pmkRYhuxCOxaNnkhxPR1lnoKyw7KBeRE9fhbMjORkEn6HJ04hgwC1i+ZiG5zQ1WH1pQG&#10;Wv1j+gr1Cx4fqxlUbjC6xE5aXog+l8m0zF5UpsIpiEBWvbbdehHd9xC0eXjYLSXJUJxu053ehlLm&#10;wWdQ9iDL42NBZN0EVHoNTjgSxM9ozVn2MZauLyEqplzdy72kBNNSkrLT5eApf25R7Fo+8jR6vK3J&#10;dTHmIoZDx3Gdpscy6uUTrDHSGwPteHJOhLA4iWbuxo3O6r5ldpBWaVkcQ0ehoEHFENnMnV47N6AM&#10;Ezemgq8uLNM9KwiRm90Sv3GTLQNKKArxauVgN4Hn0FXaboIA7jEyw2Hb7LrKP69LVUeePEgMNWZH&#10;62KRT9EGzpBX15ApYD3SZ9wugxArG7Y9dBzCjhpRiAZqiyoMQhhCz3ynHRnMDZKApC99DGu4gjiS&#10;KdsctP9f5MwPhxeHwwbLpqxLxklia3ll/2o4GMpyv/PwnuyOm+0R7MnjwI9RNujX7TMMaffLqpmE&#10;Yn9btzNQQh9hnbP1k8kyBt9VFZDyx3jmx9nq4io7zmFFYodchbZBvLmfZseVHXQ09ZOtxI5XLiAs&#10;Mp0mh8bGb63iCdEd2rX6NJ0HomHr0uXigKdo9HJdLs+v8nXtnDnJUrcPcPz4xJj6Rd/78pN/venW&#10;p/zTX/v1Rzwt77rrQ3/0J3+6c+q05Bl33/fGf/pP3vBt3/OSB/3wd7/kf5bH8NXX1ddnAqTuorOZ&#10;gAiD5zjOyTOBoGJ4x0AHykpPlLZsqvUI29jcxGIrn6Myc1CyiZqZFGWiUlmElrgoPZXt6wygiN6b&#10;kE8VVDJouyJK6GSarpvSldY+KWWIeu+6zjA+sEvPmxBoStYpGTdgNNd8tVjfLcQT+dX0yV7R6cIO&#10;H2F147GOrvOwG487WC/ARyWoIgBFoeXssbMtiMqCAKB35BDzKiAoLaacuTvvbcWS9+HkbT+SA8KT&#10;Ocng1ybaTAvZDpvJ8HQnupL8XbADGhKuaNuWD4ldJsyImbJBs+3LJxufVZ9gMqZ9RJftQpwtD2Bk&#10;aHMPM8LfoYcS04PQ+ZgWDdKQdCYq3PnQBr/vUHSpbJF8xSVtLAm42t008hKcSLpz+fbEqiph213V&#10;6ocjJCtmszmLr0pHKlW6bFsEHEekivWSh4zqNEkvRBhr1snaRfMw75vz1FHX0HwDeI7TQ5Ydc0qx&#10;VQS0vi8KU1IcA4KGxpbcjZiRSepoVLer7UBCSjWmTHmxWAwtcQE7GhUwKX2L9lBbkNxZaFIKKGgz&#10;fL8mJTwEtttnTp2GhBE2O4uFXZsH+/uSRmhOCmWqCFGuuLpv1cmH+ExiZWFrhQj2morV5uaW4j+R&#10;+9gbYsrr2qaEvKtFb6vhWHNDtLFH8KrrCx0FfSL9YOuhyW+fHGIsVcnoKiiZUqR+XzH04qRlda9k&#10;Vu3nILPW925ubrqUGw1O3vJZtz+VPqO1Ha0R1ey70PqbluMG2xxdsEMQzJXwApFb53JespsO8XLo&#10;erQAmpeG4dL9FPKJeRxOIyR723VZMbU79MOxQeESVtONrA9bxWurMQ5TucJdA64TTteZgGZHVKXw&#10;nzYYbR+wiRhEDQXBTheLWKNz0e5pnnqZrcgfR5AXGpAt3dbvWAlGD9LhlN4XTQ0dCHA78sntmqxs&#10;OzbFINqWuwiQfQVw6TVURDgISmQRiDgYGwZ6kmBT1F6jimBvX7kqpA+xHxgtjnwZBjoCu0OQ3bRl&#10;Vtlh2uDY0SK0xWuTzZH97sb1eZCsQ/tYHBgWt4MAebHMssM0MDy8O/ElLpdyIwllrqKE9mJVlGkd&#10;2q2uqOygqrJKD7P1fhaOvOluEhqgt/8msRUJimYEUocTC2y8bWt+FEP+DqyP3athCt507iINcTi5&#10;+WJdFYv7Q2qcLfdhktSf+pdU1PrzrW9582Ucox+6mfR115658/bbh7/efd+Fc7c9bdBSP5Dnvvr6&#10;TJVQD69PUkv9aDl+ODRik89GxSi+waLLnk+bW1v2SB7Tlk5mz4NCQ31s+/v7IZe/pbYU4S3/qaDP&#10;/i3pu+xwmTtngIUefnpaKz2xZaoZ6CIu8BkoEROsvj0BTfHBgkdSVOso5PO1ZEscvBFoJ2wPwgkJ&#10;rZYccEPQDAqTmoSAS/A6qIrLxBJaGDLY2NgQslf2DRa1+zzCnAACz13Cl4La4oAQs+kp6jFR0WTQ&#10;chCJgoEjIx70fgIayZbecArKadmFKZFJTSZ+tV7rY46WqjnCIozdXvIr7UpGAk/2IBUrhClt1Dwi&#10;+IaqAJHZUhHI6ACucISJUlCIKeycQAg+DI5ALmwj09OH2kPhzqB36VbgszrDbEAuXrwYUOpdaC2e&#10;enqPfZA2eoqa18pDy1PsDmqcj/+K44SkY6iuNTl5S7NhX7robT18hikOkR9dM0DvIdgR8zI/SVPR&#10;vV3rXg/pOsBHRG4fXi+X8Ykk0YRLCltbW6WgoepDrlqgwlEQCaUyU3ZJSjWhDsWCto8Dv6jZAokz&#10;x02pk2pdLXsaVfMkocfzUGGmnOcildXAKl88udbYD8K7dnIPDw729/YkflAdcjJjUuhTazJoDmYe&#10;p31AltLSWohHH4ZILbyqXlQfdt4p/KsWQMS6iaLustlZNemyFczVCCcs2pPeQHBQkmjZykZgyZwd&#10;nN/jY/m0DHctmSTaJxEBQxG/qjgNi0cLoC6jcTjvACqxQH/Jfl+qZzz10eJCIF7vPLC5cVn+aRVO&#10;BfyY95Ar5BlTl2mxWLUsIXyDngZtAQydpsyR9Z3W5bpA899GrHRrQLG67Y2lAUahnaDFBMXvBKmg&#10;lzEfDZC6tXwza06YJnAEu722ZLvLqqjzyo/ZBLmB8EJ8gyHjSosKjnJh7ANwbSprGvlh2tdF5Szd&#10;IIbvnh/YLjfAxFarOnCV1vVhqBeB5ISbYKOtYKDTNrht9Rzw5tcU0nnAUMM2DKwftg7RJ/sBgUer&#10;DGjbTnmxQNuiAwMqt85KCDPCIj3Ks71VsjMZbY48JkGCF499O6jQ/m97jQAXFAlMU2/bYpFnx/kk&#10;4mIIDQSrvBxtjw1PQ/rRuJrz8SypcjSCUwlDITsMgrxoHo9PTf3AZ0QOWkuVEVNRb8NzWmv1wYvZ&#10;LVNQGONgYBoeEe4cDQU8nhtNfC0LnNRSN82l7zy+r09VAstzvuiL3vK2/1OCEKmozz316VcB9BPn&#10;9UC5/DOuQF/qqq6cXjo8orGaHioQII5GQl2yjuqIWMoNFQDuMHARTBXVjTmtrzobCrnpcVE4iGMI&#10;QMvSnriQ1XKVeXClBUtHWCncrPDtllrSLr5bwmXqDYLB1oqPQ0l+pWpQFBx7RfAAnm9sCAnJZ9e+&#10;bsF1W9vsmq7ARR90LBTYYei6Bp6mFYMgxYqoFAaCBJEShChBo6WvrTzFQsa2KzQH4S/MERSRJp20&#10;L7MCaqMVrBhxkIUSgNcJtdVrKOmtorZlTSDprQ1Ly8c5Vv+5qtAyxUbg0sUjBQgMAgbaKkMUwQKp&#10;5aq9kI3BQdvgEa36EmpVFZeoJq3Om5wuLsqN85T/1y87CE6JaK96dhBzw+oKilbTgwPbrEuAtcXz&#10;rog+pQ927aSsMSTIaTh5lNpz+TXugcv3aWwytOjJnkVOxjqtQmYodShg0GrMYEot9heYarXSyr4k&#10;uUXvBuOW5Xg6XRwdSfos2l7iEEgFuEqDtlHJlyk7VrOdlBs6OhVsdsgTFpB2rv0+nl1S8pgNr4q5&#10;kfJYLLvc/ereeUZtf/K4EHaUfrqlsmhjcxM16mTSEMjORiNVaHt7ezYyVgzLSQP+NnmuInlYnrIa&#10;Ry2Gg/5EeFfmej679zSYkg8N3t4CwTrvgsJNlqm87PLqeaVoTzRiTt/UKLG1zoJEYnIc9yRk5wyU&#10;MkeJMIMypOGJ0KDpPAoft5RIac/tlElhY+8fHx4Kjie8xgdSQBNGvdFy6bYD725fNJhXFpLfZ0up&#10;kXpo1FbFcqVA6rQsjjJDjQ7jA6N54ycgca16g+Mbk/ngJlHRlxpzryUGHWAWWhWBBF0vHAVQ7trv&#10;gqZ1Qxd5fuhWLGsKo+U4Lg9T8KlWLq8vLotVCVY1CcNx5JIFB9kM+2o4rRoSXa9XSApsGm6n8UK4&#10;ZKRHBvYbA6zRJCLQB/K0SVFWXUc4FBRBp7cwdKssdCttXFrpARDTvhq402+prm5d/BaaC5rAtuVL&#10;cKzLDRHoeSURth2LjQlcR8q6WOYAxGlpBUiwyu0JF4xCWU2rIgBmnSZWttQ5vwIeJjAw8chJB+PQ&#10;YW55upfa+7PIbyLIo2VUb8My2RkZbrZPYmMeIuK97XFsnwv8Misgej89gRAF7Y9QjZRLVtrI4mkk&#10;hmnyBs4edLNxKEBnxUQvfMP9ozDZGLlefgkn/fCl1J/6lyDvA3/+6hd80yPepoFpg9Q3nL327DWn&#10;br/zrl/9lV+4ijKvvq44SB0GoVZFlSLWks5xCUekS5YOVR+WeS0imsnU2pPJoPNKTCfJVCmnnT7E&#10;BIYezKOWt7EW+rv4CTnOCmkRgSX9wqtWbAcdtsBESoBrN0nYnxmcohNF16Zmz+m2Vd+b9lN6Bocy&#10;X+U/C3bkzHYWsYrFdOo6DOvs7O52liZa2+UyfcQoZkeB53GMwLa+ddLt4f4QUFJRO7tkn5P4RQMB&#10;8J5TJjPVIDm/MaR5c8bgOo8+BjlD0UU3DkLkoR9LjmkqMAaVZ9XzZMqYVJD1gNKEX3X4AaMWXQrZ&#10;pTeVse58NiupuB1Ge4jGFGKTAFfQKmaFIMCkLD05+mkfRiw8ZGRmW9vc2oJ7IAew6hUgHo0vFP8u&#10;ja9yZyQ2EB0rNHwZhVLbB/jpw1VVzucbA1Uf9Z0AWqRW3+GInZ0s88Czq4tR4FvKimHLqp08tgrY&#10;k+1wf39MwXfZ20egQY20JQvRuvPp49ABJdNmW1pnvM9jlLxYUmzNOrHRVQ9GS15EaGYtioBDJL85&#10;uVOrY6FL27ZZzSbI0daWTUvUkJSVyzEQMJfHov45aalhO0M43gV6Z+loNJZLuiGcIAgNWEpJojEZ&#10;qlxVTaoNdFFLUS0uXIC7cwbrL0M5LeoHuz8EbOVUT23O+abWAo287YNSZmRz2fVL0CFEihEQ/LxC&#10;7fDtmpLXnooiIfgxrbt16pVMWVAybhNep8w2NedXY8mI28F1oenneUdE21JI4+rmdadiT6cvJiMg&#10;eyK5qWhwPPaW+FeMllrhOzAqZluegTxImA1e1gh8QfIf+F0H/hhsKARX2rSD0Rpa9BJ2XdNsxkug&#10;W4Cz2wihJ7CIXtKLPfTbBn8ivQ8Y3aXPRtdb4kGN3RRp2QJ/N8lmEs1i13BtTTaawja1JDpUlRiq&#10;jiZxscp5mXiGVrMjq9WdGNGAntzlCKCd+ZPm+XEuwUMQ203PHjH4dkOxxSIHEh1H8B5RqeDYlAHk&#10;7ZojKQhBbGTjUAri1BRJR5MQPtwOAlZgn1fUho/tq9GSWFQ2gJAsZzUfYG12lLe0E2lo+SfPEysD&#10;Rpsjl3Jw+2TbnYIyP0o9fLsjGTrSH7fgvgL3aNvzxnOmke1SGEedR0qfyYJGwwI77zCiXDE39EVp&#10;waAfrPzIoHOMYSePjau7rKmWQfnURT+enBEPthD9GL++6Ztf+KA/r8qHB6l/7vWvFxU9KDr+9J1/&#10;uHfxwjOf89yrOS9XX1cipMYdhLhN4Czhc3KIrbYH0g5NbbUOa8gAPDH7DgGmV6vN3idLgYsijOu+&#10;dQzUlORuZN3W/XK2qDjXET/BlGxqMUUaiR5DIrQe5ySJI5pVdwvNVGeKdh1Mx+whPXCQwqxDEkTA&#10;JMJMiSeUXgRc/pbYwJ76y95MuiblLONhLb6reQ5wjXy5fBKkbCl7CNv2NKr2RBxb55PAPRTuNzgi&#10;Zcua9FtAp201WcoWQ5KDFWuYmlWHOOzOTY8Wv4cHBwoeVwOoQzGrkHHXJEo4BYREEfCSQxf08S72&#10;1QK4C0MqFAx0YdrUMaryUaulVATK/dEOl90T1Be9JyvlIbEyoIY+oEO2rFEUcdI9d5VbadOGkyGn&#10;c19FG2YVPDY4g7f0x2OpuWayGI8nSpA2rLtaLQUTpa+Vybd9Rn7JQY9rgz4fW/XAIAUeossHC2Th&#10;aUn8hWipMUa6CtZYyBBLkQ+hDtcQclpDwIuQTKpiSmS4HlKxHaqEKMust5VUjgm09VZFMAFbV1BJ&#10;1l8jLI+RgKsfctxbMyNGtYqWVsa9M48kv7KHs3cuXLiwWiwUG0kMXdmGpLRO0/XGxqYNhY2SKgot&#10;1NgnV0Dz+e6p02J8ZQOiR7LUWYeHBwNBqxUPeZhoHwYps2B3F7BydKSRBzBlILzgtZAxqmWuPgkW&#10;Syet71XNoyZXdTHqMAv2FmuRKpP/Hac9yk5ed/I9RGk6nx+zbVTbH+C7HYwKuYrNwbFEPrzVBFyv&#10;0xe55BpVfyrzRWtuCsa6Uh4JdtHME6DGuonnUecOYSgQjW5VR3Zi7tnduFIbIGt/R72GvsecP4Fs&#10;Zpgj7HAWhfOJHW1THxoazo7S6TVzF7gc2zTI7tFi2T6fbE8mpz3kDo7CMq1WF5Z426d7HajxJrdC&#10;O63qrJIUQUgX9tBb43gex/MEsSnrYnX+2EA2gLjXOU03OXoKAbUdSrHh/O/6KEcBZO39ow8dICrS&#10;LrFJFI5QNrRUJSJsvAnoytcMkeAw0qamjEgUgYVYYewKg8ZOejiJqzWuxMAA8DjMqqygoXVLoTnj&#10;GBl+LvJbKTOu13r2jpvY+Nfw/Vjce2wbD5KQ/Zou+h3t4gg80cn2X1VUrYF7biGZJa4VLYcZfKzR&#10;1ulUViek5fpgpQhMP4Jttm25yuygAujLPZxHsuAoohAPaUDc0DmV5fcXfjiPr/Bj9alTRj1QNPLA&#10;d1764u+wP2+++earJiFPkNcbfuonP/CBDzjU019xkNpgTtgnZQxwNujzGmQ6K7avon1e1OcOStZZ&#10;93narUITmkZ4V1bWSloWA6RlfdF4Qgm1Vm+JUNeUYguCA0CTlxJxJcu2mT0gibkV5uJKLEHPsoKi&#10;arlZjxmh4ikgnWETHh/5cufVs19I1x7hm5ubWqkPGDEtQbMW36XlEBqOehluVyEQK6hTswukEI/I&#10;J5WSmeX25bDzSckanQSZshYlLNrInD59+v3vf7/st8UW49gZ02jfNZ10lpzCYR6zJ5Swo4xbEe3i&#10;8FQ/hDp8adZ5sDM6XYjpR5ji5qadU7tHi6XWvk2Zhe7RZkTqFIOJHgHi4BuooVAJJIG7/DoqstQp&#10;NQOwU0gSqcYxUBQnDNF3io9Jiel1CoSZoJufTpdkBC/z6oH+iNqDarGwExSVheHLutMlE+SR1g3l&#10;C9FQIjyE+XU6IhlQ0L17mPOyoI56ga9MrAsWOfONDWmfJD9QZcJncbemocUcTD+af3f9A1a0HB9v&#10;7+wonXFIM+nWK1gFyX1Cnjk6udL3CwU2CqvnuoGKQEH5FXF5wrmnZZyCJY14ZTv758+f37twgfxr&#10;epKpsqEjAI3lyre9vSN5jNJbDEzb4M1m8yU5Ztu4XW4oLagYERVtA27/dHR0OJ3OpLiQzbOWBfze&#10;EBBNyUki/+Yu4EnqLF7gCWG0RluKFBvklNILkcES3Gvuie0elim6woOrGdqBkHKdzgaEV508WOwX&#10;L164MFF7gFLlOcPV0NYJXWwP+9uLJnM8mynIHZpygn6tcdlXyKhRB1hfMZDaC5NwHDcgg51oY9wq&#10;IogZe0g8sYq4rFywuWENSljqYtHFHdC0jxWL1LBykERJMArsNjlL4o1rDLpiyJz76BLtSn4NnzgI&#10;nFVfNFEcJZuj2ZNOQctx8TA/zuj33KSHmZJK8Ft52VAC7JDihcVb2QAgur7h/jLAumg0jhEkTryL&#10;JJcSAYEGQA1tx/NROIYU21B7EOPKIkWdGVhfXsyP9/PqA4e3fsHZeBICLjtd2jkPnzy1RHpkY2BX&#10;IhGLfVdWiZ53Q08GIAbNDQTD8doqgUVeKPebBUnNXkmXVicOnaftEGjP53hxMNpBUtjyvuPFfSv7&#10;FSswbGAppK46hyhGl4PdD30aktSy+sbgWH3CtleYA1a0nbavcvEBhy3dgW1sFo+3x9E8aorWq0uX&#10;iTw2MshT9JQe7zonDP0bWlHfb33PaT+zAdbznv98+3Nn99RVrPkEef3tZz37lnPn7Ic/eMc7rzyW&#10;ms9pJeqJXlKzzmQ6PaS9nYKmK2p85TLWte/0jhyy5kV+BzlL0ZNokxqP7fE8ZeThiIDVI9QWgVr2&#10;3UsChSCHSPqKZJJpgFYqFcNmAEXGzEWf5CKLXGmOW3rrqltR3nn6pCwFOuV3JTUhLEdhA8fVdtkI&#10;QOjGcbC/K39EUFh2eEJIknorX61itaCvAF/Ihq2YvVZyAtZD2u9xkry9HXJg6KmiQNZ2+MKFC1KU&#10;ykRsQB7qL1Sm9CC2kW+JROopvX6lyTbUqKAK/FZfzChQULRcTXsNPAVZh0jPcHR4KO5zxmyULpwl&#10;iibsibQ3G5YlcjWR5YIYyrD31BNUtSmxt7cn4rCTnZRlQjJeoEeeHrapJSO4/T5fulPlkrkvOBmC&#10;4HIzHBH39qhNYSA4HhvuWciOTaJ/mwsG+LSOH7JcqQkcJVZZr1e0EPQHbw2bS00PXh2upSIikS2V&#10;Eu8KpQ3+JzDII/wdbPVkJ+LRSk/UX9IXISoVDE/XvTGzot0jqaSibj+7xBwqQ6SLkLLc/qp2Rgl+&#10;FEqi5RfVhBV76XRyRSfbm3a1aqHjcH/fMCq7Un04KfTNfE5vgrFYHHMAl2oZ7E4r9EqxGoIl7dA6&#10;lbTRbn9NHR4eGJ6H4zjXglStqS7tbHaUDUThyv7eno2zFnZWSnrvlywG6Yh8GLUPXUMhKf/BwR1V&#10;sfS1Vh/O5+ptVefodD5fLRYimOWsX/XKJa3qLI6ONre3O88i9MnFsgwvmY6ubsuu/5jGI9L3y6Le&#10;6f3y1MKb9uHqW9vbV46Jnt38art2ascNHDrBxQ1lx+W66kQhwH8EXAnpVTknki0OIsrQ18V6f20I&#10;NZlFhrz93VEwmrp+pCdDMh/t3LprVXV+mKYHdgOHbAM3SqJcQ5mGVolZg2R7HF9YpQdr9CwWtcN4&#10;c6m39ZhxGOYC0hfub00FcFklGyOD8qSuA5DZaGEsq6yGx4XdvNMqO8zKvBpvjTZu2BptjwEoDao2&#10;zmhzdPCXB7d/ePFXx0dfdm/2Rd9wq+28IsTp9Oow99uAMDoLeSQ48fD9yEpaWVOkZrd0u8rw1aX9&#10;iW8n5IXqWiurJKfJr0Pb59B2QwurFNI4IR2y4TyIr25ZbrjMqUFcZaPKy6Zi7PeuVwh95P860TxG&#10;JiJgv8smUbcD9yMUHCUJfhvMeBqNdkZ+ElRu0ZT0QUQvY2X4Gw2REYxcTkJqFAzt48xSP8avT0af&#10;ffX16fgaVipe/erXXHGQ2q5/Uctq0oJ+MUkiPrzV0CP9scd2+y6vuPdMUEcg3EKIsO0h6rMNC3oJ&#10;9r2JHQx7Crwi8yfUVfW0tD3SDN6JuyqIgCviWvFYjAzPZXR1THMAdRGJDuyayXqisSSgERBp5GQS&#10;weh0RFAohI1ORKXWEbDy5ob9kemEpOGCWblsy9h0mNIdQjhS7KCc4CJmUhwfHfkEkXoYA4urVY2L&#10;y4OUreZTPyLuLLDyvhTo9GkDrPZHp/eWFhIV842j4NNdyFUIQGYFLQ0HJf/Qt0iZ3RKaa+iEUVrK&#10;zTEIBgdJ/hVUV0tbImCkpMlNZpIDI1Lnox5Q8f0tV8FFnKvPDJUD3bvVt4pwO+K/iphmgJgASSww&#10;hGKV/6wAyAUNAQfh0Md7yeUjjLqE+c5PisDXvm6KQPujTqJNIbXIUa2iTKcz9Xp2AZ/9awBhspCT&#10;l8Xg+SAxsVxNuhFWLUe6WqAQKgWCsCEXqeVJBzwlXNNYqU7TSOJE09tR08ChfZs6FxFNwtbYgEPn&#10;sT1UqgOfPZ325pywUjUtZbMt8udZkxzaa3/fZiMnlTz1Oi2NzB/V8yceVxNDag2D4HaUa1q7pKn9&#10;GalqtStalpeSucs4RQrpQWesnZRZYUaoraK3ZvGmM2KfnG9saLKpShEDLffGgm0MuquUvELVSyAn&#10;O91SJhRPq+Cs6a49I57ufQtrzcAuJYovzAqb8PQIKnjDaegpJM2STl8QRTUXVdRwKf26/UpGIVPn&#10;v87DmXFVx2f9c+W0JxpU9KORM+s1dH7sOV7d5nQ1hoyhYmaK0klahzRx4xC/Yb4Cd6aMvG5aNvyp&#10;K65u8qNieXz+PR/JjlfXfN6TJCyuipoGecDTXRC4S1B/fNROIgPKsKA+zqjMtsreg2WHx7RFB7YY&#10;TAsHz22Ivljly/OrMjU4a7PIkK4TjrzxVgK7ukAFFBCqq2hCZSW6atDhZJ7BE3B5Yb2x18Qr/769&#10;DFM5bP04sGeSdMbw3nFqlRW2M0ESqOHPFcQke81DBvteLAs/qt1eQaFMHAwYIyFZXOCrXXgK8q6D&#10;bzG0XSK/nE+awCqROaar4f5gBHCPvkNIou3Bic/bV6R7uGRiqyJGoRz+vCSgG55jo1cs87psbD9H&#10;2xM7QNuT/BhJLjSlbpUuiakbeYx5D0Gc9wS8k50A0NRy3w9Sf6az1FdfV19XEkvNxmhEWHve3t6e&#10;wvDUJ5T0znFiE/XcErAWUlQfiD3jF0xk0LOnU0GQD3YooNzo+4TKvv8My6x296HyOGcnHwhU4kv4&#10;T08m9tCVjS7MqhnKKD8K2eEpYFxr7qK+3D7JWb1uehjjAang9D5aXF139micz2ZrvpQv6NIvYkKs&#10;o0arhnoPO2oDKDJ+lh4GnVXLZcI4lQ6h0jFDcu1AtnoEf1riF/HWGdvVEqcAK9shCBu1hFC2k0cs&#10;GKTUFM4IyQLKCSHmCeICfSE1sIZ3xpiVLuCauGSQLjhMfUO2CNGDLDK62BG2kzp9Hody4DufCuKV&#10;TjbDlXT7VzsjnQM302rswLv1AXEvbEC0kbSDxenjLmmNQmS/sql97rbIeI9Ia3AKr+kEnPQWaQ/6&#10;Krly0uX+oORLh4ZFMaMbG5uHhwfj8UQEuSFs6mvCTl7Cb7QzPqdDorwm5JuuYRkEDBrMgqZ4stgL&#10;y9IOR3Dc/tza3kb1FQTJeFxS9pOzmlIoOjwoWeZFBKNSEsss3OO5XiwWmhWq7tQUa+fU3owYwSij&#10;FZW4trWDgwPtjECn0C2kWVZtkjqF2H253N/fT2kPn9CenFPIPoF+WTvfcuxx2ONoiNHgpdWkBctg&#10;AuKxtBA0qZzIBEYXvsY2OJG30hLEy7Q7oe55YKZVYumkyGRjWKlQG26nZibq7QIUlUCuhEi+NHo6&#10;y7pjyBDQfpj0HQ4htxNz3UbstaRHui/lvTZdFZ3qFhkRLrimoXZYGYYoH1SqFZuxo8mkotpNmFvX&#10;vtxvlB1b9eHtV8QjYbyb7NxQrc/3d/PAEeoU2EKMok/RQpeoAkyNQD70FFLST8mvwU3GYhMrw+u6&#10;XP//7L0JuGV3XSW6533GO1alqpIKSYCEDMyTARlaJEQQVIYGEaTFAXy02uh70Pq0u7XRD1/7msYP&#10;H1+LCjStyAwOzJNAGIUgJBCSEBIyVqrq1h3OtOf9fmutvXcqFUk3fFSshDqE+u4995w9/Pe0fuu/&#10;fmttbV1zMNmcQpA3WQCqIkxFxh3s0wsDZrsQlGeVF4NthfWHHcwQGuLGD1P2cVQ254zmhu9c4BeL&#10;wvB0kYJIzmZOOnX8yEl35YM1+srBghpRLCGbBfureW91EEOgDJEGMmKG9rHoVKhWbo7Wdl3wmFO8&#10;0M3nNNgGFieWrZubA+XUnphpiMuhlnCa6E0DowEzvDiPifq0Ev6svTCAXoXY2j7FAHVZdjvKmjHs&#10;7uYu1DUJQl6iQQ8METz+sM1wmJ4ktkw2UAaVV2bTZLYBKZThaeyXb98tqfpw4Z1yZJ5sLezrw92j&#10;0b6laARZfLwcM2HNhZza0H9WgUQv6yAOwO5HAdIyA8+5g2VeVZ9YJnrH+yVHkfVdu79fbn0nXyf4&#10;Sy2q9sNkOjvhIHVRFjP2otl1t7q6KvBhjxzDwVtbWzK7Tep6e3vb0FvnbxWT9PLJREpUYI800HKk&#10;YBcUqgrqjRmMLFZ1Tpi+TeNnNQIWvEnFVAALK4PPo12XHEKmxB9120aGpy8xsUjNJn+bYMul00XV&#10;RjCqT18q1Wb6nj5lmq8Hu0lYE/AR3riOKJiDlrygDpgHody7tAsy9H2H+yiMZa+tzU2hT/F5htgy&#10;ykKG1CTMldWyWPTYdiZ3bfvkOqUviq5guh0ZTYo+G5cJ+qwNmCsOpZ2NlQE7wtOMzZEOJQd294Qf&#10;C2PhbBBmNFGWekcqmm7OWrMHivZQ2HvcWvWNibaF2GxdK8vLXXaPOHJbjkaggyxh2+OFPEhidGE+&#10;qcyV1uGrkZFSYDvH+gz96WxhpKMoqCuQYv5/yVITUBooR5qPIXDGnHu2JHGigoOLha1oIHAsL2p5&#10;AgqxoZWNk/tdIo9yHztTahGQyq+R6EWLUoUpKxU74nb0e+wvlL9hF9PTybVFygLZ27AzfUbI3udA&#10;qcVQ7KyIXkFJZHdLeM1UP3nDieKVS7qMU1QOKe7bBvzQoUPbm5tWQhiGjuIoTVJxyXZU7Fc6ead2&#10;nOXvQYRqex8vGBrfKcgzAnCDl507uHoNNR8lhK1JJ22z9MTi7HVtzuczLbn7YufmoZf0/U2JTviu&#10;mEZdR1ao2M+yPpT9jryxNaS6QnXdyUFF1T5KlJ0dTeDI08aRSzeVVF2MVNp616g/snECpWW+uiY0&#10;+SMS3WWNJ5G64plqNqGqnZd91e4J8mipsmmx2DBk6iEVBYnZVc0ZgJ7vNNUuZcwg5cnMNpmCTSVq&#10;t4H+Sp99hGk0jEIEhrt2KlQQDXu7ztmbzbN8RoubtFS2iGsnQs4rJQqETO3DFfMU+6v9Mlu2TyI6&#10;ES2SRZXxW/Bahok16HA03kFV3FuOHLpWoK8Q6YMu+iRh9lfWEVCjnYkG0KNh7K0NDNM7cO7Ly6KS&#10;asJeq2etDtYH96scg/LpNMvmecW/kr4VkPbIGDldtjkIXVdENKUmWeG0/tl2UQGMlpVqD4+WJsTR&#10;+Bctg5RbNFL0olSOTD0rwcf3YTwCQ8DAQ/ZOUqSTZHFkXpWO3eNG+8Y2MslOYmgb514Ih0GCfltu&#10;LR9DeAiGPuLk6XgI1jwO4mFsX8FRTssqrWndrSx3lwExsMq2b/Ng/UCz1B/54AcdtieehNQ/IK8v&#10;fObTak+czOYnHKS2W1fIudSydRPTs7NJc6DwAxILWc7xOaTncdh6fUiBwMAKmBlLMdKlIYIJs0cR&#10;WcY+1cYS7wraSl8hiCAnEKmcd+iaDAMNR075lSjVkjhPvDKaEelm7dHuQ07PuSDgAi8D7jmNnGMi&#10;Nk2O6/EvF2QRV3LnwJwaJ7vRRwgPUldeH50Lr+BgpYerKgfODketyBhiWRJdDif3S7LItnkB+XKn&#10;bcgT164Rts1YWloSAWagMyRVLHG5pBEy4oVBr++7rUNw8+BvvUfsAwbyhKQ7a78ZPUxYxk3HxNwq&#10;ljyypzqUk8mkaq1d5G3iUuhix0g+Zcp1hw6H5UFJPrJBFa67Z3V1Y2PDjrJ93nBMSs1xzqhI6ewd&#10;tl1KOKGuMk9Wx7KHUIY2+eCKkm47XndyooowZj4fttkAnC3YNtAwdMdVqzdRKLBJT2RDoQCijTam&#10;7wlYhdWK1jEGmn5i7p3tbdmxK/JGx3RBbrsrKsQiw+WDmmYsh+2hMnGXYiGhn7HmCjxG/enCUQOo&#10;DDrATLfq87qNRdG5JPO4kFhcCZQGzaWG19czKp5tHA4fPgz99OamkK7h6aPYKTux0wqtpzXNVkpJ&#10;YnTaGIA2kG3/qpnPTmRS9XnQWhx2ye2KjtccgpC0fUu2IY0VZnuNqIprzDTslOZo6FQPQ8m/Q5Uu&#10;jcqcl+GCUvJyMtGshZoxBooo52cQ/sKqT9uj4e3s2OXeo0kkFLScqJlsb0e8iLTBqqBQGXI+QU0O&#10;TZ3AmR+1VDb3N4bXKFlJS242mOmqHiNEThRIXSRVnswPHIxXh8FwhSGF6KsDEGTSeBBTAuI5bfCe&#10;nY2yz/NcMMqe30MsNvqb4wAdeOCTkb43PAXDGwyDOq/LhBbOGRW7FYxsYBTNAwmP6qx0p7kXeX7s&#10;LZ2+lO1kkIjMsprJgvkM3yrzAi7XQL112IdpXTyKYNUX+sUpdhrlYMxhzSwKmeqUovazKnMyn2bP&#10;GXUjJGABtTm/BodpQ/CLzQXEISkF0J5S2f0gchQroxSbGoI64NfaVXK7h91p/ASJqgv6iKYltf5u&#10;FXjg7wOfD59aTZlBHGqZyJVER4VV1GWB6R8sNODdFboZNBry9pIatnbnh6bhIOyt9DUvEAxCzpf6&#10;Nv4Go23RPm6D46SX1DnAcL6wkqbwkaEYQFcdesUMc5yN6wioAjX/kC8vmrbMowD0CeFLfVe+Xv26&#10;159EmT9Qr87a5XMnYNRLY7NVVQZo7PkNhEpSOWgbdKQ60CPTni6GaXhrbqKz9ZBeWluDAxeBqaLC&#10;wbfxKVoRENQtJAo4i6oOvKYTny13EjyImjVQrI1x2E4nn+bOhtajSZ8hx5WVla6l72gnDaGlJmUd&#10;2GtuD8yV1dUpbeO0FidJgP6pZoYbhpJfqOhV35L4Rdtr5ORR34mZZbLycyYaKq/EAOuQbsEiRMWJ&#10;2iYZ0ImYtOc3SthGnZK39iASfkQMG5dpGnaTZDCTozG7bZ8UCddNcNuHDRTaSpeXloR9A26PhC4C&#10;qQN+JaSIHJiAZmoKYQ7psiLNQMF0RjkPdodbLKaNW0SGXkyqohxtgWp8HJI410GxEVilC3UDl6ku&#10;sG8hGEWAiQbhMjxRPp7VS/KU0Jh0ZYYdnQldwL/TC9rZ2ZTLKO2HjnQ0SM2DCN2/vW+ngLCXwl8a&#10;vxEeL+lSNKWgHWnyF7mbXTDQgjZqjioWMpficTX7YZ+xQ6DKUwmCuIgk5+XcDhA89z1kRdrnSjUD&#10;o0kVdft1Uu+GBJVQgSeGp95WKtR12svaIm9bXXWkbDkHb711yshxnXW6FqK4aV1gjIshb4Qr2c/2&#10;w3CIalaTCfJFYQsjUz/zrMvx5rAwXagsZH7S5KR0vjd+0Ck9hIMlidE8Q+fmoWPUJC8S0dpabBtE&#10;Nu/sbMsP0aGUX9kxSgBtckmpYDEwrVNFInV1O6g9QDM28tQXPhaX7zOLKmfoUsymDg213bvmrbGM&#10;R/s85EyR8G780dvO1M68vBGV2cVO38/Y8xZJcuI8WvLJzuJQQPtkJ8oLeUqoKxGbHXkNrJTfhUG9&#10;aW7gOJvnw3UqP9hL50WBGhYd2lnQms0LxzE+P8ttgekEBHOZV9EoBrYMXAoS2JPH2TKt0aFkuUwR&#10;3ShiuEjhCF2BoubdnptWUcHs2OXVD8NhPNgFxww0I04zhzARnYtFZadUNk+dOaC2AVBIM8pK0hGD&#10;tmUes3IgGM5K2WjIzRpbQkNAxiu6YmyVJ4P3EQ8pAl+C6kYbUiF9saq9SuYeVmDQgdsjai+aj3pq&#10;RKbddUFlCSzpKzZ+YoylDMF6CJchC8nKZNMei9sRE8gB1iseGqtfuIW4RICeeQ2SaLcNQOt9WjDU&#10;xh6mYXdosAbqOKjDUdWEPb1dlVXVx6QnHvPrydfJ18nXcYTU6pdaMHlEnWrqfE/akDaDMporRwoa&#10;p/Ub61zeG3w2TgmpII6YWNme/YYt7NmvoBNN/Rc0hJaXXECyx74llKBHMtLC27Z9TZrLL29GNXDd&#10;Uo8ykquYgtYF0dW+L922PYahCaZAM2zhZsUQFmnKhFoEQeBWy/Y7hBHS91esM6Bhi13m9ALLWqBj&#10;iHDM4QIVRwvnFoIUQo1eGy4tCIVv5nlKdzARk3BVo7WCDD2QqEzOXjT8Eil8TMqrRZJQT/PaUovi&#10;iLCRUZRtrpgMPvsxOcC9sCVccK77qIe85phjfcmXXnb1t+aNSp6b3fFwarxbW1+XnZlSYzrnB5wn&#10;nMKwA5Qx+ts+bBtpePrGG25o6hzRt2yplDbaNlUyHvlq1wRkhfrhKKpGNdIGACnT505OVBuVPMvV&#10;OaczYTSKyZKGak5N08SAI7P/0vX1XTMS/AbUFRAovlN6A1tR13gH+e98LqUN8Wgsvl/oWSWljo4A&#10;rrS5qpQUZhTS4EWKF1heUJsrOlau0o3XCrM/Q8qCvVZ6LiGQNk+ycpcDfsvNN4M0tZFhz646HDQ7&#10;YSfxjIGj9s6RjQ2wqYtEa+/1e/QCV+9BYk95u1qUSGqXxtLyynw+M0QruTO/kpFa7tn7rEtHrXAl&#10;1yALdus87Nr+WM+gTrQfoiiWP2ZH9EoKInW16kw1Nbaxi42TJhwG19Yl8RKAbjKsHWdz88h4vCRT&#10;c7npqYZv+inbmB4p1EPWflqXiiinDXvvViSJkaKjVOPZRby5uanyT4gZVLSDsBBbL3xFSFEr6Uao&#10;XWdp4zV+ArUnwkQjRO+dUywyNwUzzbBDQ3WYa4MA2HBbYLDUqfI6h/MxbiN2Rw6GTTenocNGQpBR&#10;7YDswBJYFLC4rBpy1DX4yzsY7uNuQ1HXjAvHzdkW7kVwqXOlOvZhxuz4brG5mB6czjZy25Ro5Edw&#10;xHPpwuEoYiYcRvb5fJZmsxT66X7YaJtpwOywdQ8ENuAstt82ACGRkZ85DQ9NOQoYdyXYlOhKbE+A&#10;RgTC/zEunVC46ioNXpsAuHL5qK0IqeFM6BFVc1M9H02Ejak2JNdlrW5LKy2qwmswO+Q1ENU4TKWp&#10;B1G+KKBjQcx4oo2Ml/oC3AT+jn0A3oWR33PhxoIVRYFrN8g0L+aQuCgjJobvOOZFXMTW2AJrN5R1&#10;CLnxOyS7QGZzrPDj5Ovk6+TrroLUoOIUOk26SAGKw0GjRs1biwa/tWuQyXTXgSQjiJwgWDSeGt3U&#10;CTRg3yFmmfncZX9I1QS8tb7O7Xx94w6hjj3R5+hIGw47irGTSkun0eW3icw2/KHUaD3U5V5nK7U3&#10;DZR3ShXFmNtilcHukt9VdqBcBUISVBqciOZf9oj1uaeyZlPzR8hQbjkJiCfTDLhP7BXSSaBs0UBM&#10;wlL2S2yQccXAaULco2/J9vb26tqa9OtL47H4fkA94lSlUQi7N+IcEuryGlPvpryx7X2rZ3atQLy/&#10;M/mhuh65pEbsv9miFqqQ54k0MA5NV0Tr2iapZCqITkQ8Q+VCytZu32tra3MKVOT9J4NnWVVoHkOw&#10;WDsub+ZcSelSDalplWtU8SZPPZ0J1TERBccQchl6BHnGRjoDMf8gqBeqFELXWktdL2RWY+93TW/S&#10;GCjZpEkIJzbSTIW0uSmZ9Y57VgSSONEuSdtprfdIb7nildEAaucqu2MdnlRW+WQtv2vrXVldbaLU&#10;aVEiCYpAp7atpDJb5U0nnha8UFiJpFBA9mVpuNyKPUHhps2AcFC7I0uNeTqDczDsqBPD0wpAMRxM&#10;vrmiZU7Ucc/2MVnv2WopvnAWi7mBbH1A+n5Goxd2SamJ0wbcLi7bX9Hw6p0V7NaZULUO7lJXy+UD&#10;Gp6FlW2otzHlwruEDfLW5qYOn51ckj7r5MQG0BiRxWmuZXYxmerjFOWPFXXjwNMp4CyBVo2co+lU&#10;Vo+2UsnZMT8wm8nRSMYgsCPc2oKXThjax0aj0fr6uhQ+GW9H4t1PlEdCrx+vjbzJXMxrmQLw1eyF&#10;RaYIcCR7LuB2F1Q2eFkBPrbvR8MwGg3tplam8K8ukqrBhfyf4cv5oVlvfWAfA2nqFxGBL45G6EI8&#10;batLOKVAx2WX7YhlAZSpsJioH5SwTwYpXjDN2/60euaKss0ND7KFUVIJtyzKxeY8m+fghgNPoByn&#10;fdYYVIstRtmf2clZSgri0r/Zdk3tjA6RsX1GBiME0AaySxceL2gBlM8dSObK7qKVx88rQgXRiTYS&#10;U0xUoqEQieUG9m1jGFsTeDIb4SDXR2ebC7Kj1zPwZN3ostxA4Ms4soJkvpkmWxkmCXpMfokDxj2i&#10;Tpgdns6PLHwblrPWKQvB4aqcJnyRo5els3T7+k0XOvXBYH3o0dGkzkiTO7ZTKHjuqKU+xoj6Hq+l&#10;vpCz/+efc/br3/rOkzDxB+H188955tevutp+uOqa6044SC2DZ5m7ibjNaM4VUjcsY2k5ptUEi2o0&#10;BIwI0B+ec4IV7WK0he5I08ZcT4Z3smyj/EBGHJIj522CTBcHjQQ+4hJbkdqV1IloOEPOIw7BWcRo&#10;EvXSCVO2M1wgVNBs1CZ92AcmjD4Ww9e1SWl1neuW6HDZ3pUy7jCQqnRA6lnd1tY3I6xvElLoYSKc&#10;LTwkxDOgCmXADAs8g6g0kNCZ7Vtwr/O4bcIE8N9gJgsGh+6BObU3Ao76oseuPnFm6r5y2i66FYoN&#10;bJmKjle/3drKAfvAhz/zhAk1uA0rHzuCOzJIDthi6FCTY2uHlYFAnlrQiGlse+xgqVESH6C0VwIP&#10;+Vt3aTiSnvttLqMqHk27i4nvcFWk+o0EcEYo3yhM7pT8M9wsKQKxYNjQutR0EuGH1BXkOjSCmBI9&#10;h8RGOoc7lYLEPHKD1jAqnFLZRjrPG90C2c2lpaWmHVB6FbH4PL3V0tpk+NFH7+g2R4ObJSdtwMhy&#10;DkfwX/rjRoTAykRf0ZxA45ZtJwmtKmyBRw4f1sFKOIuxvbWF5CMFc/K05SA0FL6VH0ThipVJsjQb&#10;jWVIZ8BxKOJWlY+9yUkqdR9GDCePBaBl3jygb6OaEGSL0YW9j2lRp25CFS1apoC10LDON/t5Mtmx&#10;5T/koXv37zM0v+uGm70vfP6Gzs0axjvjsVUND3jA0u5dGMYvf7W4+qpbdLXq8rGRufd9dt//PExk&#10;Hz7iXXbZzmQy73QdfpuQqukamX6GbUiTqk1MmwyHhw8eRG5522sLbWq/j/6N7e1mszkHUlOOoj5d&#10;+ytsi7ibqkVPkEcLtBS4I0EETDBX63xqPO6CVqBMajkY9IZ7CmWa+P1QuU2aqfRoQAGASG1DspPM&#10;bp3kabF+9q5wHBmQhR9FjS49GE0EXrKDMJQiwRE3DIqlIIW3DHthf20Q9UNbvl/jT4aq+2s9P8xk&#10;Y9df7tetgplNh+Rx6zoe90BdQ7hS2uqYk+Jws63Ig3UJrC08F0IrH/AUuLw26Fx7gKGurIsAknsh&#10;pMauo5B2h62ELMDclq52CmLWyq3hsA31hV9YbXpoZjuFaJUBEsttOQZk7Wef8o+6sS7hkyL2YXIS&#10;5CXtRzRorHtrX5wwg9BtEMq09LayxbT2wmKwq9Fwy77QNi/ZSuZHEnsjGs9s3xFmDh/tmukBdRB6&#10;to5kO8lmOWsSWKB4hQcViq3I6usIlYMdgmMhdX0HlvqeTlN/7stfPYkyf6BeXe104QmopRbkjchV&#10;Q2bAfBDpGl1GaYgM7sI+cC8jqhDaDjm5X/Dpq5luh3rishVbdx4RQ/ZURQSUAbvxhKolqFUISEdg&#10;D2hPZh9QZ5vo2B7VriLO5fgRK/uN7V8Vn/qaevbbJjA5YUMHTH2IeEH55WW0vJYbiX396LZCGY+o&#10;aa8hLO1NTsHLtqLrxEKDI2FBj67VIjWPdt2+TY5Jml9MJxm+xjJFQuSQ0daYp5bgm2oBp3Wyk16i&#10;UzM77D5sHLhZM5RUICgPXKGJ66sf2578qKfcbAMZ9AdUyLaNW0EquvO3NrwowYZMAOXkjaqDuGTg&#10;JeefnXz7Rltv/ID7HejHhw4f2fvlKwAcT9uzeeGDrrDn1E0Hz7n0MtzZp7PZ6urqnALxLla6czeX&#10;SifjNH3M/G3BHWni79ybTGID2yIJ1kUWilUVJO3QleIVtV4JMCR6llxEpVEzC0HltMzFkfHOqYx5&#10;22cZ0n2imRCg3kD4LyQgFjgWopWfMdA5z20Y6uX5hIYzQnIJXVZkba5DH1HI24Wid+R3TgURylFO&#10;UGgiSFYhEtvoNGYxEBXQ3RdJmihVG+czUottnANZibEBF4gQVne+p5x2Ebd29muspIkXla5Dpkyl&#10;zgdDLhlC1YLXKl3Qlsp8lojXl5TQi4WNZ0xVRqEf0IewWJxx5r5f+tlD66u30Ug/cdG5r//rs791&#10;zSEh1H2njn7+uVcOB9/QXx/1UOfSy5/xjndvNw4zYfhTTxs94kHv6L5+8ePt6/ezr2siq2RTr9Ut&#10;ul3Y50ecB1BYjAawoue06skl9sIajLYf0CAxm0ET0t6OGi8/rkhL3tjYGNHDcTabnTiPFhLMhZA0&#10;/KdhtYGQamqIldvngm2FUb3BzaG/J+qt2WEy/B2gZTXNioVhsgpyiBwZWRQKQT2CbBSYH5dKbCnJ&#10;FldFGMDYDrjWwFy6k5R55Rye1XStSGdZfxmuI94po7Cxr3ZGe0aGL9PthUF5gEJ5YqQq2l2oq0va&#10;gEBrASH4Ymex2FzUlaP+RUkvXOaQoyqgJR9wclYBS/u0qy7qbJ4aQsWNbtewt9xv8smLWpk8NZNf&#10;aiiPG9MMh/MYwriAxbXDYaQoOgKeFp0c8F83pBEH+/4gBM/KPMB5EsahigpUBaqMbWsjsNFWkKG5&#10;EF2JUbZIDXLLQLrZjApqb9dzytzGGSIQJsiAR/dZEgTDyJaZL7IgwfGFb3cv8A3Kp9Via26bGaZF&#10;NYyobGn36DYA3bh3H/2O/fvx9/9t985Z9z3nzLPPvVuAp79/51vPOe+Cc86/f/er/D2cuzaB/I9f&#10;+Yq7YF0n13JPEH5IIlkQk41Ho62tLVk9iHrU41+66ohm1YBcbZ6CNLLSoXaMb0yr2i4VRTSeSG5p&#10;tbtJWxmDiDDOOGmr55kaDSs+vKVbDYTP2rlgoQrAI/nTMZsmb8OKRTIpsFC5gPZAxYNTUmw2AuKp&#10;yYJBdhB9Gjn7bJEUTSiruwbNN/Fyobg9bYkILa9t0OxcjcU9S8Aty+GyTYTRo90jFIYMlPhYkXU5&#10;bU9suJbGY+F7WZqIrZTvWECYpdZJwVPpZGRrLeCeEpWedSa2c57sPv/snT1rX7eNuuXweV/8J192&#10;h6JXVUuoLe+004Z23G4+kKgSMBy4ey0f9FcPHdo0JHHvM/rn3vsv1leetnvt745sPaHfu+Xssz62&#10;tvKEebJ+6imf2pmePx593RB84L/w0suWUtKoOYlt6WGc1uwFEhGOkow+7Fd1m4U8apIy39nZL4kI&#10;idLZbLqyAh3FZLJjuC1NE7UnatbFzqDBYCix72K+UICfTPREq0vcIiivQ6w/KaRQ5Kus2TtHdhHP&#10;eI4SP9bK46SIHFUcz3ZdFFK9S6rUJbboghLUk++yqjJhfbGwOqY5e4WlsIIcnJx3EwhPzcNkPt/e&#10;2lowhlOcPenjgB7cEWUb4AsNVYui1ojJPVoSjtanr1GelO1LFukiwqVj0aVqw9jr9TX4kmPlDEBV&#10;A+LW1qYCZQxMB0FoB0Lcc5oUw+FoPp8pUvHnfnq2vvqP7//4sz716cPJIn/yk/df9Ji3/uyzxn/0&#10;GljOG6J93jOyKNx65/ue9clP3rhv3+qL/83hh97/XVd+89mXXbZhC3/gg3Ybnr7qW09819+Fm5uL&#10;i56494mPecvznzn+f/9kmZsDg23lvyrlp2I3iI3YDsTmKCbnEnjYeFoBTPG37bvODdVF+EBrDyLD&#10;RHkE9Xs9uWLbxTBmW3B94vB+NKMA7oz8Ch7JOIjFAkILw4XqEYQhnEcnGaSVAJgaHq2StMrLYl7I&#10;6thp802k0Bis9Qfrg2AQuHZWF6Cot27Ygu10gD7CqB82+U3zPJvlFeXFQPMZc6k254hiGYTC4vGq&#10;H47CfGpLC8tFIU0O7D0cR5ksoNjzxlLaFp5sJ9NbUzdwDVJDKRH6VYicFaV227FyHfku09qIYnFb&#10;CH2d04p/sIUoupxUCONtnDocx8g5x/OutF1luqHvSXlI2bcVA0VWRsNwsDqwjUfEJFXpjueQ+Q5Z&#10;DNhYFFbOuqz9DW3bQnIrMBc5TKZtBJA6ztBEzRb4Xm+1T72Hj+AbxUciLqeOBuHSaau2nTAWdB0m&#10;qJeSwbh2dzRY36+jYeMlNdodxMt9OPs5yP61pftNKk3t4gPHsNT1HdIT8fsvvfAXuncecP457/7Y&#10;p098PP3ZT3zsBS/8pTe94c86SP37v/8Hp+3be/r+/Xfxlvz1295+FwDEk2u5J0DqkpP1skJT/xwz&#10;mTCPLzWwZrftIaTmPxlLS2CgSWFpJdVTqBntisF7PqXYAckSxVYhqY59S/b0H1HinDNEI2QPYkJy&#10;uqYEpfFeILeniVdRmJJCFkzYRqZGUayurmrLQ6pBICZmwMrO9rbgmsEUwVaZ9HUC8Zp0Xac6EDyy&#10;FdiT1da7vmuX7AKkMxZxldFDQC1NUMQaOCsK+0TKmXRVAvKKLpWlzJcKA0WIC9LtcADhs0GttgBT&#10;3Jon7Ozs2PbLxgH2y1Rdy/RDIDhk+rrhqgFfOS0OpKXOCMvWV2C8sG/3W9aWz5/M9ox6t97vzI+c&#10;tvvC933iUbNpQpVEKOORHuXFDz73a7bNtx58sEvAd9r+3r/6oVdd8qWX5cXq5pEjHs2wDE9fcunv&#10;XH/DrCjv/1MXLRmGjmcXvvHtTw2jQb//4Gc86c3nnPX+L3712co8jxnyHLVm0k2ynZQGBlla/bSE&#10;OrIzUwPcnSuU7HwUqltaWjYkRxfkHjF6I5bIMoinKQtOOK3Rl/CXo7otjlYekaKcNe/f48xDwbZX&#10;O4h2dDLGD+lwyErF40xEc0qH4ZwzJLI3psIYjapgkVl/aq5D2mI5YXeE94JtcKq4dPkooGTACJiu&#10;LbKgK7adYzMCwUoef0zYZqZ9Lik5NKZ+0It7hqeLvCiLhRQyqsTwp15flnYw7XK9rqDVyYxZBbZv&#10;dgJlFTxRaxNuYNWWYMvpZlckQ1JiZdvk0OQa2vKF4DWwmuCiT1+2e/fS3lM+9PWrn/aBD94oPfqH&#10;P3zgtD1PO//sv9t/+jOu/MZN511wr7XVv730sqd/4QuH7aAaaH7Va5de8X87j3jQ5uc/Dx/GH344&#10;3GD+6m1WDqGR8SMfvXVl6ace/sD37Nr91Jtv2lGRoCqxz1uQDg3OmaOCNtEbygDzhlLk5IYYhK5O&#10;lu+1OjiVajSnpTo+bPeQjY2AZ+AJ8khwIRjwygRmamibK5AMgmhu5HLDmoMeGtAnwG3ape1GWqTb&#10;STrNMSGSopsQ4DKiAYhTyzIZ7GyPSTEBUKnjuUVGmD6I4mGETrzIj/gzQDaFB6jfZnk+y9NJkk+z&#10;ain2I7qBEFi7S25doGexZj3S2tt5soGDyJsNf4b5I0iZMz9WBCMAJTG0J3m11Yo03wCty/XSUI+r&#10;53ldTw/N5xuLwVqvvzpgECO/7DnFPAOLz0RJxLID5oZ+BB7FSgV6aKDYoMQcbv1WLSSb83Tb66/1&#10;o3HPZ2irndd5kSXbCDWUotqlPV+eFAq+gX4D2m4UCTK6DqMg3hNjRzzbd1hW+z3beDc07L7eV51c&#10;pI1eXHdaHThaVXv93UPf4D5wuZdOsmKeR/3IC13bJDvR8UXbrzuY6NX/XHviNw8cuntN7r/0RT//&#10;pre8YzQaHv3mVddc994PfWR99ylHv/ndaqkNqd8FDtYn13L81nJCa6nF0BiME02lAD/lXOjRGNBH&#10;We139lyfJIk9ZqQ0qFvHaNBsaTuPTPxk9wdEuqysqK1HiNMeVEtLS3KLk3cbHCGofJUNrbLKBM0z&#10;yiF8SmM7xzEl/KVMMOlwvPwrFOShtcv0DU5E/Iqmy/V+RS2K/Gtlua1eqLItCexjgkR9enQInMG/&#10;AqwnWhWlZtFDV5PgXcykHH8b6TYLkrp1N+vSJfB8WV7uDJ7xAzUh8tnIW+eQmOKBjN2f6g4sWp16&#10;wH5QG1uP7hNavpS+8iXcu3vbVnTTrc/+6Kf3kvt84IUPffDZZ7z5fvc+52tXrsu6pGRXnA27orDd&#10;2pFbhU4DYi/Ex1DvSy3s/Onbk1As/sHNBy6NP3/Ftx4exT7xWW86u2B56aONlRvByoCQVN2r8gWX&#10;BF8KE5f2ZyIUlYMd8PDdyYlKpcpC6g6qEaJOVCNU2kWQ2J6NRuMm3Z3ULLvlsD0yTc9ZIKmpTjSw&#10;Yj50WlY8fDItydkAoNkJMdOq6BSKpEpALbMi42UuochubUDZzntI+tJrWWf7YcL+SJnxGY7XbIk0&#10;5R6pV80OWc03o5qf4g0lwiQ8NLEcCe2YS2guG92jGyjVvUfHwJF4esm+1SAId4vx0sbhw9JIiGif&#10;z2dN6DpxpE7v2WxqoypOXVWN7PPUCdrpuQ1ea+94pHoSr3OUyvd88NkHDqSaapD8+sg2yiHDKraQ&#10;B1wA8PT5SyvOXeR2sKzCuumWx933rA/X9YX24bPu9albbn18kuSqEGy4/vHS8cMf6Dz8Ib13XrfR&#10;ecMrl/R+5576Yz9y41e+fq/5Irn48ZePht+YL8776jce9Na3X6/T8ulPG+5ZP/SO957ygovze532&#10;7jzfe+W1j/vb92UPeMDKEx71+eHgitn8vM9c+sivXIY7lY771tYWrlBNF5wwLHXDVljtF8Jw2S0d&#10;g6fKUkHzHFCsU3u1YWhoJwzYVXU2y6cHposjM50qUP2OYrsxwYvNYFwJQlhOfNA82GkV+fE43nWf&#10;NS8Keit9vxdURe0ViM7urfQMTUKPEWPJ08O26Mw+HA6joB/Am68FdPCZzoBBIRRpHjvqLndbQ3ZH&#10;WuewHy6dNrQF9pb7vgJWQLyzYGjD1e1bZVZWaen4jLVZ6uG/UbzYWqSzrMrZhliUddtFSj8Q3yqN&#10;cBDZBkBfEcHQAzbwIfhj22aDvPYmt7NEybG9mN46sQ8bdh/uGfo9u4TdPMlIou+kO6mNW28cB5B5&#10;ePToo/W73dJCn5dhxUZMG0TKrOn9p+QYW75tBvpbHLj1gbmHrQqS3uOlnqN0GfHwqKTr3hIQuY3B&#10;0v4lOxHzOe6fqKUjqw9C+65/B+FH4dZ3ZKnvdq8bbrzxc5/7zAue9zNHQ659e3b/5Z//6bXXXvvQ&#10;hz38BS9+yfempf71l770LpBfn1zL8VvLia6lDtjaJe9bPREFI+x1ZGNjmQpCzd5iEioMJTHEg3Y6&#10;DVsDWtoGzyS6kGHz2vq6pM9yLpOZlzoXR7SKc9iAtby8bLDAQ/+2q27Fgq1RIpNK4lQ1CIbUpAqx&#10;KTVGLnjaNvthPB7L2lmeG3hTOeQ01MuJsxUkLqwjCwiHZYP2eqqQRbmk+T4YQTZddZstKqvpFNTU&#10;PPXWjeEDmxeHo5E98n0pvBWPx9u6fXF7awv8NGNWOqW1+kdSilbztpCQAKZHU2TNWWs622W/Y+Ox&#10;IG8yxmvHhPWCO+//+Prpp/27G24qRqP+6aeffuutt37psvDe+/eee+8vXnbFRUXZPGw8akv4XEOn&#10;ubQlNdUvGh9XzL0DUv/AofUjR47kNO4teBOfL+IshQLVaqe6Rb0aqIJjO6ewteRUr7I57NehoXOr&#10;34hNbaC05RgHjvOds9S2auV1G+riiBUy5O4UyZLxy6nNFm4rVdtf2e6RekDlNDKgobhMXO2UkImk&#10;VMLKiMEJRr9Ih6mZsq+WxkCKnbINc+nsLHyJ6dWWwA90WegOcbbWrj2S6FxGbxkDaOwH22xcDlRr&#10;oOqjckm6F7vcKhYMROToQ1jMF7azttkTulVSbS7dUWSoVLhZsuaiiU1ZSO/RDam97ISUgESY22Cx&#10;zkyWP5mofZnl7exsBwGi4K2eMeTNf+cCzVy+/K1zFTl29NVYOYLnY/4P/3CDhsgWu7V5ZHll9SHn&#10;X4YH5w079s5Z+6G/uuXmmcCxjte3b9532j7nPvfdo2vw4MauorjVfrBxsB288kqwbvv3TlZWV+VU&#10;02cDBnF8eeqeT8bhI5bGN3zligvD4ILzz/70hQ95y6HDP/2pS25hD8DG7vVPvOBZj7zp1j2f/uKz&#10;H3z+V+9/ztvGgx/bt+cDX7vy0X5wwXn3veSix/yPg4dedPAgXX3Yi1m0WVedSd+//AsO0iGwc96Q&#10;1r6HmBcwl0RmgJ5M3aNNHjnRRVEk0CooPduR17LV0T60FOhlxPedPM1CuF7AQm54yiAeR/TH4A11&#10;xpxCD7HkdlM2EGxwMJ9nBn+Dfhgv9+3z0XIfhHdeVmoGLOF/V4jNNYCIdNoyHobEovhr5RiS950Q&#10;KgsD0x5iVtjEkpfolkCkOVTUTWZNBdsNWxpaCSMfJcEgjMaxof/61gliwPsBpBRsc0yn8OAb7x3C&#10;rY+IlUZ4UH9zTtENRiFgOvYOpnX4YlqmkySdIFESmYiuZyOTT1MrGOw/guDK1hsYMg6rKInCPvIm&#10;gaQrx8a2cDkLWsPbqcYDsXLZIUnjaliw2B+zaQZtel5RJu5jmxAQk4uYL5OisRGEFQkUNVYa2f7a&#10;0RnsGpQF7zZxkE6yaNyDsmXj9hxZfXeC1H/8ylcoCa97Kbrlne/70DGf/MJnPn3dddf/0z/9k2GG&#10;1/73//43f/OeO37m5Ovk618YUqudWfIGNfGIb4ZZL6eG5cHstBkQHhEHfPj5DOvs0uTYOqMBs8OG&#10;MCUaOsTHzRcJtiSKQH61kvZoQpfTAkKiYfGFgs4QHBOkyodE6NxpgbLsHZR7bHetm268UT2OMTui&#10;IGygolq5Hp1jmp7QyuIWqF0oeJxkqrwCxdO7reeDgaE5E0AKal4xXC2LL2sU25dxu9nS5kplm7Sh&#10;wCEVAkIqojaFvG3DkLk4nWI7syyipFgWqH0msXdZ1i6DISvCSqlZELZMqa46qxCvTVRk3zpwq6Nm&#10;zYc85CGf/OQnNw4f3plesLr80dq5SKkxGreAkZAlHMYdYUE4Bnq5tqHB7nC4tQGpZNBL1KIIPSik&#10;WzFAA9GAeOiyl1Oug7R24mxoDCYTCcojOq7Ylu8Qs4p972xbvtNLsMmw3YJe4zQtjiQ0UhInRsC1&#10;smc4nTYKCtqrxA3lz9NA/sdyhGw8PYiDZSWOz9BETzB3yGJSFtSoQ9JUKmf5vtkh0+GQ3gAHhaeQ&#10;zF5K+qar7bJLPCnaiOwVSni1X5qNUV0hLxrVSw2pzEJCZyn0OoynOXDLzZjYIdhVozBo/jAo7Gke&#10;WvViu9Bnx54h5YL7rtyWkjh7weKnpxqSaZTebGZXuuHFxj2acnPo0bugFvZlou+wwHQKouBpdZes&#10;rKzqrGZR4UmcLQhOpjk15C3AfVufruvu2n3K035893DwuUsvf8ZkcgCzQOGC508tUl8R4kIGceQO&#10;+uCzF2nQXHFRKNzPHVkkC18wV1cKNoZWD8vLN7zy1Q89snHQRuDss3/4F37mnQ88b+vSfxoxBx5L&#10;vvLa+3zoo/aV5GvfeOCLnv+NM/Z/4M/+6jnXX79lV82Bhz3pSY9703nnzK+9tmlGDJmOWdONXsu/&#10;K18v/+Wfe+4Lf/EhP/SYY1lqA9ERzNrqknYWIn3Rp+hKD1ARyybbiUFeRAzmjUQhoKeb4UIGFpKf&#10;rur2nKyLFAYpOTrXMUVmQLk3iNDFWLGzsKwb/0jGm8PCecBGPczFuQbTgyGIVWg5UE5LOw03Ougr&#10;YAxSpTsL2OE5/d7qQOJftyjVKQgfvYiwkqJhO6sNbXopKjaHyUT2GQOjyU4KDfQg6q8DKyP6JDeY&#10;G8Toj4Qo3LDvfCtZbFbz7ToeumE/GawOPc+GYmFwORrGS70VN8ZdukxKJ7YlB9R2owixzUOFYGX5&#10;7tFgvR8tL9t+5jM6L0W+rcJD/DiiW2wj47RX7jLAbcV5bZg4nUDvYdtj48CQlko+H+hBZH+kPdKs&#10;fKjbqY6wH7keMDqqlyhw0LJZOk3UJahqjGRRGhDHv3To8yCYKe2w5klhA95bim+nrndYodz+nSbD&#10;/W7++ne/9R+e/JNP73TV9zp131Vfv/wkLjz5OsFY6hqsD8IgptM+/Sv0IEcMB2ndQo2AjrO0vGw/&#10;iyYUNmWUxlSKBT0FZU0tpzzxrHJ9Bh88nyOgm3HNcy4EjFSvJwZa8k3ZTWgbAk5SK7Awpw1IJOMF&#10;EtIBH92ik5VNI2JSbtMGjMZMeSyEt/gklsisyVVmn5aUlMJkarqSV0PAML8hOfWcjmCGoiAOJt4t&#10;aBOmreqJSkzt/u7r35wpjFqFeh87lwnluglVRJRBqxKAIy+DTnzGjhgeFe4RSJXriKxzlfCisBJZ&#10;LCuitsU0riQKp59qh6+8/OsIuPnsZz97+PBhFCrRvKr2KSlDWufRsMElHvMK9EClrCJrJhDlip3l&#10;Otxyxb7tce656p8rOtaTpwqye3jUNI2AsmE0sk0FI0tVsdI9HDZ3qm8PtRPNRu5coaQMajsPZzM4&#10;NhjIUzOi0/rB2ROfog5D+ansJhpTOXLAwnYdTJS23mEjoBpnpVRBV6Lrii1Wz4DLHr6UopGaBaTc&#10;WkBpc8xhZbi6qqbMkVwg2TAg5l4r1YSD/CJkUacBlyGGlE7aQc32SNckylaqJPvT9uam0m2SNOEu&#10;23j2m0ZYXDGBEuBt+G3YSazq2Pli36V4Ed9vA45mOx4ynT9N9wJqv4XyxjWwEqkbipVTDQXisU5j&#10;O8EUEapYeIFmZoMHaQI9urIS1UlJLI5T97GPOfXxF75548gj3vU3W7oMdXMTIteJLbqdB8XTDce2&#10;VMWqxk2dlIbWbKtUm2mSBGcRP/DVrz9q88hBGerdcCMuqH4vsZOI+ldcoZd8dq4RPrKJK3R755E3&#10;3TRRs+/2jidMIyFTTkts+SfSuf8upf1+/2W/9q73vPfJP/mMf/6yQEMqBLh10YSeMEcQDnr2jkax&#10;zEuDkgasEcjiu9AHDyImkNMyA7NRDoCsUvqYIOO2jQSGOP04YBMhWNUiQU9hXVT4EoTUkEb4FC0M&#10;1vpoTxyGQPI5Am51PuCCiR0vx5yhXe7ZJJvcvAMdcJrDOY7KbJdudLZJ0cggprvYXiw20ONrmNtA&#10;J8TKTt4mjcO7OkSLpGOFQTwmtEV7X2o1ZOMjCNdRiD3yrLKzGNGEtZPNkqoMk63FwsahqAenlPEo&#10;Yvyi0hBLB7x4DXu7HcPiaX+1b7VEOI45vGE4QEEVjSPbzZIlhzojDQqD7LflT7LpoUW2AD0dj5ze&#10;MvoLwUoz6JAGeT6pd1hn255CoW5PiYSUP48YE3MqilJ8DiA02VWOiVm/Z1i/8m1dyDMHY43Qcibg&#10;OJ57zAP9GF/qE9yW+rtqYuvwtL1O3bP7qiu+5lB1/V2t8eZbD538yj3mKyccpJYeA54Y47E9PMHE&#10;EAdUyvSmV8b21pYQpNrkFc6s1D3QV4YCiQhl9dBM/dO4oElylsKYrHMjLCFY16yx2vgEpsGBwZnf&#10;a9AwddjixUmP3YYgteX4JBsfB3Qxk3ZZ2seSiYk+Rb3q7tJMunADyGxKV+WGBmTQ2i/kfAwYIpco&#10;QopSPRtUKhhSBKnZbklBIDgk2FIkh6y+1YJmgOPIxsb6rl3b29vSqWsSQACipGamUhygARdD0vQy&#10;U2a4/YcuyelUbfJ6ovtsbhN8McwHWwbyr/KEVvDbhQ/+WC++4uprftX298CBA3aYTjt1ZdD/7MGN&#10;p4rF1wRC1tYnFRt3ZLsBC5FTet3sNo94LJY6igeKr4+okoTfYpBLLtLc1cnIKohbC7exNVQqixVw&#10;rKMRWFhqjiVWloa4i1+5kxN1wBqPXm9zgXtDlipXRFGrJJMm2GldXHRqGSLc2gLUVgiRJjfsxLAT&#10;u/GT5umtzGpNgCRMyoStXuvR0QbNNNE8gqFwqqHdXsSWA/vkDo3APVLOOh+mU6WrFC329QVthTVF&#10;qENpTcWU3FHEpkvvLiNFSRro+pzShqLPItEHM81ht9ICVW4vpil1STlHiZ7FqNRfR6NxVxFJf2Kr&#10;kARL/Zrco5KzTaE0LV2DZo+rk7e0tM7aTp9lnsPkxa40hWUKyoNAyLiJhSorNRH+m+eNzz/7zVvb&#10;j/yTP189dPAAHf2abj95ZSoYnIn3nC3hBS2trS7YIBgotsZRjAU7DWwvpEWhD/caJhPmXhM8RNyM&#10;K45HgA2j2OaNw40HuUrfRYIpl6NdfBeY1chk16NkUBsanPZ+cJcBjo+//2/f94EPnXXG/u/IiDRO&#10;HU0BIIiMm3DPL+Z57Rv6DAZrQ/h7LAz8VrvutxudbchMQdMeamVqrJmV7Si0BUtliAnQs+eWKc0u&#10;U2qFiaErdRnCshkIHnaru4e2IltC2AvKRVmlCwavOLJ4q4umDDFwb9A2maTQTsyyZHMBv2p5RkPt&#10;7fkx/DGyeebSt67MCiZ9o7JSlHfQD3Tb375pJ52k+SKX8wYU5AFEILZNcKBzs7iolnbbo6r0aCNu&#10;IB5yi8RulwhIz2dZMY4DpifCQDo0TE+PvJy7mRbJJOlN4mwnDYdz3xYS+uGwZ3jZ0K3fg1lKsUDF&#10;jvtyFKi0SGf1ZNNBDIvdKHpF3QtrrybkVcRACUzN7Em1TtLWOsjnGeMtAbuRGoMYAcTcUBPvYS25&#10;pHqu1Si2C4iyzekW6rtQgd8eMoOlvsM79wyW+qLHPOqpP/4UQfCNQwevuua6Rz3uR/7bq3dvHP7u&#10;cNUTL774u131ya/cY75y3CF1EyZCQ1w8PuUkLVsAwi/N3atRT253ER3uXLbrSdFrj6LNzU0kk9sD&#10;j5+UW61Bt+WVFYEYAdweH8Mhu/4Vry2Wt0kjb20HihZz1Pw9oTYaG6AgdOpD9HyVAx1sQ9jzlJE4&#10;tLVLUSBQGHAyWtoJh51hpRhuKlXs1wGtP6RLyYiQ0BVGLWyjA+GASD4e0YRO78sPW0Zs6MIkVdbY&#10;OOS5OHKrSWzLpfOWd0SfeS5SkkwplfEpF1GRoK3VXEFO0rRBb7wti+eW+9uCVYcmB2I+Cmd0+7r+&#10;lh8+58wrnvDoa790+XmHNhZ798SPe8Qn7f2vfOO8Ip8o+k4wt+LRh+B1+LWl5QdMJ8nePeP73Os6&#10;sKdRvXePe923a8WpcMa2kMgkz4GDU2JQySc4ke4obV5C/IAS7MR+Jlqdzed2XOyE0fkj8YZMggtp&#10;uNsJhO8o/EgWhtsU/kfolqnp0BB2J/TXQZQ+5Agtz1QUKRddATF2OBQu2IFCnCSk/9Vcq1ZaG5wF&#10;V1TRWLoHhQFM2SIKMGwvDFrZcntKsrSjQBBctcr4pu3V95URqMtHYuIuj7DDrMLNtoUyHZeWXbS0&#10;WHOdxrKw3GYRouYBqS8oSV/0+j1+vpAXtVWR9leWmgtKhpDNzj5gu9Rw+s3YNjCn3598S6hKjzuH&#10;QeFayq1z2XrYCqk/iaSQ9tkbMKRNSqdW12yDOGm/7SVorsci/Y1fCfbv+7ubDjzuDW8e23VvNwdR&#10;8JP5KqqmgVXgwMd2lK0Y2bXqkzwudE8Y9Mouix7i5jEqnJ3pallMtF4rz+kRPtLJ4HuoTod0ZG9m&#10;Y1q/vLqhMmtlnncW8q2wJBJDH1DRLhmbhDdwAV8s7jKW+rqrv/HbL3/5//fnf/6ff+vfd+/85ete&#10;233g6stuePwjd8NkSKmEYjul7y9qQN6YaS/2iWLoMo0FzYV294U5NNq3g54rnZnVzI1Fhsh/Hz1u&#10;pQFrH92BzNYuwBbX6IAEsjTIC4oUOgP7bqDVeYghLJV3CO85FyrprDQImONfrNSWRvANX+cuUbzh&#10;LJwmyXy0bxTEgeH+Cn7Y1IRAJK4gcddQuOMNepPUVjQ7OLVlGpJGxOBa37B7CRFFSVGKVQv23yKf&#10;lbPDqRf5S3tGCKzZmHkIcHEhX3byIAoI52vcsQg+/TiMhqGtdwFvvkVoz5Zh6Sl3HQw9xCFlkudp&#10;UeXMcucUHxTpBQxSbFf69hYmWK3aQ0HQsPXIWWQMJGsVRLkHrlx2bIHQpy33oKLGcmgHbqtKC/Qy&#10;Bt58YwaeG4HnKFraws/N0zKM/WMe6MemJ9Ij5R7w+s9/8AfPee7zpKV+19+//z/91svWd59yFzhR&#10;nHydFH58F6+qajSyAkw+n696CEkh4JE3FZLrzKcVMqKgE7/1IgAtTSShDG2X5mjqw1Pwioht4eaC&#10;q5MWoqJCMYSotxK4VMKinnBKK5TPXUGphgGKSuoLIpKQ8Yois5fGY8p/vY2NjR6TtAM2NcqTIZSv&#10;WWtOXFDVjY5AMbJpKu01utZIkOM2R2UnJtP5FcH9hsHN8yFFL6o9At4d26lzyCpCij3EKG/s7Cii&#10;2bbZgC/myudzW/sYzVsA6OrytG3QO7aotbU14V2JZwTjpFIICF6BSMiIy9RMfil27C75fBj4z7/3&#10;6X/54z/y940ko9z7ha/+22uv2+pxG6IgOHLkSL+1p8AUqn/gGRe/ZXtynt2z/+Hz97/Xqc5Dzv/Q&#10;ke3733zgVM8VWkU1At05QVhHY3f8PVFvoh8M9tnGS+QAw5Y4loE39DZMqFbz32g81tllAzJs9/o7&#10;vaRYMDy3zLRIwaz5fEafw163ajXP0UbNV2KOwvxEbHtt+6y2Vth0zrQXW+Dq2pr01pq6EX3rNUri&#10;BWRRZIt9npawINvZsd0ZETHXbbaRKjGnNVAXyS1zaJG42gwhbBHV2kifMT1qSBCwuy3fh1zpzvY2&#10;zmRq90kzh6K9dQjyLGc8Z9R2GDd9AoaGrerghElf/tNSoVSYxpkIgDYXNTdPQvDuiuOHQd/Kf1on&#10;jEZJ5LddeerLlMpLnh7Lyyv2q7xcNIEwHPVe9ivF2upnL//GU1/3hkOjUdh42yPle3TDzb1z7+Pc&#10;79x9l192M8Jo+lYCTffvtQJs7+FDE7SNFnv3nXKkowBsg889d5UTf4Oq2jZ0Th171ISDxo36P+IY&#10;doKlqr0eyeUi4irkbi4x2obz+15KT33HpTkjq5bJ9rbmWyCFZ/l9l2mpf+n5z33Ri190tIT62m9e&#10;9cb/+de3u4GXDywWWYWsFrCT9PogKFb6YGiQ2An6iEvsr/fr0vYarXiLraRY5MxKrKVgDqJmRsJV&#10;/F6rAbFbc5Fg7AD7KFGgd7XP6UGwxY7v0Pq5NsBdQiHtlnmBRG67uAqfrppVlhT5PC9mGbxEKme0&#10;ZyyPPKUPMuFccNkpB2E9csJhjCD0gzMHtncB2mzyou26g6C51w+damV+eDo7NDO4OT5t2ZZpe1F6&#10;aPgrDHd6riw+bC3JVmInw3Bt0F8fAq+fuoRWP7Lv9nyoIOMG9LfFV4hF9Ie7hvZLOs3KvNq+ftMw&#10;+uiUEbz2apYHBR9XVh5AbYK+T2FW6qfdOKqDsA77bhA2t03qcFwVA36MCMl8mlklYFs72jsOoec2&#10;cA35R3+tt3P9dokgTKSqK2fRRmB2aJJspVCW90M7fEXgx8PI/qS1O45/jMrjDoHkd+PXc5/9r885&#10;7wL9bOj5Ix/58Jvf+Pqtra23/vVfnQTTJ18nIqS2e6ecoSsaR2Tk5GSc19BpjC30mXcs0rSgXrbQ&#10;1DCxteb6kfoahp1pK6LjyEPnJCYNQ6ysrqaMaRxRVlHQn8t+XVlZMayQUtqh61/YpWy1IohNps+X&#10;L0MGg0Hy9ppODbkqPl3cnsLhFrSS1fLlRiIaHiniiF9eyH5bXY8hnYPRpUe5gq3IpxhDECcjFkzJ&#10;KIsjb4Tm5DhzMnnyu+WwoaJI2YXm0KVBTLki2X1SlPL0sGFUiF1Ot76O5ItpMyIflc3NTTlOqKhQ&#10;wp80IU7bjyWSVYZu8l+zHTTwfck/rl35rV8/dc88jorJvH/VNWz1CQEpXJorG3CXKDyihcvb3/sr&#10;55093dgaXn2NYY7kE1/4P09Z3/zmt/dm6ZEDh/wPf/rXtrcN8aOp0ZZw5TVrh478X1vb6GiUHOUz&#10;X35AHN7fqgyF3QgjSlgvTt1rbUByOmZ0gd4AoDR1kbDhfylSGlHi3NGfgpUS9Evv0dgvsn1TIFuS&#10;IVHUjCBp2OJGUa3tIevfmMNQ/SKNkNt6xulEFbtvb8K7JG66gtjeN1MwitP6H6Nwms1skKsmITyT&#10;QaG2Sibc2gsqj0Phfp1IQtJp2/Z3ZGNDUJiT7pXbCtDh0MwmRShnenGjr+ACOc1SilcmgysXPyWT&#10;j6VjYa/kQASzeu9UDXaNv+Dg2Q0sWYVcCJWspEsSarGlZUU5yhpP/oZyAe803GqO/IWfjddWP/Ge&#10;Dzz74/9wfZdhLjGM/fzFL21f9FjnsT+09bXLmx7le99nz/raey+/8mlJcsg+cPW1jzz/7L+91xlP&#10;v/7bR6x8MWT7aDpVf/krM+qhFVZfhk2eZS0RthQ10qSJt/YZviNwBjtODnvMehsSVRY/KNp15rD8&#10;WF5dVbYiTh7KsVzvriD9/o+fecZ973PWz/3Kbxz95o88+SeONhj+y997cmU1QykQJWshGOeBkG/S&#10;QOiOZzixz5KCU3zFrIR53DiGj3LoIdewHwiLo7cRzYI4CDCwo+dd0AORnM8zlw2GDqPO/Qg+fSCV&#10;Kbrw+3a7LPJZDmwNJ7sKELNv36jztIRf9c4CuuHS4GYIBI+4RKuxeT/NSoWHw3OjNdguM5iTMLcl&#10;gJgkCRqDSFdG1A4Q8yhOJymi1HPAffDEObsn61pB4n4ElYhSG3vLUJBrs22ZyU5qmBjEvA1bUDfi&#10;I9c1jFsv98iXzw34Xvv5rX3nZzaSPb6JFEkQ7bWI/EqCFtRqla2xt2zbZvfJOhywEo9kU+27rS4O&#10;apaqXmzZkuc2hsEgMvjuh3Y12RbkB796a7IN7R9iF5f7buQbgq/TKpuk6U4CxbnnVoMoZB8qujMj&#10;UOl3TE8s7jARffdlqY9RWp9z/v1/97+86iQWPPk6cSF1MwFK+YQeljmFHxJYi1asyTsKH2Scznap&#10;vNNDUZPUkE/0+5JHN2CFYeDN3C5Vxeoiwvy16wJkkzEKiNSpjHbFBQqgx0TDepxXxCLCCjI7MwQD&#10;ISxBT0bzCq23bg0ZRKXP5nPbbPXpq3tPMoOAoEGKFPUgVoy5wSR7az2rJcjaTPJx4AC7T5J4E6sd&#10;EfLmNJCOW2sLeUQ0+kvyi5LSSQ8jEJYaSnPx5BK8qBRfx0RJbVJXS1QM8Ms5mJA62HBRu2K771BX&#10;3aW+Sz5RtAYR37p28+ZbenE8YlhjHoa+ZiHEtedcckhkubz00TB84Oe+ZM+uZr1XXLV9bW8Q+DN6&#10;a5Q37ORsfMyXxmMIfubVdJbTIi2TcuDIZkR2MFYNZtsghf2CAdeaHNAUfEiFg/26tLwsvbiKExs9&#10;Dc6dTKfM6aphIzGfGegMRbtK7DGbTQ04Ko5EonkdI1nsdbpwWZRovkV+bSJ6G10+fUV03HUOC5GX&#10;dAJR3jvW6Dhzqn7ntF5RtI2MHYVre7T1WF5eVn8t6joqT7QN2piKwms1TSr/T8qflODbPqzCSTMP&#10;mtVZzBd2JTGtPKLH9qKhYJlAjqZMnpDs2Mx0+rE9sYkQMki9urbWuIC3bbKacFDX3ZDNkZJG6Ff9&#10;aUHiVu7Uin3pEnMkuVEzqDCDklzmTWNuISXGqact3ffM99o7D3/QLRc+LIb7r405gkX8S75wyhe+&#10;cHhnJ7v+xsfc98wPveiFF33kE709e+KfuOgS+/zHPuVK53PJ5/zzz3Ze/LOfff/H/9Whw/ljL9w+&#10;8/QPfOv6i2+84XDAi7Rz3eat7DaXwC7VktvT5Ap5wji8ycgh1GHEhsohu97De+0RyNZ1pwHM2lmU&#10;uroriL8Pf+xT9u999+5uGOsX/sKfveEvDFLfnqIu4dtMrAxT6bJuNCyegn2QRi4YB9La7kOVX1sF&#10;YmjNQU9hOTT8B2Ib93NImZ26DGyJnR0NY2L8bJpyWW4T313CQQ/9f+hihPrZEPD0wCy0+0c/MIzL&#10;nr+aIdu2hQ5cpauaINuTQw4TDREsI902UrWZFwNtyTz3CR8XRxbZFKx20EfZjDVirsePxxEwd10Z&#10;YO2v9O1+ZxjXPmPrlX9zQxTVCHR0Ay/GzTDymGsIs5Y5Bgp2GTO0sZb2GSbOgNEP2KXtod0QjZiL&#10;wlZhVUE2KwzR8qbqFFZrW2lBLxTg9aAJ9MXg+GgrjAYVo2zcijUbig8Q2L7fQ7wl2w1LGLAssmhk&#10;O1IFPdtmJ4JmurClGdC3jenl9lhxB7tHcEeZ2lO4Tue5jULQQ2umHY7JgR0bouX9K1afZPPbdXVX&#10;d2hPrOp7MiqSB99dEE5+1dcvv+qKrz31mc85TsvfOHRQltvHdV9sLa/5oz/c2tp64sUXH7996V6f&#10;/cTHNg4fOk4rsiPy2lffVl/Je/FfHlLbLVG4Df5oRCEi/HIGjwMr0FJDHRZdNodmrqM2RFoKaQUB&#10;ogmJfVQFAascmiWNEJgW22qPMeit2yl4YUqpGGVmzPlZeBiD2mxN1rp+wSktsaWGFDhwiB0EYcUs&#10;SoIiBTYoPrKVMnuWxkBz6/bmeH1dfhRB08YEjhw9W1yR+p9khBcxo1FR1UMmwjAWexJwFVUb7CxC&#10;BS7U/IzaH2MaTjut5bPqB6lvXa6CKR6LxtyNSNFgTdK6fyDeZWkJtc14jKc+wwOl+i0p51W9oQmB&#10;gIoFKa3dtjVTAelyMNAkgw3F+iqG7vRTJ5vbMUy+ydrqlJhTrtNnf+dsOkXx00gOAkVOenTjbuwF&#10;7XBzPCUD0G18zIRLuLvQ8i9k2k6jgvC8UhYcLbt558KPLDWYGE6nky7TRAYRgqfK4rZTQKCW5+dC&#10;sgdJFJQ+jb0g5quZNNR4bnBKwbbERjWiPAPq8A5qE9KpetRUjO2FQS076GGgMHBoeLrQE8l+5O8h&#10;/z7hS+FpaZmUn6IKVqSsywew5PiaXSlZljSKF54evX4vTVIJhKSBsWNON9yaEZWGp3lQ0Mhl10su&#10;t2nhWjuedr5IyqKTVgIPSZ/VtCflhn5QKqo4+042s7S0rLpX9wGHzZq0vbuNsFd1F/HVFAlp+rAH&#10;Nx/Yv+9TxxzWU/c+SyPzuv8RvejnHnvOvT98zr15tud73/T2p1/5jet1cK+66vB7PvicpzzhEz/x&#10;pLc099NvXfSGv0q0bXLC0VHTCPOsqFUzd22vBgE1+FXrydPosmTTzmNtZ0jncWRnx4xWifDkZnCV&#10;HSY7je8aLfXRbPTTn/DDv/ayf38MnsY+wkS5YNC42+Dnvu+KonaUxS0bkNvoE/LWbhTEVZ/1t2HH&#10;eWYHG5kvw8gNHTen9UQGLr9c5FC6zUHMx8u93lJI242QznoBnTpoD2eA+AhNNgxVE0lDSlHSWbkJ&#10;clEKVdVf7omsZRslcxAVicJAcnQQzjJDlkEUwJXPHkbLPbprV3bkwlG0csYKrKa3U9UNtjrDnQDE&#10;jouTuoA5if2XTVLcVhmT7o0i+AMyHQam0bDHRoi67bhBZ6WF2926ygurMujm3QidEYo+jnedUfm9&#10;gK2NOJnzJBMWD3q13w8a0Tm7ObXXXshYcb8JiGyYcrYe4krPYX4Hb5NeMFgb9FZ7IRxO4OrtQxJd&#10;50mZTXPfNnviR8MiGIS2Rtv+sGd/BXtttcH0wM6Vn9m6ZmvxpCcu1u+zS82jR8s8ymPTE13nHvq6&#10;6DGPmsxmFz7i4X/9trfbf8cvjsSQ6NN/8icv+pHHHyd0aMt/3KMfdeqeUy44/7zjty9Hr+Ulv/rS&#10;d73tbf+beZPfM+T98af91At++lnHadAMT3/uH79oR/8EY6ldRzZYU6INYb6UqmIZyRWtzNdBX//Q&#10;Hi0BJ087Ts4jbG0dAyoZD2dEYw4b+9QVZD/A1YuEnJhdPJvLEkQdWUPxuOLG4DvB3qn1XbsMu2gb&#10;MqJtdTEO2nnYJhNRTY104QB1xyf9gNEP8mzG/DUB0ArjNhJZ5DrOaDyWxIKRVHB0FiIP2DJo70wn&#10;E7k9VMTodWsVJxwg4YfgBWoM6gEUh56SKRTMUtheB7nELstsrqR1moFvxafLTQJcGs3p5M5bcm7d&#10;wFbK3alaLlEwF6klpPDVSNcp3WUjqERGr5XPZi0rXLbudYuFfWDvPOnTndaVrxwWS6IdaXY8RrJa&#10;U+xfyhfQGLHjKmXT9uqLdFdzKqGYUK+8U5QKKfdrkKkcQwHczmfwTs5TRbcEoR2Z4Ww2hZEcM95l&#10;+mbjziKq6bGDUmgEVb1guqQg89msUwyr6JIrSyJX8jCsWiCoqlIUrPKJ5CfotHE2Q4rXHfanSsMj&#10;NYVtpDzabe/sHGDPnC9FhGqJzmHDacNrxFtXPHXXWNrhVOFsTxfnbgufz2e2pKqaEyzaf5Bz2MVE&#10;B3SP9aGGN7TaQ5KYET0l7SS1MeYFwosogwhb5+3OzraNlUCnGgak/YDjzXisQaNfCqpQ1bQJAyb1&#10;vqBzp8lRWSgNknIlW8VI/53vvukd73qkOjI7vY1s+7LsBpUr9vX/+pp8ff2Je/aM7OcrrzxUVbfa&#10;Lg9hs4Cr9aMfvfaSS86+4ILH2uoOHprfcvORLhS9DWZqhPW3HMhe/p8e7ziH9QF5hNs7/LVYLOav&#10;+hNb5g/bYVEFbiP/O39wEX0z0oJC/8svO/Afv/5jjrOls10HMaMrS5dPeSK8qJamdAHiASYp0mkO&#10;+UReY6TBih2KkCLJAJE9hyDPo21J4EzT2U6abCf2prfXDQNGugDyugVjt3G+GWL2XIOSfkiTO98L&#10;R6EkE8jzm2azQ7NiTsqDqY1EpcS01I3oHaQVwlHEk+RDcN+Vkpv9dhAwQCZSZpOs8BkvPwgRQm41&#10;AxNdgzjMphkwNz1NxHzbf1TBkxKuXSDmBbJdfG6eYsAbSAloXsyPzBYbC+QyEuuH/RDuJVHT09mM&#10;levIGq/s5XkclGmZ1dB+0GwbuD9fFMP1gQorV/8DyPbrMqAdOFq6XZp4dLbcNuxODsMTbJ7nDk8Z&#10;DU8Z22HKdnC1sqezRDIiE3lscKJBxLCYoLc88BCpg83rLfUN5Sc7Ie5Jm26yU84PT5kVf7s553uS&#10;lvrOGdArv3Xd9Tffol/vdeq+45Sb/aY/fe1LX/ab+/bsPn778po/+sNzz75Pl1xznPblve96R7eW&#10;/3Do4L1OPe31x/MAWRFyXAfta1+/4iW//MtdiOaJAqnt1iqOJyL00Uy9+reWaFtbKXucNjwGPSNi&#10;ONnD4fGfJGLqckJDRXzr8QMeVAHRzBvPZzMDjssrKzuTSY+QRVYJBtzlEGzrXV5edtj4JQswdTeq&#10;m9BAhran45y6jkY91yVKEasX0SkvblMbod+g5Nq2ByUBmTdMqdMSWAx0TJDn0hSs6Qi05RD7lgTx&#10;89bWwG6+PfqaCUnnndUxuU+XbL1a2ez9bTqKTHZ2QOR7Tbid5gQkmFYa9pCbJ15fcmRVEeIvbcMM&#10;9qktT+4rUmPD2bos5fLhek1kj7B1QJ4YMPEoM2nJcGHp0OvJyw/ccOK//X0/Y0sGXJB2hVMNJUPm&#10;dVwyyt83jxzB4eO0A7Osxwqlt/3V5kH2w8OqH0Af0m7FviJ74IpB7uKVNXcheYMCzMN20uM7yZNE&#10;IVP3jEiUJjAI0SpD8r79LMOkv0jTTvKhAMU5OxqVRi49gMcmV2WsYE6mnTBRTI9cFwsNAmcA1Dkg&#10;yKVd6JyYDUnbub20vNzNmdheC6uJ7rXttFJAFK9Qpq4g5m9j8sQjCp8yAUfydKvl1OnYSVA2Ng6r&#10;N1Hp4yX/Jk89mlL7jCVHxDq1G+XhQ4f6zN/ujPB0RtkVqUt1ZWW1U0Kr2GPSYSr3wKbVjxNHsihR&#10;DovKAAqWEhHV2sKOKtaw2IZpsXS3LKR6tzelSOj8wjs2Xd7V02l+6NDNvGfUmnmYTid0Gqk05pde&#10;+m2Z/Rl6FkC3zej3rfyera6u2UIkK1JHr8pjW4vVKuICNHGhqqBpbmbfiI6sXPxssSO71dCQsTsK&#10;Gh/Jooq8uIvRw3985f9z1tnn3vF96BkgF3ZhukFdL2Fc0xInoh1scO2UdiluJdk0NXzWW0XPH7ri&#10;XK/uwVzCvgij6KwMqb12UxfWyKmv9BO7k9jnYQUd0L0CMDr3Y9ym7Odsliebi5yOcoz0S5KdxNBn&#10;38MlbwvHQhRvDmTpkcqlH7YD82sc1oDMOtIBXcH0kuYldAjJsVM0mTZAnE2RENntFE5cJLyACUb3&#10;JMcEhhhsu0TQNylzGOQVlbonHYaQN9mERVlkhTdX3qdLX2pXmhaDziCwQzDxsEaZZ1Bg960qqNNp&#10;nk1zyJ2LGj2Ibh3QVLQ01N1jEjkdCX1y7XICweVbN1MELv2TlA2Jls0U7ijYntyed248svtMJguU&#10;uqiLxB5JsN/urw0QzdPD/MDSqcvn/Gh0xjSN+nEFD83bQep/zkTvnvn64Hv//kcf++juV/vZ3jke&#10;kPrSL33xTW/4s4988IPHb19+97+86ujYmvFwcDzWYuizA6C2uvXdu47fHj3zKU8y+H76/v3HbxVf&#10;+urXXuDClfyss856/i++eH33KScEpFY0Q0ithQCZ0F7HxAhAoHMxy4bEcGp+d9iAaBgF6DnPh2z7&#10;EzwSrbXNsImqfaw6hNcJIXjzda7Ub2dmZaiX0e6jpBebHs8ZU6PFaArv2lPQFr5MczqH3RheCygL&#10;QhB7rAKO7+ysrKyURAzq+avJvCJcgznYTZiFYRpDvQb07R1Sy+DPyFbOybhD/jGZxJ1q2VApn9kA&#10;BEQkNgqy3RBA0aja15/5lG/uWv24c/J1dGV59Qu/+NWR+iwbYMoaQ61gd/LFPM/Ey0oDbKMtN4nO&#10;k67rDsQtaTwWXSroJj1S0SYRyjxOsyhdTo08QxSsqF5J2jz3VOSoH1eAknYiQXOB8PEupYcMy5eY&#10;XI0yjDMDknfbO3bGqlJVJdbJ7uW62Mzw0DaxcZiRDbnivqmZ7sU9ZlWmspHuktglt6AsGCe7xNDi&#10;rWVWbaM7Hi9xrsa2s88aCRYZGj1dBR7jltS2K10Txzzvsgw7IzkNCFste/arOhFJOSNVURHo/Jiv&#10;aQpC56oNgMTSrByy8kP7C+1Ku6d6R0mu0tuQIWaKahjbzzbCdGqfqLFSFh/obE6tKB3t7OxI4SP+&#10;WxBfpwSEUi1HXrcuh8pVVWeqr4x6Zi057UyU2hhSnhhQ0nPJd1l74tGvO+YmNpDaQF8c1rSdwFQH&#10;G9dIDFeKfXHYpIjWvawU10tg59LGx7VPBL14sGvIAHOoEQhA0UQtOw5Dw+ksQ4MgjOSikFpewF4f&#10;FhlwvYMjh99b6btatQdrZwq78UmaaDRGHaSlVbAz90RaQtl4kFy3NaqlkqbL7BZNi2Rr7oZ+PIoN&#10;TdrmIWlcFkqUeRSLHB4jbmiFL9+hD2aRSvZNsbZnm1QWTYY5RqByyJEDc8u1o4qhybByImB/JN0/&#10;3CIpcipPrJBASyI7JhVXLhNAxE/a5RJ6Cn534Rto5U0dwEub4TsBHbuZVSmLGIlDOKfkamZpsTHP&#10;5okdwd5yH5mL8NVGAyXCIGnY5/oltSPosLTxyWZQcg/WBqO9SwM7NJMszYr6Drku5e3V07V3zxR+&#10;bG1tgYNrX/bzFvuLvu8viXSPK6R2jkqx+eNXvsKhvcnxY/d//aUvveqa6179R394nFZhu/CNq6/5&#10;2tXXfLfRLd+VqiRdLN70pv95wfnnffJTn3rd69/4yc989rtF1ccFUksgIYXGlI86KT43Dh+WgVfX&#10;Hue2WHnBHJOMTXWSRIuZFmohReI2ICbP7RF48NZbISMhKtXDW7P/UkvLClrQ3GszxvWUtT8JxAcE&#10;T2x1apom1ew4oKjDtmFpPIbREqfXZZHhMBwkU+aZfZG9cQFZKwQX8wGv566w9YhL9lvf65yrk2Gt&#10;ohwVRu3RN3o6m/mEINovlQe8CZYyWqZlcj8MPOfk6/avMPTV7wXhsg0gW1olNkha/+B/9rW8vGJY&#10;yqB3EAZMJHFFRjK7B7MlPlRL/srqasmocxii80wWKtWkh3CVEDBjCAPNloi2l7ZYj2xZc4hE19ku&#10;9Ys2XkBNQUia/Wj065xhQEwSEfM2Gf2ojRQlMdykEhryVqS5tlanlrIMRVHJBWXBGHb7MC3hsySF&#10;tXnOHlBEqvWBYu2Ci+mIvrW52aQtliDyOaFRybqbtSpwp2oMA7I2/sK1BkkHrY5FMewlp4nsMtFV&#10;g/QWzho1QmTWqHbp2e4oxca2ZDweCJtKA0Y0bD9Ekso0MyStjyGSJlmWq9tSRLhmbHThC2Grihbf&#10;bLswGo0lTRE/rQ+oAUPzCZJ9C5TLKxDZqCwPtDua41LFoiYNqdecttW4pP2OAH0ngoraKbU5W05V&#10;P5wolxMkDr6hOIFRiRCcum3Sg09HY3PpRYHfK2M/hq4jRH6kMmGcIBrsGgf9AJnYtF6GtZxdSg6i&#10;RsQZ07sjjIeR2GVaQ7fecHaMBkHfs/+HpL3xHvhs2oCARsnKxl+SodyNQsM+hrAsBxqFig50IZQS&#10;dsfPDTUuIOwOoiBfZIvtVLoRQ+1aoB/7hnfRzsIWQ7nvuW3+Kyp0+b1EBlE9kNy0tyOirUSWQ+MX&#10;+gyOYQVeowwoUvQ8RiPYcaP/7+ZtmOv52Ix4qZn1sjGzEma4G7A76ofQrZRNxmGRIVoSdUSMPkin&#10;reRr0s8kbgy+FwbBs0mphshski62ZovNJETeJJLJ5WYoOl9CFFwPcYDKJYKbXrlVLDZmtp2D1YHd&#10;CbNJkkPsfowLtXMsyK5PPnbuNi8Do//1Na/98le+clyx++/8zm8fObzxO7/3igsf+7ijAym/X5Dd&#10;duEjH/nw8a5AvvyVL3cb/8ynPOkv//xPv9u2zuPFUksm4fIGY09ENVTJ81h5eCKEBBq6x4ncuGIm&#10;kohYkqebT8kyFM98xB0+dCjiAuX+NiDXCxsE5vwJSSjnRfegkD18sjCzrRGQTTlX7lDkLfJMtnQg&#10;54hXUmZBQwJLETDyAQzNU5kqoAPipHWzjqkdn02nZRuVIvGrSx49Z7YfxoFLlsd21bQruXo+Ba1o&#10;oSTs9pURo8Q7wyiMQ+e0/MlbxB1LOMiGJe8GpLIDxMFUO+CdfHFnZ9uAoIE6qvc9uXqLb0ZAiQvs&#10;K5xXFLkBNSt15FMhuCZbPftm1zMqtljVmrTLnahGyMyhJZ+EupI9pATxIjs1oaHyr7FptwVKB8Jk&#10;ysl0aqfBiKLklNoeA6CG5GyNyNSkL7gmdiLRn8SOEsBqLQKXQv9pkupCiGGdXkbULdgPhi/JSqJ/&#10;zlC0nX9hFI5iKDckt4BQJwBfLkfnJs2ESZYSM6jLtguEV7SQqhERtJ3tt8BxJ30u5CbJV1efa+j4&#10;p1HnPK1Jp+6mgTbcZEFpeMMiC0+Lbm/DIHMB7rb9IJjNpoPBULBef2UwjRX5jWGlFCmau5CjZU4b&#10;EOVVib3u2i5VzEg3rzpEMxLaO00LgFNohyVjoJJsW+58OuUufckyUGkjnicrEi+MgbMN4hHnVYR0&#10;QMOe4/d8YTUBWacuIXSIegbkbFys4qns8vJrxqB4YYnwES/wDfPFSz2DzvoisixhnycOFhbQ+Ew/&#10;YIOHA8g7akwJqRsha16CIHGYAQtdBI3sXWFsSsFdih+QOT9Nk60EfXjLqE79wEumuP2KNfcpUC4S&#10;BNkYmszmGSoBqLHDMskZuFiLNq7TmhM/nB4pJbaG4TbQMEyvbUe5iWWF9l1YUBfoziTpnk7SbJrM&#10;Ds0H64Nwd2hgF6GPtB8J+RlYEPYjudoZok6nyeSWiZ3Lg5U4HES2BO1dRw7LgMVqAKf201nmQVAe&#10;sD4BWV7TU7wKoNew91Ek1K6KFraZ1ixs6Hvdj/JeZstJ3IVtzGJr0eS/HMNS/2BoqVdWVr797W93&#10;v25vb59xxhl36z36vZf/xtve/TeGp78HDcP/PrlrMFT9gh//2Edf++pXfQ9GGXf++vWXvhQik+f9&#10;jNMGhp/1ylccDw+To4uB0/fvv/baa08I4UdVV/bQjVt4YY8WQ6KHDx/O2fmnR2bCgBX5CrdGXeB+&#10;AkLnLilQJm6aMk7ZgwXelwSkHrT2AQOytjQ1tAHCtlYDKQ2SZW4lwxA1h+GBysloNeOLaCyI9QVz&#10;Axpdy2JPQtiUD3jJQpCBRzAtyhyqaxopQMnKKV0tmYlqtWwxGhcOylqgVJ7NGNU2NvAkA2+VFk5n&#10;iMY7t8NuM6kzY0bMdAEoJ1/HEtV0FdQUvJC0Rw36ovU2+U7gAd2lq6vC1rSN85njDXrS0FWaJiKA&#10;5TEnnGcg1nCYMFDnDYfOAUPPLIekgZaaSMfRIGbOGrJzi7MTDz4zavEkLVpy6iamSQ5Cqnu9wwcP&#10;jhgzVLeRMXJzlwap4nVhiF+S9IJe70LMAnZNACeru7JVaYsYbvjaMChnXYdojCSaRdKSwXaZVGzf&#10;TISq1aZ5m9R7ONre3rIChN2oc0PhnVRGsS/KRReFLEmMLk/9SbLjlt5u9MTylyRnHKutghEtfV0U&#10;4oklTc5bf0npu3T92ibp8MkYh6C/LzJYQ+e13jiKcrS1j8dLyk2kINulnGyh7HSR2brh6DLUmzqg&#10;al6kpLvUZIUIdc2kdbMW8g7P24QaNYRk3MKFckwpKpP19YlCUkMVYHVgcptoGi7LBvUCNJcUVTFP&#10;F5sLQ2xB36qoKICthEFwt/ZKqnpLtM2VbGH0UJcY8IPzNNUaiAeP/DIr/V4QDgJSEpWiDh1BRio9&#10;GBcuPYdXoyb01XpYGUyFlYatylNCCmlkA9qeG4P8hk84sHQgQxKrKSvZ7cmicUikH3q9RT5YH8L6&#10;Wk2NrmNvlnQUse3JF4UfFaKBfbI1wPGVmh3FjnuNIxTiCClZdm2jqjI1NOrkvu0vaZpZbn/yKVYW&#10;PQzfaxsx9C8yOpG2gF5ipYYv8TSuCBcib4i/C5h1RBCE1FCn5CVZ/I4lZvrSIp8enudziL97S/iA&#10;7Rcjb6DfqaomiJFkP0JhoISRSAb+hsh69O0AjuIis8IjQRj7PKdRt+P0jwbQ9R0g9T3zMXTxjz/1&#10;Oc99XvfrRz/1mbe+5N/efXfnmU950s7O5HtQL3xXFPjRXiI33nTzgx/84O/7Wv7bq1/dRcS/4S/+&#10;wv598k8+/fu+lt99+W9cdvnlXUPn5/7xiy/55V8+ISB1SC2jnhwigDc3N/XkVq+PnoXSRGIamkRd&#10;SA81YBFSvyKbjxazYk6ZCmYRPPbUlWZU+FimxRHd9GTEq3hnuXcNGVwnG76APtlSmMhyoWGzOIeL&#10;GGea3GmWljJHvEaU0qYkuQ18yKzDgII9vA3u4AkaBLrVCiTlbfeVVKqeUlrY/ihrbbvNS2Otpj11&#10;cblEGI1bBU3ZanbmgX2kr9xJ9HzHV5YX89kMDXC0OJTSppV2LN+pYiQSWmKjG/wuQC0HvgBiZ+at&#10;pSkYxf6kmX3BxyZlmvBLLGyF1saBWvGSoljftcvORsWV61t2as0mk+F4rC8KZ0vErO5AhWvCQGM4&#10;lIOhZPQd9yzi2U5p5aRkrFTdtuJSComd+Up4UTuBtl/9lxJIWGFQ5IXySnukpQ09i0CV3aI93Bfz&#10;hQbHHrgSe0hFbUOk7ZEiwj6AHaS80lCskKIgJnxgqJcI23LitoB32JMnHaDsJnk0DlGLqjVRo5mB&#10;ThWt4aIKPGt8u4mYqWmBPr5HW0wJqW3bnvjE+5y6z2e3LmCHy5kNEaLUiVkRboti/2Lgy5/NN1yG&#10;sExMgcQRgkVrRnT7CuSratpr5mEU5JkNI5BnrweBlgsjN+gjbJncU+z1td/e9fnPXy3LFIdmL5K8&#10;S1mOW1NRniiXE9TSkVcXNfK0bZT8Jkzc7mFQcaTpNFtszIskNyDYXxv0luJgEBFSIpOE+KtwWk7V&#10;BtGh7w/guIscQTXk0bUaE311Au85IEvXbwQbxJ+EbfLyByHN6JNG8OA0fhfgWe3uaT/4JTscIj+A&#10;eJo2fKR2KChxmHfo9VYHoz0jw9DxKDLgGNhpG5P6hfbCD3sBigQklgeg4RFWCr0EuuHt0MiYr4TQ&#10;gk57VeOCgp9J2SRQg6QTSCZ6be+jlQ3Er7h7INWlqPorPVLRQQ5Ns6QjdTJJ4rHVMOwDAXbH+Wfw&#10;d3TKMNmx0eFe+1Rw055a8wZs/VQbokNRCjog8fjoBcMQh4xbW4rOx5cZheOHCpbHqYx8GZoJltCo&#10;FIvNeTaxa80xdA6tS/921MMx06NHeSj+8683/smrbvz2dfvPOPOYXKET/PWoxz/h1D27L3zIAy98&#10;xMMNUd3v3mfeffMUX/qin//4JZ97wU8/6xW//Zt65yUv/Y3vuyTj+b/44te9/o3diE2ms+NBHh99&#10;FCRA/77viL1+9WW/+bhHP8rqkNP377d9OW3f3u/B+uO4QGroCymWWNAROaDvhAzOZPsQs8VKs+eK&#10;8VOknOwL9LAElUvMDXNr2C7k4qgEWAfEyupISyWYZk8keOimLR3iE0MVijw04DtuzUaghPa8jF4N&#10;AWmtrgnSp2uHKHNlpJWtd7WckqFvJrDm/Bo8+NRBaD9PptNYHg6irzSRTTOHIxsbPuPHZQQm4k2L&#10;FexeIvKzLZzs7OQtQkrbdPSIbU+dpvYkhj6WV3NQ/Mh6WfMbGrcO8t4JSy0AKhkAA+09zhWkhujQ&#10;QDYcdfoEiv77nQGFqFPBwYKdAA6tBiW0lamLQ8th0ai3bUldy0RPRjc68VR/yt6u4lkkmKiTQQoH&#10;nyWZz79B9mlAnM7HEjZoFX0iZtudnZ0dmHaH4ZTmLWqOtCtL4F57AV4+l4kKNN9QJJBJFWpXKHoX&#10;Ea/sFfgG0leuq+5wVWKOJVBzoXBwQesYldDi8u0zujTsZ3nvJDTGEe2t7kOp0g24j8dLYZvoqRuF&#10;Rk9VpaaVVKxaYaDmRfHE2gZRkrbBdvhsa235j3r4odP2fvJf8hR1n/3Na3bLR7/gzmr6S1Q9Kqs4&#10;OpGuJ0OpsXzNOWkGoOv4Vt4XCnmhtL60+gQh4cNQTYoQMefCcJVsmA1zG8h1Q8zeOB56GYNYEyml&#10;zPjKLDXImC8KNLzJLM/OzcJlF2ADixV8WLNL1uqaJlFHfkTyyCkp7DaUaCizMgDtiwCu6csB1UQ/&#10;NHCMfsR+IO01+vzUrbjIGadSo4oMPKsNojbGHEA8DuAYTXEzaWY1IJbweA6BO62g8kJNeDqkt0vG&#10;s+fw0u6FXgzbELQSFhCZxCs9ZOg0jtpqHIyrclEkFLE0rZC03kMZEPeW+0v7l7euPaL+RdvmMrEb&#10;FJoDasgL7XKKpEixwm2w2relIVqItHSFbuZaviiFPTvn9oFBb6VnG2bD6CoKntA8m6X5Ik93kmQn&#10;K2z7Jeaujpl2do7pWLzzqJeffdqTprPZwx72sL951zvtv3d/7NN3o6fJ5778VUW9PPfZ//p4R708&#10;8eKLj9/CzzrrLMPTx3u41nef8snPfFaBMnfBiB3XQTt6X75nK73jY6LH2G0pKDRNJpkHpqEpqNBs&#10;aWNkQesDPXS79h1ZPrtUYsDGlc/jRlrKJ/RsPvfZ1VcToABV2KI08Y1WFVeAphDtR2E3AtvsRqOM&#10;Cj7XDXNg0raZBA+VRCNZdiYrN4mhGemiOBhJKl0atGW0UrbvQjmwvT0ybE3vjowbLzrNo12umjV9&#10;Nq4ZLBCYkGBAEXdSlCoUWujNQSJ0T5S5QJVM7r55/XkHN85UMHKS5PSh9og8vLZbSxJSlzycQE8V&#10;BL79a2UNpgTRRlN1DydbFJrP0XijOV5bVNPOxVlfW6BhF5999iDzbBv5jnq82J3DjenW0q2x+6L9&#10;oKeOvWm1lX1XfwI0FOPSfpL1mI2wGn3czktBf+KK7ANll1UnGHrwyFLgkzQlmNb54zKT8s7n09HR&#10;ONnp9wcdG211XxAA2EGYQRV11EWgQ2j7/7P3HQCWlFW6levGzj2RCYSZRRB1RBcJ6soSFhMOroHk&#10;gojr+hTRt6CsqGtaFHYFAVlBEERBMRBcXUV5+GSUsIqzLAo+YJzAxM7dN1Z+3zmnbnHn9kwTtIcZ&#10;5z+Mbd26VX+qulXff/7vfMeRNQTRWBQGSJHzmSfsEJVUOEVARk6ZLSzblkfczsg8Bb7uwvVPF22Y&#10;HpBj1XNhjwh3SPJE0g+EAxaFo4zaAZTTgFcGmi4L/6XJXBoNwfFEheJ8QCGjXoPziQtirtWqIsuD&#10;5gJPF/IFAdni/3ZzrmGY2cs/4FABaT9jd0ewLBC2+IlldajlyE/pHyKpLv0V6Q8J2QSm9/nqZGLe&#10;WktKXNrW29dPi1G1WqY2LUreQmIW4gp+NHK9AL6TFl+cp+jYcCTrJMaJ0arNIPv5n4jKDIHUzZn8&#10;LYzzlF7Pj8TdBlEzS5doHkRjYPxKH1le2TJtJ9fjBvW8b5Dj1CHiB3CrJEE0SWMuwGyJ/uKetkst&#10;ohrxiFIYzbE0FieWBHilUMc4fVKxWzqMRUHE4OVDfiSylzRkJY0oTWRIPweLKyWCEonT6ZyCkRgi&#10;rinpGEX2A3iaeR0sk8dhdnzvJSElJ/ebUw1ODJ63i3SvCrtaZ+VpqtSPBPsmeqSx51208CT6EH/r&#10;JJbX0vQIaLQkp6QEKRKDhsIKKcd40kq8SmsdURbvSJp6pEjHQZAYB9rjmhFnhSRwHOsYYQBir0Z5&#10;HE3JEMly4STbh3cEjrYMpxRxJnPc/XgBWSJ7Ii9K7PSmPL8WOAXHcEynYNMeGigeUzzMm5Rd0se/&#10;KkaYc+WkmkPbAeiOu3OG39PqB36xZt2Gex/+vXw84pADsWdn8jK7p+0CXCg2q7kGd1kvgER3WV2z&#10;PWh/fF9my0utcVyXz3HuMcPWBvOGheaR4+VgkdACHBFWtKjsSeoQcfUBAZSYpSqvZIn5K3d1ATEU&#10;bFsKD1l1TmMRACZHliuVSsQcayNd102FgVPKJh8vhFdKf82tzRRnhQopEsiydil5+yyRxqPF31iU&#10;yIQckknhuqyLRzloWkITJqv7AZ0Tj5bfoLTazp0lli733WfvmjxqBQ6K+zPJNK15jkHvjVa2lN89&#10;CphekEw0+UKPxDyJqknE7EzHLcjgo3ZfPOJonuNMTEzYNiVdT1MlM3XV4KyHwuJF2yRjpXjTQ8kk&#10;wpQGuYIpdYfnCZRyvLsbY+iyeqDoV4joSqaNHTOglMSW8ma1W3m8BR1SC3mpQVz43T09lSk8/v2u&#10;ri6UTE56em3SygCziayAKfiGbhLYZeexkIVsh5w/uDFk1mRwoJgk0XxaEz5DLpeXrJkUqBeFhMYd&#10;O5PUyKVBZpbMxDSm9WN4gOdSeeZ8XiY/IpTm8f0m84GAtSCFbiuObfSOSA6STZ1xsAD67EQRHpHY&#10;Wbk5U2oHH0PybZWKyYGYuMpCmZCfkvx2HL4KJNfIU75UA4fnhDLTINKUK/oVVq1ek+zfwnXJ5XOB&#10;H/iezwlfLIHX5LLkXOUA0xmHBONGaboDX+qVmUam757Oq1nJRLywEoXc5CyJ5HjmAbSZsS53jlDh&#10;hf6RTTUdDuaLGGGjAaVSGadL0KT87qQKNKNVqSUoXLB+NgUydOv5fUkLn5u90S6Ti9INURchxsvu&#10;Q/xIYorUI9JyGHke4VEnB2zIYYOJme8qzNGB/PwqhcSZOVMAZZpmxdBb6s6xPHsZ5kakBUJUuQBw&#10;jjLCOK6Zo3U5wEYz57ulmMkJBD3NnCFhc5SUhDExgeOQyAlAfswnJpyKqimMm4UsKMau5JKKBat8&#10;mOyBjjUjpqCeRHtKBDAJvYh4Ggyr4yCoj1SrQzWamtb84pxyKreHimqUCtEt5wygUADcZhgTG5z8&#10;01bOFj+9iO7pLBtCWtf0hDSsggH8brvsbpcU7pbJIs5mS4sySVkUUZJmUyoQt1viMukt4Id6A8Nr&#10;1atN0UuxC04YRK27iMXriAlNrzLJvGOWcQzTbVgF3OCRFLY0DQ4rfpCHPWfJPIGmQrZJ+WuCyJtq&#10;hnWfhPMqYehpoZ/OOpzCtPDE7Ykegqg/c9452Z6DX7Ji5alnYmPVXXcedcRh2X5sY8+eBamVKdu9&#10;ILW8WaOW34tkmDWtBkjdOoBeioxcyZ9UKGRyBKTa61KKY3FfSfyWKGyIOLTFaVzENyzUSUngJ0gO&#10;L+Eag++IvVniBdQ4NtEVCWGG2hSVWKv19PRMjI8DggtYF8ARMV6UpCoCPrKAJ0nPIZGCsfjYOSJN&#10;Qs0kCMnhnNiilp1j7QWLvdFpWgeOhGtw2pSIedICpikWjacTEpglgtzCh6GoJq404ikHQ8C8UGhM&#10;wUmtPCPiWc+0tAVPN9k3SQIRngckJ7RUweh4ncuRUqYsI0h/JW8Ief5ahARRz8hSagu9YWR4OCUb&#10;cBrIjJ8QijYi4ySatKDxLGQmSFouCrWEhQKzHEAY5JGREaGPy/UtlUo+ywBL35sthZaY4zuFFyH0&#10;noRT+eAqCCaTnc9s7kdcDqBJ4LdCoQhQTrFoQch5QFLJCK9F/BCvufB9KQcNL3FIwJnJ+R1lluK3&#10;0s4LjyJLxWe1Ej3iBsZQE8mb10Ok75QvM5+POSM9DhMfrc9CMfIzcRmjY4jyDN8lw6iM0vjYmEBw&#10;ojmxZ10XjhDH4Q0PDUmcQNhS0JMZAlqOr1CtzHYq1UqxUASeZnevz3p5+EH5ks+FpoK2lQp4RaFo&#10;5GX8pSxuT4qq1aqCfYWHI3wt+cUYbaEC8mvCeFIIIJOqacrNYQMS1yi6GZKMXbzjcn27urvlKsvd&#10;LjT6Vo6YdM4meRZlToIGa/puQatA20Rn0GOyu3SBZqSUwWc3CpMgYYuo6U8RuRZQ1e3WDCun23ni&#10;VceBmbeKhcFcczyJffk9psxploOW5Iu64ZDshmkwM9rgfIuiwRwGFd8u+8UFZZLNw+0AwFfiFCos&#10;TxNMkevUIFaDSa7tlCrFKVr8KGgGBCUTInIIsiPJjpyFf07OMjhNN/1OiZktQTgSmcgrgGgUfWRe&#10;N4dEMoc4iPzYKUV+xbPyNmWZqfqNyQaqs/N2d5er84QB9w9qN4KQWSiUC4al7mLNIbe7ifsUoNmJ&#10;yybHMnqRX/PRMJuy2RqU9YbETPS4GQUNn4bDSsEuTVYpq46kHRDyOQcROjQt8GoBM1WSlHrF/nqS&#10;vzY5byKfK2ubmkdNMimhKbvA2ZePZyJmDpZjUn71IES/JteP5fuLbk+eWOl4zuFFOuX5DcoyE3lp&#10;eCjT3zXLNToIch3CSRKe+OCDD7bvFEg9NTHZ1fVUBAu2sUchLWUKUv9RJkn4JP0h3nl4O5b53Z/n&#10;/TbnAC8Wi+LuJZjF8IJirRheyJMCL3K8LPFRZMIkVk8X/iiHN1nslQooU3QJMEuyJWscvCjNwDGC&#10;P+JWrmwB2SUWypVU5PKqE99t6pRlmEsRh6zgIQlrCi0agIiE6GlOQj0SiVbmfItvUtadAQvKDI8k&#10;WTpGAL1wWwAR73tKsmhZlVoNh2FMgO8pcbok9GYUJVUk3B0MY431ekNG0DLCVis6rYvT34jfFxVN&#10;oSLXxUeHU+iJ5kMrSj3N/g34SDkRk0RwjMlKyzItkWeo5F8U1nuqQ8Kux4D9hzarnRgchOpwjnSL&#10;vchFXqCXI2UmoDFpuFKtWgwrKRaT3ZNRSyXNY/K6z55+h1W9RZ87o5tL9ueI1wfEPV9gL7U4pOWv&#10;zWk1AkzG2B3rs3fWmjF1IqP/sOJPYWwJNVYrAIK4PsTdD3wW10vCMJDbKcuSLeQNXAtxD6fibqWS&#10;MHyyGtEGwdyZrF6TU29KCUJUSPOqML7MEpWjOzKHTOkivFpCsz7fp6zjPJmJTTPlc7MYhaiFSBKZ&#10;dNaE25j0twqi+kcSHExbEuqRJCjF6zyXc0VkXaJmK5UK3VTkUE5Fr22H/IEsAEIMS8yEMSBd3T3i&#10;YKtUpnCksLdFd1m88uVyl9YKKRYvsihySECeZEvJfNiE7yUVThCg/DIvApitoGFxOQuTpMFa45Qc&#10;in3YMudhQXqbYxwdmcDLbSM1St8Zrz/PxI+4tfqEjtLTTOQyORTEaWWV2m0ANUUFRqxxQX5Nm6L3&#10;DLtgOGV6KofkJQWYBlhLNGBQnxgV7JU17CKwpGaEzOlIrLxrOi7TLPBTwo/XMZyIhZy5jqCpWy6Q&#10;XRSETN6VUEKdsq4Q4KWqyXdryiIe87PjmAM/k5Q+gRM5Mbge8kuBRLLpmcmBhLoE+aXn0lOXuNpx&#10;i9uWvh0KbrGvCHhaHCw7JTRV8ys0tZN4PmakJE7BFLIHkTpMnTzBTYrqIx6FZaRBmJy+kdwBjhkG&#10;cW2yWR3x/XqEMgkES3oYE901asPobwSobZccYm9TCndKu2i5NrM18EyhIaGMNpz1EN1vTjUaE02N&#10;PMeUmEZQr8nqK/IbocdQjgTycGJMP/+kpT9tCGHOomDi0Kt44+P+IHpdpJ6GHkC2x3lewsgT4rlu&#10;54gwb+UMt2hvf0do0yA12Z5FklambE+F1EJQDtiVJXF1IbuqJCgHr21aQGe4KQeXWexCnMH00mXx&#10;OwJz/F4UzjHxsDk9hOA/YRfYvN4tiJnIJAy2BBwTr5Sxi6Qus1hCWJbmxcMnpEbAC7zbyMvFfrKE&#10;eRqSRliKTRU8gO8ZrQp0QEvSJOocb5TmzOPQsYg90LziR5lcBLiHTIFAG/xW5hchPATcTuLJ6Hpv&#10;X5/EkLkclCaKfqJYgtY2GXLRerFtG7Qaq4trtsnRnOIkHhgY2LRpU8LJ9iTvMY0bEAkHq1GWCtbq&#10;FiaDZEUWxI8SJDOI1hI/iTluzyB9KsLWAa+kEzOHX0fiAya/Pu+nNHLcBpvTzgnaTvX+WI0Y44aq&#10;Zf0B7SSCB7uoXRbllePRJNFUlnSYNiefIyog+/hRC8m7ANfycrlwCcT3L9MMJmxE4vBGIRJXamf5&#10;CHc28SNw5qHNecpVGdXrtZZoRkEwn+vmADgF1gu8yzM3psrTqhzLsAhoY45ETkQV0XgKpGM/sYhO&#10;yK0+OT7e3dtb4JmkwD5cBaHfCDCtc0Ch0GBk4ifxixk1nCaWfOtKxlBilLbSJUoYpcQpYniJ8sG3&#10;nyTjFPwtshsC4PBqD1q/zdYVz0lAYUo+8XwOHmjyr5hWXWKOExB9HjSVBo0vVhaqKL5qIT6JEKGA&#10;Y4k7lGEUsCvp4mXRIyNbS2myeEKC3zzHlsKFMiGaejIVkRUYLtBhlr+TSX9ItKJEPuBjT2/vHT/u&#10;M80TDW4AbiODUzXxsGgiykk/WMv0A8zH3HqN5ocR1eU2G57EgGa/jkxIPguBkJRVJleHMUyFwDm6&#10;gNY3cmhesnXLlCiXy00uPHL55T6tevquRtRMd8Y0KLYCq2CbLlEHdKtgWHnhAnMcYijMBsK2Gvtr&#10;DS0KqvJo1SlqjhjGROAwHZkcMcnB1nX64ZtERYiJyVGre+PNKJDUKppo2Ekch2GSpAdlY2xNz4iC&#10;ndeliSGeSTWfM2/rgPahK7J3QNV8meRiYbrlUhOak57IbjDHmkRbNKKjGE7JsTh3o110mGwNUOsA&#10;uQYlhyh/eZsFs0lmjiIzgzRuLwII9SKcCMTM3nSCv8xUSfCMTioUcMkS1/jpBFwdDZJfDZvjjeZE&#10;ozHpWzmzPK9E4ZKuuJm1oO7rrJDNRzYjP7LztlZwGhMNb8qrjwShlxT6o2JfXqRQaGgSA3MJIo4T&#10;sZrFQFzycnMop0TlpMEwRFE3KFdOV952u/K6bYSU6Z2EVkI/Cpt4FFCop2klpq2jbbmyQ5lo2uK6&#10;KSH59vTqGaLku3q6N27YkH2cmprcZ/FihbT+SPviRZ/+wQ//81u33SFyeJKt8NLLLvtTCZKgwK9c&#10;9aWv3vI92ZZiX7HiRZk63nMr8yc//MEnLv7Cczh3dHjovPf9g7RHQWpNllwNCT8S/Wamf0jAviyU&#10;iwQH3vdCThVnG0CDJHkRF5QglYQxROablPVuUdJIRcQY/primWNAY/FCPMVB8ruK2Au6PjU5Ke8z&#10;CQZK0xwynktfb8ymxQEhe0zlde60sjMa/NaMWnBcQIzRitmXIEheH7cFWEtPhVMhL2PMB/B3ilNM&#10;S5kSfyZUCsGIgrfIgytgkXGhQEzJWx6zszbtFPs1Kfckz14mJiYE0vkMozXWMC5zRzDImfyFtJYo&#10;6YwLRQMbH4UpLoPm8cwnYCkJmgOYZuZFS9fcWerYZjUGQTwBs0WJy84OaYE+aa4fIcD4fsCQVILn&#10;NKaAc8rrWEJXsT/m+0QuvWA7onczIVu49aw0QDMN3GSUBoiZ7g7xFqo2o0/y0XKqS0n7MrPiR8YY&#10;Zs66JXwPDrFLc1ALOSHjxohKMUaGqdokWy7k+5QrT9lGmkXmq8gNI0s0Is0ufB7xUIqeRswJOGNO&#10;CKJxMACt2PC80edQPMoyyKwR4SZJvnSiI4uaO0fTSrAvTkSDhGeComS5A43BLSFMJwKduRwOo3q5&#10;hySJy/lriE7NV5MRUpLL55qNpuiBUJIXKpOEUPA3zWFq6ORpc4CMA9LX870McNPvzmtKZnKMUEY0&#10;x++CSDU8a3VaWW8ypWdh0QjHOsdzIfmBiL9Z7ljhkkkMYqarLT8i8dDL/IqzvaRTDtaENiRKcs0T&#10;21qu8aZEVWZK0qKtiTtLkp/zYRYNThBKUKZQR7ymxxEgIVPq6S5MMzTZotliSvxlFtMpuoqt0GEr&#10;FSbiaFSZm2UTwpQrb+wuqV4kHYjplkiI2qiEdUz1qoYzwU0VB6XekkVmsba4xfoQrhSeKKxkqRsO&#10;aWTEogbCzufIjzlSmR5AmO41mo2RenVbDT85Gz+pkiN3F8HQlnNUchGSFxhTbJaT45q1sBHWR+tA&#10;1QQ9yUVNKRjjyLHwmxCqBhO7JQO5RG+kEdeGnmaCZN82qUGbesq6QUWuCdBJkwF8lXNEH0MjiQ/O&#10;OBhSchbgaZ0zpABSk7S2nK5r3gTRxJ2iXejLA3VbLmlpR6y5QaGECcX9AcI2JjACseXWDRHacyz2&#10;02tpZvKIogndbjffWyzOLTUnG5ThPEzCQBO2iRGTyCOGkfO9kwOeiCIWiZyQcx41+uS818N0kkag&#10;3zLcrpzwznO9eREXZ90cQ2YyuN9xJXG1naJZGiyYrm1hPCe291LrHVSQnd4/rzzm+P/1rndlH39x&#10;7wNfeufZChP/kSZadYIyATff9a6zD1y2/59Q4G/5QS88mxW4Jd23lHzhhR/9Y8oE6L/xppuf27mY&#10;OUxWKj/43i2zGoy4J3mpibog2FfcMLwCXirhMU2sBoKzHAIfc4ZwCQsTLGhy1JGo1QK7ROzEkoRz&#10;qa+IF5c1ktFtaBIIaBhFzhqDV7EkHRToGbGis7gqQ/bjAs4S84S9SrLuLHnLZaVME6TChRvsCE/D&#10;FpmkYbS8y6K2KwxXUfFLMS5LE9gtRx2taLMri9xmjIzFw+22/KwRk1gibrPb0uiV1Wr0fZLp5gKn&#10;dObCCs4IwlTzVbgBtiR487wKBz5K4kZJl4NTiCvCwF0E0ewsm4ymAeXYLdaBLPoLiMSFIBcyD7VM&#10;NmTk5Vok7NkVN3DcEkYkEksrk0Wc5gEpoiVjY2O9vb0hZ81EdToXgtPHx8dtPlLSYTQ4n46wqEl3&#10;mX2QNSZUuKyfKDGUtLrKd1eO6Q2SnJJACcvVCWtFjgT0QcctmQXNmJSOqSi4uHWeI+VE+i1NxQIo&#10;3Aq5A1CbmppkWq8lBHeCv7WazP0ymgFAbYm5SeRf5+DOmL2zeV7EyLXUrCUmT2Bu2KKpSNJE2S+e&#10;WlxHAG65YQT0i1oOkXN4LiTq1xr/jiR4FIOMoc6YEpIaPcv47bc0GQO+55lqQoF9xUJxitYZaHUe&#10;0C8k0rUtXmpxpgoutIs8vCmfimjW4qXm+FFb0o6KwoawZTg1jCsaIKgdU2ic3tffL5MKWQwR9Dk+&#10;Noa7QuMwYqHrxMzjF0q6TACkEL+VuVAeMpm8PTaISl6t5nJ5WV9CX0SHRDjcklBdzmVWT/ojlRkI&#10;9kv+KSGOS7Amk3pQts+zShK5k0zsMv8Xqb50Akbg22rPf95y1eNnUpDa5WkjvRadGZRQr9d6enrr&#10;/DTIskU+/5DacnWn2yAH85TpU/haY6RK0LnUJP6v08USezbH2PmyqsXUClGZ4Pg3m+IEdQrV0yn/&#10;ydR4WPUJwFl67BMlmn68dXIQNCeb/lQTyJBSG9JKAS2gRICPjMMNvZUOXedkLznhYMRBjRgL9fFG&#10;UKenPIFXoxk2A0qRWHRyXS7nLKQE3UEjiH25UIklAZQcg4imSrwgYLiRAPansZWUB7H0FKODYG4Q&#10;G5YuUYkaK5NbecqNUhgs5HpdK+9EqHesCaws+WKS2Mh15/sYlJuWEdR902Ydbsy9MW0o4l8Qtab5&#10;BPfJqYGOUoeDelAfbwZVTOdi1NgYrgErA6O7jdApEm+Ec6qbIpxHk3QvsHAv+5RzxyLxELOl6B0Q&#10;38TQhLFtOrgWNHlgJWwimqcCSpRfxohzLJlHwBqzaJNyusRCRNmO5hElHaledpoiYcVhR80d7F95&#10;9JGHHnrogw8+uP/SxSo28Y83QMxrr/3KMccc/1dXX/V/7/4/lVr9mq99Y7pXGMg41YBrk6B+7JHf&#10;XnUZuYrbd9549VW/efDX++67L8B6lggGYP3JjRu1VkLEdp/xFZd8bmJi4pjjjxeMiwPo76O/u+vO&#10;O1HIdJUMoOGF8+fNoB7d3tqPffZzqAKNbC/qon/9wjtOPWWPg9TG7Pg59DxrEUQSEWileaFIAZpx&#10;g7ifmwwiZalaoJ6oOmgtzq5QOASDmhynmL6R2L+FalzHybFzTsQQBHGKkka6mMsvRuEP+KyxID6w&#10;NIiNZensliyAqNc5TBGhBVmSdChLOwFJhWYqPO+IoafQu/GRdME4RtBgLMvKp4QPBPOlpFLfB5iI&#10;W1JZQkQRWUDxtZsMiEUPO2A0KZQGEWhzmAghMhpalp0xigAj8JfyRwg9gDXXquwGToeKqxBFEUGi&#10;Ok9ahDUuCd4lMwjFkDFqkW5KzJzksUunELqetK4vTUsY3cqjlZYaWnLgkiVbVgCAllDFxPi4xzxj&#10;VCR4mqA6N0YI4kFL+MJvqY8LP8TghN6SDCXNlsey00L4RqsovQsvAogcNTvJaLIkIZiZ13Zn1mAF&#10;ZYFZ7Fu1ZB1fnJ2CvQANme+qCWlHLpkEUIqSjPhNJcYubCkoi2CFsKspyJJlmCVLokwXOdtIJMUK&#10;aZ5GmaM5hdGE/tb5OuK2ESJNmsmP12eEvizUHZkQSnifSB1PcexB2NLtClk3XUQnRHNDfomYJ/gp&#10;Hs1xeiYrmxKLh7haqwJH5vI5ydyEsw0T09cScHNPby8zuQMClIwOBdrirHK5C9elu7sH3WEvry8J&#10;BUmrBH3hAc+cxAL6AbirrTtBWE9NStoSCBWKbkjuWpZ8JwPlNI0plfLsI9daMy4eA/Ily0XE1cQP&#10;GW2upVORovC5WxoppFsyOTlRq1Ulxw3n/Yn5yZPjeRT56QOfeioLR+g1zhJ6N4+/ZNLTeAUlzJji&#10;IkQo/eVwgDp3yONfVkEeQaiXXePRbpTFiRKo4IaJ0rdDQgrNTrFoOCXdLgIrc3Aa0z84OaHI32mc&#10;OiTCv0YQNjxheiSahdIAmqvbqpVNlcZw3ZvymqTp5gsrjAQ6XNNygdSJYWKXKPG9iZvCZjc35zVk&#10;UC3hcOSrximGY5FPwTHsPEHMJEr8SrM2XKtum2qM1QCjgYMpIlCjMEd+WhL9g6U/RP1DssZQ/G/U&#10;8EnQw8NDh9CzeNw5rbcW4cvxemXzeGXLlDdRRy/QePTRdu18f6E4t5QfmON0DZr5wuTGicrmyUA6&#10;xRGTNjCuS16DEI3xAyGjoIPFgULX/EJ5Lu5aV2NdFJzAUwJWSgkx/4jtolHocYWpgkIK/cXy3GL3&#10;/GLXvCLGSmIYw2aIkr3JJtpW3VZBr9kBb1DLRSjQlIcKRswiKWv6qdDQYQQAqZtTDa/iMSlcs3OW&#10;U6TgTts1yZNtGzbmD9sHy8asmrfdvxnvoNvu/uWJJ70ZG/j79f/4iQLEfxI7/NVHn33m6eee95Fb&#10;bv3+VVdcNj0h4gfPPfdVRxx+z6pVk5OTr3jFEQDNAp2xPcmW7Tz33e/8/L/+Gza++e3vvO64Ywjg&#10;3vMznA6g/Kv/fhj/fnTHbdj5trefJuh52f4HPPxbwtDvff+573wbXVnA35UnnviZz3wW25LqpaMx&#10;11933YknvimD1/iXMVgEjktr//u///t3jzyKNqA0KUrc5OI4r1RrcvDe7qXGk0lynRDuKRQEaxI5&#10;gbkE4pzjpBC5kD2y4hAVVYeUW8BaWiK8JWFwkiAmpcmyzxvvQ4/fvpoQgtmXrAtrmZ2gouInTk1h&#10;PyfsFJclWoFExGFlJ1+G5AQBCz6oMEmD3NuTk7J6Kzisi/XaBNDQm57D48JWXmKh/wpCarDUSZlT&#10;pmXsW+GcSDyZSHSnvkYOSbRFhZoxt8e4U7Q7qCMYCmEpAIswV1sc5AG/5IVEMcGMGvSdaOIsGUGO&#10;fxbkFqkNrRUhJ45nQvaMaE1mbPtMbBCtEp8vSsBp5bq6uy2m6xiM2sOWK93ioZMcIfgnxFPJ0yGc&#10;mVDWAVjrQ9YEmFSQekFI1YFPFPIDxlkWzoUYoHGqFLslDZHKnPOErc6jKswi6ZE0VQjNsghQ9f2B&#10;gYGZJpSGwcSMVM8El0ZiCjl9jw/cw7OLQsonaSGtODUSkhOPtc+ucYoO5ICBVMeGAWLIyYBkoiKy&#10;MJhyjI2O4ixJU48xAShMFygYrwkZQDgSdC9JBmwefFSB/jZ5AuYxHYg4xDwvlaTosspBk9UWLE7l&#10;NfjmF7QnUZUZtx4XEdMWTOgcFwMYZAF/QJC9vb2MyMOUj8R3OAURMk1IJBfl94KhEJTPkJ0IIVpL&#10;NRwQXGCxRPfKYeLvF/1H7oRjMZNHPPH0rSwX8K9DfgLCtpI2CM9E9FjkgcH5ZQJJkioTCcwEsR/I&#10;XlIwosyMJcUBtZREnaUnaZ4jyifEEa/XfI+CqkWUQ8IniNfh6nIDSMobUhEhUUhWWmQfpEwOMYby&#10;7MJXrL0ZiIY3cDyaJ8KLLD4oikYFmS5Kp3YbSE3XXNcsUpTIlzkJi23m+qz8AGFRcqI2kjiIQy8O&#10;mkkr7pMkO/ww9uOU56CN28WyYRsU2+hwOnFdJ860TurylCCmDERs2QXbLTkA4lbBoaR/riX6dJLh&#10;hbQytCSohc2JZuBRghVgboKViZPrygnZhJzfmu43/HCSGkN0r64wKceEnVl/OnY4pIFkrWNbYwkO&#10;StwYG7EeBgC1JJlNnGxykJMXl9B2SMokwKyVrZXqcMPJmXEQoReS5wUTDKYsJ2GzZrl4miXFOaWg&#10;HrC3nqVLfE6zyfcnPum47OSNJqSOjhf6ChFHXgqkpqlygUjbpsOu9FoQ1iPMOsol16CEMqbL/mPK&#10;HO5aROqIEwqCbNLspT6G+QmmDX7PwtAt5yiNOe7PuocG8CyFZ4gm+f7ZNy/jqUWTzanNU17FZ4GW&#10;JNdFyuJ0HVE7zwR4baEjsUsSbp+BPGbJqRlsz0qauKfYxz77uRu/9d2lSxfvzHd74LL9JZ82IOyH&#10;P/JP7/j79wI6X3bJ5yRrCfA0PmL7/l/9+q0rTxSWMzBuO2o/6fUnaNtrWl/0yU+ceMKx1zOt+WPD&#10;Q4sXLLxkeIhcJ6WiMK1HeWdHS4DLL/rXlEUt+Q6lzQDx+y9fLt7rt6w88Z8v/oKcvvqh1diJZgtM&#10;z7oDcD8biRL3MC+18AIdFnAQCTlJqizKbkVOHZdRewEjRKdM3o5aK1+apKOzOJdJupBtmkBRQGxC&#10;ICFHuMSG87mx5K5joq1Qq03OSS6eQomlkzg5hz+KWojkIxQXqWA4EhJhLofLMhTyopXE0SaDAEl9&#10;J2RZu5XlMWGnqfhKATiEECwSDUV2AAvvtlKpCNdFnK+EA3gQZEysVhQXEIPWEiER1C7CCGh8d0+P&#10;+MQSHjqjxduWID/86+npyVbbxScqWF/oJQmPknjOJUQSOEYWEAQLJjwHIKIIT2aarOtn8XQFjRf9&#10;Co9j1DQJYWTGBb4ShoCI9InooYhP418WZFbi9X2PScAeU5M1FuFKs0Vy8KJwjjEgvFYfSoJDW0I8&#10;W8kyTJ7DkC+c/cQ5dqRnyflExBBt6OntdWdU0yuwpAlnMwk4/N4QYreUI9m5U0Y7mywsyEysq6s7&#10;o8OKjKCMpAyv+NRReHdvb6Yxl+Ns5qi3r6+PGCYMRl2W9Bb4KMQbfCVMdFn0wAFAvZgppWsUHHcl&#10;cpDiI+cYKvJAo51C0sUtZwt9gu9qErQBrORL7LLAIsatWqumjwDWxPV88luLT7dRx786ByP6gBdA&#10;A5hb8sUllgOxPlhXBNvp4PNcjvFuKBQagbk55iLLpZepQoOTHMlOERakcWPIK9NIIqnzpIiEqNlR&#10;Lc8NCYKUyZvDy1xZoviwta4FtDoxMS6dypT46qz9LJBaJhtM2iGHtBA78IMi17hwnNiHncvnZF6B&#10;v1WOo5XYR1nKKJXKzdYPk72pFqdnp/yRwvDhSXiaLEkmBegTz8ltGQG0BE8wUS/BRzly9/FSs5pG&#10;mET4gcemU7ZL/VZhnm4XKRefP+VXNnsT24LaVFivRV5ACJIAaEC+Xj9uTDQqWyq14VpQ8WPKCgjs&#10;6OT6+3r26+1e3F3ep7s4v1yYU8gPFOxi0S50uz19xQU9+GiwuAc9T3OOU86bOdsqYUAt3Ht+1asO&#10;VWvDleZkIybSiOaW7OLcUvfivp6lveX5XbmefKG3AKjKCV90bj+vFLKMFFH/vag+Uq1snqgNVzky&#10;D5METJJMQpAkvWdKbnCNk60EHqcSnGw0Kx5BYZ2zs7PiHsXz4XQSrg4bI7WpdSMjj64PG173kv7y&#10;gq5Cf8FklzmTvmgVJPQCAejoAqVrmWwGNTxy4xaZBViZ9KpDThsOlIwG5Lvc0px8roxHbspTJ1k9&#10;hxrJTmv+NVHwqElMG75QcUBJJYH1Qz/0an5zvElJEznLeqoXjpZgnjjlU8Z1i2C6pDGPPKJ8oA12&#10;wbKLNpC9jbeibdourwNsz5yOtv+ncvg+L/b2lSfOnzu4ZdtwOw5utzPPOks2gF/XraMgUfzNsgBi&#10;Q3a+9z3v+eKXr+3r6nrza48DwJ250kcfe/zNb31rxj855IUvuO+en2H7FS9/WbZz+lmjwyNPC4Vf&#10;dthh2ek7PHjRPvusXbtWeak1WesU1TA8WvA+Fr9pJkuXsXhJvqDld9RaqU9ITIDfiOLN1USFgMW/&#10;ZBlda4n46AwTU4ERZjlLUJcsB0+MjwszQWcvXXd3t/iPQ3Y8myxPIdGEONJiKrCQcSVEUlKXOywU&#10;LXQC8Y2Rup/n9fb2kmgGL9C7HBNJa7rM9fRTNicB/SbDcfHKi+Y0oShmxUiydEn+ErB7UjS8TZY6&#10;pjkA+xSzeMRY9H1FOY4nGClnl4GdzcTrjH0hzAQM6fz585/csEH8/TVWaZAFAYCLefPnb9m8WUio&#10;UhT5/5jAgFMBNTA+1Vqtzsn5hEOcMOYDVCUuBzsORbTOZYIILtng4ODo6KhgyjqngBFvH0ZmyZIl&#10;69evJ32VUsllPRbcGKKE2NXVNTY6KgwKh9UGM728BQsWDG3bhgbTPIqvuycU1yBYtGgR6hLMJLxp&#10;ixuPJuErnCUs7Rlu1IA5JCwIHXstGpIsRGAnmiRxkyLkLKBQfKjCHJBJiM+ucRFz0BnnZViqwNkQ&#10;Xb6XaBGAyTAk1tHSq7Zl2NnX6zAdWaQkI9bWEKSecEWiaSPw0ZY8JjzxE6V2YSiJREbCk9WAVVCm&#10;pqZkfkVpZUQig2ewtXqNBASbDZ4kmF5CpTHDIdJS9TornfDwmLg5FygbcFOwr/yucbujTgncFHc1&#10;8xnSPIiC7wUvypRVIvOEFCEikjJDK/GkS44Xgni7iJ7MTkWgWsI0W0Iftji/5dK0MpvagryFXS0R&#10;pfhd4gHAlyziAEGiXIufnpR8qhVRfJcuCLGeXewcy0gXJZVMkYBL4UxzA4hVgmFkTnnIeXDIgS0O&#10;flmyEP4bq+VQvAEtx1BApy/K35KPE+3BwAZhsNvwPoAam4nOupk6Hik2+YMBBoOqNzZS21bxpjxR&#10;ybBzlpkHCGaOB9FAohCXsUahGkEjtJqBaePJCWTcbeXKSZpBhly4NIczXd1ycHuZehJoDYBOUo4m&#10;4q/D2dCJ9pEKd9qGCFmEXsiJEknK2syTEohEP0aNoDFFiVEizo2iU57zyHIiDiMh7Yug7gHle7Ug&#10;X6OIVcBxK4dbnaqLbU42TswQg9nVMeYGPqafUx6mCjishJ97HnCTchxGRmxptm4ZhIyBX6vA3EFx&#10;TtHuch1MIMaanN+R9QQNThgJxIyHUR03UCDJzOVlRO5zzlWe0q8jButN0hu1CpTrkTjNGMNmIDRy&#10;alUQpVLWGvHRidNedvktyIlIHU7fiBY2QxxJ+c/Jl59osoIXxZUtUyi/a59uGdvufbot25jaVmM8&#10;bZstAE3JI+kJluhB2MGl7lChTHSFb3e13Xj1Vfc+8Ou77rrzJz/8wScvuuSEE1fOgFlH2ZGcbQts&#10;zXYCW7/upL/9xrVX37Nq1dveftrqhw6eueqxkdFsu1KtqWuxqyH1oYe+FP/U4Crbze2GG29Ug6BM&#10;2XZGnIY6kwJiyUAS6SbJwzS86tZKdfMUB9VRGJ/blctbhcRlCgAFdzDbwiF6gwhNtNTsKEu4TqkS&#10;PUqLEoeiqMxkgzjymyFlGyEljaAe5npdu+hiTmZYPM9xYqDafF+RgKZjMVeYzHRY2UMn+gF5kdnn&#10;SjwKLhk4GzCWA7OFQxJL/nCOwxOYihmUzjoXeuyRzgbF8MTsiG/4YT0IPZrh0DpmjmYUaDJgrvAi&#10;WMuPYD2BWi4qatQpGWGTci7SAgXnjBQQSiGY5O1mgVbgXgvzCNMtuxgiKtwlrzAHJvpabBPFPCTc&#10;LKLgkhyRgi5oHYB0BtNR1ZiZTV520jV0WCzFzjsoOQI8LjpUi0uXgAWXNIlHpFpqvl2gwE0eSSsO&#10;Nbdksta1LgdoHPXojXsdCBrDFnUSPxSm3qUGNHzueR85/4PvP/zVR+PfL+697x2nnjJd4e6Ll14m&#10;/IorL/nc3xz7GmwccdjLsC0cD2zgIzYOXrb/tdd+5QMXfOwDF9B2O/6ebn9z7DFf//rXxdV938/v&#10;3rJtGFUIl2MG6x8c6IhxfA725MaNr3rlKxWkVqZMmTJleyqmJg4SJ1JhTnDCHGXylTIoNAzWxyCH&#10;qEswlFX1WC6DnNo6QBugXhpIx5GOnMs7Fo8pCfMxRCXOMvF7pvyK59dYImai4ZOoHMvV0YIbVYbt&#10;XB+xqItziiwblzDxgUgdSRj61QAInvzlRdtp2ElIxDZCvTo5qkm7IoiBVqOI6N1OyS72l/LdOXKu&#10;E0MjTlMCJtzGKBZqB3dDkxAdcjlTesWIGNi9eWBoUbC2CraTtzXS3aZOAYJHzZh1UIhvTdkSQxLW&#10;0FljG1MFr0J12Xm8bg09RxMDzgGZxKw/TcXm7cZoXVKmR42wpcyty7QkbBLdJWiGpP7RlRPvu+S7&#10;0SRLueBszHPKrpkn7RReKEv0OBEiNWFutLmcQ6uIsNXEyHtEoSkCiFshJypn/74W1IPJjVUagflP&#10;3RBSWvstkhiK+bFL7XXHHbN8/6WZxvO3brtj2f4HnPvud152zVfbD9u8bWjxgvnlIjHQ7rn3Pvz9&#10;1Gc/+7aTT/32bXdgu1Kr3/LNm7Dx7neeccwxxx/ywhds3jb88pccAoyehQ/uu+++n7zokt6enqyu&#10;95/3kR8fdwyKXTB38LE16z5xwXnPpMEo9v5V92SQ+qc/+zmqWPPYYxpTq9vd3jPY7x9fkxGyFaRW&#10;pkyZMmV7mCXEsSAFjLAZEitXmLOcINC0CNoCd/r1gAJdCg5FvCWa5B4X4rIWa2lUHAkEsZ80Clho&#10;wyIaiZZIMkFONVQHjvSmmnbOLvQXmrZBsht+6Fd8A/CxSwMEJh5xLiRihk0xgkz/jYX3h+3qcA2w&#10;sjSvbOUsoNKYpfG4GZQLhjQxKh6RMcI435svDpZzfXngaYkjZGUP0mY2TLSPNCwiLRI4bRCpziCa&#10;OBGw0NnI4shIIi6HMb5NmMdMwZdojs8CgsyPAtRG7ahaNyKaPrBrnMIxKYsigC9hbnSWtKj9yKv6&#10;aIzbncv1uHpfmlcV41nb5knYYozZS0hub4pEHKdoQuLAkHtfE7Yky5KQlCGAfoGSzujECWNhb/Sd&#10;rh12OAYFiJY5BU5MechDSgAZoJ25btvgNQMUyuqPhqQp4FjJ7YKs2EutdexRtstsdHjowgs/evir&#10;XpPt6R+cc//99z726O86jvz85/6lf2BQawlLy8aGzVsEMWdBjR+44GMnnLgSp+NgORKFX3rZoHz1&#10;l0ccKYfd8q1vpHWt/p/7fn736MgwDhMOyXvP3S78VI5stzPPOuv6667LaNwA8b9+4AGgcxR+5w9/&#10;8LqT/nbZgQdmgDs7PWuGxkoj5VJxz4pN1CS7krpllSlTpkwZ7MaPH3fUi3qjZhjUAqEvi3AbYCVl&#10;UjTJvxv6zOkvcvZBm53WfhhM+Y0J4hM7XW6+J+f2FkyHVO4YcQPIWnHYAD7VCOLlKbq6MdkYnvJr&#10;gVt2AEaJxFyh+GMK10uSwmChOH8f3XJjvxrUJsK6H/kU2a1xYhdUiuPH1oxWNk8uOHSxU8bpkVcL&#10;kiClJPg1rz5crY/VARndklNe2F2aV7JzDnOOyetKOU7YrY5yGhONsMHzB5YCDJq+X6HkojIgmFqg&#10;xtJgCbjcZLVJIFHRgeZEk+QRB3ZHyZZrEgWFQTxga2OsXtlWZXzM71oc4BCGLvQWmpON6nB9crN3&#10;wDH7DB40FwfUtlUn1k9QesWJRlAPhSJiuRZGGKVVhsiHXexz870FYr+wprVf8RqTTdRYnlPsWthN&#10;4oOM6ZMwxldEJjH0fE8eY+VNNqVVkvsdl48860HkFG3KG8/RmZwm0/CrXmVLRTO0O/Mv/+I112P/&#10;AfMGK1NVfXs10sQ0y12lJ7YOq9/L7mOvWPEiIO/dR8gZ7bnxppuBiY896vAvXfOVZwuO3/za44DL&#10;VaoXZcqUKVO2pxrAljfe9Ot+TMF26Yo/yT9zbJzhsJxSwSKJeMdkQrPOJAriGJBiBufWznW5mTuZ&#10;9UxYX64+6Y3XSSzPyaEgw3bd3rxdtMXDTRg9obSIkefx0UnYmNRNYOU64CkQcxpHaJuseU2Avne/&#10;vtIc4GWbcy5STpZENySLOHlkgzCoB2h+vi/nFIFPSdlDAscpb1cAHNykfI5NmjkQT4My4xrMVzat&#10;fCJ50NHyXLeLHjkFital6QT+NoImBVOabpeL9jRG67XhCsUyzim5ZZfo2l6kETQPAF4Bak3igpBm&#10;CI6x85x4xbXyPe7IRn/9Q8NzDp4XNYOA2C8JUHh1NMA0xHKIDE2i3XkbmL7Qm0M7KVFLnJhPZaVx&#10;WYWakiYGNUqGRTwcSpYTkwigF5o25ZrB4VEQe1PNgLUCLdJfNRpNEjMh8XFcJtsyZIWBs2JaeWt7&#10;4rSwe/TtXXHqh7Lb2UHLl4mLejexSy+77Js3fPUTF3/h4INe8GzPHR0e6i6X9zg8rSC1MmXKlCl7&#10;yvxqUB+p+VVfkwwpCQkba8QrMHRbEhCaIplsWJbOeqmJAaQZMiTldOaSsJrZGXEUsD9YUvmZQOSs&#10;dAHQxtKHDmdYpPTaxDYGJnZKgJIUXwhAX9syIdCQJD4sikcklWaicZPcXSqEN0BSUUDGIpoHvBkl&#10;KTECqJSpz5TOUHKMEyg3JBUKcZ3H145VR+oOUbdJB8MpuhQCmBC/JcaUIW9T4m5gUNdiHC/Rgnrs&#10;hc3JRm2EdA+6F/XYBacxXsfHfG9et7vpLErvQuqufo1SDRCax4QkJIFqSViDP1bBcXvy++bMtb+e&#10;+PXNDy98QZ8mwnc5jExACtwFEvgjSZMwNh2W72BSOwYE46PHhIzRHaOXhD5azmzi6gA0h8QqaQJG&#10;m45IiCYsKB5Wt9X8ekK5LfVE0t8QF7yQBkrKrEZvhiwrvh3VA+PVEY9oqPDE3c++ytLRu49JJCU2&#10;Ogjfz8T6B+fsbt1RkFqZMmXKlD07Y14HiRxzCj3KMUAsWyZ4EMWWKMPMOBaNiEgyExG3FscToTnS&#10;ACvJLU0s31DTSYFUD5s6cCKAX08ZAJCwLSsqE9eClK0TcWkTowPgueiQBEfFn1g/LhiR2NJFm0E8&#10;8a29SsObbKI9btl1KCUK63yQpj5riRCapqyKbldOM4m+7JRzuqmJRh45sHVqZ8AaHdUhr9Qf5/sK&#10;wNMApoDg5LcOOEMtd5zzwhip95qjD/2635xs1kY9dNot11m8Ui8OFAsDJYpZ1AmLY0JCXuS8k4Sk&#10;NEoEEwygZfoNP6h7YcPP9xe6FnbNefE+vfsNrV315MhjY90LS7ZLiWBQiOhqE5impAxMzmSOClOY&#10;dVZMiahdDikKRj5NIkKPVPZkJAHxq8N1J285BYfzEZgUrBnE9fF4YoSmFZjUOI6eKwFzh/k+TUIY&#10;maiNHuUo7yMOauN0JHoneVpXiFqZMgWplSlTpkzZDGa6llMiATsKxQOkdEkwzmZ5ZlaWSBNNxWGk&#10;saQ6kXeJb62Zecs18lbeISRNqnYhwTcWkmNahWbYFkoDUiUOCbBfQMm6ReGOXNR2S/QtIKF9wHod&#10;x8aBlbPdnpzTlTc4MI/QOMUpBn41BqROQkwAAIIJ8rFgecx5W3Qzb1tM2yBRPyaoACZS4piKL3wU&#10;NDvfWxhcRnlP3G5ihkg6TztvJZHDuV0iLogEpKltLKOB1oq0M7oa1GKvGlj5EOU7ZbfQl5fIRa/m&#10;NcYafr0ZBWkOF9MyTNsxLHKfNyaamK4ADUdEGdfK+/Tv85KgPlaXHJOUqJznK6iF1K/DJDQ5gYNr&#10;JSH715NEcjGGBqY2esLy3KT6wZib1OKr3uTmmjcVWgtoMYG8236MESNStVnH2BM9PtYDkgXUTYs4&#10;IbiUhqlHrHstzZiWPVGLtmd6KOKHMmUKUitTpkzZXm3/cMpJP717lWwfctDy2+7+ZccBTtEq9BeB&#10;IwlSmzozKEybCNAmJRo0KOt11AwiLwKw4sR+pClBJBA9EvUPgzEZyXc0OeCPJNsobRNgq9vlOt3M&#10;wBBhtoiF6hjkksCzH0WNJqWJIVkMszy3FPXmAPHtArGlNdOOmw0ATWDn/GCJmd2kyyG5AzWWrbA5&#10;QJDycbHbNQ5NgfVEZfYjv+Y3pxqWTflN3KLTvbi3RLojJFoXNgL2yrNL3rHcsiYsZOKckHq0IcXS&#10;tyzH4RQs06GcNQD3ubKTx4i5eJmSCl6DaDNNTi5DmWUsQuGGxEE2J5thIwTSBc5ujNY5+7fmdLkJ&#10;z1LQqqAZsr41QWq74PhVH0iaXOxUNSmoYFQF75Ln2jAsalgi6RglAyXQs1sCNNYKvXnKtmgSnToK&#10;4+Zkwy7oXT16kUJANU6BlaA6yrnlRzHJ+mGEOTUjc+Lbb4lE60TQ0/coU6ZMQWplypQp24vsiTVr&#10;v3PHbSsOO2pnB5DSM2EywpeUkI9czoTwSLTDBrQ14zBMYo/QXpK4JY0ZHTrl1tb1ll5ywJkUY/w/&#10;UTgaISAmoegoIXxMcI15ISEHPwaJyFozUkvYK0ycaaeroFsmSXzorDjCGVUaI/X6cD0KI4B+p2QT&#10;CwKY2PdREcUmAhkHNAHIMpUkAUVYmrlYY3k+4OnmWAOwHsA0sMgJbXEKcbRQ8pZLdhsrb5P8hW0l&#10;lIaQRawxMWiESUQZGXU+wKFEkJSqEKgU/+x6AJxtk2Y05YsEugU+RjtZ+Y74KoCgPjD2CEVelufn&#10;3S6SiG6MNyiDY5Tg+NAL68M1ypIIAO9YQMNhg1KIR1FMyJumL2hEwl75UFAtLxpYpNdBWWCoFsxt&#10;3HKuZ4mhRQnpsXAeGc75QosPXfPyxV5OrTMRmk5C0YzEIdFpQYBUqbVYJkdFy28k0xC0Sp+oTJmC&#10;1MqUKVOmjG1ibGRoZHQGPE2Qmii9OcBQIlU3Ar9GacY1YMRSznSLRKAOYzNn20XybuoSp2hbIkJh&#10;sFIHkTcAZRtR6Acx+YY9DjEkxQzOUBiGjM/IOeoDWBNeJ/JCIAkCdcOxrYJLXAuiiFhxFDIdmWjc&#10;PtB5zYu8MMfacMCRIaBdlbkiRFwgFkRim7pkSDQNjXWyE+6KN9VsjNf9mm+6ZlAlijP5mIlDErJ2&#10;XiCUFokFJIlm14yjlAjhTXr14Sm02S65TimHRqICf4pkqjEawNZM1CZnOSC1W3aSkKTumChCswid&#10;Jxskr8GStU6BxQdJnRrzDRLFJoU7drRLqzTK6O4LN91kqknM2WowmUEVoSQnNyKC+DpnlOQ5B4uu&#10;aJTZMW8xhUZnkXGqlRKP54g9ggZbTQx/w7SIBI8ZTXOC5hhpqkWR0/ajZHueByPqaXuUKVOmILUy&#10;ZcqU7Z22+oF7i4XCEYccODQ8uu+SfS6+/ArA65/96Ptnn3lW+2H33PS3JicPTOKabjQJLwaxYZMw&#10;dWN4y9BvN/fu25vrLwMFMpAmpWqN9ekokbgdmXmAP6DtWI+MmPOoUMZBcvfS6ybyYuKEBARGmWBA&#10;cs56YiYkkhFLcsQYMDeMOE0gkUIomaJJMNHJ23FPvratIlGGIjtBycY1AvGkY6EbURhRyhKNvLPi&#10;DCYPNKltUD4XarBJH3UvpFwufgS4TxMJ0jahaEzCwbQDUNhEh0k/DoDZCyj+z9DzAMNdbhw7rI+R&#10;COmCxonI3GmOBwB9ygsTRW53DvtNzpVoOGauO1cc9JuTvl8PmlNNl/IjGjHgeMx4mHMmspSdLrwY&#10;weIGe9wNi5ziQc1vTAaawVlhiBCCvnC+SdNgsWo6Emfle/OkS90IOQc7JdYxXMu2DEoBo4fM7daT&#10;IJX08IyAwxMNg0eGeuJjntEBoDsxtALUypQpSK1MmTJle7W9+JCDLrrymp6+ASDpM0455aE1G/Y9&#10;YPkZp5/cfsz9GxalyImAWxQXI10zzS02AGnk9fmFJXYlZ4WUkC9FkSxLx05e3gPAByBoJ8RVyKUi&#10;G0wd4ai6Gscgimq1pAH0DN1v1S35xrMPabpzjVMeoj1RlAvj+RFh9wmTlZWTxI4Sjvyj84RAEhMu&#10;JWaw2YKCuSTOx/FgAORdsW0gUc75QvLVYnqr/YLUicAh6JYIFkncG8ZdBEFHHMBsi6She6O4FMUL&#10;IjmFeBfA/Sgm4kFw4rg31roxDBw/aLC/vDeJ54YhELWujVO0oiVpz7WdZFvTGd8/9TlOgv6GsMal&#10;sTWLVERYubA1RPhjm6ZvR0aY5Igzg5ZILUmSJhaPw5Bzr8cy2cDY14mpYjFnhRk2PCbHvOSQrObe&#10;UqGVvT01SlCpaSuPPjLbs2z5sou/fIP6fSnby01lT1SmTJmyvdEAic4578OvOeGNaiiU7cw+c945&#10;z+Swg1+yYuWpZ6rhUraXm/JSK1OmTNleYTdc+YW/Ov61S5cdKB+rtXpPX58aFmUz2IWXXK4GQZmy&#10;Z2iGGgJlypQp2xts4/p1H/vQORNjI9i+/LMfw9+ZQxWVKVOmTNkzN0X8UKZMmbK9xc5/zxl3/vTu&#10;Wq1x+MtfesXXburpG1BjokyZMmUKUitTpkyZMmXKlClT9vybIn4oU6ZMmTJlypQpU6YgtTJlypQp&#10;U6ZMmTJlClIrU6ZMmTJlypQpU6YgtTJlypQpU7a7241XXzU6PPTczr3v53fjnxpDZcqUTTcVnqhM&#10;mTJlyvYWe+yR377j1FPuX/0/z+10YPFXHXH47x5fo0ZSmTJlHaa81MqUKVOmbG+xC/7xQxde+NGn&#10;PSzzRgND/+B7t2Re7f7BOce+5tVfvOjTaiSVKVPWYcpLrUyZMmXK9goDMl7x4hdv2LxFPgIrv/7N&#10;b5P9jz3y28NffTS2i7Z95CteNlWtPbZm3Qfe867rvvHNBXMHsX3//fcuP+iFGvu5V554onJUK1Om&#10;rMOUl1qZMmXKlO0V9sNbv/sX+y3NPr7t7afJxn33/OyD556b7T/ttNPvX/0/n7jgvC9++drVDz2E&#10;7RNPOPaqy74g3wJYb9k2/JzZ2MqUKVOQWpkyZcqUKduD7TcP/vrgg17wtIe94+/fi7/7L1++fP+l&#10;/YNzsN3d3d1+APYDhavxVKZMmYLUypQpU6ZMmTJlypQpSK1MmTJlypQ9G+vp6ZmcnPzjy6lUa/0D&#10;g2o8lSlTpiC1MmXKlCnb6+z4173+0cceb99z38/vHh0euuvOO4GSf/C9W55hOVu2DUssozJlypQp&#10;SK1MmTJlyvYuAw7e3BZZeMgLX/DBc8/99Ec/ctk1X10wd86DDzyAnWefebp8u/wFB5/81rfI9jHH&#10;H49/sn3j1Ve95qhXqMFUpkxZh826iN5tN12PvytPPfOGK7+wcf26Cy+5fPoxE2MjV170qfdd8PGe&#10;voEZivrZj77/y7vvOvLoY15zwhs7vpqh8HZb/cAvfvjdb2NjnyVL33TKO2auTpkyZcqU/ZnZFy/6&#10;9Nq1a4GhH3vktxd98hPX3/K9Z1vCK1a86MabbhZBPWXKlCnbRZAaIPjsM8+6a9WqpcsOXHn0kQ8/&#10;8tgTW4d3eOQ/nHLS1q3bbrv7lzOU9pnzzrnh698sFvM//9VvOtDwzIVnVfz07lXZxzmD/V+69toV&#10;hx2lbgJlypQp23sMmPiHP7kLkPrjH/3oT39x37M69wffu+XWb3/7q88eiCtTpuzP3maR+DExNvLR&#10;888/4/STgaef9uCLrrzmD+ufvPyzH3vaI2u1xvv/7pRn25jz33MG8PSxR7/y1488CuR9zvvfMzQ8&#10;+qkLPqzuAGXKlCnbq+z+1f/TPzjn8Fcf/WzxNOz1b36bwtPKlCnb1ZD6yos+VavX33fBx5/JwT19&#10;A2856U3XffVrAOIzH1ks5u/71WrhkzxDW/f472+9/YeHHLT832++Vdzb53z00/j48COPrX7gF+om&#10;UKZMmTJlypQpU7Y7Qmog4+/cevvxx7ymg6EBCLvy6CMPmDf44v0Xf+a8c9oBNMB3rdYAEJ+55A9+&#10;8Fyg6n/++CeeFnxn9v1v34S/7zjrXe07L736urtWrVLED2XKlClTpkyZMmW7KaS+/eYbgY9PeNOb&#10;O/afcQpxNs44/eT9liy64evfPPNvT8y+Avg+5KDl//njn8xc8pL9DzjrnX/3rOgfGzdswN/XnPCG&#10;n/3o+6e/4Xhg+n845STseSaMFGXKlClTpkyZMmXKnh9I/X/uvJNRbKc0x4sOOvC2u3954SWX4+/h&#10;L1/x8COPAeZm3x566KFDw6NPS8YQ2sZ9v1rdfu4M9vjjT+DvBe9799lnnlWtVbH907tXHfPKV95w&#10;5RfUHaBMmTJlGkeTf+a8cy7/7Mee+QLgc7bZfvbedtP1u6wv6x7/PerCP2zsgsuErs1eRXIPyD/1&#10;flSmbHeB1GvWrd93yT7T93/owo93bP/o9qdCPQ5+yQr8fehX//W05V969XXFYv6j55//zJ+YT6xZ&#10;e9eqVYDy+PedO27D6ZdeetkueOAqU6ZM2W5uQJ94nGLj0d/97tUvf+msPhj/4ZST7rj1e7Na/lWX&#10;X75r+rL6gV+c+DfHTU1N4h82nlWQz3PD0+f97/PXPvHYbN0Gl3x+06aN6uegTNlzM2uWyh0aHj3k&#10;oOXT97dzl2VbXMhiPX39+Ltx/bqnLX/psgPfctKbbvj6N//ln/7x4i/f0P4VptftHzOx6osvvyJj&#10;eqDqs975d5df8eXbb77xjPd9SN0HypQp25vtuq9+7Y4f/0SekICkN/77F8/56KdnA4Cef877sVEq&#10;FmYP4z708CP3Pvz7DF7PUl/Evnn9tR/84LnyEjn8putvvO7alaeeOUt1rXv895d87vNzBvtn7zb4&#10;w/onr//uHSpjgzJluxek3gUGrPzze1bdevsPTzhxO/oHcHbHYaViqQPNww556cs17cvPBL4rU6ZM&#10;2Z+xAYbOGejPPA7Hve4Nt37rW7NR0UO/+q9TTz99yf4HXH7J52epL3jO33zr7dnHcrk8q0PX7tB5&#10;ct0f5s2bO0sVTYyNnH3aye/++3fPnoNfboPbb74Rr8WDX7Ji9uYGypT9udpsET+KxfzO5tkd29Of&#10;QV093c/0cXb5Ffj70fPPr9bq2c4ntg63/8Oel7/iLzuq5ifU6LOqS5kyZcr+LG1ibKzdbdzT1y8x&#10;J39yO+N9H9oFq4LZ3AAY8Rf3PvDGt5462zXecOUXjj1sxbe+9Z0Pf/JfZqmKC9737hUrXjyro4cJ&#10;z9r1Gx95+CFs33jdtRLE32E/+9H3nzaECej/ORNgcMmUsq0yBak7bb8lix5+ZAd8r29cc1XH9mFH&#10;POU8/uXdd2mp//iZOiTOOP3koeFRPAhmOEweqVf92+fad976rW9mXylTpkyZsj8nAzL7X+9612cv&#10;vngXKDv91fGv/ad//uTb3/6Ws087eZYg+xNr1nZQHGdjwnPXqlUXX/010Q946OFHpsdB4h0tr+mZ&#10;0b9wOJ+D7bvsQKEGKVOmIPVT9pq/Ploeah37v3Pr7Z857xwJK77h69/cd8k+7dPu//f7/1cs5qfr&#10;hMxg+PHvMA6yw2lx0pted+vtP8S0WybZp7/huPt+tRo7lY6eMmXK9nLr6etrX+ibGBsVstyea3jI&#10;A09/6dprn9Xb5DnYxNgI/uE9goqEsf0MdaielX3mMxfh78qjj8S/P6x/8l/++ROz5MptfyHOHezf&#10;WRwkuoxu7lB4BDu3bt3WPuzYg4M7gkQzb7QUlX3b0zfw6lcpMS5le6rNFpf6jW899fIrvvzNr36l&#10;g8H8wQ+ee+mllwnd+ZCDll//3Tvaf6X3/eo3xx79ymdb18WXX/GWE1c+zTFfvqGrfA4A/U/vXiV7&#10;gKdne9KvTJkyZbu/4Sk9NDIK6COI6ic//A8hy+2hBkB209e/Djy9CzJ5XfC+dy9cuI8EweMVVqs3&#10;9j1g+Z+8lq9cf122DTz9hje+ft9ZcAad/obj//r448XJhb4Au6847Ijph/38nlX/+eOjALhxwFtO&#10;elMmACB21b9edOJJaT4KTADmzZv70MOPyMH//KlPrjz1zAPmDR7+ly+tVqvYc9Y7/+5b3/qOfJtF&#10;x5727veefdrJSjZA2R5pyazZe05eefgL/2L6/vHR4bv/8461jz3asf/6K/5t/7kD0/f/aQ1V4x/a&#10;kChTpkyZMrZP/+P78bjGX3luz+oTEk/gN73miNkrHO+R8979DvRF/mHP7PXlN/evetF+izBoMoDn&#10;/f3fzfaVwtDNUo/QF+oCDx028Ebe2X0it4f0veOAY/7yJdifNfW01x8r21/8zIVy0XF1bv3GV+WN&#10;j9OlKKk0KyTbr0zZnmXG7IH1D3/yX4aGR6ev4PT0DbzmhDdOZ1xcc/U1xx79ytlmYqBq/FMiQcqU&#10;KVOW2YWXXP7Ziy/GxgsOPvg/f/6LWX1C7nvA8syRORt2xuknd3XtorjzFYcddcePf4JBwzYGcBes&#10;fGLoZsMRrrXEUvZZvBjbX7r22p35iV/7N8fJ7YHja7VGx7dr129sXxx453vfJxvtIVKiJbJk/wP2&#10;W7JIiuq4Xti/+oF71a9S2R5nsyiiB3CMRxuA8ptOecfTPqAv/+zHavX6RVdeoy6JMmXKlO16E3fD&#10;LqiIXg2z5jrZZb1o787s6V7vYMIwm4yIXdwXZcr+zMyY1dIvvOTyo458xe033zjzYRNjI7964L9u&#10;uPlm5TxWpkyZsufFJIxsF1S0a4TSdll3dhaot4dW9EfWUizm//h0ldVavaevT/0klSlI3WkXf/mG&#10;p51VA0l//ft37oJQEmXKlCnba+2GK79AUks7kVP4xjVXnX3mWbugGRd86EOfuuDDs13LLusOamkX&#10;h50l27Z5066p6I+s5UUHveCP52wMjYwqPKBMQWplypQpU7Y72ulvOE4S7+HvyqOPfB5bUvcCdTme&#10;rW3dsnl3aMaRRx+Df9nHM07v1OH+6+OP/9HtaX7Hdtp3RqDPTmmn1LcXe9tN1x9x2MvUFVe2J9qs&#10;cKmfeGLNg7950DCMefPmPfnkk4ODg+Pj4z09PUEQOI6DAxYuWKjr+tTUVKVa8X0/n8+XS+Vavdbb&#10;01tv1Gu1Go6pVquDA4NTlSnbtpMksSyr2WxWKpUD9j8g0ZIwCMMoRLGoBYeNjo0W8oU4iWFRFHV3&#10;d8dRPDQ8hHM9z8O5qK5QKKAclJzL5ZI4QUtQwvDwcFdXV6PRQOGlUqler6NelIlv+/v7cTr1J6FT&#10;0Cq0c3Jq0rHpRJyC0rrKXVEc4RDTMOmvaaK6UrmEv9JTdBlVo7W5fA47UTjajJIxMkNDQ6gOZbqu&#10;m8/l0QAqKtHyhTyqaHpNnC5DQUPnB+gXCpmYmOjr7UOZaEl3VzdqxLdLliyWkR8bG7v9DtIlDMMQ&#10;3cHB6PXU5CT29PX3Y3Bq1SrONUwTfUSncDzGClVjm/YbNMWSwFVchmKphA20WYYO36IE9AjDXO7q&#10;Ctmws1gs4hiTDYehit6+PrQWRzbqdexxczk0BtcOtcgp+IuxxUfcA6iXbkTLktMxJqgO22gVxhB7&#10;MNQoDaOEnXIVpGqpF/vxLUqYxMj098uwo51Sy+LFi//q1a9Wv3Nle7mtfuAXa9ZtuPfhdEH/iEMO&#10;xB7lCFT2bK2Dp96hoKcx1fvYw1ZMjI309A20L1BnBPrslHZKfXuxN1537aVXX6eGWpmC1C3TNaAi&#10;oFWgqGqlsnXLFvzt7e8HwAKAK5XL+ApIure3F3AKEGp0dBQQE/jv948+irOBpbq6ybZs3TIyPDx3&#10;3ryNGzcCKS9avHjdunUAajhlwYIFhEGjCJhsw4YN8+fP37ZtG1Cg7ThAb2vWrAFEC3wfH8vlsiDX&#10;DevX5/J5gVzURl0HXAOmBKTGNoCgZdtolQA1oF4UvmnTJgBWwDjg4Dlz5mAPgBra6bChJWg5AB9K&#10;wH7B7viIfgmkBgQEqkNpwI44QGrEnj+sWbNlyxZB+WjJyMgISsbxQIcYB3RHwDQOBu4UbIqKcAAm&#10;J9T9Ror7n1jzBE55Sc9LsoHHeG/auBHNQJeBmlEIRp5gd1/f+nXrwiDAoAEoA+NWJidNy8Ko9g0M&#10;jA4Pz5k7F7MKlImDUWOz0SCAbFl0mGn2DwzQQHV3j42MAExjMB9/7DG0DbUDxWJ7cnx88dKlHhug&#10;8eoHH1y4aBF6KiOGnqJAgeOFYrFWqWD0ZaPc3Y1u4hrhQuP2wE5cI9S4ZdMmVOQ1m929vWgkmoXT&#10;0a+JsTG0H9g/n8thqKVAHIaRjJMEkwfsxDhiKNAjlINxmOE+Xb9+A0byOd7jfDX/VIfNyq/wGVT9&#10;bI/5U3XneRyWp22YzCp3cb1z580d6O+fvfJX3XXnUUccln3ENvYAUrezjTdtohy0//HdW2a7s41m&#10;Y0pPZruides37JruSF2zXdH6tX/YNRW128qjj9xhFuTtUPWFF3RwO997zjlXXvSp6Wj7mRhuyGXL&#10;l6kUbMoUpH7Kmo3m+vXrozDE+ykFx1u2+J4HBKYxhsYxAIjij8QxfX194nQEUAbaFogJYApEC4Al&#10;gBiIamhoaMmSJTgS0ArYN2DD9qJFi7CBUwDWASLF/yo+ZiBRfAWcB3QFpAX8BIgMfDwwMAAUjlah&#10;FoBOQEbCmgDTlQqAHbA7cPOWzZsPOvhgVCT+dRSFQtAXNBjtEUDfw4YmNRnVoV84Hg1G7agF8A4t&#10;QU8zMI09aB7GBMcA+gtuRjn4Slq1+je/Ad6FoS4ATRSO0ZB6DYbIJOw9Po5zpXb8bUeNiZZsZETe&#10;Pzhos98XVQOVAoli5/DQEBBwntsJwIoTaa1gchKoFHiaPN/j4xilyYkJQtiNRm1sjFqCeUKzmcQx&#10;GglojsOWH3igDBfmBmhPznUbrotBxs6piQlUh/IxvUE3J8bHcRY6Mjoygo8oDdgaHUQtmPCgNPzV&#10;2MGM3uFSooie3t4c+6FxITCbwqwMX6FYguDNJhoDPF3jy2QyzpaB9XwfLcRX3RiU3l4UiPkDuoZP&#10;M9yol3z+czd87Wvim283FIu/sl8c3tke+Zgd1nFu+2Gyp/3g9iN3eGJ7XdkxBlv76eKAb29MR+Ed&#10;VXSc3t676R3v6OMOj9lZRzrGDRdU2tnR5vZzdziwOxze6UPa0eCOknfYrx1e1o6WPG0bshrbS9jh&#10;0M3Qu44efenf//30006bvQf91MRku04ZtrFHY+Js+2GL+ktzH73atIwowAw44jmGFgZxEsWYZ/Cv&#10;TbMcE/9004gjPBTiJMZTRwv9IPRCbFh528k7cRiFfqjpBoqiRxy+MnSar+iaaRorBqwkDrvuvZRW&#10;8LwAhUQeH59ohmVGAW1EfqRZmI5rpmOhampPlOiGZpi65doohz/qaGQYxqjFtEyUQE3UaGfkxwOT&#10;xn79ReO2Tzt5vOZ0u+BYeSts4ju6FrSi6cdRGIfN0KsGfi1Cmfk+54BjDnC7c37Fq26tVEeqSYRu&#10;JwmGAg+onGW7Fk6hUdB1y6ZVNdS7bF73vtHGvl9fgY+xH/mNIKyjWTR6ONfACNDF1mh80jVAFKab&#10;jmmY5G5AQ2iUMJARDaZpm7RcaBkYQ8PmUcNRpn6QZRwwt3vfYGPvf10eBhFK4GKpC+gLRswpuGg5&#10;rotGq6YGrkhzsom/Ts7B4OM/uk7cJFREa5J4lFrogpaEkW6ZNJLNwLDN7oK7z5Kl2S3xleuv6/BM&#10;D5ZLH3jPO2dAzCtPPVNk8p6bF3z2BFs+ef6Hjnvd6w9/9dHZxx/9NE2uftDyZV+95XsKESrbHSF1&#10;vpBfvHgxMChQF3AbXqXAr1u3bKFHURz3DQwAFAKAAn2OjY25jHQBFgE9AZqxX+Aj8C6xCGo1AE0c&#10;g0cAYK7QLQCnhJKBEuREeb35jKsAwrAH+yM2vNeBgHEWYGjMtnDhQuC/bdu2CeHBMM3NmzcDgKIZ&#10;gH0+u1rRDJyIdtpsqAtdQPPQBjRvamoKJ6KoJiNR7MQG2ilO966urq1btwosFr+v1CvcCaBMy7YF&#10;DQOpYwqB8jFQ4p7v7esT3EwEklJJKkLDMIZdDIJlKICz582dh9eWPJGfupx4NhvGipe9DEMxOjyM&#10;4cKJQJl47QDU4oDe/v7K5CRQL7qJserq6QHGJdcyGuP7aCrG1vc9tDCH1xgwEKYijoPW1qvVoa1b&#10;MT4Dg4O/vOce/I0YZON4bGAyQ2+2OAYWxzGObaMEXHEchpZMTk6is2g/KkJRGC7B3Ogmxnlo2zbc&#10;EpWpKZyCE2vVKrqJOQBKy/FUingjmCxVqwDismiAKVCD3d4YOvTX5aGeu3ChzOKeeOwxYPF1a9cO&#10;zpkz842asVnacZWA+wzjtkOfjo/Tsd10FJthqR0i4HYY135uOxBvP0s22rHpdIA7HRri+JlRY3t3&#10;OqDhDk95WsA6fQQybK0xyWd643c2UcnOnXnyML2d2ZGobvqRHVd8h11ub3nHRekoZ4bpVkfL25va&#10;3trny2ffnpbvlz/+3lHlDTQvZ+iV7gXwA8DF44tgbCKOfMA4LYgIHEZJFCUE7KIYIBj4T8sl9IGQ&#10;rd66EgTbkpB6DQAaacmpLy0DL0YM2eMwwYlUICNDPM/IAZEudgL/4YCIUCADd/IRWIbgQp3hPg4C&#10;LqXHHgBiqBNYBTy1jEALDhvQjpiXp5lASA0wwsiMTH4Mc/G6gVq9iufXgegTw6S6cj1uYU6XXS47&#10;3b7bU7TWj1Q2V3A4Ogb8DSRKqF16lnAb8IC3zY+/cSHN5zUdMwev6gH9C8alq2wRbqYu6MDWOtUc&#10;pcw6GlGNbgVCzAaPVUTbhLB1vk8wDjFK0LUWrv7IX/VZrpVeHoyGjZI1nTtNQxJGgMWYwWA8fWzW&#10;fYwqJiG4QCa+NrnKWLqu87Bgg6cljKoxkjpNpaKD5ha38zonEf3b8w0A+uJLrzj0sKfWaoCnTzj2&#10;GNnTPzCo4KCy3RRSh0EIrMzEAUsIEtgmz2i5jG08LJYuXQp4CnQIRIW/AMHARkCQglCBmYhs0N8P&#10;QAmcCkwmHi9hDgi1ALAMMBQfUebU5GS5q0so10BXKBCV5tm9jXOB5ATaigMb5RPyZgOsxGE4QD4K&#10;5ZpeGFGEMvEqFe4vmoc9k8xIFkaEuKXREuC8MrM+UA5OH2O3brVSARJFM9Aj4VLjW4BgtIpQoOP0&#10;9fWh/eLDwx4ZIppjeB69wnm8sJN8us0meiFMErQfXfYZ+KLNgsjLpXKxVMxGXrz1ax5/POMr293d&#10;G9auJbTqOAv22QdAFkP0khUrAEmBjKs88oK6dMMYGRpauGhRiYdUlg7QeJS5edMmgO9iudyDljSb&#10;c+fPBwJG33v6+nCN6F0Q0qMdXcCLcv26dTSNKRSAp/HgRplAzOhaEIYYB5/59DgSRY0MDwtbBkV1&#10;c8nEqMZMZnRUaEJ4N6OzgNdUFF62Eb3FaW0iDIXkg6oxRUFTgcuB5tFOQSdPrl/fPzgoE5WntXYw&#10;lGHWDpT5tG7dmR29HfBru1kQ39gdSHQ66movtgNx7tBNPrMLtgNWdlTaUVf21cxe/OzIjuZl58r6&#10;Usc8YQZv/fSmTt/fMdnY4Si1e8o7rmnHgM/gKZ8+rdqhd3yHN1X7wE5fx9g11tXTLetXqdN6alIy&#10;erR7BIf/sLo4uSn2AsFd7BwlyBgbkcBpejQSwGVkDTDNMBvdC70w9MmrDfgIQKnpsWA+wLzII192&#10;QmgPyE/HOTp5aA38lgWVEij38T8cSv/ITUsu2xjHADJqMdA8e1dTGMzxHgJndS1pG8IULAJhuyaA&#10;rMaI22Coyg0hT3loGuRuR5MZzROUx0ZMLmQ6XdcH/qLf6Rk03a4krNmFHqerJ9e7tbploj6KU7yo&#10;GWourftF3OzQC8jz7dAeLSFHMnnow6g50UR3yYmua5jy88yA5wMWAXr8Zwio1aRriYMnME8/aMDZ&#10;l4xzI56BYDeKFQhPp9KYhfQSk8+BXIqEG0B7vMlmzHXQ05JQsoB1QvgGsDb+0gVl1zh7xBNqpybb&#10;OJKnPtOmdnTEHh9O+ooVL6pUa0uXLm7f+fBvH71/9f8oFKjsT2izovjhuIQaBf/BmMhAzmBsAy9W&#10;q1XgsLlz52InXrFCtzX5WyDILVu2yJq+kBrFmV1jNzbKBP4jtNffL3gaL0sUhQKBzABSURTOwjE4&#10;/ckNG4jpy07fJrOEccCcOXNQqTieAeyAHSXWDUUBpPb09AAEAwtSuBvKcRyAaXyFosbHx1EFCi+W&#10;SihKwvWITMwuZFr+M83h4WEBtd09PXhhbNu6VWLvRkdGUA4ag17gFDSJGtxsjo2OYtqwcOFCnIv9&#10;qAJvAMwQiOvMkw10XDjZaL9E6YlXVVyzYRT29vRmcZDZixy1A0ALKEQVTY7towkDTzkmJya6uokc&#10;8YcnnqBgSh4ZzAowFKhszrx5mzdtRL2AyBg36SCuETA9of8o2rJpE/7a7IRmZ1VI+JivBdqMluOJ&#10;nWe4jHHevHEjkC5Kxvhi5yQzYcZGRnAFMR0ZHhoSYOG4LsoJcPWZG41WDc6ZQx3p7jZ4WkZU7GYT&#10;BwhzxmKG9z5LloiTG5US931wECh//oIFaBj2zFuwAEVh2jbJHvGZbToK7PBKit96Oq7aGUDvgH2Z&#10;k7gd9mUf5dt22Loz/NcBpqfDUAHoO/TmZjs7KpqOL3fG5dihtU8Jdjgm7V9lzunMczy9O1n724/f&#10;WY92duQOCTAdjv+dXbXpqw3tX3XMBDrge9xmOxzz9tI6fNizba885vhf3PtA9hHb2NN5kK5ZjiHM&#10;AbwZsGHlrVxPzu3OOWX8c+0iEKQljupEcCxN4SMGuIBjgHEJMSv8IArCCL/XZhh4YexFoRcHzSCo&#10;B14l8KtB2AgAB+nbWuDXsE3QkvzcIf8j0K6ZDh6LlmEBBBLZA3iU0V3MWJkc33HLdZ2wX5boIjqj&#10;Z/YimzavENpSCGFrwqloTJhEjZBb4qEBVH4OXaYy8dcpuqad1w1bN1wAZKdrbu+yA+a8aHGhL0+I&#10;E5i2GQV4SlV9gFdvotmcaPg1j4qNyUmPvsdEUIll0iEglVzUreFNvdEUIK7jFScjmTq9xeuui2/b&#10;0JiYYeHpm7Mt1yT2C09yiCQT0EyAXNE1jHMkOJj6FWKQgejJVx37EXv52c0fySmxzDcwDTAci0gs&#10;BRtzABofTISIqBNEXkDzpA5UnUSMqtv+7YF28lvf8rvH15Tb3E8/+N4tQNhvfu1xQNtnvu3No8ND&#10;Cg4q20291Ph9jrPvELh5w4YNotQBjAX8R9SFXA5PYQBc7BSsNm/ePOx54oknAPXE4wswSoyF7u5N&#10;GzcCVwEDitt7ZGSEmLVTU8T3sG2AMIFfIWM7YRgDYKHeJUuXPvnkkwMDA2gGnhEEuNnnCpRJwNQ0&#10;UbXISuAYPAJRJtpGjBGOU2Rfe7Bo0SIUIqyGiD2mk5OTwI7dTAsWhgle58CIgIxoNhCquE5zTDUB&#10;CnR6etBCmVq4zBVBOTgSJUicJbH6EnIzAFvrLaI5CgQuBF5E+du2bUMLhck9xnQIUgjJ5xfMX+Az&#10;EbkjAg+Nr9dqNHNwnLnz5o2PjQHgolNoIUYJe3AV7rv3XiBaYjlzrCGxqCcngUoxmVmwcB9g00pl&#10;Cs3r7etDOdgprPeE8QG6FjFLBP0S/z3mDNL3mkksQAwIwLSwrg1eqRgZHsbpUheaNz46KlgEUyPS&#10;WmEKB4A1WgjDwUKwxkdMS7Bnzty56HgKRlgVBC8XNBLjgNMxucLVAXR2584V5I2K5CJSgOaM4Yl6&#10;tjbdhv8E47bjvx36RDt82ztzVE/3K3ewI3bGXpheSHv57e7e9qLa+RUzY+Uddm16TzPY184eaXdI&#10;d/iAp9Mepve3A3R2sEQ6mtExnegYkPaW7HCUsmJnWAqQw9qP7/DfT/fl75A6Mv1gbRpffHpT5duO&#10;W/FPbisOO2ruYP/Ko4889NBDH3zwwf2XLp4u90HgzjQNO0mdo/gVMJ6jyTNgp667BdvPWf5UM2QQ&#10;mYSxuDXJ8WkKnqWOxH4s3k4AODwQAP4MOtkiSErYDrgWjwamfEStwWSPqmUL3zphlrZuOWZCwJRx&#10;qCHxrHrSOoV9sQQbmXysE7hkNEi8bY0drjEgZiR+WaImE2SPpISYUa5pkyMcWBN/E6Zhj/5+qLxw&#10;q9s7BwMBiErN9ZqRR572kMnl1G40NkiJMADlgNTM/ybMSsje52boWtoTQqQCURN+ehnCAkd7iEgd&#10;EN3C4MVRTBDoW5OmJXyyZucdGQGDKOQ6c9YT4a3wIMTp5CflDeGlRkQRvrWoNCKP2FIdgWkNbXcc&#10;0wWGNjUjNthplfBlBLxGvUGNFgtoehNtB6mZQR/u6UDnAxd8rGPP2MhopVY/8cQ39Q3033Xnna86&#10;4nBgboUIle2OkLpQLAhlVgjNy5Yt+8Mf/iDOXYnJGxoaAroCThJyAvBiuVzGLxw4D/iJ4BRDUpzb&#10;x1GGgHfCVBb2CEp2HQcPhQULF6JMwEHx3WK/xAuuXbt2cHCQ9OOmpsQHLPXiyHnz56NeoYWI/loW&#10;zihRjMCgfRxcCMwtkZFAaV3d3YB6FDTZ1wcwN8mQK2EiCulpMDEDDc4zA3vjxo2oHYj2yQ0bNGZ9&#10;ANZv2bJFND1wJM5CdRgEce7i4K5yVxAG/7169UEHHzw8PNw/MACkKI1Ed6qsfIdeiIQcZiDY+M3q&#10;3+Ar7FyULNqedRNgDjA5Pm6zAh2a1OSoviZLYQCFA4YOs/NYFgcAW8k1yPwKtA2PWGDlOfPmSUSj&#10;z75hFEIOew4oFNe7oHCZyZCfuFJZut9+woHG/Ad7Khz1CPyNQgbmzMFMQmfuDfpFfG6+LvRtkqBh&#10;7H+KgN23bNrUaNT3X7YcAJ2kFdlnj6rxF7WLa1zQOepCITSAzLTBfADIXm4VzCiIYMNRlSuWLZvh&#10;RhV/TIezUxBPO4Js3z+dDtH+8f+z9y5AkuVnded9ZmY9urre767qnp4ZjUYCSQhk8bC8RGBYNlgT&#10;gcJosUE2wghWEdhiw4vthfU6jDB4vQHSgtkNjMFmDTYY+QnGwqwIxSIQYr0YW4w009PT3VPv97vy&#10;cV97vnNuZmfnvVnT0nhmykzntEpZmffxvzezMn//757vHIl5+kFVN8CVoqee6pEOFzUVPQLf4tY6&#10;d7qZslRwXMTT7kMoFtqLGuie+n0Hvru5tiP+7j6TReFE6RSlX52+X0ti92H2TDCkPLmgEt8zktK2&#10;zn7Thn7zq26Y7nnzdL/xXoXP+n/+8U/+g5/40dV7d7/xm95dHr9lZV0vM3y2Vjw7KCCXVTezIPQM&#10;Q0GamKhWAqeVmBDEM65z+WdkkgwrJLcl1ElmwFoJHXY1OljL9UxTfdqKW5Tt4g9hwKqx1uBoldfU&#10;RMOuhAYZsdqAFothL6YbiR0bCRiR+mAsyoJ0FgxWrJmymXiBFBaG49FZM2sLjoPQyu3k0FyLQvLP&#10;HAxqqBJaw2KcUsiRxsnpTv10cycYrIItW8en9f3j043Ds9161C6lUyPC02J18sxlzZgniloY6cUx&#10;uwDkB1Yjl3DblRYap7fi832ZmKLGy6cHuTjbzTHcx4ec9Saq2m3iFROC4/FqYHBM/XpmEwxaSOWi&#10;dRsY7nuYk6Qehea5ksQ2n5jmG1DOV8T3qr7v+A7nKXZK2aponA2sP2m4Se8FnMy2fLkq07/ziY/v&#10;7do14S9/11dPTE1/YRt573d9AP90/xve/Z43PXETm+10Lj66PbpdIqRu1M3jWYZ0+OQAIwK85JEs&#10;9TAg0j6AeDNQGxuznjPWLK3oe3wshQNIV5ppUywcHUmsjNXx4JNPPgkmA3WpHK4GRxAhgPjNX/RF&#10;WEACD3G5tB8jtFKW07NE1diUzP42NzZqBF+MGZsK9vauXbsmj+pxWiyLv/FzY30dv07RIM8g/uDA&#10;Wr8DfBs4x+fnrSgCjlrL3fb21atXwaYYPHa9vr6OE4L7W1tbGOTc3Jy6FbERNSCOjY7dfuE2lsdg&#10;cHJkAIJDVn16kFh8Qjs8HJr0xJKAG6aEQVeJOgBJt5rWXyg7PHAtIFsK7P29vRpb/VqcPIBlO7Ly&#10;hBiEY8SsBuPslOrl/tHxuZPifH11FdAPlp2kqGN1ZQUzDbuSsLc3t7Cwi/mShNR8ibFWSh9rUDJ2&#10;uscxYIqCp3boe4jxuJxpSHmCkezv7uLlkB2eVcjPznAU5qI4Pb29tQWAlp3fwuKiT+GQvBHf8NRT&#10;t59/HhvHGhhklXV62bBcUKXuZ+hRBKNuHu1GzO7KZU+ls3TL3WYdpXDZTwlQKqHGK9gZcLfDRvde&#10;iuh/QS9gqTnGxcqKfnLnHszt2Uip6qOoYtdanUJyUazSU/ftxuieOxf0X3YPoFuE3TP/Kb3C0FP/&#10;Lk4D+sF36STkFb1dHGRrXOd7VB0YoYHAwqpNy40a7f/SuJlE9Rj3g2rgenm5N01M+mx1aM90ILl6&#10;AX/qVZn6Z7qylLBWGtSocs6sgB1UsAMvacUA4kyiDtZfzesjdNsnx7WzaIVq48U2ofpZx3sEc4Bc&#10;6WESZZMFd3jXVjLCdhqRNTNmbq5joEtJWAuqV7C+3+mGxEgah42133vxeOUgakTNo6YJwa0eb9v3&#10;6HCSqWnSacuv7UhcSlDwu9XTgfvEUxuPzQcwjID16nznPMmelwM02wqpks5ykQZOezXwTenhO7ke&#10;vW0PgmlJLIdHm3UQoU2ZbrsAwFeMwq2kjN36TkZtd34O7TU1YrZCfpx4Q2FeLE8dymkoYa/HOJlJ&#10;LbS3pv/gHyaGdTnaE5975jN/7S//D7/5W5+am5mShOO529+J++9/358vFqEfhsuffPrNHSLHBoXp&#10;uL3vPe9+5rlbj+jwdXt7OQr7V6o6ot4+mc1ZQfHkBHT44r17gCE5aTgM9TAHCRqlyYAZSKcEEBAS&#10;iApMCZIDbJlLGj3aZBcNnpZlh5zyhgaH8Im1trqqojUg9fry9XqjPjkxCUzbBZ/VagBcbA2wuMta&#10;pkkgZmbkMA3IBjWCofErGBr3tXerQ3OQqiG1WP2dYLvkJE33gL9Vlrf3dnexEQsoCQJzwIjjCmg+&#10;TXH42CbGvXjtmvQqGOf8/Dw2vrm5iY0c0eUNG1xbX5NSHCzu0KkaYxgbG5MmBMvjzACjVYVVAQbs&#10;HvjB0fFR1Iq6geZwfx8btL7PWg3/jg8PZS2HYQDZgchnFH9LY62JAcaPR64/9hgmJI898cS9F14A&#10;GbNCYh/KBtBTUyv37uHwVV0G+JrumdobfBlMTk9jmwd7eyI86y/c38fPkOk8ogdzy6LwRg2O+CeR&#10;vRGh75/yzFy5etWMrfD4wAB2BC6Xc/laowGkxgnZ5QnHP6tYB4GugWD7AHqcbdD2V73rXf/2V38V&#10;B2LbaTa9tsD9gip1D+v0AHHphftSKUV3E16ROLtZqrsf8QIDkH6F2B6U7GytB91KpSYdXrxAl9yj&#10;e+7U7HuwuPvoitXxfgdyQdG3qFrpXuziFbvPTLEoXlpULp6cUqu77oJ96ZvkghlCKUAXX8cLJlGv&#10;/o12n05GV7tgAETtO2nu+waqy+htl8aOV7WPxFi2Gx7QNhRhJ4H1DqaJXn0nd9mz/jlTVjj0vzMS&#10;xd8dWNYXa7r+gGlCTI7Q5OKeNCgmS0icpCNKwepuKhmDvKO4/STLvUmErXGWclhSLduAI4xXeJ2L&#10;mFUbdmmjYfoNo2or2oJc42p8ulU/2aybBAWvkbVaZkLMhE2bWD3VWfLBo7ZNvnYpS8Y8liAXaViV&#10;XSSa8X7eZCnxBlE89DVuz5fomYOkUpx9hLbx3CSdOhZblIJyjwV/8/dopm33D/uaMHOPiCVrzjHM&#10;449X/6TWZhGJ2u5W4lZNVGOWAZqhuCbswNdEZbCSBLHnuw8SdWIv+Wt9E+Z+4Lu/+6P/5td7OPsn&#10;P/yjb3ri5k//9N/7vGrM/9vf/pFri4sf/qmfEV4/d/vuN7z7PXoKO/p8oeqdb/viR6v8kVnl0lWp&#10;VWRV1RnQo0qt2eFNTQGFT1iXDSkYUOEZmAjAxQIAX4eW1bIKGWCpUgYgoCswkyJRQF0q+qryfXh0&#10;CFqdnZtTSx/oUzGKeBzLqDiteqRA2bQKQ0MYoUz6BND37t1TOyPGBg7DYqJzffOZbJpBjDKZNru9&#10;kZEqbzi0K/jl6lVTVNP3o5qmYEp82ru0ZMaTQGeWFAxNMEJsQdZ4aj3ERjTNwEHhDGAvi4uLWGVv&#10;bw9PYXUMQ0qYOv1GFE+4trZmbYIky25GtKwZVtbxLLASv1pQy+6u7pgG5soV8O6zzzyjqQXGcG15&#10;eXNjPVcnn5+/4Y1vxFAB3wfUfmC0wGVQ9fnZGVjWI9EuLC7KhGRvZwe8rt5EHAJOAnAZC+NzOBgY&#10;8KIIHI8NPn/rlplMHx9jGHssMB/zskOjUccMZGR0dHtzEycZ459kkR7UjvsqzI9PTmLXGANwHKdI&#10;bh5mz0dj8nOKSUDbOCgM6a1vf7ts+MYmJiLW4B/mHdvtmlwUP3SDYw9rFlUW/SqR/Wq63VBb6ndR&#10;WmHtR7H9AK4fU3ZwvFsS3aNSKIJgUYhSWj/uOcZ+1dmeXsBuWXOppqJU9u2U+WFf3EVaXPjiNs2i&#10;nLrUj68fN5fqSS62AH+Vb7lMN0ris5aph5uxyS4CHzSWJFkcG/MFtTCqWy3ZpfDX5B8JFRXU+/qm&#10;0rDuOjYsWiuFlWWt4y01gPZlIeJJKOIo7sczQnZzPzkr9JqhnRQgNpiMz6sFL6McwknDzA9N9e20&#10;ff2MUU0QYqsBaun0bECZeSnb8kj+6qv02u+zwIvrkY+PXvpeq/4dDoZDpmbOzeYSenv4rENn9AzE&#10;3qlgNtm34alrNtKYHLitRCxLazyjcKtq01LDDpOl95R2gixM22I4z9Z7YvVjj5RtWI+Vxe4i54xu&#10;4FmccBpQEdyb7JuDyZs0jdY5VcDsoBLwFYyt+u7pVcBITHTicpphL2sjpjG2rtFlKmOHQybRwSvu&#10;Ol3uh+237WWoUn/TN3/zz7SRt/v25NNvBhbv7WyDrT+vDf7UP/xH7/qKLweLXxkeAk//6r/+F4+q&#10;s49ul1T4gb/VpWtL+wf7Ekzjp8qrZuRcrwOn5CeNj7UkSSSB2Fhfv8IUQ9ViHZo0B7z5NKTb3d21&#10;iPLpaVEs1gJkA1hBhOvr63EUzS8sWPGVueLYuIEgXaVVPMAeVQjXTqW9VsYKhqfMbexLtseKKMdT&#10;ahA8pwPJ4NBQx6YAj2sLEk6IpEHVc3Nzzz//vKrLynmxDHAy3+TkJADxiA7WtjW2M+KRFo1E5JA9&#10;PjbebDU7kdqSzWDh5aXl9Y112YzI4BmQjWOXkV+34wc+DxeuXRP7Yl/Y+Bi98IIwnBsfB+xWqlVw&#10;LfD36S/6Ijt8evwBRq8/dhPLW04hTQx1yTsJgqOjwzd/8VtwBuoUYMikBUdtxthzcyeUUJtspla7&#10;feuWUsqvsoZtE4+TE9Dz/OLi//3rv45XB/exO31er66szC0sHB8eYsaByVW1UsF2JNfGMQK+cYBg&#10;aJxzHL4pf9IU4L62smJCFDx7dISNY8vYIHC8NjCwuLS0s719+/nnxycm7t29i2nD5vr68MjIxdbU&#10;nZ6wiy/Nl3q69bO5KBp69EiQS+vH/RoWi3qSInH2iLyLldSimqX0AEt9MPqZnJT69JX2U17gl1fc&#10;qU5Xj7b4ApnKBfX7Hj1Gj8a69LW+II2l9OXrZzDSEaCXTqW6X4ILzLZf/ZtXCYbGhytDYX2/3jxq&#10;RKfN8zQLhypCZINCai28wKUXdRYOVhLwWTPGr9ZVl2bKH8ldmYOArGzKYMfKC4lVnd2E3G5/eRJq&#10;4yeINKOeWcJfe9pKtRmrqykRkyVeI2ZTD0f1OIm9yoAptnMLOT7ukNSxu8CxdBUwvxMAJhPVpNtt&#10;gmYnR2jP7TgSmkDTHNrDhAEHZTk1TROLp1WfVfAstmNPO+oNS5ap+Korm2BaDnS0qZYYBmfJYcnc&#10;YW045c8kTlyqrvMDdLKoZWrs0FUd306NytKe7FwDt62usSOL6pHj5m85xrXQzFtnBksZDGfBQIWf&#10;avzWwwSGohVrA00jO8ltW3E77wD6WmDzGt+LTX6eehW/WvHjlu8FPcKP7DK4fHxDGU93bhNT0w9T&#10;ov6xD38YCN5Z5Q9v3ZYs++KNP7o9ur3GSI0Pzd29XVWgwX/37t1TERr8t3z9umquQKKbjz/RaDbE&#10;jlgG0AlQA9SCFOXwgMdleKdePTAl7gPtpEkws4hGY5eihYj2anKw3traMiO2qSlZO1cr1a3tLTGH&#10;qUfqddVBVYTGBhvshFPlW0plPDjHLkY9Jb7HZsfHxwGyeNYa5oaGlLqCRxzabuDxzc1NyZ1bbdLd&#10;2twE1E5MTMS8Ydf7e3vgWhzd9tbWVTqcYJX1tbW5+fkkNSUGNq68G4xESu69vT3lpGBfeBYHAizG&#10;aLELGQg+UPmj8XPCEBYMCaAJ9EzOzuRIjb1bb9/Zmcr5uYykLa0eJMSr51JWJG/9krcfHR1JnK1y&#10;vkfL8IjO3BXMWDyvSZ8NRR7alQfflw4bTHzj5k2couUbN8xREXOqavWYFxZUFQLKg3qxfLPVah4f&#10;Yzvg4wpzzrG6LPzWV1dxuhSR+NSb3oRn7965kzC/xsbJtssD6jUV1mhpkaOjOG+jY2OnrLtf/Ebt&#10;JxHuRrRuIW8/y+QeFXK/Km9xDN0l4VK5iFNmLN3TAlh6pagIssXWyX7qlCKk9qgdiiKNfqX6IlZ2&#10;Tw96qv49FfeizqTfyew3HygKrEsZup/JdM9LXzolKPahdu+3NGjm1elH/EJuRodeZahiZUzfNfQ6&#10;a4G96HxsBWPGKFLtAWCMTUIdVIKkFWftkHn7mzK9hIkTPJ86i5gYnRdxaa4cJxQ3eAplZBYMJSUA&#10;u45rskGso+KtbZkCD9NUW6NkSiI3iYh1K7o5HJsQOfBrliDoZq1UYmLNB+TTbFJv25rPnsLI1M5B&#10;YA7TLCU41IQksaPSr+Pk04NU8YQupxO+l0Ms6Bkf17Q0ccDKqStTEdlCpwlpmG2FhraZOietlN4x&#10;y/OsaTKVLbcVjqgDUSHfrwSuHEOs0xGf6RYbmbFb1JpefHUdKiPGp+1dqu1bMKQJq72OGCa3DrQs&#10;G6u+0zDE/EZSugpidiSVdlgLsFNrlYkCqtIfEH5cnvbEvZ3t9/+5b13b2Ox+8OGv7Bexux+If/D9&#10;78PPGzduPKRK+1u++U+/Cof/aC+v3F4+8sM/eOfOHdxZ39q5dEit287Ojl2mX1kBHaoiK2bFU00i&#10;2t17d6VLxkfH008/LWUzAG5+fl7GzM8///zy8rLZJzebpnKenpYcudkWS5iud3oaxLm4uHhl+EoU&#10;Rwph2djYkBkf7mOzSu/DMFRdFkfi59LS0sHBAVgfAzPvi60tkKs8MfCguciNjeEntmaT2okJ7FFi&#10;iaE2emKDIG91WyopRvhrJfYwxH5xRBi8ctGV5wtMlFkeSHFtdXUYRM7qCfZ79+5dVbjVfYgtY8WF&#10;+QUMBqdxikmEShEHpqvanVKA3v01j7kKJh9XcM4ppz4+Ojqk/6BLRMacYnZ4XqX6mKoJLQZo1sUB&#10;jOrs5ATojx3Nzs+/8PzzM7OzO4eHTebJT05PYxVh/QgtDjEYiTTM3Y8xlnjWwherVbA77gN5sSQG&#10;gBd6Y30dZwkbb1D/AxDHP/yK87/PxHK8ooPDw1gMm5W0Y3pmRi2tZwwtD8kiQP8mY3rwFNbFgXjM&#10;38Hc5Zx22rqOYcfSpYq5mMyK7hPd+NhhoCLkFXUIF8g/Sq/4v6QXh/OgwV9pTGO3GUj3ODX4HheR&#10;oni6tHWvqBspTY7sFnIUoblfkk5Pu2TPpKVzvD1ROBe8jhd7m3QDvfOglUo/C79KtYJPFKePlro0&#10;FLPUU7x7slHqfnhJCBtoWd89j+oWLW7SAnq9GWU2YzpvmJWynCgw4079MIsSGUV7FmLCZj2CrxtY&#10;Ynl1ZMAP3NZ5FKS+hcLUI6tBy3dPNWc3t9xJYnsMXK5GQOo9UqdLsWVE6pHqGQRTZd85i6epratd&#10;t62gK0MhwLrVyC+IOc0kZTXXM+0wq+Ng/cwCILMzM+sMagbKBqxRnFGKnTQTTQNSFrYN42sh9uWZ&#10;UXfosGCfccLAcnNmjJua7AQzfKdlb2+W3u3UxWnWnrzrfZUFFQ9bkzddld2fufxZwmYwf5jbdHAG&#10;I5m1zUOc3IIwdwvxqwG2Y0YlRG+H1n42twloeJ25FK9Yarqbh2TRbdCEJVbbxysY11sezVL8mh9c&#10;HfBrmFEw3yd4UEttM57LgtTgafz8gR/4/ld6R1/zdeba/vCRil9Af+QXcHu0l1duL+/4iq+8+eST&#10;uPPvfvMTlw6p8YkG4lFpVp8lu7u7+FVmcCozg0oF2SrfAhnBkbVabXLC4sqBRHjw+vXrV0euDtQG&#10;pJS4desWflInF6gwLNmGLKJVpZZYGVwFPh4dHf3sM8+AWZU1s729PT4+LvcMfclhkFJLi9QP9vfN&#10;5Jgq5LnZudOzU4xKLtQyITk7PVXEjHQseHxzY2NicjKmazW2CQ5eWDAClocJUO/g5OSNTz8toJcO&#10;G0PtpBLqczRJ0/mFBSwggQoORFAo1xQl2oQEdJmc4AtYNG/ScCq87ysZmC6GFbGwtN0KecFImufn&#10;INHFpeWDvb0BuhniWLAMsB3wqkgX7HTl3t1aza4hWG0YgH56MtIYVZAKPpe3NzeBrVh+a3MTNPzm&#10;L/5ibAEvLh7pZGSCzs+pf1cW+iT9BE/pYI1T/cRTT2GEL969O8rJwwlP7OHBQY2W1YrFwfCwccXE&#10;2CuOmQB9AHH+E6Y8moaaypZrS0vWvcooGbNT5IRNEvmjgwO8NBejWLfjRz/27S43lqaElFY0SxUC&#10;pSqRfhIOp2CD7fRXRZcWuUvR3CmLyC7aP5fOLkplHj1hLv00EsXB9DRTFjNWisXgYhm4aNxRKjLp&#10;Ob3OhRnm90U7UXyxQqa0o7HfU6Uzsc6QXqtA8gfrkZl92DSMCEmsadIy+YXP6iw+DWLjVPMDMb0w&#10;eToHQs8CE1kqNtMKy/qO0gxk6YXGnabldcF/0XmUnDTYy8eXLDLSE/fmLs4xCNmgud1kpzY+Tx17&#10;Jo8A1GKTJHjTV3i5kUXKgBg7n3kQIBYLpC8BcWKGoEptG2xlnWk1YEtF8V2rCntu1kwd33z9rbhb&#10;Nya13kQ63/n0EKQvnSOxuNNOZHQiYqiSIJ12wovVteN2oKNufMWzPDzSDFUCJ9dGJ7ScTvLjTemv&#10;YhIaGhQaDNuUgFV2krr5WJu/iifgZW+lldgZe+6S+K3b0KH9iJ1Qvkh0IzHpNgfPhJnAs9ZM7IgG&#10;3EEcqExeuJSXXp54l7WNTfD0q6DTeCQFeb3dOtcrPvShH7p8SM3EbPAZwA4sKPgDKOMbF2grlwl8&#10;JIqJVaXGfSkodvd2QXt1inEBYc/deg4/5+bmsDUgMkhu+fp1VYLVm4gVAcoyoVM4Nm7AOGuVOz6e&#10;mp6WPBo4OzU1pYL3FPlPGg9sdnZ29g/+w3+YmZ0FVkqGgVGtra9JbQJKqzBa3GTEY2MG9L4vXThm&#10;CDcff1we2EJe00ZTtI1nh3mbZCX4ysgIRiVptfJi1lZWbty8OT8/Dx6Vqwm2hiFhU/IJwQGe0V8Z&#10;I+kIyvE4yPs//cEfLN+4YaucnAA0JyYnupUMGO2dF16YX1zEIZvHXByDTXFC9I1+fnqqrBbs7uDF&#10;F0euXq2R0cGs4FdrfBwbB4k2W629nZ2xiYlry9cBr3KbxpQDmw2DYJ8+4jicF+/dw8uEFZ9/7tmb&#10;jz+hicdjjz++urJi8fJka9NDsyiOPdbPz3HgDkMoHfahWix8FOHzXj4eePycOniQOjYL1B6ivkUG&#10;fCOjo3XWvOXUgbOKKU2jXsdgcFrwEyMcZNEae9GhWRDmhcKPotVxqSC4R8/glPkfF/3pioDej6e7&#10;JdfdVm6lITJO/3zyHr+5i61FnDIb6eKdh3EVFEz3qEFKpckX2/D1HHh3+bafEr2oHindac+Spe4i&#10;xWsLRUvyorqmNI2yGGdTanvSefaVjnp5mJuUwe6Qm7aSuGWIFwwxs7CZ5CEuLD9zsmGyDb9K++Rm&#10;3DpvWdWWrMbk6wzAXT+oV4YNMeNWZAGK1mOnjjo63GWuXPMSkGJiFntsxTPaJqGyEdA0DI7Kq5Q3&#10;sKJfNQNqN/J8el5LTwzQrIC8M9M0N4+bpp0wRxHAdIKfYS3wQjfGt00jSqWX4FzaMtX5+QC4xOBF&#10;upJkhAOhogrbIgqzFPRY8XUHCPFJillE0oywi6wd4siKhttxu88jIaPUtB4h2xI9V0aBHRG2tT9W&#10;zQrQ4J557FnLlDNqtXS1d7l/eNKEeBamaCoRG4Zg3QrqLZsx0AnbSSIKq6N2BZxGJfSNdZjO4/g1&#10;y00MaoEEIy5nCHYgGRUqSdY708rSS8I9H/ju7/7Ij3345dhRX57bq5OF/mgvr/LtFUHqZqMpIAZX&#10;gT6lMMZHGOhWmeHN9k31VNkeA5SB16pDywQa32d4HL/KlFrJLwrMU8lW6j01I5qZGrMY60zjwzCw&#10;O/w8ahtxqKsP/A0wlaEHcFbF8rHxcYzTkH1rS2EiAl/7/BwcVCKMBqlAGTwF9sXqODSFoks5DfIb&#10;HRuTWPzk+Bggq8IzdiFph8Aa/LewsKAMyBHStiJmqgyY1ARDypM0SWbn5nBE1iDIaQbWkjRZATd1&#10;Szw56f70azWb2ObO1tYQ1SzASrlNYzByjMamgd0NGoMIK4Hm2PI2i+uWRBPHG2tr0zMzygBfX13F&#10;uqqd46AAsjgbQRji8OcWFvAsxjA7N++SmwHQz372s1O0spaYBPxtSeys0JtJCKi9nSePQ/u9T31q&#10;Ymrq3p07S9evn9TrJu1gSXuAL4FZfFy5Ys8uL+MQzDN7eBi0Db7H9m/fugXEx8HaxGNlRRGPe7u7&#10;5nU4NVWlFfpjN29eXKUuWkxcnO7Rjz6L/XCdZ0uFvKU5gqVcXurrd0Hts5TYSp34ukfeo6/oCdDu&#10;YHePrKKfK1+/W7FN84KUwVLwLS1Xl/JuKdmXBlv289/oSYgsVYw4fWIji4/3XMToOSGXoUrtyPnO&#10;SM71wXEVPxwKwayxoywSj/Iuw+K8hOxKMcxuuRSIafLctBUzBcZLrLXw3Kq3VrHOvd50lFaHNpo2&#10;RTI3k1LDbVDuE219YHTNtXxBz4ka9LtwGUPoZU7u35GzoPlhxGYAYhoV1p7NsaQeOwOu1bDzGBrb&#10;UuJTHp3b0bGmHiUWbYOjaia5eDpmwmKaBYOhnKGtJGxuennutyvClTOJa0EzjhNF9SiNc+aWfgYc&#10;74fmDOiY+Ybtj0qS3GSaJX8rDHs8gVjYHjF8zwFZXZs2S2k3FObG1sbLph4BQHvy/2ZyOXUzrH+b&#10;6DxR0Dk9v0077mD+E9jYcES5Jt67HyHZiUK3dyFPgpP1XrxwHjo98fd/97d+9Zd/aWT06nv/+780&#10;Oj6JRw73d3/u//jI8eHRt77/A9efeOplvj+feOqpZ1+4uzS/0P0gvin/s/8h/MpHf1HCj0fhL6+T&#10;Wyc/6OT07GV9hL4inB6as5sc9GSiN8x47VPewIKNRgMcBgJWk5+kFLIudtgLiAdxX49jFaUMSgMN&#10;MAW/SkTbeUSfOZ1eQzw4RZwViAO2sKT8MSSZuDJ8RQ2OChXHMPSdpwLh1ubmwcGB1jJiJrziJi9q&#10;LAy2xi5G2SEnVUnUts7A1vC4KVjYBNmgAbPMSUDzAixxv7XcRZH02RjzGBO8hRGSR9t5qNVkMqiO&#10;TA1V3+7mRlKtuj0NcL4Hhh4eGQH4asqxub7OzJd45OrVYSazVBiAgm2aETiF3Scnx8JQfd/IPRpY&#10;bBEtV3CqrlR5bQGLqYoMbsZiAGJAMx7Bvwbd/XDHNNC0qQbODnB2ZNV9ZoNrs+BpTDzW19YwAPx8&#10;4g1vMJnNwoKoZWJy0gy5x8ev37ixubFuTogHB9Ozs5bHHgRDDJzHaQE3Hx0eYuGrzLs54iRnlpcy&#10;dInAJhs4e6yCPwzk9aT69YO/btLq0VEU7fD0WveUWosb6SltFmGriN2lTN9P4d1TN+3wcelapfXg&#10;YvG+lI977DVKA1l0KhRh2HOeOwLr7qp559QV5yG5E1o7DbGoUS7l+O47nVVKg1p6ZDD9tCUXa4FK&#10;RUGlHi+XoUpNczfJek1pAaqLGzFjWQIpHgwuAZ2t2Gzd8Plx3orPI0NDNima+MESvx3L56uYPsEI&#10;G5/QsbpIMnUZSqdhOSP2qWB4jX9hNfADa5ILqtYeFw6E1jBXVeec79OagoVbN2dNYShrt+GAoWhi&#10;geGs8iZp46TRODhvnjaU/BI3WtF5y2VbXg6insK+XCU1ms9dnGW5nbanvEMbcGBG2pVBfOxWwkET&#10;sbi+71ABIrBPTXVtxxJUfW38fqIMTTlU8zbaNhkzDtkUGvel1YombCaxhag7dsgBdTIVn7MOV4k2&#10;xt/G+gzWkfEIhS80jLZJjp0Z65Zx9SLaWqYIV/+o51ZYv6eAx3JkaqEb+LZIwxZgITyLmmnUTGT1&#10;3fORSUPv5MF/5bff/LV/9ef/zJ85Pj76vU/97p/++j+pB3EHv+LBb/yvv/burc+9zHfo937wg9/0&#10;DV8Phu7+90r8KfzGxz6Gf5/+7U8+Ys3XyQ2vtV70k7PzS1elNuMi3hSXCECUIsI+pZMEWDXCQGks&#10;cML6KDBobW1NXCubjpDhfwDNMxq3KeoFECbnOADWFJUMatcbo3BZ0SHAVjyi0vXs7KwiyvGIqFfP&#10;TkxM2E5NoBHK5VqIiTtmaec44FE8fnx8PDlp8+yD01MJshMOXiHn+KkmP2xf+hZlNGIrFbZOKuEc&#10;y6yuroI4Q5ptKz5GEdzYqQrS2Kbk4NgphoG1pKvWV7VmJgBZttdYl6RKvDg0TEss09t94Eq0zhWg&#10;FjOB5Rs3QKsnR0fDw5bSoupyzNkFDhe72N3exqFNTc+oDK9CuKxC9tlSianF7Pz8EbXOOFsxQTyg&#10;N/bO1tbCtWt3X7g9OjomiYU6EQG4OAlVBv1IT7K9uQlAT+IYLC51OFYHXl8dHcWo9mmWd3x4uLi8&#10;jC3j5N+5fXtjfX3puhXjMSVQOoyC6GdmZ1fu3TO9+JUri9euNU38fQ8nHCM55lUFDB7HKJlKgyX/&#10;lyrLeRdQUY9vQ7dBXk8Js2drpQza82y3GUU/u49SpCsKP3r00P00Ht1ahZdMeSyWtPvlyGAK3Wq2&#10;SiviRSuM0tJyPwu/nuPtnKvODKG7D7Kbg4t9jcWXo6fE3q266U5Zv8BJ8OH7Jnte5WJL6CWpUvPv&#10;JWOXoV1mTM4SC0qUBYepnDGx9aMo7qRsAzo9qQVwQKFDnQIroIzpzuNXKJ02k7iIrzgQEwBa8Q2O&#10;Wwkdo63+rfhDv+brb5YB4KauZrhrfnKs1svTJYWDTqNLjTIV0mnUIFRG1mLYakSh+TTnQgvDblOz&#10;UMmdx5/Y1MEC0ulILQNpDMzLTKJNU2dGD1KhYf7RuEPjP/u0TMyFw7oVPfr9WVWY0S0x+FrBhxmd&#10;SVyt7uHUhVRvA/HNxJqpkBSe2beeXwH4Si9usI9Tga35loIuRE5lR+jS2Nu2b3Mbm1RY/nCUxQBx&#10;T6Bucwrbvn41SYziJa22HWMqktisII+GcTUNyOidIhGInfY0e7BIDaJ/KC31z/zk3/3e7/2gEjr/&#10;5B972+//7m/p8f/rXzOc5bv+3L/6pZ//i9//gy/n/bkwN/slb//SV+EPQREwj26vn1unkfFTlzDq&#10;BX/mHaGzNY0dHVnm9tiYevjwK57V9xZwCg+qNillLchyYnzi4PAAS4Kz5Vunmi4+yUBggHLwtMAa&#10;z2Kxvd1d0BU+IgCveAQED5jDr3fv3sWzHU41R4gxexaYaC7UfqBscPyqxSREBjWenpzIMARgh0+o&#10;5eVlBUCKOK0+wNK7xCHKWwF8T09PYzHQsETk2Jr4G6t3QDkwp+ejaGgIZIzhYWoxRq2FDAGxpCYG&#10;m5ubgE7AJZY/ZU8eDlB6dPP2bjSAj5ako5lAs9U585qKSExiiMzZxfDIyCHdQ3BcUxjlzAyOZXRs&#10;XEfdoXz7fmQ6jMz7cJ5NuVGp4KmBwUFs6vpjj9kXGM6DEbl9PWJH7/zKr9re2sK5ssz2Wg2fv4Tv&#10;0ErXtD2xGcvQ0Gc/8xlQNaYfMa88VJlAjtML+B4bH5dZimXXb2+PT05eW1rCC7G3swNAxz8sb/pp&#10;i14PI4pnMJjJqSnsF+u+4Y1vjFioSOnKh0dMZjM2hgPFgVwcSN4x0Ss253VTV0/yS1Fmje82WUN0&#10;yKlHCtzPDdrpHwhSFDlc0LzY0yZYRL3SQ3AKjZhF0UiPyLtY26ZvY3yx+KGfB1+p8LqfhXb3ndKY&#10;xn6nolirLm2FvDhMp7TIfYFMqDMBKM7HujfVefBSVKndvFjuekqhproZ7BjKIDmLWpZG7vrqaUvA&#10;YVYEzYNAUrroGVOHA2FaCUxBIYsP+twpudA6y4WzAmWvHdXdylr1aGCk5qhDziX4YQNYHmAZNa1A&#10;a5Vai0rxK4GcRrhbFpeTlCIQW9ejPZxVaqOsFUcqGLPrjmVcz5zmpMyWogIfAa1G6tAqpDpYwx2M&#10;HOOKIzPda9VbFeXRBKbNUCXbp17F+N7JFRq22RZ9UbI8esYhwmYmwraewoDXDF36ZOOcqM4dt2Jr&#10;P3QUc+4qVDLXx2Rmbp36Xs64iewJ89mFZe6EOJOZW6nwSkJukJJEprAJBgIuxjZSxkOycG2Biw5e&#10;isQe8Vg4z/U7QT5shzZ/OsbuSxcP6fjx4//w57t/xZfOf/r/fu9tb80B5cvf9V/9s3/yT17mO/Tb&#10;v+M7PvShHzrY35M5g26PWgkf3S7P7RVB6mqtqhxE0/ICs7Jsd3cX1CUDZsAQ0ArfJdvb23Pz80Au&#10;wbHIe3h4eGNzQ3bUi4uLADXzRSZIYUUTMU9PA6GG2d9mlEyq1rcX7g+xDgrYWr5+XVbWVTYXArNm&#10;Z2e3d7ZBWi3e8DgewUZmZmY2NjYwYElEMLBxxp6DkjEwgezB/v7M7KzSy/FRqDxIo9XhYRwaEP/2&#10;888DVRXvgo0rslESaqkRpBEHYQMllYuOvXd8PLQ73FfRWlVzWfKZt12WYRIihQkmFS1QaRDgTOaZ&#10;Xw9+F2PF3Z0d7H12fn5jbQ04+5n/+Adv+qIvPqdU2irEtJkzsTKJQXk3oGHcB7nubG3hOwawi/sy&#10;hJbiBagKIpe5NXAfq9eI0Vubm2YFffXqs5/9LM5bHIaSaGOeY9bR7ajI5cceMwtFunCA0SemprY2&#10;NuQ8rZPZbDTwCKAZe7l+4wbOz+rKis++TMzAzDJldBQLm/Hf+bm4RBMGcH9uEhJFg7QNmZ6dxcmR&#10;H2KnY7VfTa6bfXt0z04hx7ufkKDDnT0Be/1ECKW14SLXFrshLxD+XtAXWAyCKXJ8jxuG82DgebGk&#10;XfzpdPnEFevlRQjuV8XvZ9UHhtC8pecwS2vz/c5Yaena6W9RUlrp7y6T9xyLBtmjRC+OsGfyVgyx&#10;f62Q2g+8xLe4ay/0q6EXnbGw3Mys6uzm+dUWCBV6cSthoIlL8zjLU8lYH/Xk16EMcMcLAx8bTJqJ&#10;egdd30mjjCintBQzxnB4disDoWlCGmlYCyvDFcej3XWcBhVssNI8asZNdvMZkScZrZnZwujk9dfE&#10;rEK8tvjBN2sLlWZNo8wzT84kxzvs0vOY2GJqllTciGlC6lG4kWbSpbg0c7IHE1o7e9XATgWbM+3D&#10;th5ldOFIpXhhLKKE5tQB2oFGjTisBdipUXyUUjmN+Ymj7QB/7XMoMB2L+fTZdlT+9/HRjIUDKkDM&#10;1tCmKCbCjs6bYTXMMEmwU2ezhSzzVa0PqZBRqKJrkTQ+7mBuEIY+jbRTmzrYZCTRVRE/EIzLoDCx&#10;TkplUj5Yps4eLpBc4mnc/sFP/OjZef2rv/5PffLjvzEycrX97MTp2enLfIfefu45/PzHv/RPux98&#10;hNSPbn/EkRofDQAacaq0ziCbqyw3gtLwd71KP2OFb8t7DhApC2GVbHFnf29PnYVqLlSxB5D92Wee&#10;AZaB5Ebpv6G4FimtsZ3T01Ns8NrS0ubmpgQekmeAtu/cuYO9WNRiHGPLQFgsA86TqzT2i2exitWA&#10;j48lTdnc2FDHHhYApSkQ21JRaECBA8SvYEefcoW1tbW5uTnsSy2GspdWOyYWe/bZZ6XABjFjayZp&#10;2NzEHpeXl0GEwHosbEqJZlMVbvn9KbsRg4mogZadSGN//6TRmJ+fx0bMzCSsdJ95XR4EYh7u7x+x&#10;2D8zM9vkBAAsCw4Gp4J0cWimOJ+eBuYCu+2c0IFOXnUyJ8Hy45OTL9y69cRTT929cwcDwJnHB26F&#10;khsw7p3bt3HHdDLV6vziosJ6VKrBDES6Z5XgEk4wTJTSaGAM2CaousaqtlVrouiNb3rTyr17mDks&#10;LC5iv43zc7maGK36flipYJw4zxjezSeeAHybAeLh4Y2bN/doaJ20qddMXRoNcDZmQRW6mz98ldop&#10;kyCX1l+Luouim1vP8j1WzT1tkd0bLLXsKIZml5aWL46MKYL+xQrsbqHFF2YeV+w47Lfr0uryA84k&#10;UVw04S7tVuw3qykNk3f65BqWanWcgvteb/pjFF8wvOKuOwO7FN8GZhaRW+PRmsOa26zdkDKMjpgB&#10;kApWczxa5mVUS2epKr4WrBjlxqm5s4eZwbHOir/00DeXCTY4tP3jjI+tTuqHYFO/5gPFM2Whh7nX&#10;tSWSWBB6EDetvmx8bH+2oHWvUjWLjYTnXNukgpnBKJgVAMazvFxrkmvqMVTNteuM5qphGGptjHLG&#10;AMCfNT3MEzKmgntMWLTER88fCOWB7WlSIWm47+VWIU47w6UtlFAeu2W0W8O1qxObW0+36ItHOTge&#10;iRpRUDF7aafi5JfaQlNU26tgkwJXIozQCVK2S1pRPE5a5632K0aLQy9vO8Q4lfMu6YlcQn0qpz1p&#10;2VWCYbOl07IX1EQkvp+a3bXvV3JHw55PSefzcfz4/d/9rR/7sQ//g1/4hVfo6vyr42f8Tl79f/rJ&#10;J37mFz/6CBNfD7f3vefdzzx3C3eeu3330iF1s2VYrCQO1TgBjpJB62qp7KgB1njQ3JGPj9WAKBc2&#10;rDs9Pb24sLi9sw2gBKiprqwyLVhNyYgSGVtSIA3asFlgFlaUPwYe6aCMqtRgdGNNOmBgv/gAAd3i&#10;2ZWVFTArhgE2bfBWZURIgzpglUXlXhLSBBr0VqG2BHewl1litCWiz89LUY0xUKwcSc+AVUCK169f&#10;lxp7b2/PDK03N69du4ad7u/vy9xDsYsqXeMRCc11gNiaQsuVgg6snB4bkwrZfDz2drtP/t7uTq1m&#10;uheA8szsXI3Nmhje0JUrZ1SuO9S3AKZPmdgyyLjvK6Oj2JGy2RVng2WGhod3t7evP/YYtoBTRLdX&#10;U5/vbG1NzcxgMXwWK13l9q1bjz3+uNTMZ9yCnbQ4xiQkR3zQ/+npIE5+reZQPV+tVNZXVxeXlpTI&#10;eE5d+JU0xR6brVbC6pAY2lLTWS+XmASsfBUvHF4+hjiOMMf+CqdAHqMcJY/JTQPPX7rVoJio0k1L&#10;nQriA8XIrtiOzjI92oYLwlx6yrpFgHMKkuVunckFJtk9jxflDaVR4cWCq3bRLRe5oPBcpOSXpOdi&#10;ub2fcUepDUtPxbcnKrLUIK8f/Tv9E3mKRf1iD2sPWKtK3cP0pROzftaKryVRK90wFodmcastkLCB&#10;mve0k7Bc7dD/LnFSqpCNF1NKmSkOMaNo04cQuIGsFRMYkJW9Sq3iVX26amRq40utrusqVRtsGlZC&#10;P/TNeI7Z3WYz3Uxbp036YxjGAqODqlGsdTf6blgN2f/n5kJ0msQJGMNqEFQNjv2BIG1ayqPoXDGE&#10;5rMd+FaUTlLj6tANByt+JYgbrYwNiziEpJWEQ1XsEZOKlgkmzIrEtu/TRK8Vx/QJwTYxZuvgpO2J&#10;ZCdJewYShF61UrWCPQvqwFY7ue2pgpTW2ER8nualYdpLty8I5FfS6DOYKKuLQg1P3oJpq63M8THl&#10;qJgahPMBQj/fwDhRgenarTofmSSa1w/o6BIGFKZjhOaLYuHnkn+kWYGok6LwY21t9Td/7V/p/o3H&#10;n+xYeeDB7/++7wNPv+2PfZVd9hy9enx41FlreGj4Zb5FX2Z64sPf/ovwa3t0+89468yd3nkJtdS4&#10;HTMLWonZwuWdnR18OijwBbCIR5aWlsCXkuTKwQOUqco04BKsiYXBVLu7u+MMC+xkxOC+5ApgU4sc&#10;J4vXKF1Q1yDuyPBOfnwqY1t/ZJZh+yBuMRw2gn1hv0AHM8mumB2edNKWGkO/DxVuldS9s70tfz0r&#10;vA4ODjEtBceF47zCQrI85g4pVJC2RHSCOxJ1yJkb91MSsyIJlYGi8HaxNY5X+e1V3uQbKP8TbAHI&#10;vrW1hQPUTsfHxu9fufVcYDT2CH7FwV5bXl5bWbGocBwK1c+KialzJFdHRw8PDrB3LLa7s4ONf+6Z&#10;ZyQOAXDrix/LAJTFsphgSMhh0o4s26coRf5fo6OjG+vrY+z+BNS6LMPbDKRh7UJ4lecXFqypkcmL&#10;6lBcun4dp7dFL0VMk168e9ccpq9erUg6YpeJPUyMrCgmv5dWSyehygr6IfUhEcn7+OBgemZme3NT&#10;qI0TA1jHktMU9jwMWvXcKfo9OwXPOMCT8of7qTi6NdZOmTdcsU+up5haWtrsGVg3w3XDcWlFtl9P&#10;ZD/vC+dBX4se8+keI7kidPbMOkpNvp0++TLdp73I/aXhhcXz0/Ma9QP9CywOnbKg9X4xMTYDieLi&#10;jnrmWp+X7eCrqvvwXECtWtkAi4EJG1JlHWaMf3FyGjRStCZA+lW7zMEGt7FtLqOQg3htxc3UjUwl&#10;4Xp5VnkeO+LmWYdUbZvnXfO0pRJsdaTGHBhGdlvbohNUw4g5fxUrgadO/rRjimQ/GRgbqA7X4mYE&#10;QIzP8THHpsY0azVMyFwdHQBMx07sBa5kH46j1PFcMYwNen7qpSBsLGNmexnBFcOwYjwzbrBxE3ir&#10;TZPJiJhLpLTqlrNe8ywKaz5nGnZUQTXwaImdxpa0EtUjk7h0Atvp9JfxiiIVIPTVroWZ3AlTL/Gw&#10;YiJHvDjmbsz7z/HDrA3QlJtL0GJ47VJoQg0JK+Fm4ecGukTgy98awFzJWrRnsfq6JQHYhQWbsThO&#10;OFQx3PdSHVHuHNJ1KS8rmOj9P7/77z/9Hz9bC4PpsZH3fsdfEFL//u/+Fnj67/70T4uncfvjX/N1&#10;3/cXv+cHeP/X/sVHv+yd73iZb9Ef/P6/+rlbt//2j/ytL2z1X/noLz75xjc9+fSbO4D+43/nR/B9&#10;/TVf93WP1COPbpdX+IG/TKWT4G8RXAXeAkgB8iqUZ8jcDWQJwJqi4TEW3t7eBmnNzMwocBurdArG&#10;csaQQTUWHhsbWwe90YI6z7NlKVfpKmqbU8EVC0uRLGdr9T4Cfw2yubw6Y6SWBsXijih2a3PTaBWf&#10;ZzSpUOseHhe1DwwO4nFraqRJn8OMcWWtJ9y1kFGyDdyn/dwJfpUABus6FGZEvNVoY2fBJSyc554b&#10;XX2QFt7OXEN9ZysoR1Ly3HQvuf95h4VBuuMTE6BSrAuetiJ0lqmCizOmhtGY58cq7rT6xiHgePEC&#10;AXODMGzQ2BujBUNj9oOn5KMHPlaf6BmnSYuc/2Ak9HMyZfPk5CSAuMndpaeneEp9N5NTUzbHYOoN&#10;MFcuLndfeEFTIFA1wH2E4vujgwPsC1szwQZfbqvr7+7icNQB2WTLoxwYMR8wtbfj1Phaz8zNyROw&#10;xhh2OY28pJFCP1/kItH21BrlcVHEu+6NFEu8pfGKF9d6ewqoPbEyHeVuN9g5ffJoSuUiPYDYbWZX&#10;CvodWu24fPSTzRRH0k/xfHHaYjF5p1hxLw197ObpB+QZD2GnfYHRxwWXOwTxpeek5/W9QNf+miE1&#10;KLbi+YnnWrdfEDMT0LrfwJn4mG0wU5HWH5mfdzIyGcXa5ACrlmwaeA6N3sRgpmz2rEOOrXXWz+dS&#10;UuzmoeT0rXNdv+JVBsOklcSNxPWbHq0/rBxuVeDMarSWCJgqIdxPHX8oNIE1GxmrV6pB1Td5N5h7&#10;oBIPR42jRnQe4VWIW4l31qRjiaMcGZfdfhScpNiXNovxh9V2uZeVWnrzOQx2sUPwKyHuVAZCK2yn&#10;oSG1uXbEmAmAtt3YODuqx66kLKZySanklnomkx21K5JOM1l2WHmb5zBTc2Ocqsafa1AwCDuZ5l+H&#10;s5E7lPgez1tCrbXHvHHGsLvmOWgnTZ2IkoOw8dKRtluegAbfVguivtwS1z1rM3U0rzAQp8DGPEnS&#10;ns/M1Cl8iv533/SNP/B3/veeB//mX/srQ4MDv/rLv4R/+PVb3/8BsfW3/bdfOzc/97Hf+M1/+W9/&#10;/eUWj3/v/wVPf2H4+zuf+Ph7v/07f+5n/56QGjz9tre85cve+kXXFhc/8D0f/I2PfeyRy8ej2yVF&#10;atChnDRww33lb6v8iQ8YUNTi4uLt27cnJiYUIW6J1pOTKlrLvUHNfzJytuYzpo7v7OyAtNbW1rSK&#10;bD10lX+JwdTKPrR+PuaqyMuiRmtnbWRoaAiMCHrDkiauADGTdK9evdpq37Su0k9Ae1h9aHj4hFVw&#10;n6JeU4HTmE82IEpHxx3sFzME8xIJAtWYZSON4wX8gQVDGkILWfAUZhG5oUeSqFatwWj8ctdWHb3J&#10;zBSNGeAOVJWoRlrtbmd+bAdHV2cBnkdjKvCjo8MrV0y2ocxCUyEfHcliJcoN9Qx2BUAJjT6wpNha&#10;O5K9oMLP8aBplHEm2wIPvLJG/EmCzcY8CplG+yxL4+fm+vr45CR2ISs9pSSaA8np6cK1a1fZhJqp&#10;nF+redZO7+KMXVtetqB4z1taXrakxrt3McIZBt9Mz8yAyDEtwVOSGGkegn3JICXkZAZj0CzoJVUf&#10;RTOKUovoTv9ZDy/2A6Oi+3K/K/7FWnJPQExpGfWCins/ni6tsHaqucXgwOJaOeYm5drxUlAurekW&#10;h1q01esRHBebR4twfDGhFnNtLjAoLH0dS3Xk9wUzUXyBuqN77z0F9Uthooe394B9+KQtk16AwIIa&#10;fnWjs6aF8xGm2TBn1tG5eXMqewo3MfS0C3hxMwZlslOPjW3gWosjZ6aJZzYajoqh7Ba0zXqWbuhX&#10;XPnc4dnoNE4wUZQDXeBjg6ppU7SdBUMelnepYDYtBDg/yEyZTdE2Blyl43XzpNk6j7kjRyaAUlYA&#10;yrHBloWuG50mLceiWGj4nLDQrm5LaxZ0zC/PqRnLWp32PAqG6I1NjUo1rILgDYIrXlyPcDRRPWoe&#10;N5pniXy1TdERm8MVS8Qeu5hzxXkmCxH+L5OquR55rRhnL3XzAr5xc8yUmSQlCns4KTY/oa+2ycdd&#10;ds44LljfrwQZhuBaokvugWidob6sqR1W9B1COWY/Qeg6VcbQ8EqgV7Gatml4rDgfpHFWSE/MHjKQ&#10;/O1vf3vxwX/6a/9OUS/g6Zcf9bIwN6sOxc/39sH3v+/n/skvDw8PdR758b/zI+Dpj/4bo/wPPPOZ&#10;d77zK7qR+pGW+vV2u9RaapCQMj7AOpJkgG8kpAbz4XNXLtT6IgGWgafx6/PPPz8yMvLYY49hFSyM&#10;L8uNjQ15TtuKlaq8pcHoYPH19fVTdtEB4LAFsLjQ0zQPjCTEAFTJ/sPPfMZndRe/fu6zn33LW9+6&#10;srIC6AT8nZ+eYrGQamxVQI0vqdgeohrkiAAdUDGs3kqFh9snO3ld346gQ+DmLOuvOBBLORkYAKar&#10;ToktK+xQ0mr53GFKoKg/NV8q2kbzBJ0WRU5KII7xdJz+ZJZiceIUirQwA+m6TIcPSmYZzmmn54xh&#10;nJ2bx5RAvYmqiGMvu7Som2Rrptw5AM3rq6tvfstbdra27JICqLTZNDFzGB4dHIyMju6zEVD6E4Cv&#10;3AbxSMyZEk4j/p0dHOB04UQd0aIEJxZbGx0fx/3d7W2bukQRhmGXCDxvfnHRFtjeBlhvb23hcb1w&#10;WBdbxqjM1pCx6jixNo1hAytei7WVFQA3XixdT8ApMnfww8N0EKg/tLG29tjjj2+x+1Otpf3Lcq7T&#10;v0WvlI/T5CXosKcSKVFyN5B1KLBjr1bqnlGpVjpF1g4T92hC+mm1L9a09GhFHDbVFfmvxwT64jlJ&#10;8cGeWmxHNILj6jbdK5qHdG+hFJd7POn6frQV5BalDZFOmTdiP7e+Inx3i9dLZTDFd0XPZjVVuBSB&#10;5FbwtJxbM6BI/KRhSUVqIHYIxJ6Tx/sxBtwiYAyam2wgHnLzzBrjSKvvWqpLMzGlAVZMPX8AhO4z&#10;nyS3rDZuZlJJFqm3z02JbhZ/yETuwMq0Kd33QMkWmGIx6ZkTt4zaXeYfNH3FtbSF4LJwtvBCP6ia&#10;cprBh3lgSj51YXwgUJiyaeC4Ew74CqYBe9Pqj1ZIzQRsDdj1ldGIAacpk8AlEzcxTAC492153zYS&#10;VocrZ7tnrTOrqLte3oKJYSsFve2kYWJlGvllNILOOg4bXiVw8vBFm7GkFJS7uScg30hebroiUYeV&#10;oX17Lbwg1VOmljZuVn3c4RUAP89uTDJaiOSJ7jYVoa2hFCYU7SiqvdieiBfloRw/inVrhzYgL9OL&#10;uvv2l//KX33Pt/xZ3Pl8TfRWVlc/9anffu+f/TOdRz7527/zbd/2bbr/5NNvnpuZ+p1PfLyTlfhI&#10;S/16u11qLfXo2Ohn/vAzIGOAzvTU9MrqijQVIDl5Qos+5ZshTzf8lOnH/v6+ok/MhAjcFseKhsGn&#10;1nk9L76qJIyt5bkhXBdUPTc3hztWUeBa2CnGMDM7K4XD6urq4088cffu3RZHgnFiszak/X3pMcbG&#10;x4+JnoA2MK4A17oMw1DeGvIBxOAbTB4RMpouZWjICrSMytve3sZRY4+4o3JyhVw+MTkpyYR8NjAr&#10;UKINjgWbUoFZRy3FC9aSF4qsSPC4gTtbLYHseHx8fFyh7t1VanyhDFFugb1srK/PLyxYfjjLzPhQ&#10;xlOnx8fA6xE6ZGMw5kZy5UqSxFJX4/GVe/ewmOngmeBoEeiHh+OTk5hvDDKLB6PFqZDqRpOBM9rz&#10;WbgjM27wkgDBQcnqfQQH19mqiM2K6ZutFugcd6JWC6f6xbt3wfcKZawziV2jOjw4AILjDXONly8G&#10;icsY0gHfIcIRXVWQH595idDgDwSPYxyiCggrXiRQ6ioNXuCbUUpjzoN+xqXF0YuNMjrGxkXLZKft&#10;HVGE45dMeexnd32fldt63x53vKLRXhF5i7k2/dQapZVd213S14yvHyX3E21fHEJeamvdc1WhB4id&#10;rp7Uzmyn1K/6Yg33BUbjnQJ5v0jz15apjXrB96m53bkDvkOmtSY2kJ9Vpk2PkbSSpBm7bRNro20s&#10;UAmsO8/EA16uG3ZNrwyY5uOp284QkfWyR1+g2Il9hoSnFuNnJWqVcs1+jr4ZjvUgmqCZ7iJpUHXo&#10;IhdLTwJ0BmS3/GbWzi4xoLaERcNoK2ZbGIrpHESKJrGwGoFXaTtV5yVhhaEQvsmsGejWU4Xbys8x&#10;1SBZff9cx4sjro5UbHVDZpO+YOSWI5MSoKOscdgIrd5vFV/Qs5ubPkuY7KhsrOUxqrDis04faEri&#10;kIntWEI/X0XwjR+xAiBdrxaQm4n3Bv2W3ZhjNAMjTQHCuMSgFuIpzI5oN5hFjVZeSwgwDbIj0TDc&#10;tsjHLVikZ3RRuSTc8+nf/uT8zNQXYKKnanT37eTsbHxy4v6l9eEh5VE/uj26XTqkbtQbACDwUAdM&#10;ZTitki1ARwkp+KQVpzYIQ8Aj6Rz01asiq9oKG1Tx4gYSxQYVby6wM54bHcWDZp/abOJXrIVVgGJr&#10;q6tz8/P63trZ2ZmZmdEqg+xyG+INDI1lBIigW9n5YS9YHiMBPWtrW5ubNxh0op5CiZtlz4fDxI78&#10;dlgJntK0AfdPT0+xZQxva2sLUwXsDsyKDSqSRserNkqhoZTfGAkeVFvn+vo6VgdDY3dmzMw2R/w6&#10;Pz8vXrSAyfP7kfSSbfhXr6rTcYti4umZGW38jOMB0ANhgfg4dhXOr1wZkdchVjehNqD59FQSFCw/&#10;waBKNRoCmlWS9xmgWOMcCVvY3trCBlPJVFotrIJRYmEcrMWSUxGOSUKTPaZmCEg7EW326tgYjguf&#10;4ljrAEdEDfr25ubi8rLveZPT0zgbOMOikOODg+s3bmDd9dVVaWxwZmbn5zO6iePMYG6jKPhheoyM&#10;j4+/ZJXaKWSRdGsMLihIF2NBegi4CKClcoViy2C/DJEiuvVDeafMvaQEcAstkhfbZfQz1Os3MylV&#10;ofQr+vZsvBs9S42xeyYV3VZ0panjxVifnmPpqHpKDUn0a+fqQb9JS4/kozsRplTTcnn6FDPzeost&#10;W8RqqHooDx5xlYvocdbuJoxCBKfGKsQmSearRhwlqRbLTEchxASgJpERpFnj+WYCLbWGayGIjPbL&#10;XBKhk4VmlmcrxuYD7bbTvC2axE9dn559icDdNCRWPG7GKa0wlK5ipXSqiu2d3Er8SsbYGI+ue8wR&#10;ZPE2HAwVZEgmxe4ciTEkGzaXa88MpI2VmVdoxG9O2h6FKxYX2TqNwqEKhuqcZapq47yZRjlKTQrS&#10;SqJGZIPxgermMCKXPck8+Mnj+FYXd9TRyBxEc/UIBjx+BZhBuGTNdARXyEvSiTzEWVKfJQftMBTd&#10;whTtioEuJMSJpTlawLgJeFQjdyte4IbRSYv+IXZJQj579Fvh/zGPvkeD5FoyZXxJ3qKvmoneo9uj&#10;2yVCakya5TrXSfsDpIL/5HaM+0DMudk5kBOgbXPTDHGkeR0bGwMyKoBQnA38GqMIu9Pq96Vf+qXP&#10;Pvss8HRmeub07BSc3aINxeM3H8evA0zGVm/f/MLCOQl7dGwMOwUN4/7i4iKoa25uDh+wWFcdjfLB&#10;wMIy9bt3797pyckCNb5Kb7nCPELjWibCAM2xohQpWFGBNTJ4BsUCLtV3CCyWQR7Owzzh/mB/v1ON&#10;lreJyEaCECG7Q+s3ZUYuLy/LPLvDPdPT0/gVy9+5c8c69s7OpqemO2de4e1mI3h2lrIsDbTd3Ngw&#10;LGbWjEWpHx2B7KtWYo8xVGvupJJbbX+g5EM6Olu9udXCdsDoI6Oj2vvcwgK2ZtoeboRK7kzuTjh8&#10;bHP5+vV7d+9aEypRBmSPAeC02EvPlPgqdTUeidw0LdUqPt+ff+65mdnZtZUVj62rVQpvsEEcKZZZ&#10;WFiYmZvDdsIguEKty/n2NuYJmKWAqrHYKRXtmAmAyDFUaw/yvLOTEwuOOT29uEpdJDan4DRXrCb2&#10;MLQwq1dr4XuBExSLwUUBQz/4K6Vtp0/bYr/yeQ524f3ysNPffru0QlwKqU6ZdXT3QfXUYsVePYYk&#10;/RJnupG3lFmdsrTFfqXo4nEVS8WdXs9S9XP3YfaopXteu9JrFw/YWivRo+AUfhm01Iz0U2ugEzei&#10;qJlkxGKnTaLW1deKZbps8S5mh0dSTMwPxKVuOG1G5met1rqKX71SlUzZaBtUnUZKL48bWaAqcpT5&#10;uOPRei/JgqoPfI8bMc4otpdE3KwSEOlvIemFeg3t75faBnOIS6VUplraYgINMbGddpS3FNVZZTAM&#10;h8OwGvLMmwjbHQiwWNKk7zTbJc04D89Gll3OInGqCEEysZWB49z92gC3dZJHrNMcD0uauDk0UbK9&#10;suFAYOM3D29mfWd5+HyrHmGeUKm4McMXDaxdJ6xSc5Ixs4aJ6wBtrxJkFeP+uGHn2VoJ8URNIZSO&#10;cjfz7s8oyvLkHR/nRB4scd2abXhe8kZJm5VEpgNJ6C9OLbWpQWzjBuOFD0k7qNe+Sv3B97/vf/6h&#10;H5no+rLrvv3KR39xf3fvvd/1gYffIL7pscr9ovXp2cTkVPfuepZ/1Lz4R/L2kR/+QaBU9yPrWy/r&#10;YsUrgtT4O5+anALgqgHRLvFTAy2PC1AjUOnO3TvgLQUQSjIhz2Y5SKgXcJ8ASi8hc9hQeOELL7xg&#10;/BcER8dHAlbFeWzvbGMB7V04a37VdInu9CZWaW9co34DRHt8fIxRYVO7u7sAd1AaSBEcBoZTT97e&#10;7m6NcnBrWKRmAz9VdG9SZ2y6CIrFU7ZJS/LbZJ4fhoHdjY6OYl2MQVQk+lRXpQyV8Tig2ZQtHJIs&#10;Ba3Uvb+PhVdWVhRiMkwbO+way1gBu9WanZ01qQar0fer1HFSZ/tghdV93AYGB4HFJ0dHoFUptsWR&#10;INTZuXn1dOKGZcwjLwiajQbmEvVGo07LQuuwZEKNdfkzRUXezzgzWF4ILvg2g/A43mfh3GQeV64k&#10;vIYwTPU5fm5tbGj+gH2N0V/FrAl9f3xycmp6WrMvHM4x/bZXV178qnf9CRzss5/9rFY3Bz3aIFrI&#10;F69CxOytxFoL166ZfCgIFBI0srSEHW1vbSle/uI3amm2X+8fSSGlpQdYe5wliuKBC3i9uPdiAbgn&#10;/KUjwC1VgBQzzHtG2B2R7RR6KC8OcOkpr+bOHl3F3W5k7G1P9L0LznNp9bpzqnuc+/ppXXr8+3qO&#10;qFib7xdy6fR3/ChmnvcMuOMaXnpKO34gPROnSxFI7vkBJvmhF4eRhZxEeUihKQcSuhoTIqVCkCWz&#10;WtlYQzUjCZe5gMxENPytDYWVoYpxtoG4WYI0jxtRPaGNXWL2HTUfGO3GLvUMhnMJva6NANmg6FBa&#10;TTcMMq0rH2u5YnTOfC41JjhbCqBnJW83YSqNkJoiEPPMMFQF3tcja6C0iYGJK6ywDRKt+kmLozLx&#10;hnUsupJMt0wRnn/ARrnPBjCzdR6Z3TWpW/GHGBvb/kx3UcWBZ2kwUKGWxmrbcUs+1mnaTKU5ySjw&#10;MEPYZoy5hM09GjFr6olCzhVVbsYpGd8gtCY0ofl57FUI0ykN9Kxt2s98m+TwvcRoRi/3ZEm4otMu&#10;QjtKZqeURS8uXiNNSzyLjnfc3k+A5DIIP77k7V/6rq/48nd8yVvf/c3f/OXv+mqx9e984uOf/u1P&#10;/uNf+qcLc7M/9Q//0ee1wa/8ii//l//yX4jCn3vmMxtbOx0hNW5f83Vf9wg3Xw+3d3zFV3br8nH7&#10;d7/5iUuH1ConA+DAPZIF6xvRLv1TmyG3ijEKcFUkluQAC0iAoSW14vn5OTYitfTy8jJ+ShudqzWO&#10;j1V7Vnb3CeNLwOLyXKuyEK4obNDbVXbXYWDqlZQaG8/qi1a2cdip4ldMLU3bDQ0MR4QFsCQOCqAs&#10;pYp59iVJo15vMSPdgk4I8VtbWz63echIwqmpKayFTWmGAMw9oudGgyV2G0+9rvKtUl2wYoWDlPse&#10;8Nq8LKg5wTKaiuDsYZw4Cb6Mk9rfzVbap2bDkhfPzoZ4dA4lyCNXr0oSbV6q9OiQ1KTK2rZdJZiY&#10;sOjBKGo1mxF1IEPU2Jh34cSEhRpyIoEHb9y8KYtorI6XYFhycE4t8HNzfR0HjimKVOCKgFEOJY53&#10;fnFRcTAW6Nho5FXztnR7Z2tr6fr1N77pzZjxANmxERzR+enpMMv2eDkVi4hTc7C3d215eajtcjg4&#10;PPz4k09K+oK94zXCI/6FuXSdKvUF19/7xQEWUbhTCS7NUrmg8FnE6H7c2Q2pxfRv4ewFBdpub7vS&#10;KnXpMLo7LLudnu+nuD9ojF3ceHcNuFQW0u/8d06s6v0v6SBeVKWXGncUVToXN30WRSk9+F6MQiwK&#10;zUuD5Tt3LgVSE7vwnwWXWFtaJreNNDLVR1xvWTE1a4818E3s4SpR3Kqk9t6LRdtsEGxrPMydw6PX&#10;hB+6Y54XtlpnrZyVmS9umeGhWW3kDn2mmk6jZuJ7qkBb6RpDyr3eqGywQrHlI/o0tk5Vw5but11S&#10;zyvTdK8zeTct6jxKtI0zncgGmeT+2XZcrk9Dj5i+gWTzduGbAeXWeJm6Em5wAPS0ditDYVANTLVc&#10;DdyGfF0Diz20fZl+Q/ni2Hhl0I9bscc4GGv4aemVzyyVhoHhNocw6OcOqSlvV4kdBdAwe9z4NmXI&#10;ZVCj2D02672sbX4nnY6sxKPUqviJfPR44I6XN5BQpOhVR2q18UGbQrSoG2GhXbE43VXqoi/1q38D&#10;++LfR374Bz/yYx9+77d/Z5PVk+vXlwDZP/fzv9Cxmn742/f8j3/1iZuPv/u/+dpri4v/7Fd+7S99&#10;91/ofvaRTfXr5NY9j9LtQx/6octYpY7iKAxCENUpvSNkYKzmQnwyTLMqeXx8DC4EboIRQUvb29tS&#10;J5sDXaOxtLy8u7urLHGVbycnJ3d2dsTZEv7y+mMgsbJWBKipbg1Qk6mzBVkHAXNRRuToh2WAXIJ+&#10;LYNHlEGjGBo8NT8/D2AVjt+7d2+R3hTiTjleb21uhuTsoXZSDNa1CMZKBYMEZS5fv769tQWOVGsj&#10;jkL16SPyJXZt+DswcHV0FAOWH7blCKr/muchpt9cSpmElYGr1RHGnjN51jAae+8x0VPJBPh7cnQU&#10;MmASgNviDGSURs4gVOtEDO02Mjp6dHAQUHAyxPnA/u6uDKqF3TgXuzs7GAYGjzvYlM8y9tWxsTrt&#10;w+XgMcoQSpzwJmc+oF4rR/HMK4P9He985+1bt9ZXVyemprQXbA2HgMHgSLeoJMEwatUqXpdFlpx3&#10;t7cB1vLnPjYbwkOsMjs/v7e7O0OBO/YowxBlZ2I84K6IlzsilsyxQZ3Ji9+rpd1+Tp/sEqcgrbZC&#10;frXSg4z94gD7yTOKSl+nzK+t1N/6AS5PSoz/nEIjYLcCoVQo0l1q1WyzuIvSpr1Snu7XRnkB2vZS&#10;bJKWFviB2iUajLafSeku+kF/91rF7Mlix2e/91VpvGJpTHrPCF814cfdW5+78/xzX/31f6oEqEGJ&#10;5+dxPcoLma4rlYVbo10xCLveotDLRB0m4ZU7hGtKaz9gwDVeqdRqtWRQKx43TpuVwQq1wpkq0+Dg&#10;oBJEkRmJxKRq+ygDx5sfCFUK3H4O+PR6C8wnzjdgbaNzEtMIhA12gFsQOSiWpW5PuKnSdRZb4VbZ&#10;JVZTz0xYjDd0ltCw2TXnDebXUN6dOcpCT1PBt6yf7T1PuUUXraphLzPxd3Wo4gauCakDs7VuBzma&#10;jbdVlzILqcHxWkWZTG+WJZ7HOBiTzbh0u/MskdFmA4HP0vR9AYZ5EbKc7eglcGktbYGGWN6K66xh&#10;s3xOvxTP8XOfPgUvuKG5h+RplIq3THOkDvBldaVGS5BMGhK/6iXN2OkVf5iXyiUBoJeppf6Wb/7T&#10;T77xTbo/MTV96/bzinr5yR//8COGfnT7z3J7RZAaX05qfTulp4Q68EA5ykpUNVcBH7hjUoqaVYvl&#10;JoE/7EGqftWTV6vVVlZW8LhgVPwk3YVDcTO2/MLt22bvQG2GqTsoGgFRgQ5PmHWOdQFh1+hdjY2o&#10;xqzONhl3GCJvbWG/S0tL+7wpsFDCDKC8vvNkuAHgkx4O66qL0bZPhQOwEpgoHcvR4SEG0KjXTbo9&#10;P3/3zh0cr3at4HEz4eZRY5vgRWDoCbUlDrsMlWSO5UGQO9vba6urKveCwh12HGLwQwTfpOuqnAls&#10;qCEJ2P1pdh9Jcnh4MDExKfWI6TeIxW9885s31tc7YYSyw8PJvHfnzsK1a7poMDk9jfEfUmJhmw0C&#10;uVP7ngeYxvhxVuWXh8erVMPjiMwoenAQi+EfTv+15eXnPvc5PAvyNm9yxlJ2sn5wbqdnZ4foci3n&#10;loGhIayIyQN+xYFjvwrRBOibMyDPP1Urc5KGY6hm1kinF02BJPnQSJaXl19y+lfSDPeg8riHlnrq&#10;kU6ZdrmfZ0gxbFwi4yKsFzHa6dP16BSCRYrcX1ICT9JS0C9FxlIvuY5yujh5KFVI92Z3P3gBoVQS&#10;3S1ELkl1KSS56MEi1HbLUfRrD0D3myo4ZT4qF3SOXqBpKa3cv8pRL4f7u9/5rd/yJ971x0uR2hwh&#10;TqOElWmLI6E2wBAT/5naOKLJhkfxhaEzZsUsB9OgzTcJsv0KwmSR1d7YdMprnTthJchlvg4FylU/&#10;iTzjPFZe3YxCajKuOToHALvEbddKwamMa7GKtczjrJrrmzLblCYhLfuUEYhTScp0I6UGZqYkdil1&#10;0wUchm2nps/OGy4tfV2KcPZTWpnWrjuatYhv+MuQRVvdTfJgsfx/WV5EtrV817cQ8lZCz76UAm62&#10;M4KwI3dwfDAcrLD1MwkyP3TDuBm1jlPHZ7I6VeA43yzYW6UZ4/UquaJDShc7Z6EVpIHmvkVIJtyx&#10;gbUnj3D6BLLDkGbVFGTbwVLyYeeE59JOXWyqbLsQITPEFp1bvLzC78QJExbTBy/ltecW/+XfenAc&#10;VP03/tcfLV3yVz76i7bA5FSxivno9kfy9juf+LgsX05Ozy4dUqs3UbLjk5MTFVzV6qfS1+rqqjlp&#10;sIcPy9x+4fY0b4BILAMwAviC9m7cuKF4l2NWqQPmitvVf2YfNnjppx7HEvViKm/BH+fnVtuO4zE2&#10;ROJTa3BoKKTEQoITsOz62lrASip+SnwiO2SH0dm4LSwsKInGSp4R2Kw1QjaVywcwTlvGnampKQwG&#10;4Dg+MSFJNJ6apF9eFMcgyLhSCVstK9bSK1ophvjMvvPCC2Pj403uVGCqGrDllVAhc04vlPmFhRdf&#10;fBFgfaXRcDnZUJAKtj8zMwM0t1J3tdbz/f3i3bsgzs2NjcmpKbPBnpnFMWB2oVh1s707PcUyJ5z2&#10;qESN3ZkJdLX62OOP7/EE4nTNzFkLae5ecnIyOj6O0ziMY9zdxU+Lgq/VXNqA4FSYfsb3NUvBsIHR&#10;GDbGgF0rpB0nc311FS9WYKldHk6suY4cHalPVFmbpB3vHNjNWPjFpSUsgPdNxOCe0+NjUD5WxBk2&#10;cUulIp2P6XlarWYrjzM0q2wa/cp05WEuqvSoCLr1G6XuxQ+s1d3253v9WKpURuJ0iWt7hNoXZDf2&#10;C9DuHkYpMedk2q5PX2z6Vpxp9LQMFhXYpdri4mykKBkvmZazTN5RafccWr+ZSfG16Lwi3ceb+3A/&#10;2CnolDVrdsN3j4Dk4mnMBaVx5zWKTvznP/+zf+Ov/y/TXcZhJUIoRuvFceZYSTiN8PF63kpbadYp&#10;0nqMS2T/d+ZId5vyL5dcy3/m1GEueDJRptKaL4RfMWkBkD2sVbyKgbJpnVU3bdFbA4gZW1MeTZel&#10;SwbTJ63TpgeqpmghoxmfaybWmScxA1asBaxJm2DbhuFb2dig0s3PdlALrXoti48okUudpCFcwM0F&#10;xFniVjyfR2hp5PQqyWXb9TgPTGEkoR86UiZHDUsyt3HWYxlCmyZEHyBW7Xaj85bCzD3FIqrbk1cU&#10;PaY5mnrb/E/cXNliRW9Py2F2YoYjzGZPzanQ10SFlyhtTuLQ9C71M5eWJj5DbXwa6rHb0Lo5cezU&#10;2EjZklCkbpJunFVTwAxYsLl1jrYSm12wc7EgB4pfb4D1Gx/7GH6CQB4h9evk9unf/qT6FE/Ozi8d&#10;Upu+lnrolZUVQCfgbGtra3x83ASvg4P7FD3Pz89LlwwMBdcq/QRoBTzCT5MI+z5ossIcFgAi+PKF&#10;27d3Aa/j4xbLwhg/WSljeQDf408++eK9e1a2jGPzXfZ9MJmqqjH10zJ9A6wv0jJZZtisYkcykJbr&#10;H4aEZTBsldhxOGfUFQCaLU/k6Ai7eOyxx7a3t6V7xk+LXGm1cBQYxiy9RKztj2VmldI3NjZUUVaT&#10;H5bBgzgQPC4jbQxjY30dEG+K87YlCAb5/K1bA4ODxtsDA7w8af2R+EBUMiXOEk7Ozcduds68nLN9&#10;hq1MTU+b/yBO6diYVU3Y24eTD5AFzV8dHVWJF4BOh8Jz0Kol4MQxgNjMDcHuBwcKXMTez3RxYGCg&#10;YwCCM7CwuCgJjcyqPWKxlPR6H7zhqacwKRrmNQQZcksdrk7Qne3tgJGTdoZp0qfoeJ9YbDXvkxPs&#10;usG4RAxse3MT04CpmRmcZwwby0iEg/1iAoONDLHVdeXeves3b5pSvJ05/7B/DGGJwkEPdmuUuzGu&#10;Vx+cpN04W4raRflHqR/zBajnPOgr0tlp9/jDB2vASXd3I5e/PwDfK61GF6m6Fyv9kuCb+4LyLnC/&#10;32fZldddWqO9z7Jtc+7eennSpSYPg1JxRXFuo10/4OLCRrHu6UfpjKVf52LPbKfffKnkrHZ29yDx&#10;vwq3P/wPv//hn/iJT378N/p/cDteiI8t/D1Z2TRpOWkzjptxLnVIGV/iWOR4lnaCU6wAbI5vgWe2&#10;er586qhB9h1WT/misbCq9JOM5WG8e4KaFW4tQKWZmIuzBY54jGnMdQ5xI44xuY7NpC/EtF1eH8xG&#10;CareQHWAnX9quctyrUia11u5W+PmXLvCO7LElhIaT7tsSVSvnjIRHdbXM/Z5p7H1MgahGT377Plr&#10;mUG18XQ4oCgWI2aQqHveMiJv17BxKgZHqjZ/sCRCy0VvnTT4ZjZLb0e2GzQMcXwj5pAmd5RqZHnO&#10;iqYuCoFRxGKWtZXVmUTqnKfkLtIepyyy5ZZjt+Mp5MXxa6EBPRezLMbQp7tI7CifsREn7ByVO6H9&#10;mXDhHj3QZXD8eJVvj/w9Xm+3zhWMT13CqJdqzVrrgFZyX8bHgUDZYbAieA5fMPLQkDu1PJjBYYAt&#10;EyWDuoaGlAKjqGoFhVwZGZG/BGiSl/ptYWAZiHZxaemUth54BKTlB4H54lPma3WNKJJGWdEtGIO0&#10;GRge7ohf5X4t3TAW29/fl3MfUFi1dpAf6BAL40Fw5PLSMj4YVU2XehsDw0/pxfOI7PNzfDsZ81Hn&#10;IImbmhpxRx2Kuog/MzMzQp++UR4gSBpnTOEpLuUc1geZpsMs0qvnDwPDfVB+jx0voHN6dha7ltxZ&#10;3Z8NijGwUxuYhy+/aPXFF/Gr6tY1Og/ubptlyg796UbHx7G6Cvwuj0K233jtjsjQyiqXI8oQNyLz&#10;FgA3TjumB5iB7O/uAoLNLvrgADsdJSVjMayFEWJTeDxt27yc7+0NUbMBsse+6mdnNr8aHbWeyHrd&#10;nP4qlQkqcHCAuK8y/LWlJdldp/SlrlLDM7+4uL66ircWHsFr/dJV6i4qfaC+y/ugug6qdstCciTq&#10;kvDe5yff6ybsbtTuqR/3UvWD/YUlV+YLdKttsn/PqVRMoB9adTdgRmaNs7uWfFHOzs/yandnJF1K&#10;5X7hLE5BBt1T6+0RyXQguGg2171kqQNgkUE7v3af884q1UolCEKnyxKE6T/NzizCb/t7WLk7CPBr&#10;0jZjUVCfTkjipT2S9FKru7ze2dWE2lOJL1p6F69s3BecJGn3VO1V0FIr3K4HqR+fner+9W9919ve&#10;enPYaRibWRV5KJS5R9xM8J4KBkKrK7diVosTyQwAcJYnQmdle+FcL2U7n/E0PekcVpZBz2FqMd0Z&#10;FdWKd8mYeajsQ0PKmOnfMR02zLqZvYMsAJvnRRtbQavGoR6DvjvTgdCc5nItB9k0d4tTx2OaKWbc&#10;glQMZwmKGX/mriBSMLNwYR2ZVssO2loPfAGBQKvDFYmtw5pNANIkVbpN0pSO2fZZHaxUr1RrQOrQ&#10;j1t5o0tUb9UP662zyLo2LWPFXEechEYc8qpOpaB2lfGuA+G1ANpG2/SPrtgt+yxSk6KUJzn+Znlg&#10;DbPDba4YWsKLqarxYqVUnDOc0jjeoFmWKRJ+a0JCQTzl824hPTF1Lo3w47lnPuMw7LDzyEd++Acf&#10;OVU/ul2e2yuC1DIuldWdw1xAICmYUiXSvPGOjh916jGAaHKC02IugdsnxoHbLCik1apTNwIuxOOm&#10;0zBHJ2NBfE0CxWRnkdJrf/jKFfNCHhy8SgM7KXeBg1hF1VNAmEw/HBo549fNzU2VpfO4RAowFDkO&#10;RsemwHyAM5l+gCABsgC92dlZy6mp23bwq3JY1AEpma9ldzNcDBsJmaGo/D8FQ0oMrUqzDl+l+omJ&#10;CRF5EIZYpsqEcxABjh2PY/kqc9Fj3ugJWOu+cosVX7xzB1gpR3DzImTe+NnpqU/FxZE1hh5NTk0D&#10;f61BECMhf+u8Xb95M2q1gNc1embjpZqamcHjS9evS8tufS2+j8HgcZArKBZHhzkMXlm7/sBJgs8I&#10;G2wQ53xufv7ff/rT46RhnGFs+cbNm8BiMP3S8rI5clDvYQdC/2+MymIak0QinxYlHxtra2Bo7AvM&#10;jRd0mkOSoBzPAp33dnaw8Ob6OsbpUu1Tp1EMnnqYd6zJTXJNhJd4abHA3IG5arWSPFh0VElYOIv3&#10;NbaBnyqD9mz/fh233c7Y4TP1OHbql91Q3jOMHs0GHhmo4S0wMD9nsxTcwR8C/iLwrrZ3C2YsOztn&#10;Z6d4C2ECc3hk9jhga/VxdgrwpR5/PRTbr+jePZ5uIi+2CXYfS/dEpUe50e3xl78k7TlApwCPI56e&#10;mpyemqaJZMt18f5JG5g9NJvmk3N6WudfpRj3+vIS3iomizVbtZTOmzbNsCsbZ+dYuNGoa3ei8MiJ&#10;iwXsnjlP8epBd3m+c9GgOIXoqeJ3LnS8Vo4ff/7bvqVz/4Vbfzg7UTXPuFainPDYNM2eBW5nTjhU&#10;CQfCqB6nFav12mL1KA08E1vTqkLzAvOeswlNxkY3B/ho6BynXmQ06QYmscjY5y2f5DTKOoEy+KD3&#10;wyBp5Q2CVo4Nc2GJb39jPhHZlXrEiq1SCWN1ujUD1M3rWpXs/AoVwToGpMZOBX8qzAtkJ6IX5H9l&#10;MsSwKQH1yUbeZoztZi4Hj++UVkrdsWOfUqYyt50Goe9U/bgRm5uI+WenLDxj1hHQ49kaIF2Gj1tl&#10;ZLBKXj9vnrasHE6ZuJ1YLhFTU663gAmyA0bEYD4DqE/YmcirBJiI+A4+nfAJHOhLxOrRfC9pkfwr&#10;INH0jA2dnOfE9MC2I6BDH11THMtRlyWiWeQlOZd75lLipEWkfu2FH5K6/uzf//u4/+3f8R16cH93&#10;73/663/zEVI/uv0RR2r88YtEgYzb29vAWdwxAzjGgAMf8UWoUHF88R8cHMjg4pQpJxJLxDTBSFnx&#10;tdzvNA3pOa1ysiycQ1rvyVtNedRYzOrEcWxe10liQlsmmMR8RDnkonlTaYahzPuAbmqAU6cgtowd&#10;TU5O3rt3D5yNhUEjoH+ZS6jYjHUtye/4WIZ3AFIVwk3+u7C4sbmB1RWIiDFItCBqrNCFI2QECR6x&#10;6BPCfceKW6YiM7Oziis/ZLQkzszVq1flTDIzM1NlKiEWxl5Use6ceQUTjrHGLM8+uVPL3c/mGPR4&#10;vkKlyuj4uKXATE6q4fL8LFflG6ROTlZwSlstnFVMV/BCfu6ZZ64tLwOmcTbkAgs4lkjdTm+1KnsT&#10;mxtkGahOsxprKj08HOLJV/7iE294w707d3BOpqanhxmWDjrHaPES5PhL5+kGq92ahDz7wgt4SjEx&#10;isNUNCP2fk6p9Mb6esw4zKknnzxhWRqHYAJryocuImmSkDQSYGIVPjs12oivBd4v7YX99oX+RLjW&#10;WXFyYnzZ6uVV0CqmLgeHh2C1ur2syYPVZZ/MndcsVTQVNOa/emmP9KJTNO1G0u6q+ejI1cdvPra0&#10;fH1hcXFsYgInQRdM9MeieZcu5mD+g5cSL9/W9tbJySn+E1h3CD7fUYGhi6qSHkFFR0zSg+DFLs+c&#10;IH2roOv0OoUGzYAfSp0pRDesswAfXh0Zeetb3/LFb/uSa9euVThT1fRVfav4+11bWTk+OsJrUa1U&#10;F7DQ0hJOyzAd6OXMgzcw/gxxNtbXVvf397Hw7t4+Xy8rcus9oOF1zsz9c+5fZCHSXefufsmKJXA9&#10;1aMUf/VvKl3r9sv/54cm3E+3TlqpJSOaKtocKshbJsmIzS/PvPgdk0RXhoLY90zlzKIpew2dtGV/&#10;vKYoaJpmIz9es7oz4I6bUTgYOqlStZ2gGlq5JGtmjEFhcdRt1fEH4oaDFe4xCfGaV5iJSP87Vanl&#10;XmdSk3o++cn7I7GXhmmpVSN3fa1lQGwU65nOwZJN3La8Qhkr2f1iRNDWSPihJdR4DHDxA1uLwTGR&#10;n/nmJxgJ+ikc91xJsU3UIQ9p7BybjWWdYQ2aESZxDevylLYks+qJnTQjWjfzMlcKGc1MHBqDmEim&#10;kktWpHFPmjbVUT3apiUm2M70VG5pYraA5h+CqUjAdVNlobuuZTdy2uJmqRcG7d5HzWToH0WjERyg&#10;00Xn7TKNTUZfc1IBT3/oQz+kGI61Lpuz7/ve73kldvdOXv1/+sknfuYXP/oIE18Pt/e9593PPHfL&#10;roTcvnv5kDpJAKOAto2NDdkPq9yLLzY5+8hfGd/u4B5lB3biQpQ7iK9Gc1WjuwU+IaxWzfIS+BIQ&#10;VsUXMv3vhL+Awq12KAwwBB/t4DPsDguM0SJaSl/JslNitxxFMEjsa3V1NbC6V00CD+1IKhRsfH19&#10;HV/KKirrMqCK0MpY0fcNjgt3dPV5b39PjoHH1CeAelVrl4cgjnd3dxe7w2iB6Ts7O5I+Y2HzV267&#10;ZeP8YOOYjUxPT+v86NmQHhrSLmPLmI2YfubkfgdeQDcPs/tIkpHR0YFabWtzU+2bOEtAUiv9krYX&#10;l5aO2BqIzYICK9Sag6SNwzAP8f3zeh0nf3Nj/ck3PIWNXGPrZ40vBHaKA1GipKQsdSL+ndu3Acqd&#10;Bkq8Cnfv3NF3lTIaAZxYcnJ62gz4KOrAcW2sreF4J6em8MqqS1Je5hLtHB4cgIpC9mtiCylhaGJq&#10;an8PZ3pPxIwZiHkfnpzgm6bBicfh/v4YAV0vYr+bOTCO2DsQIGozIsrWNUVpsd9RRjQ9Yt9ms9V5&#10;G2Dd5aVrTz39pus3bgheAWov3r0DUGtyXb0rui0ssHpPIqM0A4IzNVmmudr3/n5BeIK5bgHxQG3g&#10;qafe8PYve8fy9euDHLzeh/qpC0S6pjE7O2vC94ODOy+84Af+5uZmk1M+UTUgMuoSLXTGZrNWFm7x&#10;OaE7SXsyYO+0VquoBhF0akU9pbU661aqFakyOmvpqZ5NaYLht420sZkBXlC6cmX4y77sHe/8yq/E&#10;ERk7uF5HgaMZsuT4ZmR5coJ3oE3IkyQHJpppLi8vK1waC+CP8YXbt/EOnNrbBWrvHxxgLnR2fo4X&#10;v3MI3eeh+5F6vaFLFnpF7s9/HrT5K5ohdh7vBvTLEfXihEzRi/MhATo917c5AD6Gk1YESlZoYqro&#10;kyxPDkmasZvlIgKDY2vh6+gR5AxtjwArAxBzIDMOs1fGdqzATA874SNYUM2ODnsQVdg2xpOnR8pq&#10;Me3kfHUrpuy6801GbH8zGEmQZ3pbFuNAwDSWWHNF6+ez6YHP0JPOhb2M7s426oD5hUmLy1c8lbmD&#10;gTCocaOeI0mJ03QAuMxiUU+nkzf2OVmr7ps7h5fmG6aQI0v5QlPlgSPC1lgRtlx0h/7cuTqF2mtr&#10;AbFIRRyXnZCsXdBXRZlGH27bhIN9nEw715zE5WHij8JE6jGmGTYtwh8b5SP848o9Q1INTvu1DUU2&#10;fpw9Ozk97Yk6y6/17Rve/R78kxHHq2B496nf/4+PKPN1devMnd55CbXUzUYTICuDvIWFBXxvmWyX&#10;cAOQFbUAMefn5xMqBICJ0sKCZYdqNWl8lZ4InJVns2WvjIyADvd2d9XS59BXRH/yslcbHx/HYrLM&#10;y3sEPQ9UKn2zWLBJgsR2sGUMTKkxo6OjsvaTV4nMqhXBuLi42FGkAILF3CxnVuWajC9v7FcBNAFN&#10;si2b8OhIPn1SL0hGglEBMUeuXlXa4r1793AHYyAoXAHlgC8xWjl5C6NlNqeZBjaFA1e9HNCJ5e0i&#10;/tnZ8tJ9nzgFuTfomndOe+/R8XE75LOzkKyG7QwMDu5i0HQBP2UX6TBzHBNm1pgAnWJ3UCkefOLJ&#10;N2xubOAMb21sTM3MYBJiG6EOfpAZKyqNy3RvZm4OMw0wpS5HYEUcJl5cPLV0/bo5ALK+bqrrK1cA&#10;xIvXrmE7oEmAOF5ua+IcHsaQ5ubnsdb/z96bgNuWnmWBa9jT2fvM8zl3vpWabqoQDNCJaAzpABKH&#10;SKOGBjvdokQaWkXaZhD6SecBn6AhSvBBWwVFQJlMd+sD6ZbkEYNDAAmJCVWppFL33rrn3jPPZ589&#10;rb3W6ndYe9XJrVQZlFRdw10VDvvuvfZa//+vtdf/ft//fu+L8cRJ8RqRAyA1PooFT7EDDXcRNgDN&#10;6/LZQd1McYwzjjwhUxvT919kw3m/8Pd8AWOpMZJqmtLvU8ptaFFwE3JcVOqkr114hkL/eA1wf+Hi&#10;xbo0TzyG+OfKuXOOFuIRB503JCJJjJt4/F7TsH8QuoZeYBz6Kj8YJPwP2MB37Cn5TgWHgRyhERXY&#10;QHN5afGVjz2OiMI1CcaOXN5R9a1pxK4lwOulpSXe5xMTPKnS2Lt7+7URRkREeZdxCQIM4FfFML3n&#10;sCCXdyq2KcX7JFYNn/N5KRPPwfMY0iUePetJbk4zUEBwRlMvPiOZhzcXF+ZXVlYbsixdXll55Nq1&#10;c6vniGr6fbI+w8A/Q/++vFK0ML+wvLTsdzhc6RDhEbCK6NQxxrfeqANdzc7MYs9HH3kUh9o/2L9z&#10;584nn3oKt9w+ouJj3K3HwzPdKUILvfA7rWYrGfW9oGRHsf+at+2ow318XimqkohnvvKfFFB/CTbm&#10;WqtMcDonqvxmIKqAzVCYxK1N1GtDMUOGadIZmn5MjWphylqrht7T6Tog11nQkLyLgHlfEqCTzoBI&#10;DhcDP1x5ClaoWh26pjASegbgG5wOgO1oDD5MwyysNGIjQPF9s0JKL3eNHgkf+HEpKS6ScS+VtAWF&#10;qCmDLfqy+NGZ3cXDOrGqdT8ULQjZ0zKG9G7gXSF4a5UEaDOpzxkNEWvNukjeQVyrJJhe2gPbE2ZB&#10;QQixT7u9JEfm7lQ+IXSOCFuLPDQDKBmqZ+xRXK8UZudZPuwkjgfEInfZIZU/mLquILItbOHluyhp&#10;cAmSiNVtLe0A8UDcrBN8h5Q6xPBRLzxgG0w9zyk3Hvlyk6eeWeWDHHGNRn63LvW9VJ4IMP0Tf+/v&#10;3OUWfr+U8P72eU780Go4USBgK1Ag5l0gUctUz8/PA7sAJBmGYuIHNsWbgFPkcohQYevEk+NjvA9U&#10;vSi8ZZ8/fJfCGu320eEhrb97vbqA78VLlwCUtzY3AVgBUKZnZgBVgS07ctUGoLQxuLG4E0JokoG+&#10;jdDJWhZNYmV5ZWd3By0ErsrkzhgpTT41NYVGTgkQo5HrG+vET+cvGMQCa5oj7lo9wGWc4uLFi2gG&#10;eoHuPHvz5rjoxcIiXfQCp0PvjIPn5ua6KvhzltrNtgUMU2JSD7TC4Pb2dlOEcuvEGeM+N+zVGmkb&#10;s3N2w6H0R60GdDAzO+tMPFO5YTi/sGDLQ6Bk6mEfHQGDek+8iTHc3d7GwAJiYmQQyVAhW8bmQMlM&#10;GHc6GHwLbwMeOgsOoAm8+PAjjwBS45/4iErYUdQcHwe+PNjbm5IjD46ZyEi8rrWIKivMyFnHtxaX&#10;lqzHd6pc9dHBAanzqrQjg2hzc25+HjuYFQPcbEoJgKSN5cntGQzwelymiTiFk/0vcpc++NBDXrUw&#10;Ymsoi2+XBI82wShVvvnHPCXEDLhjgdIs/GfLHrtCpiOy/qVLlwDduj0yfCpxBdOdreC5yq85GFOX&#10;y3bN+fHSDaOFEbDuyb2SlQZSm+GdjABp0M8VRdjFU8n1FgJRq7n7RioBNydLBQC+28t4AD+E5dXV&#10;U/GOACgd3DbGGq3WeJdloESfHJNW68KlSzgyOoW7wstEGAdcNZIopLq4trZ2fHgYy2EeBxyoeRws&#10;ndSjIUYsq2M9qoGqDnriPvnSlByVSJIFBZLWMGK80bsHH3740WvXKFjeGPOt4kvDH0ieeH8npy2S&#10;g8MzERhXcI0UsfA/wGgJHkSOTJJhwtq7PFPzYlx3/K4R4V+7dg2/8SefeGLt2ZvdThffyguxhbBR&#10;b6iouo8wi3IQGXpXkSV37qKFMtE+OTFx7vwF3O0kn1DKptslf71T1kpaA1TPOhwjRmt8FV6aJ/6X&#10;vf4NL/hZLlVmrltQniIS3SKUCIYcSQi4q/VKahG3eqXapJF177CX4mHfSQoIK1ice2VAYnaZMqD0&#10;CAwjURfMXQaqjSrjAKoVwGtqcWROautbQO29LBzw19KYalTH6kDMOE5UIRDEuRLmU+2JSJyaBrIq&#10;rDL/isNEsi5hKtxG32lOE+8wKMollQ4vqvJiFjUOB2lcK0smcmplyNt8VDeZF9ySUMhXvoa0S6xV&#10;5LGYF2WFXglpVJkyV85YQJmxhOsCo0YlTNJCKGVIlkWOiKwuwkpE15s8tS5haCU+ptf1CyJGl3Ch&#10;nSkLLkimRLf2LEotnd0/m12WMU0qae14EEc1dT4t/HJEmha9B8EAH1RRVvhQhncnqe8ZSP3ud3zf&#10;29/xzrd83Z+4D93ub7+LILWTypiBgJs/8YlPYDq0lB6Ao8nEwGQAnXbPtu/JghSUN2Wkhz2BkzAn&#10;dSVIfHttDc944C0cDTubxdF0YZ/gciAVCMz6eOpgDsMTCsBxQptlK3AWCoNIrnhSgspmcaBh3hNv&#10;WnWE2O7wAHM2Zjgcc3VlhbQQJSBxIrxp8OQ+0rxmf++5VfJqVYRhkjcsd42DYzdzNjBh37lzhzIU&#10;s7N4ATCNcyFauP7MM8lwCICI9kczM9hhQ4NglGCmNVpIBRIJPKPxaEZV1oDAu8xwT06UIw/40G6f&#10;zM0ReuLF9Mwsvl5QnJVExPs7W1s4DhH22Njm+vqYTNcxAhgiIG/mleW8GEo/2z44zkoyTxzH+C4A&#10;9/7urr2+93Z3C8E7RCPnzt169tmLly8/8dGPmg9Desb+/t7uzrXHHkcwAPSxu7PjssUZqcHcWVub&#10;koQi0IUtWoDPAJ1ZmqnUPpcRhkOg50tXrqzdulUT+ce8WPQLjUEX8BoRywMPPohBo8Hk2poZ9qaM&#10;v8iN+vBDDxfUGi4pZ9VK1WsL1lcx2dEL3KqaDQdSz5CTZc1kd8tpt5otFW5yIZWLCa1mMkhWxlao&#10;tdLnf0wVx4nQHS1witRmnnWkWshpT4lM5larzKQS7al+kaWrw0T2kYee3nBbUkiRPBBei3Pnzjm+&#10;Mraj4ke16mUQK3P7bvHlwKnxPiK917zmNc7gYgf6KIlbiknZuoqigtTtqVEOiIMHo178sQqNw0hs&#10;6CS6XFHsweKtSqWkeKL7wKbOcDv+dEiAG8PXy3rkJfT32g5XA2q16SmEck3f7X3+9vo+jrH+5MSk&#10;u4a/6I5/v74u7j5CBUN2H4EHF1jPFXh4tcfqxBh2BjlZfuXKlUcefmR3bxc/3nKVg2Kdaif5PLoh&#10;a1pqc70H/uJYVfUOb56/cAE//1Eiv4ugurxeDs9qCiPNZ3Pkg+YBzb80T/zPbPIyWoXon/SZnxbc&#10;TE77YUElJ5Ij8ZjVeFSjMzea4zlWrTG3GhqcSTS6IFNEsjKho3g/lXIOUGaC79pJBDdHfbpRn2A+&#10;NYmHNv0GbqZXuckVLCwk5ht2geEHRb50OEqcpxlRNcG3xOSUuraiH2C3wG447ON+YIlhACgZKVCo&#10;UIVjcIqAindp0i2CT7WehA0p7hWkFQmM5MTe9BXnz5wUc6li0BRGxi4idWShDM9VdW5h6sJaRSGK&#10;MusUlo7FrNHpWMTJgJPGK8f96ng9kpI0f7B1qhBmfYUtYlQrPe/EtijUIdXucgmb8KaqSl5bYnym&#10;R8fVSnH2EhlTSiUfdAeVtBJVUpdX8tkWR+4Ok/qh14fCLHk+xyPL7xnFj5/+uZ//oXf+wFv+/Ld8&#10;rk90n0v9u227p7nUmGM4HU5PAzePSTjiRKWHBKwHB3i0AV+W68WYHTnliJQ8OzfnWDyJi7Xg8+fP&#10;Y+Jcu00DRcx5qyurgLy2Bz/SBqgBVISdt5TFHJ+nTeDhwUGgBuC8mGiHchVpn5zQ+EPVGJh3nbE2&#10;ldmVf4YgVM5W8hib8XQsjibeXFlZwemAiaeEzvEJjk+4vLIK0ED1ZZxL5FQzOJ0YxhftOYKw4ZCF&#10;a/QINDHaUs0WE8SIoYNra2t4QVNxJeNJB5+ZQTel7DHmGkcrk0xNTllOOz1TOwJYMzk51VAV5rkL&#10;F0+OjuZH1Yd98kEOMN/bPxzIrCepO7wJTHzr5k3jeKbq+31EJpPT05l0rLF/x6osMkXfkc4duQon&#10;Jzjs6rlzjEYGg8XlZWIacZ0vX72K06HjY6Ktnzt/wZ6XtDO8fNl8FSuX41BLy8tUm15YcEkrsAuZ&#10;QkqU4qQ23OGApylam4mTTeq2xA0HyubiKxcuXuTlOD7GOD748MODJOkoEftlv+/LXuRGnZufA+rC&#10;xOIxjyhcy/+4VKLqTNfSYQ5jGjIlMsBcRqAWEysrixf7OuLNcali+77FTIXu2+K+0+2UIjC+0I16&#10;w0su83NFGaujMt6BZa2eYCsgOJeDU8JuJk2FU+lfrIxsAWE/nbbL8tlKlfbOooKgC6Qv5wHag9me&#10;SiDNMeuB4G7BkU/bp/irjFiMpqJt5mkSf0dZt9elK4RWPAxPjYx5141SdCTONMZmZ2Zl28nCX5yu&#10;qDNOh2jtZGUSY+fb1el5tOosLcf8bzZDtYYYXqBnNMkVrvFoqzfqxVJMteKfWBH5hOHk1KQz9MxZ&#10;ZqlVfUrZSjQGTcU44DWa5yS3bYy8T6TxdJtxKPzPQhxM0Cnh6ojl4oWLvCh6VgTihZuei0uDfrta&#10;w38DCfhYb5gBuRy5TGhhfjoukuviI2TWEboHppXQGKvwCwzkAJKkkrNIc5Zlx939bmO6AYhG7Y44&#10;VPUe4ra6OLiyAuy5rJMc37iBQakM5bGSizBtVgNTvA3exXTbFtPXQDkO8qhH1FhRNaTvdpKBB9Ld&#10;Y82BpEWcDveaRiVPlVsdJkUMHFesGWf6cuhLILVmsfzrlKJLpEai9C0rBalO7epGSnQYQMoNnRoi&#10;EVWc88je66x6FD/aAnakLDPICK2RQpvxnLWAoazU6U2oUsu4US2CEPkgsgSgyoGm6wrrUwnWHRmE&#10;wuS18Zro3bq7k5TaHVHJuc+jwsklCPUbdJVhKMVwSnmIb2PnHWcKIqaEKMyXdAcxgo2+XM2rspAJ&#10;7f2eh9b6EF/8eUsX91CWeuKl+pnc51L/btvuaS61ObsWxIjOLHdasBl/C0Lt+LgL0TxpATRbo9qV&#10;f5gdLQt9+87tggatBV/rXZTrxZ6xzGO2BQwX2SVL58QVJjAc34RmChUfHVlIhL/PiQmgVex28eJF&#10;SWtxZ5MH0AbsD7wLEDw+MXHn9m0gSxzcRAvDZVcxoheHR4csiRNctroIXrMCT8jbeWtAW6/L49Od&#10;nZ260rEHWlJ0VZmzaFbstrCJKybNhLFEiZUHyU+o1REo4Iuc3T9dR9RZQ3wFeHpS/oVjYrFjDGdm&#10;Z00h4LGq1cWlJbMX+spkIyYBDEHsAXj6ax/8IE0NVUqYDodTM/jqLB7vazdvmkmMv+PCBMQT/T52&#10;oG/O4SFeBO329OxsVeDRIP6Qsn3HvlhcDT89nRHrnZTiMFy/cweDAzSciJnw7I0brpLEnkDVm5ub&#10;U8qC93DRZVROWXFcXAw+xkrBEnuh8tZphR97e3uUGhT9Gq9f7O6nhJ+mdcQSjbrBcaKV/cMzxYUA&#10;cIBxXgRYWlqy6nOZWx30WVZLvVg5GcmEqGc8DTxqKGa4Rqlypd59NY+Oj0IBD8NQ539TAQReWSku&#10;pwLyha5FFNcateLekHKi8TRXbkcug2YM8zbui5adJMyS75EDg47gdqpN1wBiSNgeDIhhxYLwaJD4&#10;gSl+QF9mvAtQ6yS01c19c5rR4WFxRpnD0iYx6aR9AmCNU7tqwg8BI0jAEwYh3Z7vVcuMeFWnMOwT&#10;T8lI1ydymtxNkosid+ZrszoqFVKZR61iAjUtZFio29MaNzuLFKM++24KkOV63H4xPmIzyjC8HvlA&#10;hQFoIzqi7BwfRwNVo+JSmtDiCyFGRKH2Y2IAGuUlCFwaKoRoZLyIQW0/jT/uopTMad485rHwrtBq&#10;QHoPiCowmRrLokVWLVG9QnKCNOZiBmx8kXQTSygzV604hHnijCbYjamx4Lhr3gIPVmGGmAiSHi4F&#10;QxcIsl6vZYmkNni39gORgFOyNNKhEuQ2ZwkMB4XzUhn7mTRFTkhiqE1ciGsiIJ/XGnk6zAbdoRxY&#10;Ime4BUBrEQBtN80VZGJikc50Fo7E6YJKVMqz4FDSnGYOWFoiYdJJSFnWlVdOOheNhLxtFT7qzaIG&#10;0WYzJK6Y3MWbLVEpZ6NaWNLoJ0S1kFA86QodWciptxA1CdDA95XGVJNKgsNUS4WZrgsbLxkTVj5m&#10;7E2U12LLjFjaOk/wIAuHuQjuVT4a2LBU6weVSI7ow2Agz53Y+t6R0uqcQBUq0OCG2P2uSlnqAd59&#10;c773//ulD32oyFa85c/+ua/5hj/z0tyif+kvf9t3ftdfffUfeO1Zaer/jO2TT/7WJz/+xCixct91&#10;/P52bxM/vNLqdeGe1t9rIuACOQHxYBYpZZWxz9LiUq1eM5G6K86lGZ/4FEC2hJVeIwYYBSj80i/5&#10;0vWNdczcNW0PPPDA008/bUtCL3njOIA+rvPzgjWatLi4CKBzcnICUGtOBXazcTpwm2Grk98PPfTQ&#10;2toambva0Mip6Wk03tWEUxbAFghoiRk8I2aFJU3wPjAf2oaDb21tVeJ4XorXdPVbW3Na0Y38va96&#10;1c2bN7e3t/FEQxfQQuez7Y5Ov+65OfSXvAJxV9bX163N50JGdBC74Sus1hptnrDt8g0kPRSBQVJx&#10;jCuoxXF0VG808P7C0tJQNFn/c3try3QLwF+8wGapkPbxsSEIvru9uWlPctMJ7hwcoGt41k9OTfVE&#10;YDC1ulqpHOztmeM+ob7gMX3abrMj4+NTcl5MRfzo2nBxMADwBRwnsXhpiZQeNZu0ZrFQTk9OFpeX&#10;8S20Da0CuG+R/kujmUiompn7kxOAbLTHgBLb1sYGzo775EXu0tKmh1SNJGmftLmiMUhOO6dMWOaU&#10;1/ANSf70cGjmPQvqtdzvrDap/wPKROIF4oTDg0NS88kA6hnV4YsO+YwXDbK93F8qxjjGO1XJI8CW&#10;06XOyJLRlAeJ1PfwXfKzRwAaTVVFVGzkzYS0NoDXfqHQfGIPI0cL/Gn0usaLjXojiQvJGvQOXSik&#10;eVVp6nyzvUIdPATiap81TncG1wGtI0B0FkgX0Ag/cEzkrfEWf1PDVNT5utvsVD3PmxfspkrIpxA+&#10;BRRmL7R+hfYwYKhyBICY9g/2GYjEFcQC0TDq5tSz93KQm8FvKcOGbx0OD7P9jNplIuWXl/tE6yr+&#10;ii9BONrcR2bb64xX8Q6T3KSYVvEt9Mjmi24b77o+0/a4T0wg8TjgOUAWTVQk2im7prUsr7BhZwyF&#10;aBVSQOp2MFZeUki4LBffC/OBwHIUytsFGLe08qbHtagUobKnwx6AKR1eSJ/o0RZl8tx0faLVmGtS&#10;fbCX9g67g87AiLze4kiyfDAnJYPYrzso6BqIXnkoEo6lFkI+MWPKVAA6JbINEyaAg3wkv2yCR1Rw&#10;nWkbDqwsXeqoRn4F9ftEZaYWNVBu3K+P19077Iz/ASWnbcSTuanSpFlHQ623sBjRAhq5TcNDMpQH&#10;PfyAU7p2Fwl16o7IBpxtyAbKWJPdEWEosBu1saNYlYhkn8uLUWrP8oxEC8XFzwReWU2Y9VM5nDOG&#10;qY2J71xIWxLaWgKFncc4hZLrxrfQJLFQ2AXmokvaCUkjUT2yiohZWIET7OaECEAXRQuizlufO5co&#10;d6VeHZFA7spT3038aDRbM4uri/NzX/WH33jlFQ+9BHdmSxQvb1/0e77o7EenL1ow8xm3b33rN61v&#10;bU+Mt8zuuA+p72/3NKQ2I9Pb7NycuY/AlwCdy8vLeAEgaDsVzGGYabTGxqcY0JIJkZikjw4Prz7w&#10;AHaeUuWc9ZUvX76MgwNouqoMoO2CSAWrq6u3b9/G0Y5UL2WSNCZUemj3+8BeaIbTVIB0WvJmxaRJ&#10;qDi+edUHBwfOWB+Lh4BTAGi2T08vXLiA77r+DFuHGlsDy0gDc9iwxkkpHMGZ6b4qI/nwVTeBks0Y&#10;wWtzoxkw3LkTqIQRB9nY2ABIPZVloCsXccbbiii88H3r1i0cGcfHUOCFiz6JYnGo9DldAjxvl1ZW&#10;DpSatWKd7buLkju5prP9/f7+7i7AK0DnyfHxJ576+O//g6/DGU+Ojqblj4iOu+pufHISZzc348oD&#10;D1i8BU09f+FCKMEQgH1SSg4P6/LoqWlNHO1cXFqqCkQmApQXL182HEHLN9bXjd3r+i6ZA80mcHxP&#10;hJOV1VVLtTC3fXSEFs6LMHP5ypXrn/oUWgKsPC7s3mm358XRR9sAsgFM8dHy6mqFOVq62OBbS8Li&#10;L/iYFg7GDAds2qblR1HeZy416ZxyWPBE7qrZQvAuDJy39gLImBROyPGgMPUpwJyzp45GHEe5OtAF&#10;o5Y2V7KV7xg+DsRgKbQgUxWx5RlQFy02icV4Ih45IEUY6NPJWrzD9me8t6tj5B6gDdalcU0eJbol&#10;FEiyE0Wrm7ZZYZyQKzEvDxQzTNwjLcOzywvzC1zc6XUJKxUDnM3pGm3XpWxYsBpCS+9V7cfk0FoC&#10;PuT/5I3cCzKGuWPNMQNQ84mNiXlXUzwicwa6EEWOInTB4NU/B0kMpiSdi9wCHIz2k7CbFpzyYcD/&#10;TA7xV8pHUzBibLttpn37I18dRPi4MbwWgW0lWLEZUwHcuUROno9z9g4wRPMmpQSXA93ndVca3joM&#10;VZq5tmZnZ4Zit5izXhK+vQgw1mi8/HiawQm1OApJOwIy8YIRtdUr1K0rpD8CIGxA5O5xV2LGQwDi&#10;yljVyhVZJaqPh2Ozzc7u6elue9gdYARqrZqy2rgdY8u9uRIuldDeoJvEAy1gSJZDfEAObLUW8V6q&#10;RSxwZAo5dZ2fSvSAWuNEcNz6enbhjqRFjfeLPHQQ9E8GOA1rBAHXO/RlHPbtWk5HccJc3AXVUOYv&#10;iIRYGemywkB1mSL2MP+d9HKTPXCKSj0uqh6H9mU3BdkVkLlJGuSPVei0YsVuCnAwYAgqMjUsVnxo&#10;xYJ2UO07kqWOjdOtvhdS7M8tJKkmInYWCk+kSM1xkP04iyzpNFloVEtYsnBlDJWBDvLhwHWZmT3M&#10;eUBdSVJjKi5j0AGte/gZDMnvVk9//Wu/7Kyi+Uuw/Wfg5hfZPnH95vvf/74XSXVbVOTKlSv3fWR+&#10;l2zvfsf33bhxAy+sfX5vQWrTRg0Bt7e3l5aWzLLAX0DDQGrBQB4PPfjQ7t6upy5AhE63MzE+gZnp&#10;4PAAU+/4xARmnZWVFSAVzOj+CsXgqqMFcU23DrgBhrxnXakynPHWs88Cb5lJubyyYpsVpySBwACs&#10;nQdtaCYDqDUsAJKmZK/0KMRPrbbEBgY+MJ7AWXDACVW/zc/Pu8YLfXQuCnveXltriu8FEG9LF/Ow&#10;gQ5x0hW1xIwRlzzSC2ZxEXtaFGVubs7JM+t+mIrN7KBKqQB2MZFcunQJrxGcHGpbWV45uziA5qHx&#10;uzs7OB0GLhWSoxGGuMUdDdHE1BQlro+Odne2JyYmX/UlX9rW2ackBY3vrp4/jxji5o0bQJeSBIvN&#10;Hrl0+TKuKXrB0KLdRmtDoauuYPpDjz76yY9/HAe3yl5P4QHbrIwm2gB87HLSRr2OXt8WcdxqdB2V&#10;nOKL6CC+8tAjj1BXRAReXJ1p9WVGBvKIGQbKizbHx3PZyuArGA1SzJvNQ5vVKz5xiduLrnSbjknM&#10;PDE5AeSHKZyTjSCdjWAw85CAK8TJlegwKhOfzGIqhEAgMRQvFvcA9jSp2teReKJacxIasAuvCxPN&#10;MLDUg5lLHh8SHkTmIUCUdG4qxyKMuROixuKHR4f2URqT8h12pmCfKODS/64tjC0wE5Zn3U7XKWcj&#10;TlYGn3YKNnNqOimzgmhYIQ8iaS7e6gOa2uH4/CFjiCennPt3+YEdQCxmYoqIaa8OLSz+6J+nNToi&#10;KxEIgIojEednYFwoOJtJu1DQKC/pGS4ozEdCjSUAdTmmL5Y0BxmQk3ehFqq+OcM4lJR3BwAOFaxK&#10;icGqKkaynuBZz/BQtytd7vPc3qjF2rrMVo2S67ivTKdGgGSBo0ailHOlJL0YNlloPBgpZyfxUCA+&#10;O2m38WwptQKrZ5JwLxvxI5AGnJQ0okJkmlexNiZ02E/JABccBZQcDtLCMQQ3wSA9unUweWFaqi3M&#10;+yptHFTrVZbi4SDDrKI8tyjAzLwiEgmkfhH6K/3UJGmJ3xU/TsvqEfNlOfWlKdJC38ThwPpxKevu&#10;JEQdSXc5QzhGg/SAGdgKzhW4vK8nz0Je36yw33bOW+xh4VGxOAjxSchmwCDufJ70cHNLKFpwToLb&#10;ebUZ15rVarPKGKNfFCn22wNlmmNlzaNqs9aY5K2SDshgHpwOVBtLb5ruMEX4UdCTlQ2vNCrVei2I&#10;OdrMbQeFQF4mWUCORBIWddIS66BAnkxeQvsg4mdF/0a5PALuVwJyV0YCiKGAchgpNA3jovqAlvJB&#10;FuExp9+w6ODFaKvc8a5I694R0fuF9/zs+//lv7zrTQDfP/3n/vzcwuJnz/ooj/aa1375Z/ziG77q&#10;q8wJuY81f5dsX/r7vuyBh7je8r5f/sA9B6ldIG9pYWCdsswf08y5c+eAWa2AgZnYuWpmfLV47WV6&#10;F/A5HQiMsra2Zp9w/D3rNUgtgrjS7XEJ2L6GJjrfuXMH7ywsLl6/ft1sDfzz8ccfx3EKLAsIjpOO&#10;je3t7WH6N0DE+66X0kp65VBayExbCBbjI+yGNlgdD60Car958yaeiNNiMtjbxRV4+3t7NaWZKfk8&#10;Pu6qO3u+bG1tOeSwO4wzf8RkqpSyHw31SXZ2LJOysbGB45sQwoz+6Sn+utLRxiJOvZcjb6o08Dei&#10;iOuf+tSCNLmBrTfX183J9g4TksnDeS9ffWBna4vOlMJ8HUUs+Mrmxsaj164B12JYPvbRj9rj+s7t&#10;22Y8Bysrzzz9NB7OwNxoHkbS4tbA4vMyYblw6RLaRv0QMX8AuIHRD/f3+fXBYFGUlaGYPFX1F4HB&#10;xUuXbDEzFM1ma3OzSrpFDa8/+dRTBsfbW1tjVruTqaRtOGOBNpNhWO2qvPtAH22sr5+OLCFfKC/n&#10;/+/ELVdXxNwlxKlVnauWyMmE9V4MQJkYpsIDBwrIFbdut9dDsyLxm8cnWKXalamkprGo3qgbkJH+&#10;IaKIuZukOQEriFsSSBrL2VNDSex8fIR76rh92i7ZwK5zDaTvbjqQUV1zrOkhIihv1IF58bdRa4y3&#10;Wh0tjCBexZs+VFB4QQcm+DpXaq8lI0sr7nkRBqeYnJicnZ2dmaWKBVqG6+6FGgLHXjLWHJucmnTm&#10;2FlbDQ7FUwrSiBbKyYpWgtZJ+kKYTABd6/rBc2QYgftCtISVf4nhtXc2IPasz6DXHFPZXhaaZ4hm&#10;Z2bSUWO8wD0quaPAcF7Ax8D6jFKUThOFQH52ZTpdpgS2g67cJpcAxPqZ4EbtitXj+o2K4gEZmkR2&#10;zrD1eUhLb4r6lYQ03Dn4J9sfhYgE9veoecKMuBYNHJC8nJA6ovJJWEQ6ASGaqgNzObPQriWMVLJX&#10;JGtTlb4FYxjVYIA74oS8cGDGYS+R5U1YHSP0TPtGj4FMwgsagijRLFusjtG+24ZIdFohozer0K0w&#10;Zmp6KDxnl8DUOL5IP6vaT4CYqxyS4VOUw3fwOpGGTlqwOxQf6HMgyITaeU7umlXMrG8nkVoIf4MU&#10;7GO5oQkbokdXRNwYen7gDnGjYhtIflqNGhOU+YvFG1FWvl6fbKCDcT2rT4+lvaSz1x50hzE6m8gh&#10;nFxzQflqJArHkEJArITms4AhJYIWvD/S+xNBPS8sXwo/xSzLC6NDCWDTNF5Ch3FRnVlRSaVKFAuh&#10;1TBg9aSVQ4DpE5V5MkioBamczFVg8LxnZHbvlCfu7+79g3/0k7/vv/niV157FE+nf/7/vu9VX/DK&#10;tdu3//4//PFf+fcf/CxR9a/+m19pt0+/5k1vmhhvffKZb3rbd/9vz09FvwRuMve3e2oryT/ff8ab&#10;816B1J74beMC2DojiQkvbd+6devChQsnJycAi0CZTn25IG9qago/EvzF/I0XQI2AkjZSAbCwacux&#10;7KYnJY7WFal3d3cXcxIVfJXxxXmdxwIkRfBqlgXR1caGq/st8IyJ0Gq7AHA4hdN12AFQsqa1aVIv&#10;XOpUr48JMrpfaAxe4yw4r5G0y+wsimdNtJbgtZ0sMJU+8MADtmWxiIetB13OiLgCL9BIu7LjyOt3&#10;7jCFprwy8DeOube7e3xyEguBNYGQOh18HT1FszFE9I88k1PQWnNmP5RzqgusiFWsdfamhU3QjCGr&#10;8Uihritz31eRKBUGp6aORWVxTGJrG1ymV33xF1P0MAyBdAHHP/HUUybeHOztRQJermK0RDE5NkIe&#10;ONf+8bHZHcDZK+fO4RSn7bYFSWikgvFpNodKxmM88dGylhpqXEAvpi/A4qXlZdxFVhfpqgLVuHBC&#10;fjFop9VCgKRxpTuyeBwT03pCrJUXv1GdnGyMNRxLGB6ZMVwYf4oXAShcKmOUdO16RH6wVSba6anQ&#10;WCYJB1bTWkODsDLLgaUowNfviaxaZHONoUnLpgl2nSZ8eWC8iJ0pZdztWPra+WmMkhPMxqMWrzBs&#10;9TTsI+RSHjBcBoADjMZfUrG5VM50NbVEhslYg8GJIbU1mGlYozSjE8w+i/1TsD9eIFoQQqXARRTa&#10;2CK2KjNT15q2C7NMVQNYqtI/hEKmS6liR9fOyxqIl1qHLppkcNjteSQJ7iOpsEehCWAlk9thsMMe&#10;9jcZuiXNVrPQJxmxvQNlyl217E5V5YVjMWmnos2u8VWTQ0kmStKYFu5DLx2YtTIyqclcDJ2MXnuR&#10;gW7VIvzaSdFPQodD7iMjMVWJ8daTZ83R8RGCoilRZV7ODSB4ohp1Q1e7YUjyapTXY/JpOqRS8EUv&#10;oaAe0VxIYrQKBWU+kh2vH5FAzltCvxrEIdW4KiJ1OsgixRzK+yZMXUsAhFxp/WLkaRJSXrLCGIvA&#10;GOHbMMw44JHyxxK6jqiw439aWA7AseANM9yL8jRGO+W0gvYBMIflYgibnVoTw7nfIK6HrkrEP2kb&#10;af/CXOaF1t/gigVr/gKTKAr+Nwkryemg2qhKz46a0ZQLpFc5E/ZJNIhOomqzQugqd5Vaq5plrTw9&#10;Reg2EK+mMlapSAZENwQHXHl6AdghCxz1O1IePXVdYlY8MFQ8Std3Rd6+ErEY6iKBsMNJl1Qcpqhz&#10;MUPEBEkHQ5JSKrLyoRTfc9HmsDOgo02NJPIkKwpSz6463ztZ6t/80G9805/5H0pvl194z89+y1/4&#10;tlvrG1/7xq/8qR/9e58lSePVf+C1JYze29l+8IFX/LaS3Pe3+9tLDanNDTV0wPQDvGh7OVYvtVr4&#10;J54Xy8vLmCBd9U+sfHTsEn4LIzgXi3kLoBNzv80RgPPsIGhVDVYNThXr0TgswLrTvdbEGG+N7+7t&#10;Ej6KGusUJr41OTF5fHJMU+v5eWcTcaJILtzWqyY7otNBAwzcXdJENufUlBtgfE+nDCE5ZsWkpGEy&#10;hvkbzm/hfcyeAIvGZwDW5nYDg6JNwMfYeXJk622l3pJJvC37SexvVsmYeooGUzBkexuosStYgP4e&#10;7B9cuXy5XLs1IZiJwH4ffQSSrsg8hWldikAUJtIuAez2egxIOp1pwOh2Oxasd/L72Zs33RfAn6ef&#10;fhrQFuB4amYGQGR2fv7m9es4CFByW/KI5rmiVXQk0XmrUrcw/L1w6ZKxCNowqWHEWYCGmcJvt3FA&#10;4HiAadwNG3fu4BRhoaTRBxC7fOUK+ospZHxi4mB/3xY/NYmCM3EoL3dqkkxPA0O1RRAa6LJ2VS1q&#10;tZAXvlEpkwekC9gEhImTAscBORnUhlJhJj03ISWSvPYB4WZlZB9oQN5td82pMNs+iqNCh07o2foP&#10;+EXYOMbZXEpry63TfA8GPGNj5k4UEFABCRpvngm+ggDMUtZW5CDtWLqNc7NzlMOQPAjh8kjgWa4x&#10;fV93vO+Y1r+sQlA5y3xSr374rrMHTa1aO+2cWtvRzqMdbUDngP782daqmU3shgVQNsMYZ3Ghp4G+&#10;k/rA64bycaUwmHQm2z+iUukCreXpMnaflBhJ5ALVsGs4yTCwSrfTcgUczzM/VXCxfCjmWeOK2dul&#10;/4vsMJkgt5OUlU9UMzrwcgF2tviGf6eG+C7TNK+d7BGgI/avUvYLg04u1tERuewJeTKsJZVAYfHF&#10;mKhlanrKMJp6i+Lz0C5mmKAjBfEsDErq+cvN/IgIzuhuzZsOGCuV4Z+ToWk/SXtDoL1qqwasTM5x&#10;Ri8VgS6mWhVCxEnfkQkBYPeoi93kPpgPh0qyEpdnwy6xW1ZYk5DJUBuv56JOyWVQAi6qHWWMKoDL&#10;vZmKFs9h6IWNoNaUk1FOqkO9VRc/GzdANUjzQbtPArEhYULCRFRVTjqXaWBa0KVHJK7wrDt3tUHi&#10;OI0JKw68yZam42DBHqFkBwknlOtgNh0BUijzF6bbq1Sj6x1Q+aSGJiUpW9JPEUgEKSU1mLomP6SC&#10;uNc+4bGi0FFP1YRhXkBZ9juQMmCV1ZNa8BE1JR4xyEO0BJeGyiqVuEwsM+/eS2pj1cCmNmJmB2Fm&#10;Kgjp1aFFqeUZqROhIabxPH8pL8/uFV3qX/0Pv/G93/s9Z3PJb/66P40XF86fNxH2s9keuvZYyaIG&#10;kn7ogcsf/JVfvistbefz+3nrz/vtgx/4V3u7n0aePmmf3nvEj7hiOAi4Y/4DYKV5DtPT056HVlZW&#10;rFUnJ7x95v+iwk7F055197a2tqbFezbxw5q4TkrZeWF1ZfX6jeuY762Ih8nMTAxMWi7tt5SHaRVM&#10;YXIWo4SwpdaY6xJ7sl6pAEG2xscBJYaCNRRik5cezuVEuJeGnTV0/sysDOw8IfMRox87ONAAUpDU&#10;CMZiJggeXKlZkSGiNUbKHgFC4Z/kKujJvrS8fOf2bRKINYYAVRRLlkULPgUixzuWPXkun5BlkwLf&#10;Rmk4tfPumfBuJLKyicsTU1NdxQOGhgC1TlE7Vx0q/X9yfPzgww93T0+XH3vsU08/jbMDs+KwW4gN&#10;EPMcH6PBaB6Q7qnYCBil+cVFU9tx8KWVFTy9GaXEMfZxfwGUYwmroVUICNaefXZWAiOEpAiulpdN&#10;YNjZ2cEOkexsesLo7h2QtzN/Bd0lDBOlLWk6qMsEYN0QurLz4otbvTj/6qwMgrpCUqNWACnnpM3T&#10;yCR0hUkLmKlz2jEp2eIbVrrAC7wD7MUz1ll9pZr9yLJxuN+mp6YZ8tVrFIuoxOOtVl+ovfAnD6kE&#10;h3nNeJQyvMqsEYTJ9mWpsQTQacXoPCvkKaxG51+HqwuMaClSqRzvxOTE/MK8hUEMx1moUKsXRjP7&#10;nTJD7NQsTuHLh9Yi+Oz2uoAMjDx7XeNCdJD0ZTm/sOYy4X8+oHOx9RPJZTTqpriQSKACRJoaSn+A&#10;CFtzP86lFC/LK6UlnXnBqizldJzpcgjy9Xtd5ZFT88IxktIerLbGKbOzsblhPWx75TBhH1ALr1gH&#10;6PddeogBsZS7h878loL6bPScUulPVpGxf7m8H3QZLfLtAko9eU+s2I1Iw+EBBUn6A2YHWPg7wXS+&#10;7GP4FKpzFQgRiM9Iar6y7ATxWvWInqez8HIg6ihu1Mny7w5ohC0H73RAfYlMZopho0JCLoAaiwqZ&#10;RjVtF5iSzIhKVPAQRqgsG6TdpFcfp28UFT9k9Yed075IzwEORe5NXI/HF8fp6tIjlk+6CWCoSw/t&#10;C6M8baBUdGFmGYv7C6haUVt4TFqTRqHbEMnFMKIt4hDx8qCQrC40qg0U8WtLZIjIKmRyskcCz4Fl&#10;AYNC8IP/D5cWOBuNieVUTuwuQnMhO+LFGdb55QUuz/PuXrd30LPytO1vKA4oIpFHDMFJrVmrj9eZ&#10;P8atPgwH3Yy2i+SUK84slKpdxxhS2CR3kSIfXea0EOBXRln3sBClts43o4KhMDQT9vhJhEqnh5Kg&#10;ViNFhUcMADAuuY8KKdn9NLibSp3fO1Yvr/6SL3733/qhEt2+/Tu+/fHHHjXU/u//1J/8LA/yjW/+&#10;2v/uT/2p8iDrWzsPPfrKu/Z5PmP7PqT+vNx+/d//u7uCsZPTzj0HqTtdtung4KB0CLOHNmbQ69ev&#10;4++FCxeMU52mdd0hnq309Uip8+WJ0LrU/lXbTtzlekClTiTjUfuR//iR8+fPOxcOgHt4wG1/bw+z&#10;FPCrha5NxcYZ8fW9/T1zPHAuvLO7szMtyQ4X4AP54S89Yo6PAenwKRDb8uqqM7uIAdByT4RGGFOT&#10;9CcnjUTCeRbMxrmAEQ2VqD2nAk0zrel+Ikb4zMxMINY4kCszzQcHLCsU6CxpLbdu3WrU65TS294O&#10;JAJofQzgMxwTfXR95Flug5PBaHxTWfl9SX94lbAtFQiuWQvl5wJBaKIJIVYeBCptjo8fHR5Sdbvd&#10;Pn/x4jOf+tRYq3Xzxg3g6anp6USO6yZjcLRVekiBsHYb0QhGr6fAY+XcOabzj46M2k8RWghDW9QM&#10;vTApHCeaW1iw4KAtzfEVUkfm52uKCmbn5tBTyrMcHa2ePz8cZXBnpOVHOJgkeEFpPykzdqU9gpAA&#10;B6fGWbttJZYX2jDsAHZASMCaBmqAWb6IXqZ39t2XhiB75NjilCejhQHm7dSwe3ZuluBM1XKYugA0&#10;mZuU75ooxZFxlSWTc5mzmD3cxP0paoTRrZkkZoz0B32fyInY0tvFZsO2dxHRomhDQbkOozyijyAr&#10;FGlBmviOBSC2+KOVOiy1sXO641Ruq9kaJGwA877JgFQExHjD1EtDLg0kvgzCfKSJ4IEyRsRhCcrF&#10;hWiftJ0dNzy160Qwsh9POglQL9qMn39ZiWis48Dbd6PEmlOfApeJmtna0LZyKYalqO2ml6oCuXsQ&#10;9eaDrMM4BD8602NK8/PNLa4UnbWxdEbZkBpPHgfSAMfBqKCQYVNcOe2c4hLkIoUbnfvX5O4rQimg&#10;v4X2cRdZeNEqKBTVFrI3w8rH933Vl//8xEtlSP6iW178Efk8qEQYIcpC94Zp6FrCkGh4IBNB5m6p&#10;IU3fvoRU5lCp43DIqjiqW1CmIy8MwGXSl+ZZ3IjH5lsVKl4P+0cdYGLiV6l5FCaBMXnJ1bFqHw+P&#10;ox7utWE3Hw4Q8gVRnVIb9WZNqtcuT8xtlg7s2NnvVmuVuFnFAXk03QxRRDXApEvyRlQhIn+uNjEF&#10;fMy1mIT3yccWUg1jUpzVqlzVjZn8jCI52og5TYEOvIgZgQCIR0OpcOCepcdNYV1O55UoRLxhPY1Q&#10;O+fD3KWZTpwjYmjONo1x+X6jGo/VB8fdIZW/Qwn5qQQgTE1bCh0MaCQJ0NkeUk3SytASIpm82SMA&#10;d496RHuXaOQGCegsMnXE25oJ63zkys5yW2l/kNtCBcC7o7ssuGcg9f/+137g677mTRdXV1aXFpxN&#10;/NEf/Qdf+8avnGi1Pntpjte9/r/9zu/6q/u7e7PzcwDoX/KFjz9f+qPkltzfPr+35982v3oPWr1g&#10;vsRscU6+egCRwF4u0QN8vHjxoqGMkbQJHobOKysrmGCwjyd480S3trZmZNMN+Ei1u4y2grMzsxub&#10;G+ZPW6rZZX/YJiYnMd02teI/MT6xtb1lxrb1en1GK+K5zIuWIsfHNAuUToV9TFItDTs9jB3QfsyF&#10;+K7l4bx8bIC+vrHuJLGBjtPkAAomTGM3fAtdM13bmTw7I9ol8cqVK4UV4tQUF9bbba+wGycBQwOk&#10;Ar8Gclwfn5iw7yPOYrv1I6WWz0Jq44PJ6elU0nWx0HO90ejKW0diw1VgX/wzVNvGJyctnHdnbW1R&#10;wixoM5q3t7uLN4HIPSaUsBAuNyAA1D6SP7avlO0YG2NjOHK/27XEgdUbLl25sj/S3SMRVmLJl8Tl&#10;IF1eMY8HmQz14+MZ2WdiJ8B3em2qLpPZ1qkpvKaRCrm2w5aIOqXKinxS+A5ejM3OBiLLusvkmr/w&#10;dtomL4LK5bJILGXgiLGGyYnEB8dbZGgAUQHKOdlJIBVHXgTwagaRWY0pUivcua7R9Cdm3QaJJ/jB&#10;ycAvjBTN1S40+3T2gnMigRG8M9Ycs6hCbMd2yR3nWocXE5jTdVdlmtQ2Hib5IHdjjCBxY5cuKoCQ&#10;PsjkBI0M0XHDO7M1vC5Ew0KqlxRO2ui+fWeMLDEyXBqSAFy30zUBBqhxXLoreZJ7RSivyCuHlWXp&#10;oF0kdMuqRyVlq8DE1MamB3RsOgp2xjsU7Q0q+EqVEnNVGuXIFMOq265Ipn3NSKLbWeRAutpO1TvA&#10;c6Ld6LaEs8bcXkdK6ynuD66HqLMkkLD4kKemLrWCDXPT7SjZ67LIFuNjTF+xs7iS5Aiq8Tziwnle&#10;iBnjfQQA1O8bkuyBH3VR+aokNw7lh5sjDdO4EWtlef7yA2pai/fSfsKiwMxuLFTYYElbHOV9Kda5&#10;tDQr5EGiWoxLL1sT+YwwPiWV2eLNtiDstwe1Vk1s6ajaqLUEqZNuMjbdxN15un3SPep19ju1iQYf&#10;kYno7cyw5oDIaYwoN69Y1C8iWsWoyklbfHqixsKKHGiRT+6jVKaJzNGyylAuMLLpHhnZRMDihco1&#10;vkPNvmpgy0DiRun6WUGyBJPpgOWMSWdYH6+6bYTBsejIMfPiuQbK1GeV/VGPI6zFSijnTh8TN0dc&#10;fAplEMNIIA4RV9g+hoCY55aYYwM/ctqyKGYILJI97CcWkC7tQh3ZSnSvkttWPMZPJdKgK96gsHgW&#10;M0wgZYQZ61xImhzvQq3aUUShb62zqfN33xbPt3p5uba5hcX3/dsP2qiltGh5z29TVdp+5j/5kz95&#10;cnr6h77iDf/H3/ib95Hly7L99D/6sSeefPL73/muz6dOfU4gNVUCJieZX9QqtrOwtkSxMPPc3Fzp&#10;IuFpD7jz2WefBchbXV01YLVwHuCssfXarVvR5csmE9++cxvfWl5axvMSuAFT4PLysoWlgQxmZ2f3&#10;9vYwkzl7hBPhgYEz4s3SshGHtcoBgBHFpKen0QDnwmmvrUzVjevXCVgrFcta44ubm5sTkvZjonRm&#10;BgcBVkZPcQqzru1lsyjygzX7POU7J229vFBkBiryhuHHn3xyZXUVXSB2FFxG4/EVK8Hh4KYCM+2n&#10;wMOeJthh9dw5fAtNcj777ODjzSP5DgIrVxRM4OAAu5YFPKUbXB/9OkSoMzNzLFW+npL0JjRTprDV&#10;Wl5dTbQEj3YaiLd3dy244UJAHGFRSoUyVc4wPrclj3iwt0dlaDEuTDuxtDZ6NDs/T+G3iYkT1Zgu&#10;LS8DOtMXQmfHKaZmZuyVU6tW7ZuDxo+NhPB6wq9oD1rYVnaT8i8UTe5a3hlHu3L1Kh12NjdjZUMx&#10;ei+epbZMssk5hYNJXHCRwzQEujKNmOmcrPDAI94KckxdmI+YG64y8XV0fGSY5To2H8dcDhNIaHwo&#10;V/DSFsSkozLHaaoS4LsRIa0cK1V7pDsvDnhtfWXnU9EexwPE0HK3xj8JMQd959f5rSimnXhmgmZu&#10;kxrjYOB+g+kkSiYbkx4EtJPgW2wNAFwAX1qcSFzc1ZbOQ9sD1YQljPbh0WFh4qjiPDfSmWZW8knG&#10;ruwsBseliowK4qp/cTgdOu4qSdoKal2LqzGtcYsY4ghM+YtBjgHHP3FprBdUCIcrA2187CGy8LPz&#10;8R5Aeo7SPIj/leC7iG0qVeshmlqGwXF2mWHVMcMqlnhqqIvgOeRCXKg7EncjQncXdeAW8L3qk5rT&#10;wi6nQ/NeHL2U9HFHCw7FGVe/7HRqREEn/UzqeKRE94YFx9fayZSmBsDMKrVKkaUeAT6bjIiGm6sQ&#10;gjlX42mgc8C7pDvQsATyfKHDNrE4jQsrtYn62FH/8MbuyfqRTRmJyEc6zRHvqzyoRVSHpzUJuRy1&#10;pr7ORY28MgZML2oHdkvlQynTct4YhQNiUKmPcj3V0DSP3A7j+L96WB0L04HjB6rIGdcqOU0krb6E&#10;JJPFEU4tvMqiyiAhiq2NV+NGnA8yuzDylleqOMhCp6vpIyNNEjZLVA3mrSuFLcugM4j7XAeQQztt&#10;VtCvSKIlWVohXZvXJE96Ayt4i3CSefABubNOGnEEK67BIJ1aOiQMJqs1iwCSEhMEaDl5HSaoxPIe&#10;t/94LOXsUKt/6HjM5a0gfP7axcsPqb/trd/4Q3//H94lovez/+Sn/vMyykDVBtb3t5dxA55+8vqN&#10;97/3F97wxj9yH1K/6JNZc3Akrbop+SDacZBaFrG9oALL4Rllen/zqjG9nXZOzX8w1Mbf3d3dc+fP&#10;Y5/bt29fuXIF0w8XuIfJgaCnYfqeyt1M6FxaWtofJTjNeMZJF+YX1jfWLXsHtOElcnwLWNy0DbN4&#10;cUCA9c2tTbvS9AT7nOEGnrNBDAA6lRCUKtnY2MDzCJDXYN1OePh0Y3394qVLANO3bt0yBFmUvTnt&#10;b2ZnsT9CCNPNU2l4jQPeDYc729ssKKxWQ9W+Y398CyfFqZ0/RpOcSjdKsIjHmTkxu3P7NgDu2rM3&#10;F5eWnQRdXF5uHx8DyNI+XSFBwRZgLR3BkInUQMxU9xsfLywVla03UbjT7S6trOA1sCz6jq6hp2gq&#10;mgQM3ZY74+r58+jUuQsXSHFRCw1i9vf2hkly/tKlzfV1nN3klq2NDQB6IGYA975KQkMVgO7LdrGP&#10;OKHTmZicxKe7OztL0pze2dq6fPUqRgD7sCrx6AgNRk9pfNNqrT377OT09Pr6Oqs2azWTEQfioL8Y&#10;pG7UpYM3LO2sjXKAJomchABUvsMl/on6hJPigawHmWsMqybREsyFJAeX6hbhsFDzYMATFuWntCbR&#10;Eqrhsv1KDK3sUcI0sJJqldOKASXpkfQKqY6UNFLf4ZYVM1olUh8dxwcxgcRo2F+0U5LEZGLv7CaN&#10;i2/gpC9gq4WoWeTapeGi03VeXSHXuVa4phv0573CttAHd3xSEmb8a+qJqmQ2VKkkXYqWWCyvVOa2&#10;0pwfFBbYHiYkxtixxWQPKZHzyYDRNn3FuDmQZ7hd92palPIvvRArVOjOyETsauuH2BLcMtuBag+S&#10;QRLL3M6/LJ/C+NuEq4Lto7S90bzjKBcxO5xwZSSLEatV5wFD+XE4Lc3gqsYwDPGDL58B0L0wGZAa&#10;3h4Mu0leSM4JBAeq5ysUkMOgHtjuO0uEpOk2Esk/JaFaxOkgrseN6SbT0nKNsU+Ks9eMGk8H3f0O&#10;K/OiMMOp2oMUj+GTQbEDItJ6hVJ94k6ICBIUNuASIQEYjSIJ8MkaBudiNr0SV+vyghH5W+CbL+NK&#10;UK3TgFP+iFJstMBcaPVMHhonyoZMXQvY8uASmH+O8hCPRdUGTsBfL33R9VBQG/TLYmFB5sJikkZw&#10;53elbg6k21DgYbFIpaWpQxJTnRrNAPi3YolQOL1gwnGFo7yBibDDYcHjjsWQplKK7BJ5tEEqw0g+&#10;DPwzDsQgZ3gTjdLiLKgMWWyaB0DkLAwA7FYJqRfKCpZPkjIQGihXjUYkuJhD66V82uLFPZOlfsm2&#10;V2v1/9pDD/7Dn33Pfez7Odp29w/w94akDl727Rvf/LVPfvJpvPjkMzfvOUhdTC3aMKuZy4GZiRQL&#10;qT14ZRxTjmWbXZIYSGHX0niYzvBdw2UcCrDSDMi52Tn8vk3JBcwyewTHxxGIF8fHAaZ7ci4E9sLR&#10;bGxupa0TwcFAYgil/AimZOP7Q+WqTbHwBA9QDgS5sLiIvz4mEJVtC63lF7QCwxQcys6I1vqwz/n5&#10;8+fRQQBuW6NfunTJSnBMsqrlJlg7W4aJHVASIBWPa0BJq3mQwApA0OlgZzN6cTQT0/0OTrSwsHBW&#10;l5qzWJ9MgNm5efk3V5zQxYvl1dUei+pOD/b3gY8BgvFEXr9z5+orXmHRuHlJ8mEHAN9mFO3s7U0o&#10;qsHjGW1o0+a6CwirGriW1aZnZmdrWiUHEB/0+xjAvZ0dVrN1OjgaRnXt1i18itNZq9tJPuyJxmBg&#10;D/f3cTpA4aY8LwyjpTsb+uozKpPiIQUZJydxKRGHAIKjGehR784d6sT1eugRDmjR62kpAK6cOwes&#10;l0oo40VuVABHV5uVNi6Y/R2GmUFBi0ExiQ25XBRb+rOUxyG9IS9kKHw0YzXTA5zosdGyKRm+IUvJ&#10;CxmaVMiUUN60uJRKoAL2+X3Jy2ZGlk6XenNhoov5TPux/7k/tc2n5W58TPwKSuk9e2I7yHHjzU4m&#10;9aJSBeAD7LNfowHxsDM09C/tmUxdaJ+23QD0y6wJc1FsIGprbse31qWmQ41Y12yn1qyZER+aVxA4&#10;QY6gxQoehPQJnxVT01PuY5XqHAO03EYzQNgWC7dmi9nb+Kf56B5kI3s0no8aiag5sJRWSqUwJS+f&#10;XeQHkAqfN3NfPpcRd1S2MjM948WHaLSx3vr4qLwoIlzFzbFmAYCC3GQSk77M2xn02V/ShOoNhxz1&#10;2suPqoGl+u0eIHUkPQq7nxChyfPPPOvaZIMq1Z3EEC3pUF5HKJyZ6dpE3eRmocGIKnUAl7hquEmT&#10;bHDaHxz3e4fd/kkvd/0tecvBEE+sHs3Did09ZExID11rmKkwUbV0YXWsQjyKa5ukRvYJ6Si5cgQB&#10;f3kSq86dMs+jWGSJuO5IlvxmkZsp4Ue7wAq6kAH7+vhMUWeFBohY2nxZG0NIx3ugOlHLh7kVFZlF&#10;BjwdZLIwLHA/LR4Tm6sTghMW8waIjaqzKEi6bPawO1Qev1DaRghBijVFUdh9qkqHBa0jkn94IB91&#10;/njxPCMmpto5cLJCCgr74acTZYWspMGxZA31SLM6OEtIQ3efOiESPWQAI8qMkvexK57Rr1QJ/k+7&#10;K+6N8kSnov/I1775pSkT/NUPf/Q+5P1cb9uHh9euXvnQhz/yTfdAY8rY6dX3IJe61K46ODhwIhb/&#10;BMbFbA1Qi3nuzp07LjHEDth/cmJyZ29nFZhPeWsvnRv1WjsPmAAAF7AVr51ytrW1a4nMWrY2n5Oj&#10;TtQ5A2SYi0OZ0j07M+u8mhdtgcaAC+sSn3Yu+fyFC3afQUsA3U5U4WS5PYM5wyC0H5jDpi32D3et&#10;Ht5Bexw/VFUiiY64m6aMLy4sWiIAnwJn41sYGXScBOKpKSuXNeWHTBPHWm1uZcV20E68uTukyWqQ&#10;S9/Hco1ueWVV/N2Ba/6w8/7uLiDv1sYGIO/i8rKBTiKTxZXVVfq3t1r46M7a2tzCwlizub25iY+q&#10;Oh2gsJ0jcSjs/MmnnvITX9m4FlqLUU3VZVLb2+2Lly/jdJ1u91gNw+Wenp1lrWetdrC3N3/lCvbx&#10;ZTqShzlOx5HsdjHEO1tbGHy0Ad81H70SF7V95AOoipGG55OT+CIwDkA5joyrhk5VNbZmP+OA6N3t&#10;tTU08sEHH/xPLqdQZVn8Y0oKSPiCmH6sWeJm52Itw2x0W+Knbq8LCIiLZzKGUa+jNeeufEzezMNC&#10;p9miyGdNVUxzd3tKqxdzkI7CoyKfPfLxLuojRZmwyJ11J0sxPu/sa2QOhsXaTYRwhOn0MPUiux3A&#10;Qd/5Vqt0I+VsErsIwbWP5sYcnxyXzUZnaxECJcrqnbRP/Jvyjw4HrNaq/o04m1tex4IeE0sem79L&#10;k2czkzv9W/MijJWzLc1RMmccb/uHQJyKI3e16lWr2yzDxHQLHVraL5DueDDSzDbdS1J9PJP58TI6&#10;PXV8RUqPRtWsIVpKKUAyLLaEURZn5tYzSO6cWiHRwQkHMCAtpzXesrkPyfq6wXxFyvSBqzbt1jlM&#10;74FEIEWRxWYeDlLRM0qoneZDw+tWq1afGssmh4N2EnZD611ih+Q0GXYHcX0UQPYSi0gKm0rzLg/q&#10;LRYtDDqDbJCGqq7zRxR1rlbI28CphErpc55mgeQ+pLDBUIRu4UnmX0eeFzia3OihRegsBkLvQ+DF&#10;mHJBIXoRjUXVsZr1/mwvxFy2tKiJJlmCqWZ4OSGW13ryHKhM+iluWODpWqM66A1HfjJMCReZ3VD9&#10;jCi9V0kpqOeav3RA8WkuegyGzlvHtUpQcDkUV6VFuWFg38c4Cmqkg0gLRYojWWGcTm0+sdUH+OJA&#10;dO6Ebjg4M6fJmpWmROaWBEgWFSIkUgYUDT2kubouTIGOnbmgT6TKQ0NZZuZDr1/d9ZTMi6beG9vb&#10;v+Pbf+ynfnpvZ/fD//HDb/mGr//FX3r/fUnp/xq3609/grnht771r3zXd38+cT8+J5Aa8ygQMKDD&#10;/Pz83h4VNs6dO4e/wH/j4+Oe4Hd2drw0jA3ztOUy8C0v8g4kn2ydARsTWkMXEM14d3t7G7gcaK9c&#10;1MZuhpu3bt1aXVkFbPVitBfrCWEr1ZnpmYPDAyobDAbAggM5+bmUbVHpbaBbwyyjCmmN5SYuAxzf&#10;uHEDwM6kcLQfjUFf8PoTn/jEysoKWgt8jPags1tbW2gkkLRdY3Cup556CvtYoht7ooU4Pv1TBBEo&#10;ylGtAm46C05m8/ExjowwA2PipWcPyMb6+oWLF52TwFBYpvDM04+NB0K1HWMgcwTqnSmoAFIBWr19&#10;69ZDjz7aAOipVhuyUWy3T7py9MAXJ6em8CnZIIeHtGbEsAfBwtLSqSjmly5fRsex85TEENFsNABh&#10;BvoFEPnAK17x7I0bTTn24USXr169c/u2LELI91g5dy5Te6iuSi89zCIx/ro8FK0FMsaH/+4DH7j2&#10;2GMOnBgwpCmvrHDYcbdr6Rh0pCmhEoqxkJOQAls7F4vzorNTsnsEiH9xRzoOyMmxZTcM9EuGAHCS&#10;s9RO+uIcuKstG2c373Jqt60PIJ1zsQaO9vg0tC0pAVJsjCfGJwzBDS59UrO0S9Vkp5mdgTYH10cL&#10;zphXA/SjGV6xKXPnvtUd9hh8+342gccnLdPbKuuMSmqEUqiFZQleGYY6qHC0gD4i+iWFutctCyvR&#10;qvHWOBqDU7BJ6g5daagWTbSKKZ5HiHLX9u3u7try0zR0y057TcCK3YVhIQb25JiZRqCVYVEI65Q5&#10;CUnC3MEx15ds7Y6rb8nCghavelNnPGmZrqjD0n5mfCmSStwLCl82yfoofox55lQ3GsBVNbF67MXj&#10;R5OD20B12NjZ6wZWKXG23reWwTr9OGNyADz+pcGNSnjTogA0JANnXmtoLyfxY5j2DjpJj+z8qpTy&#10;nAlO+zJ3EZ168uLK+OojtCbpHCedw+7udntzj5BUqNpmIgCR+Ks3EUFJMwSvB4VniSvnSEuImZRO&#10;C3WOMKbdJEXctFZRJJK5whFLvWJohWw2JBZ3wh5MNv2WkHZuv5hAwFrFiKzVo3NQZGQpHnRqwKvE&#10;9DBHZJerXeSFiw1BaJ4WxKR8iPZkaT2rFax36dPFJJGkRTYdp8fUQno0DpVFtoYsPCIjsxzlQMkf&#10;e6wFEpJG8hFUtXifdD2owh8U5OYRgcqss2Cknc27OmaNBKIdZsFVd2imlp2JgsgKm7JIlLU5dpNk&#10;YSHtRySdZpTzKzX6KqGFqdkwvXsXlVrEm3uF+PHud3zfz/3f//z973/fF/2eL3ro2mPnVpa/7mve&#10;9L5/+8H7CPW/us3Cu1cffPja1SsvI/cDaP7mjet/7lv/4j0NqYF0XcbnLCb1IoRarFuHbWlpaXNz&#10;02X4iVzWPOtfvXp1SxYnzih3BaEIUlfP7R/sWxrWyrVMjqYFkRHT6vbWFv7evn0b55qdnTU71sVS&#10;huC2VgbO9nR+6eKlo2PWFB5Ld8KubNjZQhxmg1iL2srKdIQ5OUHz6KDR7+MvzgJwiY7gK2gkTj2t&#10;zbaIxvF4gmFKtk/Ho48+an0SNADBAI5gDkxL8tJ0/KZQcT9Swmw4klS7JeIEOuUKRUDwqclJe3Ow&#10;ek8L/emZ/JYfxNbfwEEsUoYIZkrkCotmWO8sFYihMMuFC8AXOCDzl51OrITc1uZmS9TwldXV3Z2d&#10;Kt6kPNygLooOR1j2hwDTdMyWVh2uFzpSkXcP9gGA7qiDVZlNYkAG/YKZauzLkdzdHZ+cbNTrJLco&#10;z41L/uAjj4RK6fWUtt/b3bXSIj5FPEPhvzTd3twEXt/Z2kLjyyjFO1gwxCWYfbFvX2TD/WDuTZko&#10;tXCE6bylGppzoo52LCVhekOp/mawWGqruZDAf8u0tNOTtjKZmpyi2YdOh425WOn3Oewxy8JotXBg&#10;iSK5sI/5LE5B4Qim/pf+hZaVcKt8VxhVW/W8KP2s1cr8qxE/5d7EfTeLpgwVSBSOYjM9imOOER2W&#10;poYF0ymuEJwO2bDDo0OLt+B2Ih9dfGJ+qAikUW/Qhk/j6bi6Jjt6BxJWsvf97KwwrwUPPSg74rMb&#10;yPLWqlAVxOQNC0EaqpbjYH0Sl2Pi3jIFhUwV+eB4SUFLHzVE2sVFr9bwvvkYCH7sfNSTrIpTy9bk&#10;sdp9P+uXQVQZIDl5yn7FxY+RAUMelayewiZdm5cOTOh/2Sc5PLEG3WTYHdL5L6goXU2rP1OZuSI3&#10;PdZafqA2eRHwttKca+RZc+GgtXLr8PqzB5/apnw1SeLJSW9IkxGlQgdOWqOLA9bnCczlrPPLgPZk&#10;LdQlc6MgXTA/brKvnQoVy4XGnEEZa+Gjsdkx2v51E8liDJLOYDgQjK7i/pB3TKsiRoe4Fn0xuwAr&#10;zQyJRqnfSlipRwbG1hXFzZ4OCr8VoGb6unSzuJZWOgP0ODSx2+J22aiKMWKETYfFoPBJUVGjFiAi&#10;5oYpll2ryNQmCJu1wn8xKQTmKSgpcAxAm0mUw4/xsEiRiPSiQk/WN0o3kJl41hzFzkDH9ZiEjUFq&#10;RI6DY2Bl+a48ekCueRxmRsrpIDc3vUi2m+gfFDx5Erezz7B0ce9Yvfz0z/38d/6V/7XUvHvPe3+p&#10;daaU6Hdw+4xcamvF/uiP/PATH3+qNTb2eSZV8XJtly5dArB5WU69tbnxd36MhKJXPv4FP/w3f/DG&#10;s5RYuBe51FaGssxcX7ppxn+AL56/LW22uroKEFZq/eJ9jCyzTVEEtAqs0BL/gY+bmG7k9njDdAiM&#10;5SnN6dvd3V3XMLkWbX193cgVX8dXjCdsidJqtp65/szC/IJnNbw/PTNjVGEtMNNRPCXjuzMzM5aY&#10;QGPwggV5QkZos5NtgLwnx8fzCwvA1tvb21euXMFHnnQnJyaXl5fRBkzSgNoIIdAFz/RcEJffjZeV&#10;8U8DFOxgTEPZOPmoGyrhaO6IjSHND37q4x9fXlnxuJUjT2MOMTpM8TSPeSDN5uM8N266dOXq7vY2&#10;RT8ODhy9nCobDdyMYHFa1i20Hhwfb0raGTvs7e1RmFmJUi8auLKNePr4GF9BNzEaGIq+sCxaZWnw&#10;hlbYiU2F79Gjivg89g7s1eunsh/HKY5lHHMojcJshDyIjCcnB0mycedOTUlc/3Ux5fziIjqIOO3m&#10;jRvLq6scaoRVt26tnj+PfazTsidl7hfaSkkWk4CdlPVNZXxpbOcFgZJjXZErkIlJJYXDLHk75/m7&#10;JVWDvwglrXFw/xBOO6f5yPbcKK1UZfbpCp6JNsMyZ6PLAj7nSo3JXCxrWO+Wm9pkaoSxKUXK9/dL&#10;LxUHkC4DcKEw3nT9n0+KN+0MeraFZQctb2I+jIF1GXuYWeGGka4zHCtp3EzQpoGp/wXTRj0tVVlw&#10;fOfgS+jp1tqZxdGFYbf5IVQGZFP49f6AhuT0aAxjAGgXg5acaeDpWp2d7bV7FhB0fF44TZ62/RQq&#10;23YSnriPTr0DW3e6HYdb5ps5zqE1TK/n4kKPp+sX3QU/1kJ5YvuCmkjjYNs/T6cYrGb4ss9tAGDV&#10;RkXGh3JmCVKBWVoeEqIV9kPMWrsGUF4tc2OAhDWEsvlWZ4OuJQh4hpKjYxpYDAcKvytkzagNJwzH&#10;owWJ5JylDRPnhUYHeQgU5SDwLaTf0mKxhAhVPyKgSWagKY1H2kO9Va+1eu2dftpLycZ2ADDMbWAe&#10;RlomqRJbDhQesIrQtX9BQVuOJDCiCsghlUwAphP8L0yzXB7htpKh2U1WrHwIfeZ2lYkj6mxkFkix&#10;m0yuG5g61hHJJCqDHNmxRPRxJMLvs8RT9ZRk/lAjJUzDRNg3KtTBSReJYhlM4sRDzD1ZPtINzApx&#10;FdE2SHwXmo8kd8n6zsjFEXFYCdM8jSwfVKlX6OXumBk94mFtg66PTZS6O00d3As352fc9na2P0dH&#10;Psulfv97f+Gfvef/mp+d2d0/+I7v+s73/qt/fWll+fNPquIl3n7rIx/BMOLFlatX/80Hf/XlIZ98&#10;kuQTNOOd7/7hb3nrN+NqAmS/6au/6p6D1F7cBE7yrIlJF0hia2urKeKsmcHnxKbANOxknoUyDLZs&#10;QOg53vRrgEj88/bt25PasMPs7KzlqE2ndi7cpG3sCfw6JzaCCdMXL1407QTT5Plz5zGDrt1ew2Rp&#10;5G1JO0+TrqcE+DAJBOjciTT0CF9PhsPYXg+0saBaxdT09Nz8PHZ48skncRY0wBk42WIz9YsXJ+0T&#10;05etbI0TYYY+PDpEl3EKdK0rngYag9c9+Vp7ejYDxNDEuMqYyan9WS0T92SbUo58s9V87Au+4Dd/&#10;4zcAOgHD0bxT0YvTVov0DKDYbnd7c5NQfmxsmpIXrImkN83CAjAowagK1NA2AGXAU6erAXbHms07&#10;a2s49bY4LegsgCye3a2Jia5k9RZVbWmcaEIw0DYOuH7nDnZAzIELh5EBDgaMtlELM6zN5u21NeD+&#10;tvjWkUgOFhtxpt8+MtPKiwNqo2Fo1dzCgo3Qjw4Pcd0Xl5dtDbN28yYux4l0FSmfrNrWF+OOKjtl&#10;eGdYbPTppGxWcBlz8yh8EQ2DysUB47xRki9zGrvEygZPFvP2Ac1oKsUrjKHLal2T8o3AjO2cbzaS&#10;MLva2W4X8voOMd+pBNm+c0qQalMkt9aNcaiAfdyRMr3tcxk6uxde5zFxn8RrxcPBqFzPqVmn8E1H&#10;9v1poOzg0AGqbwkvKFniIx6x5M2XKJU0varjjnsHr1+VgoPGwcasBcVXxYjU1xNjh9I9IlpYBa9z&#10;SkYTl6cGXAFw/YPHCt0vbRrLlpTBjPtuq52SbmQpD98GJbdnEAwKso2I0WcH0yGBqyrL1HspMenb&#10;ozCLvQcqwKJq3JxpEXKx/I6cBGVrwzSi5SEG6PjWwen6U3FtMqw0iROTTjY86R/unKxvdXba1Lxj&#10;wpVwtkbLlWwYirIDUId4p83UdJ7kcaNSHwewiynPl2QRrpVKClObyajgjzyQKjXpVFEXjFZmiOzw&#10;lf5pUm0OYmBQYkcmbqkTP1XpRcSmPEKi8js7JtLAhDnuqCI5n0HAO7FC68Q0yZLeEE2NZY+CHek6&#10;bqoD7cGDSs2Z3WxYUaVsVHie8JmQijQh5pRgtI8f2iJR5JasKL8c5AT19m7EAydTllrWhpLbUxY4&#10;YaFkdaxaqVUUhSiLHAWVeiwVE9LNcWgyVSjO7cAgtBQLLlNcpPTpfhhWqXWYyzeRjBfqqASRhPYi&#10;O0vGhdsii7HVTsts0hsyLswd7yZ+DO8VSP0t3/zNf/0H3/XqP/Ba4+m3/o9/+g99xZd/rk8KPO0X&#10;24eHf/vd7wYC+/4f+BvvePvb/vUv//ILQep/8fM/8+M/83N/90d+ZGl55T56fqGtJVomZ/9eD1j2&#10;tzVW15/+xNUHH/4vbMDNZ565dvXKd7/t7e9+51//xfe+94mPfexDH/3YvUj88KK2CxMBpA4PDswr&#10;sG/LwsLCs88+u7a2hinHuhy7u7ueZjCNtZqt0uNtemoaU1r7pO10oKWgjb9t1GIkCjgbjFQULENh&#10;ZrDZ0tjZwGV2ZpY4+/DAZjFeg37mmWfQzuXlZQBrUqsXF52IMnMaL5xuNJFgc30d0BMHYc6Y5r0N&#10;o+21W7fMVTWl+8L5C/sH+2ghegFYj3P1Kj3DCDu6mSVMBWjN1tZk2BcrozRjB4p14/EpneTUBcoA&#10;i1VioE/9aUQpkxPPMRnaZDIAvx4dHDSV7ydybTa3NjaaOpTTxhifna0tAO6nnnhiZXV1fHIS44/h&#10;Qh8r1erB3h5e7O/uTqrOknq9wtOB3EPGJyaAcZ984gm04YKiCOyD45vfjBkOYBdnX15dnRRtA1Db&#10;7FU8rIGn+90uL6JoM4DPmWjZ9VoN4Ns41bR1485E0PDy1aubGxtdrbZT3GNlpaE1B/RlYXGRPZX7&#10;YL/dRkdCOXWLeZ+VqucvtNH0RJlRT5MOz8KRw3AgyxiDIQeHxW9GoL8kLhtcGiGVPnzOgJXG9eaB&#10;lPwihxw+phGzU+ZmJbkW1sljt98yOO6OQbkzxIW7ygixGSC6SK7kNJdEFKeKnVT2bWbQX4pGm1Vi&#10;ZrDBeplcp7+JMLFDCBcbmM3ljjuQLsO/kqpROHULtloMx00qqxULVKoL7aEwHi2xe4l0cXeVvfZJ&#10;PfJcsIorrhIu6CLiz7iU0PY0rnYNgqA8L66s0bN/tu6dO+Usvuk95t54HNwdk8pKHUBf4iKGPC3c&#10;o8q1prKdwciLscxV+9KXjPlh8vITPyjc2apFIjfTY6USmeSQDuJhZZgNqHx8dGsnblxnRrl/fLp1&#10;NDhpp/1kiFumn5AxHMUBxoa5VLJ4dQQxgSlCQdo0EGd9om6rl1zMkLSfkgzNVGtm/BfQfoXSdc7F&#10;Al5XGlWeUQ0LGoGErodmRACuk0ZCVnTcnIoG/YTOJCRCZP12UmtWWHgnQgr5EjWC4gKvx7mEohUK&#10;5YGlPEhWFjlECtnMZ0fVsCwnkJRzUJESXyYH79pk3dLdRd46LDArZT4oNkKojcYFUhThFUdPh5na&#10;UxA7+OYwFZAN05jjE+oIli4Z9kcZZftq8UbJqShSGQH0MMqi0HzrVCp7eCBR91qJbVKx1a9ai76J&#10;uB+B0XEKiQ/luMIuLc0HReEm7uuQDJ9PV/wYqaDcC9tb/vy33HjmU294w1fg9YMPvOLLf/+r//4/&#10;/qnPNTcASPoHf+AdAHBv+Yavf3Zj86u//HWt8fE3f/3Xv+37/9oLJap/+QO/gr+/9m8+8Mf+5Nfd&#10;h84vvj3+Ra9iuLKx/tlD6nf/9Xd84Nf/w0/+459o/U6YzuIgf/SP/3FcTVzct3/v93zTN/6Zew5S&#10;12t1z0NePgaS3d/bAwDCpAjEiQny0qVLPW3YGVDSMxmTrLTH65v74TXoUlUXf4FNt3e2Acgmxidc&#10;VYaz4OtLS0uGqhaxPjo8PHf+vJnEzgyhDZakuH3ndrVS+E4HkhgDvkfbAO/MJAG4J/3g8NBS0J6e&#10;uTguARCgQ5uWA7GxYrLZdIZ7aXkZB7f7Nz66fuO6yyKd8DNSsU+kZ2V8y64l+AhvGjSbuVsmJjc3&#10;N9FTiXZ03FTjYzTYSUegzAlbl3e6Z9cHKDaiKsnO6SlgNP5nZidaO0wSmsg0m0CiiWyQL1y6hK6t&#10;376NF3ZmwfnqSgoiMtlYXze2O1EYQNTSaOAIc/Pz6Bdw8If+w69PT89QsloWMA5yTgVtjYaZpJcT&#10;e51L2/J7T9PtrS3bOuKAAOg4xabUSMzuwxEw/pYJPxY3ZuPOHfQXAN2cGfzd1wBiz6ORRp4Uqegz&#10;T7pbq4UvAr4/e+MGjvyi5NGslNow8C3KkkZyAoZKRpwGUkZgRlGOc0oxFnNISteYfLS0XCZcS8Z2&#10;WbZoeGpIV1r9GXEa25keYPBnknF5EB/2LCwrueClfYzRQAmI3UcHn2VW3ndd6a3tvnjJqMyU++Z0&#10;3x11lOFKWctbskTKESv/erQ9biWXw79rF1/6U2N0d9+yHiWxuzri6LsXZeWALRK9VaoVi9MNkgEQ&#10;A6sbLVA8QtK+3IXXjOKNUjykyECP+NBulZFxmXUuaS2G/mX5qUG/b6QyvjLb3rdEeY95naokuvhy&#10;eIfnuUC/DJu15wg0I5meRKpskwchnluVyWpcibo7nfXdDwGwhrEZDplvcVEeVH5XDSvmIFRj75BL&#10;WMMlcSObmLDqtCouxBiV+5LOEIER+ftJavGKMI6qzbhwYKlLWm4gOxKcqBqxilFkBi6PjFWd9w2i&#10;rJpXhsy8EggmvSyuAl1LdUTHrNa5xpAmBV3bVYwElzUXO5LKzJWPfkYL9Kp9y/GgCSydIYnuMGIl&#10;IjPBFPRgdQT1+6iCJ8UMRfKRUWluZe/i9tdhe8Ns6NKXUCWGtDQPXNPockSxMtBfjWro1PxQbBBW&#10;dSfDVBnoGIMlPRYi/qGZG4FNecioGWS2gGdNJ+75Spx0BhGAOLqP36yJ1BX+foJOP1OnYotZjzji&#10;nw6ps7uVql/W7W1/42++7XPvd/htb/1GchKuXHn9H3pjoCo6/L24uvLk9RtLS4sGgpdWln/in/zT&#10;17z2dc8HdgBnhONb2/cR8wtt29vbVqfFNt5obG1sPP5Fn9UXMcUDT2sp4Gdf/9Vv/GyAOCD4zu7u&#10;We77B3/lX98F67/k2sPvee+//LG/+yPrWzv3HKR2itHwzsv9ZVKnlKfAPoCMZkXbosWEEJMLDUAH&#10;VUKN086pDVnGVrhMcHBw8NCDD+HZix2uXr1648YNp8pIFxZ5wO6J1mw2gvfsCKCPh8swYboLjVnf&#10;WPesXK3VAKPtWuwSLrJylQ4sF9NJqZQmCec/oRNDVStRmGMaSRgbzcs0zfvrrnF0paYJLZ6GPX87&#10;BY4xceWZgxA7rbgEEF+3BgJ2A9BEO81/xVnGRfu2qsBzl1Mw9MoDD6zdumUkDWBNzexqdXd7G2HO&#10;zMwsF82VPvdCOf45PTNjrvkAI6+7HMMCTM/y0FYL3YlNLUA7iYLHcdL5+XnEIa948CHX0zXkec6S&#10;LADl8XGctNftLkqQO7Rwr1D+lIpKxxVsYP+tzU1X3QH+4ivF/iNY6fgEveZyx9ERzizLXcxo4Vij&#10;kQqgUBtxZsbAmr7o1WrPZWp5fuf27fmFhRn5k7/IjUqjGQ2gkZOhZJkSvis9YyzlFG8JYcskrs3b&#10;lXFMKiOOdZkGNho2XCsNFMvMbpmxfq46UHeIT+Gfj3O9RvMmTGejDLfPZTID9qgJ9XrzR3gMUX9g&#10;VIJpJOf7+awMSFmeaH7RWeqL1yucuDX+c6BrkOoWngWmpkY4FCwjED8BHGEGo+K8wlI+suV6QQhx&#10;sr8UB/S1cDudkqdF68Skpej6uOqD/vHRcfu07SWds8yZUpzETXXzzHspcXPJwfCdUApWllTv8rqc&#10;1QV3irp84pmBU3LuPW7G/Wd5RObbeGQqo636uamy+m2j6tycB/qQixKtp0q9Ym8/Alwmd7Oo6gI+&#10;oL1UDF7FbxaYkzN2boRIrz5SiaU9IbwYFF7coTgGwOsJTpRIxToMlTZlJlXledTKcJ2e6B8YrEjZ&#10;YLlOBiw6xMfVlqgmLrPD06wCmEjzcGrMxGECCCspDEJhZqB5gMjBQFawGqhs/ZwJd15txCY3B/Lh&#10;DqOs0ohDWUUG8osZIpyIMue2h8wBF6Yx5HIMlFSmwjQHLRSPm0yPQSFFxwJKzBkVGctUIyn6MS2N&#10;eCOSiIfFqnXs0Eofzv4Eym5bxGaoIkVeBRvC55n0tvFflYJ9IR3XsTdORCqOJP3wldjN7KWBqCMB&#10;IhYA97Satfu2VVdHQrNonn9b3CM47JNP/tbXvOlNN2/e+jSMdUbz6ndqe8NXkVA7N79w41NPL8qw&#10;AtsrX3kNkPrKKwph1m/8s3/2nT/4LoCzuxLVH/vwh/D3q7/8dS9UdfeX/5dv+cNvfOPvch42MO4r&#10;r13za8QqO1tbn+Wiwc/84x/Hi2tXr/z8L/ziB/7tv+v0em/5hq9/kcHEVwzBcV2cEcds+M53/zAu&#10;6/zszKVLl7zb697wFY9/4Rfixft++QP3HKS2kbWFKbxmurS8vLq6in/iyYbJz9oXnpMwNTp542Ig&#10;Q8bS/q2vArXFxUXC02ZrVgip1+9tyOl6fX0dH+0rbcyF13bbmtCUbFtZuSMrEB/Z6SJ8xeYyg2Rg&#10;dWe0k8fMA9O1TaXAX8Bxk32Ze9b8F2iumZmZsb4E3vnU00/ju96tKMLT3HlyfBwJLnsF2VIe2Obm&#10;5oxLsDMOC+xmf3Jzvr2uPaZcPkv9FGCYHNISfB+T7B3abBKts+BkeVaeg9T4aGJy8pZ8GTHuG+t3&#10;XvHQw+YPmA+zqIT67bW1KbHP7eZ45erVPhV5U/oOiiaOGT6XXQ4mglOB1DGB5qefegpHwHcxRB46&#10;hhBZNourCRQrcghOh8t9eHCws72NPeURSFPG3Z2dmbm52clJmumo0NDXggLY/b4bk8g3ceXcOVzK&#10;5eVlmvhMTBwdHFy+etUI8rZcEl0cWcLfRx59FAFARyIq1va23AcO+PAZH5znb64lRQDjklP8zUaM&#10;CDOR0hF4UnFPXFYrqjSNw2XAZ5kR5+p43ypoKf1DkpG9X5lYLROcJU/ayWMrbxCipSnDAzHOQ4HC&#10;bGR1aWML01pUh1S871s9OJMSlhlkmNKZPIpGoNkhhGGrcbN/sGWQ4GY7a2486mjTsaUvWSG0N8qR&#10;l3RwBxt2LHcpoXPY3qGku5wll/tXE4wKFr2bZbDdGKd7uWwyPWNGmVlPeBrw8nU7p+1T+677d1HK&#10;dXtAjKFLYG2s7FDHTKoS7JZccLM+CpP2ETI2Dg5GIi2l0kvpMG84TrPMUdlDeV5/y6ovRt5n+ULG&#10;36U7z8sLqJPTgYm2FLCrqziuFlvi2K4v9LUOaXCdC1gDtKV9JpbJKI5p6cfcZ50CF1liExRCyaSX&#10;DNoDvJM0hkSoMaWgbVdu3T3gYkHkoDZej2pyKxkRKuhv0ieZwXVy1nrkpcAzpFklinW5IUCnsGbS&#10;TZRoZzo5S6UPXWcKmaQLaWAzFc0fWW6784yS1WkQFuocZnc0JmOnq4Gw6y0JK0WlMHzeO+nzCZZL&#10;XT2wIU6hXmfbl0qjMjbTksDfMIjq6CwNdKhNQjFBlhLGskYfkj9NBRLWZRJdm82ShqPChmFuw6BA&#10;kUalVqWAt2oaHScMe0NJWYu1nZteIhfVQI8I00VwKVVMyRx51qEQSqGpF6g2NBOVRaiaJJnCo/FM&#10;4uEeMk/87r/y7Y88+MATTz/zuT5RaSjz0//oxwC8/PqP/Yk3LywuLa6slqnNR17xwK//2q89/ntf&#10;tbS8gj23t7f/0nd+99bGxnijsbS0+KEPf4S+bu2Ts5lUvPPsxuZP/JN/er+08a6k9Wez28d+80PA&#10;x3/wS7/k9V/5lf/ql34Jr4GMX2QwMdpv+57vcVD0Wx/5iCH1R3/zNwIx43Flx0VtwPaaP/h6v/j+&#10;7/9r9xykNnECT4Tp6WkDX/wl8G3wP+aTlE4GYrPJthUw6rX67t7usXgCxhn46Omnnx6THhxgJT41&#10;7mRSSsQS11pZGAQnvXLlCqCe8dAOAJz0MQqqoriYJqKYWHl0eAich93wpuczI1ec2uLZzma15MuI&#10;nXFkI56BJOfwenllBTOoz1jXVugGzsxY36CjNKrrw/C+sb6Tf7MS2HaW2nEC+Z2np4CG+CdAGOYn&#10;FgWOjeF0U+I8DOTegk+dxLWSl6nY5cjT/0+1ffZqwd8jhwrqbEXFhaz4XFi4dfPGxMQkAOvh/v7u&#10;9jbe4XwvDFdV6g6jga456Wg5i4XFxarQTGmAwopPdFP2NAf7+xNq51A2NwT9k5NFilFBCLtfq2Hw&#10;mTifmztCyCHYCvA9dKobne33bVe5t7vbVKDCIjn3olKhQbpKJ+2YaHsXnH0zz/HPXMC9I3J2ohwk&#10;aSeqYnyhTcbajUS4D8cHFAosQyEOriRoC7yVKjAoavIEnYtcr3Ctd4gFZAPTT7NsIJ8d70wjD5zE&#10;K75aYY9Hvoll0trpeSJduV1660nG0fC3yIDSkqZA5FWyP+MS51HdPKIsgnGzhVbiEdA3BGdqGWBR&#10;zJBccL86ArhlxaExn38UZV1gmUYtyRvGu6WGrv8akRuCmzdccmPMkMbtZ/OUkm7uXhvp+scbjARD&#10;yoQ9f3ppUUrIxfuAHuA9PQhcnusBcAlpmfY2Y6REvZYlKWOYUhTc73jBx+8EI+0XI3XfA06uOwoy&#10;yd4Da1BuZHzGhzEo6eZlvWZ5rUsukNemAimd3wsTW1SrZElhTVIIMCdZ4II5mV0Pg5GgcYV3GhE2&#10;o64ho7w+vazDOA97ZvpmZpJQxq6TABkPEeUNhvW8PrE8xpz3kEPfP+4JzubhQDGpwJ/5IanNWcIC&#10;cfJXloh4zcsRNmdr1WZt0B0EMirHzaJT0AZFtzorLNXOmLTsgICSN44ULQAmicnx86xFsum26wq3&#10;fKQah52rgPfNCoklwuiZ2MkhYSeCClI4AE9jjVLGNhOYUkaDlzMuyhN1N8TNOtPzp/0g9cOETxp7&#10;oo/wq4giqVxXIhUSWl5kJHSNcZYJYmGOyF99Rt8jUmUKJnSRTZYuSh6xuFNnikxWkUI2xzlNusym&#10;K/Kv5Lkt3HN8iVWc4tXcRUHiLs8rT/zxn/xp/M+v/+Jf+Oa/+D3f99Lcn3c2Nr/3e7/nv/w4b/+O&#10;b3/3//mj/W738cce/Vs/9EMlnDIIO2yfltVy7TPV/5hf7oJujz32yn/2//yL//lbv/V/+ro3//wv&#10;/CK5Ij//MwjyL66uXHnFg9uHP/e93/UdmOff9e4fLskhphy0e73fkQK7z4/tldeuPaGKuP/k9sTH&#10;Pnbt6hXELQ5pXv/hDyHCwfhjVF/z2tc9f/9/8c9+ttPrvfNd7/rb7/pBo3Zc2V//4AcvrSwjsHny&#10;+o0//Ef/f/beBF6Ssrwar66ll3v77vu9M3NnYQYYhk1QQHEBFAMKJgJqTNxw++KeKC5fXBNMVNSo&#10;0fhJAjEmUdHgP0FFURZBEQHXsAjMvtx9X3qtrur/eZ5T7zvNDDOyDY4xJb9rT3d11VtvVVed97zn&#10;Oee8x/dYDgmktjgPOBJIGohQfGoBKdrrNLVdPbwaj0POOwNE9vX2EYJT/8DMRSpGjtxwJN7HFvDN&#10;ickJvIlvMQYl8XNVtI3trF+/fmxsjPPIwMQTOo9ArhHr0H5EfJ3b2kgUdXR2AhF2qOZB/I9nZrBT&#10;zvkS1vMRS5Vkk+6iVfUhALXMOGQLE09+NfrAp6yio4TDUwwkYpXZWV8Zaxw9wOKq4WE6n7C6kYz+&#10;rl27AHCHVqzACIRgETti8jnewV+OPShmxfihu7sbW1AN9+yqlSstRpzTIHFAJca7UIQq5DQaBgCk&#10;aBt4c826Ixgejs4BngZ0a1cCnunruLG2qLMKvsIgxkQj4boAxIsLC4C2GIundYTgSp5FzGl7SYJU&#10;Xbikzbe0YGsSH610MkYgaqEgTthU1KArsEfsHf3jYlxkFMAA0P2Dg44RG9AQUC4JrXekSttVgz8G&#10;NHoS3J2tKfpng7GFdm0JWcMDLQSRObVFE6zToO6IDD3pi2ecV1MdQiiMTmAlGegHC7+ozIgliDux&#10;fI6sAFq/HilQVq9l0YcIOaRJNxx1aGhFbJXcaSPCxluezq4kWgJF9thCpF+XdcTvQsUkyuL7OmAj&#10;Xq/rScH58oxQOykHVATNPkyYacN2W+6ZCJu/R8bQOKbwjqILsuk2p4aI36YDUs7EOB4eCFVG1GHz&#10;mhRXH1d+bmJfnRa4wKvdyqxJolvfDw5T+ZMviKtkgZouq5mxxY4ky/ktm/toATp/Jmw/h0+xkVkn&#10;ZZqSAlNlp1n7EY4oWChpOW8OPIhBrOOhnYXgxAVvI2wJITX6sKjDLZ5QAvro0Kcn/uL2H13+6U+O&#10;j0/09/e960N/s3r9UfuvQzjFYJdYOtZR0woKmMSgA5AX+CzTkvEyomCWe2xWdL21Uigr+B5WDst7&#10;a3mla0MFbb6LMSvWSecz2bYc4F1YEpVCpiVbXZYSUmyT9Yi0exNDDG0KLqiIWookRZy+cg4L+/Su&#10;5yhqdDVLRThprdWTb6ezXtAUSL5gFLtNAbbpalVfpPmIXiBWi6zqk/88JyyGmtQoNh2un8q2Bmiq&#10;F6TELTt21eZPcsglY10t/6Kl0HFV5RyLWwh3HaR8XAKl+SIH2+zMsFyLyjUKTsR+uyR8v0hZqgkr&#10;LBss1xRo46AkVUdEzn6KTDPFGLKpUGYG8GuTSdfOHLYQlaTFYSmsLJZiMaEO6jVOnSnrDFQdMTpR&#10;px/UX1zVOaIViUPVfWV92nLj5yGxNQ/G1PWkMPPBuogzn3HRyy5u7+w86ZTTnkjsdeqTT77+uuse&#10;Yyb5t66+6op/+8pPfvLjDRs3ve11F//52962f/z4h9//l2c/97ld3WKlYPUJ+y9nnfP8iYnJn/3i&#10;l1/86lW97e1Hb1jPwsTVK1dSbE02tFEccsftt5+86Zj7tmz95je+8ZTTTntIIPj7sEzPzj2ITj7o&#10;k/oh5SKOKW0EyL7phhv278m7fvGz73z/hnOecxZGR/iWCEUueCE/euVLXnTtd7+HU9M3kEwg3Hbz&#10;jTPToqJeWi4cdpDa2vdSI4jHyeDgIEPmbDIcXuD51NXZJUbLC/PM/qA2kU9Bzv9WqhVJQmlt5QQu&#10;fayZ64F/4n0qQDraO4AvxSqhWASWwmugak7jMnlx9+7dwF5UCxC0+ZoWbsPJicvxRbwYGBgAIqes&#10;gk9xFjORqMb6fX19dOQFwuvp7cVqIyMjjG/k5LhfKDD5j09QNAM9sGfPHkBLrI/RElpF6IDewCGw&#10;tRIePjtLRQfpsanJSQBTtJOEMUlEUl80CsSugWL3Sm58r6OrC1BSkgUHBgA81KFZii9nZ2Z6+/pI&#10;zwNEoq1tHR1d3d1AxjLZXans3rnziCOPXNAe7unrG9ktPoPoJSaNDwwNjY+NYY/lOG5VNxLsTuhz&#10;DSyseh5AMMYAW7dsQXtCRZPA0+gubBYYGq9rOl0AxLlrxw7AaCB7Ko8LerKAqgsYHeXzGE7gTh3o&#10;fnE2a2pundPZCZEG5XJAfjjFOJxlRUW4JHC+MnhfD01MRcKwQz0Wm/L53+D4obgn4XGVMtRqHp8A&#10;mrE1TIoWfCwBnD6hNuFyrUFOHWiAfLKmYYWrVM0qvghUbC1oTLlhDWKUAY2nGhhSyHWlmfHlqvq7&#10;CTxlDPjiIhnoutHjJlkzNcEUrg5FhGw2RYoRK/zCkMhbZNMsjFNFCg5QHp+KHXV6XcA0Oe+UviCt&#10;G+mP0Rpdc97GetgRyPKnSjBqqVzOY6DrqMGwvU0nEyvdJjxNvEoiobFz2VykgN9aamAj1suZpLK1&#10;wcYvwhZ32h+FtQGRgYpOFxA6U8CTnC8dePD9ZC5Aw8lrauyDK81VmYpnrhBCZ1vUyMHDXqdCPXEc&#10;z9QUeXOipqbAGiPL0Iya2CGuuTZ4sRnHiXrKObTliTs23/fG17zmJS+56EUve+WtN17/0hf+4Y/v&#10;um8/QO1YvU0q7cYVIZiBxqKahg0qHPS16LCyVMmoLYbRBpAkTfkSMuLVKpEQuSqBoFedcsyKrisR&#10;AHS1WBVASZ2DgHIZOMUp8X4GznPVxCOV4r7cWqkWhRLo6GY8P7G5EAwNKE9KVYsRRXsh20zxtFOp&#10;lfIynuriEm0JLm3yuEFWNCc4aR6HsaRmzfBYpByRhCkyTqVWSTlJCKKII8RDWwl1T43wonKM7Tie&#10;1iZGiU5DKgJDbEI4b1LXwiVHdfaJq1pqcYnOBRHTE1WmQU89RrqkxXXbpZ7EUZtwGZboPJAoaur1&#10;oDnji5Ba6kFxSaabAwweCpPLGNvIcWhVpgSzq5WebFmk5rJfFZQzmchhgKXq4EWtrhvyU94+NLWz&#10;fyD5iqGhs8553hOJwFgviF/9175xze49e1auWGE/+tTlVz6iTV39ta9d/Kd/zLwYfLeztXVmatKm&#10;muMZ1J5vvuEnd+K/C597VqFUPcimsPJr3/SWU3/xsw9c+uE3vumN27dspmz3KScJ1Lv0Ix9bXl76&#10;+098/J677rKQGmD65X/y0k2bNgGFY+WPDwz8fnLVgLObVLssZP8JJ5Dj/43Lvdu2P+uMfW0T8c4/&#10;XHEl6X8LrEUw/fFPnHTcsX/8ylfjn2eec+53rr+hq6O9OZcDmsdYaPu27d3T07bz7/jxrdu3bxcQ&#10;WCgedpCapT+kcBizvGXLFsBfvKa/RzaXJZCV0sNZMc3gDDKfr1R0WHFhS75lWRca5VqwTj8NoDrg&#10;PIBUuuxRQyJJgXMyBhrZswf4r7+vH9Ccz3uG7VFbQhQ7OTEBmMtZdXwd+52ZmSFiwE7ZfjQVu6CR&#10;As3F2IYOTTmRAjuVhjMyhpQeXQiA0TsU4gMVYR18d2pqinWZ6BDLjpPap9QSMBqb5bABDaMQHC3B&#10;R/gKbUD4FYZr2JJy0m9i6rdzJ8ZegPtAzGMjI52dXWj/4IoVs9PTbRptQ8IYt6flxUXsa3TPHgDx&#10;uZkZgEK0SabLfR/4mEQgEM2KVavwul2xe1Z1MpJEg8ZPTYlrSm8vmjc/NyeMr7LFdDMkxUiHbPEP&#10;GRlpaWtLK0RKhK1BsGv3bhxUZ1dXh3L/ibsZIIiKcbt7ekQdjnOqQIqM4LTaswCGDgwO4r8tmzdz&#10;fDKtUh8AdKpw8BU8plY03Hn3X7gd4k6CaTweXYOqMTQM9KpIdMn6QAsE/xnXPCM+rrOI0BpuaAFr&#10;iiVJGNdh4zb2RePT66aAr65qUkcCz2P1GZMHtwBEkVEm0FxGccp04gu+dmlswswsF5hSUEgK3FXI&#10;S3afsJitpcw9MHha5+TrqbpJxNARAg8touZYkT05bNmOjiotrCQ25dRHkhZuJkaopWZFIDUkiTDd&#10;DC+JiYkmk6jwTIYkLu8eTG5qLPKjsoLq+b0E84NrNDmETs6LcuM2ijJNtK29wYWbLbOFxuyvpsQ2&#10;LwZcP0T3lKxQ6s2RFboFA92kdFJ7PtRm2NJMvvD0iuWgItFhU+xRq9nQeAkx1csjPsQBdT+47trT&#10;n3oKJ+jPOOf8m2858abvXIMX+6qpUwmIkgZjQBepSDobEGSp3DkV5ETBHCqlmsBRFToneFHHp4Ia&#10;5YabUvPnGlYW6leQpWA7P7vc1CVl0FFF7PMA8gItf3QSbxYhnXlpqgWjkKdSIhn4kQ+4SV2KxxlP&#10;OjQLKq3V1bNP6Fyxt8vXa0Ula8VsRLCwYu0kuCTlpcNSlX4kjJWpVQSABjlRgeO1nxWRN4Asf2Eq&#10;NRIwKqEwvtbvBp6fEYPnMB1WSypo1sED9hUqG402qFGGGvbpdcdRk9Qxaj6lpquL2QjF6xgue6FI&#10;zJ2SlGw6C5VMW8YNXBmuxJHEJVJjI4x0HKpPSHEqlW6TZw1gdCVMci4dLUqshTVNbvekGVrySE8W&#10;9Q3UMkSV9IjXR9Z3VRsTU9wW71uKqMWah0t5Ip6Yr33Vyx7jRn79wOYLXvQi+88N61bfdstN+zDf&#10;//S5z37+/32hs7vvrjvuvNggvwMtx5540kXnPQ9/8d+mE0782Ec+esrppxNw479jNm6842c/syvj&#10;QY6nM9Y8/6IXv/eSt195+eWXXvaJa1Qu8sevenXjZh+pVfPv+nKg4922+f6+gSH0JFZwxH1l/T4r&#10;AEZ/6d+/fNmnPyOSnpYWUtdE2K9545u5Drb8+S9c3qhrp3rELm99z/v44icanHnYCT9EAFAu29p2&#10;wCY+AvGkZFwCbpqigfb8ZP43SDNRgqvRR4/rM+WYLmDYMqBtXtlH3nDp0cGqKWBEmhJYao1sJVlw&#10;AXy5HNYkUqQHMBoDWMZHPukuVhPOzc6S4IzzeXyLdDtlIdZDN6+R3RwbkM9m3Ay5NIpG8MicnZnJ&#10;aAkmycWaYg7qp6mwROcIizw7S6wPHMmDYvwkn9CAhmIMks1Zf2t8Sx7YftBookeScv2RR46PjrrK&#10;g7aq6zPFzRYISj5iqUSsv7KjA2h7YnwcKEGGaIuLaW2HpyAAW6CDh3g2p9ORJhoS+OIeDRjdrida&#10;hkDlckH9OtBmoNsWDUpEty9Vq9gytj+0ahVQu6MjHxb6qTq51j84KBGYU1OA2lM6OTC0cuWSBjRW&#10;FF/mmprQh109PfgUuyMXiwHDURs34mIQzqxcbmtvB7InrO/O5fCC5oDbdahzoEXwn6LGmqnew7FT&#10;30KKtKY6GUvEOgq5iEfJNBMPJTJiqyQ2aJhrlrUEs1JOvMlxJXlWdkyhBcsN9XxZ4zm6ZDgKOusq&#10;/xCMqACdqiROBZD8DtRwRjQP/KWIfbJg91BBJGB4kE7bPXKS1xV7BHFxcWnRaAS+xLVlVbrXFG2T&#10;LK+rjNvR66esWucaU2koXNEhgZWvhOZASB7TvqNRIiWkrxkMYEc4X1mtvrWabP7WSO6ySckA0hQF&#10;2jPISftGfxV2oy3BlFMZi1cY1R3oE5Zs2jLBioqprFGJoGql84l9Hb0j8bjwRdwF6pqhw+shNkVg&#10;HFlV9UiTiHIJa/cJUWom24XEP+8hSeWl5aoP5fLKN/3Fg6ZZi6U1R2zAiz8682n2zYX5+def3rm6&#10;U8oH/QADDFxyQVypCW+q59dJUrfrzAgUja/vCf9KdC33bickZa1VifiakKaKs6MkrFs2UVmseICk&#10;aV9t9ASkioyYAw7JU4yo/dUER71WfS0irFGh4RJ0MxEGWFl992LR+8ZCCwPsehlPyhZzyZgTGDTI&#10;BMKD+yodQRME+3qJ/tgzQmoRT/uKegVzqsezTBxJjnpT2tUUGEpKUmpAIhdGRa7DQMqbU0So6aZA&#10;rjQhkp2YwutqrC7R4iAiyL8iTLlbFfWJ/K58enIw3lyLCz1RmACme2nXrweqWZchhK8H5UT1dC4t&#10;2LlWryyVlb0Wdl9+pL5wzNoVOl8UyEOWaYgJVe9oliSdp/V0pXTopLWo6oyt3bvvhahFj791vPVI&#10;qejHuJz29GcWlpaYVm3rEQ+ykApVwHfkhz784UZoSAqWYeY0A7EbfN555wEI3vbDm7/41a/ls1kg&#10;7x6Nwj3mmI2TE5OFYvH/fuiv/yeB5uuv/RaHE0DJjf1AEHzjd6/ddPwJfG2Xf/zsZ75z0w+e+ZQn&#10;AwFPqkvb/qQ+Ovac55yFHpuanr7qy1/mFn5w001HHbGu0d+QI5xDfYyHBFKzbM6W27P8v9GTa7mw&#10;nISupT3cHYqlIpHl/Pw8p0cZxGAdcFkdVdQAF8BWvG5rbSONLWVw+Rbr2AUw2tzU/MDmB7Aayw2T&#10;p50pVCKkpsOxFLepMhuvrf8u5SWdXV1iqJzLcWobjcGbQ0NDJM9Y+sbJa86DJyyXQmTHWEl0d3db&#10;azAgKiAJ0ac2NbHICQ8wAEEqHMiEAeDyIxuxjhd006M4FWMGUblo5qIyphJtnc1lG3RvUqiHXXSo&#10;Fwe9O4BWl5eWAEbjdHp6crJcLgE4dnV1lUxyMmAlLrWM+leIXKSIE1LsXLGCRXKsjKRwXILENXmR&#10;/nfDa9bgnEo05vh4Z3f3zNQUBScYFYgkQ3FtV3c380dYVCcydLX4ELjf1nbs8Sc4Cs2ZCLN67dpQ&#10;6xopqACUJ6BH47dv2dLR1UW2Hiu3mNRG5pPLSCYMsWbGFGsChQeaBHRwSB1TPkG+WblGUq2UGteV&#10;mGwMJbHKgUScoBDKSyrwU/R5ECClnKWr+E8wtKIrTck2HtV1pjzUrPDX18uGQ0fxxNDtJ/5ugBlW&#10;ZwIorxcbUVjix2dQJtUdZTWyACLEuKVOKKkgm1wyZyGwKqcLPAXl7AffpH+T4ZZRjarYq3xt6vzi&#10;BnY8YYiVoubdpK6yW8q7I/3t2J+hjMeIwlN7F849W19qHjInrKxchCYhCVRVmQc5aV/ncKilsT4e&#10;hN2WMGavEqkLw23MW/basJDYBpjG2dTJEw60BFFpt2cxfmjw+bYkPcUk9Ey0wtmUjnjlYtBBl2Oy&#10;MK1SSO4zvJvpOxwXRU+gq8KfvfSFxx+7cX8tNasJgasyLWmdLnHFbYPeyxhdKkxMwkqcOgXEkagf&#10;YnUFkQkYFUi4ooQoR+qRLFEjcjWIewbuiQLkXC9K5Z2wVKWnHq33atiSmNypxK416+fSYbEKgFuP&#10;nWq5KnWKEi8ZOYrrgTUFI/piDyLfLSrHEdaqhVCqAwOxxI4lA9KVTPoUMLe4a6dYmygaLDFyVh2F&#10;rEm8nhJ/ElfpW6BtwcyKvgWIiku3xtaIzthzGaGCXzLgbErLDdEYuQmkBZ8G+bQUcRYFngZZH/ut&#10;VjS8PVVXHYvjqzOnQGJhFCopjTLUSlB9s4rrSal3N1VZCl2BxdLssBQmaTJOkkpDOxHafqvkPQ6a&#10;smhkWKi6zV4aN+1iKJmXAPpaIx3LTY7SLLEjTKYR9IR6eRXh4IcYxs7+iLpeP2wDyQ8tqn7GswCp&#10;T950zCOlivdZHwgPcJly6sQMxKyAXeS/cPnXrroKb174hy+44447fnr3PXh977btVr3w8FHg337g&#10;fRf/2Rvy+RYSunYvALIif/9tG4zgWNCfOLoPfvAD2zZv3qej0M9f/+a38R9TdfYqPe67D1+5+Y47&#10;Cx8QFpny9P2X8y98MY4anYwhCo69sLSIPvzQ41HJelhAatxNAXHa29ttXT+eymKFoeZrAhYz2d17&#10;dnd1do2NjeGp06MITGvJpAyO+cMsv5MIPc1DETCnjB1N5ZaWl3LZXKVaAbYenxjH+kcdedTklHCW&#10;wIPDw8PWCo0BLowOKSuuddTcAwuf3Ngy8CXuGoCnWBNQDEhXAEFzM7aGfxIgAlPS8hYNowUB7cD4&#10;yJSIEy3BRAvb2rCBdk5z006EaIDi72mtySPxSbxOwTeFDVSsUms+Pj6O9ZkxiWHDzOwMOgqrka6j&#10;7ly4c3eviR6OIlBEBQwNoAnESVtryloAjyTKe3ExUMRWVDkNVQrArATETdot1MxQXy6jDjWHDtRW&#10;BUeI1kray/LyA/fdt279etKonMJeXFjAseMG7KvuWVhqjFhaWwNjCdfX30+LQNZKllVsgBcA5QND&#10;Q/g6hhDbt25Fn/t6Gfia1IOvoOWS9lKr9fb2yshKqX3sa2x0dNFIe9esWzc1OSkZlq2tWS2ta0xr&#10;f0gtNTE0tbbug9E2vS/IsJL4pEQkMY8zQNvTsaKrSkTX4iqLIElS4lLJZDzjjJFYTavCxAbsSeSn&#10;l+RPkAv3tDyR6mcCOPlBKcKJDQWrcz5uTLJTNJdihkgU5JuCOR5ORbE4GXRgR0ddZfDADpU+tw2T&#10;QzYQUIw7goAldATosilGQtI3WtFhZIbKQr7q9UyU6etI0mN0oieyVTLZKUOHE+g7ajsYqL7ZlgM6&#10;ygTzHFXV34fdy/2Sg5dm0IFEZWYUplN7w8ZLf5q5As7SWH1FRT9lw+yuedToHObbJ+p5EyDvq7G3&#10;WArqAINeKzJ+0DGntVBMhhl6LnxF5/y9JxbmgP56yZHaT+T16jT5hOHp5aXlf/3m9/jP/+/GW+1H&#10;X/vsh9bM3wL8CjSmcFahlHCcAHyeD/gFvFWVuQ+mfzDaUOnkSJhmNeJQ0zURUahqWevqdNAp2BFX&#10;X8WJKhIDLnV11aTsUAZGaa8uFheywVj1T1JHiGspjWdHLlxSs3k1xCCBXS0J4Na9qcs1GpnNeIFf&#10;XiyFxZqoq9WCuo5rLQN0LCYdcZhydCNeXY1AfDc538CTlIDgByRBMCTOk1CYlNRb1iqLZcqy/SaZ&#10;E8m25rBCtVjJtqUArMOCMPHCu0uiuIfe8HK+sagTjleAO9Up9Xq6KU3DDYemKOxkpZZNFLnmsUvV&#10;rnQRE3GcivgWqnBFJCVeRmc/PL3SUoLyAdxdPO4ywmpjK3ghvoe4v4ZxvSxiGwnH0ZbU3TjA1gPX&#10;wzoifJF2Svilk/j67UNJazz7/yhIffSG9T+9/Xar9Hhg647TnrGvPPdUM/t/zbYt11zzX3jxsU/8&#10;3aPe46lPefJ119+YzuZ+9OPb8PqWG29o/Oiu+x5Yu2ZNe1f32eece7a+efdd/73p2OO+8vX/+Jcr&#10;/nHN2nXNxujtIAtWxt8PfuivpJorl1vWar+znvH03r6+q78pMuWf//JXp5566m9TPD0x0dfbh7Zd&#10;9slPyYGfdFJjP5z+zGfNLRWam3Jf+pcvnXlmYsAiLsxR/fzny2Dghlt+iL9rVq5o/Nb+y3FHH81O&#10;wIu5ufmDr4zlc5/65E41/7ULrofDDlLj8YC+kJwRBX/4u379emJHIMUFjcQDkBVArB4as7OzUhLX&#10;3UOoSkKa4kv+BaZkAuLExITYPC4tAdcuF8R2Y2x8jMIM4GnW9iUKywZtogRlq+8V3qdamsSVjfge&#10;wGhJS0TotYy9APj29fVNT0kFKPa4gHVUn4DtiHOc76O1I6MjaBKOa15zTIitBwYGgDjxDkcULOHC&#10;9kfHRslwDw0Nodm4tqamp3ho1LfQ/wv9RkWsSBoMV4fjYk/aIDesz3R3EYU3lGMLX6K8OEUs6Kk/&#10;ffkrvve969D+TuVrRdnS0rKo1ZkAna3t7cVCoX9wsKB1mYNDQ0Vddu3YvnrtOjz4lzRdfOXwMDAN&#10;TXxrah5MWLB6zRrJk5+a6uzqGhsZwdaGV68uVyo4drqVER7t3L59eM2aubk5DF2kTlHJTrRBqjZX&#10;rEiFIQZSaAwJUfQA8Dpr8iLjaEZitaLeeeil3v7+jEodsF9GLYqwZMUKUbNo6GObZtFnjOfxgZYk&#10;QsXM+LvKv5oZbZ9AlnxtxDBFmmzo31inwtPZbEqpXKvSoeiWkI5sdOB5NRUk+Ar9Exs1awVtyqlc&#10;E3QSm4xrR8EWlSQJY20AOjU8vB7qmoBDdxS6VaSYd6hI2lrF8WpM6YQ1QbZjlMQEzXUjsHZMTLqr&#10;ODhWh+bApEVaCUdCw2tXUCnBHWWyWRlw1tRegSYhRi7sG2mHrwIYEt1UftugR2uLQeQa6a+A2UAW&#10;tnKiwDGeLXUlmDkjlPS/mRBgk2oNOY4mNG+vGSLfZ1BlIA4kLsX06IWidmDida3HSAmEUP6qug5V&#10;isNaz0R+Y0ohWZ/KG6Ctciajn+IUgQnlsfbnh3SZn51+8ytemm/JWzy976K+GfKDYP2cgDNRTYh+&#10;qBTWqmpyoWDXDRITN7W2UY2HQtioEmoUuQuY65EK1VGGALWoHmQ13C8UIra8WBaDDj0ffloM+OKk&#10;SNFhXDZzDesVBZwq85WfgIjvPMH0+F8qSi2JXZ+orlU3EuJsLVcxRq+VVUWt2S7pOEip/Z/AR8ay&#10;uCKKkBI+SR+UcVEqUA8PBY4SCa6EtCSr6xDBC9JhOYxUvxFXE3NsEYyoC0emNQuUHJbCVGLajZ82&#10;fji+VhvHKTXM8LM+fbjl/iyDELn1CJVek3pNIHp57WlRJvB/KgZiznXmhAgv1bT+MpYAxVDzZSRE&#10;JhCaXJqdTA4w4bI0W8y2ZQWpV6JCtUaNH4/B0/MFgB0Li68UvpuRKeKa1m94Yjiow5uUmoXH+9wk&#10;nTj+nwSpL3jRi97w5re99JUX0/Fjw7rVtjbRLvt7gDyWpaOj/fpLP7xi5Ypt27ef/tTTnnHmWfaj&#10;k55yytvf+pYj161tfJOvf3HnHdff8sP8HXde9olPHJwpv+sXP5uYnHjlS178H//5X8vlMkNT8tks&#10;fvK33vojfHTumc+69sYfZDx3HwHxE7ncdssP0JI3vPcvf3LrrWvWrt2fNUdXYJ0v/fuXL3nKKeTm&#10;r/n6VfjKOeedL9KO887/s9e/7kknPK+xo/Zfjty4cdsD93/+C5fX8k0HX7Oxqx9yNHV4sdT9/f1N&#10;uaa21rYgHczMzDCyBA8tAMG8xu8xBoJPQdoz41stmgjImEDAI8l30HI6CpRZjEjLZKtKBJwis0vj&#10;Nso/WlU5gNeMm8GmAMGlzLGQFPmNjwuxTXC8du3axaVFTf6TWyT2tWJI8sz37N4NfEaUn29pmZ2Z&#10;yWsZJVlzBXmV/l53cXF5Wkb20tStW7eiDYODgzTJEkXExATzbhhvTm0ojghwHLvAvtBRjvqcM2dx&#10;9erVeA1IukcLK3Es7SoOkSD0uTl0HYNplpaXgN2x2ZGRkVWrVtmeJ5+KBznALh7qm44//u577l65&#10;ahUOeevmzZTKEFox3xuYgIfWlMv19PZOTU1xpmnl8OqUaisBjxh2SCEEnv1A5C2aIs6TBcwtznrF&#10;Yr9G+QDotKTTJR0RibJcjUrwEf1GsEGWb+Iv9ohxC4n89o4O4HI0Uvh1DWoBrMzhjCjEBNrGdtgD&#10;wNCsQ8XZaa5UpiYn8Q7VDrt27mxqbibxPDM15etsxsEdP5JcFQbgRTITTAjrGCs0T0X0rIvVKVcB&#10;u57ioZSxpasr0IxVAECOlu4cxElkdvnPRnEC6dskCtvEkVjxBmGlp/KMvUoMAx+TNiuqtuZxjokz&#10;5LFQrUtVEpGiryCeDcBBSQVhxBnkxCXDgk7rEihQvqGQ0UJYx2S5U0nCq85+XfpBITIBZaC0d5J/&#10;roqpwBRC2KJPm7geG0qYdoE1FWdzIWxlY1xz4HVtZDIqQA/gTOnMT9JynSvgxnm3ccz6vFdYzw2b&#10;55LWSgx+FOgcBesoYpWWGasEuVOUyuWa3r44WgjUBTxR1aOp+jMn9LeDEBu7yCkj/JQ4ilPmPnWo&#10;8fRF5zznvPOffzALYdESRIoYXT8rmol6MUxJingGIK8+V6xW6qm0JwhL80rqofDBAMwCEyNlWL1U&#10;OidcqdCguaCmySbiqSeR3anADwTSAWeXQlYK4roItD5PKvwqNU9k0H7Kq4fLFbGrC+NU0l0JS+pl&#10;sB2t8tTAQikEVKidGGBXRWzipX1HaXKdRXGqxVDOmFpbxKHow9OeCLvropBWWlfp2UgjUerGRlCk&#10;JlHdR9tcwOhYw9UFo3sZ/C5EPh7rPV90JlqyqRJkzXJXiw8bCqNwtE5bD71KDd2bSmovMPxwNbZG&#10;bFPkRUoGr1IyKDJoV/SA4qyNfqsWRCqDNyspp6mjyeHYWMY1Lg7ZBcyuROX5MkXtYk2i7igOBWLK&#10;5WNf6oTtJKkuEtbjcg5HlTMRBS37qqklRfIwYqlvu/nGj3/0IyNj49/+3vV//ZfvfhQa6+df8OLr&#10;r7vu1FOfSl9qYLhD3eZjTzypt739huuuY23iPjrgN77pjQ+p7njNG9985tn3f+6zn7vxu9darfZD&#10;Ciqu+vKXT950zPkXvfisc563bfP9V15xxeqVK6empwGjsd83vPpi4NfVa9aKNPyjf4vNPgGS4v2X&#10;HVu3Dg/0s4jzIVdAq1ho+OnLPkoROUYIGAywtfh74R++4NgnnfQbVTf477gnnby8vPRbuT4PCaTO&#10;ZrJkgrGsP2J9WJXHUqlcIpIGtA1rIf6OT4xTNt2uGXtA3jPT0/0DA0BCQDB9vX3zC/PAlyvVxhhw&#10;DZ8DIQHJbdmyBX/xGsAup9kfgk37+vm0A/ACNMSb+OduwOKODtLe+NvZIdWKhWKBUm+0ytY7Li8t&#10;LywuMLFlbFz8rQEBqew8es0vVw1+/fJ/fy2gHp/ETbngyZvu7Gr/Lx7viUcN3PXAK3aPVXp7e9Ee&#10;NIARjAxg27BhA2XQNuUYsBhQGCgfbfM9v1IVr+vZ2Vm8Mzo6KvZz6nstNh2KznGYGEu0anIK6eqS&#10;2uSR7OdIgIuMKDQEh98F3gWQ6urufvazn4Oev+/Xv65qGmWL2nvPz86it9XqP8LBokl4H6h3WT3C&#10;AVU9nTwSA7taraJ5jThBbe3tktuiGhcbJiKoV0lldDveFz7b87Zv3crBz9LiYrMmw2M1AJGFubnu&#10;3t6U8S8f3bOHtm4skWxTB3E0A/i4TyPKS4UCdo1Bwq/vuQdHjY/m5+bQVFwSWIfm3OjV9oGBPTt3&#10;isXhwMD05OSKVatwXPNzcwe5UBMrOhUrG1JHM18MaoyrVWo2aFEnj0KNniF8pKlIZKyFrdUD50Cs&#10;GoSXQahg0TW1AXREFlLWcKUctBCZhaqgqJqQwrqtQjBiDxbD7SWMlT2lP0lW3TZssndJZz+stNem&#10;nNjjJTgWP41KRY7dxL6kGmTQHAeQBGbdXjLwMPRVrM4YNnWc7oGyU9Uuc0SRwY+OCm9jguEb3Uus&#10;ggrHhKVzooY8btxg0hEbrxVPlUux0UlXNVo8UoW1xbU2lpwbcRRwk4GuqziE7oE8dxzb4FOcU/70&#10;KC9JKU1uZxIasxI58mFBJGE6Z4GIYHjWHDOuwN9A6yU4w0DFP01a0jpacw4xaHnPm143OT1z0w03&#10;4j++8/6//eiJp5y+76yNKnQpgBY2NFEmyNSF6ApydTXEiBxOjdWZOKie0VU9NSpvABzMtufS+Uyt&#10;LDbPuVgK6eo1oVpxNbgiOfAlJbscoXeFQBVUiFFQPRYyuAaAmNhQmlYxbsbPiK11GGnxoFaYprxY&#10;yXKtkqxFfkaUGxIMHjuSdSJGfimK3gP15qtHErjoakmlnCXgdhUo743gVqWG/KgBozOuJMhE8qaY&#10;zUnQdxwWq+lmGUtXS1XW+opAueZoiDpjvaVtkRysBNxUi1X0TOSov43sSAG8qy7UCvo5kYXbSkrG&#10;vZ4E1kSJEzRpbAHqSVZOzNx24vsgIxnmaCfLN8WcJLmJYZirtD09/HCEYibioVfTObRW6H+cGtl4&#10;pB6CKY22qWm9pqt1n/v4Uh9Owo9vXX3Vy1/12g+855L/+36Z3P/+TTdf/OILrrzq6ke6HQDxJ7je&#10;8dw/OPuLX/2a81DVdQeBmPjomU9/2s0/vPVAkBp4+r3vfufM3PwHP/gB+5W/+6xs8Cv/fMW927Zf&#10;eMELyQfzLwDr1Ic+cOlln9h/UxPjY9Rh7ysp+ecrTjn99MfF6a85l/sNK+Tzf/b611326c9c8/Wr&#10;Np1wAkYg511w0V7B9EUP14/8ialEfOIgNY2u8OwBYNozsofFXpLK0dmVy+akbsMPJiYn6BOHuwCZ&#10;TvGwa22le0ZBDZXxKTDZrl27+PRi+hpeHHPMMfgKkBUwCtYUZcXAwK7duyRcOpPp6ekhEMFjkh7P&#10;FEwDbE1OTfJ5aVXR3AW1KMwVFwmKiqfxFbx/xKpp4GnKr1l9iC087Um/7Gj9r4XCy3aOru9oCwe7&#10;/+mEoz5SKL1/dHymq6uLVYa9Pb2A5jgooGT8bdXkFA4hKgpGWWKFBlOwS8WLiIbVbZoPb6bhkKXm&#10;Yx7vYAU2clEXdm9yOj2/f3AQz290ztTkZEubLHiNzqFXgyCnMCwvLuKh3oHtYBcYq0xPt3d0UAIh&#10;UKa5GbgW+xK2WAFxVgtM7//1vW1t7fTCi1RCgwPAgGZaQ4nwT+BX9A/WX79hw/j4+Iajj56Zmsqo&#10;CBuNSStdWtECTVczXxzN8QbE6e7pmRgbC3TKfs+uXUMrV+IYMTKRMk3flyFKtfrTO+7Ia5KliNp1&#10;pmJxYQEQvKjeC3hzbnYWXyS1jM4s4Cw0Nyd45cBaauuCnKAooBwFvlR31I3+taKjFIoWKIelAgdH&#10;kQUup62E8qAp4iqSzXReiyLaVnhG78sAGj5QydR6xuaiooKHRMqsigWiSceAOTZDREQ872rKRtSe&#10;BD0aUEs3ErpbEL1VVO0gUJV+cOq2we1Qiww87egkRmKgwdiUKMLQhVIKstf81EqoxaJOVyNUZ6Eh&#10;7VCospCiW/3dJb4ZeoASAqqYlRbdKTO0YDlmbLxlKBO3Kh0OSKpqO53oQPTmQDrZMbWPNhxRfu8q&#10;zIi199jJwqwb8xCy+BSckOEj2iYXbgsZxVhQCWyq9q3Niy1zZH+6JmTHNoxr8rcvomrRCNfpx+eZ&#10;YtDGWsmHSdQxleC0Z5yx/5z1Qy6ve+tfvGh2tvGdNftHvXgpP6e2xDrQFJRWi6UeUby1RW6LN4Ns&#10;oPIIAEwBx/UoESiT4JUCuwJWq6fzaVwX6tuGPnKbuvNhMawvlnALj9S4QwBlDVdjKmgKaCrhpYWl&#10;ZcKinD61q4uAesPIdVNJeGElcedwdITkCyMu1C9aQljpi5tOSnJVRPMtnn1eIC4c8gMKo3RLGoDY&#10;TG/UafQulnkqy65X5ayLXkgnDipLNV8F5UlapAgwRAse5Op0khYkqpIJNy08sUqeVTuBkYWvfjqB&#10;kM1hSaj08nI1LtW9jHrwyZUjPazbkZGGF7iBJObIWEJ8TtT5xBHoLM4ebuAFwPH4hVVCcbMWi8B0&#10;pjUnYNoVKQ7WASAOXRdAXwPVZVyR4kjQp8mP/IDkxqAOICKM4U1FHb6lgrka4caUbc2m1Btk33HW&#10;YSP8+PTffQp4+q3veR8gNa78W3582/p1RxwKaMzZ/40b1j8KvP6Qy6YTTnQUUj9SqHfmH5z79W9+&#10;+0BRi7fd8gPg6c9/4fL9N7t63bp8Ntuor8DrtevXv+Pd7wFK7unr20d68dV/+WJzvvk1b3xL45vY&#10;79e/9e177r33IVH4I1qwkeHh4d+42mnPeNZF27Z+8atXDd988/BA/xNmI4ix2b0PbD5MtdS5phwz&#10;vcmbkiRmEko1rGYDCSksFAuTk5NAQrSUotMFTW0ryjmx6I2KESJyPvwAc/EmtkBAjDXxDmArU8GJ&#10;sMlOYdcsauSDkEAE+JKSDDu9y4wYRqtQQIJ1aAYy0Bccve5zyUyd67a3twsAcoodrf+5c/TCn9+z&#10;qlYTAnVu6c+PW/fOo9ZurdZOICzgLDM1G2gb70qsUqKnNY6X3nNkufAOQT/WB45EV6ABAM18zXwZ&#10;bITS7bbWNoaTU3GezuzVNshwJZ2WoUU2i4bt2L49ULHsrT/6EXAPOiirw0QhMoGGc7lQI75XrV4N&#10;NIzfGL6If5JYBRQQklvZu5LK0I894cTYVNHJ2KBUwtlqVvF6Uz4PqN3V3Q08LaGJ6tRBtQaGSSX1&#10;4HN0JCOedDqu8HUGAFAbRzQ1MUH4hf5fNTycb21dXlxkVevQihVdPT0Yi2PwMDs7C6gN5JrLZsfH&#10;xKIS1w8AehmbxaFlMrjk0GlVrUqsqtlzYw7OQ4796saM1dotR4pJM4qlKOq1wgCloBJmV6oAFVyW&#10;FS7TgMIGwbAmz2JEKzwQnlV1yWRwE1s99RNMnl4KsuSkp9OKUUSkYTP2bJIddR11rRokfk2ef3Sd&#10;U4hf1XpEj+EyCvjSyvsmoJZuG0bIQXhN3MngEgmf12AdBUYpssgE6KHVuBv5h6MR6xw/sD1iJa6V&#10;ADRztBDc1WEhieokiZAOd6ZjqU5OLLFZ7NiQnsO7Qd3Oqet32G9hPQFJewUeZrN0nuZJYVyiT6re&#10;BsrQEoQ2LDo+8XR8lZgF6fwSRynWbp/wvXG8RK49MPjYTj6Qeg+Nux+9+RJBtsJrdZ75zajlgXvv&#10;fs87/uKmH/1koK+nJd+sd//X4vXrLn6lNVU90LIvIf1Qi5pp+CzodMXEQzL/xHM69lPFimCykK4R&#10;SoKKDXOYSkQMjlHjAwqLDVy4rMWvauJRqyQAlzcomV6JxP7Cy6cIl7FNTSFRXTUuP40yAVSV/8Rb&#10;0mVIOEYqGm4i3nwqAXbCUiy+R2kvceEgw6pW1hGwbyZIOWg/oDZLYEVVEoXy69KKxhQr84Q+Z4qg&#10;llaqU4lcU2qskQSGxwrfM205USGnjG7DVYZbSGAnrNTUPTuhu1lp6EnWjK85hk6mNVOaK8lAop7S&#10;8YMb80BY1SzDT9rIxGow66LT9AYiv2hy6o7WNrgqYolrdf5URfON1Zv8Wkk8PdKpNFoow8EwqYB0&#10;1d/D5oZyNEI5exKL4yae4q76jfhE3Y2QWs0QDxNIvVQorNuwwf4TqLry8FL3Huny+GqpSU73trev&#10;WjH0SL9ITEmLjI995KPvfPe7GrH1/lZxdjnuSSefdNxt+zfjmU95MnNVioXl8y96iWW7GVKzD6S+&#10;/Uc/cjRg5fprvwU4/hi56vzDqLN01JHw5h/eunNs/POf+9wTdmnZsdPhqKUuqSJWvIS7u5k72NnZ&#10;yUAHCkLwaZcWljG+AbcU4E7GPTAMwtFiT5psYGVKQsu6NDU1MZCcaTJJOpo+BYERmWQOsM59cR28&#10;PzMzA5AKjIv9AqeSJ+ZDHe8TUuNN8tMAo9jFurUrN6zAg2qgWutI+/euXLkSEBNb6O0Q9f/0/Fo0&#10;5uijjxZbt0q6WntqV9uN9frx2Ozg4CA2NTExkVZ0e/IJfi6zfP/2rhV9u7pa78INa3TqqHK0sVgU&#10;Erqvp2mgZ9vYVFcm07Ki91e16p7Jmb77tg339/fns1uPWfML3CB3jq7ftruHjDtaOzk1KeWYKr/m&#10;UMT2vGQlqoxY5tlbWgYGBwF2t9x/f5s6kFTK5c6uLqbWAfgC4szNzAAMAMLKrLTCfUpsCS8Af5cW&#10;FjJaVYkDL+hkAkEMUGBJGfTRPXs48w64AHw8ODQkrsMKHUQ1iwEPxjCeh5bIZLdCllbVbOAjrAnA&#10;jT2yAFQIe88T3ld1MoLpFxexFzwU5ubmKAfCRQWc19zRgcbjLoBOJgW4Y9s2+oHg8Nu05rK3vx+b&#10;PXitNGlmgVNAPyYHkQAokRwY+fJemw7jC05+kb0RGm8HXwsE6TWRQHbCTSqqVYSdBI3ovjwjvY31&#10;Oo4Mo8myvBQ1pEqkc2XZrF7wVWXHI2pLjBo4Ng7KvnqoJ64jiguZUJNooLXyUtTP+pdI2vpdUK9M&#10;l0DpIvooG9V1Sn2dHevErFoXDiccA7spgLFPcQL0RGFsBM3WlqSGIbfqvMtmHsCiTCrRQ4Yyqq6D&#10;3tu+WmLTS54TC1Sv1o1ux7qRWHUK60E52yM74l7UqCdWVxNm6MiMEBpjBOL2WOpKqDtmisAz54gk&#10;HuE46yPZVIeZi9oYnhceuNXJcEDFc5Rkqv8mnzKSKG/4P//n6mu/tw/O/odPffKY9ev+6Z/+8bRn&#10;nvlY7tsUB9fKIg5O+6Ib9kV/HNE6OoVDVOc7kRbUZBTkq4tzVFFZv+Bn+QvoybrGsCjTUICDYjoR&#10;09jCRESiG4UFF/AaOQIr657DhEUt46s3uHSnDDyVLYvmQdLCa47GTQp8rES0zFNxgvDHbkYjywPV&#10;DXsihKiZgHRXQlgYbV7nDwbYVDClxLhEiqidJEVRDbMdTWTE/4dOzc8GQVOa5ZXyowhUYqHVxcLl&#10;F8NA8gvTOhhQZXxcj4jy0y69BbOtWfRJFCXDrZR4nKS0mjMl5HogViFOkqIq0D7RnTtJlWHiCp5W&#10;J/tKWFnEF70kUVWJ8JTibVGG4PDUoDrx3TOOl75UXqaMFYmoUyibSWhsX2n4an0fDZJ03WEj/Dj1&#10;ySd/+u8+Zc06PvTOvzh209HO78iyDxp++MvJm4654/bbv33ttZPz83//6U+/+73vs9wtwO4lb33L&#10;gcQP573whQ9Be5999tT0NF7cccedFlLTKNrRSsdjTzzJmvctFwrDA/1At7TopgXewY/itlt+YCMM&#10;sbXtWzZzL2jq884772Ee8oUXvPCeu+76XUy6OSSQGg8PQN6e7p7lwvKuXbuAmaqqxF1YXMg3i9EH&#10;kCsQIdUO1Id0K/gmMUmwgucfUSmAWq6pCThsQGXWALuUwHLCVJJiVAlKHQjexwsyZ0BpQHhE4d1d&#10;3b29vTt37cRO8YIsL9qA/QJhc8oYqBEro+VkAdf2Xxn44/fteOfKvl8AUhdU0ZsO0r1ds/rgBEqM&#10;mX2Ip02xcmza//Gqle0TkyWmJZdLpb6+vqmpqY7m+zrabsgEf9LRcmMYH5/2ftXWekOxfPa90QsL&#10;xUK1Mt3d+iknOr+745ql4nOy2dEjhq8f7Du7VNnZ3nLjcmFjU+6eTeuv72h748/vEUkMNogD3LBh&#10;AzqWrPyDlAwiqRU6HI/57Vu3HrFhQ1tb27EnnDA7PT2pKSqiFFlY6OjsLKhJNuAp3sSBj4+N4egA&#10;CpmoIpOW6fTEjh3Da9ago0vlMrBsp1pZA4X39fcDK6QzmZxy3hgYLC8trVy9Gv8cGx0tqmmJdVKz&#10;GkW0gaYWTDgfWrmSeRmU6OBMAWS0d3TgpIhGqLsb25+fm5vU+k7smvYvq4aHsdruXbvQ5qye+jkF&#10;2f2Dg0IZeh5OMyM2cf1UdB7g4BgisRCmiZ5CpSTDT13niKgck1OYZASqPR8n+n0tXCOwJpeZ1jSf&#10;JPlC+VELMW0pYd1UuRHvcu9lDapkG4hHI6MuoD+0q1MoiRudYjjH1DLS1c6GZst3FeOGpmKVzHQy&#10;ZjBt8BV8W1Ttq4jcwnrHBKlQVUzNN13/7K9P2PRsNjbVh9RGk5LPaEApJ2H26q0xauKkk07Ls/FV&#10;Tkhx3KLIlTYdiSiCx6vJkUxAlAJfU+abxF5SyM44koaEQjq02MBL7pdNShm5CMuabaRiUYdwntFY&#10;My7HZmFyiFVVlYid06AxeWKtqJIbuuMlkxvaLU6DeWLNpDBy2JDUyP4mlvqFL3rRlRc8hJRww8ZN&#10;n7r8ypmpSWDrx3rjVnAl1HK1Vp4tppszTooplULNiga6LomAUVnVIJJVInywJh06onXyvXoY10o1&#10;t0n8MADN1eROiVGlvtHvyrkC5NZTOsYk/elnZSuOnxKP5MDVAKhIwwI157taC3DbFc1GJtueE+gJ&#10;BBnWRORQd7AXMfPQzHMxyEt7sQpJxF85Fmo5qopkRaBzGFWLjgisScNLMIrkpwj2FRDs8kKn67af&#10;loEBmxcrX1xdqmgZohpCi7u2hM3E4icotYz4Z7Ytk23LCv6s1LSosVZdrkiVrC+q5ZhClEhNkBhP&#10;E2mnyW1BMbxWJ3oaVCmfivNPPZQoGQzMMELw69S011K1UtXJpZ2qmm07opcWQxVHEyuZDanGHTg6&#10;L+1rY+RAJC9dKk1lTCIdi8FJBoONmrakls4JpRKHsUOcvZ/y4zDBK7jUn3P6aasGBWlhGLlUKF71&#10;lX//XQFbj5rifcoppwDR9ra3X3Te877z/Ruu+Y+vv/ZNbyFgJRv9iPbIAkFaOP/tB973lkveBfR8&#10;9y9/Ceg8MzcPBCyU7RVXXPqRj+H9nTt3bjzqKMqgn3XGGf9x9Te++Y1vHMQ2ZGJ8DJt9w/IyUPXb&#10;3/qWSQ3QwBP8/Avl3sU4uYezPPvc51tc/r+Q2sFomS5y+DFuPHrj/MI8o1gIdPC4BVbGY4auzFRT&#10;AH0CIwLszihvSqkDVgaSPuroo/EmnqB0wSON3dnZKTd/RT+AaMCaYjrR3w/EyFPYpo4WdOfAjoin&#10;c9kc8W6zWkPgTTzkhoeHt23b5poyMqHA2ztOOOquXPa2mcXXTs72rxoQegDDgKZc0/TMdDoQ6XCx&#10;7OXzTWiDShEqlWrWaXa81BK6lNYcQJabN2/OmxmZwC/9+L/fns93NOVeMtz7sabs91z3uQLHXWkw&#10;8PSPf/l+1+/FYZ52/DfwaT0+9Qd3vnFkZLK97SnPe9Y/93VdXa2+igGTjFrEAINz1o3pibiZivf2&#10;0lJnd/fKVavQh/f/+teAp0BC7Z2d5AUBZzmr3qQeIy2trQDfOHDxzJ6aKi4vM3MH5wU4Ffvi8ABd&#10;ypAaYG7qASIlROnyAXgC+LtoJOk4HfgnRastOtUAWAOMhT7JyrAkwK7LKrNpa28f3bPHNUmTIqDX&#10;cjrGsGdVezo2OgLAvaBzGqFW0WE0Mzc7q73nAvRHKvYdU4ENdoGjoA9Ms2qvD3KhVlUkXVFSlraA&#10;pOETr2hadlAETEEh4Zo6OtugQUpmHdVL0IyZ2mgr7UiCxxkQQ3xJY2bXzSgKp5aDAYfE9DbAhf7H&#10;gTEeYRGhRb1E8BTvEobauZfG7EDi6ZrCOMu8ympGRuKp1ISlk2RPY4PX+RWqit0G62ViROa52A3y&#10;o0TiokM72nc4RghBlGyrKuUa0GLBRKype7dqGaJ8MvSMYiEYwj2LcwuxCSmkJ3egvh9Uv0hci84R&#10;EPUm5tmmW6wym8MGynU40hDAoxdDonQ3onmcC5wga9VnLyEmUPLwowaBimO6yWZhUhruaballRLZ&#10;WtXfqKV+/gUHK83p6ul9jBR1Moui4X81JUpjpgjWVAzBhMJIDSbEMqPu1sQTQzotBdTIkGuH1h+i&#10;HtZLJ6Wa4Vh12LWyVgJowgjNp+uKXwmpM/mMiCLcUL6U8QH13MS7JmbtYKwVikFzWucd6k7GS7dm&#10;axVxjMY6flqAbFgONayRph/ivxED1juSKQg87/mcHpGe9nzhkiXcxefFoD4YFBYzjF3T1V31CRGt&#10;tqbEYON8R6C2vs9sGoDjmhSoVLKdki9DVYnfnBF4XSuplZ4Y4enB6p0kIjWexLn7krgubIibIkeu&#10;LQw8cueE+2LAgi6XRCaMIjDslFxJT7pRixv1SooVr+sasWMEOY6eUzmDFa1/qEgL2bFJ0JIS4TKW&#10;RgMUl+9zIR5uvtTf/9FtGD0+8Ot7urp7Hvs1f6Dlba+7WOoN1qz5jZKqJ2A59kknDV977cWvfjWg&#10;MKDLf/znNWc997mAywyOeXR1eAJYP/2ZO+++52WveLm4ajTJlDf+w8absllA4fe++51vfutbqdbA&#10;rrE77gjg/phrv3Wg4Jjbf3gz1/nSv395uVy+5K1v2bFtK4YBm44/wTlwIeaBWPYnspM//bd/vX27&#10;JOyMTkwddpA61iw5PKsoF+7o6MDPctfuXXze4EELSA04S/UzLhEAOCqGKReenp4mgS35f0EA+AiQ&#10;hwcP41rwlwbVeHNpeSmlxU/kmAHKcdfAClh5UkW62BQ+XVpaamlpoVUfXtPHg+bNAKklrfFnhaIY&#10;umHJ7+jt/Eq19rSte04sl+c5VSeO1IsLmmQeZwPx2hM1i5+iIry5KcFD2AVdmfngBLKkJdGdd20a&#10;nxhtbhbfj4782d2t96bqi9PTy+vXSuNn5s/PNq3AHXVsbGyx8OTutlu3jTwVyHPFihUSdhMfnw2u&#10;wxcBE+niZz0ZLFu29xkfBGgY1hwcHKR2GT28e9cuAlZPRzKMQQEkdXSiv7u3d352dueOHRgAoH+A&#10;pJm8KPTz8nKkUu/BFSs4qe3qgEfcNvJ5oHOCSwCLlo4O7G7bli3A0GLWMTAwOT6Oc+Gqi4KnFbhj&#10;IyP0e5YhUKHgKZV+1MaNE+PjgOMA66Gml+OUAWe3aV46mtQ/MFjWkBps3JVQHsHxEgrT3c2Cy5om&#10;xWDLgODlSqWnt1ecBMMQ47SDQ2rSzBY7EsbRvc4SM8TWZGeTdA/DbTsmSK9u4K/IhxjeYRZuQTxS&#10;lMpNhL+kb02IYNoIixMlgFKkFs2nrFu2UTxbYTcbnIxj9Vu23M3WXFrwTcxKP2yCVGsnx/aUtYbB&#10;iol5pImdnyrL2WaGq/umqo8YmkLqFGUPpqSJRDLV6r5x5WMDXO35xAHDANxIPUmooiH+lrEfJeDG&#10;NiRW6C9Jn1qU6emwnA98iqQrqiSxKh0eOCccQhW9MLzQysGpQrFKA9cgaUJ/7pr6HKsLYlfzZ0hd&#10;SlKb6HkKTWqphtwfe51YgxHq1CPtf94n7WqP6NbfSN09PjfuFH3dXD+DQxJoxdxBqRcMRPJfi2vi&#10;Nu0Gfg6oN9L8FGX3I0nvq5cSK0AZ4qk9hegx6lrFKDpdEe+6MdChD2Qs3VBSE2iNNRFJsgBHlf26&#10;KT8TRFURw6RUrV1XT+VSXPJz6UxrVs2zNcHRd2kDIoYhamFBKYVkr4jDtZT6ST1fFnc9TxlfJ92U&#10;Vj5bsKj466UZBiRjHwkMd9T9QzIFQ/HdE+uPSNbxhFUXKCzjBiHapQ7ZTXz3gqxM8mAYUJopAOir&#10;RYnEFgoHLEYcqmepiJNJOu+pVx0lGbJXGSS4wrUzIVw+rXNIlmIwepAN0nlh6EVwkkl+7HG1Fhbr&#10;keqqE4WVkOYRBt8yyRA5hMhJcrvGzYh0B2MZX1TaQtUnnuCOFh0La27B9D5+jlqzcLiw1F/6wj/M&#10;zc786Wte//yNmw7pjp793OfKSLW753A46r7+gb/77D/w9fkXveSmm295x7vf09ve/szTn0bC/tEt&#10;G9eumZ4VR6xrb/wBXvd0d7/kFa+84vP/sGb16tXr1n3ta1/76r/9G9UaFgoDSd9x++1AzHi+9w4M&#10;7i/MuPvue07edMymTcdc+93vnfPsswDc12448uvf/Pa3/vM/0eDDmV1+ylOfRpn+92+6+bCD1IXl&#10;grDIGkKOxyfQamdHZ09Pj0yqeh5w0rJSoUODQ1u3baURXjaTZaWgpIUrhsMLwG6mutg8c0IZ5nLj&#10;qYUvZrQojYGL1JAAhAGjY52uri40g+EpTGNpb2sHZs2p2iEZoyv6AeCmCBu7y6aXV/VdEccDt/78&#10;3Che9IyZKPABtqwBH3KMALuiF5+dleMqFQvFaj7j4Diq1QKDzVnAtLy0FOrs4cJihMYAbWu0zc7u&#10;VqdcrrS09DoyOe+E0bCUBmay2KzrPqDCgzwZd/EfLIbZNofqcGBHwAIcGnZBu8DjjjuuUXIDRAJs&#10;JMGBxeIeFYeUdbYFGDSng5KOrq55DS0f2bOnp68PQwKAYCBvIFH0EhHkwNAQBgNAxmh/XgsQZZCT&#10;TtMYBJvF1vr6+5PiMLQ/lZqZmUHHSm6kxqwUtDgVUIa8I1A1MPSadetmZ2Y4fOpQ3N/b379182aA&#10;Y+xLzP9KpQ49ldh4qVwe2b17eO1aNKxULC6oWzmg9uq1ayVDsa+PCE/AdBCgbTh3g0NDFabTeV5n&#10;ayt2PaluJAdabKolyzEt+qF73V4podbDOarTSFzSOLpQKb+1znDq9YaZ0tg3weaCC5VKovlDIkpW&#10;1MXNkgp1TAJlzUBMigdcs/AKJw8dmRICcqgEwXYdqxihsGGvnwm2zwCXBiFE1DA8IMonwUVY6RLE&#10;K8lq5Sh1VkYaqxnOfiRGfyb9m+CeGJ/42JZdUh9i4ayVqjeel6RLSV2rcpoFD3YUwU/pUiK9pIMZ&#10;DtjYSN58rE8fD62mtY8qH3Ubm02g7BkFvG0My4IbZRuOCd3k1ji3ULeueYYetC57NBXBP0q4VLTH&#10;iPgdMxnimbLIh0me4Y7/nDOeeUieKnV10KsIvHMkO7AelUOmWDtAya5DSQBOHXCeyO0qYRxICZ2I&#10;K8pqtCI5Oer7oZiS5XdAsUrQ0pDRlMTFSWkdwG5UE3RLJ2Yt33OT8lPGsvieo4JgtK00W2B5Yl30&#10;GymW1kVij12XNBY0J+eT6ZUr15NYRDHQqEhA416EmHISJxm0SQ/W9cWjQ+XGmmQjh2sGoWrN4WXS&#10;mbwcRZLprVZ0UtzgC6h1NNfQ0zrI+mJZA9glGFKlQkwR9/y042U8aUZKxBtC5yv7m6LQ2veE6ccV&#10;haukHNJiJLEEUdc8T1LT48APCJFlxFCj05+Q1XIBhipJj3ghKhyXNrlqZS0KEyJ1odX12Mj6Syq7&#10;FOKq0EUuUrFKZOx5g5rwEbPUn/nw+57+7OeyInZ+dvo9b3rd+PjESSed9N7LPvMYr9D1Rx318Y9+&#10;5P++/6/+4DlnvOAFf/jy17/hEAGsg08K/XYXwGvKNr5z/Q0nHXfso97Os84449gnnZTPt7zsFS8H&#10;dL5o40ZAZBpCOyY/fH+1Blb4mw+877KPf6JJnUC5APmwYT+9+x7aYFuVNrYJvH6nQu3DGVLbGY9L&#10;L/3wYQepg3RA4rkZmGx5mQGBNI9jwRbeEbu0kT3Ao3gBpEfBAPO3k/hf1WAMDg5SDI33B/oHJFe5&#10;UikUxfEDt1/shZ4hZENrRi0KYIpdAHHiHa4AvIV1RsdGE6dk9bkjTAfmwNYmJibo5XfKpts9b7xc&#10;OfrkY27yZGTvZIJ7RLF0xLeKleHtpRMcR66wplxTMiMslJvbks/ohGbT8Kru+YV5FsaRQk4He/jM&#10;xpti0CEP1OTBXKlWioWKPsUj2ndkjOkbBgvpdIo9Rpqc/Hp3jyxoLdrfrsHpYTVs1FLjkTCtASjT&#10;ipVrOldArJDX3MR8a6uk62UyNGLr6u7es3tXd08vI3iS7MlKBdufmpjA7jDmAZIGhm5taxsfG0ML&#10;8QIYtwnrazkjzf6YyYLjxadSHprNUuTjqiuiFA7OzMzNzjZpvSBeMOY9UE02dr1rxw7g+OZ8PsVx&#10;SBgCQB9x5JGuhlMSok1PTQEwTarUG63qHxiQWJ+2NmbKYIP4qMl0O2fkybYe8OpXDTGf3zUjOSAi&#10;tA53BEYEZ0mUiVFQ0Mgi8YpmCgyLAlmMaGzy2Hibn+KYQLIUsw91y0ktoEkzobjZ04jBBMUacXOi&#10;UmB1I9MW9aOa2Q7xK+1xqPCxExr76LktiS5UPc1GzLgiNJoEUW8aRwsqvxPjERY71pNKMpdOC1TI&#10;REmVlWPSy/GOJJgaqUNETa0xeK6ZdeQoTHRlIk3RM8gDsZneVOSzktV2F74jKhrTvTYWkY54PHBc&#10;k5GZWLDiaUoyZFilm5V4F1Ob6BrrG85OWOWJHX0RcHO10AisLTEvh89TiV2YC8kxYvdEBGI4733m&#10;mg60/OTOn370I39ziJ73wKmlafkhi28xDtOLJWUkwKUYA1vXKkyB0U4AjlReGdexHFdWFB5i7tYs&#10;mXwR0J5AVbFeDpcrgt40lZBmyfVqVJ4viQwDKC7tBU1prxrVQi3IU2c6AXGCmCUWUaPG65pxiOvK&#10;RRuKMwVWIiqCFBmxSJxFnSwi4JpUK4o0pa4+2XTHC8v4ZkzILjgbuF94bsHTkeSaqghbE8hjkx1Y&#10;jynO0lwhcWtG+7GpiGUM6c50WAnF31rTIuWK1fTyWjHEfyl6T2dweCn0g4rC67VUMjQ3Xa3HiV9z&#10;VX+baVd+NKLqjtWtksWTmugbSlaOAF/H+GdrGqKX9sUVJFbbnMBVcl06XFcQe7x0Ju2yzyU2Uvz4&#10;1OuwzmAaZdglkUlcCB1B7X5W1TL7lcnqj+QRQOovfvaTn/n7/3fsk57Mf775FX+Sb2l+yyXv+psP&#10;fqD1w+87WNLQw8M9Vz/zzJmpyX/7py/867/+69suefcZp5+6T8Hu78Ny2jOe1fsvX5qcnz/z7LMf&#10;PRNvxBsAu4DCPX19D6LGTSRN78DgPl98yZ/+6ZWXX75rVEy3nn7aqTt37uzp7r75jjvfe8nbKVPZ&#10;Z/03v/0dl7z97WtWr/59ODWHSktNwzg+uoC3aDUtFhCaaQeszEwywEQKPAiL01qeRcdW+jTjow5V&#10;FLS0tACSTk5JLAuwIDlRPMaAmEdHR7OZLEUg/BYgXSOxzVRz7JTm0OS2cSdiSgg2MjQ0RG2J8GGB&#10;3LaymV/jv8aDas1f7/tnZzKnLBWHmnNO4I0tLSVz8QJtU78SbWilraUlOzM7QxNrkViI3jdF9CaD&#10;gUJBVMstOT6whXFMCehJp32GETLUWjZVxmO+Gf/MCU6Vd2jjTR2LTVzHChjA7H0oOiImXrlqFdDn&#10;uvXrt27ezFLLjs5OJn4DTwNVp1VjQxku9ts/MAgsu2fPHsKLZcVDOCgGqeC7pUIB+62orQfTQ3Dy&#10;xkZGcGrQq6KUyedxaBI2HoY7d+xAz7PYEf25e+eOY449rlCpSHy6iaPPaOmhlHtqMiU2uGr1agyL&#10;+zGCKpWagwDtH9mzBx+JFKS1VbRDjoP24xogQMffLQ88IHIgFUxjs739/Wg2WjIxPt7Z3b171y6M&#10;Kw5uosfOoTWbpXJJvhKt2iRFC8Ks7xsZWBsRLwiSeuVUKlBcxfLBxEeZnne60FPFBphYWa0dENrU&#10;7hozX4yXXGy8L8ijUx3BREYL9/kiNoGItMKwal1qS6h1ZoSNNeWwo4XAlA86DcYdcuDWh0tpaRLM&#10;njK+iQCGzWOkIss9jYucTFMobE3ky4r+maroWKNotUOxMYp2lMJuYQ2rQunECG+veluPhXILm9Fj&#10;m2rF32T66Vdo+xz/rOotgrcL9rZrnEnqyug7RqlDfX8yzlHa2+pkGgdLbD970ma72GkBmxlkh2Ql&#10;ddN/mD5lpz755Ouvu+5QQepEfhNJ3ZuQr1QMq9Gb78WlMCrXWPYXqsVHXZhUYZbpEaE/CUA8YY5F&#10;Mx3XffGDS4VFOblpQDcFr3XyyvJlmh7SK1kAY+CnAFWxl5jxhtKZLjBfVBKNNVXqpFdT6rVHwhsA&#10;WgZYGV/lHDR7VkGGDHfEFkOEDVVhZwU4qvG2+r1j74GvUeei6PBSxk9Ohzeuk3hi1DUgUu2i64mw&#10;pC7cNmUy9AZRgU+9HIfVumTNaPMyajziiCRaL1LfI4VMBw8rrqir+UhUjHiTl8MRr5JUvSrGgjIJ&#10;hnYWQ1eyapxUVZ1OpI5Qfp5xNXFHwTqul/wY2JlB1hMnb1r+qUabiJ6nUhC/xitqBqSq4J26p8OP&#10;lOau73tZPGxIfeklb7n5lh+uGV5h37ntzp9vGU/EqZ+57KOPEVLbyoFzXvBH27dvH52YvG/z1kPx&#10;W/jW1VdR+HHo5NqPcTnpxBOmpqYekTr5gJqHU07ZtWdk7fr1DxJwmy3vr+5Yu/7ISy/7hHUF4fLr&#10;V19877btve3t+6+Pdy77xCcOcyhszf6XlguHHaTG+JiZf2SRu7q6gHhoDg1IxOo9PNdJLbe1tTFs&#10;nDd0kQJ3dc3OzGBNWu/RphojoVWrVpF8wnaAxiinxqd0l0urPBHPNvphA+cBWDPLMK0L9ohLUOrt&#10;5ucZH+jTSkx5UIbI4J0f/fxZ2ewfMA6G+PvJx1zXnPv+5tGvbNm6paOjWo42ynM3fmBqqr2np0cd&#10;96Yzw9eVwwvRAPHU08xzHBc5Zk5xA27ib09vL/a7uFQc7BFYmYrSzD6cmy+wnEsj6OSd1tZ8oSw6&#10;crTtSUf5BHYcgdAmhemMAsrrD7r7tei+57XS9tSnPW1kZASdWTXRdMsYV7S3ozHY09YHHsA76G2g&#10;2zVHHJEOgqIm7ERqroEtANFqZrY/Mz297ogj5hWLYx10Dj/CAwwIGH3N6HIRDeskgESpa4YiMDTw&#10;NABKX1/f+Pg4h1JjoyMrh1fnVQFPIA7gu2XzAx0dneMYHeVygQq+GVSOr4iL+fIynkcDAwNoHs8v&#10;Wtvb11epVtEevD8wOIh1gE6mp6eHVq4cGx3FuAKnm7ZuB4HU5AjJQ1sdiFUqWwMN6gcs500dra23&#10;s6YTFBvUDJi2gg0CWYkdaeB6rSCb1y1XS7TIptzQKk+sB4Vj2iMQU7E1yVFL95JYTeCgVQBTxWGw&#10;tSZgu1YczHECy4Wty3ViF63y68hS+KYOITTuIjQfdEyUOmcGYiOo4BcpcakbeXHC/qqIHFCbrn9J&#10;7I6CbDLudDih9R5F26Hxy+PgJkHMDeaGsYH1Vj1i7VYoHaHrdlWt2amZDrRmlINJObOKqonUrcKY&#10;DbZ576EqTAJj8l1vULo3prUnlDYgtaJqm/HuKRFOOL73tD48KfX7PvyRE48//vvr19GXOqGuHz8P&#10;XZ1jkThEU05nzNuEGQU082rVWP7DPRn3y2ygwlxxiXZFylyvFque7wZNGYGDkRDVroS5pDMtGT8b&#10;SMq3FhqKRDuU2kT9q9y11j7iv2qpGgHVEfPhrOU8SWHUAHCJP6wJnBVmOhDI6NIhTsCxisBTbhwp&#10;8E7V3bRII+TuKhHhCSgklYsBQaz2dnSB1AuSxZSyNQYayeVf4c9fQhOry9UkQFO3o64gTqrJqHwE&#10;WzMMhs6AArLdUtVL54JcwHmJwE+rPQgTXpT7FR7e0Sj0FPoqLOMnqYqatC9Mvy/6LwwAwpK4elcW&#10;Ssqji0W3zBFppaO4AWpSo5wwZlJqN3pZz88EktGI4Yeq+rFaqDExnq9qGT2nNN2r63BCILtOzsnE&#10;rLe/lvrhQupjTjjxvZd95o/OfBr/edN3rjl2Y2IjfcY557/2Va9+jNcn+enLr/ziUqF41tOf+tiN&#10;Iw+0YODqaHniYQupz7/wort+/rPHRzh+7vMfstyQHiAH+tY+5YMXXvDCvoGBA0H8w98O744f38oa&#10;FVxahx2kXlpcIhIC3FyxYgUfloCAQD6kook1AS6Bdy1u6O7q/tV//yqj1mwipdWlTQP88HWgLtwH&#10;pMwrDAGmA3XepbQAe0FfAH8Dc4+NjVG9ACjZ3NwMdAvUK5WFCwtYDe9gRwD05JAAv/r7+7F+VRf6&#10;9208euP2HduxMllhO0Tfum0r2o8233vf7ED7xqHezx2/8W0Ts/2ZoLLhSDEJn5w/aXpmGrtgOSat&#10;qZUaVDo5l6M9Nu5bLXmiyeJyaa6pX7be3tY0X/Rox8v1l5dxXiX7UJh775ecZcbrSQwk2trI+rPg&#10;slHbgP0W1OMZuBr7EqPAiQkxcs7nJ8fHV69di2/RUgO76eruXjk8PK81oLlsljkvy4raHQ2PFMZ6&#10;aQkYnR7A4mtSqbS1t+NsdXR1jY+NARmsWLlSInVUblXVwjJLEGJN7E4sNapVVwlswO6mXC6zdh2u&#10;D/yzo7MT7cd3cYLWHrEeByVAXMvLlsbHu3p6OIeOBrAIERAZ7cH7e3bubFM1kWRtavhlXSvP0DM0&#10;/cDpQ/9H6g9zcFrO6umtSMOibafBKJqK2NiwlZZgtgAuwakNnCgve6vEpabZgiprfGE95hJAZvIU&#10;Ldtq9+IaSCqgn7BVpxqS7G7gbHNQ3LulQi125xHZ4BjHWLxZ8zvf1D4mYYTW8dqOLhR6hg3Bga4i&#10;Y9ZlEruXVa9cN3id0vlQpcy+2nTQF092YcjdkHMFiulZAhub6j3X1OBqzoVXN0qbhBrX4+Ix1oyX&#10;Hxd2OM8XfyNRQ1dX9MJIGYfpRMCD7VuXd/0nG8YzXm+gwNk/1t/Dnib7t2ZMrx1jdMifKjl17jEJ&#10;zjTq/IezvOSPXnDk2tVv/fO3HYr7NkBV0Aw0VxcNgJbKyXtZIS8l+QX/l6sHYVR2y6W5EqBeujlO&#10;eFZHVhDhRE3Ch5gwQgaUwYeJWFw1Q8CLQOe1ci32olBTYKSMj+51dcf8EgXIJiWAyQjHUWtx/aGp&#10;Jlis9wJXQsXLtbpF1YGv7LUgXhkDiCGgcufymUaaeEKfO0nod1287cQwxKO4mbA7aPLiiLdTQeBA&#10;yeUlMeQG3pWiQTrWualqISTZLNdkjQmOQVzVj+N6qOpwDCcU+rtWboHBAPAuxh7SA2Jgx6kAomQ2&#10;PJWIxtRlOhN41aVqrRI6Cm3Vk1vo9qBZPfuceq1YlcFJJdJRkGpUfI9hkw615jhCSc9xeMgiLtf2&#10;SwiN71FdIwMkL4UBAOXdD7pJxo/ARO+P/uRVhxT3/P1lH7nr7rvf9Y63HzoVNZcnOK78USwAqX0H&#10;sN14vJbnnXvu/iqO3ygj+R1drLXLTw7DqBeR/HZ3y7xJV9fu3bsZ7UG6CA8V+kAzEnzd2nWA3wCO&#10;uWxu2/ZtfX19NN+YnZ2lMgTr8Osies6kFxYXWOFHdTXWXDG0AlgQaBXrb9u2DV/BR7QaAF4fHBzk&#10;gxZbxsp2Tr9LE0/IkQN6snQSr7dv2wbovGrlql27dwW6yJZ11I4jYjOw/ZHZN6zp+/DaoU+tNVlI&#10;Y9MXz8x1NzX5mXSmUCzs3rObSALYLpCnkeSZY6fYGg6tVK6qZiMzNrmUGe50THBGS74F311eLnfk&#10;nXQ6aA/aAe5V71t3Agftz6TT3T09aBXQPw8h1mnZRpKpu7eXuRiL8/MYZgyuWFFcXgZObdXaPsDo&#10;Vk19r6ob8cju3c0tLe1axNmi0hfsnuhw144dK1RAIoOQlhaJpVRPNOBmdNfm++8HlsUZmhgfxwqd&#10;XV2LCwtt6odYU737gqZUZlXkABjNwEtg6CkNZ2FmzfLyck5zHBc0WpwIDGehrIFYWE1KJHE2NW+S&#10;inC8iR2hzTh8nCwcIJAcJz3QZpZdUp8t3aV0/kEuVJHmq5d5AgG1YTILrxjactWW9bQKDYuALRgK&#10;G5jpJH5I109y+xTWxSxrY1GgEU+TIKf62QakW4BrV0sZZQWzLQP1k6YelxoJi33JlNvIGHKiCfRP&#10;YM1eobBDQQIpOCNTsVYedXPIPGVE5NyFqyop+aK6Z7AT6GvB8Qb7IYG/eizcMks/UybCnUwhr9i4&#10;Ac6GDdKOBB8rOt9roGH2Yg2hXeMnbT+NjNyC9oV28OOrZznFKmwuMXdFo17Jyusvy91bL0Emk0ns&#10;utnkKlVAbMsZ7VFzeq0xtJxnxzWw205NiJIKQ/eHTQQCTx+y2im1VHPVFC/lBknoiWg8pNey2sKs&#10;72WBCt3ibEmlyWRn6+JeF3kax+2EhSqd2sSAORYraGDBdI3XWJ32bXvVBFK8l3LRzYEkiouI2U8J&#10;zlMqNZLgw2piaoefhvCoAIOeFJaGKlFIaVC5xtMIZG5SuTIlGerd4aipheNrhLiy6YmfRooi6JQX&#10;O6IGkcyaSMoTZUdie+ephYj0iOdV6wKpaQwol7RSuRLlUkvRDVrPrJvMbiQRMxH6AZtKt2REhxJV&#10;udu6QPx6VBK/P5mqcSj6JzsuaFiM88pmKBtpqriibGmAemZz0OZnvWx7Djuq5dJMWCzP4YzUvKwv&#10;gw09KdgiejI2ehst5eSvBuNgX+aNdBpBChMV96uqZz/eQa74fYd8IyN7bvrONXx94ilPbe/sfmJw&#10;zwc/9snHV93RWIv2uCcm/q4vv+so+beyHBottecBGAGkjoyM6M9vhGZweMYATwMTs0AQT5rxiXEL&#10;tSkzxXeB+QKNMgacovKBMgBskDbJ+Lu4uNjX28dnLSXILA8Sw5BIvDXIT09OTuI18JZYeaiVBDdF&#10;o2vGjgggHhsDREOrVqxciX9Oz0yjAR3tHWFNoq23jT43m3kOsHJzU3OpXMLWduwqTk2/c7Bvzomm&#10;cTOaXRqeX0Bro7HdY709vXPzc7SjpsPJ5l1ntbeds7g4hmctpR1T82sXC++v1vL9/d78Yuq/N/9V&#10;WBMNzOzcLI5ia6V3ZuGDoxPl9vYlNB4Dg7u3nO7Un6w6cKnIxP2wp7dXLJzV2vlBLrnKFwIWF9Xk&#10;7r577+3q6cGznzxZVnMKmTFOmk08UjIZbBP4eOf27WR5sX6+tRX4GHgaSHdo5Ur01czUFDqwRetH&#10;0Sd5FdssauEgNos1+wYGANmHV69Gq4B6CezwFdF/NzcLHC+VxkdHOzo6iqUSdkQtELFpJpvt7eub&#10;npzEfrGaq4ktRTUXd9SIEAMJdOnM9DSwO+Ui2IWYW2usnVxa5fLc7CzGD3iiTY6P9/b39/b24h1b&#10;7vnQCiX1XrCCV7yT0QspQagNGtxGaF5jIZohdB0jtqb/QwK5jAzXM+oL1zjcWektkVya0dYaI0rh&#10;EyVMYUNtpRXjCnpTxFbRrEE5fUZjbVe2NXO+gmli7qTlin0ty2sTyK1TsjW+YM0umX5qUdhaHq/M&#10;DyjWZJxh3Yi8G+UWNuSFGmV6qBNYS4MN388hh5WgOCaNxZRBJodvjSPZBpt+agsxbVClBa9WjMHh&#10;jZXo+ArfE+GNdSZhY1Sc5hqAXjfonLS95aptSSilNVSfE+7Hxt7EDlrk8MOQeTqB9mqsvWG1Q67J&#10;gnmYePqfr7hiw9HHbDgEJmKitGnJqDzXkbI5dXmrU6AsrhSuYEFVWouJRKBWSGYgICqLQBPIJX9R&#10;NL4Aaul8xqUVXSiIMikorNfJ2orFnhTpuulmL3TCqEqbDaPQ0L80mPPTUguJT9JNgubDUqgFxawP&#10;iCkdoRbZKdHcQ602Yqsg1ojwWp2u2DJI8PmuCouF4XbVzk+8+cQ8RgUeGs+o9YJK4gJWMhedNZp8&#10;ofnqbpKuor4fapjHOksRmYcldJ+TAareW1IpaThxTQB5KrGplk4WShtjFQ04VDWTSja06tFRfC/s&#10;u5M4lQTohEK1Vqr6zRn10XOCXC7IpYuzlIGmhPUXvlm+IRcZhgf8cWjAu5fxFbtLSaiUftZcSZ4X&#10;VclD6I/qD6Wl/tVd945f9lG+fvmrX3MgcnrNERuWzTT6/Ox0b0/Xo744m4OgEIZve93F//jP/7rP&#10;R4UwfNTqjqGB/le9+tX/CwT/dzmsITVuhZR2EDo0NzcDs/KhBbgMjAiohBfENIBcgEREzCRBAazx&#10;/sTEhCTkZbOkq1lTBUTIyJWJyQkpOtHHWLFUbMm3LBeWK/SpUAUtk8wZNwNoju3jHbQE2yGsRGMA&#10;0eyDvGK8EdC8vr4+gDYqtvH13SNlQNtcztmydQvtnNEe3CjGpvrjuBc3J+BsYFRaQYsnnXK6THYc&#10;Hx8Pu7qmZ6uEvzhwtGRyag47zWaFSi8U4iWhJ8uOU8aWsZG4qSleyBQKM7gL0Vd7cbljbk4KBIFH&#10;scGqSkvZYIa0256vVCsAptj1cSecgGEDXizMzeWVfqZQdWF+fs26dcCaXd3duFlOTkyIBWEuJ9k3&#10;XV0sjEO7sZFW1ZygSdVKZcv99wMx4x1PlNCjdZp/054sitrVv2VpcXFADa0teCIviJUBtR31GyHz&#10;F2geysz0FEY3gM44RxggzaG1QbCkvoF7du06/klPSgfBqGYxShZ9qYSbekdnZ13bLLWSCv2xF5ar&#10;SlZ8Z6cGOwuHKttRp5eDs9QCHH2/ovoZG524Vz+t9X8cpdiQQstPE5hyRMdPKedI4soNbdkYRphY&#10;ESuZSj6YJ8UKuAn4qjSDM2nVFClRUWPNPQj0WVCbIGbj5tHIqrKYz7WGfUaZTVW0nKOGaBvickuv&#10;JoIH2leroNlGkzRCVRtlYgcYoRE22H3Rw457CbRXOZwT3bapm7QuKzYphpJxq6Ow4hO+w2mBSAeH&#10;jopGrG8Gt2yF7OxSjvEoaudQiqoSS8BbSTSBe2Q0G406aea90yGbDRYFml7qichHtTRyZtUkm+Yk&#10;FL2wkNTicspR7JDg4YOA737/pu8ef+LjAikeAj2JNlcnUsJk0kY0GFoGJ2IGIVYlA1xiQfaKbgUm&#10;+jm1T84FkUqlE3xpZDBq8BynGONXjWlWHWvmdqSUcGwmS9Cp6B7aYwBiCt0b1sSRw9OqWDGxFvEM&#10;dpHKqS9kpeb6KZVlxwqOSVArrwu0HOqQgPRwHOOW4qW9WjnRgTiRUUXXYsenPEVV4xI6GJKWljRH&#10;dQXRMbYkGro+ffboSSfSbIG8adzuPQ0n1z5RNhnDEpFWz5VVGp5Q+I4WFHoSkiigVtXbgPieRkgq&#10;xaANkYszkCkmtxZrVLvjhjJcwR5jFXjg8VdeLGc1S1xC10thtVgJC6EcqYaTS/PKOm7wNKU8ORe4&#10;vQdSyhnKIJ8jItEmYmAg506rJPe5GB/KRO/cPzj74TjirV5/VKFY+sXtPzrxlNO/9PlPH3/sxkd9&#10;bfIi/9TlVz6Okoyf3PnT9773Lx9yzudUnf3fuGH9lVdd/b8w8fdhufjFF9z7gCRHPrB1x+HIUre3&#10;tS+6i/RWwxMFgBIYmuEv9nkp3skqCCGRQygArEY3Nz7aqUHEIxBrzqlHhMiRe1wKnSu6SClhWeJa&#10;mCzT3d2Nj7ApyTVUiQhjF22YuaOGdDlN+QPG3bN7d3dPD75L/wdHdMzLbA/JMPxlbKGjVY/UXg8N&#10;DlXDKi3/CIX5l8eIv5QisOoRjQcaXlaDET7jCcUoBGeuJJqNVrUpT0wnE/zFt5idzuAMhqLHmnWC&#10;j0TEnM8Dbe0dzLjuyuFhoYpVDCO5khhFUAYzO9vS2gokvXvnzo6urqImmUsCvIYdYnSRUy1NJptd&#10;1GLNyIgTcLTYCHFqSWfGiU5SCqynJicjtUhbXFiI9aEVqXijqlJp9AIzqNMKCkXUrjWO+Pqatetw&#10;RKzYy6TTZc2Wo6f1quFhjARYsSoVqNUqUDvQCdA8doRP8dHE2NigWoPjSsIlgXMtofS4QpRHFyOF&#10;QqGtvZ3+jAdayN+zdJXIj9jLSgv4gkjdOthQ8psgQgVGiRs03SrUW5psa8rw3zS1kLxxXT/xllFE&#10;xSXWbEWruEjYYgMok4I8zaAhfVvSLKHAWOzRmLlRyU0trzDNemG7Ru9rtRMEhTyVe0XeJrjRgjzX&#10;zIG4xr2bUz0E67EiWov195rfmYD3SOMerYlHkgiTStkhiq35Y4MpDa8ZpG6NpS3g4g/T1ox6xuok&#10;uaXg96v3E0tpk/InUueZ5XjGSjj2jk/MebSFpxU1FE+iqo2UXF1/xbiDzLdMLNDlkC1sYHzrht6m&#10;jIQ9SVLfMxWcsalDjeLoYUo8D53KU9jkUpgEiTP7SO3wlFdOCUWt3KeYKAee2CfTHNrj2qIc8DKB&#10;l1MQrOSuxMSoOzWhZFwNATH9jJ/JZ9Fl1aJA0mohVAbXSbzndGOxInI34GXgMMzFk1RLEV24aqMh&#10;iTBNaa8U+llNSpKARomkETZYVeCO66SiyOrb47CumTXGbz6iYkXaEGv8SsoXNBlXGSceKzUrZzUs&#10;h9VSlM55SZVtJJ4+Ok5gcaPqvz2Jp9FmyC6kzZQvS2C5U1msSEROWiQZrPjEH/RDPV1XYzsVv+Q0&#10;Kpywvp7iF5McR8XZQVM6LFajashUxboQ54KkaxJ1HkqtYy2uVaIUHQDVeKQu5aApNyP5kaqPV3lJ&#10;oPcQT8a1HMDgfKU4XPGMT9+DxllOvfboo15e9/rXvfKlL107vHLbzt1f/PKXH7tUw3mwafQF5579&#10;qE307rr71xijXnrph4cG+t/xrnc3ViL+rwjk922xY6dTD0MtdS2sjY2PAc3glwsgC+xIJErpBaFP&#10;r5ogEkwT5trpZuAkeu0RvDJAkQZ8fFSPjo52dnaS/waYFgWCWknQuq5mnLmYal7RAGebm4hN9fX1&#10;kfmmsZ2nOl3OudtqP7plE/MBxeK7Y2NjdGQjDlZmWoom9+zZ06QLnaeJloBfw1oNOxAsqKyVmJ+0&#10;tdkKMM7vizJ4cRFgmsWajb4TpCc5KczsdPylmSApanJy+1BcrsoegI+POfZYlgACIpfm5hzVQ3Mq&#10;QHxXFheZRo5dEHI15/PoPTwzZqenZ2dmVq1Zg47DC1YQikvd/Dy9w4BaAGeBv2kuTtMPrECfaZxZ&#10;bEqOReXy2D4aPKkTDkS6aI/Y5KkwxtdOAPZFgweGhiiOzwLNK+agczYOH6idAhKxNlO3PkmwHxhg&#10;/nmsqBGnFbgcrZXBUhMOrnlk9+6unp5dO3ce7EIFbDIcP4EUzR8TwtUojNWmKo6MDJrecxah2jBq&#10;ywHTgk2GgrjM1OrRMYmJ5LBtFHbCvxrxtFUOpEzVnU2i4VwES3LJoFtnZa5g7efwCi20XDXZbELD&#10;2FDmOEzXoGdLJ1MWbEUpCf4zhZv8S8cPiiIITHnBW8l14hij44q44euJhba139YRBUl6DrFiU81p&#10;CzoZf0PtNS9CYnRLG/PcSdCP/tJZAEeHQRJ+jTLruGHxG8Qwou4w8y1eQwaNZc33KU/kOEc2SIm8&#10;Hj6jW6y2O5l2MJE38hXTfpqa0xMm0uvNhrQ/ijvtzNTkJW/6s8s++/munt7HA1OLn0akbs2puhO0&#10;pO2kv0h1ooTUdETLIGZ2UVWOmtYcjl+vLJaltq85nYSwOI7aQgOtSgUhwRngeL6vJdvZ9P+z9ybQ&#10;lqVlleCZ733z/OLFmBFkZCaZoqgIC0WxcUHTlt1tqV1tKWKp1dIWrSWN89LqGsTlgG2B1tIqLYdC&#10;lAIFi1V2syhZKHQpWDhRJJmQmTEPb56He+8Ze397n/O/kxGZIQmZSRTEIfJx333n/Of//3PuPfv7&#10;/v3tDXQ4ZLWMZW+7t7+6lx7keb+gbIUxenFt4iHESzR/Mcoxr3gcGr+ZCWOvrJOvBpEtre13k6E0&#10;AuIsqK9hLA4EK8aNlsBfVtS2iP2szoizUZ+ld5Xk/6yLnuxpqP9I7kZWqnDQQh7eS87SXp7hXl14&#10;SZsYU4IyPI1LXbBYU0DWKs4L+0eXRCqvJ2GQBJZs9igXHfhyMhcQr8+SFpbSpiGOccoRBJQsr+Qe&#10;FgZYC9Z7OzLyg67ZtWiq814u2rcCQo2dkvCF10s745itxAQQ8xJn8clQZ7hSK+49DlKXZME8le3/&#10;+umfPXPPc/X6O7739f/dK//Ohcce+Qwp12/5N7/8V3/5Fx/+yF94jRwHNjwv/vg/f/hvPfbNP/2T&#10;b3vH77Xf+ZdvehM+MjNzs1OTkz/xEz9+7pFHvvlbXvW+9/3Rvc+wKeOd7Q7x49P7Zi6VnRUmBsqZ&#10;IQVWCDVmbRCgpMwO8YxRDlv2hOvrJuoszWk91MUhAVY7feYMvh2Ap1WsNkGE6jUlQWhWZGucDoco&#10;C6t8FcDflStXsL9SRNgNX6HAi0C9gNcyK9HjfJRw8Py5c4DI8jlXoaT5m1BDwwEC9Pn06dPLy8vK&#10;l8sqXJl1DVbgWxzZtdXVsfFxtzIuGjROJL0RxxLBC4xd69TSezaCNQnBlo4tS9HQcSxGFBNJ4PBO&#10;t9OG1OOTkztbWxq49X9tzUjqw8O1lDVTjDbVDRvEa/QWnFHcqdOnUzI3Tt511zK9XeYaQI/B9geD&#10;+YUFTNTVy5dPnDp1wLpDjA49R1d9GrtI+dvgO1PsANAiQshHGi9Wl5cRU62vrk7NzOxubwMfb1P1&#10;DyAYB166cGErTSeJ5pU17LNCUdVvHcJrOcgMSBPC+zj79WvXDIITcS5evz4zOwvM/aUvuFXBcsjn&#10;jWMUONqAY0oYzuOyta0SNI45bduRGiM2og0OQTpasAvVYqK3ogHKQUOCF5HA0TwUATr3QXMSZW7V&#10;VRY6bz+XbXXpc7w2wXUh44byURDaKqHuILh86QdcGXCW4xhX1fChFcg5bb68Qf/qLfaMW6aMDls7&#10;QKyr4JzG3XyKve01ChhutUr7FQ0NxnMOhQ3ro21mGTbAvVY/ZFxXX1GVdZJbkjdZZId0jbvSsipM&#10;6X+uHRTeRI0jpi6NztKmdDtH+nremkJV2cG0axMl7lE2ICxofBnb6it6x90zT3WBUtsj5y5+90MP&#10;Pi1SX0CT6c4gG5hSITAfYJlVlsp2JM0bo2zcwAVT17TYzA1wATr7ZrZj7GqryasExDxSFFh7l4TZ&#10;XgoU2J0cChOmS3FFcEg3Brzrjnf3lncl3FFJzmI4xp6eZYjNIyU3zz/jPwy2+3laGJbFnXNQhf1M&#10;WVXLi1snC4lMe2Ryi7Rgy0rDSTKaVKxolB6I+acMci0/1B9/onazUEGM1Afw9GvnF/THdK8tf16P&#10;mrQPY3p0uYADOGpoOOB4C5VGmrbdIEc7YWxYltJ1jPFIydBRQq6+JPvKqiCbmbY4/Fh5ftpP5fwS&#10;dQLq7nkkKnlVjk+KET9MCaSfM6Txyl4VdmOcmQQSv4wDonDl46vacrLkWJKoO2GPqjwroyG/M95B&#10;HJUhpOllrPa8ifhBFb2ndCPJN7FN/zjdIOxPe3vxV70UkPqGN/FMf8tv/trfeuzXfv03yGvabYDO&#10;gNQyK9H2N3/zN7/7W7/x9JY/3tnuQOqnZwO+AbhZXFxcW1ubm5s7deqUnhxW+kYojDcBGY0GfXAw&#10;PT0tBWvgRbGcTat4bw9gF8+8Pv359ADGPlLlA6pWXmpzcxOw4OTJk0AtoyOjKysr2NN8vKtqliIe&#10;sjLBnseOHbt69SpeYGcDXuFganIrSaKVlfPdLr5mLCeRxFFZbePr++4zo50kqrwNvI6jsG8WWUDb&#10;Qwvz3sHBIEliOQz61dJ994z2e4OQ35J7+/2R4W5p9fsrc9MmQJamGXYuirWTxwK01u/jER4MdROc&#10;cZBmeD3oPxpGIXbrdpL+IPXmPLw46A3wpX32TLc/2B4bHcpO5r3+ltTKymrD1Aany+Hhzs5Ocv5i&#10;JG76KVZVKmgBbrj7nnsefeQRzKTJb5M+gZ9Gk9jdDVgdhVnFFANUnTx1yrSuu10gbyPGbG8Dp25u&#10;bCD6RyNo7ex99+FPB70eLhlQ+Pramla3ERAAE2OqJ0iwxhXEVaPvjBFa+gTf07OzOgumfYSuMUbC&#10;NJXAHCDb3MiPHDEN78nJmEl7Y5kvLQG+p4R6pslA+w9JCOOMaETKyiN0SseNgegFpxsdGwO4OXb8&#10;OE6hrCRuKuApn/4+t4z9KtH0nSK1k22u5dj4jqMxOATp+BgO/rZzz4cq6cx6Ot6II922GdtBQ00+&#10;hHGNfIfXeJsrOdqmJQiHKWoV/JUatIuL2oYvLp9duwsp1dgYhsuPUE4rLmNa22g3ZHSXonbg1eaE&#10;eiNeS9FCTAn11m+EQtxsH0YdTRjsNUFmW9257mrLq8WpFlYMJwx2t2IYl8N2dowOtbdJ3qo3rcfe&#10;eOioitQJGhYNAlaNrNfIgbtL7zWloq4suDbZaSS9YwrnufJfd6uIEeQ1l1UVrlVjc1NHTZ/a9t2v&#10;/T9kScCA2YL8p086l6Tb0BCtkR/s5mGeuKEj8zYAsjNbEIO/eRmH1DzuZYDJ0Ri5QGnBrHEd5pno&#10;m00uW7fJrPrbPZt2M2Ws0oN+3jfl/uHZEWNs52WOzyJAM3BhaEyGQPLT3ciq+ozhYN4lpolhO1cF&#10;M8omhJdTIi4r5YTiSR+DSxNxJxqZGwXQtKJAINdeCgRp4taeuaD7ShiHgRjkcli0m8vEuekS6pdM&#10;XZvuHgs0DQwHtCKvmF0mjYvORzYzlMom6TzdS6lCWOnN0tjnZkiO8ENCeFV5+DVEky7SuDtU/TM2&#10;eZOrzousqsUKpZEXkCfNxplTJ1VGdZ0Gue3zHVT0S7cPmnE5fPmNY9KApwM6wLMdTZVp56FXxslJ&#10;Qt/3bgjubNLy6rOOVACC3/Srv/HIQw/q9VM99uZDbmhqojFzeLLV/ztUkM/J7YYMhXd7cqlzK3DP&#10;Thw/AWSjx3xb1avHqjI9KYEITUCNImg5c8biNBuBYWUFfwUyExBf4er/+vr62bNnAYuB1z0aCmr1&#10;B9v586bBJxoJWkabOHx8bHxjcwM749f5+fnl5eVr167hwzM7Wx6Z/QMcOzX+FMd2kxnfWEPWnZ58&#10;Cs2Myajhic4+c8MphrzJJ9ptuPslV69/qUCtexNjx5x87KMfPXr8+Dr1OoaGh7c2N+eOHFm6fl3i&#10;EiYODWwaBFKNGGUKeXxi4tqVK9gN++Cvgm5ArmgEDUbkqZtzIcIbLhHMICjCpG9u7sfxFO3KF44e&#10;RYMAvvHEhDmW93rXr149srCwu7MTEqx0OwgDdmLyZWV8Iy6Q1af2eqvLy1O4XWZmdmhGM2na3qVS&#10;8g7QjFKgGqfAsYDjZuXDelPcbSM0a8TTTQxyGXP8rYVfyoK71QOBXZ1ObAThIWU9hSbb2hSurLBt&#10;oedk42p02LheO6KzEHDYgLP6pC2QjZ2M5E1Wj8toOiG/+tSNnkat/SzXRrJBlN+VUofMjHR2RCY1&#10;H6OxNXEoWep0ytHKm1BSGG10LhP1uuqxkfALuHMtJNKAV4nQ6exFS8ejrcVR4j4BDGWO2WM3HBnd&#10;RTJlqwOG3RvYLb2RtsGKEzDJGpdK1x+hVRFLaivEBmGL0OxUyR1tpjZ5cbIeLM0MaWzkN6QXTamk&#10;rxVItG8SZw3jdL6dJ3xOoosj1Ti9kU/9q+MGAP2613zX162uPC3ED9MqNjDtqTKPCtC5jPckVVHR&#10;azDuJgY9c0O2ZOtWZRbm/by3vm+y1kloLBGyk5Uwpky1Tw9wSw8PEFmneWj5iyo/yHB4d2o4GUky&#10;k+Erk/GusX0O0mx/4FGLHKcWkiYENFDOSIwU334umq+5lkQhBfvMEQZnJP/BEOTQDBrv+DSFsQTz&#10;RBd/Guz00c+4k2X0QTStkijIKZLNHHniyZLG9yJK6aFZc2GMg6yXS6e56JMQLeHnQIWY9k41KEVx&#10;zqwDftYvzHq9CtEH6kbjtlDq16syI9UUualiSwowiquoExdB4edGzg67IU5nM0nr8rKotUTwW2Bz&#10;wjgwlNifq3zAH0pMpte8Q3fJiGY3FjDQHKey9YfIr5e+Qn9ooouBdMZ9oXz9qZWk/tRXUJ4NYP3P&#10;f/j1v/7Wt62vrv31R//621/1rf/Pf3rfp3fzv+fdf/C2d/yegPL66sq7/vA9b3/b79wB0J9v283l&#10;p58hlzp4RogffN6kWXrlyhVVHanMDm8CNQGiKRs9MzMjTKPyO4/iaOIz4EMMBCwkgT13d01ODq8P&#10;9vezNDMH8m63TspmmSRE5ubmtGAtIK5md3Z3sOc999wD+GeootsFYsLr/c/Mc/J22PA1hwGmjdlb&#10;naXuDw6YP16nnvTG+rrMDvFziOGHmOJ4qANUjZEJs7qyAsxtBPHxcSBj8TRm5+aAevGrwDFwBnYT&#10;Zx14GtO7trqKRu69//6Jycn+YDBOJROAdZF9RfwF9l1aXNzY2MCvaGpleVkcX4B7XQuZ1aOpQZp2&#10;6Mu4eO2aZVKJTkxycXXV6D1BYPp9Y2PS5hMLHMEVMHr/4MDisSzDgVIJVLJc6m9A87JafPI5rFSY&#10;KFZ6l/13aNtV0TUPp6CdNxXmELUpb6yzpaZsEngSSuPPNhtEai0iOVRNcZ542wWJ3QUT+a4PItM7&#10;zoZ+VVNCwDJqEc7LGvQcqvCRRHmJ6AltO7a0gKYuR8y8tQgYYlt5hIaH/GOm25WXVQsO+7oMa9WQ&#10;Z6Imt42rL4P6+mZtRuQ1FOeUFBdb1+bldlGNU8No56HlgOPkTRyzWW+6pH6b9OzVFtmFy0aLPOPU&#10;/dQx9VBvauqccXrgWCKNLp6mpUbPvHmcLqGFLsTHLvJpL3foTbF6tAjjOtxO4X8a28cfevhDH/zj&#10;p+UrJezGU8+ZmrxrauzYeDzWkeaaadUVtDkUOI6o2WZQufJLk7araxnDIM9Kg4DGkaKpeF4qe0qR&#10;OxqYFxUgrOkxUwTPMC7tV9L9AfC0R3tNoO20j33ybC/LDwYmHkI6dSm/QCv6lNcLry8ztWRr1HId&#10;gQjWwKNRaDV5CYByYVV9ZJVgFNlBlu4N0oOB6CgGoDuRgDtzz1wCqsFrSX6z+aTHQzH+WebXfg1V&#10;YMhkPG9mhPAYeFrgH06HATI7bo42ofm/BLF5QCaRcZ0tIx4NR0rDm/FNJOKKxSp5v7AJpAyIuBaU&#10;CSfVGX2MAgwnNL9dHz+ZtC5NKqQTKxUdMB0ekj3CKMjAsfLuCF0KmsXYJAzydL+fmeu7OeZgZ/Q5&#10;iEycO0jw5Ru0jQ6UHZexpfv3WXzqvfmnf/Idf/Du973vjwSvjx9d+Pvf8PWfXlPf/2P/BIefOnYU&#10;EOqeu8/+wPe99rY1Sryzfb4TP/D5xxcNwM2JEyfw1JHphk+BYUG6kZERsZZVwri6uipjxaHu0PLK&#10;ssTmlAQCchoaGpqdnZXX9/TMzMc//uDo2BjaFGFXdE+gavOvnrRE8aWLF0dYxKbKSBwoVrQAytz8&#10;PDU6Bv+tXzl8HSPqAApshwdRHAHHHFlYGKYUtB7eCcGukcj3900lemjoYG+vQ6tIj9oFcmAB5t4n&#10;I9xES3q9mdnZzY2NnFn/PtPJnSTZoYL18tIS/op9cEGFoQGtgJhxdbqcamDi7vDwGC8TJhwnlf0K&#10;OpDIrYbyfLZyzeurOrOJqSm8tipS9hBH4SYBLBbNA71CUzgLGhkZs830ZIpihT3vkW0yOj7elQ1k&#10;tzs0MpIRqd9yDn1XMisMJ0FopbeFz3KiZDEcvBbya9MqXHrYZaxVYBq0ULhTOG5TIBx7W+lkV4Tn&#10;t1xL2twSp+Tt4GnZ+L/owondK408IUgHT9VDqbY5R3QB5byxWbEVIaluN7DS0UK8hneuZK0SzzWf&#10;gXQXQX8NIWxkOuoVAN93E5GRwVzzYZTBbZaw6phBeWVlyhtvJk2IBuXEWMS1UDsWVJB3oYEpRHm8&#10;sWjp+mPFnY16iV2UpsYUh9eKe4kq80qvZa6pGMBl0GtCCM/lNTzpOone+AFJrc+xq9uq1Zol/cyo&#10;DvQpfvCBAD724MPtd77gve99879806tf/erP1FIOgG2sC8yXjCXD88NFOt7fOOhv9YuBMY/JAzbD&#10;6pKmg8zH+1TQMwaIVTQGftZLPfnYU3TPD0sCWUPkJohRmYVLSX0My7MWJAqH9g5Qr130XiYCvl3a&#10;hB8Nazm1c+WS56hM9LpyUhue3Lnj4Zjo01LjYSf09LEyXrIPUG6QWqJyxu4IjINRa3dUguDE6FKV&#10;tiVWk88pRF+hup9ZiPthXtYhWV4GldVKRkDk3bAkyZySgl6Z1oTsoAyKAH02HRecYmhyKBqKc0qU&#10;+HZnimJOOY7ExDdsRLg12EhV+GLLSP6vDhdpCI++hBTgi4DUQ1OujmJqaYd+nMQGoDsU8isqagjK&#10;YNzUUTS2PM0jP9azo4rKoBvhLszTIt1HKFB0xioTSQmegPhRFrdLmvpt7/i9H/nBH3BsjXf+v/9p&#10;5KmQpm7YcPgjDz34yMMf//KXvuzpKfC9s92B1M8Q8UOqApKAxSN8aWkJvy4cParnioMCOS2jZ2Zm&#10;pJgBPO0W1sW+BajKmpXlI0eOAC216/yMdb27CxinX4G/ca4TJ0+KDtG2jxa0Up6VhVn+7t4XR5G8&#10;zQI8K6USFcf2wDCz2dQW12hqZdG/mdZyN5JKWOqUlaaL5Jv9XEE/MEqfVpIlsorvQtIN1r720dKq&#10;viLjOJTxeCmSdFklSWhO6gXwWeg1vmJlUbnsFRGaz/St7dbvL2wzqTw3O3c480zymbwg6/nwK+bH&#10;jMFJMpawyRgVwYUbVleWR0dNxU8mFAC7QCjAtX1yo00aDzM5OWlqG/QxmT9yZJCmiFgAhbHnkaNH&#10;jbrAMtOa0EJncgQ/Ac3MgV12trdn5+eXFxfRjpKmQr24UntE9kZNocAfhra9taXT2T40VEf4NDw6&#10;OkLSMyD+mbvvvnzpUkrPeauV7PWshaEh0wecmwP+xhwh0sBJJXgS3/ILV6lZd8s5trFLcx5qOTce&#10;1G2Oh4lLMMld3cQYdveeK7Zr1tYDxwRQ35znSElkKdQbtrgoph/CDGvauI2IsdC2N/fINW+bjOQS&#10;6WtCBZE9BEyVOtUnUYtIysZnJCqokbBhLDg9ab2u7V0kW9FUDeIdXIWy5W9SkvZggTTH64S6Qyrt&#10;eI3Kngsw2uYsbQsYVwIorkXQ/FVuiE4bx4U3QV0EVihG0iUbYvToJMDrcILlmHqtr6mgYdK3edWC&#10;5lVj0KNGvKYOVV3SuZySt1vfcH4uTmM7aDQEdaKMzPf4KWKCJ1yS/sN3vh2w4DON0vUzkgBbFXWD&#10;7iSANQY/CAu/CihkbDnLktFIo2Nt5i+lBDSsZq5vuBbfYPFwZO6JaX3nN6V7xs3ID7LQpksSIrVf&#10;zGH8WcNcg7ylS9/LbSQyOoTV8JFDkuNLODDsmA/8yDwYLY3cmRgyUkrgG6WJcD89wI0depTgqEw3&#10;Q2IdMiinmmFW+sZiCsQCp9A1SRS+J840MK7FDBZXehhsOBLI8dtMH8mmMI+bqmSRgCwdAeiZhvd9&#10;RRTm6E6WiBFIigBdotNN5RUWpfCGrG/LKpCoduCYMwVJ4OZL0/ELCZ5YEaflyzmxZRhj9LQ0l906&#10;/k7REt6iVf0UM9Z7gQDD+NxDifS2PdlI5lY2PahS60lgNZSP/5b0PnVrz2d5W19d+cyZJE/IzH7d&#10;a74LP8+cOeN8qu9sn9vbm3/6Jy9cuIAX15dXb78sdYMkpOYBeKRHlJ7BymtKBkGFa8BAQMN4ACs7&#10;qEIB4RUpeABYiyBr4hJjY5K/AKAERAOWMhoJSbTYHzBL6/44anx8PGoUr9DsHkvl9Mzb2fU//Bdf&#10;ODU1JXm7hYUFKUYfmbeayMtXLouZqlVyHIgOmJgGDQxr0MOeSKQP45JwNZCiVLFGSEdWPCC9DvGG&#10;ETzgKwxfzwcstutRF7lLUIioQzmtzc3N48ePr66uotlxpl2Xl5enp6dxCrSGfXDgysoKfmKsRsMY&#10;eZz0sllLbm9bqmx/H3MtujkgyChCESpybG1uHjt+HHh3cnLyyMJRoNKNtbX5hYWrly8/5+zZyxcv&#10;Hj9xArhWws/oALApujfKgkJlvtHg8MjI5NQUzrW5vm4gvo9mekeSRHMlmBLRzh3XaG1lBbhZ0suO&#10;YyrxvoP9fStz3NoSedeWL+hMjtnGKcyn5ujR8bGxlV4P8diXvfCFY6NjmIqHHnxQixjWCJkS4xMT&#10;S6TX63qJCKub4dbsGWV/Ff4puVhnWxv2rd2xjWpEOxqseQ6NULSDYu2yxcPiQvl9NAv9gms6o6Mc&#10;OIhZC24IdBJvqScuyS3hOZdXPsy2tpyxhe6dMWQN+rmT14jKCWLKWkW525oTTD6JRLvFHpZOom5+&#10;jyGuOCd+4y9TMzcIu13ppN/k1JWAv9nX0FVVtgtDVV8oeBo0jbigJWxmpk2ocLWhLi5yFwJxoKIm&#10;26cZQtBY7XiNjblH3RvNrRQ83FVWyr9q4LtmTBDca0TB26PzW5WRmpbaoL7JmrvKURfXfSqsD4Dm&#10;W/iQA08/8hnrfljgaElZ07zL9rPsIO9v9zDHJCfEHpkGJDJztaGXVlZ2W5pexMDsAONu6Bu+9Ayx&#10;AbONIFTzjCGd14T4YpBrqcC8A+k+WBrg9oPYN/Gd2I+sDLG+0kW/kEiF+A/KJQM7GjOBIC/s4ENl&#10;snTArHk6qHJaDwb6KHqEm0GMXSy/bkwTeaBQ+to3xRHqW5sTYRyWcZn3mIPOCxJdzDIGo/BrDhT1&#10;QwRwWUFI0fGKhOYiBlZmMaHlvNl/wn1VUFT2+Yn83mZTkZkV6a5pBQIh0/vGyNCWbSm4s5VjGphO&#10;hjuWa84KP+Lw8zLridzvRUkUJhaoFHlRa/klEaIX+yD0LVqwwCbwom7i6WracgHte6jYTSeXWkCd&#10;ciLGK7FL07dLkivmyR4HoEkdv11wz2u/53t+9uf/7xd/1UuFp1/zD77tf3jFy56JE738la/Ez5lW&#10;uurO9rm9vegrXiJZmD/64w/cdpA6MluPWExTlRuOkonhNY7ZQMN4opghCFEFAKKROljLiGeVVEGU&#10;PFNy2mWSJL2nZxvgFwAfAKKI2gCpeAEUlXKTRnWnEeiVwrG02HB2OZYDBYouIksa9Paxc4+J+Q2I&#10;j8bRMYlYC0Csra1JrBpg2qr3hi2Prif3iRMnHn74YcQGFy9cUGwgnzaMem5uDqhdFuVocJiMCD3y&#10;e1TSQIOXL19Wy2hK6tc43alTpxYXF2XiKC0LHIUX6HlB5xq5zGRp1k6RdrpdgaSpmZlLF86Pj09s&#10;07pleWkximI5yKwsL9N10nCS9geqxj4Xzp0DjAZiGjCHvUQFPcBi9B/BgMCuluz39/bwT1rUgMWI&#10;CZKikHY1RqGCRZElxnmVLfiZm8Po1tfWxicnJcxirPcjRxxAxJBxIczFZnpagtn33X8/ft1myhl3&#10;yH/96EfRt7HR0aPHj1+5fFksWMRUmJODvb2Z2dnEhrk0TfW9irLTwtlPmpZrcsYOz7VNuXWNXPJV&#10;mmteI0/hpDCcU7eDyw57tQ3AXY2afgrnyYuk1gdscplOiK2uFOTOAXvltbwJXfK4Joo0roF1+WND&#10;0nUqcl5DB3f8DSFU4TvVzJXNWWp2BHcrmjfVN31IXRq+jXHbucaaItKI2TnN9aKRy9D+ijTq4ITY&#10;vU2BEP+7nfr1brJV15S6qdDOLpB2hdH6SEo6sA3KXUgg/8UbykmdCLfuB69FB88aHrwzjnEcj7YM&#10;n+IoXdO80XJxzB9lAZzk5S22d73jHW94w08BUtzA7gCS/uU3/QIeA//23/7aZ/i9XeXF/vJunpYV&#10;JTXs63oolkqJrTKY9DJpMPgekgxIWPqFT6oAkClXydIyjANRkKUmARzpxSVu0FJhXVYabbcbktVL&#10;PWcaDZIEwbhCVF7jCwPW22UyRQ5L/fqVLyzoe/i0labU4Q/jeqcl+cE+pZ2BC3tb/XhYRbcVQC+r&#10;ai1XTQcUS+JiIECf0RBlLZkiV55cCneAnPmAJaoGpe0gQ89omSRrs42kbzmpzLi06GtGp3GynFlH&#10;SA6JhQcejVcA3DGZg90s7pJs0s/MbCW0/LfmqhhYWliJZOB4T0FyWbn7pBQT3WS8bZihrMpjs0m3&#10;xHkHXyKR5ao7JKYFNjNW5pia6jVZ38Z1SQ8yRBGR6Q8aeT3KIluOwCi9Uvl4xDmIFqq8uLEakesS&#10;twnuwc1/4dxjL3/5K/D6nrvPvuwrX/yr/+6tz8SJbhG+3tk+JzeXj8DX7G0Hqbe3AK62AI8AGQHF&#10;lMoFSsY7szOz6xvrs7OzUsoD0NSDDS+kZ1zD3InJq9euYuftnW1VdKlezXLJTBrJ7VxYBDsItmLT&#10;sxPn2tjY0ONfIF6YW+pmojHIV1wPM6XSJ0k5EIJUZv2ee+7pUxZDmePTd51eW18DENSDED00yO4H&#10;q9urKqDEoI4eOyboIICIngA7Hl04urO7I48StKbqPavMo2j0yZMn8SZAvKXMESHQxWZudg5nwbRY&#10;1V2nmxe58tYy38b7O0wem3ogwXrNK/ANlABlYoowv8eOG5ddq+2z8/NRGAKeOuE2UQNl0i7oMMLL&#10;gRbmFxYqOtcozzfUGNkA3Iu84ZMUq+V+2bZPHzsG/Ipf+1kGPA2QbaYtueXjcXorc+QLoGF37CTt&#10;FXGljh0/jjkXKSUj+R6TjKlbXl7G6EQHRxiAZoGbtwiS7j579uqVKwJ5mKIjR4+aaeX+/jRtFCPi&#10;KlVM3uJGLRurP6du4eQjdAXRjkdKhvpQthXlSLp1fBvBKRU4uio6tVw2LF7lJrMsjePE1Tg60QkH&#10;f50HoXgCCkRdD9s7qBvOsLBduhc1Ehltu5awUY92tosGbRk22Fh4P2Qss5M2iIOe+hBpXKJzFI0t&#10;S0qxeYn3ueysPpvCkcHjZaQd4cSl8J3lu9fQtBxfK2bi3CXa1WH3iW67sWha8hbRRfKCWq/IyTJX&#10;nFA1LjYOozvZDed/LrK1Y7E7IT83Ro1XQ3NHuXUJF261F+7c1XF5evf94yK0W2y/8fZ3Aj3/2A++&#10;/nU/9KNHj8yNjZpm0CPnLuL1a77rOz7+dFgqGlM5K8qB1J1LJWsNO+fkYJAejf8MJfv4Eo7KqLSk&#10;al54pU9ZjIK2gVVuQnV+mcXxcELR77LwLSMLCFhwSpjA9jOzC6+MM43XpmZtp7OCudzS4eneoCJb&#10;23ggSVhaCV3QHe8KoZKgQg60iUP7/miS9jJTlKMMSHaQxsNRPNzpjCYmtRF4+T79ug+ybD/LqUaC&#10;/YXUje1AaefavJHcDJkallm9qmIOMnRYkWhJEJdVQ6iwpZSOafxZb028rlYWMSJJQX0euppLP9ve&#10;j8XdsuJFzI8FEH5qyLyq/XFyur0o+s3TvBwwlxxY8BJaRtzS4bZuEJi1eEm78sLLaekiAO2ZC3ot&#10;yiedaSdRadc36kTm9B6Fhp4LOtRQP8Sgd+7dLO5Bl5/biPjxT3/uF/7pHfXoO9vtuj1TxA89Oyeo&#10;F7FNtWMxFj7xyU/gow0EHJKqoae7LP2AzPDtIt00kQfkdI0GhUEd7QF/Ag7DX00seXQUaEw0ALw2&#10;YbeNDTwRI64aA3ceOXIEbwKqTkxOokvAhVNTUzIDlzYFuqEEton6jY3je0iifngHB06R3gA0jLN0&#10;ko5TyEbPz5w5c/nyZfyKfYB3ca6UziPKjuOFcDkQsMAW3kfLypMJLameEmNZoyy0hEr0bL50+RLe&#10;UT778pXLck/UdKEpUVbcmvIhpA6DsYkJHLi2urqxvn7PffctXrsmdWrMySZQOwHH8MgI3tkg2Saa&#10;mkKEs8FJM9bE7m7GGCgWDZoE5VEgaWbQC+K/vZ2dvAFbPl2mMajlpaUuhyw4Ii0IlZp1h4fNhzyO&#10;VTqpKAW/Xr96FZOAUyBikRleTC3tdH0dkQku2RZtycWCACJH+7jimOovev7zteihtGKfgZCxk5lz&#10;1UoF5g4D1G5PzvuoHOnC0SGEk4R7ZN13SBIgynQY0RESHM1aL1yuWr/W+eaG9eR5CSE40GGkvLLY&#10;tI+DuU2lQRuiSdxDsaXrqmOPtBFeW3ciaMoKhS9T2oXWidXGRrstXH1ol9jgQq3z6M7UdTdZDzrI&#10;qDRw0JCS28nXwLGoGy1tl9N1hovtXLtLP7sIpJ1jdju3SdjtvHjbO8axX2oNu1Ym21neqIWUdYFB&#10;y2qx7mHzPeYYHS5GcosSbnpdH9oGjS4KcgMsGutKxwJyPjIupvpbeZ/yXv7QB94vaeqnVFa1tbH2&#10;ll95887W9ku+5uUv+9r/+Yk+DibtnNFpnP7o5gxS0YHciyqvl5e1sze/cyxn7NGT3DgYXsoC0JwX&#10;pawz1kCEVqpeMKXNfLOIHGbQLSsWyvPFQ0nmZz45CUW/EBaM8a3ciboTQ1ZSAtQYUt1aazIdz1A1&#10;edZhHIlDYmiVPn+luO+DsjPmd2eGO6MdE7XoxngNvN5bP9hf3TvY6OPuD7pxIIK1CdIRTabMlVtT&#10;1gzgpmXHpVgSmGWjyQqmpc/vDJP+KD3pllhQkRUm1We7lUSoprmBacz6uaWT6YDIZRRbUcJJM3NH&#10;D5motmnFQCxxn+bGPDFdaqBdzxLYeZmMAAFTqF0ljNLsY8Lbl2BIXgLNi9ruNV4tpqJtgnusBsFx&#10;Q7GvmfTzeKQTd6LS+CdWWNkEVGWRe7oKN31NfvYh9S2kzZ4JwTs5n8/Mzt2RAfk82dyX6u5nJgf3&#10;jEDq++67F/8+Hy7D/c997m3VH8uYJAkQz9l7733oYx8D1hkin3iUBPSQBFng6WFKFANPi80cjI3p&#10;qY/9p6enF69fByI/ddddwKaIAQbcgFbLrm1AIQvHjhkffXsb/xQbKAE/Oz4OFIs4YX1tbYo0nnOP&#10;PHLyrrvWVlasWI36iXGSrCwvK0Yan5hgk13gs97+PmIe9Ora1avA1h/76EcBoJcXF7/4BS9A4wCC&#10;xhKhuSbCoUVs169b0pSPWAUeMeMljC5izlUVkCdOnLjFdLVTg04EQynJWgejwaYOwDls54i/UcuE&#10;RT+dmYsj9TpaQhvwOaW2Q3du4mlXv+iStQ40C0y73LbO1cbTQuEJCcQOPh56jjB75qr0ipYRes2u&#10;Jv3GOaU7onObWeE3agtt3RKHGsOGptymOLv3HfPBpZbJKzEA6mKbttuOa/xQoLpxdG9TR8LGlgV/&#10;+oHvC48v/Cl+/fXf/abHHttsm8a//nv9Y0cex5O7tvjSN/5iqYulIf/dr1/4yi/7vRvukx/95y9z&#10;Zuk46dl7pr/zm99xwz5vfee3fvzjS2hEzq/Y84e+Pzp25IPtfT7459/0B+9ebJOn/6evm/uqF/0+&#10;XiRjX/1prFF+6hvw9N/72lcszM/d99zn/vgP//BXvvtdP/evf+umz0OV7qel6dYZgUEpT36rCK1W&#10;srUPiYxrY3DgNuwZeEDVeDOuL64J58mHDwDdiMyEvB4JDABt+QCI0mcheDA02gk7EdWXTfsiHo6z&#10;Xlak5gI4dnyqM97JDjLmgCuaC+ZAmZ4SxuwhU8h5OShkfeI1QjRh16xksv0MX4l1naDVCYSdia5Z&#10;w2Rl0c/NogWd8h1otKDACNmUqKnCUr7ldmsHrJik6QmDNED5sDOamOTfgXQnSR9JK/naVLR2F6ou&#10;TIbbIn/LDZsxeMVSeKukNOk90xehAuZez+oLGXIYp9xG4illbq1UzHDXtHKvNuaUIYwFNqVRzA3m&#10;W1Lfrg46XfkSvANwjzEozzdGtc/GcHVMPjCyWIKQOrAZtoEbC7y8ce2iKj77j7af+IkffzZPJ8/z&#10;M2fO3IHUnyfbf/mzP1V54u7+wW0Hqe9sn62t1+ttbGwM9fsjIyNz8/MAqdcODrQIUMjajUTY1ZWV&#10;mdlZYK7d7e2RsbHN9fU9EqN7BwcDctYNgu/uDnNBALhWoByIfIvp5KgRH5mcmrp84cKJU6euXLo0&#10;MTW1eO2aujFOURF86c/OzxtgSpJJrgygHexpFuLUWwCQOkujx5IKiUDGvX4f2OX4yZM41z6LUPHm&#10;1StXpHttjsJpisbPnztn1ahk6qMnRxYWpE8CxDlM63WpBzqF7CfbNAoliYG6ksYDTxwh5xTjChPb&#10;JWi1sFo6cDwQR8xwbIF24tP9SbwFHKF3HKx3ewoKO5Kx64MzpkkaJWkH8R3y1uFt/xrZuStp6jXs&#10;EZcLd9rbSni3LQx1iIPLGovmJGt0Ttq43E2RY1844krbxbBseBcC08Hj6ezuRE4f85BW3niV4yo7&#10;prgUWhxSZ+OHSs/yCXLgHjN3ww1gecRGprqmkTyRuIG7NE5E/OZ9smZJIW9UBauyc/OqiKPENOn2&#10;Z+mb4Y/f8x/P3n3mV373XXj9vT+29mUP3P9z//rJ6B8G1YDqoqGYrtcDSUNY0jQjqCwjr761pNEY&#10;Zv3ULEs6YZkHVlRHhFnS75AXyeoBjUZ8kCUmfhz7dJMJlaP1CY5JobZJju2+pHWLsZMF6gH7IvIT&#10;DO+F5vwXhRHA+mCvb/A9Mwm/RlCvMKYQwDrONZzYWouYJAUNFwvbM8/K7ni36OYFSxtJF7GiQOyQ&#10;UwDbahMi1VGU1Nbwqzww7xhKeXgmxFeZRbmkMHyjZwSmRmdKzxYVdEK3kKLCSlUikpZtTjQmwBeY&#10;erTlns2fpvSoWxIRDcvDxe66stDhtkMYMP/N0knaInrKg4cMCUo2bhGLJ0/HCkP2bSC0Rjc9kyix&#10;qynWOEaa7adRNzE1w1jmTWRVe6Zgraz54+6H24BK/WTkZpkgPu3bm54OJtWd7b+hzUm7fPgzs3q5&#10;A6k/p7YoJusgz889+iigp9E5ogjI2KoJWV03Mjo6QvmU7e1tq9bqdKSJOzo6CuALPGr+3pQpnJye&#10;Bqre3NwEGg5otlISZtaMkW53emYGaHt+YQGHA6ADmh87fnxpcXFl2ZTFp1gjaO48Bwf6OUaDQ2zA&#10;2avLy6dOnwayBzg2/kCeWzZ9aAi9QodZTLkE0Iyo4KEHH0R4MDU19cgnPzmkys4wHGKyHAHDCLGU&#10;1NByyskpz4o/6Vy39qVz4jNCgQ7jCtGKOlw04g/CzcJD9Ww3tF2hwLb7tzBcv9fDFeFaL8BlyjNG&#10;jrPhtcRDHLBu1zi6jGxbEsTBdK8xP9fmcsllKdnjwwSzcyxvK7jVKb2WWrPG4vLN7nCHOL2GHe4A&#10;onuzjYa9Rt2iYa3kmoE284GAOyT1JXcJ7Fp4pBEScYj/0HMRIMPsKAIiV7pJR7Gb/xt0MxqAm0kU&#10;W94iT/CRaTxl3OV4ArjcEHtuIJY8DnYjkGskt+vpuhkuN3eL15guPWvbN7zqO/FPry88+on5uZkn&#10;CjF9E8GgywkpFnQDjwOt4ITdyBxDTLquqJ0CgXAzen/aWIoqKIPYE6ormek1WkhlSW7AuzytkuE4&#10;6sYh0SFemE6FEX9zEW1kE4M2zXMkAjQvexv7yWjX3AHz0kRFKlUZWt53YAYlWZkWAoVxFwg7tyxt&#10;EaYHxkEZ7A7Q/WQsyXrUFZFOM/rpF2XMysvhuMyK3mav7ANnVwWiAsaJuAdxv1MvsFlKKnylpkk1&#10;8UyfxGgthVd/JD3K5LHYN7Y7uCpq4rLdJqTBAGrbDpUVF9JyNFNhdCU3mcALk8jkUIoq7AbkZ1CF&#10;Oi9IBTEmd6ASSZuv0ieNhK6WjGn7RUn3dRxipZeVF3djL+FCgVU/mtRrHXB4GoJ9IMiPN3oP4HJn&#10;NMIHyRpBCDARBjdD6uJ2ecB96APv/+ZvedX66pp7pzM0tLGzc+fRf2e7XTDYnSn4XNrwFSwy98LR&#10;o+tra3gxSXmNsfFx6d8BGQMQJ3QFF5YCSAWYBv4GHu3t7wMxTzCZ/cjDD09MTQmrjU9M9Pt9FSYe&#10;WVjY3tqSRw/eBx4FMrZ60LW1i+fOAS6LqI3NPGUODoC8jRJNE5nd3V3LhTOjfPnixXFqhwMoJ9TM&#10;xlNhlJWO6LZIIPg5f+TII5/4RK/fN3Og0VG0gCGsra6iWQwEuGR6dnbx2jVgeudEaLJ9q6uA4xJQ&#10;u1WWmhIQLkMpMCTSQpsA3VbYMHW/4WHEJF5jo6gH22AwcEjOyT5QGzZoJ7YJQDOvJVDNNGrmmBvu&#10;2CaVK7yYt21igCzjOFEi+VBCu4Wq3XDaYs8OuDtPFidh0d7H4WxHKXHDRD8BYZs8twHlNnWkHSeo&#10;fLDhYxhuxmmdQEdD7ciZsY3dIYg68I4jmt9AemE3orwxbmwTTlxKHodcX57xqpcCfOzupQ2TxFLX&#10;aPPa8rTn2Z/8Bu1eX5mpqmXXAn6urHrXll6q2q4WQyNrlxXu7WfXl19aT3xV6znvH9Tema4AdHlt&#10;Vj1pKt/8zS0FV5nTDVxdD3A6nGTWH+uMPOPfD3/95//5X/zYj5y/dOWf/Yt/XkPtr3mJ+ys+1//o&#10;pTOnJgPLtuZl3k9pPmLVe/JQtAyr5UWNC4BX5pGd0xClBojkbnTCMjUsSd6wX2vJVT6zziGZR8bf&#10;7Yx0oiS07PIgr0vo0NyBIdNoKKZsn9mSG8b1aUhOCpXE/g3l0sfe1OiAPk2ALwwyCpMnwVBnyKSv&#10;acG4v3YwMjOC5vNBbjoexoKItBZh/ohS/We8XGRG+DamuGnulVZH6Yvv4YlXTatD+UTSLiDwm7DN&#10;k28Lg2Uf4NiGkuW0WtSyEGKJKBlJrNtpwWMMl6MFxBh5/U5FSoYvdnhgxoehl/p0ES+L1BT3CpPY&#10;M6ZH1svCyDeML+k99sRsJiuGQJE+/PaBQ7MRU+ZBUTXRu2cxkjnglEFiFJTMCNl+0pWCdSUjydsW&#10;Uv/8z/7MN/6PX/va173+5S9/xeXri9/0d/77k7ek9t3Z7myfC5D6Ax/84H9897u7Q0O72/iW3jyy&#10;cBSIaoQizUB4MlMEhMKbgFNATjNzc316ktuXcBStr64CAlpKcnwcx+9Qo1oCW1PT08NUqLDV+b09&#10;6eDaOxQDMVfFra1JitC5kjJgr1ozjoVuYhTgzZD6ZY998pN4bfrNbEQ0ABy7u7MDOLi7sz0zO2eq&#10;0UNDA3qXALotLS4CF+JE6B4Gcu3qlZGR0W3aCs4dOdIjvUGmbugPxmKUiTDET+A8DPbEqVPLS0ta&#10;/ZfEBzpw/drV2bn5K5cuTbLuUP1EUzZpLJREy8uLi8Cg6AMmYXlpcXR0rCaVMimLngDFYsKnZmYA&#10;JZkftfpCtADIKxGDPg3MF44ds0zz2hrGhQYFiI0MzZQnkKg0OtAO3jl24sRDH/uYgJdk+zBLON3m&#10;xoaxMsbHZVSZ0XgFvwIon7n77qjl06G0rfmW9/sA+vjeljA2JgHviKutNKdV/lHaT7wCTAvA8YXz&#10;5xevX1s4eqyiWYkYHfMLC7bin2UyVsTMA14jNjCTGpIcxicnd1hDKePMJ9sav+2izV5QotRrkadd&#10;SZwQlbC7I0Y76ohLXuodDqpDAnTfp30FuTB5GyzqXIXcw/OqEbALDjOd8g40NGwHOuDrOAau28q2&#10;6t5ro1snope1fM4dQBR+DYJDMrEAtwswXOK8Lb/Nn4GbAUF8r9HgU3+U6W/072qLk3YJI4bjiDRN&#10;3OKbFRzJBE1GPO90uo9fKyj5JREdWjM2l1Ig9W3vWGHyHu0MvJrBkmg2fvt3r2smm2uU+P6K17gw&#10;qqkPfPDKB/8/v90y9ndXRFNx6eL6z/+ip6umUfBPazGViHQU7uq3/M5i0LhgMh4Iko4p4QwaMhLe&#10;/5M/ufz+99vwv+Xb4lcceca/7s/c89x//EM/srWx/saf+dkvedGXn77n8aUgvpeMJp2J2N8dFL1s&#10;sNsHsDN1DoUNRicgzkxCLxOTgYQK4F3f7AA9fogL1p1a0tSUNPw8zQnjwqgbxEPmyG0siziMh2Jh&#10;OABrj4qOxqiuGzFug0eJ6OzAFhlKRqdGjPAAmmMg0SKP0LI09eyOw/fNaAf4NR9kBLkGT9HPsp/v&#10;Lu0A94fd0FjRWcXwwLS0jbhsoh6msCEKFcCo0Tm45Sb2F0T6tfKZALYxhhhIJ7KaPxqYF5lFE159&#10;N8r8pagtD0uaRFbm3mKxRELBO7rYAHab04qJTJugkOXyTXSP8h2A+imXX0jksO8CW+VK/MAMz4GG&#10;DZTjf/YXdjoz+WrP2rSvXFtkKBGKDALzsrFoASONkggznw/qVD3Dngj7U0SccLxvwokefdELumM+&#10;frXHu32cXq4tLn3nP/yH9z7wPCWqf/XfvfWeu88+EyQNVUM+cO89v/H2d96BiZ8P23d98zc99Mij&#10;HmWUbjtInZA7a/LJRXHs+In1tbUxCc/RIRwgbHN9HcDrwrlz+BLY2d+fnJ7Gk2ZlaWl6dhZ4t0vv&#10;kwGt/gCYYsuodhwAxQ6j4+N7Ozv4qjI3aUBJQnPZpuC8eNzKMVuG5DtkOHTpXi7ZilHaWQMInn/s&#10;0Xuf+1xA/OMnTjz88Y8DTaJ9dFVsWqA91dgBluEUQJkAeWL3OkdGpqOsf/h6xeG71NseYgZ32oDv&#10;El7L6m+bgQEeugB/a6sreBIfPX4cWFbnmpya3qF3t6mCoG+0FRTYQvOmMbKxgf0B0PEm4CxAvGTd&#10;0Brw/aUL54eGhkMGBramSUQI3IzZwIFd5q2NvEEMvbayIg6AcBh2Q/ygoVln9vcB/e++994d6rQg&#10;fjj9nOfgjCZ3WFVo8PrVq+aW1+ngELGZcRXOP/YYuh0TiF+9fNmcZcbG0ixDsISgZXZ+3hJJLNsC&#10;0kX3rly+3KMtzoBkaHQSKFnygrhqOClihi994Ysk1nbq9BkMDROo4AGX4/q1ayM03xHART+V1dbs&#10;dRKDULgWLnP85El9k5dxBXyustBzVMjmnbYUnVPhcOjQUQjUiBObE1jH/eGcj5jRO7SMYTrWEqhZ&#10;mpkqmd3kEZOADvQXlECMxVHBKdThJl1d3pD6dVRdR1BpuMu5+A+I9aRl5zxoOJRchjb46RC544cI&#10;JlI/O3aJbdVlkn5dKhPv2N4Re8wZM4UC1Uq6KkOHVpVux2+6z5WE1oS0HCh9xyFJ04HTsLshyGlf&#10;l0aPpVSooIGwAyHZ249jbLvAw8lLYyrwiXZK2NwnVJduUCR0V18q3U0dJOY5Vpbda6mI1HERgXvH&#10;tORTxzh3qwHP9DPj4qOfAIaW1seHPvgnb/3VX/6JN/7iH7z/T90Ov/9v3nBv8JE8LaKhqDJFvFAc&#10;DIA5IxxLoqMWlKhEb5Cmm3EZ7GpbGjsy2eZQFuXKSZd5gSgyIowD1DW2Q26GgiU5/37NnSjyg5zp&#10;/CruxqRB8ywGf4u8X5jqM5nBhqBpvWiMYhXL+mZGk1mOuQIwrTIrGvAtjiORKTPdEsBxStVTtMiz&#10;hDSZ06XMUMSjsDuB9Xz85Isq7TExb9gbzeMsialZ0269oluhJ169u6OqigrZ9gnGH80Z0Y9HYp8a&#10;fVagmTRBZUVqNNPblPBr0bFYFZnlKfew9HNJVolllxvykvL68i0X671OMIdB1kv9sC5blOmMCXgb&#10;6aWinrVPa5gkSOQzaoEESSoM93tZkETVDZJ5hqlvF9wzNjJy7pFH8OILn3e/zI8GXDB82rdnQkXk&#10;znY7by52evFtyKU288KdHatI29/Hw2yE4somYLezg0++tNsunj+PtyYnJ/VkAqiSPBxeA1tPTE0B&#10;Sm5vbgJk18/jNAW8Fv0XaClmJRkQGN48fvIk8JblBZlnxYmAevGgAmg2keaJCdF/T5w6JUnmna2t&#10;3d1dQMbJSctnow9ra2sn0Mj2Nk6n3LCeqQUb8Rq2q5W4DAYjFPjDd/U+ZZuBLE0YYWpaVpGAdDgK&#10;jZsMM2nBFXPGohmYI10QTExMYkQHe3uL164BqhJST0lQ2VzZlxZnZucA7tWHSbIvzKCbsYcrvDOl&#10;DnIGMCHzRxZM42J/f4QqzoCkArgSTl5dWQFYR2Aj1UIhJPQNeDci/JFoxrUrV4C5gSAQSOBySDgP&#10;YDo4dSqlJ3ZCnATQDNQL3Iwdsjw365bx8ed90RdhFOrzOFGv1UQCN2TZsePHS067eXcXBTD0Xpad&#10;vOsutIDx4kJgovDrPjknC0ePbm1tYZgLtDpHt89tb8uiXCKJsvSbYHIdo8ClBECRACKGYp3B5Wat&#10;GOKuu2ZmXB3bE9/9hKqOcUGVjMzpnTnRD4NBnY7LszrsKMwtl03H/VXlmSQaVfPnUSCvLQbnsC/O&#10;4xzRKQTZ4c0mRWcpbISO3+ywl0PzDuq5hLRjd2hOmhJGQ72S7zj0PLe7S96BEYklhUCnkCXwq8Sz&#10;HYKU52VNmGlU5/RCFHMHavt9XKyOhDQVCbvowqWZm9S75zUS4K7aEqdWIt+tFSBww20qzokLSNxI&#10;NboGHBcunV/khR/7Gp1D3s28RaW0l0t5s2uRoWCtY8eVGDYrAIXWHHBvqOeOn60BiuLSsPBl1xq2&#10;Xc0dlaituOcunG6tZ/qB8Vv/6hfe/a53OgC9eH3xgS98/k0hphFwS5Ir4tFuQqMQI0abYl1pHt1M&#10;teZ92mOHvjn50RPbyhZD3EL4KBmQM6SIP3N2a5PtCkfZgpXRKRJjkhipQ/puhXAziRlh0BlNLA0c&#10;GHK2SUIc1y3TSFSNiuIhqVmThORql5UwbZnJiZBOLjhdyoS5CTyLbWwVjWREhGZrgOjRqhKr2LRH&#10;ACotW0y6M0VOPFohUuzHvml5KWuqdKTXhTgYgekDlmSW0z+c9Gt8Cs14pZTwoknjAQobi8NuMOp8&#10;E3k7tXuWGJqVI8soSwl62FxRGNsLG742wXFJfT17g1NnjpUjEcIPQGqjpBclQLgFFVVd9mrmNWgb&#10;IcpoorpGYv1abq8iJd4MX6S7k5c+R3RDdIdh3TZOL973/5+v+/bv/G48LO+/957f/PVff9973zsz&#10;N/tUGwEWv/f+L3A+5OurK7/0xp/Bc+flr3zlHYeXO9vtSPyIKVsL0KPFX4FUSz9TqxkoyrSTyBMA&#10;BhoeGQGynF9Y2N/dBfAFWhqhd8kuBdqA8/CUwz7AeQLZwFU49uL5cyMjlkXGzpcvXpRljFn3Mbct&#10;tWnLoPb7OCkOByyzhHccd5Jkglh/f38PONay48vLQH5rlMUIqURhGcEkWbp0sdMxpYuKJhdoanZu&#10;Dk3JnxkY1yWSxVsYkMYg2Wk8Jns0TEGH5Z8C4Itu4/X66irJGMvHT57SdyXgLMBorMyu6WAkRoZh&#10;LIFfgc7xzFbMgF+VRN+j1jXOeOLkKSDaxx55BGfE4RgXEDm6Leozdlb1HjYlvx2qGCZlAv+ec/as&#10;HArJazUlaRy1trIiFKvH/9TUFHZA40KoObuHTmb0kcFFRDwg9xYcgt6ura7mnLEvfP7zL1+6NEzG&#10;CBB5fzDAnAAcffLhh43iQo4BZtWl/I1FPTGBx8D1q1dnZmYuXbqEyTF7Gjp34PbAeetsH6D/1JTG&#10;gq6u0vMcE6t8PIK346dO4aS42W5xo8oo22skHZh5jR3xw2EgYSxlrDWBShsL7HotfWuxJtrpSaeO&#10;50SURSNW3ldpY2Z1E1e61xQLhjfwKABVHbEELTF27TfZ9MelUVXJ52gbZemSvqK1xDRoA/6jlgCx&#10;byPHAXwcuhS4w9N6xwUVDuIrIe1y9oLsAEFeI1Do4KmjbTTg1eYBN6pYNC5F93iwGzkQ7wIYdwOL&#10;wqEaRzc08UlwrAE5A0CHVaFu6mjELnP4yCXI2XN8WaWC17qNXdDi6i8Zckjaz3dZcCb+Cy0vsJMR&#10;yfHhDdoptf9Oy+1FLTvDmmf0i/7vfuu3/85v//Y3fM1LXvCCF/zlX/7l3v7Bd3zv629etDEBO6rj&#10;GeVj2Dz58oM8Go6rIsr2B/jnS03CMLL5lZhPoWWac39oSIIbhgtD3n8pRULEFbZ4NS8y+ptEcQnY&#10;mhoP29wHiWXTAzNqsVw30ThgokFbssFKwl8BS6DtqBNShK4UucICJ0x9HETDiVX4ZSy4qzzloWvi&#10;cuIncacznJisXmp3I7pdx4RRkPWMQBJEPisA/TAxfjZjTK4sSbOPpjNU1fCYoiabnFlwKQNGCTCx&#10;V2NZo1SE9c3PKsYwqWq9ZxGmLd1eFCkjw5AMIpOsZpRlGiMWS5hNI0IPGhx6GesyA7khsQJYEixk&#10;Ttus5ZpkC2ZMuiQzlogf0TumMra0vHXqrw5q/FVZfTiuSJ56yZAVXWYYrOFy/4ZA6+YsNW6hN/zQ&#10;P9brJ5M5fyY2QN63eB4A8dd94//ymn/wbR9/6OG3v+13nlILH/rA+wHK3/KbvyZIDTz9Jc9//gu/&#10;+AtPnjjx2u97HTD6Ha2PO9ttB6kt25dlmxsbJpcWBDNzc/iGBTQsyDA2zivNOPDO+OTk5vr6yMiI&#10;1ZnNzACKPUqeABDkCO2vAW0B+wAKzz36KJ5zQHubm5uAX7Nz8yJYo+VjJ06IPGANTkwAOJ5+znOA&#10;84Ap8asgDr7dJLVWUIkZ2Gt3ZwcobWlx0T3OsQNA2/ETJ4DhjMs7PRMRxQKMGuuXfI+L584B1eFA&#10;dAbtTM3M4Cfg8tjEBHqCbpvby/BwwdQdogKzWWFEIR0MmWJgN/QfB5bMhuJwf28P4cG1q1dGR8eM&#10;243HMhNjQP8DmqiL/oH5FJ8bvUInAev7a2vOWhL7CJ5KxQKzhDPiKtSMZ3My72kUGM7Bwf70zCx+&#10;feQTD595zt0YP6KdPg3n5O0ih+pR8iswSwvHjgG7m4HlwQG+kDvk7M5idHt7HTJzcGnRN5nXAOzi&#10;MiVlee3qVUwUooiTd92laOfa5cuYnxkK9o13uwUl9vqE75hAXCBA6qXr1yVWjecE3gHymSKCx2tc&#10;cVHtAbh7iJcIxDFXCsPE3raE+vw8RoFG/FuqlDmrcAeO2z55ztbbCWK01Sdchlh4S1DY2eYJk6VU&#10;JGyLXdRYEM/LJCSFo85rNklrbbkYIG2sL4U73AhiJniNWrYgIBOxnkCh1zCVlYJtqvoy5byd/IUS&#10;7sQGQQNbpf5WuKR7iwCj1Kyvssgm436YzW1ws3VeRBfHwXAQn/A3dtDWqZqwz5F2EEvbmYo3Pt4Z&#10;+RU1+6tRISQpBTOMj099XQqHzgPpjJVFo7edq/PN5ASE43ViW1PN4sjQBTwcVCa83uSVAzXrkvrq&#10;G28hUV9qyoq7KJp/F4pIocVrVXq4e++ZhtST07O/954/+g+/+5arly5+/Td+0814ur4qxqkwwJf1&#10;UkOZ4gCQHhAPJSbI0cssg2uVDVU4bsnkwKgQxpamhDPdrWP6p+C26YSA49SBLjKC5jAO817upwz8&#10;rO6NbiRMKhsWTcyq6WC9l+2blBt5I15tm+Ib2ToeMqttaolYnhjxa2m4lqgvM+ELg8tGtk7Sg0F/&#10;J0UMgM/a0NhId6xLCJ7HSWRRQWKs7sH2ABcKNwK6pPy0yZVYv31A5DKvREc2B5uU0Dkozbelq538&#10;it3APubROEb9bP6qMk3G2SRDG3I1lFzVQSXgrA2aCWpLG5eZcWPMd70TFj0ynnELdcJSN0ths0Tq&#10;ts2qBS12OaioEvrG0vFoOlNbNplpejmgX3rhBZH9S/fSKIkjRhHGpRYpPAnxZmgUJ5vkKCa1mhWN&#10;YedxK3tmmnkTpMZ1G9jqsekBTtLu91nbXCLZ2R596se+7jXf9ZZ///ujo4eFwL/0xp8BnlZTr33o&#10;wRe/+CsEqe9wqe9wqW8jSK0H6sTkZMy0McCcoNjk1BSAjmkMM8WrKjQ8ZgAcTdgY+yfJmbNn5Zu9&#10;s7U1TlrIJEkg+AeULC4pIClgdIeOfZKMQOMG3Jm4xQvhaXMaPzjICcSVTx0eHjZU3bBFh0dGcOwm&#10;FTDEV8GD/OKFCzFp0wCjZopNUBuSsyF9ZRx76vTpq5cvm6vi3l7t7sGMspQ00Gec8frVq10SLQwL&#10;7u0BB6/QXhtwVpbj8uEzWksYolnjiI8a3sUL7AOQajpxPHx72yD41uZmTg4M2kFPgBenZ2eNnL22&#10;JmIx+okhYPgWYGxuDngizNiRo0dXlpbIQunuE7vr6W4e48aliQZpWpDtjW4YYqYqcM4d0G2A4y6L&#10;/LI8typSADsideNdMIOOnXd2dsTkthCIyn2m7NHrWRTR788fOYIz7u7u4n1p843SnKWgSDYAtOwq&#10;MVd3nT6Na4p7Y4Emi3xAJjjdpfPnJzmWHm0gLZ3GTLndWmna54l0TddWVk7ffTcwzh4pJffed9+t&#10;b1RnauiW6V3e1LFsD92tWwV/Ti7a0WpdxtrxPZw5uUT0Gt5IpBujYVQXgsLcIagqJ4BdUlJD8C5u&#10;xPXylrNgZm53XurcWlxwqAwuqc9KsrJkzCSzCrNVLwXTZZFdp+GFGt20CLuLNSGAeENxpMtzt4fv&#10;ssg6o4ag7KwoJW2qhhumJsEBfcfVdhomgsVO1VuN6DMbx3WZIJcXuMTUZNnFYxHAVd5ahA31kCLd&#10;xntWD9nVNn08vVlRROiZJz2sxfQa2XKcAp+vWsyxCQnaciiuMtVxeLSCcWtu0tOLqp8YSbeueyE3&#10;bHpbF4NDLxVvUGWDQgiVIie+H1kmO4zNjtucR+psMWBkzUoCSpPMRd4HmK6SoWSwPzDlECMkEHPS&#10;wKUyJnSYDIfGGKZCDmDiYD/F4dTv8+S3YndgYoob+SAPiLa9oLaVsU9Szo5WqtqrCnN+qeKhyMT1&#10;9lP0Bn1oWXYDIptpOc5iHO5+ZfDYioeBdc0nnfxpyUhXEv0wQkvpcvmyIvfEkbCCxW4cEI/6tEIU&#10;y8VKIcWPUpKb4tNyPRQJhA0WwK++7FfkfagDfBYf+g3NgyInFqWUEuejikxoJYn1R0+6h5VKmwNb&#10;IEHPrawSV8e0Ai3Bb1GECfwVqfWZBuk+Ge0mxoIXgfLcRVXdWJ5Y3QypX/TCL/uJN/7is4l41ldX&#10;fvB7/9HDjzz64hd+2T/5qZ+ZmZvHOz/54z/6a7/52/ufMm/qytWrH/7wn337q77VvfOnf/ahV7/6&#10;1Xp97wPPO3pkThj9Dpf6Dpf6NoLUDlgAwMV88h0c7B8/eVLWfSvLS2NjJuiRE2ta8R99qq0mb2QE&#10;AHGCSNpyw0CxfIL2traMgjw56VGSArgch+w3ugp4MonBvE0arvmV9PuAwruk4eLsaBMo7cJjj1l9&#10;3vi4Of9tbQFZYn+TlRgZMV711BT6try4CKCGPuMUIyMjaEcxgGoB8W+Pud5BQ8AA5Eb7eyRUAJeh&#10;NYwCKOrRT3xifmEBRwHc93oHQ0PDWjXG43NjYx0PbMyAo6XiEIPizPuaDglX4jE/+JNl+oeHJyYm&#10;sQOmSFnzg40NDFPEaHQDhytHiAhELHNTxqBs88H+Pl6sr67iCxe4fHJyyuB4HCueAfjGvOEQoOcd&#10;1mjmRWFc5IODHsWkE2Jli0BoFwKIPE6Rk8Xr10VuwRRhn5hEWOlPG2N7eDiiELUIEpjACfopAlhf&#10;u3IFbxoTpijEA8F8DiiQh0aAkgGvU+p4ILCZnJzsMo2NUyB4wEiBAdHsEDVbphjzxCRaoGVFILiy&#10;eI3Gd2gViX+rq6u3vkv5ZAtc7tBlLkXPbSsQax/nC9NqQQhbHmsSlIicvZ9TWXbAVzs31XJOJCRg&#10;ijdrE22VW3U9EWeDdJuB9K3DuE4/sx0mj5kptEpHPCs9oflQqBEP5IDZWdem8HrbpNCgPwslBRzd&#10;hLjErecFbdTrkGV9ikOpwbDRyLMSRkULrRUAv6Vhoi4F/PVwH+FaxRvoiYUcaYrPr1t2aLszOk09&#10;fdu4NW6039BUAl0gIXu9n2fSAcQUck4C34UiVZVphnUVdLEaSonvzivSTvNBrnVIdEb8qSnijJWJ&#10;FyjX/NNxqdP26PGfNdOXW2xllfeMrmucmUDYlOrFWX2XAkOL9iCOddZLAey6LHqriEEDfBl4xjTA&#10;vRx1YvwKmBiWpjvtjyTxcNzb7gPjKhtKZIpb2l4HjuaLGUus9UL4MjRwWTQi0MZzyA3VB/Q9CVqE&#10;GQPHqeV6zf6Qus71WdgO2SxGKTH0mYleEkSd0CSfQ4qZmMycF+SVZ/t4NYqsvHjIUHI8EtS+hklI&#10;98eilmEMPcvystrSKOB1zMmav8KkA63ycpBXeWEiG/xYlSauUSezraCTpHBfJY959fjAxmPevdYY&#10;dAsJOFEgorl8h/Iyr7Ja1K8ohLyj4VjK6JheXNF8kIWWqk4oNG5DkB42899BQGfy0oRHgiewH38i&#10;4sezv/39b/j668srr3jZV7/rD98DZPyDP/Kj3/wtr8L7b//3b7155zf/9E/KCc9tyj0rG93edvf3&#10;p2cPNdrHRkfkSn1nu7PdRpAaX4cAQBfPn7vrzHMAmPT80J+ASIAmLV87hv8fN3c9WlsbXJuYMKW2&#10;0VGPZFnZi5h/9dLSKB2zN9bXj504gV+lFCb9Y+wGBGZZUlZfAffhTWkj4KvBCCSsNcTzGLBsC3iW&#10;TIk5AK+yBKo+9+ijWkoG8lteWrz3/vuvX716jFKXSvSKCZ0xc3ntymWNQnlWvL/JgjzsBhyJ/Wvb&#10;lDEjbwhKojsABFKdGx4eMXWR4ycmmJMGCsQhGIU43HoHnTeYS50TTAteqzARf5VkCgZ45u67l8nE&#10;wM9tkrBJSzX1DGDuv/qLj3z5V36Vph0QBD0B4u9WlSoXgTgHVKfGGVeXl63wkdAcAQDm0GZmfn6f&#10;tt6A2ngT0Yj2sSBkZka2gqOjdvUw4biOyhfatB8cYN7Qvur8hhEL5cYunKKmocDQKGAxZxuv9+nX&#10;uLW1lXAeEAYcPXZMgdMqcf/QyMjayopJlFBkure/bwWpg8Fdd90l4RdzkwEKp7bg2tqaGREHwezs&#10;7MbGhlLsOEo+jk+2NcvuaaPPIEmKsskWBy7hShRVNoC4lmoW7HOOgJEBjkLoUCxepp8zRy0g1vQA&#10;4MiDtOe6VD6UQFUyW+BMEBZ7Mudqz15j2Nea06HYwKWSZA3Os7x1RiXsyhfPsi7/ItXSUHLkOSyI&#10;BgF0lb516P9QiMNaPqRNqxtNcrpwLG1RHTANQqNoTcLSLknsYhIBbpdsbmT7Asc/US65yb4f6vqJ&#10;sqIceROxFJoHVVu6lQEKFNZJccdjceQWtian9MitDJRB3ZMwqsTNdZly5yDTjLRs6g4DpzeieWjU&#10;UYxdrBWJJpSqU/ui4OtqYkpEW0fwoPb1TSVmyGf/aeDTzjqzGz8eio1STGsQyj9Xfm5AFjeSVJRL&#10;Yttyp4/fkpHEoGp6aIrElLBf9DLfr+PDslDE1dQvVnKTUd1hIZEbu9+IJmtfHhYp2o7Ef55XszMU&#10;B/s4kKDVlDe0vmEKdIDdquwzLG4VhJ0oz1itmJrROoG5JyMWOnt7YScwiosJb1ckFpcC97hlwo65&#10;jjfw106BaRHWF4TN07yQ5HNmjG0mpEuSp0ONRbltE7rW8pFJ+wVGybAku9nfWLQguTyqG9FLvKLJ&#10;uNE5SAq3vY0V0wmrAm8yW88RUmuF9w2PM3Fu+1RZvj0ZSqzM0Qg2pIWUZovomYBJoPJEu5Vr9oiV&#10;OcoS1CKjOLzRMqn0ytvg3vyzP/+Lv/7oX9/7wPNe+9CDX/L8L/nI33zs5V/1FW/8V78yMzd/B8bd&#10;2T7HIXUnMXg3MTGJh5/cg6UVDWx015kznW73/udZZQC+DYAL/+ojHwHeElEEIBJPFxxr4Imr+UBO&#10;x0+cAJCSKDW+dIxusb8PSAeQakVy9N4bpcTHiZMnAaekNJLSOc8yplGEnzi1au+AdI8ePw4AqB3Q&#10;jtb6AT37/f7H/+tHBY4Xjh6VtbV0P/QIn5qeMQmR8XHg3aGhoYvnz+sopat3qKBXUj5ZCVoqqXWl&#10;U9Gl4R/QvylUULZC2eWI8tiAp6NJgpiB/EuzAUcfjhw9ir7t7+52qYqNBqUisnjtmgjZeD73dnbQ&#10;oAC3sO/dZ+8ZkPkt/UF0Tw9sGZJv7+0BgC4vLQGpHD9xUtELmsWfgLkBoMX8bhKWKav1TW+kR1K7&#10;ZaM5tydOnUI4IZ1szfPYxARGKq6zGZiPj1N2zQQN0UlMuwkpkvAterpErHEU5nlmZgbIGHMNoHHl&#10;4kW0hljLdMdZeohrgR7iHgA+TrPsClPdu1SPwXwCx5srzeRkh8xp7I83Jf+H8GmBc3iLLLVgZbN8&#10;7zlEK3AmWNYmEoiy7DKyjj4rJE1AVgPuPC+9lpyzsG8N4Di9eZP6tQMtdUsLlbyg0gZNzuPIcSGk&#10;OKF+2gJ7XDsIqsMNm8L6k3vZIXGlefyrHUS2gvhNpjlv3MhDl2KnhHnkkLQyiC5HXveWlYUChYLC&#10;jrTdNmFxTOs2O8LhVMeOEDhuLwUIWys5rcS8Tk15jYGSyl6jMNhcnUNqTRsWN4WeppzdsM8jBF+a&#10;OgU5HsUcXAdwCp3OccHbfXN8mHbhJiYWRzlkrGNdHKXYA9+1vHCxGNVO1bvtA/9Z3hrugYE53DNZ&#10;YdnQkJlpe5/6zaQX0/bPVw44P0hFuhBQDizsrEgvt8yxWATGUOpnxgDJWdmZl2Z5OJx0xzsl5T7M&#10;H/Ego4hyaLLN5sudk6tgLjP15yikC2DZEOVzfmxDAeSKrunWpXQ/Vd9yGc5nNJtBR43BbIlqS+um&#10;NdEIh0fdSMwH8rn9Rm/bPqGd8aQz3rWVn0Ehyx4jHJP6JoAfxbiHSVzOgJ+zIAnJ8agsfI0UnHiG&#10;wnMT6/CzIpREXWG5cGvKgL4tAsQjMebcXudl2IB1qzXkmpARYCjDJ+09UdJNGbCuISYCLzml3dgj&#10;74UfIQPwKpf0uf5TDPJioFSCd6hk6fNYxgCFLQ9k5eNF9CoVTN4GmwoK9fMHvu+1zkH65u0Wf7ph&#10;G7OF8fXDpPXe/szsnEfW9Q173ilb/Jzcbl7QuL78GS1TPCOQOs1SIJu9vT3gM4CbmJ4jDzzveZI9&#10;Hp8k1CZTFqjUVF2p5by8uKhHoNE9WRmGo/D+zs4OsKZpVQ8Pl6xmww4GcGdmgOeyxnfDmAkHB5be&#10;7naVQhZhY3VlBcBdJF0AU/QHaMxp4eEQAPTVVdOLQD9PnT6DBmfn5laYwUU/zcqbWVuc9Mqli2fv&#10;vQ8nHWrSaYD1Egi7cP68qgDx9QQkt0UfbzMvZEJa5YxSC5FO9ggNwM2pe38fh+NP6hu6jZ+YGQl0&#10;oFfypgHExIHoAzqMucU7d997LxrBQOQ3Dvy9SkcbnBG7XTj32OjoWIdMFQlryNHkCP3D0f7IyCim&#10;FN0GABVJxsKPRohQmyxp7AVV+TBvWkZAJHPt6lX5y2CMnSSRdwhmMqLSy+nnPMf0AYmbDY6T6W4Z&#10;a9K4ce2uX7uG0wEEWxac9opoTVd/nC8wsd1OB2+uLC3hmp686y6Mzqoq9/dxILA74ij0R7ouCGyO&#10;HjuGub144YLESWISaT7FBwEnpJAOhrCvsz5xiK0RJK7JEqQaFy5VKVDbRlpOg/kwOZ07neOazhsn&#10;MelCAZcXIie7oTI4oc8axtFbuGVrUjRU6cBBVR3eEL4LUtXpSNxUW7o+u7S6Kz10WnIijWhPBRul&#10;X7qoo0nTkixRs6UrNxxnz94AytDVBR5qhqQZbTtLV7Kp+XRE9oYfFalNl/N2bBmP9WeNwkmpCkL1&#10;oVEDLJXbdnBfnWmsGQ8XDXRxFYqIo6J4QxMib8i29Y9LftcQWZeiLNxMamXDEVccaFZFqVMKlyiQ&#10;u7gqrHwyL/RnFVEDhprmQ1UkhWClYWtzBzSBNqlVGCyjv7dyyUadHtiiBmISI+YWLDlMCylRqM3a&#10;YZJVcdg5iMwkOxnrjEyPxKNJ3stiEkuyQdbf7JnBSjcyPgaVMQxG17QTfhCyUsruVKyrBKwNAtqX&#10;da3ZbPg/NT2+MKrDobATMVSouFYRmPpybPtZa0Gdb/YFNUPf6hcrLzXJP5qb8svAii1JlsCnNa8a&#10;LbyUN0hR5f3cDxW61cnsQAlw1hQaxzozrkjRN/Oa+qJnVa1GEhk4NppKXWKoWsOKUn3G+oi7ESbE&#10;0tXobWx9NaZ4YDXF5ueSMwVuZpNG+rIVA1I+rISRskCm91cZ38njtNfpds6tdLVrP8skFqfFjCLL&#10;GyF1efshoU8dNN96e8lXfPm73/0fvv1/fy1eP/LQg4vLq1/+1V+D1y9/5SvvwM3Ph+1FX/ESQKn2&#10;O3/0xx+47SA1vkksJ8rCfAA+ZaBXVlbmjxwB6rp+9appOcexx5Snk3nGh1kJG8NMY2MXz5+bnZtP&#10;WIM4Nz+vckM+lY3/gH/4xjCVjCtXVPEmnCrMOqDLDE4KvLhWVRKQxvPszN13A6LJ4HCbdGrgfgA/&#10;vCDw7ecbZoLtrOmA2ABw0Vs9MtEfc+5gASK6MW61i1O7TNNKmURcDvTh1OnTaF9KZvMLC5vr6xKv&#10;laqdHvNAjTIy7ASBOQhSwDsgyMY+66urBsd3d00FL02lf9fv9Ux/cGgI04I2e70D4Oa9nR30H/uY&#10;ughaA8TPc4BZxDNzR450h4YQkGBoGAqg8AFltrG/LQJEEd7BC6BVU9gg00ayg2srK5gHybNsk38i&#10;XA5EDkCfZhn2xEximAtkjGyuruJyz7Bc8r4HHrDFhE5nfHx8jRWlxqEfHrbnT1Fsbm5i+Ji6jBMC&#10;rLxHwj36jxHh1DgF9sHJtra2MBaECmurq7gHEkYguHYYvpS2cXHRCPoDvI5GcEaMS6aVFx577K4z&#10;ZxDbqEzw1twPVowFrmivAXmhLDzaWMfld1taEKEwWatBywwdqiM3fOW2KHIrSWnOE1EctRwTQ+cM&#10;ImKJIRvglbyIO4kQqvQ3HL+5EdorGrKB6g49BKFcJuq70sMmf2zlVqJbqAVxNsT1d3pzDnSm6UCc&#10;bCF+6igHZId7LFLMhS+debtTQfGaSj5XlciR+kQQAeGvZDSCNiTV4oDjKCvGcJGMuS43GL1Jz9cF&#10;hU0sFHBCInRbDBxJqagGVANxKkAS585rorPR0vp9KYEETs3D6ncHfQxEdR2imDd6JpEkVhRpOLlu&#10;5yPTfNjDJiorRQ5p30KOhf/Z532YMU8oaWqiVcuSeo2SccgKPBL+S7leAwT7kSWJg7Duv6/7SnBz&#10;p6RQdJnhuy3NPZoVGvjjQG3pgwibAnayzo4741Y4aEAzDKqkrg40QFmbdds1i4YS07xO7dYh3Zhl&#10;eUzLGrEhtk+fxZKRaBj0N8FJDdcyLkXPi1DU+bBTZj3T3SuqZj0nl6E3gSYl7QCXvVrjuTIvRBNy&#10;DkLEwklYmT1NNjhILUHOL4ncmNn8mKdenUiO6k8ZUW9NejF17aoyrJwEVmUYhZYCNxJ5rRXICxGJ&#10;LVNHE4HJpyiDrkAFU+d7dTVhwTIJU6HmseYdYx2ixF6aF1luPLPWioEgtTT/giTSV1tVyMTnxq30&#10;bkdI/XRt3/dDP3rP3WdlbP6uP3zP93/P/6b37whUf55siqDa2xve8FO3H/EDcGpycnlxUSp4fZa1&#10;PfTgg8994AEZKwLoAPUqlQiQ5Pm+cqhAS5TotUOmZ2YlNAGMpdJpczjf2ZHGs7jCliLtdp24h+Q1&#10;AOyww9LiIqAY9pcUhsgMZs1NUT/jXRC5AjIGpJdgB3TMmCdpeuHcOTyGd3a2AVhJk1jEQ3GYHJJ9&#10;EiekEmhIl24ytljMPLQ41hllpNE4cF7U+IorcgAMBcBFPIBBHTtx4urlS5XlbmfMjHB62jq8u7tw&#10;9Kjc17EFVvC3CnA5RHSvkSKEwCmAyCcnp0bGxgB/8XNnawudMch7cIDzordAnFsbG5gfdHho+CgA&#10;6+L1a3PzR4yAHobic6NX6OHS4nV5uYsAoyuI6/DYoyZ3jf6gz3vknxj1OTHZ7CEaMWISFhcXgfsR&#10;Ngg5mcA2NTowNDOfJ1kcf5W14YC4X4WVGC+uDkYhVxQEBubhMjl5/do1XAiRbdBD7IDAQAyQ0dFR&#10;nAKhwukzZ/ZIm8nyHOAeIcHRY8fskm1vW4knL3FAcfF2fvEJnhbERo4mSxwcijgr1Y7GN7F0iUnh&#10;sJoPTSB+gymgVOQa/B2oKVeeKP01wVmdUVBK8adL/Xq0WRMuBwauF7jtunQbvYuO4602aiehqw5s&#10;jg0b2TvH8PZboiJyVazNHQXTb+A5SJCxJRJnA5ELjEswew2hXPp6rcLNkmnjolFrtiSc0s8NTBd/&#10;pnAiJ0o8K0pxlIlGgC9w1t/qiTjKShJnDMX9TtBGqy50EWdG2F2Z7KKoEXwcU0I7DFwggdkQJ0SL&#10;APK7aSoLawMgpzUub5e2wGK7XNLpqDi1QZYZpGwhbgun4KLdFo8XX3TqIKSkmk+36rKe8prFYbd0&#10;Ir0IAFCrZvNr6RgSl0uJLlvVXZEZud8cyk1Er2zEK4yujbn0d6h9QfU9Eh6Kwd5AntuZZbKDWgva&#10;s2o8Oy9BvITeRDLGh69ZvhBHIggSU1nGuZKxDgBrSQdyiVX7hPKW6LWL4uee5ePxfj4oxYM38GqI&#10;3Bj3BcXmkq7dEunuQLDYOllW3bHEj8NkohuPdCxsGi26edHb2B/sppaxzgtD9ELs0t8sjBNSrz6x&#10;CJJqIYZ845EYM2cUlIDShR5Z1LV6tRd2jSJiE2pulGY/o0S4WdUMRZa5Z9xC1RTPN3qMLSMAH5ey&#10;5rEh1NLyBq3RWt54yFMMBNGBPNUZgZg4YFVEGFrQoPbHfUneHsyPkTh+wtf7T9Ep6Vv+17937/1f&#10;oNczc/OPnntMVi+//EtvuoOk72yf4fbMlCda6srSVLUoGyXP7rv//jTLCgJQiR+HpBHXmHtyEj+F&#10;ijpNxnSXGm0xOdDY7cqlS4DLwGfXr15dOHZMCs0i+EpLpPaDCEOVP0pyDoAMbWKHWcKskC6AANx4&#10;X5LSB1bzO2uQlMls9EGPYQDWjOraY2PjYxMTQIfAsthN8iCWah0a+uQnHj5x4qQZqYyOAg0n3NAg&#10;9pG8tGCiTGqGSaSWnomS2QgbWFWWAbAvLy1FNspkk86FRmshyux2h06eHN/Z2bHvkdFREUWEXfRA&#10;FgCtaBmj+ETk7Lnp6fW1NbFWJIqSUwWPNuZr49kEOiwRFXTDqjyNCu0j6pianrZpOThYWDhqOJhk&#10;cVwOY7zQoAed9+jPp7UFPMwWr10DRh+WLbyZhYWzc/O4dpIY36JBD/oA9C/wjQYRYimJjr9iN1nP&#10;GHu7UaCz5KLvjySJxBaldmI6fVG0ickk010Za2B3XFBcBdUmopPGuskyGwglIJ58OcVX4tmZFwr6&#10;KOXp/qRkZLuSr40aJSTH5X0zXnaGgkCNeMY67oFLrDqV67h5KgwGmRNTc9lrVwQpjBqT39xc+rzl&#10;Ali2+SeOcoCj0AGvVqKIXV1jYX4bNXO6sUMvHculjQtdFlxo24lbCygrotAkCN87Cor+5ATjMHo0&#10;JSjpNdboikakRqKPibMkbDL9ftu9xRnrNFl/3yFvQ7mdw2yxYK4DtY7FJG6Iy/1zsMYWkyiHOub6&#10;JgIJAhhdF3fF9b6s0V144xxJ3V3h3BwVJDwuDdyQwpXd5+nK24JITZnkkLLNgKTmkmhSFZW00Ym3&#10;fToFWjVh3s8Dmz+AVI+iy7VWnC8zQ93q9E/MaWEY+F5Bt7/cL4hfy/5e2hnt0LykKvo2e3E3zn0v&#10;O8hLo22EBhANQPtUYvZMcSM2jG+w1cj9NVmYOhuAyJ6gNq97FiVRZ6xrX629zBtJijRPD1LjqFDN&#10;2lwY01y3Kh3LCalp1GJFvHEoQ0Qyjo30YnjdNwZF2rfrHyVmS44pCk0m0IwSk+Gkv30w2Ev72yke&#10;dUaVwRDTXPQYBhvmKin39TBWsrlUGOCLHFIbPHmKERTdAPEHTKsbed12NmKIBRVhrZdi82ChjhHQ&#10;MbqgE1SZBS+6WGVg/HJ0Ix5KjCxe1vWRiAHrbLQdbELjzKJz5cesc2pGTet+vi2y1E+o7PG0kEaA&#10;qv/Zz/3CDfv84Tvfbn+anbs5i3ln+5zcPvSB90vsZXdv/7aD1MBqgFBAS0B4G+vrs/T1UM6vTvPQ&#10;iKSgg7dHJz/sMDExsU+mrHRba/700FBCsjLwlnxbtjY2AP4Abcfo6mIsDu4zPj5+/dq1kMbXe5RA&#10;BtiaJt9aGeWY6VXTqssygGOV2QEvpvTNlvtdh1IY5PKuA24Os4gQ6BZYcHd3R4BybXUVxx45ehSH&#10;m0kKSdtW4UchCxllzxMsYn+lfh/95CempmcCGpHItwXHSvEaGLfPhL2krzEVn3z44Qee97xd0i1w&#10;dnTDtAjjGN0Imb0GOjdFvyQJ2FUtuB89fnx5cRFtYn6WlxbP3H22R2qHHFsczVr+MuPjEzgE12iC&#10;vPaSqV+h6tNnzqAnGKO8xzfX11X256SCEQsBqasiExAW1xp4Aj2U2+Wx48cpT2IdNvJPFE1NTUkV&#10;Ahcdd8IBWTe1mwx19ICnLccfxyKOAwfLwzJmGSiCE8+WmAc2yb0eOnz5woUjCwu6Q06cPCnnGoHd&#10;bfbBbM9xX/k+IqujtyxPdLnPx6cYw0b345DCK288l6sWMpPttnSsmd4eOAE1HSLerZLEj/cDN0Vk&#10;rzFJca4frmSoIR8Hjcd47iCdROUc6hVkd7nnJgyIGpPtuiJQBOJGyKJ0xpBty3HxLhzFRUGF9qHe&#10;SK65crhWeVyDHI0oisvcGx6wRH7SxCRS/Kh/NhwV+zbAJ1ARiBtCu/qzgfWBWKvEyokTJ5GdogtR&#10;zLAvdeydAreQXSPStBrq86EYWZNpPqR6t1U+GgUYKeXlrfihYhLT2O39qufgeFstxDQUDmsZi8Z/&#10;p1Ak45QHhba5DpAoL34bYOpaSdCjabY0pMPYXMfT/VTaFIZKMYS4qu1OSgp9hPW4qoZU5JExYnNB&#10;zpJ0ZEx3rzDblNA4wWV/1z4vxiE+hG9WlpfuYTYyS+UGfrfkekhut1Rc52vqRG9huJXcEtIe+IKu&#10;MfYJLFhfSHqD5wO7A3lb2aLJRVuyVqaPJsYcBv6wweUiLVk6acnd7lDHLGn6Fk/gg00LG+NIhEY4&#10;sWrCzStb6MTw7Ji1Y2wWvzs1ZOofaTnY2j/Y6FEYu8A7APc2qEFmJyIa9mpla8D6ssqNOWOci9xg&#10;cdSJi8D0oWsrJUO3Xu2YSIlAVhlavtzXzUZyuSfTRK0XpU1BcFkFXqgwyZgtQV12WfvLkKvNW5W1&#10;m7hSiHvx4VPV5g1Z6nql4rO8Pcv54/e99734eebMmTuQ+vNk+y9/9qeqU9zdP7jtILXAjeQpVJFm&#10;piEzM4ZxqdHhwKsQBtAnoOrS9esAVfJPAcZdOHoU0G10fBwIUsld2SWqfWAGJaEtRdXtDrYtGQrI&#10;KONrIGk8Sk+cOmVqGPQ/R/sAowLWgBai7VoOmAQGIw2Pj4tDLBeS6ZlZaypJ0AHsjI4dMN2O02lE&#10;Vy9fFisAYHJqaloKG7IyyZhktV9Z7SeJvS6FPoRKsZvoCmYtSZrKxtpaSNU/TMI9992nQkBL809P&#10;A6ri5z4tJIEvFT84KZIBITXe6VNBb4+DBTKW+7oZHM7PS1FOHTCNPEBe4uDh4eEVFiDi1BIJMVLN&#10;8PAl3lgYndLkGE5OTRVnBYeAYWRkBNdidXUVu41SNQUtSCEE0zW/sLBHfx9jOe/sIF6JjCyRmeDd&#10;5OT1q1fRYcP3BwejtNKUuEdIt52cDvYLx47t7CBu2polTxpntKQ4BasQdWAU0v04YCS2J9U/cspx&#10;HTGZVvE5Ojo9Pe14CE8OqcNGB61qsF2NLyV2VjWLnlzitxlAqCTRBv10tGnxhoHBnJSbU9wju7pO&#10;cjvqcGMeXtO107SWTFYq1GrFqpz52ZrDIHzZqLDVUsf6qbM7ZEYqc9koIluuUPhYiFZ53IbTUtup&#10;tMWqBUDlL+jQvNCWhtO4J8p03XQLJLjRSu0HiRVf+vJMEe5viCWe0u3ONoV+T6mD442Loaccthp0&#10;iXknzIfWBPR1JRXzuLpS1VlqFI3ZpJ0dUZDGpY9hrazSEDncpXHBj9OxNndPEwNJFRpJh0SDEnvb&#10;RSbKvmN/takxOiqOK9+k0Fw9jfKI+aw/VOgiXkjFjeQEw1Omr8KMrUeCb5gYwjLV89Q0AcXKNdCp&#10;/tdp10CqzrZCUZKKkxmXIxryRcbAP7zb2+qb9+IIbwDLIpf5oDAGQkmlDqZmB/tZnITNOo8lbo07&#10;EZucde2ZIsqH5VeNHsGSPsuvezu9eLhTyZcpJwA1Kgva9MLEkvHSpyOx2ECniQBK0bkThZb5rvUy&#10;/LipRCR7pAuoXZjMX2/DWHmeP0xDmcQj+I26XmJOit391f3Bdl+pevMmTMwLxpQTC/aT5UY1Vboq&#10;RYZB0F0np63M0jLQQRwAmnM2bMLp9G5PwLJfCJpngxytRd1IN5MZxXvii1NcyKuZ3PRcLNtZA36j&#10;hIUjzRukLoEF7BS+f6PiR3VbQOpnebuj7/H5trm1iw/fhlYvQioTU1MpC9tTcouVlwVaMjfp2VnA&#10;ZZXKAYoB25kC8eQkwBBQUQd4i0LO/z97bwJ2W1pWB+6zhzP883D/8c73Vl2qCihkKCiCgKgUoqXF&#10;TGzRGB5B26CNdpw6bSe2GO2Yth0SImITIiQ2AZwNYWhIYRQMMzXfqjsP/zz/Z9zDyXrX2vv7d12k&#10;EqO3uFTdU/Xc5/zn7OHb397nnPWuvd61gLdMXzE2hrX0pwHxMDcBCMkKW1Uhj7bhYWPhosgyR8IQ&#10;G7eb791uSOdX+cSNsS0PewEwlZUbebKuwquXFhfiXoy3TImBvTCLUY54SWHYDMiLwScF242FVRsY&#10;39zpyPoaeLHHLJhdxsQsLy2NjlrLo6oC7EvMOn5ITHjNmBU7CgatowxwukwMAKAyocmdrF7FaGLA&#10;PYb5CeliAJhMvI7VsQx2inrAaA+qZYDI8WScwmXrdCTExyohCexBeQh2u4pDB1jEu0Dh/BWMRbrP&#10;oRqhEyJexIrYsgELOvpJPi7NxsFDh9pE1YePHcP3MkAwRqXzjnMxzbD3iO4uUzMzikv0aCasQES8&#10;ssTMdt2XMOMRomdscJiB8DhBRCd2LBjVyMgIaifsAsskzIg5evw4Bo9XfGKci+fOYaePjVRMiZTm&#10;RhySagiGqqFt70Twbj71LIHJcot8aYFXgWCvaOYTnVngqppDqG5rLgExjnMzZrnFEZdnRUscsEae&#10;Ae4grEBzDrgLGlvxKA75iSAnlMyclKLok8ujbYT/HEfLg83JLWdxLWaXJhg9JxN3BLYwpa5AwXTV&#10;b25Fr5BiC1OWUGzEie3LtAQgtrhL4Gvxwsqjf0UTp3NfcQryIolmL7+wyIvJe/4c8aqqQ2WPzpcz&#10;+HOiDmcn4jhvh8KL+dRdmqyUOV9jVYsyJpPERXqS0ngq7m6AhpcL8Vnw8FwEXiGjvyZ8qSXATfrx&#10;TsduIYQBBbsJkZll7JkTtNK/u6bixYVcCc000tQCvUwWb5Q+Z0ZRB5am4tHkwtK2zdrcYgVTmodk&#10;MUB51tnpBA1jwTEvJsquRUEU0zbELnDTGRuDywjuIPMThitahkug+XNR7km7lzEz3AbQiPpGRptj&#10;dD82xlpaFLrsKb/QqS+oJMFoI9OZWAUVU/pM00Bz6hBWjzOacgTm8Vc3tYe5AWZ94OZes1sbrfen&#10;TPth5taZMdaNyUF69lj7JjXfFfHTg1NDmIe4beIMrAhQnnQtoiWs1quDNZQrFvGIzz2hbc+OKAWU&#10;j9uJpDUW00hZuec5G0of5wPnhd9g5iIe2B2SPmbDS1E7VDCtROg4BvZwUg1v81WPQhQHodgEun8Y&#10;Cx6bzsevXGE+Yx4u/euI6/rj+uNrB6nF0AAGzczOAv0A9AAAbW9vm+qAPypnTp1SvgnAU7PZBNIF&#10;jFtZWprfv1/pIUCNMdUaQq5YEm9tbm6aAwaDxHdoRZdTZVT6ynNDRnuiYGNuAqhRGBqL6QlWlyiF&#10;vVaWp23uFr3e1PSMtKp4bK+vTc/M4l1sWc2IZqZRr88fOGDbZJ+cNCqrKyuST0iuUKPZn1yojf3t&#10;dqV78anrUM8KjhoAF7NkBC313LIrAWSXrbXAqzTiI/R7Nq0wU8q1qbn5eQWaaH4ArHtMU5ernYQL&#10;Ibnngkq0L2WckWEiBrwuS2kdL35vcFCYGDFzy4uLFiqJcijLBgcHL128WCP4VoGkYBfgAEzjxfPn&#10;8fypt9566MiRp9x00+lTpyrUXexSTW5hipic8XHAa4/wSNWIdrq5saE/MVHLFy4cOXaszlxGHBGq&#10;kS5PvQTTcv4W94/LA5eKRU42mxfOncPc8sRN43/ZNeOoTbNOH0bMmxwJvyqAIPoR3eiiDeWCLNwp&#10;bA2oXaDhtJwd6JIFhXddk2JJipA5hOdwp2uzczqNIi9G3smxc44rovjyxD7XDAewV9iSeJKUVCp7&#10;iFbFj2jsEtXktA3pwMCg7JCdrrccPO7yAos8xRyzamvceCCcXb4DoNQSqqeCfulRq9XdNuld03Uq&#10;8NwssJBMACgViDNzOg0nPlZ3oJ7I8M6FhJdkKplk3xpweWyO4Xbtqt1uR7qa4kRrL4lLmC9g/Z4d&#10;XmIuRlWVtRp8EY2ZuAhJTSPmR02fUqu7zk7tWs4hjtd3F9U1AalzgJVJt0GvOnLDVBbbfRP6JZuW&#10;IPf98C05JaVxdRHmZx1xoS+zZxprEBL2c6rYF3drgmDrDgSEZTckdmgFYHWoGreSuBP3CzmNJ0Ac&#10;e3ErBnKNBqq1YXy6+zIb6e72DKR2EgDx2lDVr8oxukLtR1ohw2pmHYG00f08o7FQX3hKA6extjHH&#10;lVRnwgw9WDZUKOmW0Qe1EWYqEiRBxm3Gzbi91cFiQ9PDlSjos13Qthj4gNphLwQgNkl6L63UKrUR&#10;05NYr4vvNyYaUSPaXdgxppytn+6KtRPAVCaPN72yVmwSEXpmk/Zm5nnG1BhT3vhaXSV7nwbYpmDB&#10;MvIB9BVgnjLfnAWFYfVeQP/vSuzpjoQE5WpIveJBxfV1TH39cf3xtYPU6vDDlwXg5sKlS8BnwHz4&#10;H0gOQG1ZZCTQEnHq8RtvBDKT8ph2b8bv1ug8DbgmrhT4TKbO2Lhsibu0KAaiWlpctAxqok+sIguR&#10;MRLktlgUiejlN1d/Z2dbqcVtxmVjU4uXL9PAwfhmwK9NOt9hOyMjFuUoWg+HgB2tra5is1ioT/Y6&#10;4o3gmOnZgMLytjMX7c1NQEMsLANBc92SDS3+BGim49762urw8Mju7s5AZ1A+aivLS8dvPCHO3vQS&#10;+/a1222NBIepuByBUWlDMYfjtOaQ0sPs+aiilkUXplpOfB79rY245TKYVdPAjI6qtpHiBWOWHYeQ&#10;Iv4c4QIpKfBWqyX/li45eLP0BoSdmVlaWJiZmzty9KggC0arWEoAZVUaWEvpj0zbrWCWUFxhhjRj&#10;Cr/E5aFMx+MnTuxS2YKKBdeAghVlBtInoYizg3kZY8Q6MDTOGhY4dsMNKNWUZYMyYHZ+HlONgVmy&#10;owTWRO2PrVASoCxAT8JIsdxNoowadYu/7DhRhkGOTHU/is5fDyeNaK/PyMNcVEBcGMj0TSBM6wrb&#10;SYkhXwivAP3OLNl13RU6E0eg5vbGYtyJDoWGA4mbnV2d9CqFujo3S3aB5HziDLAzlxnpyNoSV52T&#10;ykKxBQwNHFPu7fl49J1iRMT5V5L3ouSFpx0xL9ApGtvBYpdHWFRBOW1cTJS0YfktBa8kknbxjc4t&#10;0UkvyhWO2wsnypOum+cr1827VVzapW508HKqFNA/cdk3mnAB8eKuSMKvyci5glwb6Yl21yPzs6BG&#10;z2McaY++xKZb6htnTCs982Y2YJd4koN3iFvl3+bnk1Nh6oqtGvo6MOOnqfTtW7d6n550Jq9orjbr&#10;Y/UKrS5EJBPsKlGQ3Ko1J/f90HTDppC2MsvM+bwwYFR4LW72miumHBuYGgb8jVu9yoCJGZI2fmBi&#10;aRvsJykygYekD2ya9OSX18/RdS6BwNCTVs+dDrlWpwzXrDCkpt/SXaYs6ZoHN6aludLEgUT10AuM&#10;Au9Xcm2MUc4NcwAE/g6rAf34aFpnpUUwsG8IO26tmXAzjfeq05R2g2YcYq2iRsljU+ZbUsgvzEWE&#10;InLF69iOfOw9srbRbpbL01OrAC0KHjUGlWVBhNcrYTWqj/iJnYjcibtCqxac07ibaFNSlTyKpX7y&#10;AaPbeff/lhM3vut9H7wOE58Mjze+/tX3n3wYT06eOnvNQWrgMAAsIGmgn2M33ihdxKULF+b27w+j&#10;aG1lRc53khQDE0s+sbu9bVbK09OATZtM5gM4M3VBrQYwp98kI4BrNYAzwDWLHyfbepmo3RKxW60h&#10;BlCbqzG1IlEUie6VUAGY10zlRka2tkx8DVg2Tk9rrNLkTpVSbi4fIyNp4Xs1PTtLmUSVkXKxgr5l&#10;nbGxvoZfTWwQ318jBHxAKbtF1HabEhS57Jnh9O6ustC3ty2LxG4cF8zi/gMHN9bWgJIxKuZNZBYw&#10;3u0CH8WkonHwGqciacxAlzGByqfAqLCiQmGEGMYmJjDPIiOVoiLzbG0QC1toPHUv+o3P0/VqNRzw&#10;1gYmYO3GE09ZXFiQgOfcmdNz8/ult7ZsS8+b37+/w0BHZUBiMMZ8M+wm8P1ur4cdYdiW+MioyHNn&#10;z2JIBnpoojLO9lCUKOb9gkKHwZM4nA53IfsUM/QYGJB6FUMaokO2BdlQwIPDwenuUJljuh0GTGI7&#10;RqUDx/s+rpmVpSV1i351CFEpEFggOzmH/6QDEcxwLWhlK4yyj0cB0MOCV86cW5zbkUON5QEUPtO+&#10;U2+XDDdy7KUeOMlFSsKq0FG/ImgJjvPoxyscJFzWdy536XWdZ5xzqXMa4uLQZMEhW+U99Ytju708&#10;R1DShZyhL/8pOE4s4usQXDQM57bnPD0KbBrmximFNt2h8K8UxEvo4qal6NGsuKhFsdEF5PWLSiZx&#10;yNulRbpzRw1Y4i4Ggd2yVqcsCClOa1RIXFIVHoV5jJOnV5wsuyQi6peDFYvMoGvCR89EvSb/zb3q&#10;UlwGNGauyF0uVvXiySSuT1mDQTyLgjHtf2QJfqaoKBDb3p0CdSuaroDCZVMp10IzTs4ML1pQIllt&#10;Y39pgkFQ2Fdplgl/+16vFVc2WpXIp8G5IdG02U2ZxUjvP5M/iwmOsD1aO6fdjMnbZmqBRTz29mUM&#10;ZzFnDkq0KRRnYGSYmKw4Afg21xEqJZh9ToGE6S5wzL1YUNuc6bAVTFXNUHKn2aso35D+HqTzqYQO&#10;TEvNiJnEpz2Q8daeF+92k15uF+jmybcYdX5dWIKkOaVU6iETTDnxgZ+x48L3fCaHe2kltWiY1BIo&#10;aTVN+UqG37tAITJy5bPSgQE0AZsgK2zlrNCxW64gHltGzOzF7EGCR7PU14qJ3uP5+PQXvnwdZT6p&#10;Hq52uv0a1FLXqrXpmRlgqYNHjpx++GGJMQCJFMQNmAUkDcQDYCcSWq4UhlM7HaGrGl+x8VFoiBXH&#10;xsYS6oPxrgHWjQ15MOP7xfJKOh1sBDvKY8ybzYgaAPmvMbCt32o1x8cnsP31tTUznkNJT3mJ8LFG&#10;iC/Q1ZUVbF+9jFa8B4GM7SQLMS3E0NDpRx45cuwY8w4H901PYy9Yy9vYMJtner3hTwwmpg2zvP/w&#10;ohhu8+ybmMQwQspCzKF5chKgcHlpqc4MFym8Fy5fHmLCYo2MF++h1xSoDogv7CgohknAZCo5UkGM&#10;qFJwgCg2ZMstrGN+0qTqJQWWsFtvYV2cL9QA2AK2jKoG378YADa1xla/fVPTJh+v1bZon2ehM53O&#10;5OQkDhOD1yxhztfX1/cfOCB9TkbyHgcOoGwaDBLnyv3Bga9RNL9B2+w26yhcCcDoikus80FX4Gjx&#10;8uXDR4+q0XPfvn04QuwlZN1CJWuiHMoGPcvbrKnMXgbVhXIWKRb/6re5Zd+WlALGfc1SocpNSdMG&#10;bq6uQNWPdnFOpT/u9XrObllMsBKwxao6c2gnwJUHSNHb57vGQUcVO6q16EosmnSLR+GX5xfGGqKW&#10;00J+sCfVVYuecCH1PnsrahEHr51G3Dn6FXRsUjhDB3lIUzF1jucuBu87ZOzyGouSY88WgyMJXFxi&#10;YZOSFRrrXDSrmXRyFPto+6kTkIiTdv7cUuprHrzctCTKikdBk0vcHJbvORRWejn/XVbpaKha0jVc&#10;yqI7y6TPCQrEvCetdtprh6od0S4TRoetr4GfFYmP2dHXVh5hXzStpbSYpqKSxoBg/QDIWKcmMy/k&#10;oFoJzTjIPJLJBANmp56KSl+Sj0p9rB42orjdq8WWmJgp/dsMmS3YVSLpIAkYp2I+IXGn58Xs+jNV&#10;iCURBkyEiVsWsmhwPzbtMFXd9Lf2KnGz51MknRkhnmAvna0uW/oCv2ap47zdYDs1dUrCtsVIWSp9&#10;u+hiqwD7shQxeClXE5+qrQqdPcyu0WYgztiMiAMPYt8QdtIrPrDmOmK9jJY6jjGFlbRjtYhlldP6&#10;gz6A9pFKY5W+ZiGTVhh6FDJD0YxATDATBj7gvwJ3gIMFjrFru3rqlH+k5JBxRTVCVSmW/2JfV5Ww&#10;Yf2Xdphe3+IqTZRk7HXIMqYSVFGmeOqmTXNxNu0cCz3Mo1nq7Lru4/rj+uNrCKnxAQa+maRYAsAX&#10;UCklkZnxZ0/QGVBJcGdx4fLM7JyywYGohoeHL164cObM6bm5eWC4Zz/3ucCCX/7iFy1lOoqA1XbJ&#10;+BoFziZCICqJibGFpYWFOo338Ot18qEHDx06DMS2urI8PDxCuciwRygJqBebSLpx+eJF/VzLvRhf&#10;qDv0uu6atV1bNQDGYPoEysFXlpclgxYIxnNr12OPFVA4lllmaDZ2EVBkub29PUIXaiycS0tpSCfb&#10;EL0oXYQ5ylGVoXmwJs7hYYDCYeIzkfF2Kz8IlEeTkm+TQMLujxP9o1JxDaBOPA0UK28+Uy2bZ6DJ&#10;JABAZXGN2eoS629sbBjtjclstRYK6xUFwYgFx5a3Nzcxfqx15tSpA4cOGXCfmDBnX4Ly2bk5C6DZ&#10;2Fi4dOnosWMKfTQTEubOYPZ6tRqeC4Xj3S1uDbM/Nz8fsPgBRscq0wx2UUmDI7Ukc8+rMhcdJ0VH&#10;OkrXQgxPgngMTLYkuN4wHpsTQtLNZhMQ/7EQRAnKyItDDnHOZMN+6FnFSUJQQmNB2ThZKFZKBlUs&#10;MrIQBC+cPfqu905e14o70VoFEZ6nybjQbEfiFh2NPQ5YAvi+s6MWvJNo5ArwKpCHS5VAP3OovfDP&#10;jhzudGjV0bECjt6eJVziJBM4dLHRLsIGA8bw5G5RDjpxzoBeES2uo5M+RNDc9fMphtDZ+RVp575s&#10;uR30tJQWU165LJV8krV8yWhlT6wi3bOwdde6e4Mr7lc4H8Ayuy/QLEU7+1NDb8+psCJm3fHcbr9l&#10;ylkFklcSx3OuzATT9bleIxS1RzMWUxXEdJmOzUjZut9wUVkIn0kSzCnCVCCZbIxpLUfG1I/MEpkY&#10;jo2mzijH1BS4pBoTA+pQNO56vJF2k95uz4zq+rmtm0cFAl266cJnFu8G6kMGu2TUMDASxetud6n5&#10;Nlo6v3FiqDXpbGe5TiM2tbeEKDSJMwCa0WyOls26hNi2Z0btqTwxOBKqja01ug+Iv+fQbCjfD+ph&#10;dbCadI3ZlcDa8ChJeSOkzTnSZiBle6XdjWmEdJ7mtFjfJ7C4F9arcp8Wm576SerLz9uKmcQIaV6E&#10;5OtthD2bbROOU9FsM1MLVFEYdB6wbJc+HayB2vE8qlq7p8lFEvP7qzZCNjWaUWCFETOWxmqJiRVa&#10;71WiRgVVikeRjQF4cyG8wvGjkl0HStcf1x9fQ0iNX6yDhw9bTODAQC+Od2kJp4DrtdWVI8fMmSGI&#10;IoAqLDwyMqq0l+HRUfx77uzZuf37LeyQbLSM0grOqT80MqKfRuC24zfeqJhDgS2L5WMvmqjf/fsP&#10;AAYNV6vzBw7WgSfY42hkKt3ldun33Kcp3sb6erO5OzY2znTADXneYTBq49tlHoqFszAQ0Rr1hoZO&#10;P/wwcCFex7sba2szc3Ob6+uSr/jqntzelkkFtgCMqLYnuZSsApezkzLiDFhmzfY2VqzR0QIPHAjG&#10;D3Q+NT0t2QPwqAV6s/UQc4WJxVq5owLbGccnJ4F0ZTkiixLZCwKSqnVyh94j5jrCDJQH7r9Pwd0R&#10;za0xeFHaRhvXapKt14eG1ldXG0TDLSLXfRwPHoeOHBGcdeoO9Q6aA8nQEI7XFJmmo6h26AGywrbR&#10;+f374yTBycW4ceKOHj/eqNfX1tbqNGPBrvEulrl86ZI4PBQVWKBDOYfVTpxVTIvCdMQuh/RSxIzh&#10;LVwtSpdUAxmzoyOxoY/1AeD14zzvvEKGKwM1trslDk06X2EHJUX6EtJ5LhbREbF59lDBhjqkWEZR&#10;DmsKqTt9SKnT0XMBLtqtExhcITspdNI5uHd2e06VIU0R0GRJFF4peLjACS2c/qSgqwMXNo6xCRCr&#10;J891XhZSb9+R4uLpNSq9KDGGwLdLIDdziD2Emqu3C02LlN89x9PrRVcDlCUZziTEK9Tn0r9qYMLx&#10;2kI5lUarqPXQOPCCVOaO+uUQx+L2gqj0wBH/OnGqPYoKas920KlH3O60vHaniVXizxVo/mup/aAf&#10;upnIhb5EzQBnBqwA9fx+Xhtg/tOEFY8RtDivYd0kHxQSG6lqMpseO1hSakO8Cm2tzeU6/+zUK4pU&#10;NE63l3gomZLckoY7paKXDYN9ols/oYbYsyvWwCiTCDMi+zTOq6nES2QPB+xYrVX7pGmtEuCpA8gO&#10;aqaeNobY6Gg7LpOX2DAyNv/1lW6YJFYtVBvmbIfrC+8ElkTY7+12Cdn7eRBjaO2AHL+1QgKnhpFl&#10;NDLyMQiqzG9P+rkRSmSUNvXl/CxXXCYOsWzo00HFog8J5b3cnyRluyFWsX5QuvpEAWC96U08vzFc&#10;x0lhVkvfTEj6Xn20Zl9ZLNVo1N03QbbNYuYzCR6VjNhrJshkEruHtUDfRpWk0v+K6g5DTp98mPq6&#10;lvrJ9rimtdQAPdY/Nz6+uLAgH2VTvjbtMTU9E9Mc2rQcFNRWosjMNGo1o4Tr9bHx8RyFpOktT3sa&#10;ANwD998vArVGZ+Xm7m6j0VCkiBLFgbqAMmu0rgOCBLrCwsCIQIRAY9jXpQvnBweHpmZmTp08CVyI&#10;V8YnJmjtVJVjhrMZBr6vMy4bw1haWPB5I185fNvszFtaXJzct08Fw/mzZ0fxIO0NGKpMQfyGX7pw&#10;ASO0hkXg4DQF9Bxgc54wnwhCs1ve2QG+BGAFvsdxWRjk1JQs886cOd2oN6jurQpVY2zStMizeRnD&#10;mJraYf42FlN/JA55i+GOANarNFqZnZvD5G8ya1BM3jr7Jg8fOSpVjFZU0DoQvLCFmkEfvO/ew0eP&#10;ra6sYI+oNGbn5oHEJsYqRw/Ps9Fzd372AH6YllZ6W5vNM6ceUXj1xsbGJON1lFNz8MgR/Lik5Mix&#10;AE7N3Pw8JhOgHN/vmBNrLU1TDA8lCmYYU2rceaNx4OBBcwDctsf+AwfW19eVQH7w0KFurxfTD8Q2&#10;SINtLD/Bhk6UFk2GwOPsmP6ebtyPcaHKHEao2pk0C8ApuMelXru8ElV0glnyAxGNLSuMEo3ad+KN&#10;ImMvc/56hW9aTsQCNTora7XBkXLe84LA8kzsq5RtQKT8LhtcuPBCSTUKTULG+xVt1QMoAQrUmxsd&#10;9HPz3rTs+OHo2HJsONniqsw9cMQFdM5hliw7nLzEOTeXj4vHUnUo3yWQl5lsQUzlEQpPSzvu2vuY&#10;TZQUxHA6NNQ4dmyf6fXPbfZ65uEj5tsh7IMHpycmrKHinnsuimLX2XRB9E9/+jw+RisrreXlLc2D&#10;qVgp/HBzwk7TPZWIKzwK87693PVSHmTiagyvcFdkWV53CU0u5eeaEH6osw0nNGBjoE13ZmEiHilV&#10;i782LG3Pzf84VCKMiTdCX/iVF5QXZ3HgQv48M6L2zAsujRpVEdh9YHQ7m151uGYBft2YpKnY8fyT&#10;Yh58VHowuISfVityhcsDUydXCYITctoeWyEpU8Fi1cGaYl/Mxo8RJxbQ6OdJK9SZeNWBqjnHteJK&#10;YpgbBY4JskMf+DiyEBkr1sJ6HlSoqPZeKzYPEOqPaQiNrwgv7iQVS8Axm79KI/Jy92jKmnuZTVct&#10;pEFKarkwlNaYuLkaJF1gcXytp7Z6l6k0NokA9JRWm/UeIDstrBk3o3QY7AjbQWUSVU1yg/mkYLpS&#10;HaoxrcYYd7xrShjfdNu9ZjeqhWG9mpkLSiZZjrUhpiavtvOFWaKbeFAPPR5aLvXZE348GR0/rmup&#10;n2yPa1pLbZnSdPaQNKK5s2OKW3yuSVcrehCAVZQPANbCpUtm3zE9nfJnZoeBefgGOXvmjJHBo6NY&#10;5vLFiy3a7YVR1GdjosyhzZl4aOjo8ePAUkDSF86fA/iTugBL+owbnJjcV2PwOIByjUOyIBIymvbb&#10;H0UjY2Ob6+uAkkBs9375Szc+5aZzp093KVbWr7N989CKBDvFjgBeAayBCPHDX6WxXdvztre3Go0B&#10;IOyZ2Vk5b+BfITMcNV4EXpyenZVRd6XQ7KoPT6EzAMpYHXDw+A03Ao5jioC8sbtcgE5HEZl1mI8H&#10;j7FDTl2p73jFo0OfUPva6gqmQv4nmCUcTp3TZTk41apE6ipm1tfXAHRsj4sLBw4dNpPvkZGn3vqM&#10;BiU00ihvrK//necfeuk3vu+Kc/0HH/6B02d2j91wY+60PTQUEz3jFMiTBL8a9VrNVDHLy/ihOnPq&#10;FDYVso7CKj7d8ba2tnCKUWDgOYaHmmRpaUkKFgDrB++/355EkZmr0MqwFcc4KIXO4LpCzYATimUk&#10;f8fFg/LJ4idHRspJ0X/lhVqIPdJyu6GL/i5xyTmJqJPlvOrys1koHwpX6agc41IEfbtMxIoQmPCZ&#10;80UuoFu/wKNOrp3iIKQqdrSoVyTFeCWts5NtKKSm3D1ZiFJ6rtXSKUCwQxnkuRkQvVrc9u2X9C2V&#10;ImYlcXBfR6GFo0h5iolUDWVRDVZst1tShGtdF9XufEjKYS5KVMGF78JoaEsTa2FN9cjI4Cu+c/S2&#10;Z/yBO6H3PvSd733fVqvZ1QlCOf/33xDdcORDercXz77/T174l58+z43Z7m6//fDr7/qLavRpLXDy&#10;9Ev/9b/tYfUi0jwopPaZc1nRBeB8Bu0WjXH/aVnp4c6jV0jenbJFlZK7zyBsXRblf02FH7xkC04y&#10;68ZqegMgCwfw8asmRNVen9RvJhdqP2pEQT3KemnS6Rsmy53Tpbgw84og8g1Fd9I+UCQ1x8aM1o1s&#10;Nmtkz5wx7OKpVnu7XfG+viXEBJRomLBYMiZDgD323lXtamdyoclEokEalnfTPMM8onqKkY0aJCVe&#10;gK0J/vdrgW0UH5+24XcgSEtzDP2gFkRDVTOfbseyBTSEGueOzHE7FV/baycKggxrAf6vEJdi4aDK&#10;rwLrUORVjOnpklCvBnKmMxvAdmydf+blx4O2giHA4ZmVSqU4RDXURqwiCoc7O3DPcnbCKnNbTD5u&#10;t2DiVo/CaGO4kw5OVurUVsZzOyvPvhcNW995yrNpenQcO6AzJirE14rPaBuS7yH1MZUrWOrsCaal&#10;Pnn/vZNT0/jf/Xnygfv0/PFMIP/U3R9/HPZ1fS9PBOFHu93e3NzYNzUNzARkM1Joi/Hbo24zpQBu&#10;bWyY2zFZJUl+Rce2SUXPHzhw8cIF/G/9dgsL6tvD6lPT0/je6TLaEBsxwUO7XSeuxdfSwUOHY+Z3&#10;9Nh6KJ10nYpnybjlOKY4dGsl7Jk4FXg6oB760sWLwNNmaz04OMAGO/34Yb+Aek7uKXcRIHg5ZJsp&#10;R6321KffurS4KFs6jGR9dVUgA0MVUJDGV7w4llfrZG5SS6UExomZMVdvBp2I7AcWr5LCVw+lOX6E&#10;4XqzadILvJKmMSHdNt0wcICWDU4HDGkzVC0MDAxgbre3twHZFxcu46t3eHgYXx9EOeHY2Lh+1AHl&#10;N8i1K+8dyxPGD+BcYO/7Z8zv6f6HX7+96w0O1De3mmEY7DYrD9x3H3aNAgPjt7sHTIkHPsbCLT7H&#10;ubAztbuLf0M2pwIZpzxeuX0PyqGs211imqNhMpQig4MKAxqmkQhAM7bs5DEowzDgfQyDNPOW6WkU&#10;XdLMYEcqvapR5HyIH4OofnT/WeLSE4s0QQkG0sKFOtU2S+bLWQnR5mxxcbu/4rjJUnqZ7xrvnFme&#10;OO9Op02Am+slnFahLBEu9Co5NV68krkUQO2Ith6B45i1CqpJ58YoJYNzl3Pjof4hFF6nYhuDiRyO&#10;dw7QTvfiwuqdr4WKScc3O42Eg+lCmZKGO/s5V95IYu6m0bH+8nguPAGN7RaefvjMSz/9+RHM3De/&#10;cPdpT/njN/29O371X3a0OvH0R+558M6/+C/h7Ezt5d989/e88v3Ly3eePrWMjRw7Nv29r/m93eZN&#10;f/zRb1xfz7D6iWMfeeMbXvov3tEte96p6ggC1yf6KDeSsiyEDcedR6dLPsq9RPdqijsV1XJj5bWh&#10;+ahIMEB8Zi4etLOIfIC5OmubhJy8hdcGSStOu3E/Zfae5Q7migUDeaHF/jFJ0UQDigw02JcavJZe&#10;wjMdRc+PUlNCUUxhJhvmCKTmVM+gLe9kmEm2te4ZkDUdBT9GlpLYMqBM8wrjov0B3yCjHEvSzAyq&#10;DcZmdAKxgBWM2gIaW3GunM7MEDCsAZ/jau/HQNuGxfsMMvQrZjkHSG2cPcNi4piyb/yOAcpHtRD/&#10;+hQ0B7TOYPAkKo2E8gyv2ogAuC3OkI2MFcqss27mE4XTqyQPa/T0BUJ5DOXjtriZeBgC5ndOP49o&#10;yWtj3gUBdje/ETNgYTy7NUv6ZPEtvFzynWq9GjRqKi3kSWJUu7kfWoRNr9nt04kPR1EdrlswTi+z&#10;FsZGVPkK4ccTSfextrL8yrvu+r9+6Z+6hPN/8OY3XV5aHh4alNLjcQNtP/bWtz4OXPj1vTwRIDWg&#10;0vDwiJx4R8fH8b3w4P334Zdj/8FDomkVLT5CvfLK0pI1pU1MrFIGsL62htX3HzjQYsRgc2cH4G+Q&#10;HsZAjUY2k7yUggJYCmALW1sk5l5eXHzKzTdbCjcVFFXjow2BmbHdzo5hWbLgAOiTU1OWRDM+rt+5&#10;SxfOj09MSl5saDtN1dJnThRUbmBh/f5hjwcPH16ligMroioQWAfwBMjDjgC+O2xtlNF1k1Hbwi7D&#10;1KJgfwC9Ozvb9XoDi+GQgSMlqZSMG6so3hzPZYuBYwSgX2aX57nTpzEAYcdtkrtDQ0Nnz5yR/4n5&#10;dczMyI/vwrmzOAvA08boVO2GQUTTj8NHjwGFWx4KMxQBZAfoXgcMCgQvXbLkLmurq0DGOJxLFy9M&#10;AIBPrMXx7Ic/7jOCcQ1nBNNbrW0cPX7cLP9onLfNnkt1i+JMAdSOjIxYSDg9s4Hv8RYqAcwJDsps&#10;W+bmdunVvUmbPKt26AGCwcj/zt1qMDgehqOM1cS65IrSDQo8gKdn5+ZS3rWwwKADBy5duIArzXHA&#10;j4GnvSK+zjlXFPA3J5WVnuPtGcxlxZ9pIQMIHIZ2rg5lmO4obeFdt66424KNtm1Ilo0jc6nXLhPR&#10;dJq+69iLAN24nYpUIoW/R7XQYPguS7ycO+gXjwLtRVFeVVZca6ZuiTCks8MVg7KqRAmFrk5w9nbu&#10;0HSpO9GzxCduEsp+ICXy2y8yBfveXvxk5gTWkn847Yf2ODTcAJ6+tPii3/jN7SzbwFDvuSf7qR97&#10;0fHDH5mZuQPfFjMzozcc+Y/3Pnjnb797FVt+6KHw4uXn/4O///t3vKTyjtO25Tu+2U7Kr//W4aUl&#10;a1O+997Kj/zQHTcexeovu3x5rVskhhaqHm+AOi7ZuQj0uwhGpzsv3BJlbhiUXyzuWuwxwq5v1btG&#10;fKl1uQJPWhagYoQC9ikmcZNKEFWSGa6Jinms+4wdasf92NQCAKNJJ8mpWVyQifXM0UAlC+omEDIh&#10;ryfHwwrjVwqjaGZwe5IWm0MFUWeSxYzjLiTUfi5EZoNd0vGSSuaJkM0yBhOGMaBtxWMzHTXNhlAN&#10;UrNOwFpeMIBSIGhvtON2GkbUZPN4KVvpxy2LQNFpECJXPI3di6iH2AI1MOSnB8JKmCt/LNpQkv1E&#10;WplKWA0s58WMqGNVAJaDGLP0YhQlqWiz2hCoDaNQFh8RTfrSfE5sGGn2qDQlu9iqqHDM68MGQ4Lc&#10;hOB1fGDNgtDaInFQtEAJG5aCrqoDM5/rPXDudL3x7Nl3QmaCE1r30Wcv8LxHCz+stfErjKnf/Z7f&#10;xf96/qM/8kM/+o9+/usCT//JB9/3wz/y1t3dZvnFh06f/djHPnrilqeVX3zrm9+If48ePepyqq8/&#10;ntiPX/vFnz9z5gyeXF5aueYgtZjamjICazWgzLGxcYO3tRo+//itAkIyp7z5+S3S1RbysroKwGfe&#10;c6RXgc/E3eLd82fP6scb4KlRr2/wLj8gqSJRAMEt0ZCsGOAp3l0hLjT4RfsLEyEsL2NJIzg7HWzn&#10;+IkTaysrBw8dAlwz9z1TFJhtCDZYY4Df2Pj41tYm/geMBNwEwpidn+8QCI4yHR2AFV9w5x95hNEk&#10;ltuCMWMv+Lk1qUaz2ac/GX6EMYbLFy8eOHQIkBH4G5vasSJhRMAC6FApMPriBtYUcQtkLIuPFtlo&#10;7FdiCVHd+HeVntPA2Zg0oNijx44Bv6pxHpPTYQ4OplWNm5gWZcKrgxPHLhoSCB5lwP6DB5VkCWg+&#10;Nz9/35e/PExv7wp9SHoMP8fpGxsfnpr88MWFF4a0mla0IUoO3V7EUYgyH2TEuplkM8sQBwuct3rq&#10;FLZ59IYbcJYx20D53/DM49/yglOfv+/gQKP77KfdMzjwwMbmbX/4kacMDMx98ws2jx/+BAZw4fLL&#10;3/Pvw8uXFlAZNRl3d+DQYRwmto8pxeEfOnLEnMgxwl7vni9+0bJ7Gg0rLdptlEyor7ARQPbHvtFd&#10;WFuETnjghAouq7wMm5yLsxCei/8ArpVGtiR3zpyLiDZewqb4wcwDVgS8tDsqHBL1ROaKUm7NKXoL&#10;jjN/S9svmh19p8pQ65vzVMbA3JB068YR7C72xRmAOKTo1AuSmxeOaJ4Tnzg6XzhYR6qRF1Yhe52O&#10;8vdwBoVXYH1dgWUa3jHoeojTVfGgz87gQO2eB+88dW6gUjnvUmMeOTe1f9abnh5cXt56xjPsg/Ol&#10;BxquP/Lhk4trG7edOPqZIDiG3T3l+GfX1m9bWNhw8ui//AJQuPecZ4/+yeKma83UeGZnx17w/MGH&#10;T3k7u91vfbE3Ory5tTP2538Z3nPPJcLu5CUvOTK9z/vg71/6tpcdePpNS+1O/TNfHPvUp87NzY1/&#10;57eF46PbG9ujH/lEdvrUEml+zx2pVEDXDqTWbX4gs4C6aovuYxMhQ/vIqBp6NrcNz4QxdHZLLA3b&#10;hAqZVOgVubv5TDUHjkx6BrVxnL0O2+MUAM/4wyzJLT7Mr7q44yKnaE+NkpT8Kpqxkl/v9M/OEb5J&#10;lr0895FKmyrhe5xWG6GBb2qFTdvQS9JuBohfkf1jYLphg+g+M2XMpJpBizacvtRRxPoE8QnZ7kID&#10;Zj535qWtVHPWh2TicdyZ8CiLhNzsEtMYBsY5J1l1MDLJMsFr1mWwIj1DfFpEi13WtPic7cSm3QC9&#10;RxsTHrqx4kHdN/tCVAshoLlP5bcSKu1csAUzy+Nj1F/ajfvyygOK75r7h/H0Zoroxd0k6O7lN/mV&#10;K9tkzSnFu1L58ZpX3fU//+Q/wq/VzOzc1xFsAp5+2z/+2bf/5m+WRSAObT//RS9xapBvfdnLpAP5&#10;79zy7c+89XEgUK/v5ert5bl/5wVAhnjy0U/cfc1BajF/+J54yi23mFcaDZUtjpvC5YTwFygT0Adw&#10;DRhIZnYTExO7qB93d7H85uam6X2JDMbJve3SYlnWE1igWq0ppQWI0xrUmOcifteIW0YGAjvOEbUD&#10;VwGa52KGzc2L588DNK+vrxtcZuDivulps+Agzz3HUHR8loBKURKYUplCFAX+mU/c+jqQNH6iT9x8&#10;M9aid1iMzeKQxRDXad+B5ZcWFwdYWmASNtbXDEmbvrOh4EYvl183mhQ04+isRY/6DTl5C89RaozZ&#10;sNR0yydXNyQJM/ldoKgQyFA1gncxt9b9OT6OQ8BsDDAgHctjGG5FxdaUsQt2rSCbjC1gWBd7jCg+&#10;AY6fGLev2m6vcdfLVg7tN3HqxYVvf/8fddeWd1BgYL+aK6EQHMjTn9Y4eHDmD//o4QrzGicnB269&#10;Zee+B4d3dhLyzen0vv/0vGfcFoY7X7jvaeOjNzz1xB+/9s6dXm+4Gw/8+Wdfd2D28uEDH3rlnd/1&#10;7vcO7e7umCn4Rip78q0kQRkgsQGOSxAfM29Xi+/L2g/F2+zcHJ3Asse+0S1Mo4dAYRRF5dv6wpqK&#10;8dO8yTJPLGOpIS8oxBI5x+xAcFk0UmDommvdc0wtDapzd2paamTOHMMRmYWwueJ8KmpM0yyTow4T&#10;a18CrCXkndcScu1w6YPFMQZFrGBQJCMmTuJcgD/nvpe7AdJ2Ix+YjstFnZcI6Zwalyu2ULXSxV35&#10;UQ5DKVUgeYtkMV15rvja2u6/emfbuVlrxRsOGcGwumoKpUPzZrl95vSWuj9l8Hf6/P7bnvGZqaln&#10;2N35aHFh+TmoT50y54H717xXevMzbUelO00LYPoLn/uB+Zk7Ds5/eWf3IDDGgbk/fuoJ71/9m7se&#10;enAZA7j9mcv75z45N33H7NQ9W9vTNxz5CND5vn2vf/Hz7t7ZOQjs8rS5T544Nvuzv3BDp5N4pWRK&#10;19h6DUCOXOvjMb7PjCwSo0JzVjUm/VuLvDQDmvQHq73dHnNEKmknltW0wceKJYdXCBvNLIIaEvlX&#10;+FFYjdTpadEkVo8WfnCZYLShc/ts4XWP5h7mIFK1uGz2C/DsB7k22rO8E2O7sXprdbc+MSgRc5yk&#10;8irBLjwury8Ba1/p9gCp8YrJoJlErp7A/JNlV7d6dkno+j6zWsxvJBqsRnUmv6SeJxhNm2rfwh2l&#10;XTFHkST1qE5JWhvt2jBzo4Bhe4lK0bAe4sWwUa0OWo9v0k5MrYGZW2v2mrEAtEWxNEKzlzYfbvPq&#10;ZooNZjhl1mMu3baxYgzVQPd7qasxNprFRIZSFUdmdwDoLJ7FNkUYSmoKFnaXKmS+368P1awm6fTw&#10;EcIeE0bb9NNHm+j9Vb7UQ4MDh48cvWah86fu/vja6qO4Rsk8zl9ewL9lSP3pP/skQMcr77preGjw&#10;5Kk3/eOf+QnR0k4Wcv3xJHk4wc/b3vYL1xykVpwesOmD991n9/qZRIjvz4OHD596+GEAxPn9B7qk&#10;PwFShadHx8d3dnbwSwmELdUBll9fXQX8UueZGfCtrBhXPTm5ubExPTt79tQpde/ZN3O9ju8ObFPp&#10;36Y5ptPIJgF9DziYCgElCJojHhXDSuBTforABwCoJW9PTtohdDoDbAck42tbU8K2axkMer3R0VEM&#10;FYNZWljAUeBYsJ067ZaBzADlcQgynhsdtb5DgFRHoGKc+6amFd2iCBhUEXmrVq9njn4M98ZsDA0N&#10;Cyub8DpJMBh5DO+ytXFwcBB/Sq8ifQt1JdvyAMGwz509O0EXjibjUdTpiD/x3IjeZhNnZHxi0pxD&#10;2Dkq77yQi2EwOI84rm964UGM+fjhjzx85hV/8bnXTU30bjz6B//gjbPvfO+Ltm0Uidh0rGshMkFw&#10;262Xo2gpCIZkEFGvJc9/1vvOXvjey5d3CPISfi9f+Odvf+75c6cGB4d+9IdeDqS+vPayd7yrV6vj&#10;KKb+lzfdfPMNfzQ88l1VernIcdxCfKpVdabiAGfn59e4R5xfC3khYdylcx8qnxuf8pTgMbXUai9z&#10;Xh/uHku5MizH8lH3HJbv35cjAJ36tnDwsKWuMIhw75KKjiksqReaXYlu9wLAXQq345vVEuflxnax&#10;ZM3yJBH4c6jU2WgIlbonriOQR1dVbrkApXCwPhcOpJaF49pOEPjOxEMLYzti9J3ZX0kAkxWzlDqo&#10;LTd0ZxrolcLMJS9heZBns6vV0nmblGshZ6St2uN5zzu4f+79lxZetLy8bX3Po1tYZnl5Sy4l6nFs&#10;te3AxyfqIQe/vlVzNyKwqWbTBjM+slWMJHNefl1m5uH6f8fvvOKBB5bw1p3f8bo7XvTvX/i89L57&#10;jYDvF0zez/zcCLZ0+/Nf/b2v/uBLv/F9v/+h1/6nuy9gqK+469Uvft4Hv+nF3/gfP3zRCcedoOga&#10;Yakr/QJAWxJKJmGx6XFTy9C2TrtMLh6mnza0yoMOG5F1JdImryKe25TBBvWywMe7gKkpnZsN9NKI&#10;wydXbatUZYZN+YdkEty4i4lhiyGhNkNJXLxiQLcZRZP02mm421UZgBXr43VrNDRxthHAJlxmWySw&#10;bDRUNS21mvkI9BnZmNGWjkMyjTFF8xQ0q7nQyGEXUc45wmDM64OaJozNkK1MUbI8s92CYwzOYk4q&#10;kQlFcgm1V4l9NSnycxU1qt5EJUt3UJ9YCDk/gjSZ9guOXmw90XQ+RDsFQd10Z4bCo4CtOEk/LuIq&#10;K5WoEfWzvNPUTkfK7KQsU6cksb4dIAqkSi6e0fR6hdjqUXctvu7aE9/59n8pQ7QrIPVfwWK+8EUO&#10;Rq+tLN94/IY3/MAPXseX1x/XFqQGyKtQnIBP5/kzZw4dPXrpwoX5AwfOnDoFOLhv6il40ut1jxw7&#10;3m61zNi4WjUSOsgz6gA9uzRXVvoJUCwQHv53bBYg1Ory8tTMDN7a3NwYHT2kCHQJcwGDJCpl93pq&#10;vX2dTqvVbF9oA68rdlGGzcYTb20BfQLZF360KRY4esMNyc7O0NAQ1sUGAazX1lYBfzUYMtP2izsy&#10;MoKdYhkcHZAHNoLCYGtjA+/iAE0TsroKUCvGF7AVFYWJW5aXAQSVHCmXEsBxeVlg5NKxqCwZGx8H&#10;OpSuwOIPazWssrK8jNcBMaemp/HKwqVLmIcL585ZaxRjXFA5SFeDV3AKALUPHjp0+tQjcS/GYNQa&#10;qJ9zk6R3u9jRgUOHU5r3bW1tDVPe3e31lJ9i2ptazY6uYeTihz7xhi98aRdothcHx45+9+vu/N1v&#10;/9b0Xe81dQo2iMncf+DA8tKSh10ElV4vlRni8travslZB1gNHhFSn7l4e6NhETwmqd+YOLTfu+/k&#10;/ObGFzBROHk7zenBgQfMsWTCMi/TbtdE7dSpC7ubxwggTxwDT2PyG/W6ecUQo6hzFKj6sdMTnbNH&#10;Od5P/ZG50y017oU0NpSmovBU3pPPOk2F83lwwS5ONFIOkSko5FDcsJDlFe4fQRC53kG5L7umRq9w&#10;d9Z1UsQo+rKn5L34zIkvVQPg40Y1ttyjQ0UwipwrDEn6Lo5ROhDXY+d8RdwRiVOvVmtO6OLsBcuo&#10;tzCk67u8cRUVZZ2x88HQnFOBkxUez+aZ5nh6pedoJmVUj0Oo12UKnh49tu81d/5ZL579f98LfN9x&#10;h+80LSpCvGKEOR1eVFaFvtzVHk5b7zvltEdHkfvvX9QG//Q/nL/jRd746HaldK/8P3wMVegWZuZz&#10;n738va/2dps3AU8LzT90Mnvx81BG5vx0lvmu0nD58F9jPO0H4VDVTwyA2nVgSXuGNONWnFVSUa2M&#10;UPFiVNHMOgHOtp6/TgzIGVIoYqmEaSGW8E2PYeYVROOGsCk7suQU80u2cEGGkpgUu2+Us8HcJDbc&#10;jCk3NJzmUNvzCrFHxZPmwxhmXp6sPb3Obi+sBgLZnY1O2Ahl/Bxb8IohcqDMgemh6kA1bvX6gzVz&#10;1k77nc1Wb6dnTG0idUOfjtUeAHc/6ddHaxinNWuaXoVI2vrB+5ZQbked+DWrDXQzxsB0FET1SHR7&#10;JbKkGiO57TCNDTd7E3nYJS0sZsVCO7X5NIWUwW4h9yzu+5SUmJjETE+sKZM+fuYYaHYokU+3E/Zo&#10;UnOS19KE/cDoteG6XK6FsDE93WbXYhcjFjkVzotpY3gvi53xhsLroW2QvuKP+pKkYPvrC9b895tJ&#10;n7jlaU5FPTk1feL4kU998hPSgfy19riz27y+yhNmlWsOUuOTCegMuNakb11zZ+fwsWOydJidm1tZ&#10;WQEwOnDoUK1a7bIrDm8NDg8Da3aJC02qwWY7wME2M8xzw7sgAAa1qGpqWC2xxfDuYI/Cj4nJyZT3&#10;u0VpZ6Rs901PY7OWvz06hk2p3w5gEbgTUOzyhfPiiTeYdaLUbrn+qWNvZXkJmE88sRTDstcwJngb&#10;m9kcGhkBthtjmyOWXzp/DkviRwOweJjcPKCzZOVYRimM5ie9vQ3oYGiYvoHA7uMTExgbDhErJkyF&#10;lJs1xo+dAqbLeFtO1TLexvK2WLv98EMP1usNpRVO7tu3trICrEnR9vb0zKzSH/cfPATgbs5hpP8x&#10;M2oKFI0NSArYiioIZ8fiG9ttDRv/YoE1837ufezu7h/+6cu6nQu5Sn5r65N3b37XS28+MPvng0Mv&#10;SImHMKu7tOi2+EbvstPI4mCrkV1pnXYnofPd8LC1V69t1FqEyCwG7NytrJjTC0A5ULWFLPAbH0dk&#10;Genk9VNGwNjMs5dR1jEKhMe72PtNt9xy+eJFJdUHBLD/LeVoVvjWhepeLeBX7hMnoKyjKDHQe6y2&#10;ixcRkwpU7KJM1FbolikHuHh7+eGhG0lZA1BIk02iLQtqJ+8GPnZiDzHHIsIVKEgtwV7Mtco/bi0V&#10;/y27D0k13FCL9JPMmeg53Ys2Uv5T5soYhgCxVPsOLrvZYA5iX2y6c5FzvL4GVgbixZ8+fQ/8Up9l&#10;WiiqI1WYWt7Jr1/yTYe+41v/DK/8y3c9B9VvlW24Fa9SKpxyH2uv6M3K7zMUenFnxKE73S6bKX+l&#10;8DzY3K5dwdk7+l+7e/jkgiPp8efW9nS/3y0LhNw9BOc8WLieP35RL+/+F7+Cf7//LT9+JaT2FGNi&#10;kmXeGVD3m6dWxayQT5joGWWP0vu8SuGxZgqQCoBo2ldyobGnVGkkaS788Mg4q6oxxjSgYqGS5Y1x&#10;+rRXs8Dsmz3rTfTd3SSD16a4YC8jxhPVjArudWIjrCPJq+kdbdxslnT7jlntmWGcKUkqASqBLo+K&#10;th6Gw92n2O6EMJLUwiDNgBybrwYGbUMmsWM3tZDGHdYgkHdV4oJvmm0UNu5XK0k7NWKdaS9meJKY&#10;h7dkzZU4NQ7bFBpJ1ktMb43vxi6eG2gGyreZC2wG8nsCHmG03AxZOWCDJl7XItbgaHmWSn6RB3bG&#10;ysFyFOpVM71us/GxZmryXrOHGgkovDpYYxY6xfHmYN1P2ihNI3qEELez2fEKUpqOH09YX+o3vv7V&#10;r3rd6xyHfXlp5cTNT/3u1732Yx/+8F9rOy99yYuvr/KEWeWag9T4MAOKXbpwAUhRHYQykgMS/eLn&#10;Pz83Pz87P58Qs0zNzAC34V1gTYBOob0RuhEDMg7RjVjeHYBNQzT3MPDK9ji8tbS4MDM7N0xM5lMo&#10;AsAnpyrd8VdinFK7gbcwHlnRqe3PbEkABCcnz589K0s+7AgDxkiWFxfx4w28LppTlhSyz5PtrgAQ&#10;YDGWx1tyeh4bGx8lvEbxcPH8+QFb39zfFJc4PTsrTYJiBTEJ2AJQO+YIVQSw4MbGhslw09RQJsl2&#10;gXipNQ4eObKytAQQCZxtQufx8Q0qSTQeMehAlkKowLUC1ivLyxGF7Bbh3uuhdMEhrK+tYtg42H1U&#10;oQgn4d2xsbE4SXDgujMgehWnEhBZfZM4X3VmrAyPWibO9u7O9OQDWBELjzUaOOMoog4dPoxtxgnQ&#10;f6CkG1pW54wpFjhz+vT++Zt0S1EKn52dnSicdezmzNwcCqGAt1xNK0/yFVeRlUbj4/fdcw8GcPzE&#10;iYFGgzC9bYEvbAzFhCsEHqub22C1Knn3Ywg/HPFZZPvlHs9OxSEYJDKYhxA5Vlv0qo5LKEqWHY7x&#10;dS4igHRqsCO28x0wFcCS5UhJz52nNjr29ApfCNfVV864NnuGYhguakTpg+XcE6FzLCC7N2Fl1z0p&#10;i2VHypabMr1Sw6Iufhn52c3tOC75Ce55eBdCkdB5nphjvdUDvsPoLltHZUyhovFdtGEZ62sYdNnz&#10;XVj6a1514IXPfX8vnn37v37OmdMrTrrT7ta9om9SDtMOi3e6ucjb0EWheqcKyO5utTu4wlti9xXE&#10;6CZEuluv5APDTA1LtcwZQRLS5egWdzrcVeeMq/VAcXIFwX9VH5/40B+97W2/+P3f+91/FU3tRfUQ&#10;UM8sHvpkhaMgZ6xxSmOFnpi013prjZQN6TGX9WUCnRhiTDq9pJ2E9ajaqNK/wrwmCusJg5L5vR0j&#10;bytJN/a6HhsfbY/WjcdGPWOpwyyshrqUZO2nu1upWUz6eMuCtWn5be2LqXUXWnK3zEOwZM/eNYBr&#10;ImZ+GDtp3IlNEeFVElwBTBFPO4l5zFXp4GGW2EnfwLQNwPTiDFsx7UjAXkCCdi9Owxq+//sA6KgU&#10;/KrZAtpU0NGOFnVeAYgtQgVbSFoJDi6sp/JFMSOSxEBzhTCaEud+fseL8eZmMsgnNJfmN6eBe5PZ&#10;hFUqodPcVk/R6Pm9MjvYftw2gbsMsxNS4FgyrIf1kXo0UDVde9pXsGKv1cP/KA/MvC+gYD2Wq593&#10;BaR+Ake9fNM3f8tP/fT/tr66NrFv8tf+n1+97RueXuatrz+uP64JSC0hsn5HASUFGmTQNn/gAOAm&#10;/rQ07CgCQFQ+yA7jYB45eXKSugVAIrHO+und3tzEAvqsSxOiZkfg6Y319f00TcN2gCOxcYAwIWlg&#10;wc31deWVmEp7bs6jZBm7VqK1CM6dTmf/wYN4Basba84oQYxfuRWSXlhvIpUnOVtWreJYgAuO33gj&#10;vt2A6dfX1zES3cb1GFtgZUMcP3LyIdo/m+1GrVoFCGbE4DrwfJWqbjzBsVh+IxDtxISZlxF209Mj&#10;HRkZxWgtO73fB3yXDDopEmSMk15d1e1yGWxbx16j0UwSDA/7wrAx4RbXQv9BHCBOx9rqyvTMrLQu&#10;WyTaZXoNJIpvzzXKddRnObFvHwaDycfAXvT81kCj9vt/mprdHmEQEPnQwCPtzs2DzIasMzDSkDdb&#10;SIWYJcKxUPTMaqpms6Vwn6Zl4wAa+hg/JgpbiHkTc3e32WkbQEfJFCfmP9igugPXSX6+4vipt94q&#10;ur3Featxjyuk1RuMmxFKU0OqnPgeg6J2BKEjdF24yRUoR9pawtPAwdlcx1K4QV/hU+GgMxUXjgP2&#10;yghVEFCduAWvHDoBiRhxXcAu20X+JAXLG5Xcqfd8o8t9fljeeUXn1J1xvXtUtGvFkzRVwhKga6FM&#10;FxXprDPKUeRBkMe7aOQlw7i+Q6ISfKtEERBXaItXcuwuy29kpSL5eLlvryzM0PM3v3H66Td9YG3j&#10;tl/+jcbO9kIRJWP7urQ0fMMR79ZbD9x//6ILqL/hsDUjPvLwgsZ24uiqJPKYDTx5xjMOGVO1POL7&#10;W44dz6uvEjWuU5YHjxc+a47IU4WjLkyvUJZ7JVtud95VhDgPlsfh635zffWtb3nL82975ldbQL4Q&#10;FUqmWYwwuLBvTX6VgSjtpMrno0mRl3SUe5JJZ8RA79RT1qCnFjoT/lqLYWgtfb2dXne3a9IIv5K7&#10;tonEVfw4rzvDlP2iPzWgB7bvMTDFcg0DK9Aoo6I3n08uOYvtsrULhU7PWSq3Da/SCPo9iv5RGKS5&#10;4ESkrxHxkTUppthyO0bZYOcRY6jmnQMe9S2oGlN6gCgnJZ8ik6ZkvDCZy95N+gkHT2G5uWub97On&#10;/BqLdIl8KZXJpPPDbySxicXDmlwadWHkHLwVGL6J2sXKWx1Sob8ewXeFXHU/kUqNETaGiX15CzKx&#10;MkPlIGdrNmhWyJQz5TEMRHhRRMJS2aqQpGpW4oFH6bzevUL4kXlPqETyW07c6Kw8vu8Hfxj/vuc9&#10;79lpNr/tpd/6T/7Zr1wHhdcf1xykHhocklUzA88s4BrfzcB/9rtORhP/Xjx/Hrht8fJl4C3Jpre3&#10;tw8fObKxsWHdinwxpLRD5hWAZpa/WKu529DyLwNuXl5eXl9fGxy0DMXz587hRUH2c2dOj46OmfKy&#10;28X2pWwWFgQOW15cBPjWOPHi6Pj47va2GRsvL8/t34899pmYCOiJPQnB60fdZyq4jKsB5swdeX0d&#10;AwY0BAwVMuixRRLL75uaNs9mPgBGDeVvbGD345OTAHxYYA5rbWzYz7DZY1+whBTOxuzc3IVz56xr&#10;c2vL+MAowu62Njaq7LYUYtYU4bkqBICe+sQENmuDJAAdGRlZXV1NSfNbxCP+b7exdxz1ytKSOvPC&#10;Ig9lm6jUgD5P076pKTsXJKSxtYOz5/dNfjYKv2t1ZQNbBizeN9kfaDxw8swrsBjGpu2EdNDjb4OP&#10;H60Gg9DNAnzKGOXJyfGhIQtN7Ha6LLRCHG9Cy0UhFqDioRET1WAZsdQYsAQ/g8PDim2vMs0eZdju&#10;7q4LbD92/LjOlOoNlE9y15Yh4GOw1A5TOslHGds52YOKNIcRpRJx3KqjWp19h/OsKHXdZUzay1GX&#10;W14tklckg5RUEJWyPlteIi4fW/DUbccJjh99jCLXQ3HtXilDsYSPczpZCF4+HrL5c9sv/ExSr+h9&#10;xH60WTdRrq5wapMS8by3KfHQTozulby0NUiZ5XHWwyts9YobBYb+X/vqQ0+/6ffuO/md/+7f77aa&#10;LVU7kTnAGLH6uS90Xvw878SNlQcfzM9ytRbsn/vkqXN34HsFm33k7B2H9n95bPwprWZXRiVPv8UO&#10;+Ytfjt0NCmrrq66+ygro7/LVlXtXHqSjtx2/oHopovapX8LWcitxp/tx+Lp/7ctf+mM/9taL5866&#10;V972Ez/qnp8+ed/kC2ozo4GFjZPgNPGVYTuGqvh5QrhpNuhDZ2gzSVUO4Im13xlj3VeAiNzxJPOQ&#10;8tjOHYP6AI6BWANzdPYChpkTHso5LlNPIS6OpJP6kaXDRGGkTEQ5fmCqBHCxtbARMRQQz42rBnA0&#10;GbRBWC+NMWbLN+l1Ekot+t2dDiB4QBW4YXBKwwl2ed36uVGe+WMwZZ1acC/vsA39tBUnnThjRnqO&#10;iasmH7ePVcVwf59Q2wv7rNEqeX0ikrvhVwdog2MS5wqOK2MQuoqYPX8h8u5pT0mQFZtoEu1ZfpOq&#10;uLdmapk+5oW2+CbwiAaipEO3lKRvWpc0Y5PjnjtQ3OadKBkjAvcLVvctocaU3PruYl6ldyVL7T3B&#10;0hOvUFoDVQtYX39cf1yjkLqJx+7uJOMG11ZX1fIFyAUUqCAPCWGl94iJgBUlfX5p6cTNNwPsLi8t&#10;AWytLi8DJ/EuoSWcq91QqEIYF4DJNMHVKqCz2cBtb1epEMCmsPrho8csW3tgwEyd2/aYmZ0doum1&#10;gxcm/hgdxSoAlJNTU2srK0DGeJ7f2o5yDwTBWfxkK5JQNJWZENVqGCo2Igs5tQZiATsi8zQwTTkW&#10;U3p2lUIOs3sLgksXL2JHWBK4UBwzZubQxAS2UyP8BRoGbFV8CRCzwL2siycmJwGI1QrZoZW1MmLw&#10;FsArxoBjNPeP3d0tWpS0eDrkN1clUACsP3DoEA5ze3trdm4eB0tfwipex2xgsYFG48zp01gFq+ME&#10;Yfufu/eZL3vxZ9/0hpOf/C/ParerszPZ877ho0k6+/H/jGrC5No9xsdsrK+NjIwSnyX7Jj5x+OD3&#10;P3xq6wXPnzw0d8GmsdF70Qvn//Iz69JGt9u9yxcvDtC9W5hkaHjwwkVzKI/MQtF+SzAVac6ABiG1&#10;HNvsQcTRKQUzYisqnqACwW/5sRtubNEXXFSuGlUfg6X2vCs5Y2f2rFMsvOsV+mDHSTva2OUmlk3x&#10;3CuOtC4cpkNH+lL6hIswFH9chpgim134uRubLgBnG1fuDhS17DoIi4PCAoFQnSqoMsjGfpXLLR7d&#10;HbvrUyyW3xOfFMKSwFl3l5G0A5d6Sx7VAvblmEknrXYbdPSzAhclNRbOcLLm0k0AY8fn5sZffPvv&#10;YeH1zdq33VHLMruEDIp53oMPpffee/mRhxd2dm968fM+2Gq95iMfvTwzM/ZD37+O5f/y86irt/Hk&#10;yw+M3nBk8R++5eA73zO1cHn921524PZnGeF97uyaG1huN1nE0HiFU6HE92KpK0Vctit7yn6FVyRf&#10;+oUOpByjuLf9q/n4yR/6/huOH/3+t/x4GUa7wI5cR3jzrfNToxKmCFpVwkratjBtG3UYGMD0ZazH&#10;TBXTD8vvIkxNFO71QzsHJIy93I5NUmeVarYF43xNLm8SaYPppjewjkbThyS91JfkmoZ+XmqyZi+3&#10;nebq1FRzt7aMuhuDqgHivhfmn1BA0kB1Zz+LPb9n/GvalalFK2qExs522IJspGzustcnjV0drJql&#10;R2bec9hOWA+rQ4HlqKemgk56GVY33zovMf3JQGhJKPR1Nju/xBzoKvxcUoJCHGzovGKTZPoKHEMm&#10;7jmLWWxYomR+/VQSzpiaPguFekoGnaR13qVJo+m+UiEVSF4bqYeNkHpzj0lQHYtnN6uTNL/1QMWS&#10;tYF6lpBFzYwv9TnFOWaTX8i1KtmTSUv9Vz4UUX7i5qdebQXI2soy/r+qe3l8jkWuhWVj76/TScOW&#10;1Z+qx/+Al+LVaU9kdLDiWvD1AcxUrdWa9JBWTjjbvOwBfGnecNWqzBkAPS+dPx+EIYBdh2bDWB6Q&#10;TfA04u+TmSszfkVp5KExf7EQcIcG0gCUygNv0pbOLPaAF2u1EzfdBESL5VdXVxXvJ8pT3h3L7Mlz&#10;QX26TYw/H37oQexufMJs9WoUOgNiAmfJiVlpanRUMFc7tVFij00macumw9jpTkdJ4/rRrTLLEINP&#10;4hhlwCCDDJU9LiUMDnmTZDMwrswrMGxMoHwAUQAAQANVz83P5zsKQ/PgK6QdGIPVEiRopRrH7gLe&#10;/ccyeNG6M5NkaGREbnpjlJgDCuybnsaTBk2scdZUsViq/Pb2X3w6XV599eu/68/v/JZ/p7O8vPpN&#10;H7778NLiKgavYEjbSxB2KezBN3WzddNr73y3fd4+//rf+f/Cn3nr7Hd8y7/74v2vJqbf4vxU9k1N&#10;mafh+nqasgGx01O9hG0KpGCuMNvYJuqxkbExTP7ExETM3sHd7W2cbuk98Of07KxgLv7dZKqOkjv/&#10;G9dqYRrtzKGpi+gyzjy6Qsvr5B9GS5GqLAd2OI2sCyl0SNGR1oLRAl4Ou3e77L6l4tkrzPjK8HRP&#10;flD4JZdxs3QOpXa7PI/QK+IVdZUWCY5xAb59Vy04vYcYd81JP7fq7bvobMk2lEtSqERyNbnedf2d&#10;JdmM76ZXB+EMT9TrqQ26WeLnOM8sdIp2t/eCITYM8sxvyL1cXvjcD3yFfOFV995ru3jne4695Qc2&#10;X/6SD7z8Jfk7n/nSKz71qXMsJ3qf+MS5E0fvfNpNf/LTBcLcbd703g/MZtmqRB1SxnulwBev5Fbu&#10;QLOmQt+lrojKT33Fcy6NDqm4dfmW7xT5V/Xx7n/xK1/4wpfe/6GPXvH6I4t79r0feMcvPDX4jGJB&#10;DLRV8uSRIApNTaH4EhP3GI3aL+hMVlo5JC2uU/Om6Fe4Ed8r0Hmu6DDnuLolnKP6S9o0nYh8cbe4&#10;5FEq+kSeWWgv+lX7I272hM6JepUDw1jNTuKFXU+9gnG+76jGjyHlyBhzp23gHjg2qFpmiqmlzXOa&#10;kJxo0q7yuLhvYJZ/FpYu2UlYC4dnRjADcSuWB197o20QPM18S1/UbYZ+pR7IBJCdgkarmwWeoXBP&#10;eeYBvksapjtPpQzM+opatOZCNlzk3tKqyqjNMFf6jilnPNekkPcg9o1ojwL2zygEp9/bMb5JRadl&#10;VUahKTXo2ceOSYa8UrxOKz19jXjsRMx9TrwcrvtUpV8JqZP+kwhS/9xP/viv/eZvnzh+5OSps9/3&#10;d1/zq7/1rqu3rzf/vTccPHDg6u3i1d9+x2e+eM/8zNRVPZbSXvaMva8enn7R33n+S1/y4qt0LL/x&#10;y7/0rvf+Lo7l2oLU+IQC6GxvbuKHXKBZxnNdukyYp0SrZbktwIPEQx670KRXNt1nEOxsbQnQGLQl&#10;LgaWUgoMcJLd2yVZKALJOO+hISBXLAAsvriwIDkBgKOUGDIA6TA68eL585JiK1Flm82RDjiOT0wA&#10;zLkcRIDXufn9WKxLaTjGqVxAAQ4zFuAYsOU6bZLHJyetZXB8HEds0pEsA1wGit3a2ABqdx7JAlIG&#10;Z5Pk8JEjNp5uVxEw8wcOYGwmg9ncxNYeuv8+Ex+zs3CbRh+TU1NtsrAYSVp0YYoUx4sYOUYSEH/s&#10;MBtcOmnDcFwGcwWgbJ7fa2ti4PAnTgf2gidAovIbqRA0YEhtQG1qTjD+s2dbP/NzNzzr2S/vdXd7&#10;SXVtrQXQLm9s5cMbiz84iGnHJIdB/Av/9/6bb37m0oqR3DiJb/vnT3vWs+783OcvYNIuXMz+yT/7&#10;9sGhPvaI+gFn7WOfaN730JtarRa2g2PE4f/aO1BD3TE2bvh+ZXnZCpJ+f3R0FHMr+hmVgMqY1ZWV&#10;iclJgVRpYATF1lZWNmdmHuM6lY9Huc9P/KgMzsoMseTIhYzBlz2cIyxLUKIvfpZjqDku1t3YLQuO&#10;dSGVu9kcQ+wVBiBuAEXvYOZWcb5vYqb5uueV4q/LdngSNoghdobQTrIShlU9L0eFC/46+lkPq3CK&#10;JG2HOLWwCObCQjv9yjR4R8fmuR3cgpr/ijyXtKxudwy6GjedoEJb/tznt8+cuysoAimdegRPlpZ2&#10;hX7PnFn92V+44bm3feO+SVvg81/qnTu7JK2Oeih/+9+sHTt+1zOeZiHNa+v+F764vrOzwpaAhu5i&#10;uQM5f37rt97zyrW1pqPM8eI7fucVrTbmDXPrf+CPxwYHXhUES67X87f/7atabRzRqkqy02fW3vne&#10;V62t542PLhjInfqrChT+8Pc+eObcxefccnP5xf/9l3/9UV/b/DpNrYONWYCEbja2MNfyKqM7pc7Y&#10;gCm7Db2ERYXKCrpG5D1z7JAzwQYW66YymrB3UXxaX6OZtlNLbo2A2JE5YMRshTSnEPpWZ1SAMHzE&#10;dAuB7zGQXM2OxM39eLeXUT/dj1nFZF40gO+BSm4XElSiRj/pWop4Fa9XQy8xtXcYBealnfYTImxb&#10;ucer0jJWPGsflA91n+novumhRWBXh+udzXZnox3WQ3MsIYy2zkzS2H5KWRKTwCtBSh05W2uw4mDN&#10;9NxxKvs/ZZvXGnUsaWpseuFZv4nx6sqoLBhruhCqLzNXn7ctczGoWWljxnkpPv60lMFlmaS9Zg/b&#10;rw1UlTeZOw4SantFro1E2BntAj2VHxFOd6Qy/QotNSumJwukPnn/vcDTD596ZHJqWjbVP/zWH78a&#10;hCh29H3f8z8J6V6lY/m1X/z5SwuLX/jSl67qsZT38qm7P/4d3/mKqwqpUYQs/M0Cwx/7cc+99/6v&#10;P/LDf5NDuCqQGh97YF+gnK2traWFhVarOTM7B9ymvJLDR48uLS7OUExsDspktgD1tii3MNUE+/Yi&#10;Smbx+yRu26jreh3gFVteWVoCzMWKEUloo735XOoLQGFjpqvVC+fPY8vmiRHHHfLH8iFRQDc2LpZO&#10;cSqKUAko26XmNZZART97wNkBsZdpIun9Z2HdFIQI5eAJ9i6WDrvDTkM+gP8AXk1NQSLZJNFDFn4u&#10;WbmpruO4R3No7cIo7Xa7uLkfTM/MqjDAeI4cPWr36Xu9BmB6tfrwyYeA2ndJXQNJi8tXDo70HuLg&#10;ZQASEf1jmV36ba9tbMjJpEpojuHJn9swNxA2yX4JaYCzlxcX7V42VeDY4yOPLFctsa+zu72Negjr&#10;StiDf5sonMLQVOYDA1P7/v+Dh15z/kLLJ8OHQ0Bh8NnPnsMIzaAjjjGtyoXBtFgsfLV6+dKlo8eP&#10;4+R6dNMyH0OOBONHIYAKRCptnLuY0Ta6S4Bf6Jm5uZQKXIwWy0sHErM2qNVqj1X6lfzv9vSyj8ay&#10;ThNc0JT5745TD5clEF6RypB/uiiucNHfUgu4zWqVgtHOG/LUCVCClYkbmBZyELxEnMtS3XHhEjqn&#10;Qo2FqUjVK0WaC6c6Vw2X+OjSZESyRoXwSTst+gtDveuwo3M4KXcZ6qrostKTb4+OJcuEm/0Sv76n&#10;Wta5ULHhfPe8onlUAxNdvby8tbi44Zh7bcolk0tQQUfI+M//YkGnr6yrsYxqNmacO7t26pHEOZao&#10;uTNHEoVXPU1pWl/+8g69vfduFNx//6KTzj988rLyNV24/T33XPby1kw79c3dzr33XtaUqkKzKznu&#10;ucScq4oVfv/jf+6eS/hxBZ7OITW+cZu9pJv4FgNSt0gRgMPBai7PrfgmlTarOQOCXqUvOXnfcr/Z&#10;tkjwZaAwJnYzCwpr3cuNmWVcZx8ow750i2PCdp5YaCjaD+V6oQw/9t75UgBb151cMYIcDloDpXr0&#10;dJUbxLdjAN40zQMvA6PJa6Ph0NSgTywOKGzUuLU8hpR32+AAgoFEOzuGzpNO6tWorPC8zmYnqO7U&#10;xxpGL/cAVxOsksaMUIm9KDQXjlzME1gSuxcR9FpLgo/rCCWpVwTNxEEsobJYYT/vwswYWmOcecAE&#10;+KRlEYYWuEg0L1fAvhLb1d1ImYoFrbdi4XU/EiGd5+zYKWPfoXl+09mjUG3kinXFrksTbyaHpsIy&#10;zxPB7Tyj8ckq/PjQH/7+S77xdqkX8C+e45WrAanf8oNvuv225+D/q3csL7/rlcdPnHDHYrz7A/f9&#10;rR8L0Cd2pL1cbZ0M4PuDD5+6ekWI3cb84j3/8Kd++k8++L7/YanMVYHUMl0eHR+v1+tAP0A8m+vr&#10;YxMTAGcW5c3o7GoUASDMzM6uLC/T7qKn3GwxOjUGEAoEK+cP2AuLAUVlvL+c0vPBQhOpDZBrx/j4&#10;OLbm02YE6Eo6ZiA2LDlKEtpIbmavTO7bJ0M6YVmgZzW6BWSstSL+BCA4cPDgDgeA/QHktft9MdZK&#10;QcfGLQRxehpIbnh0dIc2ydganncp9sDGFd2CBZRcY6qPanVufv7MqVMKSDdfFKw+MtJj+iN2p45J&#10;LIxJE+0N9JkQSVjAe72OsTUa5htt5YfnmaVGLl3tY0rXsDCZYylogWXxvM0mxbDTuXTx4uSUxa1r&#10;LwJ5ltVCNY7x7nS+sxhI3kCYmpnBi8tLS+MTE5iZjY0N8z8mN7+4sFCjSsRlgwt43XDDOFa85ab+&#10;hz+yOzI2VqEPiceMzIAJ8C2GIA4ODOgkykoce8Re0kLtjYFhhJi3ZrOJMgkHi0nDLmpU2sihxRwJ&#10;azUg721amlhqz8AAJgoziY3IRvCxar9SY5mQkBNpuLxx13roFV2JChcUIC6QnF/wjpkDx4LROo9K&#10;wxY+cxspmgIDxxk72FqKfekLHQqAutHi8lcoYDmOG0s6owkvNzz2y9ruogUwKLTCOYGtnRYOfWGR&#10;L5PqpDjAp+NSkaArR+7dWkWzJ9CvkQtZeo92U6GQ2rl0y/7vUUEzZflKyWsuc6JqV72wBEjDKGTX&#10;Q14ziPaWR7h4dGFioerCYjxyMT0apOZHbYeFDXZWFCfuJobvdDjuPoBbXpnnajCVkINe9W3FUjog&#10;rrOMz69rh3XW4F/zB2BW3OpZB5552Bn6dGF6Rhvr1OASaDPhkhQsri8cXAZ42jW6NyPlSRq7wrhv&#10;c6YztrsamDBB3slRIOpaxLZZzonAphQjqIVYOGUoIPAjzi8RsihjqbPMsprZ3/2wxqGFQVj1k15M&#10;lbZJGrCAJZvQj4+x29XaQBWrABxXB+u9ZsfL9Q4GjjM2GkrpgWLBRCmSjhiHnTZXd5N2F+/hAHut&#10;mB281nxp0otBBjGql9HUYH135Ub1CDDdKHBqSLpbHUYt5prpPs1Jgig0yJvloNllD5lDtv1O5AKh&#10;tIPh9aNaGFYDbBATXx2IKElnRLwJO0ygorgcFuL5TMpWPOvrto8x1SozZE5DeUlQERY3VTjtxoH1&#10;zT/7SkidPmmEH2fOnDnI32s98ByvXI0dfeTPPoV/3/rmN169Yym7AX7q7o+fPHX2KqWsYy8n77/3&#10;7b/6Kx/9xN3/+Gd+4iodDg7h537xlx8+9cjP/6OfvnqqkrWV1R/4gTcNDw1eXlq57Rue/sH/8JFr&#10;AlK3aEWML46N9XXRt/ZbEscNqp/1C5TwJ1wSauuuazR6cSx+NKLLsn4Fd5iSCDgFzAQcnI6N5abI&#10;9frqygqWEcmKTW1tbYWEa5JwxLTFkFRDv/GWz7K7Kw2x2gHxy7a7uzM2Pt5qNfHjNz4x6RryxH8b&#10;tsOD4gSTWu7shIRo9KwwqzvgaScCwfEKU2LjKCGwDBDk0NCQRcysrAB2qzbQ7+iuRYZvAchOENxL&#10;UmyNhr2ekCtbx4yTxgSiFAE0vHThAuDyADl16/7kKqhMLCOGv8yG+MnxA4kOsCnTFOf1+g71NgND&#10;QwI9NSJ7bHx1eVk4XvoQPMecYC0M4PDRo5jwDr3/8AoWlt5GofEeve2OHj+OIcn0GmUD8C4Q9vra&#10;Gpbf2alcuPzy8xdx7As0pc75VBQGXYpPcNQ4NAt7b7UwtwGJT3traEiYCRNiNoiA2tUqxiA/iF3m&#10;wAun4okAtFwOdSvD7GW2t9WRqavosS/UsrmH0LPjcYWxyq8ID3klW49yn1lBcwdeydy6iMfLyoEv&#10;FN9nzq1ZqhLnZu2gvPhXUcLqL3QCD4dBqT7v6FrlwUaqSJ0gu2Bbc53DoxPLXa54KOaY0eiRVhRZ&#10;7qZaVCsNRui0EEbiWd1GKK/qyS5acm2lFRboNnH+kqLkHVCWvbRcuV0l4OWGJ1GhO48sOSSKXEg4&#10;/gOQouONRBR5kosrMCzzInQplUHZhqWAtrGrJ8u3LJzh3RV6DLd6uSPTQeRyhVZelxPuX9G+qRPk&#10;zql6Nh7PqJc3vPmHv1qF6aM+sRxBsyiOm3E0EKUeobN6B2PmgxhgTXILwB6TQUR8sj0UJywxgbK5&#10;XljYeFyJcuNkg44AkVFYkdudBLxmopeZzCNTtJNJJvRJqljYSuyrNTCl87T1CKbW0pd1+l5guD+Q&#10;wLov82zS0p6snD0WBowHD33y36ZMM2IY/3qZscJVnP1Wd7trnC4GxhDvyAQVFdrhZewOzHqVZBjf&#10;u/sGe7vm4kz7vCxv5iv0z2Et8nCZdywTvDpYq43VLZKmZyS2vVjxsJfOVoejMul2tREG5qxSia2A&#10;yRiyyCwny4GpKCvHC5Xs0s+FLrHVAdVGVB2qmrFH11QfrAKtdvBMh1LRZSfhfmbufplnXn6YPV9a&#10;HStLyKz3k9yezyqHNOH4ga8z+gk+WkvtPYkg9RPyIT3Gn/7xH1ztHT33Wd/wW+969xt+4Af/1psU&#10;AXZf/93f8zv/+p1Xu/3xn/6f/4cb/+3PvPV33vH2v64bzFWB1I16QwKGicnJdcaR+PU6IJqlb0SR&#10;bIzxr8WR1OuXL14EZrIMv42NjGy0QvLw0yURMNAboBh+xoEsO7S22KawAb+UFy+cP3TkKPClkbFh&#10;2GGgjAmj63XFrwDOAsvWOx3gPOeGBtwJxLZ4+TIGIB+68fEJsa1nT5+e278foFMiY8WGT9JDA9C6&#10;zc7FGmlRU54Q+liIDNDx1iY2Aqy/tbGBtXBEavjDXkzO0e0uXLqE2eDFsaLGyqnpGQsq39zs0nEP&#10;MwB8iXGafzbvuYsAkxcHFth/8CAGMzU9vbS4qC3gSA8cPFinCFvIdXh4+ML582MUc+Po8LMtZwxs&#10;QR55whkyABFxaD5929v4F2XAIHMcYxrhYTJx4OfPnsXq2OkCp8s4fgCRIMBQO7QHAZ7DSDAzm3Q/&#10;VGIONvie90+GYUvZOtg4ygbVD0sLCxjACk3KPXPNG5BfytjYGC6VTXHw3a5sT7BZ5Wtis6isMDCs&#10;iGnEjtS4iVfMHoSwzwIgK5VzZ05XefpkKSOl/ld7OPAqGYZgjWCWQz/uHn25I1AkqLPXKLOMhUcE&#10;e7zIZ5cVI2J/oygfYRmKXWFgXLa4dj1/DuI79rTGGztluFZSRxi9Lb24kDplBqFzVi75QAOM7pmW&#10;aPxFwmJJUomf3iJgxdHV5RnQWyhq1YIskXQ+z2km0OMIOSdE0QgVmV42vpAUxPUCKoQ8n/YoF4U7&#10;TYszui5k2XumKxxnpnMh/EpKPgfoDlVjaygqyo6K3qPTbVxV4O5LlM+gV0qedyfaRc07X/Cy36JO&#10;3ONj91F+HLnxpr/6DeM7g36GyU2VuifXbeWGqEHQ2GKRyhT6ZoBjvSSNUxkqA2pbe1zV98RzVwMZ&#10;TZgdnm9aZLyFC5Cyacb44aowGsJwJ+NUQiBFXJ1+NVC6OKUI1vwHlGkxJdZuR3kJFR+9VsrgEiOY&#10;s1TRJ8CadMSmW2Ua91GXdRvxwNRwbaQGdB634gqlDUmrJ4PtCm1CvESGGVwryWjNYWcLpXB1uFob&#10;qROOm0sJPitUiXR6zS7bCrOMe8yd6QxD40JtmECFOmyUJUEt7FNI3evEhp4J/cNqmNAsr6JaVz5/&#10;ifVxeEpf1+clQmVirY12dnDhD2IGffw6mle3VQ9GM0ttY4uRf7Y/Y3OcNsUGJjrJasO1gDcH6HYt&#10;K3G6VrPIwYvdZq82EGF38tu+AlJnf53rc3N99Wfe8ubFxaVnP/vZXykuuv54/PE0wCjw9PNf/M1X&#10;lRFXv+Crv/2O3/jlX/pbt/f+u6+8a3hw4GMf/jD+//RnPusxMf5vnXQHki6rqG+/7Tmf/9xnv++v&#10;uZGrQo0k9BNw6uGAYFe6ZHwxAah5FlHWUUIh8BYwokSxwH8WfEWjYgWVz87NrdN6T87Wk1NTA8xZ&#10;ND3DxMTY2LiMO7AjLGZNbAUUU7a2Rxe21ZVlYFygK8AyxemZvcbcHLY5OGjsJr4ZAdHwXYItz8zO&#10;JgwS32KvHv3d+li+ZgLiivz+LEYEIHpjAzua37+fEhfr5Nshld6gw4myDPXziX2Zdx7XxbGYUGF7&#10;a5fKY/zQDjDZxCTUYSim2b4xw1BIGm9hJmfn51M6fJ8+darZbLZoZmKAlRyzobQwlJT84KFDTgds&#10;oYZ0vRA3PMw6RKgX2N1sQ5aXrYMzTSVrVuNmnV2JeSD52JiZRvu+DgrjwRgMOtfsYfNGPt4MEM+e&#10;vXThgpzCDx4+jBGinFCpgCqiSgH66Uce5i9WAkBvzab1OraPDV44d1YOJ1hGG8ehme031Sm6bFCD&#10;4ffvyLFjQkJYoEo+fpd3JHCMQNsWKjk61mfOi1oV5bj31R7l9sQrWMyyz4bzIZbtsaodqSa83AMk&#10;K5QDzpgZp68mROuE0QK+6ruNCpGMCEuacnSdv4TQG+np2KUwOs33o0GbX0SXJxqzVhE/KkBZ5LAE&#10;rgZwcNPxo6Xc8kxkfJE1k5vZMeQvJ6evcB0RcUsldOAV3ilagGGNRl1XzXMm4OVXc1Z9ToAhZKx5&#10;1nbE67uBFeGSeZR6cVJCHaML0ymfr1K5kjnor2VUSpV7MTU5uiFQdp7WrlV+aIQ6ce7KcTOvoepd&#10;VypoMa/wq3atpZJcuyLkGnnItzisypLZhMm93U5ns91eb7XXWngSN7tJTBeOME+EzDUb1nVXYYh3&#10;yBxykyJUh6rhQFUGz0HkB42oOhjVhmqAmGE9BDSsD9eqwzXbV2j73WtgSHI9Qz4qvxLUAtlc+MSR&#10;FQtEVA65J6uNXjvtNdO4o4+A7KsJBxMv7ZkPXdKNFQEj+YhyWHqtXmezI4tr2ywN6fBv2Ah9y2ex&#10;OsKv4arom8S8l0jcLJRf6QNYx8DW3Z0u/o+bvbSbGrpNs+5Wp73RNqU403BM9YF3KWWpj9Rx1LWh&#10;alQLsXdTilOJTq9r49FN90KzbbqmUB6t7oIwwKgs5ibtO44cg6zwmDKmXVYHqtZ2SePtpG3+3Knl&#10;QabixYGTbSMmkvLzGHP1Iob5CbLbBzLmu1L4ceX/j/34kb/3Pfj3R3/ip+7+5J/9+i/87NcXAP3W&#10;l73so5+42/2J53jl6xdP/9ov/jzw9Pt+999ePTz9O+94O2C0+3NkePhq7OXO7/j2v2FO+H/ndP3c&#10;T/64+/PCxYtHjx69JoQf+GAOj44C6+xQl9yQWJmQFF+YF86fr/IhDCcbgS7N9eSdJ950AqBqYEC2&#10;1gbCGo0VC6kOlN9hHYqNxvjk5Bphq4AjdqGePHxVxBRJb20Zcj1w6HCdLnKAj8C1DTrHrS4v67cN&#10;i+FH0Swj+HOIvfQo5xDlbD59hgiqAqlt2k5LvAsMhC2vrq6qrxGDB0xstVraPjC95BxOGpsps5pR&#10;xjTasz7IwaGhPl3ZsK5ELMpHxAwoMsYS2tlWCOCIbX7Pqxem9/2nJ2I5/eD/8Jr/+bOv/cjHdlQq&#10;yBe8RWvwAboTPjaGcGxxWcIh2W45qpq0bs/5JZdt1JzCQTDRhYHrzr6TGjvZgHOMKYURpoReUSF4&#10;MDjOyyZ0wysD/ZLXh+9wvBunOOuyOYZrMaS6uuL86dwCMnorb7zf34OkV6ThOH9Ap2wWMVwINnJR&#10;CgFw4kaoaqKQKe9xvY6jLasj3D2E0sJ+yZUllCCkHIKjGl5UdNmDxd3tkWhbuNwF+pSbL8vueO4W&#10;hNPelIMb3QiVry5mX6+g8PAKt2ldJ6KuHewunzvh/jLb/TWH1AwaNO2ytcphyL3Es/gSQ8zWc9jq&#10;1kYBKKvyiwAUqw3X43bPLuI493cTLe1LtiHJr7XKmfwg6RmHCsho4YlU9Ebm4S1vOCxvyeE0mQZ8&#10;rFqAS8XoaiNue6mBQkyr8rSrhvyKHHI70zarfuplzGT0FbDiRYN+FveBquN22lzetV1HgaHeOOmT&#10;X+8n4t0rdAwUE58x7ttYanP5sH0AtaettSbKAJojGq1rao2YQY90/IjE79JdG6gUh7C7uB01wjTu&#10;W+I6tRn6BNOZ+7+y9yUAdlRV2rW/9/r1vqWzQBJCAgRRcBkYBB0YwMGFJYgKCAaU6DCIyAiK4DgK&#10;CoqDiAwqLjAygOAAggs/gjAssoxiVGRLAiTQ2XrfXr+ltv8751TdrnQ2tg4B7jE8q+vdulvVq/ru&#10;qe98h0ZuFxzDmCDmRzU/Yk15bjGW1JU4jCnjmBBC2EZoSNoXSZQonHXSCq9zMSJiZru8Joli/H+u&#10;6JWHK7VR8hZhILkGzy0Q85skwfGJ67POpcSTrCcoOR1FHQgnVLLqbED8eDHhiQ/+4U9KmfHSi75x&#10;2jnnvYYeQu8/6sOnfPr005ecBCR95+23Gy9JRm07MYDdr1xw0Xe+dWF/X++vbrwee6ZCN3qf/d91&#10;+plfUDN2y213LH96xSs+lqzzWAjoU3FeDj38yIMOOhhgct6CBRjLk8ufvuK//nu7gNRYOUvCwpgj&#10;7fr7+wEc3fR9utxGasxXpiR/LBiH8pKsBPvJ21ookKZQqSQPJKDbNd3dRU770tzc3LN+PYlUjIwA&#10;ekrWGAEEwgxmwSDKDgiMhUMEZsnTCxBcBOPEV43CZdaYQ/l1A/3NzS1eKhCB2kaHhz3WBChxlj45&#10;0GcXNYUY5vPPr1pZrVTaOjrG2D2MYpLscJzzFApYF/qBPFOxSJBG0XlKjc4VSi5AbIsmNDnzEl0z&#10;RwIxgbNRhnQDx8exQqj5oX6ZtdEFF0suHhEqwQVAvBGszZqblVLHpjHEhGRyQk1WZFmVjUWRZRUD&#10;WAEvdTErdodch5LsQ0T9lFpzNvlL1iusNDqMNHhOMQ2ymFiRdFVJVZsgQtnIslaSjNnpACVyTh2l&#10;6iEhQl5DCk89C6PFi6x85LIUTOP8Ek6L6Cow48VV5BbhWmRnTJyyalBqhZB11kr9WXgtfVbznCWZ&#10;ZLkWaiG0IR86SX6u6NTpNIbiMDYyMtKZSymWOMXsVKvp4rcHVjaJj0xCJiG8eLgdRRRRpHyVakcd&#10;q9Zs2YXEq42qEw0O4j0DMloUpOiYlKHQqAax62DDSnOvxICnJNwRCSkCfwqd2q5zmbYRETHBYX9o&#10;RJLPlN0wUilMQkbS/D9mYzsFEqsOa8Tr9YpegPI1jvgjCgpJLJOPNheL95qAeBCJ4rXH2L06HpOK&#10;CEuFxIFhOpKXkVZ4dIWXalE4YlBoHgmPukWH1OqCKPHIAlnmbIOF/jhOUZamnJMGaNWxiVk+7ous&#10;NkVtMiOFPOk5ajpR+uOkNxRtaRlBOYywKuMEk5LRkGeDMizmGnOSkJLTtUjWSLnwIoobpps+sVxI&#10;oc+VFC1WktLciU2XXz2RA5tFc5z09hURc4Oz0uSJexPFxFtxLT4dWEhYTp1neQ7lkoliC0uaahDW&#10;Qko/zrLh5O+3OBcmpzePt86l3uy1evdtt+6xcIFsH3DoYSef+PHX3MPkzjvvOPtzZ5x//tdmTu+6&#10;+ZZbprStl+AEfeH2v3f9bsG8Of/5ve+rPd++pOMVd1cvWPimX//yF9/6xoUyYw899MBU052nbtIw&#10;luuvuwZjue6Gn++2YP69Dzz4EsYyJZBaPEMU8dbQ0NLa2t/X19fTIySE51etauM8I2UOYcxx9hPK&#10;sM2q1YC8Nc5YPsypOvCkBxYnKbpRCiKMGK/4eO46Duk8VCqSLEY8kSPskEa1qAS3myJr1Y2OjpRZ&#10;glro14Dvo1wMYAvdGx0dndbVJS6o9o5OCXSrsngIeb5bW4cGB1mOY9R1PYodrFaIoOz7hebm2tDQ&#10;rB12RDfWrSFhrDy/q8ZKoL+3Fx1G6/WNjYFkWGRuMfVwZIToFiwG51F2QBqFaPaJNIrL+VxE0a+v&#10;t7dufFy0OBx+GFNqnOFh07A1hJ5kuI6GB9diooh2398PPD1SqczaccetvlUPfF/lnZbCOMWiz6Dk&#10;LwRQKvKGyvySjRRUaCypNsOOVQJ82SQgqjYBfFkXppGqtild9iDwBbepfHuK/JDivwn/uqSqEUSY&#10;CuQlwtWiEKJowRlORaT4JIICVX5EJVwtWV1UmkMhLmfwsc1BW0loYCq0Zyr/tIKnUht+ZJNWKWos&#10;ym2Hs6CYAEaSFSVU0FO8+EpmRHVG6YoIEVVJc8ye01ascxPPt6Tzy2SdjJN3a1YmKlTqMQLOxaKc&#10;uKQEn6yCzDCMUmpKgsBU8HFWEoSwqWkODFTWrh1U70NEBEbGmCWXv8orUw6eM5jKbPimz8wEU8TX&#10;TGLxCqlaEhfi0w8onI7IwSysQamtMfy84+ZZTI4Rs+nE7BgO5RLAgUG5mrhafV6oYCarFI2HuZAo&#10;ZIKARD6meTPIcUtQj8QuuLzgXdkZViktYkTM6pj81vRuxTI8wyepDdL9iDnjCVAh+oYbKAPc2PFQ&#10;lStSdzEnSye3dC3xOjOqTvB6At6NhF6SrKVroVNwJX23LIUpOU4KM2nREFBCRCBXtUrirOh0igvN&#10;hbqOeup5xSdKtB/WRiq4xoxQ0uMQj5q5NJTkUKgdXoFc4OS8JzlDvqRDw87ZFFzIzA1/PElekyhP&#10;mzxg2y401eEklAfGa2M1yyl7cvrYt09nx8YNwTEkFJKEt0noI6oGOOlJzsvUQpaLn/Qe+nX8NAGu&#10;egk6Dy/f+fqK26S861NngOk3TiVRe1tO2ssfy1QpfkhkIR5xa7q7G5ub8UQEkMU/Eo1OfXh4HK5Y&#10;vmz6jJldM2Zgu72zE8i7sanJZ1QNIN7J/GMgack7SKoc5TJqIBWLkRGhKj69fLnwqgGn1qzubmlt&#10;k5gtUcdrB7xiwC25zYc46o4gF8uD4MD169bhQMqpnctJxkQqxrxqoX8ABLe2tRO+r1Q6p3VhkQAg&#10;Lt5lDG36zJlFTm0oXuTe9euFbYmer1m9GvisoaFxbGxMZKqBnlvb2lAh2sIAJW82gL7reevXrsVO&#10;gEKL/ZpCyJbEh5QrkcnNKNnU1GQ76zSGnmSkaoUlCq/BBgb629racRXhClEKypszBXGMTB5yFSao&#10;mBXK8ZnFYdm3/ypvtpGRcBbcqeThxP+aQY3KzWlnkpNTbJ94i7N8D4kLTAnfVlaozkipwykctCeR&#10;wpW/VnamUnQbAPEsq0Sld1Hp04V3IehcGOQcNRhmGRfyMkA4JEYmJ6UaY0pxiWQsiuss+yR7jprS&#10;wA+kD4pRnfXvyrGp5rconDiyAhGELTOZ8tRJB/DoDwzPnH7vq3iJ3vvwUb+4dVSR3YVJrvjWak21&#10;PbipOSELYWUSf2DHLXEJih6AsskLCUGcURA6nuPkAJF91sLjqwjnzTGFE2IJyGPF5QQCB7zyYOkO&#10;O8lMTi5qyWbCwXkkbh3UIrsScECeEQdEpbBYxlkyHbKj20iSMlqmm0u4EDb1LVER4fWUwXCf/e62&#10;ycGU6S83le0D+LYt6oZoPnM8MacoZ4BOQFb86LERBonqMzZYRM+Mw6RmWWYYLFRPU1Ul6jbxvwvk&#10;AjZdqp1WaK4d1VgRkMMTYyZp5PKkAl0ZKlMshR+JYomkSU/TLvJLmFBGxN2ULPHoNi3WDE6UGPvj&#10;xOiojlXtnLClbeHhyAKJ5rVco1+Da/PbK+oS/TxR0rXsnIOzbHkUQGl69sYuaMoKb8aT117atGnb&#10;ZpBaEkR7jBGJfywMh1yumfNsA1MCFouTae68nYcGBiipeK2WSzO8SLTW9BkzSEeZRTNE0xp3AUDV&#10;EiPRWTvsgKpQgJjHgmZMs6mJOMc4pKOzE/e9wcFB4GPJuYiNMAhIZ4O1OCSbDB5mALuoAWUkDXh/&#10;by8xPUqlPAuAoKr6+nocKDi7xmakufT22HPP5U89RWFwA/2eR10FFC42NAz09QEHAz0D4QW+P2PW&#10;LNE/EfoH6Z8wriLiOHazihwOdBgTUDZEVhhkl/SQxLGhHglVXLd2rWlY+qqdZIQBgmB0eBhApaWl&#10;FauRtWtWz5i1w5ZFqVMXo634SJmsgXb2pX8Gb5gKbirfqlwniiyhqAhKiUIC8oSYka1HtO0U+mRh&#10;lpzqTHYxkE07osIKFd5VbA1VubFRBkTlxBVUnU0MKeldUve2qfC3qkFxHrBfcbuzsZLZ1YWC0UpG&#10;WqFqRfVWs5dOvpVdP8hNQHqSKveFKhxQXteoE6GoHfIqQFzymHlxhGMQ4pvfLnzAE/57Q37XKuhy&#10;u9GlDv1S1a9wQkFB1axkbOdJs4Ldogl7mDymuA6dWBSd/YoPbGo25gCviXdH1OeQkx3GCY6l5U4U&#10;VIljTWwDkzSSRdY6FpYJ0Hg14OhAYjnXSlUW5mPtjjDyS7UoYKGM2EzSnpB8hWXkDSfnJPn90jch&#10;BJJDE7hcso7HlE+G+SVMgZDoRoLaDrvkcQnlLGJskyIH5XG0cnSlxpLOxg+jGtG10W3K8+JHFP+X&#10;p/y+hs0yQUFICckZk4eclzFOlW0iP3AKXq7e4ebI/+yzkiRGZwEH80xS7KAfEQc6ipyEa0TJdEzO&#10;d4NljBSL5fVUQCwUlBeSegLkea3geLiNkKBhbbQaoNskQhIaNjfB/Glx88eVQDg2dsGx83TGiLWS&#10;sEd4eezxDXOj8MSN3RKrV3fffdutsr3X3vs2t7YnL+V3XjBWGpftoYG+zo42/XjSpiH1yzUgRWBQ&#10;mwkb9Q0N8swTvzKwo+SUrqurA5qUTB/YBqRWz3sSxWPtCyUpLYkMsdHf1wc4jj+bW1p61q8X/26e&#10;NTGws5WBKXD8ymeeEU4FHlmoh4SiAa/r6lra2kZZAoJSiAP4s8YzyUIzjxnYXZJ1oxJs4I4p2a0B&#10;bcX3LJ5jQGFR18boJMBfsr6JaJ3gnpGREYEFBisHo/Mkd+37g/39kgvGZYgsmUooZcz4+LMrVuww&#10;e7ZIf/StXo3etrV3YK7WrlkjUhtVFhA0zYq+aieZ7wfCmBdaTrlc9mskt4c5nL9gwQvyc7PfV9Aq&#10;0zYSorAKIBMApDygoi+RqqcD0TpZ1bZsqj+lRKGApiJUCLNZkQ3w/xlfbJgmFglFN1pRkLMCyXKg&#10;5CZUIYmTyMGTEpirdDZq4ClinpBeVq56oXzg8hbAnULwJO2ikYgPBkIskWBERX5QRGEjoSDHCjgy&#10;ayVJFak4Ntl1i3iy0a70QVz+qjlhscq5EAKOysiTEdaY4JFvJ1epXC0SmS1vIbJLmu2iiwBP7G82&#10;KZs2YVM6OwyCgRT9GqNkgwFelKBYUZhOQtwElldDYhiblDpE4GDE7xKSzHwsmkHq7VVmVcdJBmy3&#10;IDIXRuBH4tI2OPKQjqwl3BKCehZTiVlMQ8Q3jIQolBJ4wrhaJtZHxOkb48Bw8ozCbVYOYTUMwscU&#10;c5nGp1qOIZm7KSqTqzToTZBL5GP0mZfH7APGSIiJ0Zh3KIgzimtREr8IDF8OA042LhQRNEWxgGHk&#10;FHOW6HATZZnVAEl4JCCaOFrzHHxr1JJJEE4LvRAoeLZj5poLtDjhf/5Y1S/XyJPNTAySx2bmupMn&#10;nRC0F46RqIdf8pNXOqH45oHaA3Jme07M3HH2T5tJnCJJUBNZhvNiEqNGiN3mJEiN3+NGK76HH/nL&#10;Eyv+HYC8oZA7fNFRi09NdBLmzN+1NF5e+vD9e+2930+/95237LFQP560aUj9cs1L87oJfUJCpgYH&#10;+ilL9thYfX29pBQhJWb82di4+vnnAZGrLDCHkm0dHQBGlAebUazBsmuCVvOSOLCu7tG//AU7+1et&#10;Er02oFsg6WFO7Oew+EaNMbrKfiIK2bJf/GfYfvzRv+44Z66R6qChBkHbgk5wIA4HCC4W65tbW4Fo&#10;KS/xyIjI8eZY1xmjQJdIa4IjEVU2bBwoIAxH9axfB7QnUYydXV1YA+BbkVuWlDF9vb01xtboJ1Dg&#10;QF+fyOph5zhTw0XFQtKPL318x2Ld0Qn4MMxqza8v5ssV8p27rkP0OCZ3knR0uRKG2GkX63KjY+U0&#10;NitGf8vl2sDAaGNjIZfzcLjQQMdKlYb6QhCE4+UqZtHzXEwV0GpLcz2ADZrA4XWFXMCCfQxu6AaN&#10;PcMjJdJRZZ5fterj6YF6hoZLaBc1YH+l6tcVPNRMvqggbG1tQDGDyOXjzU1FolcGwHwU/l+ukGef&#10;fWCm5+LPGmX9tUzUg4bwMMCf/QOj9fXUZ/StvlhAc48+VpGMJyVOaiOa3DgpkhNny9eqXAwCcTJB&#10;hKYKTzRS8TvxpObzhWxWRS5vK/SWzR2TpH7JZG9RGcWVcp9UInhR5dgTaRHlL08Bd6S6Kg7j7E4j&#10;k7YmXRhMMLCVO1nRVwSkqqhK5YqWYEFB/ClZXFgWbjZZScoDiYRuYWQIKirFoFoDeLy2RLeVArQg&#10;7FSKOxBGtZoKLFEnDT8NaK6qzO2y9k6zukx0BisLmS4sl1Nt7O3irY6VBNWZKnpVpdHBKOQCePWN&#10;OmNGFgmxkcoDJffmy0noHwHnR2Qkzam8DTfnROKBZm90hF8xhubECTyNyd8MFO64wJCUsYVdrSFn&#10;XWE1OoOvJUA4j1OOA9D7FMfHXm0zZipIWBM1FQarzJowBD9HlOvHZaJC5AsFgljOgR9KlAGQbkCi&#10;1NRWrp7Aul8l/gIhVDOhLsQMvKOwQmlfcoRuadRyNVF+dcKucj3TgDw771jMeKFIQ8ngyYiciBEk&#10;vSfnlz3rqAorBPqHYxyLXfJGxFncwwp5/mWYtXGfReBDiVIk+rhre8DTOcdrzMlZsAq2V296dZ41&#10;OF4eHKf+V3hFYREIdgsucbLLfq6lEFV9vxxwPvOQ3O2mzLkJdJ6QcGRZm8Y1SupHi39VlFin3qYE&#10;ipymZ8O3K5sQzlt02Ps2pzm95JNLFh977E6zd3hm1fNXXXutxliviP30B5c/8/QKpffc39tz3jlf&#10;+PBxH32lwg2XPf632265WWjKqFzC8k5fcpKoTb80Qz2/vul/XmyqlJd/7OsQUsOAm3tZpQ5AZ4hz&#10;WUt+Ow7yI2E4PBn7entm7TgbYAgP3QFWBSHZu8FBymtomiSl3Ng4OjwMeDSSZkaUlHiEvcpltDJr&#10;RwoQxMMJKIq0okdG0AQQdtf06diJCteuWb3TvJ1ROZoDqgbAwk4UwPN47erV07qmS85qYI3nVj47&#10;Z6d5Q4ODaAswHRAWnQzS7AzA9+2dnQK7cesDwkY/gaeFt11mpQ48vymicWCAxKcZj4Scw5wAfWtr&#10;qVQaGOinjCQtLQKDlEtVMrGLDDMOb2hqGuKsk36aXoQ46J2daBHw+v7fr8eMYUTtHR0ue7z6+1bm&#10;Oac37ue2E40wH4aOtSzMsOfl5u6009o164eHhtA0qgXmJP3m5uZKpeTXBnEgVhGiwF2rDorISV/P&#10;ahTAjK1b05/LVwH6586bB3y/pvvptvYOQYQ+J3ocHOihkQYBBoLJwb8qJXXvYTrNelSCeZ4xa1a+&#10;YGNxImcN51OS87lEka/Sost1FY9ZMRmEewMrcdJEFJe0iLTyMWm99PSyFaI5iFbQ5+7nnkOxeQsW&#10;0CsRTlSJIdexSsyWfYeKhzApIWK2gIQJSk4+JcEhcFneVBhpWKFQMrKZUBSoVdRqI0ML5hZdSeaX&#10;4lpXIU5FnJDOCABVbOxsPcKkUhA8l8srrojib6S50EOl6KyU/lS6ctlWOQKNDOM8K6UnG8o7Lp57&#10;JWPCOWXsrPCzLAZkHrL5YgQ9q7aEMq46rKggwjmZxMaZpH6Y1blT64QEUm8HxAo516Q0zheGkRH2&#10;VinlX30/es7BGhY9JUnjSmzxgpacycyKprhOgN2AX6P4lL0FEDCR8EhC3KikchuLuDXxHFgcPCFv&#10;cKJvYX1wfpbI8G18J/F2NCGCVgFwI4KenHXFZO4EZSMHkg78gEIhBYWKzAipilMOEydnhz4F+Zl5&#10;q1ampYDFuSmDGuUDZ3ogbstRIB50vjyJNQHIW/HdnMsi2fKWg3jbdNEyWYKc06yxXSvXsMYMOaKR&#10;/L4xRx6T6J4pFzTTWviCYw8xUWLsCR13dLJWqfnjNFgv74Y+60Xzqynqtm15RYe2q0FtxIjrvCRE&#10;0mAQbNF8JrMRJpRrAs2uwXkQDa8+b3tBeagiq5cwCFn6g7gxWKUaTE+nwFMhlQslh8jjxLDKNRTq&#10;Wut8yURjWxsSP+IXRfNffOoZ//Ce9z67YlmWEKLtZZpo1eFi+DKj6o8cefia9T0vB+9uzr5zwXnP&#10;PvvsK1Lzko999MSPv0TJF2D6y7//fYxa5VR/Y0Nq0wB4AjQEVAVgAjIj2Y3mlsbm5hqLeIjMBZ76&#10;gFkAPSgA0AY4C+xFEhmc+1AEmwvMD5F4fyE9i7+WXu+yVjRl9h4exh5828JJqsfGRvv7XAmCLBTq&#10;up9/HqiRFGSr1eHhoSajWdSgJR06C5paqFNyGeLPmTvsIJnGC8zSJiTHyB4wV8RD0DRQIx7bpLjN&#10;mQspg0w+v2b1ajSUvPjmXI/AuxgdZSHp6QHe6JzWVQGmHB83ONWfQHaMHVWtX7cWXRXIlc/lUOGq&#10;Z5/pmj6DeCPVquRAEehPy5JCAaBfmC3A1h7nowYqzXne6u5uweLkbi+Xd56/AIuNEo9r+syZPuuZ&#10;YDgeK5944k1nCgoqIQHspibJjdLW3i6gGQXQhMSP4h7c3tFJM2/bdZ4XRpHMLSU7zOcB8VFSFLVn&#10;zJyJRs2GBnxFUi0YIMdfUs5z1g6XuE/s7+jsxFURMYtGnjrYj66iEiELUeApLznQxEBfH0Xf8Nyi&#10;h3vsued6TtVe4ykiWnw+L5wckTzvnDatmTPJb/ZFd2pGJou4yvGh4vOUCpvyvyowpNyrSulZ9ijx&#10;PoHXkm1HllKSmFDQXrVaESaxQpmK0s3SyxMIXvgSSixZOA/Kt5iVWFaKGQrKK2xqS0JmU/pgyoEq&#10;caOSmlYJTQQES51Zd282pbmSFGTqcyS0bAWRJ4lgKJaI4rRkZZsVXQRXo/j1VaxnVp9bUkJnUxhK&#10;GWlLWNQywyJfjdoe+GN7Z8dRzChI6L+TWOApjyAR6Ehd8sn7AQnRszjhs5kpL+Ih6WyYqRpa6rZn&#10;16PM8BNP+YoCLmszY8Po0u2BTi0/hXCc5I4TRZmAWR4hgTwARHLQ4qKUpZfFcbIeYB2F5ZmcK9Rz&#10;LcqnCITKkYQk/JwoMhP7mRKBk7MkjGoBcJtT5zo5N6z5kU8ZSUixz2aPOHE/LKaOUCikZF2JSZ6Z&#10;QDep6aEHeboYAspVzpNus/o18xYAkb1ijqWpazFRRQhx5upzRCYOJe0PflcmZy4nT61fjRLpwDDO&#10;Fb0Q0BMANDQoVo+4IsD9JikJFoCAQ5J/RmGXwjQxHTEj+8gP/TL5gIma7DkiEYPafPLrxziQlafp&#10;sg3GWRsE/anLWVi9mHJBmqyH7UueF74kDCJs0NzTV0HFFz4MyXvjJ+bYsUkJd2gUtLahuTXCuDxW&#10;9st+LCGJTOl2PGZk1cLEOc1SKl7RE71wyvTOjGzbc0ham6nVdCU7G1yKISsAbfaa8UdNd3J2jznz&#10;d91shk5tL8koPeFFFwJVH/K+9//217965K+PPfTQA5vzNy974rFJss2iS53d2d/b8+C9dy/YbXfB&#10;rPiUDeBpVSYLrB+8567+vt5JytaTKpnUjdVr121VPTrbW3QyW9W5555z9ufO2GbqK9s1pJZnGz2V&#10;Ga4Jp5m8j7Xa6uefB1ym5NLsp5TgwqGhIfLa1tUBYZdKY7hRz915Z2AsAdD4qrW9HQBRgggBsPBw&#10;EjqH5B4vcC7uSKIJOUcjBRHWavIYbuL8f0Jibm1rT3Q2GhtRIbpBqQp93+NEgGGQ6AyQL9y20c8W&#10;Br7Y09LW1v3cc6I0gmr7+/u6uqZzEnTKEDnAQJZWAuxdRj/RDYA58ZXi8PHxcWGGiL5Hf2/vCE9U&#10;jhcPAJqtrW02I3Wmbg+jq4BEQxxeiS5JN4AM1q1dO62rSyB4XR1xxDF2HA4sOzw46LAfN2T1MqDM&#10;9s7OHk4D7opSYbUqTQScUgezverZZ4FoMTMWK2YUUgFvoN7V3c/PmDlrYGCgpaWF8n7XKJuDkwZU&#10;UQ4aTJrrAmpju5/fM2CwWBehq6Qh2NCAVUSVV1MC3wG45WxiHtA66kH3xEk/MjS08tlnMcxdFy4E&#10;oJ82fTo+hcuOz/r6epSRrJPsYie9cPH2oQn0psLBo7hgHn/0UckHiQ5gA4dgOFt+7++k6amVizoj&#10;wTaRcES5fpUEnkKoKllJVmRDSEfZmpUDW6UoT1HgxE9GpUMXj7hC2EqKBEVkv6pB+WKzAiDcW+UI&#10;D5XPWyQ1hGUhoDOlarhZj2kqomepkSpyxYb+6US9TghO2WyFWCorbTvAa1QmidAFzogQikh5qLwz&#10;Uo+RijRnqMaRME82fJlgq8WPkWZWNzIpvlFAaC0qOeX//u8qZmSR517kg+QotVKSU6CS8sh1nmG/&#10;mEq6WzqZ4/CGbDFjw0TlomguutpK/TClxdtye1Tu6u2F8M2UC+ID1AKWZI44fQkLSNMShZ3BnHgc&#10;t0eLUpcn4XGUApDEKIjnzIm4bc5PbgEsM+Wa83jniPYQ+6TgRqCQ06m4HinNBaZPqnlCC0EjNl92&#10;vsTkReKOTXy/NvlULdfhpC2kK8JZymMJ3eN4VKZ5E4hkpTn+HQO7owbSknaZ9o1bYNk3mKFB4n05&#10;U+ILpQl/3Ae+ZCJKFNVEQdAIiGtR5VUXqWsbAc0KXZg2ueEBSYmyhNHFIdpKbh7CWo6i6lg19plC&#10;g+WHpGrPCWWbIx9i1sY27Tgf80AIwQLBm8KuiY00gjMKJfARLbJkB4v6yWdoC6kdU4opYP3vkF4I&#10;xDbToy1Oi0Nf8TqQ8iNy5KVD80M5zLEM4Dzt+IvDNINoQy+1EW7+8twYT2ubIjvhk6dcffXVn/jE&#10;yWvX937mU5/YGMXus9ebZ07v+sOfH20o1p3y6dMlaaIkJMceFFA7f/qDy4HOF8ybs+zplUccevBP&#10;rr8RcPb8878GFPvDK69WeLrouiXfB25+3yEHrVnfO2Nax7KnT/7y2Wd+5uwvnb7kpMcef+KpZ1by&#10;zpUnfOSDkxzbF3zly8d86GiFmwW1CzTHBnA5ettYX1y9rme0NH7TDTc8/Kc/N9QXURVWDsL3kLQ7&#10;ioXyWjFrau7M5GkeYc8u0JhIUAtHAgCXyGO+bzPu8RkUEs4LgraODvxramrGU6p71arnV63CgcQT&#10;qK9f091t8/u4iJEH0CHAlsFYU55hijI7PDQETAbQJtmq8S3gJkAbCf16HtEbmpt3nE1sE/qqrw9V&#10;9ff1CW3aYQU9HIUeihAH6eL19hgUvDwgD9S29nY0On36jBp7gsUXLgnS5flKyNW2xQeMbQxQ4qUk&#10;Uzo6I9xrkR9BDYD18sSV8EdgYswbvi0yfJTMkTAUkwc5HjgAo23tHZVKBcME1l+zuls4EuIhRiUo&#10;BhAvKxB5zJdKpRwvPiRoEssDydSIycf+zq4uTMjgwIDLbnVA2JbWtmbOYYkDGxsb8ewHpEBtKIOG&#10;UKA0Ojo2NobRCd2F9Ac9D4eQzl9LS4Xns1arKoqCeDrRoqxYMEZ0b4iTU2K9NHvOnDlz56Jy4VGI&#10;aHfIjF6itrO7OmESc4YgDBBnDePFMG2GQbhCVHSdOIlRA2b7+eee2/K1Km2pRICKKqCSj2RiFhOK&#10;hWSTzqYBF2+oolAr7ocSj1OEhGyWEJZx9KTpLBuEneKOaMgIuVlctly5JUGN0m1BdSo9yiSNP4mA&#10;VIsEQXIpBcXOsibY7xtmXdrKy54VBpHmFLNCaqjx2lX5zqWYWj9ksiomh2RzqmfTgwsGTXU8nDSv&#10;ai6b5ialpgRZVRNBtOlshGkmHUfFmG6sx6eOykLzSekbs+ouapLVskdCMtL3CRMZMWXqMqus5K0F&#10;L78FbCWhk0onceMAzVeNSo3r1rOdOs8lyoEhwh1+lTzKNqcoT9SaMZw6zyvmGJkJo4NROFMEAAr5&#10;JEQM8oiHy7F0AacBNyXpt1Og3NfV4WqtXGNsbYu/X95wkuebxOPY+4yNiHvCGthBBRjdcAsey25Y&#10;+LbQks81UgggaTyXw4DzLKKYXyNPObl7MQQSDImY9UFvLwiwWkl+ItLC5ozoIrSHwyVZDFCkP+aT&#10;BHXOtZm4wpc2JTYH+qyO1IjQLMwW7jWlWSl6mD3S0/CsZDoJy1rsR4/tvMNp1R3MQBwxt55XZ6aV&#10;6A+yrzomXE4ea0a//FUSVZlz+HdPEY0m7hmk8UcaILSqiQxJ3CgZK7E44aTizEcPI2x7jTliins0&#10;7SiJ2cD8iFhIxOnkDU5GQznMx2vBuB9N4lIbMh8T/7S9Wvazm28Bnp4+rePLKal6kq1eu+65NWsf&#10;W/70xz96zL+dcw724BPb2JPdefn3vw9k/NDSvy5/esUwvx8WA4o9+cTj8S+Lj7970YUNxSKqRflf&#10;//IXX7ngItkPPL30L3+RnQqIK/u/P/357/Z9p2xffsnF+Cfbnz399AfvvVu2Z86YgV7deecd1990&#10;6zcu/DqqAp5G31Qlu+w059c3/Y/2UrNiUhAAP/X39hZZB8NmZABMKYrR2KCnFLszhclQKZdxhwHG&#10;EoTqpGFPgJiiqZfzvJ516+SJiErWrlkt4Bv1CF6nF6u1WteMGWgUeA41V5jdS+2Wy4Ag40ykBhxb&#10;u2YNJZdpbBR3JhrCJwDc2OioPP8EYbOkdR6AD189t3IlahbGcF1dHeqR9ONAlpIFHXCwiTkGBCsB&#10;i0dGlj/1VEdnJ74dHhzEVyiMVvp6e3wGgsCy9Tx2QFvsqWeKtvBhaD0AOF6roRXK7BiGIjLIKatp&#10;4+lly7BJIn2VCg5pbmkVkkNNKMi5nMnJZWQCcQgmhEB2qYSJQuXi9pbFwBhLZYs7HPO8bs2aaV1d&#10;NFelEvq2y267oQBQKQZlcGIU9DnHhBPJ8ohWqJ/Fomh141ugMyFnswed3idgcqT1xuZmcUtL8nkM&#10;DW2hz0MM5VGmt6dn5wUL+np7JS89zmCVs/mQeGJX1wjLv4icIs4LTgf2S9goCcI0NnYxbRr7UUDO&#10;YBRFW77/S37KbII9ZmKYCjuqPH8pFA4V6lL4WGlXK8qsQrrK5SnSGcJGSAWV442JGYL2lK9UPNZZ&#10;cQ/lEFXUZ1nIiVNZ6ByKH2JsKGuddYWq/isCdDZhDcdHkvi0ctOyT9dKc75MeFWlOZZzMLMrhyzF&#10;OTMtSvFD3tHHgrZ5nWBvrNid5g8X+rgwwi0lsCOZwNULgdTBP/ECAc1l3edqxSXLAPXqgF658PLY&#10;SOMgs0KKKtVllmGiVkSKpy4+bAXQs+uorEiLbLCqtyileCpidbt4GpjsImYp6FxD3s65fqlaK0XC&#10;DJYk2BSHl3fwL2S3q5zHGCixyj8ZyXdtpufKonln2JfwRVgxLxJ6BooD2yUJVjioDse6AH90wm3p&#10;D8UyuoDyhkBV0dQLAazzLiaPmcyUJdEn0ToOo2N4GpPgtFGr+I7L56LMhGxO8xkymhQZaWEVB9VQ&#10;aNZoL2TRQKKI8HiBszkvOjEiJEqSrnfOpi4MLKBaOpIp1IykTZFAMUSrLyKGCSY15OjTyI9I8s8k&#10;OrjjOYC/ftk3KYs7FhiRzbwR7pqBLllquuQuYbFqYWzg2gfsxj8j5CjNiEZMyB7XczXkiFLquU2M&#10;eFMlq+Q3UkR2J8IMv38g5RTmh1AKGNuSeE26vVEUozHJS23GGkdvF3beOV/A58qVzz14z12bDEw8&#10;5VOfkg1g7iK/93vg4T8CiMvOU8/8wjdnzCR/9jveDmT8q1//5v3ve+9Wc27/vzvuVNWiUQB6oZEs&#10;ev+h4j/eZE/Qya2GTh71oQ8p77VwP1rbN1Bd3H3hbn965I8nvKbO0ZR4qYHDVjz1FHkKXRc4Cahx&#10;sL9/lAGr6DGTSl1TE1AgsF17RwcF2XH2E6Aom71Na7q7xZ+KeyuAoCRYAXQDEpV8hG3tHZQVJQgq&#10;DCtNTpcoDmxsiJ9YXF9oa8bMmT3r1+PBCbiGnUDKwJEAeXK3amppQfl1a9egYw0sP0J50atVwDJU&#10;jp6jxR3nzAFeFJ+xEDYoTXpjI25zGB1aEYBO0oG2DQwq6R7RxPq1azEb/X19OBYVdk7rQvmEmcB+&#10;X4Hg6PnI8DBgpQxflLwlEYwAXPQk4kw0aL2RPcFKoc/mecB0Vbm3wOvSnHwlUhjtnZ1oMWCAS8qA&#10;kiHZcdCoevxj3nacPVv8suNsxMyuq5u5ww6YcEB5nyE1CqAqcaijG8IUx/BxdmKGd/gTpw837oH+&#10;fpwaWqIwjF67erW4b1EVEWBct1QqAf4S12VoCNOeLxCvRog6JNfASy9MKdYbxPBhF7ty+QNhY7qE&#10;tIPTgYYpYLS/H61Q4p58HpXQV2mG+c2ZyjeeEqMn5PBUDKJsCHtBlcymD5Tc41KP4h9jQ3y94tgW&#10;PJ2hKIQ19vHLVWokoYeW8phKVVkXqZL5kwVkhd/tiHBE1hWdVSBRO7Op1LNq09moUDUPcoiAdbk2&#10;0rThEZe1xQ2crgEsYUDlSEXeVWxv1RxD8wn0KbrR0qJUogT7UtaKIXBZDhF5b3bxWlnWu/A6slwd&#10;5eSWc6Ec+VlQm56amoB15VHOvAcweZ+v8H12+aS43XJJyLup7MJJpOtlnaY87lkCuvzJfmtPcPmk&#10;zEGvqpfapKzg5ObEluU1eIXWunxjnkSXWeiDfacckhgQvMaGW+c5eYrqw93EThOFkG7LeC0YqxEZ&#10;moXzEi6u4HKphfYTzbc6UiXhi9CQsMXaeI2wdTVIQDZuA5WAU5bwZOZJ207ytkhOlpDlPnIFL9dA&#10;E1srx2GN9eMY2Ic+S0FHBqolZWonUbdwPNvNU6ITnCLR6KD3TExvCZnMHbI/vjJSq41W0Zlg3A/L&#10;YRwmahjkpG/IWeJ0dwwGr4mSCX4cxOq2RVTE9OpyLnn9XbfgupS/k7rt5FzCtRVK7Y5JowhLFgAx&#10;jeQfrRXLvl+uRZL7pprkR8Sf1dFKdawalP2ABbMN6S2vdog0EsYOniE5akvoKxw/wFQZz3ExS435&#10;XFOBz7ItPnvif5smv2eg9WgUhpMUPwhmUw6fiX/aXhUDjP7hlVdfctGFH1502IePOa6f359PskmQ&#10;VEwRJ9TGJVf85KdX/rCxseE/vnv5/Hk7b7KqzVXbUF/U52JbQ+ppndNm7bhjhR26QDYwICoRn25l&#10;ri2AwAijKPx7ftUqAGWLV+FFDuYjrY/6+sGBAYBRVCIMYwBQka7Dk3JoYAA4C2BrjBGbvCaWZy1g&#10;3Pp1aysiwYE7O6O3kZGRjs5OokS3to4ychUIDqgHrDbAABTPbHmTC0AGpCgKXAXWrgbuBLajiEXG&#10;68DlgIwi6QAICHSOA4U0jC5VWIVaIB3HRxbEdS2M8ICd95K9RRL+PfH4YxgFxk7sEc9bt2aNLAyE&#10;3CIyghJM2dzaClgJwEqigSMj0gRlq2lqAjYVTzPKoAPiP8NAGtlxLp5pnzU9BIWILso4k1tilt+W&#10;MgClolpYzy3iNK1bu1bSEEo31rGDH1Utf/LJlc88UxodRSfbWfSwniRHCHyQ/jd3Y+68eahWUHhb&#10;e3s9vzEQdW3xcGIb+3H+sKjomDato3OaOMtxjgS7AM1jY/26dcR4YfDX19ODqcbYp02fjp5jDaCQ&#10;MYbT1tExfeZMIY0kDJyRka38AFLXo3JIS3CekC7Eg5hCtJxwbxTrIEvwFbSktOoUe0GBrayjVCgf&#10;GzlQLcFzKqme+F9VsYzXOVRJziU4NfUEO4q1ktUwYeSncjoGWR/zJIYDM1ii7BpD2uKIw0ghYBVd&#10;pzJHCojMKoTIn4pyLQ5+cUun0+WyTrPkwcECoyohkoosnnX3pmsYKRBNSkOjYis56DmnEr8rbRZF&#10;WRaonWYuVMOx5DYic87LNkmxPoGqM19NvLjYwJmXBlCmqiYTq6zs5ChytjqzWUD/qoNq5knzJUQO&#10;XeIcc85CI0mnQuAsTdDOQXUUSpgwkoghbQMsWqagSXm2kKOUEsckpCZJzcjqeGFQ5myChC6jQKLx&#10;mBXtV5hAxHrMQhEGpgTE5KSMtulyXhVC25QahpghrL/huI5bZzueYXvsjpWcMrySxc/CZUk7dJ5I&#10;FJyuheglpFKS6DHTCXVJ6gRXpRzF1wS7h21SoIskFyP25WyvzqXsjxYF9pG/mZErxUrienPYcx/E&#10;THRJFAbFy8zSHwbLbhBzIxYhQYOc4pXhSq1co4WCIYxq9vf7YaLZR7Mh6wrWvSatPVbXFqK5a5GG&#10;dxCJ7DdxQpjEgmLMGyE+j8mqfxHTb1JWieUWXUxCrVQlZrkIiGPlwGIsk7zUk/5pe1XsE584+Z8O&#10;PuCET55y0WXfayjWnXnqP29c5s7bb5eNn/7g8j3etBs25szZEdtqJ/4k9/B7D/n7dx1w429++9ya&#10;tdOndSgmxiZttwXzb7zhBtkG+H70b0/g2K32NlcobBWpb9WGh4e3LDDwRiF+jJfHybfKXl6ClRwr&#10;RoinvR3wUUQngI0EaAqbAtBHHMAWO1bxEKLwwc5O8hYzfwOH9K5f77CbFvc64OAcB/zhISo064Q/&#10;EIYiCy2O3gqnLSTXOCdFB4IH4CPQNjIiWJAAIjuWmhluCgID3KfVGHOIRbJDQAMF4XGBxsZGdFIA&#10;q8doT9BPaWxMfJZAzMm26zYwBcVjd6lQO8aZIw5QCKgye/acAndJfHUAkcLZkCyPworJMQ+7v7cX&#10;PUTTFjvRiRRRqwFMo4kmllKRIKqd5s1b3d2Nyenv68N+WZCQQGEuh6+eeOyxgOEmDhQ6xyhTqbC9&#10;ds0aiYaUvPEeszXwVSfTuLGn+7nnEga5baPzWC3MmDkTyxUsitAusCwAD9HfmUY/b/581GyzT1rJ&#10;F3ICBYKAbW1tAOvCb8FROLklzgqEr9ATiQSlbJFr1rS0tVHoJ4u9sBrgGgzK58tpsL9/9z32QIWP&#10;PfronLlzxZ0vtKJyeRzrB2xs+ZW60mlW4X2KdKFc0aqkAKBsmJqRyWuYxdaKX6uUKxRhWi4k5YoW&#10;yK7CAZUnFfgyA/pt1Y1MosdQ+WgV2SC1SDzHG0qIWJPyv0ikoNA5MixhSUZoSq6ZLGxV4FIWD+qK&#10;lRVImhcmzrpys9hanMrymXX0puQZW9LZqIA/lWtQwX0llCF0ZOFGKw1vaV1pb2eFC+VFRCpLEmUn&#10;3Eg07Gx5IaAY5NKKFFOTr8RY1FlQk2lkklbKygS3IgWvlYhKVgdQoLZMJt3E7Fc/2wugW3mg7JeA&#10;dmNXQuhwylyieQDU+uUA2JR5AiaAL5MmSD8ulmTj+F8toBBFTCyfW45yMyXhCzm2/UhcuVS+Shp8&#10;dBAH5BlpsnC6YeaZ8MC6NZISPKglrGVCfhJIyHoaTPM1BHcarFPhFQhu0zqzziWfK92qTNYIsqy8&#10;LQmCKHGgk6qFBDGxriu+AFBSwLBjzsxCHutCWyH2bWJTkNeZpAPxVb4pZ4SSz5wF6flaiAy+otAB&#10;3GUbcuRXrgS0ZqgFAKyU5tGxkvr5J1IbqwKIG5yY3XQojUDIIw1TQRUmh1iBTykPORAxFuqz0LJz&#10;DZ5IiAD1R8yhMlgFnJO0kz43gHJQ9pk1jvVGLF5wilknNXFeMlFKdiOoRJLDEpPg5F1+vUCJG40N&#10;X5hE21O+pDesnfTho0ZL40LSaOvo/NGPfnjQQe/5hx9cPkm5+ac/+5/nu7sbGxp+d98D1193DfZ8&#10;/nP/evqZX7j7rt9h+5bb7rjkogux0dTQsNdb3rLo/YeisJAuhMtBSKC5+ec334I/lVjH2V/+yj77&#10;7AsUvsOsWTf96rYPLzrshcQLvu3NuwOpq0oee/wJgzU9RsdKA339qrkt2xPLli855V80pDbe+ta3&#10;LuCsdXzTJeYi/o8yPuAOS2+WQo7PC1kXjySoAZptK3mIYk+UmsPvizmZa/pUIzklI5fPBVhwmwkl&#10;jl614/aR5q3gl3eJApfruHQvrlEBoLQKa1NQFllOTCtpA4QNjBsaeY4B2WNDItZ9PMIlX7Q94Vwk&#10;Jx8x5Gz5jDhuHR1AQ/R08AMv5yXP3Yhj4c0EJdBdMn0jTwRQ0oID3PRdz435eaT4oNUKuVcp9CdI&#10;0BiLeAhpwJTZwKekKBdYQPnYaj692bSsadOm9bAiuNIYRvfI4WI7bW2tff39GCa9u2SRNcelPqBw&#10;V9e03r4+OV8CmgVkEMqfOWNgcBDFFLjETAYcIgZ8z2skioV3BY3ZeBKQBGwrEG2lIgqAAoySzCmx&#10;0djUyEuOEs4jB3TWPJJYoYkC7gdSHxkekVNM5yvn0bnmU9/a2ioLAAJJ/GStK1Is6YEHHDhr1sye&#10;nl5F5JVZYtp9botOOdPIyBgrpKjwq1J2E/EKlTA8q52neNiqfJLkiAm7aYbFQEXRKZSvGNLZLCqp&#10;X3wi/UdWnlmlNxeIliVCKGK3Ao5ZGWnJ8pjmbXFU8JyqXNGpUwQ4EaNpZJIgKqUOpe7H2nkbQGQ1&#10;5IxQdKjSsijXrGLdiOtXVSuudwG4kqmR1wOCZYV5ApQcpuXd7NnMIl2JAhTPvSxpRGRDObal80rm&#10;T7E+jEyspwK+Kq+NWlfwDwRXbF5JfKjFiXr1kU1pmSYGstQll2WkbA8PAwFqEXtYCZKSY9WMSbmO&#10;+b7kfTWYsEvyHhxmR28diGDNkYssES1k3FioFKm/MyYGiG3ImwJB6ibf06OIlUKYDIKVUb6BOBKh&#10;JBzh1CdRPLGSpO75dP8XhTjyzsptlr2uBGRZToROYpXZHiLJFwc2fjKuQ1omfkge67xHhI1yDQNz&#10;845VYnVn3PB5aMw/wV2dZsCS1OLsAI4szm0eGeJrp9woLHcd4MYbGaTm4ZjF9mKxoz7hq5SD8cFS&#10;bbRGSwWTtb1NznHDy4yQWNcU7MgiK4SaDUpoVSN69kScscGKH8RKJ/0TWeHapNOH/w+E8S9zwswR&#10;PkEs/u2ZJC0SkRM9NEn60HBdZpikYt6V5IdJ81MLmRtDydhZs2+yIzoyDA2oX13r7+1pbGoCRFZY&#10;9u/ffeD3LvvOM0+vmFTyO9+68OkVtPPOL39FOMrA3Pvs/y6JDnzooQdk50+uv1H0p/d405sEpi/Y&#10;bXcR6Pj0mUTXfnrZMnyefOLxwnVe/vSK71504dDQ0OXfvURQ8kHveU+2XSmZtfe/77033nCDgtSN&#10;jQ0H7/f3X/3a1wDxr7766v+84odoDo1OOlx1Q0a9Zn3vK5XLZtu96dMLUG1vWLvl1ltXrVy5Qdye&#10;ZcWpcoRDC5uEjJjFQLQzE01IegUbvrXPajmLpzTOZFUU1KVcpwlnAwhVErKlhyuitvL+ZnOybIAz&#10;MkF1CpwpuWi1Gsw67CeyP3IuieQRnmozqxQzNnO0soTyLPxKIghRLMOZyaLDJFKQ9TGcNA/iBN2F&#10;YwCyTHFF9pBZjVIeiJER0ZOeqHWach4LWFfjzb5hmOgbR5JlO58QuFFV5vwKhlbYN5s0Xq09FNU+&#10;4Q7x2zb1OiLrgM8KLKYqinb23En5/fbb/21ve+ur+3O44fKvzi8/IH7liKnSRHdmNQnCdjZdxiTb&#10;TDoVFvEoLDMYr3GUHHF/mZ8QGkw4DpnQYdM6mXnC7CUl93BCFwklgZ9PLOFYIhTJB9yYt9jDyh5q&#10;co7USgCtkTCJmYXsRCyIIdJyIhweMiNCsg+GHAMrzo6JU29ZuYZckrIxinP1OdLgC6OUkhRVRypA&#10;4cLeloziSRhAwRXHjYjAOp7j1rOsB1VNXwiItzjwsa6t2LZzu4MlQZmiKU1MXTWsDFdK68Z8ShZr&#10;GsmvjZMBj/u18ZrMideQI1dxNeDslcwzYaFuajqMWCrE4dBG8nZzBCeR14lmzVrpJHKCSaqwRLcZ&#10;ExGl4IgCt7BxcEId0kixeUGSZNjhKSWvDTpJTpl6z5DrOYp+9ODQ1Q89JZfEkQe+80//9+co8/YG&#10;VnHdz3zqpM1lT9T2atk+e7353HPP2aoU9Daz3efPu/eBB7EMOOq9hwC4v1gtvNOXnDR37lxJ6PhG&#10;91Jr0/aasMMPO0xPgjZtyVJQ0nzEnHCH/JeUbIik6GQpIuGVeZdf7kWWiD7TcsqwcsTirZWq5Ff1&#10;jZAT9ZHP1BSOLiE/YXEktBnWsCN/a8El9zZn5KYMRJXAJi8prWKZUUIpAEm02bOF4S0YmrgZISWX&#10;oSwwqE2iA5gYbZscOimeVgbH5LeOSDmO2BfMcgZ0zjUWZLVFLlzmkFC4HkFuXs1S/kXiW7Egt8EJ&#10;U2yfid0EhUs1M5LwSkvyRJrcOpoLKj77zg1R/DBFTpuD/4QenSJddjA7tuj30ZLdj0XQI8nQjvnh&#10;MlaO+CGxH7EiNi/mI8L36VtbkxQ/HFuc9BFrhris4BFbCeA2ObsTU+NlEcjvCTiVT+AH9ErBiJ28&#10;Q4sHVgHH6lu6l/FSU6/1r0Pbi7XPf+5fzzvnC5dc8ZORkdFlj//tRfmb+3t7HvrDH6ciPaSG1Nq0&#10;adOmbcqNWdGGqFIYOScitnEk5APKTBJS/kLbcwDKfPJJs0IcYCXHz7EUCEHB2LVNQECKQ2UoGRJB&#10;jrQ1SCkvToQwrITs4RBfwnJiJ0mRzd5xKsni1iJbB+zO/n7qmHCso1A04QhqM6vBFvovCZVwsu6w&#10;FtoGOarDmmRHj/yKb6ikhmVTKBAOJTucUOsjDJwDGjUjytySkPdQpwO4SYJ6VpK+kQMlHYv5G2gI&#10;WJwlUKojlVJvSdgtpG/tR/54rTpWBQSPWaKbfcCknWKxx91uIPCKRQUxwmuBvDGOKF+MwYkMLclb&#10;KMQP4dUkjnZm4KTMmUgiICki06XISzoWKyAOUTST2SP6u9A5JOs7UWv4NYKkGicRPYNlBFEnn5Hs&#10;VRHSP1P/OrZ/e2jpX7er/pzwyVNE/+6O+x98sce2dXRub8PRkFqbNm3atL1Qk7TVgrFszrROmhJh&#10;SnlmmjIptSmhal90IkLiikiQIlN7icvhsJc3iAinUQ5vg6nVDOkYOscidyzyF7YVVpg3zRIpQZVo&#10;HsCGxPPh3CXRhLQIY+4gJMEN0nsO45RyxclTJLyGdEsSNIk++GHgGzFrw5lMRCEey1iVxlDnOoIy&#10;MVaG8qS67bmRTZGCppnkbozDxHMs/BOSwWbdOk5Qn+YGIsG+oDpcJv43Wqwy/55iK0l9TxjevGgh&#10;IT+0ZRfIMSzBndR5pnpTuKFDgyK4TLMlgNcU2ZOwGifjEie359B+dm8ThcPEWSBVELTOiWBS0U6C&#10;yyy3F3MUI+ux0ArJIdzNQcsxK5bQDNGMufYkZj/Jh294nVj6p6JNm4bU2rRp06ZtC2a7VkSwzxTP&#10;tMHqHZIckZzHNaHjx4K8ZWfEKaxZ9i7iRImMO1lrDyjRYEWKhDggKc1di8RDyMdK3mKbsp+k+bIJ&#10;8MXsf2Uahm3lihRK6Jd9242Fhx0bPjtZIxPQuuoTuUKwKrP1Q9G95jBrwGJ0g3TlyN/Nec6JISFB&#10;AyYzpOMQ2NdS4QexRZGIIirFiS1zVlANI4zaJuc3O+NNIpQD07uWzd5xk+E45VpxAf1JzcPggEQj&#10;lfSJXUotztp26AzTu00ihRMLPDYkE3ssoa0x+Y85YQ0D/ShJJ0nnwSXNPtEVYb51whIRcW4Sngd8&#10;J3jNMoVR6ud2gPQ5+Y4w/umUscoNJWeyWEmPvkAfBIJzRps0RD01Sm2jvdTatGlIrU2bNm3aXrgJ&#10;Pia/rGsRDYBzH0rGkKDsAzGb7MhM9JMFfjFpmKMSOaqXM1IJECeCsYBLlogOqux2ZaweEZmYRbsr&#10;Psu6kY51LCGDwK+sbU3aTVFo+oKRkxx+Sb4e7iSxSjisDqDQrSOAG9fY980ZBEPW97DzjunaYdWX&#10;hIIENIX3zCJ3IXEwmJltcu5AXiFY4reOk7jJkNN6c4ZCoOeQOc2iPU4C1hJ2SBGKoaS/AeZlrzSn&#10;+6ZHLMU4UhbGKEgSjGMCHc9xCk6xzuNwzCDy0duAEtP4lCcnlmyLUSSK16SnRBR2WpCw6FNsAtxz&#10;mkNJLcmhsSRQHXE2cXxrxuQLD80w9CgCknKth4EZmHFy0jBvLFbIYclhNcSxXn2OJjyYrI8ebZSE&#10;3Na/E23aNKTWpk2bNm2bM5HAI9UMQCjWsog5xM2IKQzOZNoAgBdAKqFAwFHXISW4ShAHAdCeW+em&#10;NAamXgSJgLcAUyOhiySS0uQkDjiasRK4lOHclaQwDKk5LpCzmDNRgWXgEuUNyb+YQDxAW4fpxTic&#10;Mp+zpKm4t02LthnbksazEdpEeqbUopbEDtqclzHRtw4BZBMoWS3V0B/xAROiFfZLzLRvdIx1RmyX&#10;c6xy6CT3zRSdO1K/odwrtpnmSyH/PYFp5i6nnA2AcU7R4rhFj2nQjp0zXMNDSSJxkBffj2qhW/Cc&#10;HCvfcdzhxDlixT0hosSxyHTEkueFUDPQNqYioJUAM21ckyMmY5FkJWFBfsmQqI1SnSGdSpuXE7gA&#10;QmNDUB0ZcaR/G9q0aUitTZs2bdrErrrs4vPPv0D9uWJd76aBdeKrDjlLn8TeJelaADFJbQ0FPIt5&#10;vUB4xBmoAcuaEYkR5mLKsJKqBzLJ2BAOBqHkNC+g+EoTfWpbohhDTq8pkDEMaiH2e57HCtlCaI5Y&#10;OC9OVJyZoi3p08MqxQKKRB2nmInF3yxZvqNSjUSpmfMAnG0wk8JkBznhS5OlNgzpEiNIVvmgoYWS&#10;wiaJ5yMdQELkRPygvATkX6eFRMzi1iToXItYCpBc5o7ncAYZNGcFFe4S88wtz5HIS7eYi/3QH/eN&#10;jO6krBYwyQTxYxL7Ize4SdQUkSMUPRB2/5ucatGg9wamKa8RCOKTNomTjManVJdE3Z4gciR6I2Zs&#10;BLWA5EHybsgnN/IDf1x0OScndomSpDqbsahmWJ7+cWnTpiG1Nm3atL1R7PFH/3Lapz912jnnbb4I&#10;QV6OLyRdZGIO1EKjzmNutG3nHFKIEyYuBxpKHkiTPaYhczVYLMKWbCYm+24NyWRJCftIutuv1BJV&#10;dYPSo6ASJ8eoLogn8sYzXHYLJAIt7mpuhyT2SIiDgg6pbeDIfFMeG76QNFg1T5QxCHyLUHVNHKym&#10;yMxRdzjfihnZUY3IEswYT+ImzSRRt0V0cE7OEvrsJudqCVFjgCRfQj54IyR4SzobOdIZpAzkqcYf&#10;8DSraJvYooHkHKwQ/FKtNl7zOWzRYvjLPvKI3PMGu5BroSQYpzQxmHZePyRhoTyxgoMNSjFmJXkr&#10;Y3H2hwkpRRRCOMGNYYYkjVd0bVYjETYLDo0lRxLRzjHzNmlsJ4r0nH/UZy76hqleYkNL6GnTpiG1&#10;Nm3atGlLbemf/3rMSSdvqQSp1yWRiEaa8cSglNqOV09CbMBqtVokosgCvintdjUIGZ5KShRWZ+MI&#10;xTqbvc6RBSQXEs4DgmNHrEFBgQRYye9LWNtKwhNZ7oOq8gouZ2oMiHrhWZFPYhROwQ05eXiuyXPr&#10;PMrayMnDAfQlRRHF9jEDWxjhjOmJIiHaHeQgdzgBZCVwc6bp2EY1YKm+OOk8hl8lOGlTXnPqlaiU&#10;0LLBJgkOtOFyJJ/ku3VzXqG54Na5/ngtPZwSx9bKPnGembctGNfJGV6x3ivXKqPViHMrVocrlLzJ&#10;c2qlmsEEa45KpE8iaeeIre6XffIxk/hgWBur2B7RUQSj49ugEonICdC4pB/HmoegOZNkmLQt88xO&#10;cElXycifqOCkNii5liKRqTZNyYgeEmdmw1hEtdTZtGkXtTZtGlJr06ZN2xvKnl3V/dWzP//o48s6&#10;O9qWfHLJ4lPPwM6duzqyZc5dtMvuM3IESfFHKNIfZlCpYQP/SEqCqBUcAVgOhB/CwhacO4RICUla&#10;GNtzbcfiGEGmNnhJRKAVk7KeaZF+nAiJAO65ecd0LE4QQ75nAa9E3qgEopFMHlnJBkNxkEQsJgAN&#10;oFcjCgRBQz+Ia4TlWQojFLa0JCOkmL+IOCeiQGcIc4SSLJrCLSbxDTvyiREeSUAhDZDypiRIkggw&#10;JoVfBn6UK7i2Z7ECoMlRjIYhks5x7Hqki4dBAQrTEGMTm4ZIfZvE0KDKRb/bsSlpedmXOWcdD6w6&#10;QoBmInuwXxlDJi1tHIEpRmGA9QoKUBhhzFldEs1D2xKiiKRql96SAKFry9mxXUrMjmE7nkvLG5OB&#10;Pg6hxUmScpVCG21meJiJjEn2kqjLe0G4AZs67zmPPPLI+WeeJn++74Mf2mvv/fTvS5s2Dam1adOm&#10;7fVvK5c/efCB+y/5zBlAP9g+dtERb3nH32F78fHHZIvldtt9XWPzNu5buPk9tU2V919M5Vl4GG1U&#10;f5Q2gWIu/9uy1TbcHn8Zo668pKPKU1we9sG3TWwfvuiot73tbfrno03bC73hxJoopU2bNm1vJBMX&#10;47kXXaqnQps2bdpeKdOJkLRp06btdW5333Yr/qk/R0aGG5ub9LRo06ZNm4bU2rRp06btRdg5Z521&#10;cvmTAq/vf+Dhwz50nJ4Tbdq0aXsFTXOptWnTpu11bgccetiSp1ccu+iInt7+ubNn/eePfjRn/q56&#10;WrRp06btFTTNpdamTZs2bdq0adOm7WWZJn5o06ZNmzZt2rRp06YhtTZt2rRp0/YC7KQPH9Xf2/PS&#10;jv3KWWc8eM9deg61adOmIbU2bdq0aXvj2q9uvH54dLSto/OlHX7M4pM+e/rpehq1adOmIbU2bdq0&#10;aXvj2vnnf+2Cb128uW/7e3sevOeuZY//7fQlJ/30B5djz3cuOA/b2CMFFix808zpXcDleia1adOm&#10;IbU2bdq0aXsjGpDx6FgJsFi2AZdlPyCyoOQH7737w8ccd8Jxx2L79DO/cMj+f3/vffcNDw/vs8++&#10;iity+OFHXPnjH+vJ1KZNm4bU2rRp06btjWi33XLzrvPnJfD6iceuu+Hnsn3n7bfjn2yPjZUeWvrX&#10;S674yeGHHtzQ0HDjb3575fU3Lpg3B2hbCuyz/7v+8OdH9WRq06ZtY9O61Nq0adOm7fVvzz777A6z&#10;Zm25DNCzbDSxbaLAwjf19/bpydSmTdvGpr3U2rRp06ZNmzZt2rRpSK1NmzZt2rRt0ebOnft8d/fL&#10;rGTZ439r62jXk6lNm7aNTRM/tGnTpk3b698OPfzIK35y1QQ4fnqlyHoAZ4+MjH7ngvPmLViw1Uoe&#10;uu/ed+y5h55Mbdq0aUitTZs2bdreiLZg4Zsa6ovLHv+biH6c8JEP/umRP55y+hnvW/TB8875AgB3&#10;W0fnty/pkMLYrw789iWXyCGwW275xYkf/7ieTG3atG1sZhzHeha0adOmTdvr3n514/VX/vjHN/7m&#10;t/9+1hktLS2fOftLL+pwwPETjjv2oaV/1TOpTZu2jU1zqbVp06ZN2xvC3n/Uh5saGvp7e3aat3NL&#10;a9uLPfy6q37y7Usu0dOoTZu2TdqUe6nP+tTihW968+JTz9hcgaGBvk8vPu6Mc7601977bbme5cuW&#10;n3bm5w849LBJXx154DvnL5j/ze9f9UL688/HLtp73/0m9Wfl8icv/9YFy5evwPb8+Tuf8rmz58zf&#10;VV8c2rRp06ZNmzZt2l6ITa2X+tKvfen2O+464tgTtlCmubV9l112+ZdPfALYegvFgKcffXzZOWed&#10;tXEx7Me3LxBP33HXfd2rVmZ33n3brYf/0yE33fKbsdI4/sTGQfvvf/M1V+qLQ5s2bdq0adOmTdur&#10;DKlXLn/yxz/5r89+9nSA5i2XPPeiS/H59S9+bqt19vT2v5BiGxuAuODpjb8CTMfnz2+5+Y6Hl958&#10;1++xUSwW/v3fvqwvDm3atGnTpk3s/DNP22qZqy67+KVVjme09mRp05B6s/aNL3+xWFe3MeVj6cP3&#10;333brQDc2Z1LPrnkpl/8etLOjW3u7FkohsNfVE9Q/r3v3g94+uAD99+4M4Dp7znoAEU7wQb+LJXK&#10;L7YVbdq0adOm7fVqV1193Vbx9KSXwC/cmlvbf/rjH20VA2jT9kaE1PhhAMJ+5CNHT/q9vWXejkcf&#10;fuTJJ378oP33P/LAdyoWB5B3sVgACt9ytd+89LsG+5W3zBKZZL+/685pHW0/v+XmDx2/eNJXANB3&#10;3nffKZ87W18K2rRpe2Mabtf/fOwi3JDxOdWY5u7bbn3JjswXYksfvn+bjcVgxy3aOv4D79kGLhg8&#10;9dDQ1NV/6de+hLHIv7M+tXgLM7y5wV5z9dWnnv1v2Q5v7D6TnfIER1X4p7467czPbxUDaNO2PdtU&#10;6VLfesM1+Nz/oInf/83XXHn++RfMnT3ruM8eP3vezjdcfRUw94kfPPzmu34vBd68cLcHHv7jlqsF&#10;Al58/DFYK3/9i597gfGIMPzIhXyyyRvBpEhE/NRvv/Nu4PuN4yC1adOm7fVnJ3/0mHe/a/8PHb/4&#10;93fdeeyiIx54dKqQKO7Ap5966tGLjpi6tcG/fOITH/nI0dtgLEYmaH7V0yswrksuM6b0qYHH5aOP&#10;L5vC1c7v7jrgHw/c463vMMhn3LrJMkDbEnR0zllnXXvTL7JPTzzid543Vx61WGk89eSTT698blpH&#10;2zOrnscZP/eiS7HzkUcekcPpab7XW5Yu/UtpvLzfO/eRpzlmT/xlWyWLatP2xoLU+HEKAlZ7Lrrw&#10;G8CpP7/tDvm14Mdz/AcOwU8ON0H5We6y6y4P/uFPuOdu+a6EX+Y999530y9+fcyJ929ZJETZi/p9&#10;fvpjx5ZK5dM+/Sl9cWjTpu11b+JokIAW3HvvuXevrd6EX5oBUf38pl+8eeEUiin97+2/2W/fvU87&#10;57ypHovY6MjIlf9zizxfuletBIifurYwe/XF4pReCcDrysO1OQPmlunF4/vWG66RbbEH7/3f3Xbf&#10;Xf2Jh/tv7rkfk7P04fuPPvxIucCAp+94eCk29t1j18aGRmwDQL994W7f/H5y1Lw5s+++7ZdHHnei&#10;/mFqey3aVBE/sDDdY+GCrPOgp7d/373fnkW3V//ytw88+qRa5r7zwIPoV/2nP2y1cqF/nHXap1/Z&#10;PksI44N/WHrwgftn7xTatGnT9no1AMF3v2siyATb2DMVDe2+5173/OFPu+w6hZB68alnfPMH/6X+&#10;LI2X5+68YOqa+961N8kTDQ+4e+69Tx5hU2E3X3Ml6v/uf107pSurubNnCWfmrE9+bHPUSvVkxHkc&#10;GRrOfrV8+QrxcIu9958OkcnJer7UlTato02ma5LDa5ddd3nsz0v1r1KbhtQbWKlUzv757Ap6XTVz&#10;5qytHjjpV7pJw0900RHve3ZV96QAZKyGFRVsy2ywTeLpow89WEIYcaPUV4Y2bdq0vYJ25HEnbssX&#10;+kCHb9lj4TbIMIBnzUH7719frNtr732non7g9Ysu/MY3L/3ulM7e0EA/ViCHvO8Dp535+cbGJjwN&#10;9RWrTdv2Aqmn2r749W91drRddfV12eCGl2yo5N3veCsw+uLjj9F4Wps2bdpe0wY8PTY6tm1u5jff&#10;9fsV63oP+McDT/zg4VOAdPtO/ugxSz655AWyHF/OgueBR5/E5wGHHiYkjRf7bK0v1gOXv8xujIwM&#10;NzY36QtYm4bUGxjwropCMMivTMv3p558Klvm7ttuzQZKy69x1uw5L6R+rNe/9s1vGhvSP3DTwd1N&#10;/XuB8Yu4cSw+9lhsnHvu2XIr0aZNm7Y3iOGWu3p1t/oT2y/wJrx9GstiHGIwsXCq28pKl5x2znlT&#10;ETu49OEH6H3s+Rfs3NWBf9gjn1PQ0P1Zskd9sW5oYOBF1fCOff7u5XM2li9fkVU10KZNQ2qyeXNm&#10;40aQRcB7LFzw4B/+lF34/uTyy7BHRRbLr/Et7/i7F9gEFtNC/3iZXQUoL5XKV1177RaypmvTpk3b&#10;69L+4T3vfeDhPwqcwie2see1i6ePPvTgd+yz97bxT19z9dWXfu1LCl5nw4deKcNjbsW6XvUPe+Tz&#10;FbcrvnPxZRd8VcHrZ1Y9v3Go5eLjj1Hb7zzwoEnc8cM+dNw99963yW/lwOzOwxcdpWjuqlqcvvW9&#10;/VPtj9embepsqhQ//vE97wFcvvmaK1Xo7r9d8I3Fxx6Lf/vu/faZM2c98sgjWNMffOD+6veDX2Nn&#10;R9uL+jl98evfuv/3D/X0vvSXTeihgPKjDz9y49uHdlpr06bt9W1z5u969KIj3v2Ot+40ewcAqY+f&#10;9LFtwD+eIjv71CU9ff13/+4ukZyS587UQbRvXvpdPNF+eeuvDA6F/M8f/ei1exlccNkVWI3cs/de&#10;9cU6XAZXXbuJUMjsA3FjwI3LZud5c0ViZdK3Sk9m4vGacWCpaoHpl3xyif5JatOQerIdcewJ3/72&#10;Jb/99YQaDu5r+JVefP55Dzz8x1KJ0HMWs65c/qRQmTdX4fwF8zfeKfSPSy/6xia/3VT51j0WLsi+&#10;1hweHNyca+E1/fZTmzZt2l6g4T780SWnPLti2dydF0w1nkZDU1f5ks+c8aEN6Qpzp3I4eKj95enn&#10;hLu4bfIY/PDKH09RzXiY3vHwUqZ/DLzksXz+K1//0r9+5qUdPjTQ98gjj2g3lrbXtJlxHE9R1aJC&#10;eg9RO9pf2cLatGnTpk2bNm3atG0/NoWKH5KYVNGztrw8BZ4+etERGk9r06ZN27a3qy67+MgD37kN&#10;GkIrU5qQXOysTy1+USKqL81EtvUVUZ3aHuZtWw5HmzYNqV+cAR//+1e/Aqy8cvlWUsJ+/Yuf62xv&#10;0298tGnTpm0q7O7bbt13j1137urA583XXLlxge5VK6c02bUytIK2prqV5cuW499UtzI0MIDhvFhl&#10;jO123mQ4v7zxxpd8jU2C43j0Y+fmssZo0/b6M2dKaxci9dL/e3AL/Dz83hobGn9+2x36ZGjTpk3b&#10;FEClvtNPPfWSyy474NDDAHGwfcChH9CvBLW9gnbw3nsZHKP5lj0WitzKVZdd/O1vXyIxr1dde63W&#10;8dD2RrApT/UCVK0iFDdpuLOfe9Gl+v6uTZs2bVNhd9/2yzcv3E2CxvCJbezR06LtlTKg5/pi3R0P&#10;L33g0Sf/8ujj4qu+4gdXAEnffNfvP37Sx674zsV6lrS9EczRU6BNmzZtr2N77M9Ld9l1F/UntrHn&#10;yONOPP/M01aueq579Rrs7B8cxOd1/7HEiKKkXJx8mOaG1cVGHMWxFKPtCH9ajm1Y5sRhoRGFYRRG&#10;cRhRBaYRkxlxGOLLJ//4+ys+exTvQ/E4CiIqHIVUW0w1wyzLsl3H9lzbti3bksqpIsu0DNPAHiPT&#10;HB8kBUwc6diD/b34+r+/+jEjaZv6if6E1VocUqvJqGL6H44wHXygYtNy0Zxt2qaJdh3bpJ1q4DF/&#10;8NhDqm/Fs+ux575brlj3t1sNrpWdVGZSLwzD8qldQ/6OYqnEzrkyKNPGeMyJKZYmMKM4KghQBj1S&#10;E7/80YevOX9x2nOqLQzwX0jTkk4GNxpSQ5YpI6IOUT0TZxHb6UjiOAjDWuBXfYxn5boh7K7VqlLs&#10;yAPfuVUu0Lnnnr341DPwT2mZF+sKBlM+DFZEMViv+meLjtA/Q20aUr9Eu+POO6+/9trWtjbcDSuw&#10;crm+oSEIgt6e9Z3TumrVal9vb0NjY0tra61Ww8bY6Gihrq65pWVNdzcOQUmUz+fzcn8ZHBzEzpDv&#10;xbiLDQ0Ouq470N/nOC7+zOVzzc0tKID7BG4Kvu9Xq1XUPF4qFevrcYhfqzmui5sLDkS1aGj92rWe&#10;52GjPD7u5XKlsbHpM2eiV0PcEN3vbNv1vMGBATTU1t7+3MqV5fL4/F12xU4UVhWiFXyWSiUci0Oa&#10;mptHR0fDIJBq0WHpNhodHhwsl8uOQ7ON0eGOhslBP7EH97RqpYJi7Z2dqBkjwpxgD7qHyuvr69ev&#10;W4casKe5tRXF0Ojw0BBKojO2ZeF+eMgh73nXu/aXmX++u/s73/42CmPs6IY0gRZd7jC62tjUhErq&#10;ikXs7+/tRXP4amxsrFgsyq0Wpwvfon7UgMFiD8YyOjKCSlAA/cGeXD5PM5/LYVA4HPtROQaCYpj/&#10;uro6FEYZHI62UDM+UQA1ozAOlC6J1AxOBA7BfnxiuiI+g2galaOAySZTRA/EMMwXCvSc4CsB9WCu&#10;8C0uMByLbqNF7MQhqAQbGNdeb3/7aZ/+tP6da9M2ye773W+vuvq67J799py538JKWPMFgwo+Y7hm&#10;2q6dgDD6icZRLZCvGJMZUUCozsoBgDLaDo2w6vu4q1UD/MmAmg4NcbeqBO/fY/pundau1hqqDBi3&#10;EgQ1At+oJAoIg4Y4KIxt1yo05lzH83IuEKHt4D9Gh4C8wIcOfQA1cv2W5fI2wdAIaNgpuB94WycK&#10;v33GEGHxiIYD9Bn6YXW4ghbRE7UewKftOTgENWLDLuDBYjt52nDr83gSTAB3RrswdDIYr4bVaMei&#10;VRnZ6cA9nZmdY4xVEwSbFMVEBUFYiaulahxEMjMRP8hyGBpaxHohb6FR3EBNI4Hg9IGTMFL1yz7K&#10;YOal5aPeOWfPecW3zhjmNghPY8Z8zF4lMAl4Sw0Gxoj9sR9iohzP5sIYl2VhOz2tKE/jYeAeVP3a&#10;WA0POFTYko9Ku3RUazV1SXzo6EVf/+73sxcJlmGocOPApznzd737tlt/cvllO8+bCySN7Wkdbeqr&#10;l5M74hW0X914/YLddl+w8E3qzztvv122586d+5mzv6RvC9q2R0gNfNPR2YmfL3AtfuqjoyMCmOrr&#10;GwB0APWAngm9lcvkHentlQV0xFAPkDTw/TFgON9nxJwHihoaGEAZgG+gSRwLwDd77k6AWWiiZ/26&#10;QVqoh47r4EbZ2dVFWArQNgxRGEfhT0BJbACM2myAlYBlhNvyeewHIF717DO4j6LPOAStdD/3HAqg&#10;IzgW2A4l0WihUABiRqNN3AGgQIxufHycvCm2DTSJDTSKLqHaxsZGWvwz1B4dHsYeqRAj2nH27P6+&#10;PmxP6+oaGR7GzAhsxRhb29sH+/ux7dTXo0I0PRJF+JMQMDcHyIg68Q97UAOeY5g0PGwm/EeROClC&#10;lES3MBZUjj6jEpTHn9h2GAQD5aMkBohidQzfBQSjUdSP8jhNgk0FTGMN4DN+BZQXUAs8DUAsyyGc&#10;SlRL9fOQ8YneSosoWR0fR5cwgbJWQStoEQgbbWFMqA3IGFWhOVRlMkxHQ2gaBVCzYG6sKzDb9ATH&#10;NPI8ox584ozjT1QrJwWViL/KdsjvRAuzzdvv7rqru7sbrUTkEgrkDGJO5HIVCCHwXVZHcqEqMIGd&#10;gjGwIe3C5CtUklwMuZzMSbaATKDSr5QNqU2WjrK8kUqU+02KZTeylUhhaUW+knWO6p4MMFI+SDbZ&#10;s/H+SZYtICsiNSGqA9KofMrCWDoj5VUZc0OfpxqLdEMcZ9lGs4fL0mvC05aZEHVG0CtcS7ii1Kil&#10;PzKxarzZgUujalzqpEv5bE9CNrUCVHWqNV6UelhRiVxO0rosF7NXSHZKseftb3v77rsv3Ja3/v3/&#10;8ZBJefiuOe8DDAotcRgLRCQvdRTHqWuToJsdkmM1Ss+CBYxmCOA2YjNx1samoLf09yLf0l8ffGsD&#10;A8cNLgDlFo+Vo5ZPDGNxI7nQGZwndQIJ29S5xD0r15VjmdJKHL/379smcDA72vmfaTlWbFsRI1f5&#10;JjYS53FsWHGsvMsxEKdBXYgyV2y8geZsbExvz5181Gzg+6TrprEB/mY4a1o412ZoSifShUmY9FOa&#10;szJ95X7G8l8cyZxSJ0983yxZBZgy3WZm4LFycKf+bvHNY71hC/4Wv7w5eQwyJ1gK2RbWMm0F4wM7&#10;eb8JwsxFERmRv+E7iggQfXMX1S677vqb//fb7VMz5MF77jrhxJN/euUPFaQ+//yvzZzetcOsWRoI&#10;atveITWAWs+6dfIAnjlrB5/xMbAa0GSxWMQDT3AkIJRgr85p055ftQr7HTYBoAB5vevXNzU3Yxu4&#10;du2a1e0dnfLEApJDnbg5AHC7rheGhFZREriN3MN4toUhDsGBaBSVD/T3OwzURoaGyNPJj0M05DpO&#10;W0eHYE3gaeA2lJ89dy62x8ZGO6d1YSwtbW3YOTg4KFgcg0JD2I+x4P6E5zf2CJqU1QK9N0QPh4YA&#10;Q9EEAHpYLqPResaX+LbG3mhxP5M/1SXDbKAPDU1NHtDz+Dh65bO7GqATABQ9b2R8XGQHM7qHQVkC&#10;5+2JGxy92GQ3c5gCeukwdqJLkQJ5lQq/4KthINiDDezEiUB5AGU0ZzCirVQAmoEIK5gnDE28wqgc&#10;I5X7N+rBORpnWEyvbjGrQVBlrCxOepQB8EUrOF9Unr3mgrfkIhEfNqYa2BctYnt8vOTylMrEhgyX&#10;cfg4dwDNYR0iEB+zgRON1jFpQN6oHIcAqdOLX3S1WkWdW5Zdv+G666772c+ok1K556FjdcW6gNYR&#10;9IE98lUhn8/lqD9DwyO4Zqp8BgVFoUxHR0cvu/wV4ixXKsW6Oi/nDQ9jWRQVaGWYr5Qr0i76OTwy&#10;IscqaFXmntPQWpox7T29vTvMnLlm7Vq0hWL4tqmxscRLOPqJWZY4kxTawx6Pe4s/G7AkY4e9yyCv&#10;XKkokCq/LNlGtSGPIlk9civyKTVgCGilqalxcHAIQ8B+QY1SXq0S0a7snLitcDFURQva8XEci0/U&#10;JpOpYCguJ1WtDETNoWzQDz89SnVbBhty/ShW5UpkzqUA/sS5QxmfVxGylpBxybdNTU3dq1dLKzvu&#10;sAO2UaatrZWWmsMjUr6zo72nt4/uKlgep8MsFPIDg/RyvL2tta9/ANPr81cE99MheNwQ/sTZxzUk&#10;I8XFgwMxk6OjYzKQHF/euCqwMEdXv3/FFVMHqXffc6+b+DoXe+rJpxZ95CObKWuKqzVO4RPBRItW&#10;DHHibI4M3km/rEi+YpRlJmDPZG+p5dqYXD+0DD9i8GgR9nZQ0rGIMiG4jsEceU8T3I2pIhDoGqFP&#10;bYW1EFXEOUcBa/VpbUj6iAPaZAIJEDA2rMiJjA1ArEn+6Djx4xKGnkCewmNBw7FsxCk4ThYD5HtP&#10;WB00OuJbRBggmkunicubGVBrqj8Y/ctMJhieZyyMUiYMzSh6R47qxO9umI7t5KJQQVueV+aSJJvS&#10;AFNc4tBI1hkJxiaPtYlTAdRuOrRKMNnzYkVWbKZvHmR4lsH8FhoUgf6Iz0u04Q2TznI4mfezGZOk&#10;ibvveeXF55930in/sl0BndOXnPTTn/1PfX0xu3PZ0yt//ds72zo6NRDU9krZlIQnRvySHigT+BJ/&#10;jo6MAJAJq6G+vh6fXdOnA57ip06+2HwegBL4cnR0hPgehQL2AEgNDQ6OjYyIDwngGMipta098H1A&#10;NACpAhtuAC6/mCsU6urrG/CEHhwYAFYTlyewF+AdKsTO6TNnomnxv9rMDRAv+ACXRzeA21CSHnWM&#10;7SwCKMQJAegHHJIWiVfA8BcFent6aDj8uMVO4TYI/wTwDhViLICno6Oj06ZPnzFrFpBogUkL2Inh&#10;i/MYz932jg6MDnOF/qCVltZWftAWhpnaiD04Fjc8aoI91tJ/zB5ubJVqFUf5tQkvAt0d2QlKvJS2&#10;NuF7yHgBdnFs1sFGnmB25hFG4ZWM0FTonks8jXJDQyPgdWNjE3aK5xiFaXUUhoZ42tgRiGoFLmNE&#10;4nQX/zQOwYQTMOKpRv2oh04WIDtjZcwnDsJXaEJeCNACprXNYA80YcHxcZdhmayUcFrRBMq0tbdj&#10;jWQzJEI3ygw0AdxR2Eud6JhVdEw5NTdp6CG6CkwGhCToVgAfkBM2GhpQg9fOSAuorlzG8mYceBfl&#10;gfNaWppR3uXyK1etEjzn0yR7+GTc1ojyKIl/PiN0fKLOkDEudgrQBOzFn4ILsRMVoqF169fjCOBp&#10;QC60giqkcOJzzQBKN0WfilbUNa0TJXPMCxLEOWnURZ5/fIbMMpLponYrFQGjWWiICoEyLUbwgptl&#10;haCgqkLParUg3cAeHCIQv8pLZZk3mTQZiOBpLzMQmQT5SvA0CmCqBcRjaMD6AmQxOnyFDZdRu0yp&#10;IGbpvwykuakRh+NcFIt1cmtCN/r7+wGUsRMFMMlNXAZfYc2DbgNbz5g+XQ7HNvA3msaJyPECSfpZ&#10;rCuiZlm0oF25SNAEr8XoLKNOnG/hcaF7WIkBo7c2t0gfcIicWTqcj5KzMEV2wKEf+OvjT0iSP3xi&#10;G3s2XTTj7yR8ZouHmAnTdMcgly3tJF+1KXiRFuoEx2JxGhPksw3LNZ2c6+Qd07EYtOGqJahnOZbN&#10;bIQEFgNUA3wXHOy0uBgXxi0L/5GPFqg6qAXy8k3QHneDEH4CTxlIAn36ZT+o+oSqDTMK4gBXa5hi&#10;xKT/OBlBWPYj6W16eEL0Frcx1c9rh0g5cy3GnjQAAcvKXc0IOAXbaX1GNIFFEyc0zU9sptzvBDfH&#10;tADAfnQyDqijxkSL1AG74OTqc4K/E8A+4aI3hH5tkuvGtFwroUpb6XsbJsUQBo8SZjYxv2uhkE9k&#10;AZP6srGAsRw8ges8Hnu00dsqlA82/LcJSH3VZRf/87GL1J9jpTFg62dWPS9/Ln34/s2lKN5m9nx3&#10;90MPPTBjWkfWaT19Wsd//+gHhLZ/cLnGgtq2X0iNx8M4M4wBi/GjBfoEuGlqaQFS7Jg2bfZOO42M&#10;jOBnP3vu3Obm5oj9qThkxzlzcUcA9GxtawOunTd//hjQs22PjY4KJgP+qzBwAWYVZi2QdANDQKH2&#10;ive6woQQoD1AN/zDkxOoFKg6JAdkUTArIdpqta+nZ9aOO9bYdYoWhZQi/lQ8F3GgEIVRcoQ5JE3s&#10;DcXtCl8BChMnpFjsnDaNcC1DSdTvsacTfRM6L1G62a+MQ/AVPf7HxogZ0tzc2dWFJQcwt7jhAV4B&#10;+nvWraNHfm8vYDeGJsyNAhNU1q1Zg2OxTuhdvx6VY27FPex6bub9pim+eQyEuCgMebGN5zpaFCJH&#10;xC+vUbPMmCx1MAR5aSAoE8PM5fKY/FKpBDQvhwjWl1WBOJos9qzItzKlqEGwHSa8wiZvGzF8VIv+&#10;G2lUDPZg4IKJ0TR6iKsCNQM0j4+PF3nphabxJwZCHW5owPWASvLsqMafETdK2I7ZKUDYMhaZB7Ql&#10;K4qtvKZhD/TA4BAOFPwHJIRTwHiuCIzV1NgkCE9QmqAfADhAuiYGVdgPQAbABJDEoLAg+4GnBTui&#10;PDCWYG7AZXJ4ewy7GVThAS/gGNAKHSC3Jbt1Bd1KJUBycjgaQjHxJSf0G/Ze01XK0A0F+voH5Ksw&#10;hdpFPikyBFnbiPtZedkFxUqvpIzA9xwvUeTnIFBV3MmyNlCEB8G4skiw0wmX101NKe6USmQmlUMa&#10;vcWfzQxtxdAuOiaVyOoI1Y6OjgFJozPr1vdgvPjXNW1alsUh9WCPQOFO/Da52/KJ2cNJwX4A3waO&#10;r0DNOXYhozz+1ao1l+eno6ODlqBUbYhDZs2ciRpGx0Zpl2UN8dICS6bZO+yAnS3NLfN2movD0Rn0&#10;GYUx4fgTlTQTXG/CFLW1tWErWZWVxgeGBtHKnNmzcRJx3mkd2NgkwPr/s/cuwJLsd3nYTPe85zzm&#10;nJnzfu3Zvbt7H9LVg5ewsQnEQBlcoQgBhbiKSikJdikYhCtgMFDYIBlhklhgR0WILYqUKUpyRFwp&#10;2bGCCiK7eERBcIV0dXXv3r27Z3fP+8yZ85ozj56eyffomd27QoskuNoN2qmts3PmdP/73//u6f7+&#10;X3+/73tNIbUjAn78R37kifkZ/HzPP/tnf6LDkqTNMSFgj0V1SQnfq/jXBNsBMeNUSGcS+Qc+6d+z&#10;CiFdhstkcU0tZoT/1AxPIBIPGU73huIFNR3kQqBqPlTj6mRPWb2XlvIi7nt1qSBYPDno9axqEM07&#10;5FyFJdk3d5jljomoByd11Op1MX8/bgOga6ogfC84nZbqgvrj/nBKYOq7OyBHPoiFYTFLCIZ/G6Ln&#10;YKi4uJfZHUHumGC6HyWct1hqYuW0qh+pYzYt3B946PoG1obOxsRmyvsjfts6nKTAUXMBzj1CDZ2B&#10;NYbXyFjUe1LmyGHPutZIg2nK3KIX9o4VmWwho3rGMLiPpaY+/Z5/gz+Jpf6PvuVbP/HJTwNY/++/&#10;9ivv/cVf/N7/6r/Gh88+/RRwNqZwP/IDf+cb/uNvfLhA54P/9v8a6T38+tjv/s7Nm7eee+45vH/v&#10;L/3Sd37rNz+Gg49fj6jww4iW7OPkJDAW0JuhMBDnKy+/DOBYHh8v5PObtzmLBTQEzgag3NnextcX&#10;4HVA2nJid3vbF47T0xNca4ExLN7Fzzju1WZmAcLqBweAy8BYFjAAij359NMHBwdAyXgP9Fyt1ax9&#10;1D1uUnXlwC7l27duYSvTtRr6YMEDYYFo5rK0H8AB6NiESiexysLSEraFLQK9HR0dAWgC1aHbuDMD&#10;6QKnkk8V/pZyoIzFfDtHB7B8MFTjjUljjZcLEE/VOHoF1IgdAZ7GWNVqtcNyGfCR8w2ymKx570bR&#10;0vIyidtWqzozgz67yP1gf//eB+68T2jkK9PTfjJAcncInc0QG/SjzwD02LtAxDOwMvYIP8mvj43h&#10;QyvdMbaj4j8rbXrDakKXYFrcjDbNGRPgir9JyG9pP46PjyXJaFUqU4DdWUFqQ968RN4+Vfh0Qh2z&#10;sBXbtY68I1yOLo2Nj/vxAtrE8WV95NkZRozHBRBQ7LtZc24dU7VuN/3AExX9B7BvNBoAPUA8gMV+&#10;7l/Ok++s1+voxsFhUlhj7pkAZXKiOl29ubGhU5rY1CjTf8UxBVZOCNHzrtnfclDqC29tbW+bTAWo&#10;OiLUK6CTxqNGbG1hbrSZFdgdvfH7RuMIANoCD6ND/ARizfdzRsD4B4BopQTBKOZvQ3BpIpzgXvoT&#10;nzaWhUxPVaxnMLCrVqexoYyAsiUTnA6dn490C2jH1DVawydYMic0bOqaAgkXsAKPanmfGOak8cYY&#10;FG+snYgFytF1tIbP0TJ7MlSkGFV7poSOeYKBM8piG4tkAHALGvNWuwU8jUEGlsX3CscU/9Bt9GRv&#10;fx9/8pQGXdX8ZKrO0gUCd+w+euWJzfjYOLYwOVEWg54X/M55Fcyy0KR34bbkIlbOLM4vNI4a+eGO&#10;Y9ww8uT4ozOT3LUq0QrWRVt+cIHlWyq6RZtYfaShf41ef6qZaYINJTYgtTyCiXclwoJ3iR53eLXh&#10;lxn/xaSro5iQLqul+9LvAkCiqWKm1+5Rz5CAQWuqpeIgxMR3ljwq1u3Hod4ORLAOAGO5ejiEyQKL&#10;APExwS0RMN05VBBJWYrUCwMzuMnTUmqWow47pqI9ieMBLtF+oEoDUUokbXt9qzXSw1mDAWjc6YX5&#10;Hml1EtXDgs278o5B0iXAULZJZj0tEw98SEW6Fww5COxOt5+yfUgQamqRtiSd2L0bB9l+QFwrKUji&#10;gsKfEohbV5PozjU6/ZGTiWcsKavCyfAP4qA/EqTLtyStRwrcK7mdWM2dCHtwxFke2usHmTA7xr1O&#10;Rfex1P0/Vfhx4fKT7/rH//h97/2fzppnb/+BH/CZ9k9/9dd+7Pu/7xd//ue+/q/+lR/48Z951KDP&#10;D/7YT/71b/+OEc5eXVx46dOfug92P349fj0SkJpXWj30N0ttgNs4rE9OVpZXV1dWVzdu3gxlduF7&#10;LW6Tt27eBHgCnpuuVoHz8Abgr9zvA1mOjY3jFmo5A0CVaTMLALBwsVjEe2zI67YEv7DW+qVLALuA&#10;6QBeU9Uq/gq8uHXnDn42pcNGU02V1gFrRgLKgNf01tCLT9tLpfSQPLtx/Tq6h25YYOAyPrSJruLG&#10;jM0BB2PdWxsbXkC6EXpZBFKhAAHgQ8LTdntuft71cOSPJVwmE5zJ9IRr8eHL1655oxg3I0i8R/to&#10;nECz3bZYGej8VNWN7aFS1jMQq2UAl43aXZvYqNcjyaAtAiFG73TM7OINUOlANH9KWBa9Ko+NWWDt&#10;NjOirg1/u+LgR88KKBIulSyhxgG1gsVoFaPHPw0L/qamptGyIVfiQwKsRl6WzDfG3KNqpbUBNwAR&#10;PnEHsDnDazQF/N0aqiBc1Ypj4WWAy0laR5G1467F/FwvLIxzLSed6wgmJnhUOgHAU9z+DIuNLKlU&#10;Hh/b2dsFhjPAMgcJDHreTFZ0a+OcmyVwGSCbqqRGIxFdlEtAk1hxZ3cPP7G8caoRpzlgrGshBMBZ&#10;biirIMCVpBu9sjQCLe/tH2AyAPBqjYelFMCaxqYe6ljw1HQy9teIGZ9MTVW4YqeL5YHpiVAymXr9&#10;cFzPOkTOBm5EjjHnybTh7AwroofWWFtngsbx4dY2KyhcFIGeWHOM3dFk4ywQtQ906zHBjrt9DCb+&#10;ejwsHAxFhy8vLXk+g2kGdg2N4M25mHVPeMyU4xCgJ9gpktnaEDaBnxhb7AWGGvu+s7t7aX1972D/&#10;wtoaBvD6jRvoLQ4HkDfe4By+dfs24Hhtuoo5HQC6xTkANZXJafTWg18sFPnN0lMLbAs4GNcXUuPz&#10;C/sH+1MSdaADaBzLlCkJi+Zn51ryPPJuLi8uoT+3bt8eNljAiOHXST2Meug3g5HagX0h4KMvXrpv&#10;V7vh5yJdScFSSpHUvRFPA413Y2BxPaRSKVyY4DbiXVLOfa010NMtWnZQZm11c8ASvkEmFbDBUMA+&#10;cZ2zl8WwRDE11H4MBm1agvARmWA0F7bLXiCtMHUVQwgso4+BMDd1JhROJXA+bXc5tJDpJ7LpZBAS&#10;Zihux1G6nRpLhTlPCFSi2R+h26FZXsxu0XWE3ig8dwdhP51h43EnSrUN7jFF4PJiggGytV/p9EgQ&#10;Yk248HSiGaf8IxuKaVYVbAKLE+W3nhNKADOSaJtixyEYhD2y7PG9NY+vnmlgmtG3q6D0J3qclQtx&#10;zeamo1exY/37tNSfozrFQur7no048+XP8fULP/szH/o3//bjf/x8R4zPhQurX/3mN/7YT/3DLw4K&#10;37vW4tzMSy8870+wlRs3bjxGh1+2r/f88vseLUiNWxTxjTgYYCMgWryfnZsH8J3L5YCn7fkAcAnI&#10;i5896RCstQBsPTk5LpfHjrY2x8cnAKrG8BofX1haunH9ZVcQAj9R8xAGvaiHm/eNV65fffIpIDPK&#10;DIB6w3BuYWF/bw+fLCwuYoHtzc3ZubmNV16p1mqAv0Bg6BhaAKQblSECq9kShMxlpQI8d3tjA9sy&#10;jscnjcNDdJV2HGF4LCO5w4MD6hOkMMYuHBwcLK2s2EQv1mRgYmKiK0c/DAhQzsnp6UBI+uaNG6Sx&#10;ZQwSSMktSUAL8BHAF8v3hBoxODYNiPX80kWW2OLS8jJa27xzJ6/yu3tvxvSwK5cpehY0oY8eILhA&#10;c1tvMuLsWV8okqOoha2oJjcspbhJdHTGpYdGVECrFL2IyE/kJfIrtGjE3ix9yaMxqudy68OhdLkn&#10;NdzilW19QCQtNw8fcWp1Wi0METupKsNxSa5tmWe5TkgxK+dOWDcraItfsaKLGum7Vy5jQ1lpVFzY&#10;6q4++Hl6LOdX61nJRDbPzZUCjVkYgGWmK1Nb29uuaQP+tvR5nML9DoAakCh+BbIEqMXqfr5vsAvE&#10;Zh6U3wL9CQAOq6BPWN41jkCNWMy0NFpen1u7sbFhXpnK43LJkgB0EvAd6+JAmBXGJwb3UjWwxA0n&#10;SWWo3kaXsFhO1YfYI7SMfbH6wsVw3iK2bvbX3TNlbjLY8NS1lfNzs2gQ780WW7CBXVhcwNeBpPhI&#10;Wg30PJJb+IV23D0z6ObFrUcHnkaHcVqhZYBgE95meTFuwKPHJ8cA9+gM1nQ/p1SbgZE3XufOaoh6&#10;2jU0i+OC0xSzPCyzuLDgUxcQ2c8H8Ovu3i4mFTimVG5wK7iAsKp1nC6fkYoRJ7F3u1SYtKb4UKXr&#10;dfEeFybPNAqa56DD0+2pw6MGtgtsbSW6EXbj6AjLXL18GcPiCQ/20ecVRhiwHhvCAObInR+gZSz/&#10;mgo/Pm9I3bdOAHAwAWGEdSRBScPGKekJhPksbu6xBo4CayFMSXVVquhd6UvuYOI3EJrNSuDRjaPz&#10;KENMS/J4oCJFSh3CAeXUrDKM8cbIjYAP19YoSOdEslov4Yue0X8YjPDiwLhTrPMgGILUwZDbHXrS&#10;pMKUKinTiQKE3QsTvYZaxeU2dBHfIN1rx6mgQ+/qTGhrEMPMpKTSco5Aour+XdcPyZwH6WzGmpIB&#10;diibSupPsGyGvtdBlp6Dd5HuPWLM9EBwO89djlrdZAc0sHftT2QLmHgUphJ4nxRgGkOLLJdcu09X&#10;qJGbdczJD2G6WxkZh4Scbwzur04kor/vk4cy+ftf/+f3/tx//z8AQP/gD73ja//qN7im8Pc++lsf&#10;+93f+d6/+V8sLcz/8q/+yy+o0PCbvu5r/8a3fauN8+r7ey9dv4lm/adf/8C/+omf+PEvqHt/70f/&#10;/s+9+x89XuUvxiqPHEvdPG8eNxrLq6tmjk0J228YwNEVikCo5wCa+XxX6l7LOv3UfnFpuUX4NSlD&#10;urz1ssBPgHjAYXu7O37mmM3mJA7urq6tjXCeNQN7Ozs2jd7e2gLYApLGe4ByYEfX0uVkkGzXNmDN&#10;+sF+pTJlOYQdo82C476Y122STs9SPgAm2nguI6sQrGC6N4gi3FB3trYqU1M5aawxfwBARH82btyY&#10;ERruyQTDsulisQgsZQdrrII+mNjjAvIAOT4+XhTe0lU4jd3HJjF0AMFoyjeVEXa8d/AxsNiprc1N&#10;7x0AaCw2l84YExMUectXG90m8h6OeVEuH2ekbPPyeIotg7bq2t0242v8fSYJuG2hyVUXi6aNichF&#10;Y5vVbkoNj1VoFaKhLknX26Z6J85LQm3emsYjqmV0raS3wicDR0eYHWEf+QhCGmt7iaBlbHRg94ks&#10;6xIB2V15adqbJaeePHzul2lgq4HH6fCYBZAyKsUZOTszgzMZmMkjvLe/DwgIIAhshDMFoHB+bu5Y&#10;Dy4AwtxzywMAVc/PmwCLgGsjiTAAJR3WVWtoPG1oeywRSK9xJMxaNobGT2w9QdudLqUIx8deKy8Z&#10;9Ai7u+zPtW6Ravi8O/jQViH4D+0bEGd4j+deA6RiFcse2i1Kk4HX80SWY0eUVZyYOzcW1KOAvnnl&#10;0XZPtQkV55GqxwIlSSYkEWmizTkMzsmxUfVIU+6m0IJ7YgEM5iojNQW64R3HAljLqLR+WM+LeO73&#10;YyBzS4mAdPEnKTQmy6XuQb2Oixm+sFZioG/YbkWSj/nZuf2DfSvXpQOhytnu6bpYnUuTM98dalGs&#10;3Li0vn5dTBWw8uVLlzAaHhPWR2YzK0uLQMNYDAD6hRdfXF9bI2+9MH9ncwvLr64sYzKAN/YMwaat&#10;C7c2HUvmNXOjXCrElaOXGlaXPuRXOj2s1hsyp4nnYZDgSIlxyVqaX7ZthUBbSjRwfwTy0jaUkLoi&#10;MyQ8iUwtFwl7uGqed4MolMV1AnTT2XBQTOXCdO88st9F3I3NLqcV8NLvJZ6SYTZDNN8BVh3QF8/u&#10;HOSbwwSkpi2NsPM0uepErZEeFvB5wuC2R3iUhLpdLnjVtQAl7qAn3TBHUV0qnRohUdVoSkyiqvQE&#10;smJMqP0Ih9Yh0oUrMibIUMuRFqEeZsMgF9yb8JJYDBrJi4SOcWOMelwlcAlm3+rv9FDDPdR+cCaT&#10;VCIOLNFOJeodlXimhjOK1HBuMaqm1KiaO5dZtXtx8kDhxwM9lF671x9+/A/+/e/+3n2g+Wu//hvx&#10;D7D4Qx98/7/5jf/te//W2z//Bn/6Xe966/f8zeeeew4XhN/40P/5Uz/2w/c2/je+861fUPfe+c53&#10;PV7lL8wqfyaNxmtx9gPKZFSHR9Fns9lRxkdWmuCOStaM6gi8oignoFaQnwbuavbUsx0ySaPJSuae&#10;MBFyYPkCrhptuRcHQVguj+GfISajRoAkOh1gaF83AW0BOoH/9nZ3XS3XGQaOjIlwQj/n5ufpJSLy&#10;CWsBwDUO62f0dSbxBmxoWxKm0oyPT0xOon2Tr5g2oP2Cagepb4mirKBhVoJvylVloIFVcBsGZsVr&#10;fn4+VpvOWAFaNQ9tjYfLrdAOVg/p533qSseR/zGA8sHe3pFcSmzUHQ0dG0aSG9MyXssDAnBPt7JS&#10;iTBaEwmb3+VEJ+NDEsZSa7gPbpyikU6HDncysFMlTd+bs1nh8dGRA1nsVJi49QEAdrtjiomhTQo2&#10;KsNECtm1aaHrrgGWvcnd20CpQI7gMdZPSaBie2ZXjtrBw5kyHDcJV7x1dJIWH9S95inIBsosFHAg&#10;HkyoaCKXtV729AwoMTNdmQIAmpqaUole025onIPlKaUoFIoG39poF/ibRmlGZsJqlOhUp4GnMyrK&#10;8yZwIk1OTqyurFh8bBmDHuYUb92+XcMUTph4bWWl3W5ZNWFldmKmIY7W7hZoJCV3DpOy2ISpVn9B&#10;8L3AKWpxsNliU9ToigGoIaxlx8DKgLDojAoim9g6c5TEeWNhU8j+DhKai2Q2JLU/iTls88pEhNmM&#10;dCANjn2nOyNBs76nbcBNb91SaeLLPDXHLNGjr0jeGmU0ZQK7Ia8bycTHPVA4p7DAlCa9LrUE7O7o&#10;RMJfMYbYUVZtttpbO9votulq4OA56i5a+NVVgBiHp568ii8j9kJTvhwQ+fzcrJXlGam0sXCRkp7S&#10;7c0tLP+6p5/Gn4yM0cLy0qLdAK0yX19bbRwdfcWb3uy/drV3mIfg+wJ47ZJKHFPsGjrmqSM2ahd2&#10;9AGwG/M0LGk24VF56hncJTQlwckCvwb8R1xIzUC3n9jbDe6pVZPkgBqNyIIQXJAF1DLMMmQBXDEb&#10;5jOZfJhhPCExZbaQY7RKPqPCuKGxW0BRE5fM8VEMQCGgJBB257QdnXd7Uaz8lEHc7TmdsYfPWt1O&#10;s9PFX9tR3OnR2mKQsOaYG9mNRIYflCaj53pHwC0/5rsVh2a7XcPH/MEel7Q8RLtMhtzpjyrtCACy&#10;M7geFLJBUh2YTph+4H5ud2jFTfqHshAsE2K6IEuTlC07AgnAhzmOI47Zchd6ceQzUnJzIipIHSjc&#10;ET91+RQfD8SPveY4tKMIU5E2dzktwl4DGFCTjYOCodOSSS5PJnA72AscC+JvHamwkLlfOa1Cy7v/&#10;Ug8HUr/nl9/3ABIasOnzwdPf893fdeWpZ0Zw/CMf+c21tTW8f/+v/9rjnJfHrz8fXmLwkCadj1+P&#10;X49fj1+PX49fj1+PX49fj19/MV6vydPG//ujH/0//vW/juO4IraPRWaFgsyAUtQiZzIuFrSGmKyk&#10;Ht9b3Ox8adfhzS8u5rLZU7naucrtWKLDk+NjaR7y7VZ7YnKyVCqpijFhnV34WBhahlUqFT40l363&#10;XC7jjRXAzOUuFvd2d6ekKDBtPPT0aExOVmjSJ/FowoiLMXU2uH3fLIcwQXh2ejo7N4c9KiuyO5Ya&#10;AT3H+4JEyWW5YjfPzipKFLeswmIStENXuIkJWixLVYx2xsfHDw4O8GEmDKNeD+1jNyPpTFKqq7Oe&#10;GD3/69/2bd/yzYkB0K3bt3/+3e827YEO2BnQvh8tRRjae9vmJD4uTkk0P10ql+nxLFlLR57E6LZF&#10;Gjkx2WaUaVOgwHOHyXtW5nwZx+3a/M7LOB3GViHuMLaO3SwWi2mRqRgTyjlEiDrBPvGAU92h+zka&#10;eUtHbFmYVSaO1TK29isrVNIvL/DMs89+/3/7OUMHvv/tb3/fr/yKZABlNLFx+7a9LxYXFnDOlMsl&#10;V9R5YZlVkx06PTuV8VwZA9Fus0az06ES2mps7O8Tly5t7WxL6XFk02VSpNkkoMTE8HmT/hgzMzOy&#10;VW5aRGEfDPPHrJPT1pMCQbWPP8mZbrLb7Vii7YI8+zTbuc/UeFEFf9iQLTV6Ua9Wre7t79N5o5gk&#10;SrZa7SAMZmszNzY2ZmdmyqXStevXJycn6OuXz43cnb1fWAu7ic/1zMDmNpElwmgHn3vX9GSJlPwL&#10;n3lxtC0s5p7Q6Xm6+uK1azXJtS3LDlQzVq/XZ2R+R9M6bRobferJqzu7e16R/s1Rb2dvF1t5w7Ov&#10;x5lwZ3NzfGzc1tToxtb2Ng7c9VduYOu9odeh9d/1w/pUZYo2hc3zanUaHVhbWfHy5uM5VqLbdXzP&#10;XIqANlWty/JftGAnPpLcIqrzKoickTYGmxDhPadaZJrGcBglZvMpgcWk22b4KT7fO9jH+WMrQ2f0&#10;/IOf+Znv/q7verg3g1/9iW/6umenpGxO24sjzJFcTdnyLVZKbSfqtWKqNeKEjRm4Um6Q4lHKhkkg&#10;90iKrZDtdCZMPCtIrPIi0oviXjuWLRsJb1Kt3V7sajkSvSKJe4kYOj1MIKc+2OGgCjQxqZwwu5mA&#10;xDZ/hlosETjwP7vp9QdDi4xUtpTL5DMpSbfTw56ZdLcuhcSzJNZhLmNfbdK6bNlSadHqgfy2U4m4&#10;QkV/7LZEFEk86rCCc2C/vJR331YnWbLIMtEb7oKCV4KsR9+ZMrQr4YBTWtMPyNwnjiuDXl9j2Iua&#10;XZd4+uEAPVs0MimXdfYTqpwGKfIFd9aj6xoT15FUoh+xBeGvXl/+hV/+FXz4Hd/4l69eufDTP/vT&#10;954kP/sP3hnmxj87kPxL9vrs2sE/SzHZn/h6y5uetZa6Wpv52q//vOz/3vbW73zf+z/4hW7l9//o&#10;j7+gVR5v5bXbyu999LfqB6xE/3s/+vefv3b90YLU+Hqy2q9aBcRpNBrAi/l2O1SWh1M5gKIAK23d&#10;4Lo3AM0FlQC65gyXwAvr68CUAOUukqN7Q6FAQW2rle90KsUiwDE+BCbGMpOCgEQbU1M7W1uxbOmu&#10;PPnk5u3bW7jvqu4treJ1I7bjRgNv0A10AFjtYG+PfsyyiUALjHcpFq362N/bozfIGcHNjNxwjYDz&#10;rNafwt7FEg5XazX8ioXRID7AG7QzPz9PVbacMZgagzbjeHtri67Dqq7raFg808BP4+b5hQV05rBO&#10;r4O85hgeVeyR5cUtTTmsGMYIu5gvGfk+7QvRHxZWhqEdozF6bbl/eLKBu7rV1VimLT8QlzC6BHN2&#10;ft7u0aGSXxxUfqI5iRE5M9uV/BJJdEG/bWWYUw6uAkFLNbDPkZQw1Mx0EkmxETZwsN1U5CRAzxAr&#10;yJ2CPkoCzygCsyULP9cp8on//PyJzhx0PlYEo7Ux6HxOxZ0phbwoK76Zlcb6AScq/mzoE8o4Ynlp&#10;CcBuXrGUAEwsQxwf88QMmNurhBI6U4SzvQ04iJMXYJeG5e0W4J0epgaNIxrSSe0QWnVtdwigKMuX&#10;8QYL4z0gFmZB2C7GaX9/39KIMmW+EZUWee4OIK/976z6lXlIR9CwarQKBG8UeHRyPCqzQ8eA/6ql&#10;MuYGVGV0u8bTtrWenJhE/6eVVoM3dmK2aiXWBCAe4vXpyhS2jnMbGyVClVeJCzqBDkchiHagOw6O&#10;re0G2L38xCXDx+s3bqyvranzVELjPMHIYEPHpRNlzXTw3nkraGp1Zfna9Vdc7IhNoB18iLGdqc2g&#10;/4DFzz7zzPMvvLC/f4Blnnnqqa3tHaBV+wlalPzGZ1+f+HlnMxgrfIhDiSHCdncwf65M4fT7qje/&#10;+fadTQwCure2soxGlpcW8ZU8Oj5mIfVMzTbeTZ2u6MmFtTUc04y8QdAm/mHYlxYx7zq5dfuOJTo4&#10;iI7FwY6MKgQwH7i0fuHO5ha29fL166xWPNgHmr+0vu6hAyjHz5XlpXutMB/aCwC3Ew8yAnahvKUz&#10;xSBbUj57lI4AgdssVhP0GqRtGTGIo768KQLFuAQJ4IslX74nHTulIkdnm6fs35QdpBJn6CTDb9Dq&#10;9lOJi5yDGwlhrc0eguOBwasyGlN9pzpqgaiPLYb5DKMNM6GAI/vQV83lyBcPEJPLSMTBkEHsaZ5u&#10;2Ik7HYEvN0pxiHya5R+SSrILbQGYGtb/ETpn+V8o7TPNsmMJvvF/lLpbQCmlNSN1BwrJStlgGsvG&#10;mE70BsS12WGVonqYyghtU1bdR+toPtVV7aRXDQS3gYfRhtQdNNuO+4mvH0ZM2JrBifEgGW/D6oyD&#10;EgNp2lOpuzGRKU8mFRnzWffywX1nZv8hnqHv+L63/eZvf/SbvuHrX+sNfeTDH8bP9fX1zxNSf6Ho&#10;8It7Pd7Ka7eVj/3u73iqdipa6pGD1CSVwxAQ7ajRWFtfB8xti5h0EIntIELxi84iwZ9u3bzpKjSs&#10;tXrhAnAYFiOXdn6OO9nK2trtjQ2bu01MTFBTS5VqODc/r/yFvBnN7c3NotAw1t26c2dM9nAW9Rq9&#10;2c94ZnYWWByfAKe+9MILU9PTgIQAwcbiJms9MVhZXQUIxvvqzMwuUNT0tPEcQJur7gCnWlF0KA/j&#10;SqWCHh4dHk7Xai65A6rDpr2ze3t7ht0u/cZMgAE0cQzQWZK3WiAz52MFbmO/bt+61Rwqy2VE2Lxw&#10;8RLGE5jbNh1dmV1074nHc2VKX3A2dLwzTS1CjInTuZ0maFFyS+w79tHWhLzHZbPG05EcOah9VxUj&#10;wxp1aS6oHYwhzbyBuXu9lhxOgmEoelFVXwwDLxb7UkhbJu7sG3xoBG9VfSSL65yy0G3m7c77rDCs&#10;99H0gwIueXaGw5RBJ9WfnJ45OI7RSXWemTgx3iE1DzhRsZXqdBVgt6BclfbQ1RhDcXF9HZ8DPgFq&#10;AwICjTEbJe7bTxoYEeDMEZs2hLaVnioXe4CSeP/iS9dwbhhjyUaaYNdybUuEsS18PebnZjExw4po&#10;2cJuR66EjLDpAajt7O06Hca2cWbHsRgWQB/wzwAuWyANPFWpABSenp1i01gXcBZbcZUhtzXLkkGX&#10;P6IpV9fZWgSYj7F/Y+MFlQ1gGcBZAEishb3uElVXXvf0U2inMjkRi3/FwjSELhTRGdv/mTPmZSWT&#10;xepzs3PozAonDDlnuFy9fDnFQs8DEuTyqTw+6QtJr9i+4/iEKYOAyLTAk1yb+TUVBqPiKGCjgLaY&#10;3ihQs4D3ly5ePGwc7h8cAJs68GVsbPyTzz+/uDBP1/b64crSoh0t6/VDAFnbb3/q0y9gEzjEu3u7&#10;/sQW0dNT03v7rIWlo5901XQJLNJiD71Cn5+8egXzfNss+quEDVUmJwHQrZAmI14/xI5cf+XGW776&#10;q5i4qYpVfmHOm09dvYr3kxMTGArsYEq24lhle2f3UXD8iOU3l8a3Nk/cFDoHRYQnLYSAyLLFINeK&#10;zk6jZjfNjG9aypn67Y9yUpKyPnnNkWcdiNkN0wKWBHwBU1RsG2KrkCROW2V8nMxFqbiT2N6lR6GB&#10;gcMaBe+NO3GXEaVNOwubMndSQbsHZJ8r51Kqley7pBLwMzO0+FCNYxxRNyxESUga2DraXtRJxKCQ&#10;OgFr6NB1li1yu33LvlU1Tj11kj/ej9NZzi36NMCm4HvE1qMj6eTg8sO+hyaTNsNNQjlj9w8y8WKa&#10;PaR27KO0PcgGLBCNFLXYT8hvm23HbVxueoPEczCpCuVYyY8vjvvpvm1MEu9CbigjojsjQr3vIUis&#10;UEajdPdWPrKwvuejh/j6/f/3D37u3f/oCy04+yJef+7M9+PXI/4aiel//03PPnKQuqhQ8dPTU+C/&#10;sbEx0rGdTm1mxrEpHRXJ2UlDwQ3HwFvXr12bEz/6yssvLy4vX3vxxdm5OeCLkpyV8QZ4GrdntJCV&#10;37Ndddtipsvj44Bc4xMTx4AmqthbWlnBLQwALlKpnJlpvABnDXALVmJ0u7QBGUaHhHKiYOXi+Dgg&#10;8vqlS9gorvDAZzbKwCp2n+BGtTogsosgHelihhVIbkp1h/j85iuveP7gIjj0BCgI47O7u4ttYf5g&#10;d+rjIzoT408ZGUVj6y7HdCK6nTosHcH7ne1t40vApnNB/1dd8cQyOmzSu+bkQlrgySSbn+tPdnc2&#10;dW1c6yh47IXLFklLFwrUosg+BZA3HppSp+RLDdjdGRZWCgrmRo4o2CPsDtqnIKTXc9QiqRy5+LEo&#10;J47JVTspXSta3WGdSVqzDt7UnKYuEU4ktz5H2NCYT1WbRdmPlCU7MYxmYJCmJQ4refC5CrQEAKTa&#10;ss5MjXG1F8Ug+kE/ICOAKVAXgCzAtwsHgbSAk4Chb29u1qaroXwnDKfs7AEYWpmYnJflBfD0hbU1&#10;YLVPffrTRaHPJosXs4Dv5ekqMK48nqccy3Jp/QK21RUnzQ7IzRrLGOBiMQA7M7hHxJpNtHb50sU/&#10;/MQnlheXjiWjQh9WV5YB106VNAnoz7rGiCYzTMmemNg72AdSx7r4yQnewb4LLhsyNkEPsd2Cdtz8&#10;PaA23jOrss+ToSOnbe8CcCFAM5bH4FhiUZeNNFbBCKDNcz2ScuEgjsXlS5fsUY2hE82/4wrIkXzF&#10;BYIW0ng3Md8A/ra2BP8cf1iQKx8mD4DUQMAtqU3m5mbtKrO9s/3MU0+i8ZXlZedKduUeA+zrXEm3&#10;gM//6BPPsUCz3a5Wp9H5O5tbGFWMG5acloULmsWfKtSA9faV9LS5tXVzYwPg/uLF9baSp7AY0PPR&#10;ybHrO69cuYyfOCH9rAMdRicxgC9e44l06/Yd7Au60eBUai6x+i4mhugP/aaSVmlgQlwOXJ/XHYR5&#10;ldAFZGsHMcPCC1mW3/UM40wkC3gTcaZsJzcYGmgIIAaDbEp54woFDAmyyZimU1GnZ9sNG2jQhllX&#10;M5pddOMkodCtjYKyOVDytWDFnujYvsRovMbQrBr/AD3DPIsg0+K4eU3syv06o8ioLEUkYiDYXQlL&#10;gqEZH/vZV/KiyXi6TQcjclp218TdfWpLeLUfjPIOU3382hPYTZk+V347newIZNMUeLBMUDIYaTDC&#10;xG0jnXYFJ/ls6WSSVMWYHLYKPWU0mMVGHWCucHVmsDMSkjExFKVkEptse/llyFVjNsBZT9xPotEl&#10;9lDZKCnwQA8EUkPHccXBBETV9yHoQZx6ZDD1W77qKz/y4Q9/CSD1l+D1T97znsdbeQS38md8vSaQ&#10;mp4PvAcTjJK2VFDfuaKtTdwCDx3J661+cGBpLG5OlHwUi2vr60Z7B/v784uLgI82OQbaAyinKQFd&#10;BXqJ5cX4+ESlkhUMpRxZZCraOVA6A7AXgEsccy0gvEmFnxvCOt9xdp521LjcMDZcfhGRnDGIS9bW&#10;tu7cQVdPsKI6j/aBgFMyuKDjR7eL/tATg+RlDHiB62Aml9ve2rqwvu7HuCeyCsEWK4qDaQ2lJka6&#10;edG94yK8x+VgvbC4uLe7K7IzgSMp8cpoAXs0Mzvbll00kBBaPsD0oFCgbcjYXeFHNpN1GmJfswhP&#10;Kmz3YcqZZny2mZN8BWNiytle3Vax5wWCcYzaSmYx72v6OdXpOBYRHT6RvMFMsyguOvr5USkaxATp&#10;9ORkanqaSTTC3JhUjKJY+iLX7VHtbB3OJSRkd5BHWROhluhAK+xbYvtC/TVUuCNN+nTg8Mrq/Aml&#10;dXFST0ddfTBLjZ5fvXLZfCGAoD3yekpamaJ18ZmVFRb+CnSGRmkidMeAooB0n7p69cbGLXQeABrv&#10;r12//rqnnnrhxRexGKOnSyX81Xykc0+sZABAd1ZfStEkdu4DIgdovnb9FbwHsgfIcxQLeuIIboBj&#10;Us4ndMRDgzh0wI5FRQjhEwBQk7ujZvHVMLw+l6wFb+z6LOF1VuKEfFbOzW4fN3HMExYXitg167YP&#10;DuuztZlRHqRJ1mnFnhvvYkX8xK7hi+zwGkuQsXUbyTmQZWVpEX/yUcbn2IuZmRpFyfL9ACzGm2q1&#10;il3GwpgV4EMA0IWFBVuOZLMZj7z74FkNRsOrM3VSNDP2aG521s4hzeYZjiZWBEAHVsabMAwWFxY3&#10;bt1aXVn52Mf/4I2vfz0dHiuRtT2TtAqZOjo+pgj+iCmVjFm9s+nsd8NrfIhD/NwnP4kOLy8tej6A&#10;0fN5gk9eeukaEDn6houJuXP8ilHF1jF5wwwE+Ftgml8ifDJ6UPAoCD+ypUJ+qmg3DBvhAcFR/NtX&#10;tjUAbF+Xu6hnqbRmvCMmmfCXagrHDCaebkO7Orm8pbN3oRsVCrlMLONkRWkPYj+YEqYELE4lChLx&#10;0UrqTkv6LKW1SmG6fbliD3qtlKXSYqAHvTYXzuRDk68DBTL2o5hbzYRZemhk0tKLO0c9DdiaEdZU&#10;vrrZcU4gjE0NZyX+kILZds4pxhz2O2lBeMD/QS+iJQelRwP8iah6YL1Mb9AdpLtxQij06MWRzcr3&#10;Y5QKmZZ6m/UJGrx0zOEiW9+/G3U+0M560jK0BnHGuxQnFLLbXC+RtvPhAJboYztMwxFbz/HBlyUd&#10;3kXGZLV1sDPSh2cCjNt9T5xT9ws/Hiak/sl3vftNb3jDb16+hIvcXer6C9TXPiKvz1NS8ngrX+Kt&#10;PIqQ2rV3jk0hryy/vFC6CNw8aEt3fGx5sRIxDnF3ryjEwWF+AJ1AY3MLC2SahcDo6VYsAsbt7+0B&#10;k2FhxvXJry1UERIQIcvRpOPMDWnsYGwMa1Hgm8tZIowLEIBgTn7JesSuFEPVvdgDC1jTkJHGYdJw&#10;z8zNUTmdz7sUz7qR3Z0d/LwjxNnptBeXltEswX0uVx4fB/z1vrPCcmGhq2rInIS9hTwpHzRbnZlp&#10;HB5iu5gh5KUdT0ktDYyIvlnn4ALESHu0tLKCzwHl6/v7xr6mzENhlLtiyJiiC3zSV6i7oYCHOhQF&#10;4nhzlyRi0LBkgk0Ftqxi9xBRv67n+x5bS5ZdzpiUkNLEkEIdh7DQA1GKasBovMHcwFZ6GJBIHcqp&#10;QtSMNcG0VmcQzDDMnJyfDP6wmxjqWODYRnIsHs3lOCGRbtWm2pFyJdFPpZ0TgU9MTAJuY3dwmKwO&#10;enB6IjCT8wtnajW8wV1sZXlpc2sbaHVPat0ZoUk6Q8tFGKssLS4cNhrATwzpmKpcvXz5xWvXgFaB&#10;aJ988upnPvMiIBcAGT6/vbkFNIZ9cdq5aUjH7AG70/etRF2yYSWa/cPnnjMUzitd8ubGBq39VMOH&#10;dYHMgKSx1vMvvOAIQEckKnaEsJvPTOQUjvdozWWOeAPgi614W1gJcB+gH/sFfOlscyDXcqlsBhev&#10;2ZkZa4J9MkxXWGGMmQNAJCCvVS5XLl/GHl2/ccOaYAwXwCs+ubC2CmBKQr0ylZexHbbvaG67zjld&#10;HNsCxsUuEDFTVdKZncnu7e/jUBKPNs99xPEeX71YweYVTURdGUk7Sxzcw8OLF9dPdCWZn59vy7YS&#10;jZDakw7bznpWZWCgcHzRvVaL9nmua8SOr19Yw+THMmg0bTyN3poCxypY4NrL15+4dFFud8xwwci8&#10;+Q1vAPTHXzG2mC+hKRcpOgzy+o2brolkRE6rTel5NqOnBzRAxF7j+9k8bzYaR/QiHBvf3dv1M7eH&#10;z1IDb6p8OWFkVeYGvOi8Pps8UwtBqW8iuk3HtIVOOZdbzHQsRXsifk4nlYpyWdbymbR4XGb7JaGG&#10;rMnDAtKZJGQ5sS9jWlsR3fooOGZJYpiTnqTXp6c1aexBItqOE+ynlaXZCHv5sX62lPPDroESARUS&#10;LvCalWh4qBvuozUneRt6is3lXCCTlO7Juzkwq92PE99A9CoV4/PzpI6wb2vngPEu6Zhp5LJ5HlAS&#10;wpLBaGhTTRftYZy7KwVFEgcqTgxIWfeVaNOLNLGx2ENTG4+w1TRyA4xaUdTqqiBSImnl46T9nICz&#10;DuwvxS04hKl+kESXe5QCTTcI8i2yxtRA9qn5TKYQ3g+g+/cJPx6mlvo//45vv3rxwg/+0Dteczpc&#10;T/+fvnL5SyP5ffx66K+3vfU7P/3SNbx56frNRw5S27OiVCotLi01pTkmjdRq1Q8OjJuBPo8OD002&#10;F1VoaJQ2LjYayAm3TFuF0DFDC2xvbjrenLIE2SQDQ9HuY2wM91gsAIQayqvYsdWWiJwJKU4Co6iO&#10;jU7MEg9YfYsWGod1OkdLcUE+TIbN6InJV3Kxx8e+WtvNekJVjNLIEmfXZmcBQCmTUOgJddJ6fg0E&#10;j18xAugqFj6iALTER9ftNvYXU4JRXAuA4/HREZB3L51mvZoMPUbaZdt7p4VuybU3GqbYHc4SK7i7&#10;0+3cwykMjIOJmzGe2exkpcKSRM0QiLal0wAc7yguHhty3HeSIC29u+tH6VNSLDLXMJt11aD9ocsq&#10;BbOU3FDbPDqG3egfq1hqQlR3dJSYTIvPxou8uDQ5ZzJyGWlUPA0o0Ughj8Ex8WwYau48VkQO1kWD&#10;OK8A2TEC6OfICHxsjBWZ9mMBkE1J0P9gu18cj+WlReC/W7dva3bHeG1gTcz98qpcBFi0ytYJ3npS&#10;z2NhAQZAFZYBerZTx/b2NhAYEblo2ievXAb+6ihb0bQrvhdvfPZZfOh8GYBpOigrNXBnd7c6Xa1V&#10;qxn5SANzYxM3N26VmZ/CPgDD2R/jTW94IyYPFVXB4pP9g4PFxUVLcnFPXFlZ2d/fx15jp4CYcWSP&#10;FEaD89AbFV6cMmuO/h+fHJsoNYAG+neknxn07tD1HH3Dr9iRq089iZ5gLSwPdI4lZdAR+jhube9g&#10;FUwqgP7xJ8BHI+m+vq3YI3yIPz395JM4RoCSm5ubTKiJ7EBPEQhAtmdr+C5MjI/Hkgkd1OsYYfxJ&#10;c9pmTSIr9GqTyJhno2eM1il1h+dSqJ7jlFtbXd3b55HCeALm4oiLtqfaBLMjhyyinSNpTqR1mQB0&#10;xpcVsymMXpXVkzuYxgCCYxc8CcF+YcctTcGwYCTxHn/F6mgfn9jxGudVoVgAbnaa/dHJsd84fJ5B&#10;PN3O5MSkNDy5hw+p09kgU3SlB0GuFbYSRjhz3BoH4ug0Bb6ZUkY0qrS6/bQco+PEgkM4O50eOnIk&#10;aYv9xANEoJCJ2bwdBEn+t1jbOLC+2KYa6W4q6rV7fZlQB0rYFpgGQLdAOJ0esaYKUQFMDELC7u55&#10;FOZCSjgi8dm9Pn8VSWyKPUzIcnHJvX7UjhJsqqrCQHGPgt2OGU/APgss+eDLhtZpreK8GMwWMiHx&#10;tICqrFFonj0IUr1ef5AUKKZtijKsRVQupQdEODrJpSRVzsd9cWxhBucMigVI6VEBmuWkgng6oghE&#10;LD5F8EbM+mkTJyVNElgHueF+87hwL8W0o0uJjNom1pkCizXvg9SDQfxoaV5/6B1fAuHH/0+Z78ev&#10;L/o1mju95c+mpX5NBHz2TcNN9OWXXlJd3Tlp0SAYm5jIDj3FzFMCYNnvDB+uXLhAICUaFfdI3D6n&#10;azWAm2qtZpxksUdWHB6AXbVaBd7d29kBNGw1m5YFW3iAW/LM7Ozc/DxA2HS1yov50KLfyNI5iAxs&#10;W1jEkn6U756gD2jnTDErFHMrLOZgf5/EtvA09q7ROJROLn3tMy+0pP0Fhrt180Zf5nxYC6CwrcBF&#10;XLE2bt6k38LuLou6slSg7u7sNNF+FJ0eH981lRMfPzU9jV+d0R0r39vRj05FAZ6bnZtryb0E6zaU&#10;+dJ/NYvgLENaiigzxc4qntJEer48wq8ObDNaBUglTC8WI8WMW+bhw+TZAj43hmNeul7MUDw7dcZ4&#10;SkYooSltHQIPlDdhXEt0XiyGcjnEG0tN0hKEYFiAwmmrp+cFo42iGzLfyJts7ijbHB82GhT+2qeP&#10;DF8UjY+POwASC7vmMqc39w3OfS8/0wdKawtbG2wtLixubm0BHKNl9qpQmKnVLj9x6cLaKnCV3Pra&#10;sdzlsPz8/Dyw0ezsrLcFQAwg5cwaHKaKgoGwImdZs3O7e3tZFjLWDqyIGKOsdmpqCqtggZXlJYzw&#10;YYOiiIJCMQX3KxYVAP9dXL+AXwG5K3oeMjExgVlPdXoaB3tldQ37O07Nx9ia3uOvzBYqlrAKAPqV&#10;y5cvrq+jWQBTS7QPZfD3zFNPSfhx5iq6SEZvxN/FgqP+0BmA0ZaKFgDogUqtssDngI2Am697+mlg&#10;0KuXn7AbBpH30dHS0pITTCjFPj2zBjqSooaxJkF6/2Afn6yurmJdcvzlEsd5ZmYkDWINnzKVMIxq&#10;gRcBzE7RyOHhIY778tJyShHl+CvOxo1bty0ft/kdphno85iew7Ra5yMHD3z7gI89eSuXSoD4Fohj&#10;X5S+SXr+E5/8JDAxjhrOd8NlNOj0FitJUiwtrdkwBMujS1vb2zhYLHc+O9vfP6CJ3sTkHz73iTe/&#10;8Q2qmu1QptLr1aZJ8+OIoG+YM+BEwmIHEqM/ClpqU8qEtGEuFeYpbkjKE6VPYA/De8rXmF1Cszn6&#10;soW0B8mmE+o3PWRDjZ5JYqSGxnCqZVQdZK8biyYlCAysJJHTRSJF8CcKhSHU7g46p3HrJO6cDaJW&#10;ahChERHePaszCGUZaU62l50F3Dzbb7Yarc5p1G1F2Bb+0adPGYRElqq3pOQ6x4o9xnR34phTgv4o&#10;dsXc8d3h0a+8POXCTDGXKeXwM3AkTSAxNIYAf8sWwnwxWy7ir1Z3WGvNzeWwbmKTp3FAl4S8+abD&#10;uUKPojhcXFTm2LfziaIUqQOJuoy24Xj2FCHD0klBZyx+HnXPOoDafQ2svET6KrIMskWc/blsKZsp&#10;MpUGe9HvJ94lobqUyYcakHTioncfopaj4d1/DzXIAnj6V/7Fv3jp0596DAEfv76MhB8k805PCUbz&#10;edovSIs8Mj92UreD92wgDdgHBHDtM5+hZkDSZLyAHYEgT09PlyXIZvVbNhvJvTiv2D8gM1M7wD27&#10;29u++1L+K++2uqhQLqNn5MOSZ963FpaW8H7rzh1sDndKoHdg3640CbXZ2fb5+XGjsbS8jDs6YGtJ&#10;pYe4it65fYuVTLXa/t4ewEOJweAHC4tL+zLgw24uLa8Yp9qB24SxswML+bzNQLCzN155ZRxwod1u&#10;iZWn4d3Y2KHcA1fW1noSMWeGsd4u/nPu4/zi4saNG9hxun01GnkhYHTeyuzU8IGeUWys2k3L1tEC&#10;Rthpgrb3NpJ2yCV6QiR3eOh6RB4yUdSAy57q4H1Ox5FCkU4Hs4uMHFSkEZ+mRF4VhFb7kA5X/32s&#10;20GS5piSOwe9sRV5iLVOT07skIg3WJhZm3IS7MlsxGYdHSnCM0KrJixthmgNAI/4+bmtAIngRVU6&#10;pJ2wG8ALqP2BWmqhXhafPfPM09xELwaq29zcXL9wAaNflv8gjtrBwYGFvLhv4gy8eHHdMwT7bQPt&#10;eehqmrzhQ3fMJyedmKs19BnTynmJiADm3vjGN5xq1gSUduvWbQNNGv6J7PdZhG5MT0299PL1Z55+&#10;6vLEBBqcmprG+c2HOePjGVaa5r3w+PjE6ekJILvt1bH1IWVbZKw3jnL2eGJ8Au8xIJyqyu56eqpy&#10;Y+NWGNKmw6ob4Np6/RAoeW5udnd3r5FK4T1AZ+OowUpNSVBOz04XFxbMZDvL8EgG3ppAlixZ4eSn&#10;TacLCcSbQJ8AmowKP0+gbSwluo+mzOnO1i+s/+Ef/dHVK1dcfor92t3dtd0HtvX0U09iAG9ubMzN&#10;zsmZhGnVJyck+1+5ceP1r3tdu8M5DIYwzITW3ON8timHPQ2BmFeWFuWaQjsOIODVlZUjZa3v6lGD&#10;Rd50Ij87s+Pe8y98BtjXTjj41bmSRuHoPEbDMm68EbymcZ7lPc3zJg40JksWkwBGc/qncPiOJpno&#10;M2YRGFXVqp53O4yOZ8nBQ3+RCu2pRu/eR/wKvCZprUTugRzfgl6c7g1oskkTD17pIkBaEqVW7JJe&#10;TTtYW9JkIstA9XP8K/lfktJ3g8bMYidG1AbcHcYBWvvhpXrtQdyjtJrhg4E99NSvQYpkSziwOoOy&#10;5z4TxUfffQBHAspc6FTzTD5DZJnSm0zgbMV0IlBOJODEoorilpRCshdty9f2wK5/YcYFgaSTkx0Z&#10;JBIRES4qOkzHnUSUkjwxS6sGVN4fsSoRnUDOEsNBOEwVdwJl3xWNQNielniKYnU372YUOcnLUMnw&#10;/V4QZvrE64lEm4HwzF8Ekk5C14du3bagZkVFYNdt544PeoP7ldKfbaL3UIUfH/nwh//db/72v3vD&#10;m+79sHnPHfDx6/Hr4b5eE2qE0oLxcXwX6Zo8OUnQ1usB5RweHNze2LBIgIKH4yPCKbJKvKnXZmYA&#10;hiy9wALAAsDEi0tLuLkCb1FDLOc4tG8c2ZAtBl63RAMDZe7v7tYPKDXe291xJR9DVVqtm6+8YjXC&#10;KEwESHpmbu5YegzTq+gtuoH+tNrtpZWVrjyq0Xls+s6tW3gPxAwojF8vPvEEgDWu19PV2tjEhLB1&#10;3XHoRor4lWC609m4eRP4BavgBr+3u4tubN6+jW5ju1lRgBa9GPVOSEyC1Wl/m8+bha3OzBwe1qdr&#10;uC9XscvrFy86SHxC25V7WnSvtgEXU0vAje08jcFQ2y3bkw2pjlsuPeTmpPrwUTPfzMTyTqdYLDmh&#10;xm4nVmB3FVZhzw1mv4uOPVMZn33BTTBjgd0dagCM2jOyuPb0yROhSHLYlmYvFmEnfh0CZEC6fSnR&#10;R0pxi79NPJs8dpvoYf3gwHJ5M/RYayDtOF0dlPbygBMVfQAYxboAzRK7Z1lYyTLQTkZDgdnO5OTk&#10;hbULE6IkAYhXllcwwwDExKajblSgOqZgNTwnb/mc3LXSgNHmfaempjDWR0cNiwoA2RmojtfJiZ0f&#10;19ZWARNrtZqLAer1ekT4lV9YWEDHAAQxLHk9LTE6N2R3BSc6kM/TpAWfYVuTlQpOXcK42Vl7qxuo&#10;VKtV7NrJCYlYfCXf+IY3mDh/5qknfXTwq3nigpz4HE2CbgM+AnkDQwNbZ4nIS09dvdrpdG22gy3e&#10;2dwCjsSkAt8arM4KYAlazprNyuTkyjJ9SNAmM1Dy+bFyeWF+3rdpfDfRE3w4OzODmQMmz1cuX97a&#10;ZgY4BhP3+olxcu4zNYa/oOf4agDIAhI8/8ILWAuolBWr7fZMrQZEure3p0ld69q1lzFc6DagM5Z3&#10;sWN1eroyOVEYvtD/y5cu2Vy8Vp32Ywds5dLFixVdIra2dzznxM+tne2UXP9wsjt/ypoNIG/q4Ie1&#10;ifYpp6cQzb9D22lj2D/2Bx+XcvrckUAYtxafn+R2dncxk8FOAX9jN+u6lD30m4GKAWMV23UGcZew&#10;lDzwKIZ6YL6EXmshRQ5AcFQzkKIOA5KvmaHkeNAD3u7FfSuM7SAiF4vBEF1aaeDqxkEqfZcGVtUg&#10;DeCAI9s9+sTFIlxTCf1MBUoPE29tImLtXMxfU3FEIzvnmiT5KamkzJLEcT6TKWUArLMl8coSYIQ5&#10;JaVjLqZEce4NY7rTnhQIkt6FkUmMeWogQGx5Spiyd0kYyilFivJep0/s38XVllMO+uyFCaswrOlM&#10;rAZDxcfItXqQTCkG6bvPCxInwj7rYxSHHluxLXtvY+QgiUCn56CU1n1l5RB/R/EgikcjkASfB8GI&#10;g2Zfsnq8ENomURJsHvzP8vfwhGr076GWJ77nl98HAH3fv9diQ29507P497a3fudjjPhl8sKx9kF/&#10;FLXUzurDl/blay8traxaS9Dd37ej87jK5mT9kUts1FR8hr/aUTgtp6Ptzc2VtTV7q+X1uB+rGFni&#10;V2BTfIJmCew67YuXnvBFiQWRJydXrj55pIRCQCJA7dn5edxoAcor09MDSVpjuTW7JpK14+KQgF+3&#10;NjeZntholJWo0jg8tNmIvf+sCgUyzgvy0htETnBWX+BDbBF7hw4DVVuHjf1dXlnZ2d72FZPyD7Gt&#10;LgdMqFy56eHDrTt37GjB6YToW5b3lcesWgayB5yyNsPOdNju5GTlXkid1TwkknLajWN3bBptgOXq&#10;T6ufIxl92BS8L8jrbEKb62XFlJ/LYboj/FSUqzTxtMg/5z5idywFsRLdXtdO+MMvjjwE+APIs+Kc&#10;ZWS6rWLXvBcYKMcfWsOt2rKyDfUY2pLJOKaR/i2yOHRWZVY0tu0F+4qksXlfXtSUBfHWcD/g1VFx&#10;JN5UJiuKCcxjo72oV6lUzlvn+NnD6YR+FkvE8RMT8wsLnXbHc49IAgksc2fzDlC4AG43xfihfraI&#10;eUsL8FERgM0Ka/XygIUMrJF9JBA8MDR+jinOE9+JKGJ2XIu8NTE0QSfNnikQF8GPuQRrrWiUvrJK&#10;ODtGG5aZ2VnMS8sOp9SsNStTHZ02ZaNelrHu7wH157K5ilTUmKThrzhz0PPZmdn8MidFc3NzdU0F&#10;gfmsM7m0vu5ZQaNx9OzrX8egymzWeTQ2A0kpmUURKjsWM+AYtRS6uaDaYppSr6zo7CXWBHS2haJn&#10;I13dCy3oajb5YGR5eZnxorTW7mBMWERBFNvC7p+fNw06v/LNb0IjV69ewby0rK/exsYGQDNAPFD4&#10;8tIiRmlhfg6/jsnDB60BkdtorynxhrxZ2H+839ndszIeR/+5P/4EAD3atFeJ6wXNu/NZ2dKSrfpu&#10;bmwADaNjh0eNbGUKfcO1zemMx4zaGbP7OO3M5xfQmh27HcEICA48zXM4DHBwSVpnmc7ooJyHr/tQ&#10;WqDx4yAxmk4lEGpgLwziryEiAyBLYv9ShmpYKxfSp2KID/mwyrKRVJJNqFq3dOI7R6qVD8IcJ5jk&#10;D9IhLjbDSqO9KG2MTto7lRjWAVKz4q5PdzichtSnyA4usfjAL6E1yelBepBMVWwiXc5RRhKmEg3x&#10;wEIXEseDIaWdxLNkEsFJgm8T6+zkl3RyzR2YkxokVtUKaezHQ5rZkZCUjDPmJStTv4zhuHeE4S+D&#10;QMR8/x4aexS7KJFFYFlMxh7XWgjLBzTK5nenN6CuukNXFvmmpEdPFihHyWlO1MM1M52Q3NpIIIFN&#10;ehhbkw7TidU2Vn81pNb85P4HfR//+Mff+cM/4Pff9p9995u+5uu+lGfplyA9MfVYS/3l93qktdQ2&#10;G6bzWrEEgIvvKlCX/xlompXEfd2B0pRLirRz7AuwGu7HzEHc3u7qEf8Uy7YyB3t7gKQOebE9H8nd&#10;SmVxecV1cmi2J5OHjZs3TZoCTwCX26xtulZjUV0UYVu86AmKoZOO2sZl6tbNm/iV0YDDR/Zj4tqB&#10;CQrMFC+YPgc6RN+wXdtcNEUJ29ovIxE2PkH36Men8r4Xnn8et3/PMdDy4tIS7br1dB49scUyOtAS&#10;ZMEyZ6IwgeZNlQHgOq9xVVpzResODvb3TuUZd6JIxdHIO/HR+NLib0vPbZxn3XNGlHxfGg/8fXl1&#10;NS/y2KwtJxiC0S5wtIbb1ocjJztTvwXx5TgK7rD1GJ6BJLHnMrYbF/OHCdJIPW+KBcu4uBBLes7A&#10;4w58Xyq5mBILUN4ThhaE5DX+DnQ0GsbyR4eHNEbUzEH3s76zhNAyBtkSxAecqOj/1NS0XQgznBfF&#10;WSqFco3GIRAtNbulMt1XcllM2zwNaOuNxTaAxfh8cmISo1yrzdiTBN2s1w+kAMYByqB9TPp2d3c4&#10;95ia9rdjeWmZAHcSc7rpRqNhmh+fz87NxXGvzTTLdqfb0U7FY+UxO0jy3JuZccr9xMQkjd7PzuYX&#10;Fo2bPQPBVuxuTsFHNovF6NmCMaVEBGc7z7fZ2TkMLgb24sWLfibQlQ8PIOnK8lKtWr38xBPWcAMs&#10;4kv6xKWLOKXr0ia5DhLIldEnguz2ePa0hHOnKgv40I3p6erc3LzHFgO4srzMyTRfeliUCYcUWhqb&#10;WFldZd1CkTrs7Z0dAE3g5lBM/MLCIkAqJpanOKbHxy4PwLTHD3lYNVFj2CFz3ZtNTx2xdfppdPAF&#10;LGzcuuUQzYYg+J3NLfycnZkpFgo3N/AnCsRfePHFre2dxYWFy9jT8/Nr16/TrIMThHMcXMBlxmoe&#10;1vGnujwQHXWeUnmryw0ddkM1SKkc8TqQLRaKrKA42MfxxQmgKE2G0uNznJTtVhurVCYnuh1622/c&#10;vv3gOtov3UNLBa4AWNsDIpXoIfoWZFDCHEcpocbUYGRgnUoNQbRYVYkWIhk4JwbVCf6k0IGWz7Gx&#10;rHGc1dvDjZAlBaqjLXSKsuRANDZLGInz0wlPSqI8FWbwnbUVXiqTS+eK+FCYP53AXntlkKIuZgFn&#10;M0VR1NkwseygOETUb5RQvIPE1BktKxIlTA0j1xPFhZhmpa6wo7Ya4a6KHI49E7GxNLXRHQWJd0i0&#10;J1RxjkILTgDSSQK44OyQL9c3wnOVMJsJC/jHHvSYChlLLz5IoLz8o9FUVgoWalryYXTOasVet9dt&#10;dXvtyFKQhPyOBz35q8QSZ5u0TsxMhjheEyTL4j8rPjFJdBz9exVLfaT71JcST//Dn/35L3r1lz79&#10;qfr+3r2f/N5Hf+tDH3z/fR8+fj1+PVosdVfSQH9XSSoXCiz1y2ZtJ3eqZ8FM7uBirf5hH7gEiMDW&#10;E1RY2lNZL4AqXJBch2eYddxoLCwtYcmGnK2t5T1TZaGdj83YmUMlx3Z4OLew4ADCJKmxxIhdV/65&#10;aMZw3AwoIAt5UGf+ycbOMolQccR+UH54cDCqCyRhGXUBTB0hbgmHdaIGfyxS1MIdjQkutmSFHW2o&#10;8SH4GwzIyVH2SlRtNzpbejtn28y91dU5mlFUXLFnuHzv4Ftt7NDyWHJkj5Lpc4s6nK+um0dmMLTl&#10;9uA4+tsG3jbusO2ds2aA7N2rlPxSrEA11W3u1kSy5zMl8eJnQttW1WfuMQ9xI/jEht9Crjkics2s&#10;jLN9NJ1V6WJHewt6VO8NnelJkt6xXyGmCkJ1I9uHz/mkm+VlzFcvlUqYFqCFrvh7bAagdoxeMJNn&#10;zTNNNiYFSU+XlpZtYwJEG3WjM2Fo0//U+udyOH/o36czCjcxIGMPdaVSaTEIhtwzH0102oH8BIAF&#10;sd18IU9hRvOcsYhhuL+/t7S8gv0CyLYcH10a08HCdn0cXYRqw5NQs0dr2XGWouceK0+B7Gg+Ozdv&#10;cT+Ovjl4vKnN1Or1OuY56PNh/bAvRooPXjIhZpE4Ll0mQXJIgUExhQBsxU9MbtD6008+CaxsETnm&#10;BkdHjXw+d9w8q0xOJvnzbRy+Pk5FwGhncDYO6zh/0Dd0gEqeLLPZMYfhFHpiEujz6pWr+BPO6Zga&#10;no4eSJzqUVJvaWlJQUIsqDg6PpqR2V+XNov41mCNDL70vtRgKBYX5l3MAPR8/ZUbmAMcSEVt++ob&#10;NzcYGDk54Tzwudm5/YN9U+/kxVtUTk+LdbYR0PHJyfzcnC1BnJc5zpkbJzxYJiVTc/sP2hdPGo+o&#10;gQHJ5fwrsDWjr3O54+PjyclJgOzTs1PmX05NSSsSPCrlialXAS1RsPL6MJUqUYY/BxqVGUV/kMSI&#10;8AP5/QeZXNjPBH1rlLF8YK10yqEqQWCPEAcJDuxY5yTwfs8h5/1eu0dsHcU0rUunYmk8zBMHw3wV&#10;U+foWiabzpaHLLLI71GNXSh5iU080tZmUDEswXiQjjpxGA8EoDMSTCdSacHcwMjVFZWpe2vy+rJB&#10;4XcpcmKhnLYT348k/tCcvtBrEKYG9ySt3KPrGFiQ4dnFUBGTumuxxwCtMNWK+l1B4UAGe0lpI6cu&#10;tv4gCa2kmJi1iRR5D7IyBERDethwt8BykBSgOrA9LVPqEQ0WZBIy/35E/VlRL1/xFV/xEz//iw/l&#10;DP31D/yr9/z8u7/3b739i1gXuPk7vv3b7w1f/Oa/8rWfuX5zcW7mpev/zRfd7OPX49drDqmBigyS&#10;TF1kpdY1NUt7r+lpABHcwg0C8B7QxfNd+5S5Zk7FWmnnDrIUrFLBjR9Aan93F3fZyKYiAnC4358e&#10;HwcqTYsSv4KioaEVJi1bjuhVmZ5mOZ3A3PbW1tz8/N7u7vT0NGlaMbIuDsM9Hr3Ny5MLt+GC+GmX&#10;DJ6JJjSgzAylBdR4iMBDZ5zeZwyKnT2Qk3RCyMmkORQQdoMmvaRyI2yiyHh8/GQwaDQOq7hDAwGo&#10;SM6hylhYyY4H09WaB2oEMYcYcdCSapz3Ng2mCd1xgOMo6kidjA9dBurx8czEccrFWo2MuwyzHSFu&#10;9YinK1aiOz/FH7KsULbQrnqk44fyFD178WA6h1yPeIdNZbM46MqULtpVmg/xNXrWmxbkJm4DFnoF&#10;Ak/pCcAowIVFYxJtewetFKei2g7oOhOwj2TBH3iitgXIgMbQY8C+btT1TuHscWUnWpuUnn6yMkVh&#10;T6tdPzgABKQKRRgaB91FinRTEQ8NCI4bIOaNLh6lo7ZY0u2dndWVVeBOWgG2aJuNEwOQFOce9S3N&#10;5vz8gidXWHr94iVLTVLKeMemU5rg2VjQOm/nSjrekrOOszPAUKtoQmmH8DWZqlYdPppTNXBPMhua&#10;Ni4u4iBiHovdwXYNVSc06eppBlWrzdTrB7JrzAGx+thhd5jmuLC4eee2P5mYqN7a2CiVys3zJoYR&#10;KHxxkb4lWBeTB/cTnxyrKJNzKjUVaZyxCQyjvAsbE+M0Ea/WqvWD+nQV6PwIw4LlgZ4xe8R8oxf1&#10;dnd3RMMzzAUbwhiWiqVjJeysra7t7Gxbtw1MDPS8urKCnk8p9/SJS5eAQAyyOTuWu8ve/gHO04PD&#10;Opafqc2sKrUHv66vrR3U66dnZ5jt04hwcmJrewd7urdPzH1xfR2zKOunm81zsc6McjyUVh7vceY4&#10;bd6likDMeZru3XYAZLVapfve6akD3oG2MJ9xyeajcTtgeOBQMmsNRVqgWIQuL2LWODgpW3RsHCc1&#10;hUpgIfrCxSwHQC16uher+o0YN0kg168J651yueGA5XekUUnHJnWNOFfbEY32ojiifEI5MIxFT7Ao&#10;JR0C6sEgnckN0omUYmjAF+q3dBJfoiK89CDxtwZwD1I9Fhziwzg9Uhjj+ov9Z4FgmAuSmPF0gtRH&#10;am9X9qUY7BgPEqV2YCttVfyZQwei1o5n+tpMStLwmHEqYZymRTQHjYWSxZQ7mUqY9QT4EjHTK7DX&#10;77Dik6r0qO+hC3QrcUc4085neiptzJay/W5slj2Ty+BzKaSVjUPMHRg993txmMmmPETpkSaHcxod&#10;uSAdfjZJ/WpI3X+YWurxcvmLW/FDH3z/2//OO87OmvcS3idnzVtb26O/3gup3/F9b8PP9fX1UU71&#10;49df7NdIULS1u//ICT8YsCLgiPuZQ0NwT19cXraOYml5Ge+p0O10cI+0Thq3dpOOvvePq/5sd2fH&#10;mgegJWCUvZ2dO7dvZ4dVfYRZEhIA8dit2Uz2wtLS069/vc2YDfWAXVbW1miKrIjs+v5+rAsToBgQ&#10;IZ+Kj43h9k8br7k53Mi7yvO7+cor2KgFwXd3rVQCTJmu1eycDTiFVZZXqS2hr58YxKaSvfEPCOnO&#10;rVskBWV4YuyLDgDHMzWw3UYPgdjQfiGf70YROoad3drcpH8ctiSLaBuVWHLNQrq9PTo/aIbQYdZ0&#10;dN8j45FlhEcyFI0tKQHxtN1UvIplHuY7JSbZtwM09o6uI8LrOanGbbpncIYxoVuFbA3NaNr2zr+2&#10;FProSUJaGXEjN4+WEPbqhQs+WOi5nfiwFewrzUDi2EV4VlTjKBitmv+21JsnjKTtZ3qYYAdDdNvZ&#10;nGM6KDT9wHjKce/BCRoLi4shw4EDHC0z8ViLseH5nGo3j9EwkCJ10lHXqnGq+bvR+MQk7l4awB7g&#10;IzpwcnoChIfFsDrzqOcXsO8UEWWz1VoNaBV4mibEkxWsa/nKzOwsGp+ZncPeOW0U+7tIgcS4iwuZ&#10;RqSdxYnqD/Mi8v0nV6lyAEX5j9FTL4/DkdFY8QGLvG7QZyqzNSdk+YGeWvRV2elYTal38JUqsuox&#10;DGbn5ipTU5wSFIrjksLLejKPXV9aXgFotLhigmbu9HsBYgZwHKcpeCA2PQNcubp2AT8nJiseZ2Dl&#10;kdMiRg/jiXE02Y8OLC0tA6RiozjnV1ZXcd6hNew6/ukbVwTmxhZnZmYxwjrXMp1OO0+2mLQ0cCoO&#10;ItZdv3AB0+7Z2bmv+ZqvwdeKzLdEU8DK5OBkVbmyvOzpGTAuBnZtZQUo2Vnu3F+WDJ6Uy6Xd3V10&#10;o3HUuLmxYRMPdGZ+bm5rZ3t6quIscfzMZmyoN2M5h9Ugpucndcj29/fxIYbCqg9vZWrogo/9ArDG&#10;9F8hHYOHf1cRvkvAaRIrwqQPoUv9Gsf0d+tGrB207zItn+MkOju23JpWconIgXJkCRvyYaYYhqWM&#10;8r0lz8jYqDkFuNw960Zn3d55N2p2I1zS2nL56KfCbJgr5ooT+XK1UKpmc2NByGDzlOE1uqTAFgs2&#10;knI+u2kHNrUOFQeoYsRQASukddu9qEXHGOuKg3RSepgwuBSTB46DoSegGfX00BlDzneaSNgERYxR&#10;v5+oYNL2rNOSdOQJHElIeiLqR+0edrN7GrUa7dZhp33c6Z33omaP1HI8EqelddFkt8NCNsxnGITU&#10;dErMAMPuuYelNX2JpFOyIcoWsrlyLjeez5SyIYMYA7vj6b0M8mxraLJ84JT40UMJq1Bcny7W/D5M&#10;/WoTvYdbnvjT73rXe3/pl74IEz0g5nf+1E9euXRh9Mm//w//4Xu++7v83rz1vc3+tW/5Fvz76r/0&#10;lx9jzS+TF461D/q4AtceLZa60+7gfgYwAXT73Mf/4MpTT7ukLC9RLHNPymXLjotSOwAQrF+6hFss&#10;KWQ5S+AWf0R3rQxNJ+Rwdy7nadzGCdMZkdBlCIsSB+cUD0HGS2VzuIkeHhxgXaA3g2nGxBwdjSk5&#10;wtYioTJmgH27Kjq8cf268bclGWgCyAnNAuPWZmdPj48nKhU7XWTUW3QJuwBkfCxj6QjIuFKx/KCj&#10;ABrcNQ8ODpZXV/XMOj46PHRYYEloxroUaxv29/bQybX1deYySuviCj/0BDMKI0Jn02C4/NzfhZKD&#10;YVZ55p4iPNzcTANzTtBuj8mtTyVA/USaLKDMrZOxa7l+ES335QpiRTJtniV5t9MzzcWEjKmxxl6M&#10;MV/a5tb2+cYh8JFFIxkpXsgTy5ea1X6KaDG1jxYwd/LkJ4rsC5WyGoQcvICglS09RfZYiMIpllyK&#10;edwVhWMU3tHTA9W6dS0m8TTJ8hjLVPIPTNBAr5jo2e6YAl+qLcuCJt2LevaHYWDn7u64gxg1dKx+&#10;W1pKKTQeU4vK1LRTigD4eHtrs4B1ZXXt5PgI4Am3I+DOw/rh8ooMFjvAvr2z0xPagJzzYYLLLul8&#10;RzuLgas/5xcW9nZ3vSM0dpyZwfBiXyZs647PVLvp0fNjH4y2UhjLOA/xPXJepo9IWCiMyyGkcXhI&#10;x5VKBedzqJ3JDOUi1MnokQUQs+N+cP6jkd3dncUlYNBISaMFVg+76rQ8RgcPKW3wxcNaONuAuQGX&#10;sYOcOVSmJuhIfYL5g5VI6PBIOo85rB/yeBfQsdXVNedu7u5s9zjV6hUlxzfpXq2m9NSCMxnlBBUO&#10;Dw/PdW7ge7i9veVZBE6JbUzCM2Fzu5nXpKherztjUh6MPc8u6NrJCUNhdWXZPtbra6tmuJuHdXR+&#10;qjLVbJ5jc1XZSNtH7/jkeJL70gZAR/955Tk7xdVkamy8wScPZSBjjNLRCdMcZ2szFmXhheUB3GPF&#10;qo9qEDFfQM9lMljGdu9sbT4KNxWBUHyRu073YH1cKpbQwZ5rqvXT1LMvOlk6Xdu9pawAkVlG6l7v&#10;ape9pYJROaCkFwnvSYtowL44E9AsL5JvdNdVfb0UJ+SCd7GIZDm+hbledN5nB+W5nBoWNgLpBdlU&#10;WhSxNHKBFSDClGl5yQHmp2lIFw/SwzCUICca2xqJvsNP5INh3jkt0YvzU5KMG8wASNizZE81pinL&#10;J8SWD6sjFeieSuJWKBGxw11EjXj3tOPvbCoEzg5zJJhZsyjawLp18e1U1MToRm4ih73unmda9XPO&#10;IXoy9NDshqJw0eRhMZejGiRFX+02FdUJka+UnqGOJOX5QIKe+7QkceaiQmqGxZba7z9V+PEQT9H3&#10;/9q//OSnXnjTF26iZzYacHz0yeb2zqUrV0a/Uv7xwvNXnn7dvSD78evL5zVKO3/nO9/1yEFqXGtw&#10;B8W/jRs3Lj5x2Y5muDv65gpw0NRzf2sJmJKokkQWFdXrfKDf6dgNoKIKRSAMgEtAT+eQ28+4oxhC&#10;Oz/g10I+T79kmVTQPESYFYinqPxCljQ1GpOquAKGII5ptejcrPCRHGCiDBxMxy6trNhc4kh5ImZY&#10;nTcOaHIud46zszPsCHqFzkjGcOp8GQYuzs1lJAdfVMrxS595Ybpa68jlraRyTPr0yXnXzh7YWeNF&#10;ssjSIvckZUY/AaowGXDqCkbpsF4XrX4G9IhVeiLdHe0+GvkwSPQkJWk50G0nkNuxhNBcchrgyDNZ&#10;1+E273o+c9WA/ifKpTP6AXzJC+RVJKLwHEBevKdAJ4UwtMza+4L9GtmAmCq2YNq21n5ogA+dIF1U&#10;+aPlJRxh9cp1ckXFTFo24/Fxgk9OBLmV3NaR2zbbcfGmsXH+WFyEhTsC390/7WprNzonjBzpJAFG&#10;dDyQKzIxs+I+Sg5ue+yUaiUxOMDWezs7Y6Kima1TLKIzaA2gdnZuHucAzpCpaQa2G7rhPoz+z07M&#10;41jPzS/YiDAv7zmbDAq4FvBzqlqlYl5Frs6GnBmaQtAVjp1s4SDinO9phollplRB66+SBej4yUR3&#10;jbOV632Bnoo0FX6uYomODRmxPLYINI+GsAxOBswTfAIANLfbPPN5vJpn1WqtpYRRPg3odhS1SGsd&#10;LAAYXZ2Y8UOSTCuLv9ql57B+sLSyalf1QCWnZbmd+ByjOkixqQDiR0eN8eLE8fERznM/BhHCLhnE&#10;M8SiF8/Ozu3v75Xk8zgtIRm6dHJyAtSL3anWquc0WqnYYVBzEJxdbZH3cbVa3cU+5vNnzWa5RHV1&#10;S3OzOD7HNQnwmkWHec7E9phHM+5oTAB9oPALa2spFQEDYU9XpoyYFxcWcMFhxWcQqCqROmmFZRZt&#10;431Qr3tWs7W9XatOz8/N9hUVhKbQDjF6ufQolCfSdhoQj67OrL/TQ//+sJBOOhBFc/fTSnPqKY4k&#10;sVYbDEZUbcrQbRigLX6U74Mk52UobhjqCBy4HcXd86jX6kpCTRAf5u2MIaBKz3hiegFihTnG6aRW&#10;kHB0iOGZURMouCQMHBOTDzOFrBG2lM36DsSUY4S5MOlGeoQU08OdDS1lThlu95MkcJt5pITgNXfo&#10;U+8h2B1KEi2ET2s89RPXd9wVglhEtSNThiErNNDrSx8uXUo4CES8C+2mki162qD/Y7pN986JzXlo&#10;Yh4grI/ZIz7JlhnjgulHbgynd77XxPnXiemgNxifnQxyYb/bZ8GitxwkRzVwxWXPmhXMDRg8r3lI&#10;5n4AfZ/wY/CQTfReC3+Px6/Hrz+v12sCqW2Hl1GWHm7qtZkZQEPb4eGF2zYj8QoFc0uABcBntnIj&#10;KdvrAU84yvvWzZuWbdgfA3diIBLrQALhOWdrNw4P/dyf0KpcxqYLikjEXXz1wjptuaanfecGOLu9&#10;sWEgCCCOdev7+xOy7aOLBS6T3S6WBAhoNpuOgMEWxxR6jGXqBwdcRbHqJssvXLx4qiwb4HKucnpK&#10;r4NqdVohMjtbW9UaGfHZ+Xlzt0Bkc8oqxwwho5A/xqqLS3bGitl6tGO3jcBBkmenlcrU7NwctpXL&#10;JZIM9BOgx4rquyy1PAQpLhf6TCnzZQSajX05fxDCwyFIdTq+yxHcANBMTnL0pET3dCWWUZ1DE2wD&#10;wlpGqdjN3ln0rKCQck9aczSCrTPzXH5q9N/Q4JtF7trimoCsK40Qi9UMfw3rvV2shSmE3SQskXce&#10;eksWMXYGtBmIhcjmvLE6BpbuaYK/Kfl4POBENUVdrdXGRNbiDPSMy2IVnDZ+DmAJiu7S6XNJbuyX&#10;YgqZPidzcw74NNa3OTcGZHVtrTozczx0gzHxrJlX1oeDMH0wQMuAg5wMaF1bJdoGxG4wJOP1wkB5&#10;sjSDZgXfPfh2M3Rgp3McTQPnFZzUtxMLOozp65Aq5sMWPXDwKeGKRrSMsxef4yjQ71JRRD5wVPPr&#10;IFovNKLJMWNEUz7ZMBQ4oIKnrItVXWlg+cqEJOkusUjGSjIky108VfMcZnx8wg8NsIPE2c2mbC47&#10;7CVNzfMOJKrYk0S6FEB/bAtjmM1lpT5qHR4e1mozQLQ56T3oJhSk6/U68DSgv+bsUb1+mM1kpvXJ&#10;8cnJ2toqkLS586uXL0fy3nZQPFAvwHT9sE41SKMxi+3VZugtPT4+NcUqRizj8lmOOV0RxzZu3wYc&#10;xxfpWHPIqUqlfxjPz83hXG42WTO6v79/lZH1JxiCculure3DVn4ohDAVpZ2MnWSwSEGbTrL1bCQ9&#10;sM9dAHiXTgCyqNZEjEvQGiTOd8Sgg6TubkhU67Sk4/KgR7o3O5Zntks8GCJbqn6BR9OB0xZtkJ3k&#10;sNAFL01emO8lapBlNZ3vLIu2dkKhhukRBCSizkpqEg0ck26dSzp9173OfK3p6pRd66T7UPFln50R&#10;xa4ZQmDvDwmRB7Y0TZQhAsScfHd6cYeymTALLJ/Fr72uUtkTy7+UDUnCKKOtxEk96MASmv7IY0O5&#10;7qzd5JgQELv9fhz2E1OUICGk6dtRzqH33ZNOppApTBUy5TzpasyE95udow43HMhlPAxkYsj2MSAY&#10;Uc5uOqlBZnAvKhj8CYHkD8ft8UMffP8DmOP6/t5Ln/7UiGj8c9ncfZ885q3/Qr5+76O/VT94lXj6&#10;9B7B/aMCqV01ZS8z3IB3t7cNznwbprS308kNBmfynWDeuDz19Ly+PTlZccrJwuKiwZlpNmf9HR0d&#10;GYUUC4VIyBhgqKiSBRcmovEJhcsAD9mFAxe7g729xAZEiMFu0xZq40NbUrAs76gxNTUNyG4/acMs&#10;XBmBjKdrNZZ2yV8vO4Sw5y29RDm7YtJeE3u7u5SoZrMOrGmKEbSE41wODOS29ai9oAhu7Pjp6QlA&#10;M4Zim7pPXlhN3dHarFIhyAsC9BOoGvARY7i/t4vlQ9k/3+sVwMu6YK615q47dJYKBuT0+NiO15Fm&#10;DgVpta0qMTtuUGjY6j5bYTLiR+1IHfiICHw43xEgzMDFzxxYgiaE4VJRw4UzpRuO8lz83roRVgFK&#10;WmNLCkt0DFC8CYJv4VTLYFyxaghudjwnotrlnh2ZAJp4zj+w8CsjD0HGAAmf0TNbzzHQk8XlZZb9&#10;aTZlk3Jj6FBVlbmhngTbGihnPpTiqCJhkhXkGYXa0HhO2eAWFFFVTy6z0FF5qDX9bZLW8/ZDyEgb&#10;Hcj0cCATa5855vVtWGHPaUzbTiWmGib/le3naPhrl3RWBmP2SKdnPtVxorurFbNDFU1RvuM9iXb4&#10;J+yL5mzoXqLRUiBlRWorP9gZU2AQxsT7hZMQu4PpJT7Bd21Mag3PIjxPzmuKi8FxfM/U+HhXtjNo&#10;3BS+XdiK4oxzUhdgMSyP7ngqPr+4iFUw27T6Hw1u3LxZm6k5z7IUBpjPTk1PifXkE5L1i5d48ZGP&#10;kL9QxLVTU3yMUC7jIoCT/NLFi7jgvPzydXzXCfC6XQDfhnJGm+fnCwsL7GTzHNedRbzXM5bVlRXs&#10;N47azuamJdGLC/MvX7/ewKUD3Z2qbG3v4ODu7e9fWl9vNI5coZjltymQirqyt3/AI1gqZRcWDhtH&#10;teq0bfgenEn0pXmpJq6VJH2nEspZBYjWgfQxfU9bjDFyl0slVnSJrjeTtkUmAW+cSjB5Yv08tEGW&#10;e52FFlQ7dAdJGaLqEYfEqJQPqcSmg5qQSAkm8RAfhwmYpsAiI/2DnKQFrAPqPbLpRBwsxQgjVwqZ&#10;/ESBhhhDBj0jBzq6aqQHFmE72pAMNL7FmPeGwZCh9zVWdngAwExzEkAPbe5MdUds/xJaBGIgE/1H&#10;kA36VI/bjw/XvXTEJB2HtqRYUMg68jBVHgTZDFnt+B7TQoxqMjgAu1HU7ioSsq+QS41Bnux14Cp0&#10;IXQu2e71Wj1qV3jp9lixNnFsfrxUKzZ3m92TrnN7OJfIhB5DFm5ioZ7svl99TmBnHgWW+jc+8IF3&#10;vvNdb//bf/s+Xw4g6fe+53/8zd/+6D//5//LF9TgW77qKz/4gQ8YKAORf/JTL9wLmj/y4Q8/htRf&#10;Dq+P/e7v3GdzfirK49GC1AZ2poHpB9dqkQ8LQ9xucQ9OCW2QHp6cTDJpJXBkTOB01ewmbu37u7u2&#10;jTOUyQhkpEVcdWT5TECTTh8eHhYFB42Yiw5rBD4QoRgLKIjeyljye9RoENrKlM1ojyhZxN6kCtQc&#10;aIK+HR0e5hT6bYiJm/HM7Cx2ZyDu81gWH+eSiAxk9DGpoq6mNCEplQnizl2v10tjY6Qeg+RWVFBZ&#10;GLoKjNuW/sSOxXajM2w1TWgPu7ak1R2V9LmATxHoOZrmSr/xqgq8dMr6BLvy9aQANp4wXuwrT8S1&#10;aCaAXZNn624rvC2AMaLNKJUmJbSXlYakKV27iyaN84DkGuLLrcoVWZIUJhal96B+pnlWLDKs51yV&#10;XnHMPmMvqKkolY6PqTbJqWRzQhGVBlj2L08KKCW6cMiOq+togXd0RIIck58gsIDeTjJO0qH6Ryj8&#10;c71inTbWSNCuQWW1VBjLoQ9N4a92jjOriqOMyZUnRamhrXJhWEPpQklmIhaLkVT1Vu7mhvnqJQWk&#10;ZxUeiU3YlnFne5szpfNzqrcZt8aHuWOlkvUbBZUnmrYH3ERnnP1ZUvLRuJ7ecBLCAsrIzw2spEd/&#10;lCATZfX8xPQ2XSB1qrf03MAzN5vAVCuVjh5ZWApinhgnPPbUHnw81qzjzDvGknWrmL6KsfaTFn93&#10;llZWrDMJdNQ43QK8prsICXWe/JqV+UmIS0itHfITHhwRfI/OxUz7SQgG3DNAV0r4rESvLio2XPx9&#10;wVMvz9xUf1n0Ext/E9tt7vtYOY9LUVUPoLAMpu4HB/sslJyq2DsP/fl/PvYxnAVAybVqFdgF+FjN&#10;9ufnZvEeePra9evoN1YpS46iEMSxi+vrNzc2JALZ0mQmhyWxwLWXr+P9hbU14HJ0AADalt77+weA&#10;7FgRCPugfjg7UwPOfhTuLnSkDvKDoXyW8BATiVZHNPAQSVs40aPcGcCRwS6KRUzwl4rnUkOD55GX&#10;hTUM9tpLOWSQnOsgSQSU+rlYKYW4zh22YrtEc/uDMEwNPstignoP4ubE2trEtpF0YvGRZXGe++wv&#10;qYA1PwmzJq6JbjNFRipmSnnnNQ7syWcuXlYeaSNoOQmqt+lE/50Xqx0IkuqK6d2z/wlFF4nnHS6I&#10;7C7xsdyvAcFz5bxK/uKeXAJTnbh73sXCGRqkpO2akiRNYpQIpnudk3a32WVJpa2vZc5BHIw5SDui&#10;GUgxLUUHyzeB4rFudBZHOM0brdw4v+YkyJud7jkXJgoPrDLHyUqtueY5Pjxpp04+kJZ+OJD6fe//&#10;INDzj/13f/cdP/yjC3Mz42Pk0V66fhPvv+9t/+XzX7ga5O3v+Ltvectf+oWf/ZlLV678wj95z1v/&#10;0//kPoXJY7j55fD6bEeX3/+zRb28JpAad/HFpSXc7BuNhgv+2sokz0k8TTCnu/KpyOAzKZ47ZN2q&#10;LXFgJrn3xfWGulkCNwM+Uk5dqZhja8vCYkyP6ck6T0zosa/Is/PzKT2yDwhVp46OjrDk/Pq6XHiZ&#10;lAGoASR6WK+Xx8dtCuEH/br7Mj4Q2926c8chgkX9yqK6fn9XwtmCENKk3EIsh5DBdrtaq+1ub2N/&#10;B+I1I6W3cIF8HhtCgyeqv+zKatpA1nRy++TE7CxXkeeGEVtblY7WHjDwXNHZL734GcAZgDD05FgV&#10;nPc+Mvb7UXWarQBdZuek90gh4XYCcffCoRtdrIrA5v/H3pvAS3bW1aJ7qvHUmac+fXpMJyFkQHJB&#10;Jq8zyg+98q7PhyjyvBie+FNBVARFxYCACPGqwemJgOjzooBcFRVEQUTuJYJiQOYM3enxzHNVnRr2&#10;8NZ/rW/vPjlJDiGkOy12Ec6vumrXHr69q/b6r2/912LYuy2Z+0ZL/4qViqmVU4T0ymK1DR1yJfIa&#10;lx9fSm2u/KEtNKcxqDxnQBn6f9fkryfEb96tltK3KtjtMVu7m9sUauJVeFrueNZPSU5dOB7VTpWa&#10;DRUS6sL0OZj+nna/FcJoj5IPrHmMbGuZMyrClIKAuCTUMxoTpZk0hZMMQvMo0jThgItwYWHBEtV4&#10;B0dBxdu/brcWiWJdmJWKbOzMEZw+6HLKmz1wwKJhoghXrDhLIWZrwiPRbqKUAUt0qfLU4NqTcbs0&#10;S5pJUI+jhP5yXZRKRGlKujzU/zpFxT++nmXOuuCQpVZXLWQWlrhoq1WlgeL1SPtDv23NcgB/T05O&#10;FlcpjjdhIafjChmzXGYjbNmsCCqyAOqynCtoY11OTi1dr2Mo5CMZsqFibGwspmflFB025Eio3Eos&#10;LzN1laA66aX8YV0Zqyu6HhSgg2HkZWyjsX/2AMA0FhPNb57cg0MYCpydx1x//dDQsHIu8UEg4+Mn&#10;Thw6dNDErExAPDg7i2/t1lZzcnICf7/myU+eXzCLvRuuuw5rntk3vYpfPJLcTDsfHx4eAnQexm/U&#10;+jqA+OjIyMrq6uBgA6+PjY6eZcuUSuIoii7C/eOD7333ybvveu4LfvL+IXVYDsKadTPHVnyLJCaT&#10;6oVlds0JLifGhrLVT2A6yyMUWdM77whPUg1JqQWLUwXB5L2AEpXYSsjaSjldGa6E28CbppcoNyyZ&#10;RY7Xcdfsmc0lqKN8ctuM4WMlc9OqwglLPAegg7yz0KO+W9EnRI/SV1iuoT9UCaKygfQozzEvKgQj&#10;riMKIxzAtcspFPjN/yMH79lvEV3uSU4TZPv0InElhETbmZoe2dEYJGFYTRkH04/b9guf9EKZjVB0&#10;Ehg8j+WmQkaamufUz2sX0fl+gMKmt9U1rj20Vg2geWYuZob1+0l7uZ30Epv5opNgiJqiTh+Tki9q&#10;nwkvmsaxQ88kNbk3J50l6SVAUtvj6muvf9d7/nbnZP2Tv+4bx9kX/iAf11591Thbh7W2P/z93wOY&#10;3nrHO5/01Y9/+Wt++TK+vPz48h8XKurl7JkzQAkHDx48aw3ydd3ju9Skaoa9z/l93KTNHW9hfnR0&#10;zPn7kqM9e/r0FVdeidvM8bvuam5uSlIsTYWQkBPX0kZjet++uXPngAOaza3ZAwdNYx0EWJuQFv7T&#10;vdN8rLtd3KHNsmBoCKhAt2FR6epRm5mdxZ11g1Cj0AAI4gu7e4xMA45obW0du+qqT95+O5CT3M1k&#10;3GFOF/0+MJOJZev1o1dcce7s2U994nYJWmzOmkgUOHuTxyW1AP675/jxQjnQI19YZhqfcAN+mkdG&#10;RnHUV151tZy2586dBR4p59Symx8InFpDuFPsu2hOtWCqkUcorSs4kucUajAVoyghrEIWgYEwdDgi&#10;7UZAsa/QIVaYsFkQJ1GGIaZ2pQJYzonYB+x/iXku7qZGcKznAFSCjBhDrB9opkAYyk2UybTs86RR&#10;EejHPjSZDSlALJgrdwipjLTyQjWxR+1ncmQie5uIyAXo8huRYhv3oybl41IfAUArgN1jS+XaysrY&#10;xIROd4sh2EqSB04M5XJDYhirylzxYKULFgupCE9obSEqenx8XABRnZGFE7m0N3herVQ3aCghB3Sz&#10;72CQewHBxS5jDYOso1Sk6a0Bfu9UsJl5MyUeEq4Mshx1Djz1Oj7PCEmr+oCJK+x9xOnOGBJkihT2&#10;EUbMFbcvzsCA4t9lTF5msaHEHCwvr2u5OrYo1vcsEX1V8wBC6urQ1RyFDHOkjxqfnMTwoorGWysr&#10;KwpbLZPjl6rHrme2VNI4fESuMsDOOLgjVxxDGWxpLEm6vo6vc0XlVrfbWVpaxAFuNbeMaa9WGwMN&#10;4Gk53OFkb2ygTLUmB+wbRvvKK49h986cPXf0yJHVtdWhwcFNfK3Mg2+I14l9fWq0EAFEFjJumAOg&#10;aTkAuzF6ExOT8/Nzhw8dWl5eNhG8ZT2WFhYXAL6vvupKXDNz8wsDTJK/CHj6x1/wgmf+n/91b80e&#10;46rLWZD4YeL1ti2GsOtoVxM3pA4Ex1RiMCvcCysG2nxOTso5jshbZtVJJqmCUzKw8zFmIiC/ufxF&#10;yDMXMyeYNghYDkOaK9OwI6ikZeDFzlY38HvG7xKsiwi3rMFKKPbamWRTIOF7cr6jg3acBtiTOE1k&#10;rucbTRtWS2ysTKwv0zhnstOB7Z9aEjMvzyBMXe6gi8Hh5Gpmvhl9o3U5OFJJeHlSTJDng9oBVqMQ&#10;1WW7h0ETsW4+2bZROqJgMNv9cCSMqpEcSwzMG/4N/Hav345ttYHHuUceI3/EDWpbH7vXXNzqb/fK&#10;DWpaEtYbjI6hJYhnIpAwyeooi+0EWe0Ryu4kdNbb5+PWlWZ5bwBtEPoScvzQ4yFrpovQ6ULLcVnO&#10;cfnx7wBSjwyPAMVuUiMLWA14rcluEVEn7r67ThM6ygDaeOvAwUO4GcutTB4aswcPrq6s4E6JNSjx&#10;BPdyiVaVDyKvAPzKjJCHtplfo8YPFMYU4l+ldgAIzuhBUeO0uEQCZlXLSBdNQ5sZxcK8fmAUwHbP&#10;8bsPHTmquWbsxuL8/FXXXANst7y4CAg4NTWF45qanjbBNx+bNNRTFneXELDLNij87B04dHhzfR2H&#10;v7WxMXHs2PzcnLmgkN42I+R6/eSJE7QQmcOtWi7FQp/Do6PT09MiSrEPbRLwc2fPSrUsGe7Om7Hl&#10;ApAVTjlWgs4ylVN+u8GdXg+nRogKp0mqAFUUYjEFedVHKG10SKAmWKYCQ2kvphmgIiKmZ56C3Duk&#10;w9WJ2FC0Dc2nXR8kO/PadB7ERkUP01OiWkDtQSoutOdSeAsPaTJBIJhzFRWfCNVcJiYm1+hUqIfw&#10;ZUbtxx4XqjwEBwYHcdUNki0ucVakQhdtHC/WaZJ65qroulKLoZQGylhR+6DMs+U5Mzo+romFMmUS&#10;FgDEvdI4m33H5GRRqmlMZIyoEkKaaXXmuY43srzAEQ3WJ7ibjuebELa2bzJb9dcZBimJhRpeFcSj&#10;TgA91wzDJnVQWCG+PrqEBOWxJ22ai+Oqa1CfjVXJncZSFblvwK/yW1RvqMT0vAxiDXiZpyChcF6t&#10;h1bpsTrCaocZRWTmIVtbZdrSY/xTlg327QZu5sdRi47QC6VoyqzSTNBwMCG4z+YETVYoIch+fEZG&#10;N1l4YH/U96wMcxXzk1PT+CdWMmhFdW+iOkl9doz638wu11ZrI6PF5TE0OAQIDkBz/XXXmalL1SpA&#10;adlL5dLRo0eB2vFbhxUePDDCiqWzf2bm3NzcwQMWNCNavb3dPnL0iuXlJZ7HqlkBDg6OT5i7Od6q&#10;UYx+7NgVFzo98dUv+bF3/s8/f8y11+yxTBZ3k7gJnMj/OqZg6PU90a/NRD56JjkgM21mGKFv4NOS&#10;RHzP5WkrbKVoQwxMVaD+NiVbe3l4imktUtl9GAI2HOugm2mUDaYLT7tGw8y25tVGalEl6rd6ve2+&#10;kLpPvIuFDFXjlZB5MXLJAIC01oSAkgysMRQO9hmviPVb4rdR74DZiYy33Y9oGFooubCn7VBsIDtx&#10;/Lrzx+PBmjgEP4VdYm81nJSY+kJ+uuhuDEpeNFDyS0G23ol7Jv9wchXzJIkyqrvVWOmk55apYy7g&#10;1rDJaQAciF8rG2/NSB0R0po0wBrsp6kTW5FQsvT1qFqS5IZlDDMUu3ES2tnLnIEgTyqbQbPYk+7F&#10;jyQ6j3ax1LsdPy4BSH0RHk/i7P+1V1+1C4VffnylPm561nd99o47pSa65CB1s2V4MaKgAvhPzW1U&#10;BJitm+y3zEOXvA7uVbirAY2Jq1NSiSyrlxYX8aLuvuLbnCsz8/PEq63S5xjrAbrt5LgEeKXBezx+&#10;UUU96rZqDCJvXUr/luddwtjqVqfz6OuuBxQGUM5d/4blDaeZ+ql9++743OewzyLq5s0fbQy4f3Fh&#10;wRhBbHFwcP7cuSNXXHHw8GGsZ21tzVoAmeGC3dDsMz5y+tQpj716QCEKU5T9yLmzZ4AL1QBXeDAD&#10;0p09fQqlwvra2vS+fRgErAQDiHHwmN/RZb9aMfIO09Ct1QJT+n05nfnUH/dzOjam/TO21WJTnRLL&#10;lftoRQ69pSOeF+yG8sCdqJfSHZGvHrXIImz2zewXFy7ljAoG4W98XME0Yo4FlPFzLkyjs4DRUJsd&#10;9gpwTR2HamOV1Rpe0UxCg51tBu/I8ko7UavVtX6priWktjhG9rzudaE2mxjtNrcuih0v4qhNMM2x&#10;wvnCGnB2DB4R8avMwOmoswMVH1xaWtKpCSgl73HauU0Lc9UwEis7srlUGmWXnrgukcrStMjIRbKZ&#10;YiZBGm7cpauVaiFxbgw0LM/ct0gRgXsrAgEZM2/EG2HovZ3fEsMdVWJJYV8h9yzRxTCV+vg4YKsk&#10;9dK3mJnGoUMmuGezoKVX5hcYDgpwUB4gQqjm5EjUq4tQfi/qocRbsp/f5Ehq4gJD0WAKjw7ZwiBp&#10;nmgOm9RxyQ9Rch116Eo+DhCsNseAFi6yoLHfAZQ3nDaROaO5CXFgsUJcCZtE0rhcDx05oiYH/Vao&#10;mbWo9K66+lEbG+u4ioaGR9jr2RXCA+QF8MXJxZ5vNbdq1RrwOn6XOp0uo2TaQ0PDMq7BlxKAm4R9&#10;5dixY6WSzS9hebyL5yxBTfCGVxQcg83hsybgrtYefc01+OeFhtTXPfbGF7zsF37ztb+4i7fe+c80&#10;3k47a8DTZq6WSl9B4XIpVL9gkp6P3EvZQmfUtZG1aVjOqGP2lSdCIO7n0oHMZXFL01zyAy3Qx2Ua&#10;W0qi/b7bf1hDuVbKMkcGU9RtEmSPcgiFlQCGAjLGvYS0svPANsqVZs9hYCwrdikqR9WRWqlaYmiL&#10;XTPCxMZ/W55LZCYhdLNIe33bmqXnykMvYWp6xRK62VaZpXZFpp6RIxndTaiFcG7caT+zjsCucclY&#10;c1QrYx9RZ9hGGeEudxES9ko4d3x8Dk/V7+jj8INuaJYjqQjwtMcoclzv0XBNkTY2Sl0TSbOiyPrb&#10;RjeYalxoOGD6Og1AJC+h14fT58S92I6e55Pdp/IFlFLF/ifAvduXmnJC7xJRflzExz/d/m+XUeZ/&#10;qEdROz3pEtRSy7oYd6zF+fmRsTEjF7e2Crcs3KLEycmQWDPIZhDB/A4hj4g+azOzs7iZyXi4wulm&#10;pWcDBGDhJjP8cBPVxwPGi4yNj4vP7hPtdcgFxkySO0INhqbU7e7AuzJWCHi6yghu3OnlKII9x/43&#10;SNziRojNKT5GM928p5o0HIhf5nHCBDjAx9x4I0D26ZMnPVpeSEWAY5E2oE6BdZUGC4M0tcjYxIYb&#10;/PzcORyheSSPjGywgVIOdDgcfEoxGX0GCjZpVQb8PTI6pupipwrTJvZIHlssC/0uRMAX9KSMPkoc&#10;c1ltKIUHr4t/td4+cofqPrRSh9HudXrkCeZiMbVsGoCmIgJHjRNhPWTEWxpkqZxFOTOGuq9+R+5P&#10;pd1uFRAHAKWXk9nKosc/MapYp3oQQzanmmNarp3FqQmYCqQ8RfmUi9tWV5/8Q/YOpRP3qSZLo1GJ&#10;TQGgzepxaCjLs1S6POli+lMWYJNTU3IXwdFh3HAlaLs18rhWIVCVIVwosGiONcS4YlWFaF3OJY9X&#10;iBkbohWd7RLujXHihLaFcQouXLa39nHzG7HxyTS2dklnKYsKfB2skw/b67Ookj6kR8V/RZmafOiS&#10;KOKEcCynTp5E7SdpjcRaqhVtn32/zBZDdRXrLBuVS1f1OlPTdULpeWdnE9Usto5DlmhbDQ94HRtq&#10;mh1kWZX24SNHVPhNTU0NNlzDZUCLDE2M2AzS1uby8jLjBkdxPbQ4y2FK9OHhLmeiVGvpSlODo1xN&#10;VEuoWwCv61tcZYOHvuYDVNGMjo5p1kKdDDpGAOLJ2akmNWPAysDcOFLmUPbrtL0zb/2kLOodVWWX&#10;aVDTMzPnzpzBGRooDSi3cm7u3OTUpEuHLdv+TE/vE5tgZppRdPSKYxf6hvGd3/cD933xB3/geTv/&#10;+coXfm2WdA1mJgpEjFOpnNlBnqR5fLW0EH0TdcRMzOaMkAQSRMPCYKnT5joLC9b5stjzZd4ceCVr&#10;lMthXOZF+OktW4mYJU51zZiqLOvGLhQ9UUaJVxupGJ3LTWCBuBNH5LOF56NKVB4ol2qlwKCzmYGQ&#10;O4/EnRv6tMhxzwnBqWdDCeUZXPZps536pdjyaTLRzCHNSTKnX8nTFqmxturD0zs9XFJYexzidRxd&#10;33aFOg3TwCiGPWBjJQ/NQW0HrJmwiK97mAZ5LHkWlUJKZTyZlljFUgqjKn33yj2zwMNIb/cJpo2P&#10;V0mQ9vCbztwYTRdYxDiHJbafswRj1pe6J9QIUMXOHeikbiJiFyedXdIs9R2f/XSRz3L5cfnxlSn8&#10;MFe4zc2Umg3c0hbm5qwLrF4HwhZPhpua9fnVaj71nVU65soyTwigzvnxlaUlfAq4SothAZcL2O1u&#10;UTd58NChjY2Neq22SuuMiHwnfh6BeBbm581Jg5kdZm69vBwSamvetksaGyB1YHBweWnJdqlWM3cO&#10;gOBqFfc54TPxbYBrWKEmlxXluMpIEdzamR63LY/nmK8DjmCjcifAZ5fZ1wgoYOiHESrqJ8PygM6G&#10;lYmrcEfHbjggxZxt7InCcYBK98/ONoaG1lZWJG7GH8ufI6EY5wRhziDYIQJPTExNyUIhyz1TBaEk&#10;mBbCEAoBeCoRkVgsCK2CJf+10BwSzFLdWFIMoBIzRDbY8SY4LhFtKZdTS5GCw5cadXRsTChEQeUm&#10;lmi3lcZHlURJLntCYH3aGytpHLhWMEuNa4ooVwR9g0YWQc4yyk0vyB8yXXHGIHRi2eNCNcUC6xzF&#10;9ARcofrq5IzhkwV3u8FSRHqbwhSln0tQUuqV1UuqJUX64lIfyosKVQ4RrQ9F6usQ2L7ZkOGGXinm&#10;E9QFqzkZc8prDMT9WPSzyGldMK4ayTFlEiaNCi7vfq/di8JILu828dIY3NjckDKkaPcUlNSAALC6&#10;8HlqqyI62eGUYXPYDaBtF2xJ85CSmnSbpk5pDDYwZNoldUQ0Geekq06n2IrkmRnZp+DaHhsbU0Vq&#10;FXIYzeyfkamIC7TPze+8vP2t2QKQbm+sb2DNzGexya75+Xns3jojjXDVKQZIdV3XBbgk2JDk/iLR&#10;leW+DpRfqYwz30eZlHZpUVhy6MiRbZoFTUxOaeRVeHTMwiUtMwjdYnGGR3BQxrXzIsSvwVbT0iVX&#10;lp2Xkcz+LE9+aCgwWJaVSmXO8Ji/eI8TMjWqqHE0F/+nH0f0e7//5p2vnPuX30viTiZ/5ExhJdQ3&#10;ZHGA7zoj9zIls1Cza/+M06hWskoqzfrdOCJvTQtnP6VZHj9i4mmdUltdFMiJj44caZiFLtwv6Jfr&#10;ZckYFDfYb1ukIoNnMkWjY99MrV0vRQ4rc8rC3DNiC/1u9eSNrahF/uecqqkg0VZ2hjvy6rJj8QKn&#10;R5Ho28BuWPYzQ+G2YSWe+7nPBiG1wXOhTZ9bQVVrAS4UnNibgtG5YbcO0ceXBIvgO9EzrbdWTIsP&#10;FLeeuack7LPMBes2SVAOGB7JuoX+05FfosAvLaPwqEambyk5d2qm4mReJ8ZpMv8TjoBprF2IpWfy&#10;d4resz7rcywWUL4inUkrNUvBS1j48ePPv8nbYcexsrR441fd+GDSEy8/Lj/+HUNq3EfVLaSc8AHC&#10;BfxTOWqiqSxCeWsL8LRKNy51OIXsyRKYHqACRFpPEX4Bfco0tytOWmrUrjS7DB00aiqKhPP2zcwA&#10;0cYkNXWHE4CwGMKREWBxKZ6BgIFWBS7NS4GqD3khi7XCOtdWV1t0z4ipSxXdK1m2pqHxcXzWcDPw&#10;BCPxYvaZSX4goa2C7mRsbP4As7OnT540VEHFSI2+aYK8xgsyF1BQGGi7w35BeeEBweL+XaHCVf1e&#10;OzGi0ZNADOTdVSrE9B4x0Ex7QWumpAZXds59JrGHVLPoLNgmiNVk4OBycHCt0AICoyf7BXWd4iMu&#10;bLzXlTjEmr7IInfyZjgT8tJkLXZWFTVcFgMDDSFI0cBKPdSgiVbU654ld7RxvjCMbRYPItTVlFln&#10;l5sIadF+kgC12N0oZLbHhVqheYt2u0oaeIRecrKok3ZCTLbWJua+UGtIlIz1jE9MaOpD+FhK6KJN&#10;0KNfh0h9GS+K2RU6F1a2LwWNaDit4bhqj8J04AZ8anNrkzWhjZjeFWC1ysFkkQbQ8QTbFRPc69tp&#10;HR0ZldeHDkfC60q5srS8pIkLJcjIERI7Y4bNIn0bjTK1WDoQfBBouDHQGGZZK2adUTvl0mypnxeQ&#10;+p7aOERRm7aPW5tbUm0BQhply6AiDGl9oF4UAw06xhTQedd8V3ESBxvA7Y3pqSk3i87zvrq6dvz4&#10;8RP3nFim/Ab4GPsvMxlcUfiteNSjHiWl+yoWXV1VIwE2hyNV0XLg4EGMgGJ3PE4BUVRtM0UxA2sk&#10;Qttm08L+/ftVz6OYl2zpM5/61JYZxu8z8b2NgPOsLFnETBsDOzOzf2F+zhiEam11ZXlsfAKbUB2I&#10;bzHA9Mz+2Uck5wXH/o1Pv5dx2P/4+FuA4Ly05+ZnDEH6QQR8GYYEf0kvlv2FuUOQwDamOGGfoo/6&#10;0+s7iw8Styb+T+NunHRij2mFPs+ypRt6RgF7Lk3FgLUvubCBUWc/R22G+Y2YT1xCEG/MKwBrZPSz&#10;QHMpMrlyUCmbe7JpSLA56kCUfuKFQqJZnvQNtF0qjPe8vOOCYm4vcVegsbY+yWesJ/bthJqQw7gM&#10;E22b7ITXn2xALJs9MTM7CwP3M+5zmAayhU53KCVS+dx52j2vZNSx85mmD7ex1BZbH6hDUYE4PgGx&#10;M/Xzz4tqcOylqunKsHUnNzdIHchaxNLSeyZEQbkS4BeJATc+SfiUdicZqXbqT1gP+AyO4bkL490A&#10;Or03pM4eIeHHK1/6k6//td/Q89/7/f+veP1rnvT4C7G5y1rq/2iPS1pLrXue9Jo9zmIDgnmEoerZ&#10;Uh44bnVYwJhRTisbKuWLJSb2bbdaswcOnDp5UopM3Ntwf9p/4IAx2Wxo42xsdW1tTf1qcvm1bLPp&#10;6ZXlZWCRuXPnDLtH0cLcnFwadOcuQi5kk6dgly0GvghH4i5++OhR3Epdhl+thhcP04bPyUDp8Tcx&#10;NWVMWK2GqqBDc4M2rdYkmZXd2yr3xIIPNzcNSIyPYyV2V97c7JB3t/lx3FkpHTG3h1bL1KskES2S&#10;enR0Y23NBawEgXwwcC/HwvjP9e1VzqeZ2M1uhxpb1cu2GYg1CwONFie7lbyj1jHsoQaEPJw530kG&#10;I89gSVpl+23B1ySeaeq3JRAvMYMDtQxhKYTUStEbHB5u0ihQN/Jmc0sODMAceKILRrJvB/S5ElmX&#10;jE9OWpo0Se4hqmLkH2I6k3ZbXaeFmMfxgiQjZQu9ty+1oKG2qAzzwhzQ8rqpOhA8GqYqpshaxytD&#10;NBgpzI+F/mWBp1cEUqV+3mTTraY+VCsKx2v9Mposl8rDLJDsxAWh+O9qDbWZxU8ONgaBkqWHtvt6&#10;KfJcfoRXMd6UFH4YSWgB/Irn+NsmwYy3xsvjcuNqb7fjJB4fHy9FVktsNS2nc2pqSrwyFtZxmX1e&#10;Y9BKCy/Dk0rVRB11SwUv006AHYGcIWGPlpM+9zgjYd8gFNV0gDEfDJZGVkuzx1FlTzmPlN/5iyGx&#10;gFauORA14BbZQI7m5PfUcoIsp3Bw377pY1ceu/uuu++8684W5dpqXz548OCTn/yUR13zqIq8TXo9&#10;/IA0t5oYE+t05OzB6OhIEdNT7Aw2vbq21u10sbykKartC4FN1bQfxtOj2sdhfuHzn1/hJJjiLZUw&#10;ymIFZ88Km/GJSUDnbrfD5lSckUFUl0DYQldMgK9cHBO9vR8+0G6lkUXdpLeNooQJL3msYGj0MP5L&#10;ZV8cmO42jJS2QnM9Pw7iwAszdd5RKWJMszL/Urk1E8wBEJcblSDiPaJvTnYMNs8MFIbKHzdYa4CV&#10;THZUjSgF9j2uISyFUSUyRYdBSQBc/D+XSvfTXqvbb/elslD7o5QM5hASZgEHPLCGRVp2xK6nkHIO&#10;67zkpU1CN2FeS5R4QezlVLN9tlKjmIOW0bHhWbzZbWKj1hJjemVf0Dk01UjAgEk5aZg82nPJkFlB&#10;kBsVndh/xvdnPXvLTLUrjG8JHPinZEZZ6A6C09Yw5IRAKHGGDVzgktmde6BnPidh31Qo1FlT/OJy&#10;ZMxmm57i5ndiwY3m/RmUGyUZldyLpc7SS4Gkvvn1v4r/bn3tq7z78xJ+2B+XtdT/0R6XtJZandZq&#10;zJoaHQWewG3JoBgjIQCSFubn983MyEMN6MeUuGNjwGEih/BrdOrECbNSXlwEGO0zW8SnL0eTSFSO&#10;aUClAKwzs7O4rR6/6y68W2b/IgC0pMB4yybiCYKx9eWlpcIpWRPllq1IZlF88MjYmAQGlpR25ozh&#10;0eHhsfFxRXXopovdkBLU9VEBM5F+FnTbAtQbHVWcBN49c+oUMBagP45Lvrxt1hLyrxAlhqPAbRi7&#10;t8SDVbCFIAg+AuBu0md2YuHAx4TI6YG9zaFL7t2BJzxXRBuKD1MroaLUpa/QwjJUliWCCgkFRIt5&#10;1ccFi/u5yTQGSslzihQx/pWE7trq6sjoqMSsAlXifQXrcdbkNyzMOjbmxsexRHwo+RIwBQhDCh8Z&#10;Tcjqu8zpdRkvFn1mVTarYeWmkxkYWFtblfu1wf3NTR1RZU/hhywm1CIpmFu41wlf6vClHRKAFncr&#10;OxdpoLEJHM4w5/pltaHl8ZbFCrJtQFhZkgnl8GEx4V2RnZSyBGRDcYUkAAoKbjQwwXOK1+s07dbJ&#10;7WyjlqsC9gleqxopmce0AnqMsxI6FFaThQv+Tk5O4l3przQPoPqh1WzZl5bfCxRpuJGqGLCrtNev&#10;VMoZKxCnhkpSYEo2JKT9nGy2SpKjPcxiz17ZYXhSBHAW0ymqB/RX1opyibFQd6Fq1Fc0YtBy252O&#10;T6P0KIe/Gg0cy4HZ2anJySNHjhw/cfzMmTMYjQMHDnzt137tAJsZ3GLlsgWJT04+mEm2SQb6HDgw&#10;+0CUgThsHOn01NTs/tnbb/9XwOt1diTjtOI7giPa3NyQ8ANfZZSOech8ymspcp6SSSqrGVX7j/BD&#10;Y+3T9sGK80SWeVJc2FEzgdzaXSxQ2zzZDCLSr4OWGqnX93wn8DAwaMIDoONyRBlHKjm2LPMIB1lH&#10;KVSc4d4GKIn6SI/7CR337FqJrIXPqjhC2ALjRtWSIUu1S/q2qdJAJaqUAHCxKmwxAF4vaVmPShFf&#10;oYuSb5tdSOKnbODzUslPnL22fSRz0vEcp6IiLAPg659+mARRzw8tPLU8YNd5t9mTXXRqnD1gseeA&#10;sNbgFwiV5LSpaGKTX5s2Jk566s4MdHEFJWtxDAKh88xPsiSRqjlzmhwXo2O3H+aKc9Vp3gbqKe3R&#10;Nmp9nFi6GlmDpyoW3zQpqnsY9JjKqbpUCQMTkOye1ssuJeEHwPTK0uKutPDLRniXH1/hwg+JGXr9&#10;PhAYbsADAwMAi0Wyg+aI1aEPhHTi+PFB/lVMHW48QFQjbEJaW1urEq8ocgJvWdZ3rQbYKoCescf/&#10;C5/97OTUFM1lDVLgNwiIU7hKxJL650yyPD4uBxKJaCsMgRNQA0ycP3dOEKrOLkm8aLEv7EsDGNzK&#10;oYApwqvVA4cPA9ALna8uLqqHD7uBZVq0McanzArQzHGNgc14+OYUMTCwvLh48PDhhLYbCqQwgnNs&#10;DBs9RyivPDzlbyutBott0ccaG8LgOM1AqQQInuz4yQupuRO+l2RFRYJ4R7UbqsUwZG+f6HDd0cW+&#10;SweCvxJCSBvTZtNVwta0Pp0cROELMAFGGAHPDjyh7T6TIAUaBOnatOrDSJRKJuxRNQIErFRFLw/c&#10;xu7hUhE+U7UgKUtMvxeRi3gFu4Hrp8z5ehQqA8wmnJyaNjtthtoMUgueskt1jwtVVKikxmb/wmgV&#10;SaKV9C4IqFa/TrcjgC4ljJh7ibalsy8Uz7oIpawQG62MycHGIFYisbXpegeH+jYgJVHXQr0FW6l9&#10;wwJinQFzpZToWpS3ZR9apJ0TRAUAuAwZTSi27ssywcTQ+Uc8hc6QkEvFoWVZzHqSc74YvUnpTzRB&#10;jOs+ppkGDhJI3QKn+zG2W644Ur84ditCctq4AMr6Hgl3arbBz/G9Vuvl0iNdRSGfBMVEyvZ2rVp1&#10;MUCGujL1R4rDLqaeC15ZoTxHjx6Zmdm3uLiEAwEaVm2zEwTvrQLatYyA+P2zuXw94uDjmnnc4/7T&#10;kaNH5ubmTp8+feLECXzRVD0W1akfNDyeXItf7fXw3UHlf/b06Qm2mrTZXdC/KHrQ5zz/R/YaAbpX&#10;AOKlvZ75SSfqSZTqwFJOSuXQlTJ5Z53BuCD1E5P2MngvM2xL4whWDN75iJM0Kzyeu81ECxhMrUSe&#10;CieKN5iUROlCQm2JPuvSs32TESvKkVbNDl4TwdvVXQqo2UiNww6Mz7Y3yX+HJWtJNEhtmwlwVRXe&#10;0mmXLtd4E1dcNXJFgjnxeXLc8/LaL3OkrgTmfuY7j7/SQKQ8FGaQ20ABewdR3mjoiXV3l06a5AE3&#10;0pr3k16r12uhNg4iy1G3hp+kG3sVCrQ1zoHvLs8c5Kd95e/kwjZh99iweibN9/lkSU4XAFiXPZn6&#10;ea7d1MsKMxZg9jRyaNnfBZ+z+zpV3+/F82f/4/f/55/8SbPV/P7n/T/qhV1fXX7ZC54/P7/wuMc9&#10;7udvecPDcgEDTD/re55zw/WPvgypLz/+A0FqeeLiOz29b5/sbzc2NvBcqoC77rhjZv9+YNyQqkrh&#10;tiG6DWCZVTbhyRpChnpYAMtjPcCUokINIDIMotPtdubnDRYzVrrETx09duz0qVPSLcTseAPCtmag&#10;0VHgSzP/oq4UT0QQ6vbfbG4B76thSHZ7cpqT6nGEnzWEVCrtP3DgzKlTgOaWiwEI1e/bZPnQkIQr&#10;m+yUajKVDdBZEAHP+8z1wD7js0CNy0uW39ajWlc+fVhsPheoiNQUzXnH5z9vMHpkBLutaHdBE6XE&#10;AVnunDJmV1AqjzOJjC3gZnu7xNQYTaOXGd7Rpufx4PCwWek1m0pO6ZKtl8ZaJZCgbZXScKkL9CNu&#10;4hMKhXGkytyWZFxIWg7NK0tLApeicsVYK3Aer2xtbZK6q8t0uSBrtV2R6PK3lv4e/0T90MLmiEc1&#10;EbHBZST76VC8K0wvK70Byhj2uFCl35D0otD8CCmGNGo068aoJEXN2OgYhreXoyX77ODQdmcb96QG&#10;M+fVV6pBAwK2pinWNupTHBsb6/f6URgN1K3cAja1lWCYyiXRtDKWLkt10++h2tOBYz2NgYZGRuoC&#10;jY+FaJdcbgsNoCOpKVRu2R1WTYicLLKLp9uVhtS6D2mqbZC3H0dG+2J414HLtzYtHgi71Gy1UJ71&#10;vJ68UJhh6dfqNX2vI+7Grg5Cbde4cF4edqlwc+qFNfSQutmhwv1dqnRdJDiakKKaHhUv6vqlk1pW&#10;iHN2bvGBfnkOHTq4E/sKuD8QgGY2HLnwrLBu8+UJqNkADKAocz20tiK2s2C1xX8/5oYbtprN06dO&#10;r6ysrK6tohIWR6D5KP3sdDEy/T6uoWuuvRbPE87qqMq6CD/3R67a05c66cXdVuakGkYqp7HqCoHj&#10;TOIHeul5/nm+MlBkYMbRNJQb4WfId8mCnihVw9SBMK7vubQXgN2SfS6gDbPckQHvEiFmet4ZMFVU&#10;NnUawNShJZiwCAv4tRRoZtOhTVBVgqxeknNz6AhXc7EAyKabBzcfZ3J9tsW6JoY2J41aKRoo42fL&#10;o7ueiVm6vYxn3+Fp5/8TnYeaLkzRBOBBKYg8a3XAFsz0Mtd7eM5Aj6WsTFESUv4E08ZPd2kg2LMu&#10;RRulUIoNI4/NOSULmLBja7LsG1NF07WwHzA/3gaBvYy22oQJlJpKdcYdmZNWG+dOUZWya1wgTp4T&#10;aWkuqN07tkLnyXIvEWe8Wwpyn8c9d37+Fb9w80/8xI/jJosnR6686sYn/ucX/rfvawwO/NhLfvqX&#10;XnHz0Gte/mM/96ov/wK+9dd+/aU/8cKbX/+rF/qboj7Io0ePXgSRyeXHpfC49bWvOnHiBJ6cW1i6&#10;5CB1e7tt5r5jY/jyASWfPXMGf3EXkTubGp4qbMafn59fnJ/fPzsLzA0AtES6VzIMiXd9SoEBpwym&#10;M6uiTfs25cwBpnXoRFGX/pjkN25j6vEHfJSSBOCvV63irRLnlE1aOjkJBGYcku/L22tkdExSyIGB&#10;AQFc4zg5V77NNGOgzzIl3QZ5aYNg0ljOaJsWZXPTwCttLsxJg/4GWHLf/v3AH0tLS1heAeAzs7NC&#10;0uZATJ8vzfxi0wcPH0ZF4ckvmV1oeH7oyBHsA0YGy483GnXmYgDDAZSby97ExM5+EXV9i2z2KUQW&#10;1ytEYgQ8CglylgoPV8OijLHP61nZR4gTYSmAtZrlWdBKWQ2OZldMmrmQN+iBM26ieZqf4FjEIqtD&#10;UYHY0lcsLS5MTJp9ygBd+eTsZoIHli6ipfVXu4SVLC8tTu+b0Q775FxNk8oAGryoQBa5TFjrKheQ&#10;E59OzR4XKjCxFOHKVFfK4DYvDJQd7KFydh+VEs5UqbPdUWEgztjcZmw0Ogkb9bHbuNI0Jkmc1Fkt&#10;ALPi+flYRABozorjPmeibS9TgKXxzS7UzNBnlY6KRXqiZCF15mlTUVM1+jkM6xzwAkDLoCbTGSQ3&#10;3BE/nXPGhcDAtR7SNJ12XaVg0pqjxmh5STGrYdy8TgucDzQxbvF6ceFp5aK9exQsmfc86gcqUuyM&#10;dLpKpS7kDU72E/jbbStCMCCoLhixNGDpo2WTeeqKHaDzpoZib4JZV/KuGMKdeLoQmVizJvtfcaQ9&#10;0sPSaKuKHmBAuifJE21nOMtk584FW1JtEuY+gztVKEODg9de+2iMQ4dzaF3jpJuAK4DXpuTmlJG8&#10;WTBE+uK4vCEK9x9h3QcwZi+m+jnNLMMlMYKSEdxOEZEVRnqevI2dN3PsNNOFMsGT2QV1I2zgc36U&#10;gVNLR2GJfskG2FIvovAj8opWvKASeWWph+182W4YkSwldFRIM4rCybCoiUDM8LoIUJQ5nYCv6Rn8&#10;XNns5dDWpUhxJWaGHkoWotoqwg+I2QjGTm9t1oKx73cCr+xkFpy7MdO6jmmRGR6Z+fcO9NYBOjB9&#10;XsRMMN1L89bGuNfsKn3Go0JaPxF5Wjtdt+l5Z+J1U3T5USlw7HwgbYlnDaNAxr3E5C0lJ4YRSe+G&#10;KiVX7TlzQxqbOKsVxShiNPrb/fsA5t0mev79sdT/8L73PO2p36ig+8984va//tN3AFLf9s//ete8&#10;QydvuOV1Dwuk3mq1HvfEJ16E78JTn/Y0z/rOJy9jzf8gjyc85WuOXX01nvzdBz90yUFqs5idngbo&#10;WV5exvNDhw/bzYleEGqGMwdfILZWK2FOoRTG5Xp9YnJSpgeSCsimWoAMAGuLrfeaxW7RcULpdDWg&#10;c3mHJUmJtlxtPgCwjB/FjdkowFDICesBPJVJhXgyBcTIcov9WFR2cl67TJq8RNa5xenahE7S/LJN&#10;KBhZak4tMzI2trG2lg4MYKMtWoKY20artcUOSPk0d3IM1DPg19G8Pw7WgM70tNysjTc1LcXA+uqq&#10;pMkYpTpZao8f7JIFNPBNAYZ3foIxlZOaYSYikpWlJbF3Uk1oiJyRAmfbxapiHIDmBxkfrfnADYbq&#10;AUyMoj4hm9hlF6PclLXbERcQdTpEo2VlWzpkw9ZGBaGXcmszgGPB3ISwQ7ymtMUiVSUhUJOZYGij&#10;MahscDzHdWW2xFtbctyTJkdqljr9yLQqmWfbLMee/em4e42OjgKcWnIK2UesByUWwOvGpplg4C0H&#10;zYEKafVdq5siVoYk5sNIMOT8sL0sCin8IN8MKI0n5XpZ50W87ADnRsbHxpdXlhXmAuwu1K4qy+o0&#10;MsdWCPkBe17bdbnBWCNvKheOAdqtqBIz3zqSwboUFRpfY5OlOaPn2pudKHnnV3Xn7f8BOeD7a57b&#10;SdMKmAi/Okl0zYZC6hQ7HArEW82WFnOe3CUURTUp2rUzBUIN2aEoK0NlNt3vvhXuH6KWy3vGemvK&#10;S1Yk+mXASWVCR4C6iBEzvnoTrWGUU/mWcdhqNwZN124BPZmnKRdd/ILXOnHFUNhPVhgOSgqfZWO0&#10;g5yZmeGUl0Wum41gmm13trf45VVK/OiO1MZH7EHAZ3KLPpGfEcmpn6LI8/Mpf4YmYpTiVEoDOmFY&#10;YGGRKO7lMl/7BNP+5A3CIJjAd4kt1kInAxDmEVLpXLIE8swaEIO8Sc6sRXw2LxIZpxYNWCv5ro/Q&#10;k++1EgptzZxu8CKmN2b+Tu2Cu7az3E0uo57E8r/D4mqWhttT6rcKXNNBeT6vGynNgbDzLsYclytE&#10;3WWS+64zki/LCyURkPX8HFKTn8a31oz/krRreTcyGaTaJBO2VhulxaOjIOdzc0RhTSvvEkbp5KoP&#10;hlHSAiVIdWoKGbeOVIPj7UiY8ZwLCglwV8lkLsXm3pz0rvZEz3vP3/ztxz/+NXoumYfAtB5nz555&#10;9HXXffC9777h2qv1yjc+/Rm7HNAf8uN7v/uZt/7ar18EpcdlMclXzONTt3/8hhsf90UXK1LuX/3q&#10;11xykBq3pbXVVWUxmK6A9xv18E3QA8vC8KiOFZaVuQHgI9CbCDbcrg4cOgTsQhd7i/fDQ360umEP&#10;qAG/18P9yULUSqUNpooYLUoVbAs3rzzXUGYOVXrAieSWDEO6CEl4TTdSLqMMEHbh5Ht/m1DYOsmY&#10;kJJwYhrrVBz0NtNGlJBnKLZSWVpYGJuYsMy2RgMQE3j35IkTZuvBFQpEDlAkIG1xkZPnsEgQKB4y&#10;ZHOn/BOwpG7YMrmz5ifqWKSl1mz4Dp7JQKFkKqL5cSxDbJLDi6JvmVUxkOaW1R3m5Jn2hiIQn8hS&#10;DZRKHZcypMgXdMaFrCswXPLKEGEsnxDL92bWXT3P6VB2t4zktqlaVvMldnBgoFEkcQiOyO4tIvGp&#10;Ljp5RZ9XptI0RifLITleMwI9zpSDQL+5uSnY+kCPa665xmJTqGnBqjpUpOhGJZAHAGT2I90OEI94&#10;X9HPTPcwvTtAoQtbiRmCWK6ISMYtCmiMe05xBUPFDQHTi4MNcJN6BbdTSYF1pEBdo9TKF1bi+4am&#10;Y56IgFKE4ow7iQWzOfH6AFNm9jjY8AH4XakjCqr1gXDz3o/CiwM4Ff8NsGlVK3SBpvTKGBkZUdh4&#10;kDc1Vvakn78Iq5rj+MqeBy7YbYQ9fnmaTeuVlAaDGFcCKpxHE+1UK4rX0XcTSw6PDNNNONIB6rpN&#10;ST/jopHHtth0Tu+kA40BfCo0SU6ksdV5rNIE0NvhbWKMuCbBWJbX2Un5CCNqMsqGp/upmvZMntFN&#10;gXF9Zno7nQCVCQ5NkvsUSy0MJ1tl2bqhwggSmsqZU3UANKygE0qBLciQSC4QuEPFRSSdWVR4GOR9&#10;fYkBSKoaDBmWo9DscALHwtJF2u28tfdJvkL6VfZz+WKEv57aIj0JiMm3ZpI/481OPyxHpgv3c0mx&#10;71wyjKY1aUrieiXV3WiZMKmf4QAzNz9oHQJE8ITOST+L+ybUtlBxVgVCqywzsqRPPN1PNSdgNYZ5&#10;dZvSWvpsi1yl+BsD6NE1T62KFNKY/16uq8k3F5trOJC69XQm1nEo+I6DKtVLfug5xK+0c8o/gsRl&#10;8fguI9O+lOEuX2olTN773191w7Xf/X8/V/+88YlP2fnuW3/zVz/y0X957W++8faPfuThvTgLH4ZP&#10;ffpzh/bP7J8+zx8/BHeO7/q2b/2bv/ugnt9w/aMv+3t8xco5XvfaD33snw/P7Hvhi150xVWPughb&#10;vCCQGt9+3DuXFhcNPMWxGsWUZfi5T396grZoWGx4ZASvA3zjlnPoyJHV5WVrNWNUG55vbW2J3RTH&#10;trCw0KIcQqwt7lu6IeEjh48cAUanQmAJkG6FEOHAwYOnT53CbvTzzL/xyUlpHtrMccA+ALVTRW13&#10;2QFa9eEvtmvRFY2GMsPl1geIDJgIlAnQP3/unC1TKuGfWOD0PfdEsm2myYYMvFKG3awsL6uN0iyK&#10;qdlVk5/UHdgWbjML83PDwyNqUsRnxycmOtZ/1gTAPXH3XXgLx6Xmy/W1tZnBQQwX8KLaPbsMau7t&#10;8IlTuriBUYYjYrUKGxc/h9dH6PKmcZB+xgnWiRfxm9wj9sXOYB9wggwLclXCuy0WORgTtVWJPZWd&#10;tkVpUNGu4DpsRcYsWrOGV74f0oJ3qDmRYFr1kvZfFKBmJ2Tr4dM90LkLr6xYh6swOt0zJHJVgrom&#10;NwS4Y07o7+2iOkofcdFzNllhUd6JoG3CqX9pKAPCdK1LdLKuwJS3WPlgyC9FclsaUtkdzGqJTkcY&#10;SxMC5J5914umTDd2o1bIhUvbLe1pmCeePBC0ldlfOZcm31feUHDGe39b8QWR47tmyYXRpYLQHhhW&#10;yB3EvR1mHXuseZd8ufCHeXgfDxLuU0/uZrGkTSqweJ11SJlKDIx5mfBatV2hutlZdaieNCaVZbkm&#10;WHTpyv7Fa3kx2waiB0D5AtnFpe7RIOVSuf9QzkGoZx17QGnEgmm8TfhJ7tZnK2Eu80gFE9n/FzrH&#10;Cc/lJDr4BlxdiRxdStM9/LWokdS0FmaEzIvNlB9lSpBtZAjHtUehn5SML8crMZNl6Ivn4loMCArf&#10;0ivDFMmKXJSto5d6YZB/I8yROksY0B2nxQVsH9T3pZf1W92wHJuRs+FXil3IfltnbBjTdEN+JoE7&#10;Pjsay0XP8rAte8XaGf0s1S55llTTS/qdfrzdz00/qF2ma54036n0zZk046ls8vyStVT6DAm3usVg&#10;t7PGwxJB4LyoWT9kxf/TvvxDzrcZhuz+9FHHlwIXHknG2hQ1cRr3GDqDcgX3w7JSFYPd18QuLbWX&#10;zc4e2OVorsftH/1fb/zdN771bW8bGZt42K/Nn//5n3sY1/b5O+9+//vfVxCT933IVGR8YnKPZQyW&#10;zM+1tjY//YlPPOOZl1ntS+4BuPLxf/vU46+/7l8+/ZlXvOKVv/O7bxwgr3G/j9s+9Pcryzalv8Wp&#10;1EsLUuPrvb6+DjBRY3SIQJ6mZWdmZzfW16UAARz0iZxwK7rrjjsqREJGNPI2VuMs8MLcnEVht9vD&#10;w8OAa1LxyvDBol4YmLyxsSGQig3JuwO409z6JiYUhbWxtjYxNbU4P+/kj0SHQKW6I5apuu5SWIyV&#10;jNECTzjVjEfIvBpzTCmCjTjVtzKrzrbM1nei0cAaFhfmDx05urm+LoGygXgaj2DJCfoG4uiWTp1C&#10;8aDI67lzZ9sty8HBmrFvGBms79zZswZnW+aU12gMKi8d0LzFTaPSkOZyheWHCOCd3KTiFY0J5mS6&#10;s57IuwxFianrTjxujZ1zUq4rPNkJUkm8KRCxS3WKHTil1Ubasc1UHKqguaIcPYZc6rm0K9KLYwHs&#10;sOTOil105g9kqT16pADc4KhxQrTPskEILUrYV/+W4mOwNqloFJSI3RPtVyK+rPKQTVFDgt+oXBYP&#10;X/RhfZMXhiYcHBzcOa9+31BAPBq5jrZwFfySuOGdZ1+jYWUkfaPZvuTQ8L1mM3ZwpdINq2bom7l1&#10;qCmFMJ830C4V4PLBY9kv8zfk4dqKejfPc26ae8Glkn9x5P9T1CEFhpZCvRhrfLP68jnhKRNG39za&#10;0l7qO6JqqnLvuaOLfLwPvUQJfZMjJ6Gxpy6VxAQFNmbmPK1WO9fWphhFIzXKoTX/GcXqrj8vcQ7K&#10;ARGtmhpN3Gz2IEbTAtdS1cBrktJhP+8NFRaWUESihdCGNEwtczHMaHTNhMEixjxj3kzqNNwpGW+7&#10;ms0uwyeVblGCFcsMZBgi+yvNvU4SiyCXanj2Yi+N7EKIwhLRsXX5kd0FHsc+WFyRHRkjysUR+7k0&#10;ObMCIrSqgLrqjMA7UgI5jre71XHfbu0zdTUxVR/4azrpUkgpeaBYyqi+09bGfiriDt4wsYettRxW&#10;q1FYM6eRIAkSmpZYeUMflYT57R49vA2XB1R20PHQ91w9LKVKVLbfh7jdz+xlo7LvR0r94ALJP/je&#10;d//cS1/6W296041P/M/459Err2622nprfXV5anL8YVFi3PHZT9/xuc/seutLzSRfWVqcW1jaGyu/&#10;/33v89ieuPdib/6d3wZcw5PrH/vYi0OCXn58CRT1La/D3xe95Kfx94d/6Plv+q3feNFPv+yBFv7Y&#10;R/632hO38uv2UoLUHkBha4jCXGlk5fvRo/4V9yEgSBHAswcPYkkRk8BDClIBPAJashiXlZWxiQkA&#10;WcX1Yc3Al316LtgkMt0/lNWiZj588MzJk4ojWVlZYQi6TUDXG2ZiVbT/l6l7BgrHGoB6TW3MiVeB&#10;OYBja4xL06XFRWA4bFH9kdvb7QOHDmNhFwc4OAj4q4Q2qTLGxidOY+s2WWzJkZLYok6S7ERufXgL&#10;eyvNLvZuYnJKXsXXPeYxAJ0Vrll7Qr1017y619cqlerg0JBm/O+64wsonYX4cVvAW90dqNFoJqJV&#10;Re1gfBpDQ8Cgljo5Omq9lWwXi2kfYaCBht+CrRLhMBLP+rHk0o3n8gbBCAhey4harhpGV1erilZG&#10;pSStsJo+5d+n0BaFDsroukTyTyAeeFoiHGE7s8NlMKQMUpRYLohjQSRbWzVyiiNmndGTq4kLeKf4&#10;RF2kONG4VHABCF9W9hR+XBx0+EDc7X03/WUC1p3qC6/wu8iB407Qpr46Z6ZB4Lxro/e7DxdzrB7G&#10;be1clXw87nsudp4gP/ch9vJuzmLods0J4N1Rfv0fctkgOYoaAC4Ekf+Qhsv64bxYIJs+0b67lgxc&#10;ZXmnnYhez2mj9X9Nu2QF+JbUgWoQQV5ASROTxAYEo2rJsgwDJZO7XkLN3RgMzWRT4Sw3yIX7qXHC&#10;Rq9mbAUMXDujS1A3ip0RgITyWUEeu7zuUM5yRmLbqzGJ8zDfFmXEyh1k9njAD1g4DOdlAunD8RNG&#10;cbM8Q6h+SSWFEdj2FMbu+ODQT+1bFmMr5Vo57sXy4WYOOa26Le7R0LC4YbZLctc6/bAd0mrGF78v&#10;N2tsMapHTEP0c57eDt+Sx6MAK/Ta1m2cJG5KrVQl1x5QtV7U1K5tNHMqcIy3majkUpdSsBtRP4j0&#10;xHvu/PyPv+AFb33b24SnPXrLtNrbt3/0f+GVP/ydW7/qhmsflovzvX/xZz/7C79YqdWuPnZkq9m6&#10;555TR44cAgb66sfe8K73/O2DXMlt//jBRmPg0P6ZlaVlfPxNb/q9++LmIvN8j8fxO78APP1t3/QN&#10;n/nc59/yxje++pb/fhnFXlKPz9919/d/37PFTANS33LrG77jzi88UOVTWLv805cX9RJciCOxwDCG&#10;HQCwWssa5QGAjFccO7a+vo5vNhBPjU7GeHGLBtXWIUcwh4+MjY1Jlzw+OSkIaC2MpGkBstrb20Bd&#10;Jg5ZWdnudKb37VNIB6D5yePHbYs0ojakSz10vVbL2MAklS3WgJ/N0dHRmf378co9x4/XBgawP9uM&#10;QzejiZERwMczp07JCnp5aWltbQ1HccWxK4GncWhT+/YpD69qPtnzAHbm2ECxrB0Xo0PUqwfAJ2IY&#10;O2COH2zL6zGuXLcoLIBNYElrVCJzrP5LCR6GhoanpqfF5WSUeWBnpNMAoB8bHx8cHCqMnx0PmlgP&#10;6CA9+AyQ0jvPWjYbjdbWlmbAJXopYsa1XZ01yyq3Drx6Rq8MSnu3FWQoH2uRwXgScYpc+grhXZQc&#10;UkQ0mDYvbluHqaNWlKMsQZjavW2a+7VVATs9qDOp4C2Jj01lQXSI41VNYmdkcVExnDL7q+dx1jET&#10;6a2CqtfVRmk9o3m3697I5pFK2X1oOGxv+Fhkp+u5v+Oxa0ktU6L+x7/340vdpWL2WlMQBV/+cB11&#10;mj/6cdznNawgw+Lc7RqWXY7UDxcof7iAvvhv/DqhgN/CNdpqbe9pTXORLi0KDKSZpv2zoVifTW9h&#10;xRzcDMwxNpzQVASxO+vEo8n5nBHrPlT+n2ktTI3QiXutXr/dT7oxiViKidNcfCzn6dzp2dkqB4Hr&#10;BeTFRR8S+r7tsOkg92zuN8Yo80J2ZtVWABhpDXgd1sKwUuIy5LdDuXPIt8RzMhXz0WBsYRQQcSZ8&#10;1RalniPQvVJGgTTiMIbAVBNJIpmylzqEneVGdSll1hEKh1q5MlKvDNZC/iRqD1OZVeexM3aT6nJM&#10;KE3ptXvdzU5ns2uD1ux2Nzrxds+E0bVSuV4uDZQkCs95FJYTvaSzud3v9omMwzCi+3siS02/cKIW&#10;Ord49bydNCiHUS3C+S0NROVGddeV6vGQdvx3P1+o1938s/j7iy/76e/8pq/Bf2/9TTO5e/4PPf+5&#10;z342/vnmt/zB81/0kw/XVfqUJz5+dXPzn27/t8/cefdLf+KFg42BU+fmzs7N/+Hv/vaDXwkg+O2f&#10;/GSr33/dL//St3/Hf/1S9+FTt3/851/y4le84pWHZ/Z973+76abnPe+zx0/c9o//cBnFPlIPlDc/&#10;8YIfae243eN0NDudJ3/dN+ifeHLtFUd/49ZbL/SeXBgttUmEjYc+ec89fZoYVCsV4LBPffKTaneT&#10;ACAiB2n5iLxHAnKOkoBUD9w11167uro6wNRxLH/w8OGzp08DZysue3h4uMmeOUC31eXlKoFsnV4f&#10;AJRbuYMbXgHsbjMsZpjC2UJjury8jB3DmqUMxrumspiYUFLDCEB2uy0jOUXrAfXWmQ4jjlyKi8NH&#10;rzAwmqamLZmcFJXrFd1jNL6QoCViDMo2jxGrXROJPjCA9QOXj4yOtSjCVgC4HK+xzNLiouw+JHdu&#10;AOVv2S+aZXEzgFB+HcXIly27xsZEFoHysPNy/WvGukKe2dp/WWrIwdp8u2lBoDZEMdY+YSue1znT&#10;bXprtmfpLEvy0aC2QaS1yY6lBqFs2jxb+IrwEK54CT+wUdQDZjo2xF5SmnvIxBCQvt02xGzu4AzU&#10;xIHIjBnncYyxkXhSYTojNiE1NraIPZSVRIEmsQYUTntcqKbnzgUPEqtEeducCo8i4rEQEHtstPV5&#10;0r0d9YzyU2RyvJMGvq/M48uEZbv0GxeIOc7Ox1s4yYdUK+4wWZvJwCDLY9Ul9OqriZN5LhJH2eQP&#10;lxHW1wA6tJ0bi0liEBgMCFNu0bwFKSXa6SLiqSeYr6T0A3HfaMIx1Q92YfMCUPuWaZyYeSm3E6Pu&#10;cG33epJNF7u0i8K/r1h8J0Z3O8BfEslIsjwIhLLe3SvUARYCbhyCGp3lNZ7E1rX85bRpPmwn3eyQ&#10;6aFhai4XNm5mcWRkbVD5Nwlc+EdxkVi0tVM1pF7oSGMNJVUinnlc0D/EWgQManNYgEcDaz+UE4hJ&#10;pCVr7idByYJOjOROCdd7iWFfG0b6Jss1j0DQl1MHFjZpMq+DmN2E8oiTi0VKtQbfFHxHZWZeIooE&#10;T3wmn5Oj3TGl4+Cjn50/nNwx0Mt9uyn08SM6YVPGbUxz6vw2HPFufRFV5tSgLKmE/VYPcDlOiPVL&#10;1sqZcmFarCS9zW4wXGG7YWJDVTZ+XTk4wNNYiZU3tZC9lWk++Fnai7vtvnHbWGk5KPbX9raXSMYd&#10;5py3ObSwZGIfSOCmBZibGNUrodnkZ/eWeXzxwhiI+btXV4t/Hr3SvD6e+4Kf/IanfduJu+648YlP&#10;ebjU1X/8jnfuFFXf/PpffT2JoSd99eP/9eP/8v0PWkNSGHrgydWvfs1fvevte1h8LMzPeWYHPKN/&#10;4i729re9DTj+6U/95mc881m4O99w4+Mef/11f/AHf1gAuMuPi/z4wPved3Ju/rWvvPnw4cPT01PP&#10;eOb3fPADH8BJ2SmefuGLf+olL37xH7/1zd/73OdduD25IJC6L5UzQw089j8NDg5KCS1aVFEdVfLH&#10;cv4ClhocGgKAblENLJxtud9sRlQyizTBmrqV322PvW51Six001VY3TA9EyyCpFQCLhdGB/KWqjum&#10;8NHa+7rdMXqM6O44Nj4+OTUFFKsVym1DtK7aCgF/FSs4Oj5uAgPAW0oL6lQ1KHARqBevAPbtzLNQ&#10;OjfO7uL8PMCrev4GmfOHZSanpiWusF5MIlE7ZAqysT/Yimw6MuJFLDYyOrq4sMBAxO0CExQ3b+ko&#10;FICCFcqSTwci2QlWi5u6klm0h7YM/TEwUCFditW5KPQAoL/BXRJgzXgsKc9gm7BecRUi1+W+V+SH&#10;Yxy0S8KmqDeM9gZAp/+dAllUFSjwBXtIFxFr47P0Suby6M4tZnp9dTXiQWlMiiBG6b9jZtfbLAHX&#10;gwUwVntcqIuLSxsbG7JAJqdfliK8oL0FpuX/UEAo5ZV0eO7k1iJg7SJgzOrufIC5bnsi7CVY14DE&#10;/Rj3OelhdPgR+xS9nDwuWF7bnOqiHcLo89wtYZzLINzRQVh8VpjvwQQHyohOMDRloeVxz7fpeomh&#10;1sEWxy5FU4dO7RRFlFvNVlSKcGjsOfPOnZsbGR0xf7rILA7NcNqkX7Vup1tMXJjhiX8+RUXnQvYX&#10;cunx+W1V9Sib6pi7h+teVpIAH5WK4dFeLpV2EesUjJmav6QIQ2PsSuWSTq6GHbuEKlTTNWVePw5U&#10;se+5xKgXdZpmGh/m5ii3xX61aKin3l8lz+PYzTaE3aXy85bFoS4Mc5axgEC6NTMXJE6cN3JwCQSS&#10;p2xMNC1EKZSmQ5KGIDTXPEsU9/JKgxdU6uyf3WA6aXRkBnBGweL/Pb5joNg8LqRksB8WF8BIC45S&#10;FmRuQ0ks3taKXBLgFEokxKgBcbMLK/EAT4Gn8V9RaVq+jDHHdp3T488TrU7QmZz33cPI99Xt5/kl&#10;Xw7xvhyefUcIcXWZrSuJvDCyGoN9f0m3T/baQCY7K+0jJgrHj5v8T/pkr2NP/ieOYCoZzY+VxFRL&#10;B2y+7GSdpBdTEkONepL12lSAhPj1zkr1EnYeG/diX5YmUkJTAB04UjyjuCWW9YqX9dO4E4dV3Q4y&#10;RTPG/QTw3TU/VktsncybNSOf5Q1PpX2rc2267+9SS2e7TfTuh6Uu9B67HkeuumbvdKEv9TE7s+/9&#10;73tfAX8BhccnDayfPnPmhusfrJz61te+6un/x3cW8uutZmuX//TJheUbr3t0hSFceK4X//av/1Je&#10;bO9+59uBp1/yUy/eac32Pc95zk/9zMtu+8d/uIyqL/4DNc+Hb/snAOjP33X3Z4+f0A+CVB87F0NR&#10;9PRv+eYPffh/P+P/elYBtW961nd99o47dy52x933XHKQGncX4LMGI8TXmNKytroKiAPMmtCdGnc1&#10;pYWb85ppACy0vN1sdre3gYZXlpeFEmZmZ/Gbury4OArkOz4u/G0fZwua0hbmzp0zKholcq6Zxn2x&#10;tbUFqHT0iiuazaZAlSUvjo0VmKlNS+yMN2ah2Gq93hgY+NxnP2tJ4N2uppUVBzh39my73ZLKQh2B&#10;2FXzLaFjgGxGrGNycxOIUNxwm5AaaBiv42a5srSEF8cnJjAUWEzHu7aygsUOHDokyLW6soID3z87&#10;65Grxq/coSNHcHQYkCbjFQWyBwnQr7n22q2tLRyCUemV6r0gda+HkccIiIQ2Ltbcwao+D0qU+fkZ&#10;ebb0WQQ6PYxlX6gaoMvYGjxkEI4nplBfXhb4wKHV2VipAkAWwhUahLu+QHlx0KBQXhwZWWpzmiM2&#10;ksOJXQlbm6OjY2qJA+IvnJKl7RZStIZImo1ozWbeTDPvOgGWchOljSnaGaUb2RtKYgyLFG6zHO6a&#10;JyPKGmvcCSP1LRFfYs9bakdjjVHilWPmaB2vQ816T9bLWI0ZcfAuCLSE1fYYU9LtdYmMS0QbKe6K&#10;TAWK1lbXLOLbDwojCM+6bGt0Zem51JvAl9uJmRUSesqtWc5uWT4fIshr35EdOX81fnAX2yritksf&#10;xpA6HF3t+mtBM7WqsscNKXJSAo86TRLbnGnBnmzJ2b1v3CP+4vKwj+Sph9glM9OIwo31DXPG6FvW&#10;pgIpNzc2ZapIJbGpgzBcSnvR2jBK7Vbbom1Yd1m9wYInpUAozRnuHvVduFarONHceaXK6y82KfCH&#10;S8U6nlEqxrRcE3Anu251TuBjnO0jEb6Aq3KwCVnblMzSp+r8wrsopKuqLuR9bqeeFVTfZUMmqBNs&#10;xOjgoN12MZZpph0wkBeFMt/EhdHixS+fkKKj4BF++H7hHl3k6mUx0aZdK+ZvYb9/eRxMSps2P6fz&#10;SdEzENzP07cBanuGb3E60m6i8EJn0GGB2syE2anfxaD12DVLlbNAHmGoY135PTX3Pao4nG0IBlE7&#10;nOK6DhLlBdqWrDYQU+wlndhI5zhxQnB6MXslxpurPzKXdXh21ijewJ5E214inxOvMBIxiOlwsE+6&#10;ncr7EgX6EV39Epc1Y0PUS5y0wxRWaRhK1uIl3bjX1DD5Sl9P+16nm4QlPyonpj/BT2YsN2/j430J&#10;aTwfsN7gr9TnjLe0wsyYpbQ0UCYc9qWNCRiaGPdQpvS5S57iJDOX3m5qdBvAQGaCJn0xNXYt2w2g&#10;7y3f8h9Rjdxrf+VXn/rUbzn9bd968MAB3OI/8OGPvPrml7/ypT/5z5/41Bv/4I8e5EpOnDjxo8//&#10;wT/5s78Yn5zCZ70dnsTF45Zbbnnqt/2XN/3WG97z9//wzP/y7R/7+Md/6zd/66U/89NXXPUoPH/c&#10;Y27YZXWM1y8T1Y/U46Mf/lC9Wv3ZV75K2pvPfOrf3vonb29Uq/c9FwDT7/27D+zsU3zL29+1a5kn&#10;fXla6gsCqWXUeuKuu/bt31/lXLB6y1o0OKuSlQRIHpuYWFxY6BIhAUsdPHx4fW1tdXl5anpacHZ9&#10;dbVKnId38RZgpWmyz50TTLQ+/UZjnP2LWO3IyEiJd3R5XFjWzPY2EC0zpaN9MzNnT5+WB0WPNzx3&#10;B2FECKDh0uIi7tyTk5Mn7r47JEer+BisE5/Fniv9G0gaMA6Lfe4zn1H4Nu6mOBTca2f27z918uTk&#10;1FSieLZutzE4CMR89513ArVgTAC+26wrpAvHOgGI777jDuDj+XPnxMD1CBAlOAaexg5jt4eGhoC/&#10;ezl4laQB+4YBWZifX107P+NmN0QSotK9iKTUfpK8iYW3ROOJSscuVTkVoGpBGToYFrUzyhNQ3hr4&#10;CeOMsF0zSlIM2WUZUSWCcQA632i3ceRmJMLVWq3CLlXD0ETJZSpnTKJDq28MabVaK9Q4ciMZZGRm&#10;p7Ndrw/oLHdJ7WNP1lZXjD2Us3W3K9eXjMx6n4mPPjUDinnHVjBQe1yohIxdIw6NiiMDHYS4w9E2&#10;pIc7n2ytbefzfiy7d3VoO52ZEFbpJGZfs7Q5UB/AHRVrsOTtIDQH9JKzN7HWUs8vRl4Dgk2XS3bF&#10;AllGZkph6eKGruI+zqMgL+C1YuQrZO7tg8CjlMXbzS5Lm1vNoeEhfApPjDDmsZz3WuakjVhqwUQt&#10;I68bY12TuGJG0mVRpzbpEVqfgAH37YielRUBXEBGR0YGPipVMy22cypbrwz7rPrBLoZeF+8uLCxY&#10;8CFfx4vLS2ZWQ3WEVRTNVlOIUzC6hZK1YS4uQCGdpGNcdamMnQMWx8hghUp0x8IKLdIRAeZSyNTE&#10;YhbQKJFJZikq+MrguJSjXh+oa5YAu017xER1lDs1pbJqAMuWl3sMyoO2VVZ4buqyaoUzQh2synRV&#10;zBWSlb6K2GarRWv2UHWgzVahLKdlvghsfHBrcwt7K8fJjc0NDAWlbm1LBTKiMBgbH7sEWGqjYoNy&#10;6AXOGkLxJ17ipMxmOhGzWU08KcMR86gR0yf7kdC3S1dRTGDcjU3jkVA+3O5TLW2UQVSPrEOR4+Zy&#10;DpPzWSQytza/6rLWaEhQShP1lgCDWldeqcwgcoYKAmtHfZ8FsrlYiCl25GueQJ5rjvxyKJMRYeKc&#10;iqVoROA+TpNO3xQRZdsMUGyGL7rXL1QvotbzoBmuyjdHRsldqPyO00qYdJNcAs4CwNzxwvJgpd/p&#10;dZtd08O4MBpy0JF8+pgTadkudO0oR5KZ4+z0TLNtG/ScSbanrKJSHaVp5NocTSoT99v90PC9H3f7&#10;UljZCQoDF3ueecDaJj5BVVNi9jnwetbvNbc9r3pvLXX8RVnqi/a4+trrb//kJ//oTb8LWHz48OH3&#10;3/xKvHLbh/7+BS/5GeDjB7mSX3/jW2561ndddexK/Kw85YmP/8eP3LZrgcPTE0sLC8BnwNM/8ryb&#10;gK2f8cxn/fAPPf8tb3zjE57whJNz8zc9736UA8/74R/54R/90fe/56+w/GWYezEfH/vYPz/uxsdK&#10;MK2/3/StTxsYHLqvZR5e+f7ve/Zvv/ktH/++Z+PJhThTFwRS43aytro6zqxs4EhRXPLlxV36nhMn&#10;gHfNq4EoCmgsYMQJ0CFg8fDISDHj3N7eBsTEepTtAlgJ4IE7K7CmGt2w5PG77gJsrRFqbCwtWQ4Z&#10;Q5WxXdz58O7swYMR481M60wk6tEdr0/TDGOeCGEBu4F9G0NDWPjQ4cPYmZXlJYut4KS2nP4a9MwG&#10;xo2Zfa1+uKGRkZXlZRzL2TNnhIalo8VenTl58uSJEzj82QMHsD/jk5Ph6ipqg2NXXXXuzJn9Bw4M&#10;Dw+bncj6Oo7R4iS3tjbX10su8roiPCdVjNhuUcXYYRQbdd6VtZKdg28kPQ28LX6FYlbd/nEIel2q&#10;ABQ5xtkTw3VJYItUxvoFWRSkUuIHcbAS7cjiWmpvNTiKaZayRfZ5WIkcRRQL18/9obWMY5qpRzev&#10;w+HhNLcN1jIDQttETiKzMWLKcF5dWbH8cS4gXxFsEVeCuj8N9DPxUSVHoXDd40KVnhXX3CaNt02Q&#10;M1BRmcHmy5LIadfHycRv4FSFzkjU0W9aVwCAF3Z4fWMd+9bZtrwYnJTNrU0hJ6kCxFJrDhf3N/Np&#10;8S15Hls3/FqJFKVuye1lEwAx3tIHXrRgyAHn2y27N+WPKlWURo5bYaDIITN7wT8BWCUsaQw0AGqF&#10;8p0KmeMBkKq5AkuSZ3/w8NAwoB7+VphIqgkNvL64tGhfE+650CFgJRAn/gq82mQRPcUM3xOAAt1i&#10;lABz/TbtCMIQd29R9VYYxEk/RZVbwuZ05SjgHbuNkXG2j+Vy22Z62u5yNdIxW1tdw7tLtA61erIx&#10;aMiegSSqQyxByWLqQ8aUbg40BqxZYrOv7xFAdhE5yaSeviQlMhA01Q3jn1D/W2HA5BfNGGCHu32U&#10;xw2y+zFGFyfI9hCVBmX3dRZymg2Qylz5Qfxx62J/bApe9tUZMzXtm9iS8AMLaBbiUmCpAan7233A&#10;XGejkTquWlIKw9OpvDuyoJj3cL4azvVDaXwuSMXxt2JO7XMpbeZcvEiJeFYtjCR9uQ7f2T/zk2ZH&#10;bcoNdg+WArVFOp8+eXQYRE5YzAROqCKJk6PYgWvxJUopnqbDBpC9RXYHMvqwlRmT6yJTmAUjWw87&#10;WJtVqDCwULxuWLG/UWrKbhSNcT/P8pbIm5g+UItlaE2ToZn94acO0N+87WI6cVDHLK0IOXc3gUTB&#10;jFHe5UZUG6tVhqqlWpljZftHg2p34EnXxB4BZ7ak8ZDJnizAXZenEdtWZsR27WVZJ+51+mXGvDN1&#10;kbM1/SRMBNZZpYQKtPHTfncnpM7uL+rlEbk4JXeWid6xq69WdjSe47+HkHT4lre/a29HD9TJ73jH&#10;Ow7P7BPqAvx4yU+9+OZXv+azx0888zu+/X7T+Kb3zXz9E776Hz74wcuQ+iI/llfXnvCEr941afBA&#10;C+PsLC0unDhxD4A1TtbD7tMSXaCDPHj4sOl3CT0BgwBYQ4qAcSsaGBxsN5t4UWHa+/bv3yCmtFlX&#10;8tkCbdaWx5a4YmZfHI/FuBw6ZC0+NE7WPRhIdHR8HKBKdBTeBWqfn5sD4iyRgZ47exbweN/MfqmK&#10;Bd0K5w0RZgNUQgMMAU/jVnnkimPCnUB+VJkmRlc3m/ggMPSVj3rUytISFhibmKhSEYujA9Bcpwe2&#10;tq4eR9xjsUJRwkJCcv3DqpQjo8gJKzyYl441tKhXEb9YodAFHzlw8OAyHiwVpBUGxF9hFXH+ppil&#10;CmSx2JpGQ22UfWoPSLO5n+YK3TNw+JI4K+NaPoaqE4pUC+kB7C4RRXJ9Ngw6MgIcZkQyWXwTgpMk&#10;7jDUXRJenFDLyOz1SpQTRLwAEnpmAzhi35TijpNrdnutFpCxRrtJcYgo6u3tdrVqKBy1Bv7ZMpkv&#10;wEpZ2lOz7qZBdY3zDFsU3igOvUoDxY21tXpu+Xy/D+A27CFQo+loe7GRnabwNl04blhbzS0aZ1hO&#10;DZY0RXXJ2FwcJqogzdob65kamWq3MTunLQ0pxscW5iyzi6bf0TfJqZu+NAlYM9AhNoGPYD0mKyK9&#10;DTSMbWElFrNnjoo9ibBli65CCyAViNy+FEFa3PCklTdZduZt8ErDTdYij5lSidVawnmtDvCIj+OV&#10;0ZHR02dOC0HaIbRd22u6bYHhypI04jk31TbBhunhjVlX3KAkHDgcqat9muMa+2vJHcYN6xqz07rd&#10;QaUxREnYQH0Aq8UKJXoWdMYPEkYMhYQGCjuJsyA3TKwZ+yYhjc1Wrazoyz44OKgoRGnc1V0AyI6V&#10;qIwHusGBJrkbjOo3eVz2+VzUsjJf6iQpVdtYTWieFz4rzG3NOZiKpdfbSrdw7CaB7WHdXWzL7OTb&#10;LaaRR0bJpkYKYNgl7VDVqrJ5aNBC5osAmlrVcjqx/kceUluqn6lvK0FZuMnK3S4z+frAm5lCDTX5&#10;TylCwjmi1PAiESLhWqDOQgvzQw1iaduJmOPQC4HXI6Zt56g989km4LoAA2Bqg7BBSX7QilY0JbVv&#10;wX7KKLEgFdenSP03YCvwqyU9Ko+wZ3+pGwl8rwgkT53DRt55ktpeBeZULe9q1Q+5czPTB209WcW5&#10;beeJijiSsic3a3PXdsp7dT2SuubBKhvH5/J+Ih88JX5jPHvNXndzWyHkMReLqpziiILqYAVgOqrY&#10;KHEEQqd7oYjcDEZiA9le1/op8a0PFDOZOmsRbcLCLPuMqEws+bJcx89sWqozy90KY2bOYxmW4RkL&#10;Sp+xkYXgZ4fM43yQzSPLUr/61a8BdH7vX/zZH7/jnbveuhDh4b90y690+vE3POE/Fa8ARr/y538O&#10;N6k9pB3f9K3fCth9/IGd2i4/LsRjcX396JVXPfjl1Z5424c/dMuv31rElRei6ktRS437mZK3Dexu&#10;bNj9sl7f3NzEE0DbmdlZuXaUScQCFAI+ArYKbhodwLewwMz+/XgFgBsA/fTJk+JZAa/xt5Z3BAK/&#10;mqPI7CzuW+YIMT5uPm6Dg9iQxLjrq6vDo6NXP/rRC3NzpkUeHgbSwsICrxI5ACKnTAvH3zpFC1i5&#10;sg9lk7xNwgzPm82twcEhhQLiga3LNAOYcpmC6SNXXLG6vIyDwjEWOXkTk5NYGMcIaDA5PY09oYYu&#10;7TIzXIYeaV4zULvZBc4QN1zLI0gkEgVGPHniOGoDvIKxVbj3TuFHzAjDgCE4ykuXlZ5Y5Jg3AEU/&#10;qt3K4txJkgV5H6GkI0IZ+AUpqGVg1pTZckAzklCLFE9JEgvZFz2dXm4JIsGrJAGin2s0IHfmDwSa&#10;ZkRN9a0l78jGm4LyyC6k7YEB4O9qu23KaZm0FOEjMdXkMtqjnNeoXOFO602kO/UeF2qVrt5SIWtP&#10;wsgMs8Wvq37oAnn2FQlUVgaNwJBtrmVyBTUd4nUgxa6FQWQCiKb8GWhILiyLG0EoWfupFNRK8NUA&#10;rrIy0svUIaCwIdwve5kpqoW3RMQCJWOxaNvIcqzkzNkzCS/aoj0UZeEaL2xtFMvj+QYvFXxkI9ko&#10;6H9Xf3a2gUo1pAoTNbtDvEIwnZj3ucF36cilctEhFFhWkYSScKiLoMe+PUAH8dDatK5ty77JTPWk&#10;sFIUJ1hS+myJVVbXVqXKwIGo+sX4SCiFZXCmOpzXkmOj0CoOUAHyknCoixerLaflFv3pdKlsbFqd&#10;g500U/Na3YmqmR4vGl7XPz0xDZ3rggSyAqw3NXBmonkKXhKcLwypZgw0GrhIXFMBLxsdAlaFAcEa&#10;gKFN/c+vMIoKXHjKurfvSMkmFg7MHrgUpNT42gM9dza7TlmsSJdERDEFHlQOhCjzS34SZwCI/XYv&#10;MUGIgcrEksz7Ts2cFlCUVGzk2/QLgF29EpVDJbBkpMZFMKsnkAIJn78dhq3Z/Gij6qfEl750z4GT&#10;irgcRyzFqTA5AMZaIflq/7zNTkh3C1M3yGyG0JRud/xgzBBB4NcSA8/xi5JFTo+Bt/x+YGqVEtnx&#10;lL4eqVckKRo/raM1e5MUqFpq7MQFpmtwctgtsYlLeZRpYKkaSsLOKSw7YE6cUHeuDkKrd9kP2bck&#10;Hfrh+XgS9/q0UslKlZJXcrw5NS0+O0c5MVCO/DA1ExW+id/pxPed8J0MtZ0C73zg4r3hc+bduz3x&#10;kZJSKzP8RS97eeEffEEfT3vqU/H3/33zvbjs+yWndy0wNTLygfe97zKkvvQfT/7ar//6j3zkL//8&#10;z3Va3/L2d737nW8/euWVP3jTD1xykDpOLK/EbKE7nfHJyRrNzmQ9ceyqq86eOYN3AZon6FqN278x&#10;N0NDuHGaIzWd9fARc7qgfkNJK7gblSkqSKlMNdKUimd8xRcXFsbHxzVhrV7DpYWFMrvijK8tlWpk&#10;yKb27dPNfvbgwSYNocUIAuKJW7Vdmpo6c+qUGoyA4yVExgMgVf2UgL/ahEwPlhcXrXXPOtJSLIN9&#10;4Ny3SZObPCjcQU0DSvZdaHVxfp6+B/Wh4WG1MALcLzDZEQsbtUzFMzYxf+4c1pnKIppkcL1hs88z&#10;+2fV5IejG7y36kNcaWLyxdg6GilrFrZWzIoyVpSeg3+i2BDHbL7aw8PCi5olaNkYmW8gyhKFv8j1&#10;QgkyMkAsUVGjBG/sKk4T6hAMr5wHJR0RuylAKQ9peY0XjiLSk1QYdSFGM00dLrEU9yRRRDxQdaFL&#10;FnaUc4hBPdpXK/ceS6qZsk/t+Re5+gGt+BCABt6Sxhc1k3FrsQsLltIDNxeAWmF36Zux6ZVVly2v&#10;nrbCFUSEKGCTrjG9iNMhNXOdoZV4UrDyUrRb997mpvTWBohD+3raxekb+ncCaHNTNHAmxY5EKVYN&#10;UrarNQiAWj1AuCmhiICmFPkKTWyR0S+srAsrDBUJkn+oKNJxVXOLFWwIX14hRXnsbHGGIcl7B5M8&#10;m11nWcS5zU7QhhIIVesEvNbF4+fF5+rqqg6tCACSDKnJ2CANWsj+h6IdQlFHWrkmr9S9KqEOFnbD&#10;vt3B0GH92AGBdV1OqkJNHM/pFBvtzNh6kz6TkNYchY3PdigBtB0Cj7e1aDFVqgGKtEXsA94dZq4n&#10;dkBRVpLD6eyoLJTFjSoE+m0/8sIPBwT7TsrhrCSo05Ccw1wuolBZ2UE5Cit+qZZVGmUzUd7o9mUu&#10;0cu/M9Zy51oSTRINID1YCauGqqV9UtyJM2HMMudTp1DDTLGL1HKkJtsAijWpcp0mFU79fN6P3M9z&#10;T4zFDkJXCZA6V0dj3laXOXZcrDWweJAbJppFS8bsQ2vwkzmGLzxNnXTsbQclV8ynND5yNYbzy5O3&#10;No+EchQAfTM5YS6jSThiTl0kJMKjAL81qP4YQGbxk6VaKayG0o1Y+mQ/DeLEbm446CANyq4X02ob&#10;Nmk6OYbEQ8zT8Th/EOQ+kFaQ1ICkg7gXS4jusmqKE53JuYUqcMq4vfPC8ntj6vTS8uy/7UN//yuv&#10;++Wzc/N//bfvf9XP/cyDyWR5CA+A6daDyDS47+NxNz7247d/4tnNJm7l73/PX33sox/9nuc85zLC&#10;vnCP43d+AX+nZvY/hM8+4clPvuXWN4ioxun+0z//i2anU3i8XEKQ2sz1a7WE7FSXAIJdIr5xh5WK&#10;ZNBq/QE6GBkZwX0uovBXkFc+xwBJPSFCtlUBeXd4Vx4dH8c6AdeavK/3+n0TRhvUMNyDjyi5kIyj&#10;uSZbTGOnY8bYZE9xF99YX8fwySZvjHZ4rZw+BN5dW12ZnJoen5iQ1wGw4/r6eszWNxGi+AskqjZH&#10;EczC0zZ/TWPdkMCFpKOHgy3sTSL6Y0jLkZCf9mjjgLIBsDuiWYEMwsSQ4XWBTplSC3oKqqp/0UA8&#10;od75H8DUGOiEEo4ugVSTEK3QbAhXhXzIu9qj0aYJgrmkGzfzKHCtdRViJmW8ZTRU0SuWfE7Qptl2&#10;HLICbsRYq69RIhzsp1wCmexlShJlK4pKlC6iSztwcaviyGO6FiY2dV4R5hZdKubSJztohRY1LXjS&#10;4KyIvOocZ5/DxAecTiEedZIGC1ROldfoueAY+ydtlV0wtWS+wkbiI4WiBF6F9Y2cbjSAnIQ+xWIK&#10;hspyTtWFsLLYaANnFKkLEVo6OtGhxAlivrVpab4b7NcsOgE8tnWurKzg6yBGVpbtitgUpysIKyZe&#10;Ao8eHxarOTxcdL5qB9QpqyOSxEJVB56UWZVxXmJ7bX1Nh+amVno92bZIZd5kn6tIYhOar6/jq6cN&#10;ibe2goQrVJenXtdxaf/xuq6u8xZ7dMYUai98Y3QGsV2pXFRvFL6B2jEvd7aWLXSlXEkjZzepgo1a&#10;I7OLkaTH7GKW7bcCLwIx61ujDRmGXl3FbqNgNs103Nc5xWOVU23WaZBnhWrAsU4NoM+U1i3+QBWV&#10;gxuNOHnEb07AYWZLRxCsGBK6UjPZxHhMmsmUmWmYZMB8Hn0njOOvGkoGDO2sbytJRGEojAM0eGqG&#10;ylFYqpcNiJfs3GQh7eHwRJ7WanugYZ95J3ftFPuRc6rWi4YOsapKSBkJpcPO1o/g21nLERDTYk6U&#10;Nu0PfbbysmUw13jjIsIKC5myJz8731OiuJfmLZiJl2wn8XZiYTfl2FmpJ3T/KEcYmkKd7zQR7p+q&#10;QGgJIrcQakDsQGPH/arT1y3vgieNm5cs35Tf3AoOlmIPNkGKt5aehY4rSdfU31E1Irnu52Juz3wJ&#10;S0FSMtW1FS1kpDUzYHw8cwK82GM7oy9hTKBgncDfpZx2kP0Rp6lzRfX3/8AP3vyyl/zsL/wi/vl3&#10;H/zQTc/6rvuaNjwsj/s2tz2Yx7Ofe9OHb3v+u//07fiOv/VP3tGoVn/j1ltf/cuvf2hre3gfC/Nz&#10;f//e9xw5duwryZZElU/hGv6lEdVf9w3X/uVfiqi+9ZbXjY+O/PB3f/cP/NsnLzlIja+syFr5T6+v&#10;rQGhAiBGbDIbYP4fvtTd7W3jtzY3gQtX2akmEYXZP1er+AWRwGB4ZASXI7A1cNXE1JTUyfVGA7e0&#10;1ZWVQWLZQaozATi26DcnVQNueJNTUzK+qDIXEMtjK0uLi2LmVleWTURLPF0fGFglw6ousQLrCJjK&#10;ogvbAnoaYk6KuhtHx8awThzX6ZMnyWzV1nkgBg2J0bGrSwsL2Nc1umJjZ0bGxjbX17ESrNlgOuMJ&#10;FfpoaIBuzQCPQ+SYDYITFK7S6cJ8psfH8VnsKtYj3Xm5siMkwjeosU0iWXkxxlCSNjKlMqF80bSn&#10;6Wm5/xY2I7LXdU7PRLp6oghMc0/jOQqo6hB40lw/hh0bBYzWPsucu0KZh6Oi2+0akT1bu0yio5wd&#10;sxlpAUJVJZAgItyiKXAk8CSjYgCmAroJski17CIAKS0wKE+JueqxEjUke1yoDcrN1eXWtxrH2fMJ&#10;idaqtfZ2W7VQoUGXEYcEzWoQVFC80KfVD8S7AmE6ZGHlBh9LLJM0KyKdz+TkpPzUJKfWaoUvAcVE&#10;YxdMsDC0YLTBG+LRBuu68fFx0/hubeGfaktVqSBIrc0JK6towbFsshVB2Fq2iTL8xjk7d+7c5sYG&#10;rmSJQLRF/MWJwEHhg7g+RSFLpiKVcDGPIdSOPde+SUhjGHp5GV9nU3CxvtXZxKfm5uYEnXE94JVB&#10;olWtTWNodplzczhG9SB26aGpYnt4aLjZcuaMYqZ1mFJv6+ss3Cz5u6nRtjZVehURm/bi5ibKe+xY&#10;nWW8FigOSuoaXRgaTBT5BcFvVwul5KoYdepVbknBok4DabuLuZ1+XpFqsuVSYKkNGUekhs3wPLPw&#10;lJTSiFRsaAr05kVW28R9LyATbJl/ncRsPfqUfxRyWxG91EV4vrz58KNhQFWsd6kc+VXfeYlYpCL7&#10;Dh0nmjHbJZHyQdrr3BIkk+8e2VMLOrFXIrKthP0meAjP57PYYkFmb2eReWsbPCXPa8saS5vJQoRi&#10;ZYPjzsWGWejA03QssbKhX4r9voCyWU1XAL6tqHC1gMpyl2hIYw0rAsgAm3WJ6cNtxT3zro63LUXS&#10;S6SqoJs1g8HNSJuI1oy4ExftiAM0MB0ZTS2zcwep8bfvy6UnrEZmLBiFwuVE3qyRkizsGVGtHEeb&#10;HAiVv8NYnyRJ+4TvmjGImAVzH056t5b6EYXUt/7arwNPv+hlLwekHp+c+seP3HbVsSsvBE3948+/&#10;CX+PHj36pepMgFWe/i3f/N6/+8A1Vx57/PXXfc9znvOKV7zyta+8+eLElRto/pv34EcMP4D3DTT5&#10;5Ve/6uTcPJ58/W23FS5y/6756emZWQDiqZGRh7ySb/+O77jl1jf80s0v/7O/ed8V05Nv/6M/bLfa&#10;lxykrjDEr1wqZexp0zTr1L59wG26oZp2GZAI6IpsGb60eL1JxCA6B/fg4eHhiYkJ8+5YXgZstRY0&#10;0mO6S0ltrMwU4SfhmKuuvnqLptS4w1neXruNjZr5xqlTStvGh4XnNO8LeD0yOto0r43NQ0eOWEQi&#10;doAz0UZgE7jgjju9bx8g7zZn6hX0MD0zs7G+vsbkkT6V2ULY4ti6lA5jt/HxweHh+XPnNOWNJ9jP&#10;icnJ5cVFlAexIgMJejq0hANSKVNaainF7F8UZBweHhGAkGgE+7aGeoPPRcIVWmphPqET047T0FqG&#10;00k+oT9G50Hz0t7YKBGWydK7TOZPaFWWbfiBUJSdhNd6C2M1OT1tPtlcrWVeCmfTNEPos8ux0os2&#10;bwBotblp6DMw1gTLz8+dK5crohtjznrrQIilLGuzNjqqakfaZRHqwq/mkUdf5KLjU6y2+EKcjqnp&#10;aRRpce509kCPbq8LjKuZ94Iy1wVmFdfaqmQJWq00BhJR4JJu8iEiXNgRByX2URbOAMQ73VQEQDX+&#10;0maMjo5WqKhRykwB+DQOzsWZtLSgoThv7Zs47AJkCzhKXiwgLlp3mx4smv2ochZINYBZxdMwHqvC&#10;E0DV/5+994C3ra6vxHc75fbeXm+ggqgIGDARRaxYYiwhGDWoGZMhzejEFE2IiYz5xxgxY8zoKIId&#10;kYlRwRIVURAlGqyoIK+/2/u9556y26zvWntv3nvoE+FdeMx/ju+D9557zu57/9Z3/dZ3rVotM97G&#10;6c8SKzUXkSSTk5Ny95MXim4K9RSKcxWI1GJlVKfNE6ErpCu1esA/AaNj37FeiSWwTGBZkcT4XVY2&#10;uDKV8SluWFejag/D3JRxq2aYnplWQaWHgw6dmG99S0WFngnqYpTiIrsGeIJUX4lmllpGBS3uERHt&#10;wyjOeep12EWZqyAp4pyWeYVrikPJryZe6jJnkuwytogfWxfu3zoJBXxAy9eBfdAxddbRR1UAmVUj&#10;Sv0gVXQ43g/pgocHDYUdzE4BIsTjITRNs6G9RAoEi0hM6bZRqgS++dB5ReS4ovuUW67/mTQCy6hH&#10;5kudmvA3kBCCdLJobDdgIrqXBSiKq/bcmHg0V0znwFrQVk2BGU50c35XvtGmJ0nEN5PAJUWNdfmp&#10;9BHi2k2pHFqWYdQ0ohpPGrcU6PiU2jtofG3XHY5Cmt4tqiDCtigZ866WPoMGhWEjaq21YooxLP8c&#10;N30UKNU8s+lkP7QjSp41AU30mCmT8+upTLvpvYjb1Gr+ssXFu0HhOpJ5j+CgiqqP2T0hE2uWRjxi&#10;sSlMCuY7zfTwRyJmgu8TBlE7K7WavD70Aqpu1telr/cpT3+6Lf/ICJh7+XruCy+85lPXffP7P3jR&#10;s5+146SH/fVfX/qApcBc+vrXT+e+sdNT04fj5i9c/2ng6Te+4fVTExPvfO8Vpz6Uzf5u+eqNV115&#10;VbGnl7zyFfddUX3uk7Z+7GM4WTs3bXrJiy/U1McJB6nVhowhs7OrC5gVCFI4Ay8DrxiDOVYFNHww&#10;pUdnJ9BzhdPfUh8CoeIhfujgQeWPDNF0z2bMSazKzA6LAtLFowI4dceuXeOHDpkapK8PQNZGrLW1&#10;lCwmkGtC9QJA5NDwcL1WA3Q2swSCJ3lgY4FY0b49e8Y2btx9111YuwUN5gOkTd0uLOADq8yLkQRt&#10;lXsh7lZDPtCw+ZER/xXx3ZJYYGclVsEGyBXOArf5X6VIzs7MSIEtWzR8EpAC+4sdnJqcZCaFV6Kl&#10;nXzrMsUwIycO57dshKMeVBPrTAwxIbUSWGyKmSJmbAze98nb6Yv4tZxLBQzV8a/C62SkQtlUq03T&#10;8DGRtzTWoRQyLG80061+QcOgjYbQtlmsELVL2y3qWg7ikSHRTvx1nh4OmWNDuSRqU1hTSEiYRk1j&#10;Qk5KC+LMZjZfaWek1VLNpt61Yz2gl1cEaCTDECZT6SJoKzzU4Ev8omYPFnkzi7SW0rpGr3E1yS3n&#10;Oh/Rlri8hdoFEKWOkJBgZHik0WxIWS6JiATWakOURaAwt1mI0NCwlCdpaz5B8hL9GuXXA2494Tk5&#10;vis9dG5uTgJfHGdc3lVOI6xQrWSJQr29LZ4plbVG2HOn8Ks6JnVxaqdU9AIWi4sVYI0z+zMzipGD&#10;jQ4I3gFi1nc7aMACuNnGBgZdA6o0VLbJRIV2520CxDq2umCKttHssqQznXQakqdnzYVsSyiuGRVm&#10;2gs8fHTwhebVX6g5ED2IcOiwX7oN5XOPbwFPazJHKhfR1dgeGXgL3xfcuZj1AfZJC7ibworVmk2v&#10;tbfjzsH9rioo5R2Byyl1HnzFqkHG9pIhQIb/xTKhzia1XKkzLKOEHXZSNRjZac4esWpF0zZY61sW&#10;Ve6yodCj2Xmps+KWZHUnJz43c94rjPdywQnAn3HAJGSJ8qXLyJ5vzFzEmhP6isQF8nPyKPHiv2wW&#10;zLTOrA0sM8VUJaaZoIAjJPalyYdtOtmAODyCoE0JQ22lFsEIwJ15App7hlcGmGWWOTsQI9zjLcea&#10;I12PIjfyuxgbTAuOQxThSqyH+Cf7bYo6yL8bx+yrN1oljY4MLQtdFQ8eqw43yOxKJMYoVWiDne+v&#10;HbGy9E6pFPB6yTg7ibP4eIs0xwOmksaNkEnvwPq2eUkrMnCfHgWg0+REgtRnn3Xm2992eWHx8cbX&#10;vea0Rz5iPVZ0f1xEMJZtHRsFft22c6dDQ7dTdmy/9ZZb1htSAyMBZQJfnvbYM773n98Cbn7OnT/u&#10;6Or+6FVXzszO3r57z5mPPPW008847XTn1m9846Fr9jc1OfGWy9+OI3zxMy7ELt940833c0f+7A1/&#10;WVtZLvTub3rTZSccpFaSS+fWraiHgIYZ52GKAp+ZIBWiKDFGNhgvLADZ7dm9W+NiGEXbd+wQJAIS&#10;xdjTSfXzytISBrCxDRswOAmh4h8+Jrc4gFSMdjtPOsna1Pr6bANo4qZl1sj44gPWGdnRAUiBhWQx&#10;5p4XM2Ncs94YiTdu3myAkigHG4mSAEDEQInjAHBjUGxgIGRuM5aJvZvj6Ii9PrB///DoqBJMZDNn&#10;OopGY352FnhU4G+ZxtiCldpyY3yHh4GbsacYmw0K0N6OVmV1oYGlpcW2tswHWqEnym9vJwF8uIme&#10;hgETACwv9/X3yzxElrk1SnGMRM9FCy1iDiXaKDpH5059hyoVJEJw2PxnZCSxZppnaMtxr6CQBf50&#10;NERUl9hIanGSuZAdR0PgRlE4et+QSo7m1ZzX22deK5LlFKHr7ewEDTkpLxiq/RKoEnbHr1l0H7+V&#10;HO0AdcRL1ngN4n4JDIQFJWaQ94hQpo65OWYsLRW+b5onAUpTDYO/HjxwANgU4FVaBSlJJicnRa5j&#10;93ENC4HJm0IKBB1z8cdajn42xQIF7hEVzwasFxdxzUinLl27tEPYACx2gexyFtlTq1lC0MKCtAqS&#10;YtsHeAZNbUzKOUv88TxcfibZQvHGbVMtqO1ZmJ/HlSP7c2nlyxQmTU1NCWGLLJeyQtWOqhSxsGrN&#10;lNmFeGWdHeletGHmbyMhPndcV1dBwEt9DvgriK/QlkJfruXoLKglQwWAdDiih02yxQ3rZiOHxDOy&#10;4yg8TKRc37JlS+GJLuivckulhZP760nHr7LKJpRqNazCJOMoZjhfIfI+Yblu4HtpyRB8Z2dKzZhd&#10;xsw2x0vlWRInD/pYFbSXK71VZvLRh65hJU3kURjA9OyUWoWIvkFZIHmS0nGCfhwM3CYYdDLxjykW&#10;3KDKtBQF/lm2olm3eZkCQSptIULPL+G/uAIjeXfczWc7gvPAf5559LlAfp6aCIlJnTyzMM4AnzbM&#10;CO/UtajFTOrAxXKN1LFYrmOL8SvmZZ5mviMeqdlESDotNs+2J0xCF1AeT0W1V7bcxHcsN4WZk6U2&#10;J8KlvuZQiCLlCU+rNSni4U1zSeYi1Zo0MDHCmHyztOYUfpToc4LNC90iAMa2PHC8PLNGRYIJ36sl&#10;YOicSlHojCNpDY1KkriBf/TPjIwjV4GB2wkrNZEIIHkrBsSvL9aiRotGJom5JVaOGs2PEn48mJfo&#10;5e++4qm/cs6WDSacPfWknSu1tas/8qETEPb9+q//OjD0ox57pn593OPO+vgnPlljz+K6CiEc+i4b&#10;WXPBs6+7/vor3v3u/eMTq40GAOgzz3vSiy/O2Nzzzj//LW//p/XennV6/Y+3/sNwb+/b3vFO/XrR&#10;y195PxdoOuz7JMV+QIUfeErs27tXDm5ig9QIb/Tb3BxAMyMtbHp6YHCwQSoRwAuIAaCmTCBoDiFs&#10;3pfeoKOrC8DUJL++j3HLnNd6elwv84yr12pAkCt0z9DYOcGQRSxqmfzZyOgo3pEaQXzh4vy8tNEh&#10;h89mLjkVHY7RLuH2lBl37OS5aGvEc8pUBxQ+sG8fHn/KQwGebqfgG5hj/NAhQTEpuU14qgQWDvkS&#10;1LfRisGIcwqs25kpuES1gHZKEYD474aNmxIyW9ZbSfa62E4s2feO6MArEVTJqM4lmsFiQ7XcsS+w&#10;MMXTsEf7s1C5hgvMUim8wNwciw+PjOAgrFoYh68QbPl+WPakhZsY9O/OIZe1cOVCaonOZcJQMLUA&#10;JZbcXjF1h4hMiYDFE+uTq/NApe1CsQLZAmHytC4MFsTEF/4PrVazq6u7cOQQqDpW7acWIh4EAVks&#10;SuWfGa00GmKsBQTj/JVyBxtsu5ReQjKPkKS47A4kqyARvqxOux5G1qtNUH1p0h/LvwLoTbuvnZL2&#10;t0knSknVl1iXoqQxATQRPzCs+kF1Sa/SWVJEaWEwgosfx1mu8D6LjDZWmKgD2yjMEDUutxbNM+hu&#10;xSZhF7SF+KtKAnygi63DKp96mcokn3WLSqH4qocSDp1olTr47wwvXZ1i1UgCzWvsgtDciGYVehjS&#10;KRYZ+1hMAmDtAriSzWhPdVi0SWoKzPpuuQFOnvSp+lCnSQdKGmhdIUUliVcfjfNVR2FTBwcHpXpS&#10;iaEuw6Km1VWhQ9ElZ55Gw+dsg2UeVasK+pEeSXac0rZZ4UfFdkh5mKntc6eUB1v44Sl+S+JnGhVb&#10;YGGK6ysKyN+6lDtTyhAp1v3uAEVjnKNchIGDg4uuzfw9/LI5xCnV3JH7uMFxlyWxbKfVICg5h+NX&#10;A2mmFXTCsyPBhmNY2lU0i8jgLOjRsWdgbOkwYZw0WRJEseQZvrmVZrYVprWQfLnlADuGNbvwyDd7&#10;1ptsZiNZY2KWR+PTho++NYngJv5UDUxu7gm5qrOZ0TNJ7IiApwugfE684upKzNmj0sF+aGxk1Mr0&#10;M1HiWaRixc+U0K70N7arkVw4KDcPDYObXTdF6oanqfSQQj1rIkwl/VNjpinDPTy6WnmajILHUwZk&#10;+nL4tlZFqWXCWhjR9NraZIeOJKWPZKkfZJracf79plsU+DIwOHTPIPHj9fr0tVdL+HHfVnHOuU86&#10;nJM+/5nPBqT+5Mevvqe++Ti+vv/tbwM6360SvuCCd773Crzzljf85VHde8L6t3zlyw85ovo9//xP&#10;t+/e8w9/9+bjLya58UtzzBFbWa2dcJBaHTzme0BKL+B09VBXl+zzTNrL/nqJBKrkgRaYylGjC7Ks&#10;3ESFeuQvDVRh5MaQRlcHh94XMZk5EZyCHT6b2mTJrCnghfn5Uqu1urwsJbegs9wVVldXOju7HDJe&#10;WI7ZGPf1LdEl16HlM0bN/v7+udnZ/oEBQIMMnnIgxFal7LBUl56EyyacIO2kieOYAd2Wo07oX4zc&#10;Enm3wrBCuWrIIA+hImAdU0qQJMYPRQQgvoifLcpuamp+bk4ZLhWy9YAXrfAwLXVhdEDxgLYhm5Fn&#10;QiSzKlrqADPAtLxs8kBN6xMER9Rny90Pb/ZSHT4zPd3Z3Y2Spp57t4nIxAaoC1B4KIv0W1vTmRW2&#10;Vh4NThA2W9rxpaVFYT6ZVZP5a2Dx8mCRSaKgeZVZPDpfa2u13r7+lCqUtVz4SxVEVMjH+/oHwlyv&#10;LBVBIZn96Rdqs7FKVhvoRzZty7L/I7sp0l3bWSQmtnOavt23uVgZmWdHg0prnce5uTnATcUmSxrR&#10;SUCpQyciHAvPmge4aoFXXG+yAcHuL7Ntt8ZQJKyxxCwbJdvbtA/qIora8VdRqiJQ8bPAcTtV3cQC&#10;idWEBG1SdKg0wsfsCsQlSo8L6TpMcZE356mLriP3AsevavgTqSwxT+H0okoJwHGNShKJQ/BhbL85&#10;/wQBULW0HKbWZmfeMn2dNQ8jLYfgcqHd18RRMVejo6djXvhYb9myRfuuXSg8NMRk6yoyoN/TIxSO&#10;unqA3p0iv+26IroV2paQQ3ectM7SdImAL5hpUfJi03URqoiVYl7uNAGjiOQXhCch7l+XgqiELiV+&#10;XtPO0/OkytbGEwBRA/6WCR4BOsO0xdAQOyA4vJ5TLdHEwwS4TkyHPZqBGFJlcjj10InpegMDroG5&#10;7DHVhYqFPHeF3nSxprpiBfOZ4sLPbJIpFHEYF5NhQekVFNPo0vvCrEdKnnUoGoBPHAYcqs0xadLO&#10;Is4cru3bzVD0eZoxCIZH05KfrDaj0LC2k7Vk+J588WSqnZrNiFmFYmt9BdG4UT2Mm7gBwqQtyOFl&#10;7NKNwwB4bPKOrL3Pz9ojU7Y5qqORVDeDG8u+2zAwbTk15JvLnWUge8/E4gqRSVkmuIC5TkZ3czYg&#10;tRvBr1qeomdSbM+3RBjG4SiXEQjbqBDlyHO8qaQslHARe5lTuOU4GnttTqt10340a82wYUYkWCxO&#10;31H4+UQz0Xv/u975n9/6pn6++kMfFHV93Nfyhc99zmF74nFB7epZvPGrN68rpN6zd++2zZvvloNf&#10;8OwdJ53U0dV9TzcMbM9DMejxk9dcff2XviyF+nFf+K1fu3nPnj0GqU/A9kRLD15YwLAhFk2OdSXy&#10;MfhrDxO8gTkK+zMM1VkOOQc2o3biGEN+Q/iDtiEtMtmAawCsSS4PMAeP7m6fATFVfhLrjelSXGUy&#10;CwCWnO8EO2QoqwbE3t6+yYmJTVu2WE4Eac6AGBQrAghW4qASQyTOVo+aAWICC6C2lYUFBbW0cjGx&#10;GpXinGpViHfCZVYp5jaeNXdXsMcgfeLwlBwZHQVc9njE8I6CDDWE48Pjhw5K6UBv6ZLywHFUZdmR&#10;9brzFYVRMf8uOrBwlFMmYkw6WTycTL6kGW2jRaANISRlI0bAAOGpYcsmspeWsFKjM+fnXYoWzJWM&#10;GK6D7acy+DN5RkcHKhmD7O1m6i3eHe8vLswDN9tiBwZb7KUTKtKUumfq4UVpNoRcBW7EEUp361Cx&#10;QPVtk1YibeSVOwonEAleBa9FfnuedywMQWM1fUwbKWCtDlpsv3QXggIyPFFmCi4zdb+pesFWSbjS&#10;JHPfx+TLiJy6aFrzdwO6rVQybzhafVuZ0dFxYP/+sbGx8fHxgDIefMDkGSg8mDGkaZYy5UDkoAy4&#10;o/bDhi0rw2V5uZOTd036HsqnAluL7Td9PxPv8XV53eArDcroQ1pPlgnZzS+P7XoqFHHczH+DZbDu&#10;MlUsOkrWuxlFxe0gKbNJcXgAVYrI5k/8txHwc3OqdfEx64UIgnmGKOnKxF8Hh4asHxHFDDAu4eYK&#10;DfjUKYh36pyQcajSNqOSZhMItIO1hDpEBe51wwq41xgqpMpNdSbqHCwQN5opsnJ1OMPeO2TrgTdn&#10;gfvb21Xh6Fs4NeK8VUJgv7SPKMKL9lCVHMW51vZYmFSvtRTjJkJFaiJyylQqqDBpSmiSG4YuaWtP&#10;BF9qk+gKFNKSAyW4XzaVbUx/PUOlQRJHnuOZvtiN3UzsbC7LAUULvpQY7ER0iQINkXuxm7oGJjNX&#10;uxzsGXBM5OUsQ2mll0upnYN83y3kBi4lyAmJcN8QZEAaGBdtLBdt4WPmthBQE6NTtRI7jF9hD6UZ&#10;z5n3HAa/sp9YhcAip+RL7EEZBp1JEj8JkkJHIexrYeQ1iyL3K76RKUZqR4wyd2KcwUTw2UvMK0RH&#10;NM2EE9jDwIhqXCBYb1T2g2pgxQnFHeFaq1QNpAxxZajnW2ujXUspj5Ilssg4RRkuVhjwgNNS0B5D&#10;vuPkRUkmDck89UiK+yaniYnxURmFNs5isa21VlTH0Qj5RS+oBMWhv3ssj4+a2Xswr9C3v/lv3/jm&#10;t7zsN174AChMju8Cf+mXf+WaT123rsGK+w8euuAZTzv8nWOsS0GPRXbgQ+L18U/824ue86x1KksK&#10;a5evn/6oEw5St5otzTUDE/z49tuHRkaU2GcjUBD0czq1ySF53549m7duBbTFJ63JG2gVEDwMMeIC&#10;lnUy1M0n8WnpEkNDwyMj+/fvN4EnJ/cxwhnd67rqH8LnJRTGcoBU5udmt27fIWHA+MGDmiIXeJKc&#10;EUuTMYLcMJwixYPGdoXbnQzm1LTnMiAQgEbuFjHpLhuVGY44umGDzL/qFKhgrJXYepEgqUQ6KmKC&#10;CRal8kA2ZMqGEEVqxHCa4phYbDU9BAUxxZbRRcG8PoQdV+gIcfjMrU38UZWhmBhBItN0dnevUTsl&#10;R23pudtpaChWXmoNySo0u624ZrV2qROxBXzMQ6T+xYyzJK6SoUSLPgnYZhztsQ0b9u/dq4IKfwKe&#10;VhUhbk/z8urlMqMM0/72FOEjglPaNSlQC1QnubbMKwqsU6+v4YSgFltZWQZ+k0qn2Wz8XEiN9WL5&#10;kuIUUTgqGPQBOT/KOFlEvpMrfbN4lzj2KQzIEiU5o5KYY3GkwsCltKZEKU7ERHVViVXWXeaSUav5&#10;bFaTQUdEYbfuEUmfsQQjdPk+TmtIBGxwmU7tuj5VLwUUTTnM4sHn5xhfr5a7VXqkiNjWLvs9PahI&#10;5bToMse+xBBQLKFCFx1VuYazGU8oN0OdI0HVXroXaQnSPReqeok0jAKnYfMCcWSFUBW41mTcebKm&#10;GWgop51UPY6Y2hnVx6nqq0FY77DBQGn2BUcuAxZBedVpQrpAxqYmn5/v5ayRNYDW61PUhkmPoc7R&#10;wul8kSovwF/hXZ1iPS7kGZLVtKwbFY2Je1ZBmHgfjyDF9GiGRJWtUicF9z3+ujQ1pQ5alwczK9is&#10;ng/We0Dae+eP9vzkju27Tt520sN/hg7Kpv6NewaMtl66KAQOSxiA4knNTINzI3r9oBVFAKNRbMiy&#10;5MnCwmP+n9yUXeanEKcmZsaHhfjM5zY61BQSdvO6tk4/y0SU30jqFGbTHl0tfDYOSjMcsZEuKjJo&#10;DElT6kDXu8iyY/iA4ZOQF0yWX+NYhI0CvRMlkEt77JuDcxE9Qx4X6Nj6DN2A06Q4jYGXu+OhzPCs&#10;ZbEe1edoZCn1s/Qphysi0kxXZqEwcWbL57LRsNRewn9N3xwmfjnOuHQssxVrs3EpZGE0YaIEnJR2&#10;2kHJx4PNRNB+zt9jyUFGSBu25mGyHU6yEsIeHAyhNFUMKgQ3sym0crLsx7Sy9qtmSWgcfMtcTewD&#10;3UdB6qNN9K78wEfwT7+94Q1/fvHvv+YBA1Uf+dg1l7/l7172O5fcf13H2992+UqtdvZZZ/7lZX83&#10;MDS83lsOdDvc2/uNm25aP0j9C+VyA0mfsmP71R/+8EMFUqMaWW00UJmc4Nu5Ls9xOSWbWUGrBZQp&#10;py0MKhiBMBximI8pZa43GjtPPhkD/+jYWItDpiSM+O+hAwf6BgakiBVqNAYoCAA0Z6amgAkGBgas&#10;f4gUl0PF9hxN5QLi+P379mHk27RlK9ZlWJCKWLUDCoQ12Dm3eds241OHh01GPD8fMnHQgCMloZZ3&#10;SPCNzZianMSKqoyBFDU+yyXTJdSTarl/YKDFrkEpAQBQANeA2vFFiyRrtWr0ksMOAr8qzkYKThlR&#10;Y5sFT/W8BJiYnpoEOmzlGSJsrzzQ3dML2ACMjqpDwWxxcjeNYCZ6VN1oIlsCiYChjIoWz8yJ2UFV&#10;zVXdGv7x+Z6+vqmJibGNGzWfEOfBzkXQiRCnzJu1tVmrJXGGiF4pJfDd3T/5SUKhufhy/UnuJTYh&#10;SVmOtAQJQVuN3KQ4ZpGgEryqoMooUmJxfUXnVCeUIA8Q1gwlJL1lf15PQdL/1FdCUQSOTIs8a6ZO&#10;4dYq7EZo2AonNrCa25rVBt3qk7MmRZZ8hvXpzC2dBiAsfi3lRyNrMLDUwFX83lhbMxPDtTU5nzTY&#10;ZVslT28ULK6Nzk652sWUfxhSLJelf1B/pD7cpGinl1WZIjbL1BWoRpJqQvYyKRNGe+gHh420/WU1&#10;tUwbbBHGDaJ5XNKz09PqXyxCc8psCV2m5QjuCzXkmdEyJ2HkyWPtyDQWFMaVy6E2OOsLpNTecj1R&#10;ctM0w6z94iwJUuzyquLKuHabDiqXTacxMNBE2UmFmJ/n1AjgiqKW+qsQkWsaARgapwlbgv3VLmiP&#10;BLi1RxW2J4ZscpDcHwdNdzEO+yDPkfo7sRd9BOJq9FQ1q4zxItvF2o551yjDxRQ4FG4lFF9JF64j&#10;IKSesnsPNw4eXDh06t5bv9d/ffHzv/O920eGBnbvO/Ci5z/vDW/5p59ChazU69M10wM0YyONlTzi&#10;56SycaMGyDxZSFjWSZK5asiPIksqTM132j+a7HSNnfUURKIOPNdmRUzczCDuzFwvdZTml4k9ZMTh&#10;Ba40yqbBCFwz2nOIBQ1HUpyApxpuglbUqpsVnPz1Mg+QRGZ6rh1u3xB5xo47mdkIpSae1BqZeiRM&#10;wjByvShuRSaA7qxYpjeD2DPH7apR2s2FRrmr7JeqbtnXcZDhnyh1/n9mFZJlu0SMT49pOxjn0Ta5&#10;a2HUYBcj1dVGqFPiYtw/1kzbvuwBr45Ml7HonNJ1Uznl0buapHrqUfJuB9bBY8iyKBM/raCiiOKG&#10;G+P8YgfXQvzgG3w3O72Ay2+thTiAh0PqVPXIEYg6vfilF/3U6+cBeHXRMuh+vu64/fuX/MGrX/sH&#10;lwB+AFi/6rdecu31n38ANv4RJ5+0Z+/edVr49277lvMLhgi+4lWvesDc/Y4HpL4T4OnEz6FcF0id&#10;xEmDLOzM9PS2HTuAj7Oes9xBDyP3lm3bxINOMsFB2mJZMmPYBhA3x+jeXgkwxIBOM2Z818MeBiim&#10;NnnTIHICvUZGyobkNLW5e+qhMXRt27lzfnZWvJECw/FEMARDqQnQxjBd7SR7EA+K/27ZunVyclKa&#10;VAyBgFnd9JY2DzsSmS75qpp6IomPRSXiV598Ib6rgRMI1aM+FaPmxi1bDu3fPxuGVi04DnYBi+2m&#10;yGRW5DoxbuGbUalUt+/apTxIiVw3bNyEgRlfwfYr/qaHmt3DMaLYTYv+pim4oKcaAY2G5AR3HtFc&#10;F8VuRF2r1YlzVK8P0XNQaviYEBbIwwS+PKpYMmA3dllgIsjTB2UMomxzLxtXyHzTO0z0oWI11O8o&#10;8NfPukhLkMFLpl1lS6Ue39V8p4TdC4GNFqgeSjP8bZkEXLhKsRqqBOJjQmoVP4UCRNYoagm1VlQU&#10;JJ4X0xLRYB+Ftg498rBr3sCAz06gYhVrtM6QIF75nRLytuXtAcY0x/HA0NASr15Ryzi2SluUHwvu&#10;C6EOYME1ekoq51K3AODX2IYN4ptTWjib+xtlPIQGZhRtlR6dy6Qg0pmyBgPaZq+wssJXcF90dndX&#10;SffimDssSmWC0c5D7TOQpZ1wEGvEhWH5JvSZ1kVlFxKRY5OAu4N9DgwPDRRkKJSPHwBP8d0lirZN&#10;jMECQBekLDs6aDrZZCyRJqZSwlYU20Ki2v0C0OsCkBGH+lY78y4LVA5qo5QsSs4tYqyxa9gGqcZ7&#10;GCwlcUiVDYJBvihpbHA01JKh+0VOPkUFqMpBl6jaFvEn+VWrtFAjJt7HO7Ozs7JHtKbqvr4SaW/L&#10;ap2awhOji9bv6+r4ceU7/nFycur6G2/q7R9cnJ994lmPfcmrLvnpXLWdQSctG7Xp+ZmyQ0l/BhoD&#10;z4kTo0Itj8+gW6JolYxgziCXtfHRhi8hcvWDjLd2clUC5QNZKLYvFfXhzh4KmknM07lEZpeMcppZ&#10;XSg+vEJFcgbP2RDoZimB+DVuWV5iFipeylQlpn+IiWXtv+b7kS3rsBZJeTBLuG3G1bgv0nJcTb2A&#10;Yd+UqQBkl9tKrpIj5exhumc/RXEA5GpfoRrbXFPwJE0KLTKjVfCoSqJ6aDibX/eydHETyfiy+2Cj&#10;YRKz+bVkpQiAdW68nf83y0WXEJz+gDoBLICsmFC2eBKZzJtsfKoqqBQDdYcUhTPYkv2avkNmPmWj&#10;pHcP4ccJpKX+oz9+9Z/+2V+c/YRzTz7lkfd5Ie+8/B/Pf8LjNdF/zrnnbdmw8Z6fOZuz/6ecfNJx&#10;jGbcvmP79Z9dL+z+9ZtvHu7t/YVCBAFPz3zkqdd96lMPCUi9Z/duOb2s0+sVF77g9jvutIrrrr0n&#10;HKRmQe9NjI/bpDPHYOuvyu3VNmzahLEE4/0CDafa6Y1lg5YFmvTYVGyj0dvX1yTclIOHhI94H3AE&#10;o/uGjRunGD+BhWvcAjg7eOBAyNgFrGiAvy5xTlwaBtMxUzagiVqMqQABQC27f/ITAGIpTAwlcJl3&#10;3nHHwOCgMKvSGTES79i1C4sCHJeFCLYN35qenMRXRAAbd+i6qBCwzcKyCizENmDzZLq8edu2iUOH&#10;gAwWaF9g8+zT01Zcjo5iLSKVZeyAZzo2b3lxEcdK9tuSKe/fvw+rlrgcKMEcRbwjhB9WqOTmemWi&#10;H8kz5K6gyX1loIQE94BWsv3GB7C/ijMMCJgiUsuqFrRHSrvkQOjLicWhEsYcgkk0LhNL4cgExmEl&#10;BSLRcpYp/MWBVatopt7p6sKv6omskMKPgVdo9FtM6JshcatllwoJxSwnPHMFSJj7WFHIn0TDnTTK&#10;KNz3fqZCicDILCZKJTGf6q6TPkc6V/wXuxaTbRUxX2FfrNhQvF8liMehXmFrHeCgfCF0uOT23dfX&#10;J5QPFI8rEPB0hWkvIfs1sVi8I6xWHNXCd6JwjWBpU8X1oFtJ1mw6FCsknos0H2m1q1Qo4SKxVkvO&#10;LaxRLq/PdJK+xfst0rRddJdbZfjiGnttm4wplT8GNkDW6bo3NX0kBl2FDU4Dbkk7iTZJVcE1t8JA&#10;QdVmViyxplULQcJ5El2KSvdsRpGaIuq4COk5I2GPPO+wGfIq0fnS00CXQUai54YeZb4U3aJCTk7Y&#10;OP4y7NN38WiSiWTRwenT8Nsq4byDMKFgI6vTqOFW22hIY0RH+ZpUqqiheYGzAYXVifTWmmyRxlqr&#10;sDKV5xcX2ODQkIRDuL+areb6jRZPevoFW3fuAp7Gz/jvjq2b9/zkjntCaiNEy34aGhEsSHcE9xyn&#10;ngVwe1Jc2LsAYbHHFsaM9FVYt6K2XQJpz+AgTeK8nAymG55iReydXPUh2CwjZAN8ceKVvNAa8myc&#10;4nec1MTQNKkA9CtTPIwbPGb2YObBR8BeT8JGmABYU3AsFw02U2Zx3Bl1na3a0weI6M2QxJBluYRP&#10;sqIwo2x7xiiWhqEq7CNkVI35hOAxGTgyBXTJENOFkNidTHXuW+Jkn5AghP4hfGKbn4k5YpqpX1AO&#10;nLwp0CRD8iXkRso3xOFpybxBFHtecjMyxaIjSU3TciQlY+3ki8tk3ZS+SPVu2hAzEbeZAK/slZIg&#10;thrpqBLrHvaODxLA7iiVip9Pf/Tph/+pFv5ifQhf/49vvuENr9fPA0PDpz3yEZ++9uqjjKi/ftt3&#10;j/subN910vTix9bp+Ozbt++M0x/zi37rOc973qVvumxdFd7HcQdPPeWU9Vt+UTudfQJqqdXkYYM9&#10;pZmDg4MYGq2TjHPNCwQ9Nv3d3y8/Ck37ii5VWkqJQyMeEzMzM/huwhFObhvymTb/LHo8Y9ACKrXR&#10;js12GPxMu8ymOjwqxSwKfhXMliamhfZGxsYwyInV9kigYgwWZJEVyfjBgzZ9TNEkcLC5X5988gFO&#10;3yjKTsoN876gl0KFjg0JkRZePQwex2a0KGiWLdrk+LjshA009PYGtF8QILOwya4u6zzr6Ojt78eb&#10;Bu7p3ywhx85dJ6nPUoKHiEDhbkjt3M1YKxNRpJDEsoazcxSbCbujaHB42Ljn3t6U6pQmZdaaQwfS&#10;xecTpr6VmM0uXQQlhoFiejT1L6I0S+YjHtWkv4JLJOGQFkXvKPxcGTGKeFTCn+wgsEBpTrD2nMhs&#10;CUDXavjVAIpy+Cqc1gB6VO4G3h8dG5PngynRKW45NkuNqwh4C2s8sG+f9cnhqOIgUOPhhaHPNsc1&#10;CmwanMewaiH3ol4j/iuKNEFJXEWRcrCBoXGxUUuthJrCCUeth/qKqPE0tzcRGpaU3CCvjPlwlFAf&#10;cqohYDET5Gk+DhUm/bxUPPrx4ZYp8exEDP2R72GVWyj6udLdbXXC8nIsT0NKROTcYpcKVycFvKo7&#10;3XQ6qiYQimN8ppV7PtoBb7VcFk5i9LEic3jkZE6ZUfZZDgjbTGMuRDVVFgdDOz85OeqISXMvIYqP&#10;64HSfNmkZKIL1ksKXBTsVpvp4Ry2w2bTztx4FbuAin2FPjZ9zDrV2nG3tnjGZQQp00McNJkVqkQs&#10;7M9XOMMmDYmlWeGBwDkT+beoRJGXX6aQ5pPHNC249VjgrTWbOC9d1HD7VIFbjy/qt/XUUgM9FwD6&#10;tm/ctHvfgfOe+Vz8vGv0iHC4v3zFozxD00SSit8reU4G3ah7DtPMp1htdGqHSzyDXSSAjQm2eQaz&#10;sDDRSDkoVWQ0kWO7LEHRyXwtHL1BQO/TVzk1mA6oTbtrkwlTAhHlZLlinbIuQ/PuiJlFkmb6aUt0&#10;Cbyk7Dv10AIIQ9cHhqbYOsOyrAfsVz9/WipuhlQuo8s1hEWypHOV0U3HD89UHkEWT6itTXLXjlJm&#10;s60cRLl8OH5W0EtMEuOODJMQG7YWMiTcDE/kmpKEQt6qSQT9zTXP9NORT/EGM28SqnE8lgFlN6iW&#10;LFHSD7LyIDf1o89IavR+UOJWWbZ76oWcjMMH6C9ZCXjqYqflqLZJS2TKj1TsyBf7qHcelNcviptP&#10;wJdMoNcJv96+e8+TzjvvF/3WaaefsXVs9Iuf+xw26Xu3fev73/72Ix/zmBNTXT07v/CQOMvr8xzn&#10;Ta3GO7OtqNcBoyu0+w3YqwRwobzfoeFhwL4K+/oxaJmQkdIL49UA16rVgYEBm42l4NJwEgWXZUZQ&#10;BBxTFZ5i1CZ74MQLYqjrJm5IONkqile4QejZVFldXUnu2NAiEWUJHYw3T3KrL2vbZ2BKShwgAm+O&#10;fgVL1KGaQtR126iLkBnIxO7deBPgTLZ6BhOTBBspZCNbBqFVwR2saGlhwRhFTivLMxj3Hr4LnN3b&#10;12dJNxR0CoIAFszPzWk3BQgO57di2pMV0dZR7umRsYl5W6ccyrJZ2jyZRVKQTipT1QgoJYbKhpgd&#10;dRJMy80tznnH2ZlpbL1Ql5o429jEJgZR8gblVKtPUb1rCmKU2gHvN/MOMLW4rbGJM5a6ncBdVF+p&#10;lHW/Ye04C01G34k/ps0wMHqbwnG6u3sKC/Cf9ZKlIMDTiuYTqLKwhBo8+1y3Tjc0m50fGFCnpiTU&#10;gEc4MnLyVk8t3pGuXYdFcpQWwZaltdN10SJOCDfVZiDNiQQPqyzkRNUHuUBcniHml9fePjU5iWV3&#10;sZXQDjIhu+k6yNQ22fWI+wiY+8D+/WXa2mBLDFjjmqF0SnBTTiyocrUxWQckTyvKA1xMfu4NJ0Yt&#10;ZnGrgExTNwFt+T7uX9VIOIMoDOTd7hEBZ/J0hpLOTE21CLJVaVQosbBChZeUGdqYX1ui5JpVligd&#10;TCWMBejjuBfVJo+htEPSK8tbQ6dbHYQqpWTEIekz7lMdKKmArJWQpWAR0CgbGV3M8oqRhzrubpxZ&#10;1CQWlOh52IYyL9qUOFixoBnRzr2QwKODFjfSRusU22d48af0XvTpAoQlpGxaVWw7Vo3dxElXgtKx&#10;p1OO1wt4+uIXv/jKD39Yv1780ouOfG7fTiLWofWxJ9+3TE4bs+fNbJ4ZbK2kElKfEUqtMEpoppHV&#10;TmUmZuMaKRk4No1ykmk5MptpmkBTMZKneAeM3Tau2jTHrrk10w6Pntf8YoZ8LbTe8r3V2Bc56kSk&#10;VwYTXhLpN+T74QVeDgwL0pVpMw4zHvlZJs+4tiHC/mmWe4iPAXDSSYObmAd3Z/SwMePUeNTTtJwW&#10;opc0OizTO7k7fMbGEztQsfQndqyiTO/RqoVRMy61mbNe1kAZmZ2fF/hRGJftKHEfAzPP5i2Gw5bY&#10;dFhb1Qsq+JwwNCPUIzl02FHB+37ZgDXbWNK4ZS6J7ea9HTUi8+zzvbDBgiGMgNT9ippBo6OVQEd3&#10;J6bO/3vdp5c6FL//7dvWiRIeGbsvuojHnXnGNZ+67vYf/WjfxCR+/cwXvviWt751ZHTsRDt604uL&#10;gPv/P4XUakjCyAGIvLi4WFtZsX6sWs0MZQmjfQ5lnPbyxpk6rkF3VdP6dNUVxLHROm+iHxoamhgf&#10;t/wOJrHJYc04p4GBA/v2dnV1b9qyZT/5463btgHyYu0z09Mx4bi4UvPiIDRX05I659QHpqC7Zh6P&#10;kjCtDdsJcPz973xHjmzlvA8ppL+HsmYEI7Au4Jg1QhYJc7GDUwcOjIyO9pIAnp+dTcl+4eeNmzbJ&#10;nG5xfh7YQgMqNqxIopEkVLpqoBks3MwBqTAGHtq4eTP2CzC9xe7Pw62Xi4l4hTlr26QqtqqgVFLb&#10;paqdkFIKIVQgvxl6EQiCl2lSJrkONky5kjhcOJVSk0t7KprZTFdz6z3FWwhWCsm18x2hEDk8yBxQ&#10;KlssXB+okHaVwgGr80nvldhoSJPBscy6mMF1qpEyPW5tdXRsg+KdC+qxp6dX10zHMdtZtElG4lKy&#10;IgNE4TYlFIqnl0LAumyZMdRFmZB2TapohVTL8YMWsUb9tnipW+okDmkYOqxwbI8YYKnq0XQ7BOU6&#10;7KpDJMMQyLZZjlZry9at+LA40V7FgNN2Q5MDQvNYuM3wcNXSFsstTlMHdnkLsLITUf6Jmo1Rvo/6&#10;ZVW4SoEjtN2k6leON6ZlotO8sHgn1d5FRQQY3aATs6zf1aGrsgdLw4GqsvDCxgjy6joJ6YOOu0yp&#10;N8bpsurDx3CchYCLp4qKsULN7NCvHRtfpV23nh66BVBa9NLKUBWCjox+lrq6gzJ0KU/k4K7pLAD0&#10;MmdmzNwzl28pNlzzMCrwtKnSDim9XPW2iHMJ5W0ahBhacya6EqSuMReU6WmsqEzZj2124D8AePr3&#10;fvu3gadP/6Wsa/6oJrOrXv/ULP5a6mcvt7tj5KFnKYCea6bIvkBhTD8769lDuVFy3DwN0XQRnvXV&#10;FXHWnHYwBbNkCY7c5RgTo1BupWdnDns+wKoh6Dj7rptLJrIg9NQaGBInR/A82nTtSDNUbG15DBeU&#10;yYaTB50wvcVUH8S+cVYwmPiathmZuCITbGTctbhtE72kIo+NGretVyij7ZcXeUmYis+m6MXJUwiy&#10;3WSHQE7Ts+mTkmXf5MslA/NWpCisMXWzusLaQP3MCpBKdGWSZ7g2U5Xw6BfrM01OiH8OMTggtmvp&#10;OMpx9ByeV5LW1F5z/sGcWnhC3FYYhzGzFb0jpB33dPx46L82jo3edccdxa/jUzMnP+LUn6qlPvz1&#10;929923FA1Tt3/ujOu3q/9MXjj6eHR378ox8vLCz+ol/sHRh6yrlPWK2tPYaAdc/eff/yjnc8+clP&#10;PqFOGR7a93kHj/3658v/cd+BA4e/cyJqqSVLmJwYNxJrYQHAoslQjxKbdWQwJ59p/FUBdRiQMKZi&#10;EJVLl7w15PwgfaLCOIBQVzlOA16Y5wbG3Z6eNRsjzSQYqKi7pwcj1jw9aPfcdReGVWxDZ7OpiWyA&#10;CSCwgcEhQBaz65IXNanEOnv/Y/phW8QJ4/1aYXhw/3510UXsU+xkhDi+OzA4iH8SsAoJaY64nbPY&#10;2Dw85R5+6qlA0nIsGaRYVjHjBw8cKNFvODAPk/HhEYsxR9UBwFpINYAJ5EknCbJ5583NYTuVDGIU&#10;MpF6YUhXzA9oVl1kp3CqZuQ1LE0DN7e14ZAGBGE6vGqIlKeyQvuwfHNQIeYTsZ0xfKT9pAYBSrBw&#10;kDTtYncmEQ8OWFk9eap5ZDynckWIWTP4Eq8b3KdSVsACOyiAix9klqeNMcDN6A18Utp6+VqU6Y+B&#10;Ukqp5lUy38WkhLoD42OG0pnYmnAqs0YJgqL66ujqatDoLSZ5WWMCdpnpPHVy+Tgp0uxmyhZqLXB5&#10;JTwUVUqZ5USOK1CJMNIzeNTGzMzMSA2ScA6hwTDRFqlrfB0XoVoIlBuyRlmzyz3CLq/RdFmYft+e&#10;PQq6V6suirQe2j7i7lBhE/HkttODT5GEDjt3m3nI38DQEMpagNoOStWtWbCzU5F+DvsClX+J9aJ2&#10;tSTF3MAO94LqVZcegk6exKkIbgD2TsqITR9FXzx8sslEpwJSy7hauD8z8ybbrRmPQhmiaRbJUdSa&#10;mZl7kCAvmhCkN5UVvSadfNr6YnWq4uZmZ01vQ0H5Ime3rJymB+I8j1tIBEyNgKMmTnwGe20iDdZs&#10;JqTu6AgYa4pDxGQne4RiM+ZmZtQAatdJpSK/P5uvnJ6uUKwiY/41StSUm+jRZMb6BHx/vQM1rnzH&#10;P777Xe/+5/e8p8DT93x5Jd+vSNjgUl6QpVOh9PQMwBrytejCkuuZ2APgzTdBsPUPEIQqYyWKzeit&#10;lPUhWo0q/rQlfXYi02VHvnNM9HIJ2tzIJapkH2FowmLrMgSmNdcRT74WWRAgoXsm+VAsou/45YDn&#10;X6Jwv9xeJvbNsXFGVNv268kgEJ9I1MGfHc9VzGG2FBHx2GZsWCtKyFLj6vAzn/rMiY8XpwtUrQrE&#10;o4dGZlliFh+xOag0Iqo7EnkUquqw/TDuOi23l4JyEKFYa5hFtEqOoJJBW17YTqnsqwnSLdEzG+9V&#10;fLoHmgdK1kWY5luea9JNUS3Ji5OFOyprJ2gLDNaHSUQhdam9ZH2Tjbi50gjrodM4UvhxdHriQx5S&#10;n/uEJ3zkY9eoPVEpifdsdlwPLTVei3Mz13/286/7i9cf38V+77ZvTU1PPfM5z73/AeNY1KVvuuxX&#10;Hn/OCZUCox184UUvPv4Xw5PP/7nV1AnAUocRBphdJ52MgR8DEgYny5Ig5bNMn9ouBnSbgQbNtjDU&#10;WZgiKWfFZa9xDjrkkGY+BtTFYmgEIsTT5NCBA0AAav8HdMDwhpFMYzAWpQloQO3RDRuUymE059gY&#10;PtZPwYb8gNfkd7ay0tPX51LkgPF1amICsHVyYgIj945duzDUdQ0NAXxgKMfSRGIV/mJ7d+9WoAnw&#10;E9aLhUxPTZ562qMwEuPDQEXA9KNjY/IvU0aJ1LRYjjlVW27IYn//wCJnq6VVle5ZimTs4PTkpMoP&#10;BpuYLFjeeebEvLY2PDIiGczhtKtEsYLFK0D5QSBYXM0znI277epySLxlNC1n5EUyiTdV+6NsFiRy&#10;VY6dzOykbxb89akDMQ0DcZK4zHJunGcT6MSsnXRgwFAGTGzJlNxHORMrLwZnTW2LwB9ClpLHKCJb&#10;q9aimiQCpdi27EDUS7VV4DRh4nIex63LafWYwg+1pjkyZcNxJncrgrxG7QR+rZOtNAdxHCIyoOpv&#10;K1F6NDs7i2sAlWE3jdVj7rsl57VaLgGWBRLNzkq2LmuLJXp7xxTdqkVvjbMuCtxWHriy0AG28B2s&#10;oo1ZiZJWq11PKFOAGxVIha7n1iHa3m7NlPRskTxDTZaLU1PAqZ3d3ZPj47h3BNnVV4DX9p07sW3z&#10;ZMElc8L1rKh5rBG7hptugK2rJU5NmKkIgbVVgKRjFbyiCZMwp5Nl+dzBhmMlGalMqudG7+pGkKQH&#10;V7UQqmLkVYCJ91VMfcIEqIBVkGl7CGrNQr7RsO5DKnOsWiDGBZ5GlSZBNj6DYy7TlazN13WX2b+B&#10;42DJR9RE4WfccZIAGf1Ma52QdpBdTHgxNTwr8BVWRwDlAa9w2RZVyHybkjsXhctXETepkoAqjL20&#10;rkdeYA4uLV7J6sE9ttvj/Xz964fe97a3Xf7Gv3kjKq4bPvNJvHP6Lz1e3YpH3A6+hYezW60kRtPJ&#10;oKuECLFhX8kqUnb4WR+fQcnYFNipiREMcgVKJHSKMG124xk4TaRU9gp9RWYFbaYcHqCn1pgQr1pw&#10;YJx4BpS5MsqFvTRnf5MMz2ayZka6OE6BuR3TPfsuIWyqFuuEkYSZ5aZBeYq/4yTTMri028v9pJn+&#10;7bu5bkRR5Bmk9FM38+7L3mO3ZcTts1LCKGFPjX2m4gCebi43lFmY0erq1JSIPI1b9dgsODB8NYG/&#10;01LVyyLcXYcBNAbBNXugUHeFLBK7Bw4bPzMe2lFZE9HohHVM5lmYCcmp+S4F7Um01sS+m7k4XcZt&#10;Dyso+NKg6rdWWs7EkTqP5MQKJJ+bmf7ge961Z8+ey999xT3bCu/NC2AakHrLhrENI0N33LX3/e/7&#10;Xw/YxqtDscaAiOO4WDVyHJdlnnb6GU983Fkfv/Z/f/mGGx73uLOe+6LfOBEgNYBZ5zGDkP8vF36U&#10;yqUt27ZJTq3klA4qFqyJig+HLobwmbVcb6/EnWKXLYWBdCPG14HBQZ+T6WZTQCwFbCFKTH66WP7u&#10;n9y5Y9dJ8mEwy97FRfwMfICxfGF+Xnl+4urkAWd+uq0WUCkedkMjI8rH1lSs0MnmrVsxdmLV1isJ&#10;VEplwgo3zDquqIKQfXLLspHrRpoSunXSTKOnp/fg/v2d7PTvHxzcsmXL7rvuUpKLnCKU8WFGddRi&#10;trd3AAmJI8f7vb29xkAz6Bs4DPtozmWMn7Q2rIEBrHL/3r2yScEGjB882NvfH0fxUUoGh94gh5tJ&#10;S+KiCQSj9NitWMxQx4S/EgaUhW+4sxYfuLSk+X21bemvEurg5CpcUGrpZg59Srl+ukQMYf4nVBE4&#10;dHYTdVfYVCu5w2GnoJN3dFksH2fbBSIDBT7TEkTGzzgsFjUPeEdOVDIMgWnJRRy2irbTu/AYF2or&#10;E64Y67lEMzhsaoMY2pAcNwCXbsIZf49SGewIIKaM0gCqOsjU6r8h47tx80u2VCfh7dB0T75sJvad&#10;n++kObowtNjiFcppInLehqeZDyLPNQFfcxTRPpbLC5yBURlWyA9wVYZ0kLAuOhKnhg5p9mdW0zPT&#10;KDlsFsJYcztrhaVJVZJrgmAcfYXG45ThlkSdYMecxLNPnKqZJeXP4691tiSqG29mZqYjv+REb+MW&#10;1o0fk6FX2CR2WaWRDDEld16ksV1MzU87Q39UROHkOZzlSOhhIqUKbhbNtKi46h8YsLKHHL+ZXhPs&#10;YplBbqCOd8Sv42Jw2M2MPwFwK9TQpeBKknFJbnxWsNIRWSwOHkHYMByKtjZD54znDPPWWz9PYy1l&#10;+aALssuULsVjT4KmdExGJTsRGtRoUqiLinB7CqG2WU/275av3rhj6+ar3vue4p2/evP/d0+6msoG&#10;xwtKXlB1lK2SY1i/bBDRETqOWhRPx5ZnSKEGfZQzDbGb87eGZA1JZ+ysjCMSFu6Z7Jho1pzgWu5h&#10;cmeCVOveYwiXweAgNeMRg88p7aszmjh1cvtqN2eUMwzpUcCQMinGEl6UDsPqwMn6BJwCRKtn8p4M&#10;rGe1m6ftMj9uNkRaNjvwrjlqMF+mePCSe8YxM2MTCsAZPUPrD1N3BBEl+Jl2JbXUG2O1fZNHu7n/&#10;oCWTG93uBeUSoLIv+zzHOPI4svpYx006dSfzpo7SJMiTaOwJ6yaBkyU32l3lpkFuveflEmvfr5Rw&#10;UoiVs6hK+oKnabVUwccmjsDPyZETfQ8uor7j9u8/5SlPPesxp33232+45NWvednL/8uld9xR5N7d&#10;+9fXb/vuLTd+aW525pxzz3sAcl4Ol1Pjvx+56oqO9o7nvujC4wWsb73lllN2bD9eG/nbv/cHb/iz&#10;19Xq9Ss/+jH8u+SVr3jQGeuZqal1ddA70SE10MY8BZoYk8yijjkjGO+NTxoYKDHHuKevD3c8ACiG&#10;GSM4yTzpY6tMU7MJXHp42fwyJ6wbdL5TW9Uy87GHhkcwtPfQIatKhg+QZfzQIU1tY9WGSCTQbGuz&#10;aV92lVkfmyAXm8OA6Uuuq9lzj7ktJr5cWOiiF9viysrjzux71CP2X/GhHs1Kay77mc/YeNaj/rOz&#10;41NY18GJC669rg3DvWSsxr6Tu7VsF0o2s8A2dkpha+foU7vC3THvEU6CY9XCFtg2wCYgcmwDRn2J&#10;zqX2xvCPWgVfxw/YGOygVKSHDYqpklw0Fe5nts2xtM7ykZBAWYoF08KSgc60qoyMlmRc0+5jGzdK&#10;LiwfEmHfDvZgKaBbAo8WZyEKDYmkHQKIEg80CEmdvGlVATSKerENY9+bYLpUHOKhVUvItgWosbOz&#10;Sz2Xyk1Uso9p8Ql3TJMqFQeZae34Gl0yjqFQkiw4ZBepvMnxrXqjAQCEokvsdUPCEjL9mugHqgOw&#10;9vMYzpBtrz7bAXvoJiF8jEOXtcpxor9JjlnRMMa/0m26yGSR7YkGTofXvwxPlLUpK5hFes7IXhB3&#10;BIYEayuqVmQKXqNNHkU44diGjVgXriLGjg4X6Y8Dg0O6xszXhe2w4r9NZ9zejrVLbY+iVz/08j7V&#10;zEAvbde1FxaxRP9EHCgldQuSdnNCxromWP0u8SUBD44YFrtCQkU8jTxezHMQ1w8P4MT4eMLUlZTH&#10;0MQqhGfmzbKwMDwysueuuzpp5Kx6Y5nzMJZ2x1qL2aLzKoatSq/VcI3hIsRipdOw2o9PFRyBTKtD&#10;yrzJkHYT/NCDPKL6hamcWcQ6vqJPok6xveP8icoDrBEXX8ACr0I9UoONm9o7acPwefWkFn7wqmZR&#10;RcdUWrdV2+4VOL7xS5+77tNy5X/sGWc+6/kvvDeA4O//55X38tFNpBs5RNby33DkXmGK6dTxEsZk&#10;A+41XT90Wk7Sip2IBnaWNeiSvnXTLNrcDCHpDWdCDifv7SsE0Oyoy5JizK1CoYZsPYxCg+9BW8lt&#10;uYSknrTUTCvMkKXaHO3RQbM/AXUJNmK3iDN0850iSZyYbNoWFVB5kWYRLQaIHXYTZokt5Hwtkt3L&#10;uh4J2w39e+aHkpjYJbkbXyrpMM6Cx0sVWfOnlj7TtLmVNE4K2j7bpKzsoDWW5Sl6UT2MmFVpLh9t&#10;gSJd1OiPcsViWRh2yNQb8uF+VkbYWYrZwhmH1tqpQ+C6+RG4u1ax5lLD1bHrx1T4xFx6rPR4M2At&#10;efE9rockOoEg9Z//t9c8/9nPvPzdV3SUSief8sjrPvWJCy/6zfsAqfE654nHkgu/+lWvMFJ5+/b7&#10;tvCf9cJTBdj3+i99ubNavfGmm9/69n86Lqh6Znb2OBrMYZPe9o534oc3/MlrZ+cX3v+hD5/22DMe&#10;3IbFPXv3Dg0Orusq3v7mv92zZ49Dbf39Wc66tJljjBTLq/luk8zmERIYTtbq9YGBAdW+HZRmmlSD&#10;ylrcwEYduW4HPYbxK8ZFLAEAvVAzy0RiYGhIQR4d7GHCcDUyNtZLKUgn0QBQi5oXRYtayEJPjxgs&#10;raibqkqlM2JQVPyyUKNgojq9tm3tfOZ5H9w4+hVzyuvuxtZigHz2M/vOO+fDQIbf/dFv/fiuX900&#10;dv0lv3UzkKoME+Tz5ZsOZErwZYpKEvx1gG2aDSJCgf4VakPxV1NcENxg4z3yxHNzs0qfjilBVj+i&#10;ss1FA2MHpycnD9dSi/CQKrqYSm6nkEDsshyp1SMow2mN+k3aHsvFQmDFyzNraN6UKPZCSRYyLdHh&#10;lRg0Y8elBaGyVlhECFiR77LmLRN8SI3Qxch0qTaFTTsYkK5eOpyLFo3GWy2jQnt7+3CWZYUBdIXj&#10;02IAh0OZtRorazRS0LlTg6ZMJH7Wq0GGuEH/GSwKV4iuFoByu8AIiVb5AcFKNSBKsY3T0aS4QhKm&#10;lJbSkrtIrKkWQOtIo0LDYZGQuakQpfXkkT0OwzLXqHyYZ4zR5Ph4tv1UTcivem5mxqH8V/g1DFtq&#10;DLWPdXQC42KZ/QMDfRZk2FVnAGGLSFStpfgV94juIIN3jYbsSvr6+rBA3JuDw8MC0Ob4vrAg9l2t&#10;dVhmH61vorzxVE52VhNiye3tLbrI4bQeOnBAsu92ynh0x8m3W3tk0wi8forTp0x17JeocaxxgboU&#10;LFzK79npaTWwrtGpWlabOEoJ/aRx/6pNFqfJ0mTyi81mrmjZYSbZS0s4TXiM6HQrflIKkzIPoCh/&#10;izit1UxlziqrwcrKrOgpbQI6xw/GpudxoUV2DDZszcqVQU1WYNuwP2vsItCN1knpiEfL9nbadPb3&#10;95cZbtXPQuXePPG3bBj741e/et++fXrnAx/4wOmPfvQLLnjaHbd///g8uLMAQ/X3UfLsA+2VTQTC&#10;LjnazJX0prGnRj+nJhJhULYpJTzL8AP48/GMqQaVjrJf8aWIcCQhyVUEfE4w6IVuevKSA3AMaX5n&#10;Xav1sD6/tjq10liqNxbqjUX8jjejuGHuIkbOGs+aC1EMs2YtjCSkFXXCZ5KcOvKsGeOA23EDVMud&#10;lVJHKahm/yyPJjAGV57T/LDL9j9f5txZkjlugDC2sEZualhrtVYazeVGk/81TJy7lOAxEFTwzDUn&#10;E1p3C5i65PUZbmVi8UgefEElqPS0tQ92VLoqbqC2BPLxJNedLNMxkoG3kK25cJuQxY5aEtWB3w1P&#10;04Qlh9H2XE0MZ8eH2XZYoeCXy34b/pWC9hLge0bUZzr0o2Mv1QpZ/HtwMfWhicmnPP3ph8PiuZnZ&#10;9VgR1oJ/j3v8Lx/3Jb/iVa960bOf9S/vejfAxyc/fvVxWebtu/ds27lzPTb1jZddhh++8dUbH1zq&#10;F8/S4eH1nUzAudZJ7+poP+FY6mrFVC8YRUJaQAhVyyzMUs2iaHJyUnkKGIRmpqYkr1SqcDu7f5YY&#10;SOZTcxwx+hjvFx69FbZhFR1pGvWFokZGR1M+/jdt2aL4wwo1u0p3U9qziMaIVgNC6rICMHJ6cXHr&#10;9u2Kq/A4h3fhc28sNBVLTA3s6Kieffq1E1NP/Of3lAcGW67XObf0u49/7P98xpPdz3zR1JkmkwU0&#10;pL+yDaIMRtb07gon4j0GmghJV9jE1k24b/2LTPCOl5ctdH1wSJuNQZ1tnWuAlRqea/Sj0DE8PJBc&#10;Mg/FiACo9PX1B3kqipQVmXyZRKPBPtqHqQVNEDnK7T/dSsWl9hRAxPzsSK0p9Y1I2iwd5HEm4YQl&#10;LdPEQzR/Bw0QlLCIf5rNT2iaJsVFTNVylW2L0kwXPYIdnP2XywoRngmBpNNVkLXpylmeyZpNSxbz&#10;anw/t0FkuUzrftZL/LRsB7GoBqlKaVEW5ubUvFjixks8I7GyUkJEOmbQCnCcnbijGzaYpePyshm3&#10;dXXhYCpq3nzTlpe7GMqt1PFCiqMgaztxQaBcTJxuuShKtWyAm7Z6eHOeAYciegGj8a9WQxVRKrws&#10;hru6TIDU22vpPOyv3bh5c0AJszrqQmqxrJ7hxqgEUnepTQgwMNICX1DtpKlHabL6Mm3GwPOA/7Br&#10;dUrb21mu6Ahn/OvystHANPXD8ewfHJTgW/nzqhuVuyS2Xt2Wavr0+WqRblf7o7ylLSiHkqdGXrnZ&#10;XvCRoqpbcnxdnJJ02xMDT5L2doHjCt21LSCdc1lSeiiL0fyk2XiqnBfs9QKlKXbSOZmgfbQeWT7K&#10;RFQrORIFAN4fGhkBIMYpC3i9WbsCOw3MOaRSKdPjr8Jf7U/YCXqZW2ftyko598yx7pH6saZTzj79&#10;UWefdeZt3/nOPTnpT1979ct+88WX/O7vvux3Lrm/iBrQ2BxpPLM3NqIa0DLIwZbMpQmN3dTy1Ctt&#10;huhakUBeEkVmCddKGDHIqBd2x1kkS0e5tdo0LGZSbJrhWceheNRE5nWA0cCjlE8w9KRFkrsVBdaW&#10;5wKdA/Iak9rCOkpGHhNGxyYOcUttJi8WbZ0Ffbv0ZTbzaQOhgRvQFjrz9GAEiutaQqQpSyw7RsoT&#10;AlLa6amv0TzvMARQZWE2dHnoSWpyZSdLbNF/E7l5Y1hphFn0OuUlpJY9vxK0lptrczUSzC4lNtZ/&#10;6SraXa7Yjik6Sm0lY7WTQsiXqqMxuRuTu6JCXPNYyWyvCXsjyskTo6Izn22XPiYUYvulHFAHQNmO&#10;aiRS/wl1gxJMm067dPS8hXMPF70HEVptHBv9wuc+V+incfEPDK0LeXkfJNr3Xvsh+cczn3r+NZ+6&#10;7snPuOC4EMCaFl4PmcoTzjn7+s9+/sEVVaNmeNZznrOuqyhmLd70pstOOEjdbJnicHJ8vLu3V72G&#10;LbqMYdBSE73hZr4wwAyPjJi+YnGxxHxyha3QMGRCgdg99ArQtKwYL3E/PX19LQ7enTQwxg9Gm5Fa&#10;6x8YmJuZkQ3zAhloj3i9i+i2RTk1Vm3WDUDYpdI+Ev5Y8ujYmLI/VjkAv/b3l0ulySgeDfxJJRJj&#10;PD7lDJvZ/+Z3xzq6zNIY67r56/OPfvjDN47cliaPVRL47PS0EOf4wYMnnTzW0e5PTEYbN3Zu2+w3&#10;W9H3fpCsLLtCEm3t5a1b+2amawC0Tzp3rKuzuf+gu1Zrc8xJo3T247q6O9u++e32qSkAl4EoF5oL&#10;dmALt+7YcXhjk/qc5HomKlGuHQCC2n6JPUROyxXYJ8SRo4LoZBvv6aUgrJlZNXNeW8J0zncH4kfF&#10;+gNhy2JMVLfceQ93gSgyYlo5shdUFfA1FRCJcE0gaPslLFlhnp9wjGhF5djJxqEwMtOKJCcQFHMZ&#10;FV7YkP/UV0R9gvS7ywyWV35NmXMdc+wL1DJFQvuMpZSOaIlCamuPI6ZUZy0u2nYe6qI/cq1eB+qS&#10;QUqTSlzLd+zulsK+g9GhSh2SGFczPKjI9+zeLcLbah5ULOwc1fmV/6B2TUUUFiKWOmG3Xyc91+uN&#10;hlrfxHaHzO1TKSIdc42GJDJPFArE9ui/EkP77e1R7i6nyYfpqSndgyndcsT0t/PrMtcrc/lKOnRZ&#10;IWcxN5ybMlx7mPQcRwxHww5jozEyNtaiPMbJHegkq1ijV08388N1Gcs9w+M0ij6JjazgizFK0WUc&#10;rYnx8XY2hmrqA4vFKnCiNaOl9lmVUipFcE5L9pCxWQKJpjITa8q7i9yWGgsnhSbiidFD22zpxxwq&#10;x1Awy6UetbfmxOzQKTUmCMyhnA+vmOJvnKC55WU93Dp/3uTvdZ//ws8SeGDsx7+5menjQFJbw1o7&#10;IJTR0gwvkRM0oZs5xlFvQaWBgbU0KKdO2SWHLYeJMG7Wo3orMUAcSQsRNUnrxvTrCNysH9GCA33D&#10;xPbXKG5GUSvOE1VIhSpGWyRsKwaejoxITTJA2XSdOIPQbrXE1BW3UH24+gPuC88TV+uIZ/a9jNh2&#10;8xTDPJGc4BuXk8Whc8n6n/VcmlCiAJ2GuLFTnuTciRQjGS1tOg2LeVrDreGEvldCHVz2Y9R3q61m&#10;rRU1WmEjEvvv5OZ65M4TboubWZNIKu1l+FfCD+PgPYuwsRmCMhYdmNDFikkns9yziUQUMKGTqV/y&#10;+Bw7gYFXquI5nZme0FbPOklLCpF3zV+lUjI6nNw+ln8Uoj6hhB/vvuqDpz/60QcueBp+fvmFL/i3&#10;z/z75W/5O+eh+bro4lfe+NWbP3rVlX/0p39+Im/n+U9/+mdu+PKDmLA4NWnq/vvmuv1/iZZaeuLR&#10;DRtW85A5S3NYXt60ZYs8a224FV23vIyBf25ubueuXfgwfijntscjo6MY1oBRcOdv3LRJ6tuZ6Wkg&#10;YiBjyaCVoY0BaeLQIcsaIYUJuFYj7wuQNE8PWiHCAg9pnE7InCmQWWKSKiffceZEb1/0wvJA3xe/&#10;88MX9vdMbd4wKcRmcLxnmTNQpsTQqI/Fzi4+cuuGjzvuo9VHJX2CNdJVq8952sTo0I1f/vorn3T2&#10;e3V8nvhLzm0/eMHHrjX8dMopIy994Ue++d3nPWLXjzvaza7ycY92dmx9/qGJynOe+gl9/vRTnWs+&#10;/eJbbz24bccO5faZPPTQIRxhc5HrPKI8FSiRqwDnDlM5qyjfMeKkvIB14XCnRBJF4TjsQsNOWb53&#10;o+GQv9QeCeHh5GJR8hwU2y3GVA2Rwt812vwJ72Zpi/xVXKwBHeKzTGEiww3qWb28adJU2jwpkuYD&#10;4XR2dkkto7UorcOlCFsT6BFdJkKqsXUQ1M93jAtVBhT4vNpPZdinyJ6FuTnJYYUvVbdIp56SjDTH&#10;aCoW2lkBTk1MmEwijscPHezt69fFaZbJKDlQSNB7RFpeC4Rhdqb+i+Wre9U0RShX2FSntBGH5u4h&#10;rdN19JRPLjdxu6oJZCmibkuyWDmb5Vig67lUQ2by7XlArk02XNY4U5REETa4jaaWikzH+8pRqlJ1&#10;HVFMFRF3ylklps6KtjZT/YODTWJNWbyL7NdZ82kqr0xBU5mzAUAW11imLkI9IhR7hA8b3G+1lujM&#10;o/BORamrgg3oACgjSNvmtjYgV50Iqf+tQ5eiedMpzc+jRMc7Dp3g7QfOR+FW7RsYcNjtmk0HSclD&#10;mx3NmXR3GwiWfY0E4jgdS0uLwyOjZU7CaHZI1TuWtkoe2qZ3SiW5vqAy1PPNyj+GqIdKa6dQXgUh&#10;rjTcuQDcEZlynBcZWh/7ifpzBdPHpcUqi0aUWsLCDH22HlLvkX1CEmBTVKdJy/Erjhhp8s14alu6&#10;YKUeNerNhbiFQ9UM41ZCSKoYQnb8AmcDQNda1ledRcBk+YqUUzuZqJo/ZzRsmvg5wARGZ2Meffc8&#10;L8FiGpFx6UXsn5dTyDLsI3xO+FfgUifxMjNqxrIIZxpgteBEktxYW8y/WxWdeLTYFpXsZCZ9qVsA&#10;VtdN73YapCM11tUITbON0iI0aUdschEjga11MPeTVl+gCgwncyBJg4p5jFCnIsc/NjSyLvAVhM4s&#10;dH6mlCU/MnTHxDlB1eE0QRo3yVurmFDKuwlfcq9sxcEoBtMyiY0a7yxhneZJksTqrDhCS30iOX7g&#10;Or/tO9/54HvetXnTpt7e3q9//Wv39L87Li+Z6w0MDh1bcn0/Xy98wfPf/6EPn+AYUQk137jppgJS&#10;f+R97wWk++3f+8MHZgN23/HjgjJfv5faVfHDymrthIPUop81lX/nj3/cS7iGwebg/v0YCDds2oQh&#10;02ZChXTJw0VUnsqSVnZXlkY+PW1JcrTGsyVwMjfiYNzNRBXjwJIEwxLGNozWUn8CT6ywCU+R1/gk&#10;IC9GSilxO8lUYWzrHxioU5ng0MTADiUpLk0E/8rjhx+x632T00+87vPxy37ddkoh0lj+SdvtiC8t&#10;O92EXFiI9Y0ttW/d4Gzc0Pbd7y4meId0uMdQGMXenvHI719z3cXf+fahRz9m468+7bOnn3rt1dee&#10;W19rraxYL92Zj/rEF276jS/dsGHT5sGLL/zuYx/5v0972OhH/u2lP/jB1CmPGHrxr33oGU/6zx/+&#10;aJdVI4RxsnrAwD8wOLiwuHD4E1B2eEKB6n0UaJCmQlIT4SGBaVGkgjhYGg51RkWTtLaEGhONNAim&#10;W11d3Q0iZlUmQsBZ/xYzBfV+pvfgqusscoQIJTvWxEUnhdQCJbLqkz+DSEqf4gqZ91EszrA9LkHm&#10;btpTyYEky/GI5kVA6h07VMcEK02+ZMaMz+NSka1bloBD42f1LGZhhxQiN2lMgatucGioRItiJ/cL&#10;w2YD+ht9TqEFtnlqchKHBWdqeHRUoBbHHAdZgZ0B1ckV5oAo5cfCQVi5CXljgbgLOun8bW2OnB0Q&#10;DhPlr+OPOr5UKitvcnlifGh4RAe5ix268twoSoIFusUNDg9rwqHCnE7LVSGyWSW4NxscGvxZ6gp9&#10;1pVdytAKd25mBphS1+E8W+XwQy+Na1RBlTgBEvFSVB6nQVXOG+C1xNyiKu96bLOoYs1m4FjJ10XL&#10;76acxrRPMzM4Jjt27ZocH9cklaVa9melC45nF7sysIUT4+Pmi8dzBCQtkb0k75o712yMuRPOTONk&#10;qTbDo8mn5SBhRtzW3oar3YwdOzrHDx5Uky7+jBVVGbAqdY0KqphzHaK3VdKYl/zS0sjoqPWbBoG4&#10;bZ+mkPOZi5vB+irtd3AgknsXnYiH/oUX/eZR4tHjGdQch2m0ZggzIDFpKmny0YatPWV2G1WcmmSC&#10;vwZOFsJC+YH5g5DwTeOgIypFTEhBlRd4iivPPKeZzk2FR2agbPregNwtCu/IQD25VFdGIkGSJQPa&#10;QRIuT2Rvwe68VkQYmzCaG9jSGvtkBoKvWPa2K6EwcXMp8+8zBBknlt7CREPbZLn8AaC3kswsg72V&#10;lE04th9KTXetmoiJdym4kBU364JY28lYcmJls95z7lYpZxLnJJcsu/kj2zIUzRvEZcAOJdAu1c+2&#10;KIvCqZaIp01AYhS1VThZRA19Bf085J1yDr+MsiONG0qKNPo8rpjYJfVy6w8y4hHAd8ssSsolto0G&#10;Wc9nEt9TS33isNS4BYCqj2/L4E99feFzn3PYnriukPq0x56x+t4rvnfbt+5PBji+vt6I8xEnn3Tr&#10;t7510ctf6TBQ/ZpPX4cfhodHnvuiCx+Ak773rru2jo2u91pu/drNak9cqa2dcJB6aWlp3969Q8PD&#10;wM0DdK6wZnxqdoGJDx04YAKMJGnr6Ojv75+dmcFfp6en8Q7GQkOubEkU7YTBDON9H62ymmwjE52p&#10;gb+DpiKKXpOwso305/DIyOTEhLS2WH4XFki+zUI3kgQj8drqKjZl/969+OQix10hS5OOLC6ecurm&#10;83/5fa3W6AevHWRWlz2K5ObLdPQkk8/29Kid34g3Pq3qa5YhB9xg/tmOU6UrQjZ1+6WT77zTgsQ/&#10;c92tO7ec89jT/nXr1r6l5aC318jI+YWzPn3dPvz10EH3B3c87KxH//CGW84FeMAxOTQRzi6cN9h3&#10;AwpmiVikzWhnjYG9k86heAKqNVBASiZlWQogHX8lXJbnhkz98NcVppb09vXJtFsAaJLWy9KVyuHY&#10;yU3ulNJCkfdMX1+/6h9L9VNwBtsQ8VKOjDBxhVSoJBbYfuWQG4GHk56nb5idCwFQEY+nYKA2Issy&#10;t1M6ZlVBgt1Z7CUls1q+9s5Od0/vz+PlUrnytcmqfG1N8/hmM1ypYCEGZ6kZKLMJzxIKiSBxIVlo&#10;CKOnK/SSq9DJu4eu2wJVopn7WLmZ9dvkZJX8dzdjhuTmUWKrqOX8AfWSK+2gJspUUouL0pboTCmr&#10;yITaS0u4FBNWknLgjmObaQmCktQguM2AL1UtOPSKUTUlYk+oOiDNLwrfrDz6+mwXyuU1XicJRSbt&#10;9Ho3zT2dWBzGVVp/aleXRdjkLaR4v39wUFsidA5sXVglyvMnphFKzC6IOpesSaeIHZz4ZC9BpxwA&#10;RZwz6H4Ge2pO2yhOeJfh0dHKIyqLYBqLPeruVgGv+HRD7UuL9Yk6DrvZ19BRW3WgTHtiilRGRsca&#10;vFMajXpggv+ytTWzE8AIe9p7mykHLVywF8qW0vUpJntgaEiSIRWBakhQHSKHHF3DYsRl967cHHXE&#10;4grBwmVMfm98qf/q9a9/5UsuuvTv/3GdBhV1H6ZxM27WvCB0A3NINiM2U+gKySmF3BS+DllNo15T&#10;N5cpiPRNSJv6QdlP2wJTDAO8qgExMnhteg8qQxhBmJraIipgcsGW04g58Cn8iOh04aS+8kxML2Hh&#10;L6zoiWJNHGKrMEDq+tXAeFwZ24nqZi46yWYn04vY8j3jla3D1xNdbe+2lfxmHNaaSSPKxB7KU/XM&#10;sSQoB9JFcBfpKmjtNm7scReaoWAxyeLIvFBcC3X3vFw/k6otMcP0Lp2nFeWYMe5hIgo88SXFNoeT&#10;UlspqARqr/TLZS+oOLlqhc7TkbWKmmKllNmzCBNju+Iwo+Ojuv1qghJZ7ylZPjBLao/6cifITV24&#10;U07zSCn1CZSeeOePfoSqsquj/VWvuPglv/076+d/d/m7r3gAdgePIIDFL33+8/cHUut1fI2uj3o9&#10;+WlPu/RNlwn6f+Pmm4Z7e5/4hF++8qNX33DjjfIGWdcXwOEQ5xjX9VXUaV+/f1Ev6+L40caYErWy&#10;ZS5XDKhTIIvsEUKyWSZjAOSiRFg2rngC7d+3r8IZbUumoDhVRKZ8MCwomM2IRc7i1OSklNlt1ap6&#10;vLAKYPFtO3di+FQqIQbMDnr5GVHEZJmJ8fGNmzdja/F5hRhjkMOAOjQy8Pxn3or3P/Sv56f0QS0I&#10;YDMnsTxCT5S2ZL6ST9RqluGytlYH6l1YWND0GTYe64rY1PLDH85i7VjFlm3bQksDdPr7e8jq2RPw&#10;zn07cYiADBYXF1ZqtsY9e1uWcM5Jc/WHYMsHh4eHRkZky2CTxYS299Q2VBmaKENoJfOJQJUwV0BZ&#10;/XxK2w6Y6xYxhRvHAdtppoREhNIGSCEtkGReDTTCM8c0zpWLFze8i5USxAj+WtAGF6JaRdpWBR9K&#10;gmzGcCRWFVAiWbbgsron8b78B02VQSm8jBpk9qJTYx6ItLDo4LmoMhBHrOrKynJyzPHA1MwkF8Vl&#10;kpG1uGxUg6b3jeN+JucJisl2JiSxqh9w3MwVm5IhdbzNTk+bZLbVki0gFrI4P+/Qil/MN9YlY0Qz&#10;Gu/pkb+4nWU6Xtvhcl0gaaxLymnxvnMzMzrRDZqmZ17L/f1qnovpa1GpVnRATLTN+QfsVE8eAiqK&#10;XQhbgmlcbJpkWOWx9eiOZ6roSiUlYW8VAtslBUxVwer+1bwTLhiUxKrBZlkSt3ONcR5vqbMj12dz&#10;xMj3XUZADic0DF4z49BMXfr6VqimUOFkme3UIEnNJcV21trIywBQWIUZfsYZx02NOlAW6eVyBU8A&#10;XWlA5JqsaHJpikPSZJcpc9Tr2t6hFkwdT+UdLrGqUQGZcoJLbPrh/jmaVOmgf1+N9u0S5EgipZZr&#10;utZYvYTlq8ZoNwPQYV3VEqaraPm5r+07d63foMJgQWDAipvP/gM6m5YgaqRxIwnxr5a0VpNw2Swm&#10;Ulq2MQHbQrCTZhI3U7OeaOB9sz/uLAXVQMZ5Bn8ZzQiAWGorlzvxrwKkaFjZo1sIBdoRQ0+iVkTu&#10;N828Mxw3Blit4/EUhWthHFLT4OUhJnnQo8FfN2PSfYYCitlV9ySHD37UDD2CDGTLCYReJlYy4AFZ&#10;9ksd5ba+9moPLvdKpbPil0sy/HOYjOgDVVfMzMQycTLgaypq6qhdFCOt5WZzqdGqhZHZchaJiaYL&#10;yUypKfZmmGIM2I1dk646O95hKgNsBi6m5p1S8l3fzZPVJQMn3+4HNP3w7ByhwolbTGuMGVRD/z+f&#10;55EYmmKP2JZu57GWhssxziPOGjbbr3qlNvuwZ1WTSWCOFH6whrr734NLU7/sdy7ZPz7xp//ttV/5&#10;6ldP2rnrqb9yztvf/LfOQ/n1rAsuuPHW/7jlK1++71Lj9Y9BAZI+85GnvuUf3gpU/Zl//yLw9EUX&#10;v/JFz37WvolJCZ1/sRmA6z/9x79/ySevubduJzOzs9u3bXuonFBvfZ7NjhLLABpsUGcWYOaQwBzj&#10;to4O/MkiITgXrKa0hN1FAqP4YWVpyeZ/+/oaucBXXh8YvZSLoWQNAMTtO3YEFNRWGW6sLn4pRrAW&#10;0bSAtgA36ujCeNZNz+mYHmeu9L55SMoLn73a2fGjpeXHPWxX+IRzvCefW+7tNoXN087vOOuMPhoC&#10;pALi2CRAhJHRUXmNGYDoMoQE/IR/yji0SWc/67UqEgGlTms0LI+mtpY1twFPzM3NlkrlmCx4qRQs&#10;0SbMqLg8zGVxYUFMvw6Cw+B07MPhx15Upeb9BZgMMdP5WFHSavXTKB7mESQtkmeiWvWBOn3N0tzk&#10;Tvxf3V5r0hxncmey+6Lu5L0gRwWVHzIA0bAnWKNTYNEbxGfTk5OSyUr9LHZZWYklBusIwwnWaAkZ&#10;v84jY9oJlgp1eiFrWt9iNVk54DhVj/mswRfHDx0CMpudmZHAIwhKc7Oze+76CUAt8A/e56yIFYdd&#10;FkK+pGAgIFq5ZQu0zc3OSByiIEDDWIBfPPuyOCw6OxXnXmVUpJQbupglnmnQ7dtMGKl4EYbTOe3I&#10;yXKpjXE3SW08Mja2cdNmfBJXjqzZVeNJuGKFDQO35Yej44P/DjHSTxIdicVtw1gmKSsH/3CD4ArE&#10;zi4tLSmJUGVwhRw8rgFsksfuVWl+dEgrLGt7+vqkKhE8TfKIeBk4KmJJcym6tRdob4efN2zaJGWt&#10;gLXI+HZGC0ks4dNizKzZ62uNekOKeV2NqEq0+7hNsOMYaSR/Qsmd7Wlnp7w1dSjcPAdU1LtNVrBK&#10;t64J6qMk9OI2zE5PTcXcWpx8HHxp2XF5mIk+Pp+LT3A65OQjubacZFTJqG23Szo0VstY8iIrATUq&#10;/NzH6t9cdtkHPvCB97/rnZ++9uri3/F+ckt3VXFL7UZbUodsYeKtlbg5HzcWknAljZpE0kRvhtLq&#10;abgKqJ2Ga/ZraqbNxNBBqbtc7auUqiU20pEtxs1aMWxtjG/VZAzMJoxaa2FrpRmutUKgyTApbJ4J&#10;myWNiKN6Sy51oqhlnWE8L42fxZT71VIZY0JnmeQu8Ghg1n5078hbLXMc7hsoDUp+CUDftsR3PDcT&#10;ZpiLSLnShfK6jD8Z9A+8TDHO4EMvc9zzCuvoTGNuMJpfR73QUSnZFwmglexI+YxaD4FNYzMhoTFf&#10;6rC0kAQ8QUURNvCobTlqhvHUvJhZht8tvhZQZv+gAeUI/5pcYpR1KHqMhAkArPkMtI/Vk9aazULg&#10;FuAsQb5BqaMIRvVdHinzoNLmsH/HRNQvfc7TFM+J123fuOnxpz181+jQrz35lxfnZ48vsL72+s+/&#10;/33/a3xq+i/+6m8e0pD6nHOftHVs9IYvfvE+L2HP7t0PQAzKH/3Jn2Itl77pstVG47kvNL3HRS9/&#10;5XBv75+89rW1Y0YUH/XCh9/53ivmFhav/OjV//3SeyXgqR3TtutEe61PIHls4wcGJHVuybhDuCGg&#10;F0TAqDb1NvVQ1IGBUz2FcuMaGh6epXqSagpLXtDghDEeaEBRfIuLi4YkggCDpAhjrBVQoJ1uA5rK&#10;1yiIjRGXiT9hrAXK7OvvFygJKE61JGoO/5Rp2jOjp/vWx59x6+E7ddajPjyz8bzvfG9wYrp746gz&#10;MFA6dNAwwTITBLduNIH17bdPm00vZ+eNYqyvmSOS0yPcIM0oeaks15BaGIOYzVbEqDmb5S9zbtE3&#10;WyizSrDhlgxxSN8D5WPLn85srbH2wzO/yGLILMzSjwWI847DgGpdMdOqCuZpFafEllpttbOzq7e/&#10;f5nMnDYvoFbYpUeK/MuAXlpBS8JfIZU65w0Ej5RxKLWrAJzgV5mWf2rCuxvqMY9Dk/JFeIeMUARB&#10;5BTewXAfBaZIf28XLrvWVKsIqRceI1h7FyMVf+5kOjbbiFjaelSqFqAobQZRV0SzubDRcG04pxIJ&#10;m4bdmZ6a3LJtO7bTouZZMbZaZSAt1BCqZMT+tnd2rlETbC109JBpY79dxOhv0bcer9iI5hIqhFQS&#10;uCy9BFWlb9GhE19uThT1TNWAz4+OjtrlXSrhW8bylkpNWrN1sq8AS+jI/ZVkUIj7ootnHFi5xZmZ&#10;zu5uAGUjs3kAA1K5Ap24Drq7uy3znNJnj+ktAvpmGs0eXwXBmOQmCLCD2BiT/dTrisvB5YTlKwPS&#10;7vTZWawFF7a8R9bYHmBeNEzrsaY9EojW50Db6YATAsXJ9RloipOF0lIyJOBdfAu1pflLGBzLXE2w&#10;TFVi2B7WtzEeNpYHxNpPMwCopsR5jx88iE8C0EvCLlV0lW76mvORZx/dxHslhQr5zNHdJLxuiHx1&#10;VfHmKibxJhaIk6IpMqzJ2G4eH1OnsD2Dt3zWAPBz1X5f+8Y3V2pHdM8cR7cvl+jZEJzZTuephFIA&#10;K7SQjhUEgCU2DcbisGPOOVC0YNAzlfkL7SYcJ8soDCmlsHZHwlZRvDS48IBEW6vAeUkhL461St9o&#10;VkBB+05uiEznjVTPT9fN9BpOjEvFq/RU2vqqfsXXzKLyxoPIUYQhKWo3U2zESnhJTcwiHt1M/7IA&#10;c/1JYNf+alyuwVo/yFyhc29t+wnwN6pHmZOJTEdkke2JUWa3JcXT2V9LLgUssVZEgG4wXSJvml5b&#10;GDs+21xtBigMWkGMVQSu3/CTjtgLKCqXDt1hSWMOLdjlRMqNzAFQDiI6U6aTZvmRMv0lTpzcFNzc&#10;PwDBDfin2aREenTYy1HtienPxtT/9cXPv+U/bntF/uvr/vAPXvU7r7r491+D9//7n7/279911XG5&#10;Su+4/ftvfuOlX/zq17o62l/0a7/6B3/yZ+uBYc7m7P8pJ590xdXXrisCw5PhvCeee/1nP3+fl7Bv&#10;376tW7euN1LEdv75pW98w5+97tRHPLwQmbz17f/00t962Rc/c929F1V/5KorOqvVt7z1rZ/8+DWf&#10;ueHLt3zlyygqfs4OTky+4jGPWe8dfMWFL7j9jjvtArtr7wkHqStlmya2hIXl5R72G/lMvTawFYbD&#10;w8MzMzMAPRibzStjdraXTlIYfUvU6fYwnFxjnuhbGVoBwYyMjmpCvK+vr0kzgSVggjDE0kSjylt6&#10;YGgIA6dwtmSd1rd06FAXJ7vb2AGpeXafVgkrVD32Dwzg65/8XPfw8CtXV2ptbdWWvcLnPWNfX++t&#10;H/7ES2o14Ly1u/YmZz7K2byp0mgOeQy8wBJGhr4zt3CWha4PDGD8xn9xBA7s28tpdEdYU8LT0Q0b&#10;gsAjnqtQRdpTPKpk9lyplPRXReTQi7eh8k61Qb1W27J1K37d/ZOfKKy7OPKEdyaeyawe+JIPMYCU&#10;AKh+TSkjli8hHbg99RQWBtIFLy4QJr52x65dP/7hD83FjAJQgXURrh7n0wUTRfmLpHcpOZibmVFc&#10;X5NtecIx1l2H0os+CWFula1ZdRGcSsORgxsW1dXTs8QgbplpSKrRRl2QCYdct0njNmWR1NkZFh4T&#10;VS8sLABUHTx4YNBSBjNnEglXcHF2tNsqenv7GKpi5QTANFY3PDKaMAJGCYLKrNGOh/RjltjJkB/t&#10;CIX48b7s+RJSqprGwZHBd2tRNDM9PbZxo0ho/AwUq2VSXdMtWBZTewAwWjde3KJA1d+JgyMnSkUk&#10;Wkw6LTKk6sbVoswa+ZMIuKvBsULJkGYzIl4SbShmWHQpqQefwcYAbnZxTqZQXIiNVvOfdMYhvSxV&#10;Oy0ziAXwdHh0FEcpyVlnWYsIu1shl4XUdGBfpKDAAhVJGEfqfWDzomaW2AU4OzON8gbv4OBMjB/C&#10;McU+UYARrdWMdEeJOjdnz5MypfC6zvEO1m0ydGepqwvwepXNCBWc+oHBIU3USDBtaTVBMDc7A7yu&#10;g6mo1B7K/TXngJ2VYkRhNyhsugmLddGa4GrjxpgmLXIysbQdWlKKpV6kGQuOyeryMo6PpnRwCirH&#10;dHvMRqOPXfMv73j7/fef/pkUtRGZIRsyypmDXpb4Ld1DzqO7gtT4AOqfUmo5i2tRvR41jCgJOip+&#10;KXByVYZhbPbVxValquUuFch2GbgN5Aq03ayFBU2eRmnmOBLhf1l4uE2VWXiKaUWs7Y8gWDxxpbNs&#10;cS1txk+bxxyZY/2zRHFsYGSpNJKgOHmXYWIdh0YSuzTKS9M8ZFEh6rH6Eomm5aZteDc1XxACV2Ho&#10;mFYenGKlwCN7kic6Yp5kgzJSCWOzKKx4uFCSwPTXAOLyhFaPJoE4HbtjL21YE2fsueFaKygbR469&#10;AxSO1kIrOMvyGkzVhulZ8k5VShcn9xQ3oOwmTi4nofmgPPfKZqvny2QkzJQccR4vGYW0Z6kcwVLH&#10;90pL/dLnPH1s49hpp5ycDRzzs9Ozc8DT+PlVf/QawOvjcon+9etec8UHP3L+Ex7/hS/8+zp5fWSC&#10;2tu++4Dxmtt3nTS9+DG5td6Hrz8Ans0Fqn7T3/394RuJny948pOu/OjVeLIBGd+b7f/K177+wuc9&#10;d2R07L/8/h8CB1511ftHxsaO0Vv5C1Hg9+dV1E5n3z8t9bpA6nqjjoHE4osBm4iGjVMkf7m6iqFk&#10;2Vg3zwOOEfLAm0NDQxifSkH2kiqxyvi3hbk5iS8ltVT/vuS8Zb6MwG5rKzNSBGvftn276THGxuQT&#10;XIgviWXNDjkhE4ZFNTh5LeuGBQbyYeT74e0H/+MbP2xrB7po43x6qRmaPPfgIYsYxIfn59xfe8bo&#10;s5/ylavmz5uZbQFAvPylPeXS5B17nzEweEC4Ex87dGB/hZE3amfEqoGzsb/WYnXGRrLvNjAvzNMw&#10;wTPZAAZ44P5m8/+w9ybwkpx1uXB1Ld199v2cObNkZjIkhLBcNkEWQRHxwkURkSD6yY56URH5XVwA&#10;LyLhA+RTFjEKFzAgKIsLelkUUSQooICAgZBkyMxktrPvp/eu6u9Zqnsmk2SIITMZhM78Tvr0qa56&#10;66236n3+//f5P09Lq/ZtNHh1eXmcPpxEw3v37Ttx/Lgr+Ug2WFkBagFmGhke6fV8T9mjB8dt45ev&#10;elsdb2TE6V700sTkJAKPfoHvotOlSgoOKsvrRF1PCBmfHzl0qE/c90o3VeY+d57bYUNb3IZEyhgu&#10;56rJn9mKHE42O4FtnFERdbsluTrXpJr2iu+urwPQDwbdNKEX2SPxWAyj2VqHEFoDSXWs4ZERXNmC&#10;orj0rJB6TEAKMd7q6mpRixhiF7RxXYDDZJZZrHXdN7e36fMCTIbIp5cxtRePpVQcOOH6RrL1bij5&#10;6hMxXdv1l8aILvXDT4SUdtx0ZhS3B/PBgFmqhTVtYFFXqiWijquR8avlUyiYUyoNSlEOYNp3R4//&#10;TXE9XVAShSXCIzZpbhPojK+pLM5zpxotvjp24XZURuNGLWvQkj1JgH0toGH6x6by1j4dMkaGhqw4&#10;GcsuNDceqtd9z3rZJBaL2vqJU9PTQNUljTRXTdAra2YGv5oTj4GxLStWdL4fDpubG+MTkx7YiHkU&#10;+jZx4bAB7uWCTOaZjJcJ6+QkFbupNz8+wXrZPjJq0LzJqWmycTS0uMohXg2LMSKuDLgSwPWjDr+d&#10;//ZJuWKErqt6jY+P10WhDpg1XzG89hqRo0Sc7NLiwrbs5VnD0N8/ooULs1m8mvfNM2ff8+C11ZVz&#10;Oa0I1oXxKTzlojrnRFncFporSEuRIMohd4GIL+6TE3ijLek3iiRTuiLqFLKQKLrVbNVaTnvbk5yB&#10;Fu7ORru6XNmaq6XNQDhPuslRkPSdOn6++CbqRc616MigRKSIqI9WiPicwHogNjA1TrWBIuG7OB49&#10;7bwgd4cMcuU4OS8yMd4RUFaBYKgySqJW4GScd0qoioMiPMgkTicfQYJmQF5GpLWW4bgPzLNrdgJq&#10;3oWKTQq5lwoBMZ4dkY3HmeEGek6lnxIVpPrNowN5t6XJ3a7njokUh5awSbvW6AkIOg6ISolJ1UFw&#10;WvxTiKUnHithLdf3QK6KWacr4C1ZQtOvA3EvMWLbKSs1b5mUPmNkYlcnThzvsTv23+PSfZdchjev&#10;+r034c2TH/OILuvjMxfv3eP3D3joIw/ffPwuGaC/9JJf/627rjz3xuu+etUbT+3t/JQk3iZTOZCS&#10;xp0uUjwXPi+3h6rP+OR5v/DCynblqne8858++ckrX/+735RFjSf5fe7/AP/63P/5gtde+ar3vec9&#10;L33l7RLi0S29LvrOJX4kKlMDPsaMSH/EjY1hVSu6Kmt9bW3X7t2erQGXOUvJ9mJiYgK41mk2y1ko&#10;tVcWCyKORMFsS7XD/naYAm3fwHqsWs3GJfjK/MmTFACp111cBbSxqYVXFjBJosFABEfH7LuxsYG5&#10;86ZvHAScRVMX5uexPeC4Zbac5TLLbWlhAU0yOfuaf7vksY+8+rlP/7OTC48aGVoc6L9mbf0hH/7I&#10;cc/NR48ckZhDYgBhkuTiwoIZKdgDpmnPX+Jm9PUSzMyvT04iNPAnTh/KHpKPuSOHD5tRAKBA75tm&#10;c84aYWn7dC6kqavbErLwIl2sSKIoOmyhy2kuiJljvNLjSFj2xGlmNBU3qpNzflNWnjUS2OqXjoeR&#10;YlPaBd6MciIqENwCfOwCBbsAmvlTE4XXqVwzN+w7Y60PNGZjYx2Qw8l1tNrMnw00RoaCmwIlxnnu&#10;NEN/DIAh6Spi4OWBhABcnCRnGaiARKKUJKSkK82MIVVKaYwnvkrDfRInMWaRnTt3uZgMsZZBdk1m&#10;7AavuHAY2FXRHvx+gPHSCkCec7pm9nuH5tWYCITPcd1nd+2yO6CZM+urq2i5DWV8CQwu0U6a/A0O&#10;miLvxWdsedPBg/iEfpPq5AEZndjExwwQS3o7p07DoHLZlYLMi0tdxVT1crdK1aKTTXm1pNKoJvpf&#10;WvJVSBTK2nZHfJiijYSIxdMUd4rVBl3hx+21+kE0vL1tKjx6e1XyNa7yZEWsBkmoG8YqOo7T6l17&#10;cGNxEzlYELm0iMeDHWqwT8r+iN1uJQ3fek4qm+aBN4iRyAsvlXC4orwwEbUuLy66cNbUo4LKBnhc&#10;MZrsQuVixGJXyKWnQpOHkevrTXFavPY1rNUDr+Q0VZuIr5CIUu5zw/Bcaom6Y7aPqz7CO6Cj98AH&#10;Pfjlr3zVNZ/+9J7du88JDiDHgUwIImZ67PE5QOIFUVeHxnuFuEs4bptv5uxmkLuEiOsFsMvHTOBc&#10;L1nR1L4IolLcrrSIC9udlAV1Ka3F2ykdwothC53RFAG4YBsTu4EzzZz0sajRWLkn6GYdu4x5boLU&#10;0lAxGUzkoWh9a9EbJIbdrY+0w6KERySclxMYOnlZo0kaTI13uJki5rATA9q2U9IwcudzxAyhfBx1&#10;3rnfLb9YjNDEZqWZ0yJym8huSBA6lsjdJw30ERsk5YSkatpGKs8tST6m8+30rnpKY/FQZumG8uhP&#10;ckeyPAnNq8OLVVBdonVXUhI5wiIT+5RKoWuNKD3YLLNota8pqSOktekstFZZSG7FpU7PZHp85drr&#10;5l//upzW/NznGVL757l7fe8D7ve5L/3He97+1j/7wAfvqowy8PTnPv8FRKp3Ow7bO7vjq1/+8p0A&#10;judBQe+b06x/7Tcecs0/vf5Nb16Ynzu7E+S73/unj37I9/Rai42vuOIKfPEsGfrD3zh4rosvvw0g&#10;NVeZ6/W2psZ2V2ENmMAytPh57OhRogotCRdEJ8VXDt54o9VqPbvP7NixLumMytZWojnbJUQbolDj&#10;w6mZGRwLANpit5iTtqQ/PTU9jcNhLjx+7JinSRfaO/9t3VzMiDjuuur/APedqXK054V1GyCPSlTh&#10;y18bHRy4IoqWAJWcyvq7jx86Mfe0hzygNjayUanu+NJ1D7nmnzGvV6xqjHOkW8fiYrPRBDr/4n+M&#10;3XDoybM7qdFh9vPK+th133h2u80c2/z89ic+/aS5BT7JBmUj941DYZL8VKVWsAsG2v+vXxqdmX5a&#10;J1u1v7SBwrZ4IM7I9nrekmd5VlIbAL44E8mfxhnSNjEV2xrALXlbmrHqWb8q0oJr2iy9bNlvo3N8&#10;d2x0FOjEeVNfPuz5xLFjVChTHEJ4rSy1BfgaqsGK5UBu8oklNSxXQrtE6b1kSiI6XrKecSx9Epv7&#10;OJmaiRPi8MzomW+kDXx6jWDTmbCzVtNgg+XlZVebyQG72JCRUL1RHxwYRFCEKwg8DdBmlbchJQP4&#10;Znh4ZXkZzUZ34T3Cg5sPHy6VS/39A2bLOLpwFt95937g4M1Np7EtxGHNNRx3fGKCNG6pTBTFfLD7&#10;IC6NPTLdPDsd4qDbou97UYLWIZK5sMMLTl/LGoHNSsx/cOrXqWKzZdBd0zMzgMjOsrumtiUr70ql&#10;gnFeUgjkUkgHori1BgeHcJmwZy9oAMVaAbOuDDTeTExN0WBlbGwVobI0fEwup0O4SPD5KopWiryi&#10;56S47YScvKTcu+TSV7U8ZRq9SUSWvm5JSK8oLofjB7RNBOuyb96OEsO9J0luGQPgrkAal2ZVOveI&#10;XVgsL7U7Z/dNYTLZoy2zRpwgdluUZ02v5DdVFIT923I8UZ2Au5r0FaB2ravgcrg9GDZW0LMSjvP3&#10;aBWZIVoRMiXsm77GJyd+/ImPP5dJ6lCmiaJVi3EsuxGCOJYpA4sV2oVOkflkGqa0bVWd03ApS5FR&#10;0Nohpg0C5cnnejmShotRZrwoBWiZchPaxeUwaaStWoG/hp1ebBEpM530F5P+xCzmjrRkxHZQAjhg&#10;+tb1gkEXGOeibyzrs6uhPiYbJCRnAwFtlMrHsdVqEq+GqjjMWdIlmgVSJTq1TAcudieUOrUxqwnW&#10;5Beb6dEJgEd1LqR24C9REp9ieJtiYgI38G4sH3V64+T5+kB597QRtJttnnsrbTcyadzl/xByZK12&#10;JoVs0cGjvJ2nyNwdxsNRHfAcALpjEUP/JEk6oVh1LuIXUaQlbfLaZu3u8y/NITt2qzzTLSpzjKnT&#10;Mz95wn9/3Mtf/+bzjFRe/vKX4efjn/TkA5deelft82vXff0FP//zt8mkOm9car+mJiYWF7+JASoA&#10;6/vedfX+i/f/4OOfiEcHwPThb3zj8KFDwTlW0Lsjr4c96vun3/Xud/zhVb/8kl+7dWM+8dEPo533&#10;ud/9tuv1xzzucWd8cfCtbzsLG7uyXTkPxZcXOpe6T8oDnj5xnwIFAkZYJsKEXYuzegIDOAbCAEC0&#10;YJnNXgu12rakownQVTHm95pXJv3QxOSECQ+YdXlxEfCas5QqqFhdtL29tLS0e88e/CwKLuNAPeNo&#10;O6iNSRK7pASSs1N1Le8aH+DJbes1zIg33jRYqWQuOXLBHN58/brFr15LDYdtOqgfm5yersv/GYgE&#10;Uyk+d5EWkMq/fCYXAmMSUZPuJ/7+K58S0mIab6P+D59sAfZb5w7T+Y0HV4/cXOwJ3i3Oz3/+C2QS&#10;293dMiMuf8SHzKeeVj4SxZHNwK0lXJILnQEQ0+02LLRtZJfXS2UJEQDMGOmRmKWcsDo8PBIrFUdO&#10;goz3nB6mgPfGBqIXJm4FhQGkiqL8Nsw9rdV6EmNNITNjqaoQvDXmnIk3rMRfiba12u6qO5OP3Rh6&#10;nsu4Dn/KNbaFR2334yMa7LaV9bSPPY2m47ONcBqUjI2RhN1osvJ1auqGG27c8CKJ7Gkc0iCMMMXI&#10;jphOnLvQjalc2bLYK9TCam4ty+PkG+qOtcY2drRz925rCFKOWkSLmlLsqZTXcTsMDA2h8Wviovgi&#10;bsjOEyAeKNbwCz25TdUIkjfsYWS+sjEorg7OgtncrkweE6qyeTcVmFxqBai4m0yjMi3e6zDYwNQI&#10;/8R+pIBJg0y0YViVvuiBTVGzLCbdVtq1o6FFj3dRaGyAYj8a9rMgqaVaPPCIYdRXjitM5Kiq6pHa&#10;kaL7j0nlOne5V3GFS0gDyWjg0HMnToyNT9DjZmMD4wqtMi/Z3JWIa2Uro2NUNvR+cL4Yt1tKVDuu&#10;8+VbW1lxvWNNhuq2IuoFpX5uRHLwAYIfn5h0nOnqZLsmuYQgt4eUCzrFeQYHC91lHxdNluXx6fCe&#10;y1+y8rHgydlf9h7v/bqytPiRv/zzuxRRs3vyskRiU7obqsqP4tCkHZMtIXehUJaKTOqGBnZmaQCU&#10;dWLL65ENbAPsLmgLKL5huMma9bRZa3IzkowLcR/ZFGGLFIkoNnObFtykSZRIjzYEDRLKOWOH9OUp&#10;El8mQ6W4GJFY0QbiZIqmQ1WMXO0ZgJgKfXHOXZEMnKBwmwAXO1HNIo5CzClBZwsJMpPdaqSIDZjt&#10;5uVr59WKqTO7aW4EwzLHwB6Q0nqm3Yx9HBVudJhdluSIRa2Y6W6l3UOj7+JIytPNSqO+Xm9ViXhl&#10;c8N/aCxpIThOo92sNouDxagUBl378t5FIxAPazFbXpQVjdWlBaxD9FcqQB0FdnuRhJ8pJtoPSxa5&#10;ppB7x3TCQnirvMOZGPuOvB7w0IcvLOUkpSMHr9+/d/e3ODh7I//Se937dBb1tyKi98X/+NozCsGL&#10;fvY5+/fvP0Pl+nxyqcmf2bfva9ddd/ZtXvGyly2ur3/q3z7/yU9d8z+e8ISr3pEvT11+8f4LITv7&#10;zGc+4w/f+ra3/8Hvn+6vjgf4a175iusO0ULlY5/8p+nR0Vtn4h//Qz/45x/669uD1IePHJlSkug7&#10;mkttRzriYFkce43b6MoiXKGYlM4mUqMKGFQm5CRNammY4FLKD6T/xnhQhe0ua7asCipTFe1b5sy3&#10;S4sI3fg4jkJJ8lE4QrIVG5KfM3PRSSZP3lYxS2WejCnZviQspNMiLybXvfv3o0lODLu0yLO7qJnj&#10;ggipcbYTaT2xM8uHTUxNOVscKVlrQGD4aNdr18MtLS6MjIyau+JzX1OmEwjGGnaGJnQ2npkZlJGH&#10;F6OZAjyN+NFq0ouESf1qNVfGEGAybih0tfA6Aqzbm5uDw8OtSmWrXqeVt6IRSzdYoABXYHNzY2KS&#10;S+r9soluddONZtYSL7pkTSIePsGeIq/z3D7ZhnCV/fB8Ik5D+rjOm2JXRng4BYv4mqniDXylTFk2&#10;dCt11/d9xJ4RJlXGW60VYdmzlycy2x1FdSa2i+XyFAbsfe9zbykwsOUX7duHFgLazuzYYUa11zpM&#10;NwdGRFdQ1lDZ0ER8aKv+9YkCgVgIMNGGJqEE8uxO4q4zLDYac9TRFAhLhoZakga3NHKuEi2y0+yu&#10;XebM2Dcbg5Ai0IqdLOyNX3ORY8Uwrobs6foR6Mt/Hl/E0O3J7ZkU4YbZINCMIONCE3sIPERjQHi8&#10;rGwKi3oFqa0w4/UE0108ePKISPlmF9Gaym+WuZdKDIsdluAOMktnQCXF7sZQQSxOH03FzdIv7Zem&#10;ilCtJINux7lQExoPHKm+iIpdGRoadmihwq/QxBWWcIhQbjxtMsnIyMjJEye8zGX0b2ETDIy26kqp&#10;OS/TKMs+BnR9mm53ZdGdce+Fjrh5bZqYSTMx0N00Ig/IsgyJTMfqKYEuLizgi4cOHnz4Ix5xRx6t&#10;Pddcv/7kT/7kkssuu8sM3sIkALpUyZpZE3kOusBoIa21rFIMjJsMlAm9sp4WdG8PwJOxFaPJ7Wgw&#10;gyuChFWZcxG6LDalvkB3v5BINC5i83bOR7CySMHQPRSdlyoXt/CUIeWbtoIDUwPxgDPrAKBZx5SJ&#10;pEAgrkhGGFrK01a5lg+50uRkJ1O7ukhOCHeo9HMW5NuTjtKmh4tSyKlpxJYKYbK8rbChW7oXWsDE&#10;YFUKHIGNJwskW/NAymdLAS8QuymUcTqRLU6kOMDAoBBWa1mzUSHspW4K5UTSVrWVlItA9q1aKyrF&#10;9IBXdiTuKwVe6UUMj4AuaETFtJDhOAWzUgiOo4Sm8XRV7Lrw2KUmN7yUfLfdXQL7yltTLzsNQHc6&#10;dwpTj45PDvT3Xf2W33vWL774da946QPuf79vcWx65P/xO96B989+7nNz5t7yykv/929/UzPFD//F&#10;++2G2Hu94EWsm2zUau9+95/c+/J7XfPpT7/tnVdf85nPnjvvmG+SpZ6ZOfqJfzg7wQN4+vE/8P0z&#10;MzMAoMDTe2d3AFgz137ttRcCpH7Yo75/aWH+zz/0N6d/+A8f+/DRk3OPfsj3PO8Xfgnveyzq01+P&#10;+e9P+OD//cjtWUjiWfptJEp9riA1pqspVReZ9GymrJmOrpqfnpkBbAJYMcjbuWsX5ulMZsimAbhu&#10;DC98MjE5CbCyMD/P+VWExR79d3JqyiRdJoCVe8aB5k6e3LFzJ+DOiWPH8MnJE8f3X3zAc+HW1iam&#10;QxwYMJHycFubSUJKiYVENjbWTSSgp+D4uBED2olpeP7kyXvd+972WrNecqNRNyN2567dABAuL/My&#10;rn3yLK/mijqrazkxDJhFW2PJS5tAjJ3vQwuV3HLtWt/AwPr6upPNBtx4BuO4NrU2PAUUWF5eZsFf&#10;dOoixknsRCnzcJubxutAA3gYMYsskx2m5IVUQlenCW85P+c8pZV6ic/EZw2kt1BX6i7oSny4NM17&#10;8JPXdA6fI5fylS02oAy62mfMUEpKzORaE7KtmmeNjjWJtZG4In1xm4T3lMu3ZMbpS7Au2r35vi7/&#10;crK8KOaJ/QvtuHGWgYrQ5atfu273rp0ch3G8ifHAdHKkHHkJQ86D2QdyD6ytrQ4Okv4xd/IEtkzT&#10;dl7At7xs10hnRvEVXCwLMKP9GHIImczBNbhkZaqIDdi/c8aJVm8c2eNAWxsbo+PjbUmI2BbelAMj&#10;TocrsfLn6NJUpoDO+uNCt6XtjWZsKr6yTZLDUct+A4baYsZxyLa8kJakCYh7wdRt7HBUyonoExJf&#10;AXO7IBsf7pyawhAlYbobD/Be2L3bKwZkoayskPaj7PiS+MomfjQlgoHTp3/k1lZdtoLA0xT20R/x&#10;xm7tRMCS+ZuZnZ07ccKxuosrBiQqX0XvV6t94iyZ822ZDj9V0BV4Pni0WEsE/wYkto3GYIfMIg8M&#10;rFJpPq11u4IBj/Q9Gqq2RA8Md5ebSBZX2IneO370qPPZLO3VjTOoKlU0D8EwPnTBBvoFj7K2PIMc&#10;fph9vi26VNXVnypc7u+uwp399X+u+gOvTvJptl257JIDd6HugZnMnW6KVTwQAtkw7sR9gNX1rJUW&#10;pLwR5ErPobSrQ9GGvVhmBnEuvked5lbOGyCYJEcia7fazc1Gq96iE3iWmyZSSC4upI1Orn+XBTl1&#10;QrLLoY0OpUOHKUTkCqbEiwNJXI5M7QhsRZhIHk6lhyzAIy+b7G2xKTo5Jpb9SveMu/+PnVpm3jpo&#10;plklldlKlpKMQeqF1K+7Fi1p1vVDz4ynTR05lUHuKNMfFyhRUsx1RgCdyXvhdyWawtMhcE7pgt5u&#10;bNTbjVSuLh10uAsOERsgJkFfcXt5N3YQjpSAp4tRqV9K10GnnGaNKqL8dq2u2MAnwtsgjls0v+x0&#10;TzIv3CRjR6KI8k6kZktHzBDrtODD2unFOd2+OgWy7+Bw+p03//4vPO95V175mvtefulr3vK2b3Fw&#10;Ygq78spXn1xgPHniylf3Pv/VX7mTWiK4cb70lS/1bp+nPOFx73n7W8+D1fltvvCI2z6NwHl7lOLn&#10;/+IL8f4+97//6eTpxz7hiRcImgRivvp9H+gxqjGRffRvP/6g+93XeesffepP3va5y0Ly9qjky6tr&#10;A4MD3+mQ2uCMWWFViWG+xESLGY6TWSypWUGfYpJ4PmtpdZt0Q3FqOX0KXgM6F4Uz8EVr3zqB3dCE&#10;ZL9f8yu25E5Hxd+VFUx4WgsenwWwxuTd17cs3YwlFgjy2oyNTwCkYiobG6P326KcuoAk8K8lp7r+&#10;wUGnxOpiL+DQu/bsMd2ChFflQYGk2+IhsDStK6ZG/d1SCRP5oIomgcURPKDBy1rbdTGWTZgpUQyM&#10;Ir+63RddNDk5uby0ZPEymmusrQ2NjKyvruLnNjPEA1K5rqFVvZX0kydOVCrbOIVq7ZQlvRZnyTBe&#10;lwk8Ua+W/qemZyzXRXlspauNdP3ek31BmNh0Ya/FGxo66V6rVU3AoL25hDsMr3FepjoQDnY61lG2&#10;8gNVPLTQb2Rvno/RdsNeGziceMx2GInFTHC+0MSJPlFBjA6LMh9xIlCFgJXhYdWBSViw55lCiA9A&#10;o7AnES/2LAMVWGf/vr2A6UD1i4sLRVH/7acISM1krX6lGXiX8woce/LkiYH+AecsSb/mZSUURhhj&#10;oj9PX+PWatk4r+mZHdaFDLrWJE4hewgBRLpoz4l8iszU6xhFLbnuedhj53Idj+0nTz6DcCoONyKD&#10;yVBRTVl1nwbfvlmYY5ZeIRrsaAct6RmMu9gO54hwZdfu3U6acqFG5XcU4Z6ft6ePXTbNckbfAk9b&#10;mdHUdl9H7Nkcem9mde12l6nvswZYJ/tZJoKWyGTuFrHK6qqtvE1TNqanvrj040Ul4ggc6QYM1hTC&#10;3YHtqfIhWhG+gi+y0kCrGSZS4/Lh57rIM7hY/TIEpfjdyEiuwyiD95quhXPzpI9rS7yZ13oRUbWo&#10;8InKiD2q0aUA62iGhT6NpCcmJlpSnrHRPSsQEMGKN8VlMVXNYj94znhoDaniuefSegdXJ/165a++&#10;+K7Mq6k8sZBRHc9qEjmqkl4bzVCkjKESOAJt3cGyuWbNYmaKSKfdppMI7vBG2i3FU1WDnE1Ye9fo&#10;8nfjAtUzWOHXEcHaOtNdyb44jBGVFOUdGEpBRPuyiLQ8BcmpyM1pYudTVfxnt/AssA+gUGJBtA2J&#10;OEvxI9ets6yecWKWu8D4b8CvQTUXnO6BSzXexXxdIomFpaMg95Gx9p9UQ6Ti7aR14FPIgJ8RGdCh&#10;JQV0LyQuU+b34iRuJWGzghueAwF4mprcSYFuNUWqYdOzphA0t4G+s7gVF4clsCKDcSDmqDwUJs1W&#10;bZtRiijlbEMUZthd3OKVKkSnxLQLIfnRVlexoWNHkoRRUSnqwumQOru14sdZEfVf/eO/nMb9eORn&#10;rr3+rhqbZj3Z2+g/q8V+BmPqdFTde79n9+7Dhw/3fn3Rzz7njI3Pgx7I2ar0Dh3uUYrv3mLEs7zc&#10;sGv//YszQvmfveafFtfXf/cXvnnMMzUxcXu8F+xh/z0uOXdtftNrXnX6dcfLYduFBakxp2JwmJFs&#10;fxamDJNkfGKC2b5uMRNm3DEVV9GuYnaWYltiItpRnDB3dvbmI0fKVAKe8WRvkzyXoFnSa0uiY1TY&#10;kKb1qOieXnqmxcPyspkhnFbREqpJkMU4OTV9z8um19c3MevN7uwDZhAVtVjZah04cMnGxla0G3gU&#10;6K1vYKC/3If/StVqrV6fiqIQfx0cnGqxeKuZJHGtVg8LBIgTE4PiMwS7du+L1RicJeDI8vLqvS7f&#10;ga+Xy4NawSzs3rOn2WxVq4Xdu/eXSsnKyhqQxmX38s63w3BUeeLC3FyEx/fU5PjQ8KCMOTb7+sqr&#10;q+v3vGw/nmubm7WFeeLOUdGIu4/9Tg5AVRHoNfd8dtdCQQ9PWzUsFWgzVjYCs9O424/t+7p+GXGc&#10;WMQAXxmbmDAplkvndQoD2+KOSwHyjjY0xCFs9O2UtvnI9oumsoRa5cV3F00WJfNiiV9SIJS3Nmi2&#10;cK+hm6mujkm88TIiEFEXmhIGwaW38F8oNtFZBqq92UUQSjlvKd+/MD8/MTE5ODi0troSSlrWSxeI&#10;eUSnpm98udxnkrdM5usA1kBdx48eNSUaoQ6iIC+MOA1PUK506crKMr6bqKYN4A/A7uTxY5K+bpkm&#10;7t4g9b8LTK0ul8ppz8wHg1pTp5pSZ+/5sDhb7KpQ4lQV+Los2FYsNhvCjTAhaTnpVddNAkFcagNt&#10;F1/2C/a5xqBareIO9c5T5bBxL+fycGKYOF8O2Lq8tIhzc5GfhZm9MOWcuvXjeV7iSY9oMQrNRrxq&#10;VXjEuj3CknnMGFqIWBA64n5HL1HgXLXFTKWL/QyAjuP2Sd3PPJbVleWZHbMeS7Y2tLEO2mNDFpdV&#10;5ChfKfZ+iaab9dTzdfcAs9ULBu2OnTttJ2nqDqkmxSIeTXXRvhkxilrj5plQ5D2vSw+RvjZaYfNy&#10;ih9xuJV8peL4zjyK19bXP/upf7yriB/SsGjJMFH+1VTFwzO8RcCbpjbzI5/BOhkZYjYZhZCbQVBM&#10;DjU/zhGzE6sFE47bluiQEAcAa8I8rKLqjKnwri5HK0AAzeq9pBQV+4txH6nGchaM7IeSZblCB+/W&#10;rqWLsb3E6zrAqZ2wZ+4d9Ir5TMxgCl6pZea9W5ltD5nJZoOznNqBM26kzXqrWcEzuikpDGaUMyW/&#10;SRtppGSYZAwJSMK2vyQFOrIwdspcWWGD+Daz2sreF+TtwmQ9godWtZUVM+8trSMISZvVVqGLsbtp&#10;+8ii1KXhUv9kf9KXmPOCLZobtbjcTyFqHRvQOWvWO2nardE83YwmU7jg7HVMexdGAPVOqxLQkJya&#10;4TJNVEcVojNCO/vynDFM7kbQBmSMAf+UJzzuxNz8Rz7+iVe97NfvNNL9rV998bVf/epffDT3WPnc&#10;57/wgp//+VOp3x/+4fN5Xt9UR29pefnel19+4edoB8vld7/3T696xzsf/wPfv7S09OD73PuOlE7u&#10;37fvgx/+yM8/9zl/9I5bXE27nZ/T4suHPPwRZxS8/v0nP3XBQWrMQJZxBUqwaEDPk8wdRB7t8nJd&#10;Krn3uOc9MTmtrKxMTk7WVJXIWUdUbIJjJbS2pZ28KWuY3sK3tSPsbzwyOmr5sLkTJ4ZHR3EgbHny&#10;xPFdu/dgGrNkAXnbaeZlekxyP/L4rwbfzq+llfu8572RtZ9PkSELrIEzMQbTudm9BsdMYYrja3sX&#10;S0OY4omOPV2aw0pqrPzTojZTgyMjx44eNTh2/zsNbL1qm++YHm2RPqA903N9gezqgmvtTKHJAAWp&#10;UNsAyCaCzm33EBiJH5Ls3XLBmVbz7WDnqMA4ybrj26LSlrXW0SfqNvkDpBg0zoYhJFpXTIoLa/N7&#10;9+1bX19HYLZz125MQmiq69LmpYDRlJK3Dh2WyyWJkxBSIAybmp527abRMJA3Du2m1kVSj0RnZ8qz&#10;Xgc0tLad5cDZPkn1+fRlft5w6siEDVwLj3mubGh7oPBtZc3NnXAUgZaPj48fP3YsZ0RUKuvra7sv&#10;2otDIEIYlneSteEcAwwNDQMdliRvB4hfr9d27bnIOV0vPthoxvaBVJWRE73RJHrCzB8WO8qTPFNR&#10;4JjKeWd37sJti6vvVDF+bogf4ggBra0uLqLHPDD8QGjqYnkZihUFnY4LCs2oloHLsBPtJxB+jI27&#10;ANdVoRbRc2vNDJFu9G4+fLq0E1Ph8dMrIaZvNWQzVJZ/KTrTyWMcDhjX0SAaw+pDFYN6ZB49cgR7&#10;GJciOI4CMA3IXBZbndRwwHTVPFQlb08ePMkCqUnVvLhRhIFkXgovfavlgo3+wcGKgpk7kVN59/v+&#10;/AUvejFAxqWX3+dbT1cD33WaFWoxAygTRredxBRKCzuFLLd+Ybq3TQic560bXapuYMRse5dcSA8b&#10;tsNCk1CRFi22FczkOiLZZrKd40xe5ULPMesai4NJIjxdwMMjof14JAOXOM+GZ3bRxvt2vU14XZYU&#10;RhTYyVyJ7ND4NBcjEba2fSAaloUZdaDbym23Oxa8456VR28301alSe2/ID+KkLBOULFD2lJ8Eebm&#10;ioxF2gg5cqNyOd1Q61mgWn/SI06RAKuyuZNGCy03EYX1hS1uKqU/Q3HVFkakeicDSd9If1zumqJb&#10;aLqVtRt1POJpzpJ5xS+Q20sug53no20LmXv2FE7BbOljU+hPhuTMhzMMsKv6mV6J2RmKH9ndOet9&#10;+C/e/4xnP/8Vv/ES+5AD/TznaU+5c6Icv/SSX3/Uwx8GdL5n927g6V2zO06X/rgLTUnvktd583P5&#10;Fl+Pf+wPfuqf/+VB97vvpz/7ue16/QXPfc4d+dbTn/3cfQcOvP5Nb377H7z5eb/wwlMp6rmT5zor&#10;f+t8xJWn0YouFEhti13MNJjOMccMqubdRVSe+YCnuQytBWViOC2YeqW1KsdmPGfCVgtz847ZWRNM&#10;bQhHGdcuXrczMz1KVJxkcwfLVJl9e9G+/XUpavXULTDrJ9LDGhj4dmLn3N7L2dzTFT/wvDTCc5ma&#10;83PmJCwuLBjsOu9omWqrrwwqJWzEzBIxTPNSV/CyQKBkp9eme4jZ9AwrwYXyR2wp220snqvd6RUo&#10;LUoQL7BOfWIVqxmCawJmFRHaA+DuRKkP4WStaQwW9XPuOVXznFanHqK44z77VKaGpkN4Tb//m11o&#10;0naLJLhj5rP9nhWUnVn3TkwxClSeiBm71QRwj8yNtoskU6QsW2xLfJ0AuiZNDxeSWm55e3uLjuXK&#10;GVNkkDh4raQa3qbUSwZkfULnFHEqbMddkb54rFAHLXEqNwe+gKeVyszsrMWeF6UGjf3FoiYPD49s&#10;SZqmqOTx8PAwVbSlkI2WWxHPuXBXO3j/loX2lO6scO+e7djZm/TfmJ6FfX1ra6s7ZneSiAwMKmZI&#10;u816O6WNV3G7RV2VEgdFlpYf1xJHXljZLQ4mvYeLV42ZHbNWF8FXgLOXlxb7+vpNO0HzJianPHKs&#10;D22xSGxmNlRLzPWNjXXL1Zn6Yr5KR4+LQAp3IxLNJJRqtVYrlcnp6UTg297sDTEamQjQWLWuH14M&#10;qxBpyCaJTu+6I+jyGEUuWkikCORahdUVah14lFrKw5YxHvy8drpNGvKS7NHT78QT4Bk/+RPW1r09&#10;LbD/3Ivgrhp0umxqpy47OYzumKwVCa2yui7I2RIF60i08/QlM7qiC6PX26yRk9sKPwZATGnIkytV&#10;+waPCjnaIzmG4hiSlsMgKydxSVlqZmoLXb3nTE7ebFRuKg5wKbcUQOGsIRsBejvG9jPPiR/2GQy6&#10;uDl3XQFCZ6uxB/HCrdGsJLv537Zo6cLQU7QHdQvVUBB3pFlIrrIrOQNJkYRJkaopAYaDEHOvD4la&#10;01N7y5S/T21+kEvyAVV3kj7iWwmekPcSlygg2DGm5x8CW9W0NqsEzHGYQ20t2Lms0xqI9oqU33ha&#10;MBUkyPKkNZ6ccR+CFVabiveYg3VL792S5nGmIfndmqV+0xveCDz9y7/xm4DUiCGv+cxnLzlwjzuX&#10;pvbX3/P2tyJGvWtun3P2crIWj/oLH5MAHOOfM+4Lc3Pf1Gz8FLR91Pc/a2Hh6ve9/0ee8tSeuDVF&#10;Tr+tRKnPFaR2onFLEhyekKYmJ2m6Jni0sb6OWdCaXz0vPafxXMJILbatLZc2LkqIF3+1d0kqUGU1&#10;KxczGatZ4sAkE1cp+Xlt0IA9UP9rY8NCZmYLfLvjaUxRONMVFa6d/sDjcryoESXxLryu3RTRuacU&#10;QdqGFspdUWfFBk1YmY0JLUNhhGdp5FBwIeoqDVsYrqbiMDSDKwDaFw0XpePmHfoS2M/ZeoUuTPRf&#10;XYUGEIzxYJqpWbwuc3Tg1FMm7lOW19jF2c1U6MqpaIoKS0vBxaCsLxRR5OymdBhpVA6uc0hsV7YJ&#10;y5pE57v37LGus/RSGvVGfZRCJQBCGG9lQ8yTJ44D4RnZiwcfAx1jY0pZx4n5DPV6DejQPu3jE5OG&#10;cV7GcUIXX0TQ6DHvXt2SdIydyZtyb8HdtLGxYYDOuEglcb5MQ+IZ5+O5WMyRmQjKRslMkCsd3hDr&#10;3e6VugpF961lc/D1+ZMnXSRqOUJcLwytXbt3t7WfkuzEfbIAlFW99ly0V0J+VWraDNNUUqcWSpuS&#10;8Y/JzaZQW5QDrR0X6FyRfHW5W1VsokWfNDHQVJO1VHNZ9nBNFQ9bntKy8WJekUzR3z/gtQ50DuuV&#10;iyXv3/5ERQmeGNE6t23BFq/VFDXyLfY3NDR09MgRV1CMSGPEoSN+XV1ZJgVcJHt8mFObRHlyLt8W&#10;oWMIzLJsU88ZC7NYOdT+837QOVjNNM4TyTJy1OmBeUfu+nNaPiXih7ScVT8XZGEu+ODAoi2uNa36&#10;4kIU9hZ6Ol1KrmXrKEKhu16OKplZDe2m5OvaGWU6Somk306Dbplr/piUjbnzQtwXl4fLcX+xNFwi&#10;3yOVil9LLOQgi2Stgo1zPb5mmjXbeULayWhs3+hK/JmL0bH6R6fjwkEnrZXYJmruFCSSLVzbtXHR&#10;9JhXaBoXi90RRsXQivfE4c1OFjHhXeild5nO51Ooq0WYEyXkFsn2t1tUQZGZiyW6FbO1STgh/7mo&#10;BH8usC3tPvZemwsCQRrGHbJB+kQx1yngOWtfSaeyQqsfKtQJw2IB8DxMRBtPg661jRLaMVvmpETQ&#10;CtImE+958WJ2Js3jDOLH3Ymog61K5fRlesDiRq12p/eGr9/eDWXSNp7wd5mczrfw+tdPXwNkecFS&#10;qG/zhdb+Zxv8o0992kf/9u/e966rezJ8SwsL50eUOjhNTGlru/ItAbNz82jutFQo1iceYVUmcy2R&#10;pHtuc06GtWReXdSSPaaWmtbWWf4vDWYbghRkuRzKZNjC1VZHJlVXIq8WTjYNwBjRMrHm1FLBivIi&#10;a+Y89Kt2rX1WbbVvixceuC3Byc2tzVMRUhJb0LfWVULYkt03hc/EIsDp28bPYnOAKWVJlRHTyP69&#10;qnw/MMrAEO3miqT8rrjyz1IVTqd5/dr030y5YQM7i7VZAjkWc9e1kk6p2q3a/jIWKXeBo50UW2aq&#10;aITYotwK4pYjNBBxBrEhUzrDVoFC+nTYZs8sF7TKWPPsXGp8fX6BVYkYb9b6KInI4Zy0qMkA68n0&#10;9AyAGpA35e2AvJuMBAyeAOlcU4Jx1xYEPH0BwXYkGJ+Ws7D2n1kukWKAXXv22Gi9pjQ8U6pC2yU5&#10;yHC4Kk5oSi7aWt343ILNdjHEG49zLsUAwirhin+mZPgsrDPjjP6qdBuB9U2Ld24Ve+CQ0PpP7qOp&#10;Q6+vr1tCHgfByTpE8boT2jY/Nwf0jCPv3LVLIc2g1wf27N2Lgeay44Zk1J0+D2TYzqUAuZxgmB05&#10;dAhjY3NzY0vSHzj03MkTHorkI0mycE3KlWZxjEmBxPEV2jA9swMPD0PkbSlYu/fs/4LnoxWgHV0Y&#10;uzsT764w2d1WkdjAspgWqzawZtWsBjNOzejfxbJoEv7klTH8tPuMsXJTRCNfIJdl20CxLQlt2rNv&#10;bADuO+NQUxFkS7fV2Z9IL/rZ56wsLZ5lNfzdb73qLnikpNa1SOVfrYR0pIS0gWqUf+JKQQvdCYen&#10;GUKCRjNrtvDGqs8S2dAblR7appt76wpTO81MDrFYy4DFqo3EYMXjPiwOlZNBcqljQeekHJcGislA&#10;EpXEfwDyppKGqMd5/jVvox+MXlSRcSMwPeC1YHebGW7i8lbWSbMzMq82L+zY4UWq2AXpeDCEIJcj&#10;Svrw8CqWR0rloWJpKE7KBVUlFvL0d46bxZZm1lkOOTJWzA1ZUorx8UzpGZnlLiv8l4pvnYm+nlc9&#10;di3VO5bwa2zWW5Vmcxvfp+VhiNMvo3NKmMwiPE9iNzGWxIkCBHdIGAtjS5Ilr0q0802hkDvP5/44&#10;YsYzXuG/M4kfLB89/V/WuTsx9fd+z4Pf9IY39n595a+++L73ude5ONAn/u7v8O/fPvMv5+3UpkdH&#10;D3/j4K0/x5Pk6ve9/1EP/97gO+D1E0/58U/92+edlQ/Ooyg1XrjWvuhbleqFSPxYXlocH5/AHLNT&#10;3rmGHZZ8Hhsbw6RCn96+Psz0mM/MFnCpk20pNrQ+W5J1CDGBltetdW1fNEq5DQxMTk6uShnAFfrM&#10;Z0eRkFUNkzrmMy4KK8vlBXELMshkrv6br9jN1WdRVN1CQSKm4katoKe0GeZ14xLsZHh0tFwqHT92&#10;DFvulWgxl5IlR2ATB+KSOAaGsEC1vUusjxEL7gAIIPByFnBUstbO3klsP5cGAxIqKykItFGX6Qa+&#10;iGBie3MTMNdsDXxxfHxsYpKqjQP9p7gN7VbbeVn24fo6urcoao3FNMgGUb7Eqg6Guda5czLbossW&#10;1MOEsLayAgBnzbiwa61u6rZBgFVWTLc1Yia+Ea5dl5SYMY0JA6Ya+zLZ5dH4xpGSPSCNiS1P4bjL&#10;JGz74BiVom24rDbJc1lYT56iXyQNKh8rrui1+fZeaPMll1w6P3dSRIK+VFWYwIi01UyzickJAGX0&#10;DUn8hLBFO6cMDY8MqDQQAwADNVJn4qALC6xrxEgDMjMHF7vKE1Rd/oCR8aA4Hpa1Jq9DeiY22LNg&#10;n1Xt8GFZlBIyKJaWMBI8Du2qQ0dD3R19krAgMt7epmF4kgDpRrK5ZlpURQikno+QCjIs6sLk1DSF&#10;Hbe2qLkxOjqsok/vzdrbGCrEf5ubS4sL6BOO0sq2NewO33TT/gMHfCwEMwgbcMPjlG86eOOg3Ned&#10;zPZg7lkYYp8WvXEUZAWbpJisra1edNFe3EQueJ2YnDLx2orvdlMPZZWcKkg2Wo0kbI8RjpZXlDn2&#10;DtEtu/fsuekbB/HwwTl6VYSLMFpRcR2hx7xFLdEnDss5eqW343w89jyCx9TSUjI2tqUnQCond6Nw&#10;XOIdO3c2u2xsK7KbBGX98lBSJ5PT065VsB0PPsRpWr+8IVepnjcQOfrB2YgfD3zQgx/18Ic95IH3&#10;f8oVVzzsUT9g2vRnP/WPmAb+7AMf3DW7423ves9d8eQW1hSio2yG7fQKhRx+iqMsBEuDa7Epcnox&#10;c8xtqTq3O6fQeUvEjLSjhDfhcifu0pqFFdNWW9J6HfI6UqN2ebskLstjIlZZ8252laaJhbYW6Iz1&#10;w25+NgfUVqx2GJDTV3K0XDD5OrelERIvnMEDoXAH3+rUmNvuEEk7VRySE99JmDXgztNWxYWJXeTb&#10;hZkIImq4mnSAtPyJQ4hMO6FVu7vLvpJZF1i3e+bo+laY14AW2lkapWGt3dDncTmOykmOidFRcbkQ&#10;lwmUzdawLTzhuBwajfFzKUHzXjJRQuJu5jwTd9pfTHM9cH4jOSM71rmVe+LdCLne+LZ3/tAjH+bM&#10;5b0vOQD08/4/e+85OtB5PrXJ8bHKLfOjhw7e8Duvfd0iQEu5/PRnPuc7AVI/9glP/MhHP/qOP7zq&#10;pa+kg8/137jpGT/9U+fn0L31is9dgFYvzA2PjPoxl6pUHLORxZjp6V2psDZOmWbc8SZEGpcYVXBm&#10;nZgAwgNeYYpoaMhpTqABp0idn8M+MbvjoY/PvcZKCCwAgU+KYnNjYsM0Nj0zY79AV7Nh1gQA2rVn&#10;z8L8vNeUbRHn3NX8yZNOc66trgChYibA5GzTuOXFRbT/Hpdeugj0NDfnav3cYUTe1HZ1tqv5moST&#10;uWA9NoZPThw/Xt0GKt60tt2gtOqsdpxImNkIzxVpm5qkKQ0Whgevv97KzegczNDb21tklFKNr23B&#10;71a7ddqUSAKuu91RiusXew6RSRcQRwLN5oTgvSXYnF41/nBKr2fg4uuCPne12aAKwnre41bkHdJS&#10;O9qvxB6L51Ll3qz75jXuSHDN1aXmrTq9TReYkRFHGpYazJQTpZqyEI/tcnClDN97LBGjQEvKMEs6&#10;OEjTENVE+pTPMlC7RYGE3duVXBOdLOStrbJCHVKPji4gcuOCr/yGALiw85tvPrJz5y5ArOnpGWfl&#10;MaR3794TSJrejpUbG+sAdmaoj09Oos3YoUMvtNaGiI4WaLgjOrUjAWsLWgzObkTkxGMIHTsG5Gq8&#10;7iUCV4iiK6amp70Og2AAox19iPMnAUO3wKREHjtieqCpHrSrcmL30lBJAt49lUMDcRLuS6XR0bFI&#10;sSjeiO5BGjT2LIC4MTZOYrQlMndftNckbNOXabzCXOwm+lNwlG5KuXe3aC3olqGh4R2zO9FdANaI&#10;RnBlcdPRCEZIHVA+E6GcJRMC4nbwdnRiE01Tbhbm5hBmxLI25EAaHjHLqN01lBlUmpy4NoqsBk3p&#10;venpzfX1LVnMOObBcEI83BGPfFtBNU5zYmoK2NrCebj97TbvO91+OiZHIf40IcQlIm6AKdqW1ETn&#10;nzx+3KPFd6jlQd3zcXK2R/Ezfu4F+Pem17zqTW944zOe/Xwvdu/bdxFA9rvf+6d3lTR1AXi2lHSV&#10;hztdSJV12b96S3JwrklnxQxCZ3EYAlMmOl22bceGitThYNI3NEgPM6PhYqtVKbTrbeVKO6ZbUDhP&#10;6nj50Wk+kIX6k0nY+EnUmNNOBFgL+Q8X3ZFbLF9aYcFAmWk1LMxyarSBtLSWbRJpgY0ooZsMgH2K&#10;p2nMzbk326rEiP8jSpfgAVDvQkzmA/TeRJJuHSD23Ky3wlZo6J6l3W5pq7+yLm06F0VBd5B1orte&#10;D/CWYH5csMofyddW3ix0igPFuBjSSCfqKnoII+caeUEPWMdhYipOKDdyJ6o73XS6ue/myJigk/q6&#10;dhwABNEZNI8z89Z3N+r6+3/+7I3XffXGr3/tAmFlnLvX//3Lv8TPl/zyC+/3wAff7Zbj5+11xRVX&#10;vP5NbwbAOnTjDdv1+h1nY18gr3OlS+2SrC0VaRkGcbl/awtT78oylbnK22UjJMw1NCoTBFxdWaF8&#10;WxgC7AIH2GAc8xnrFHfuBKI1eZH8aaVUD1xyCSZ5AFySPoXaWRUnHz7TS9pSPwDyMHkXUANzWJ/W&#10;nb/+VSp+7Ny92+xqp8DnTpzAcY2z+/sHXMVFWdyREXImzEK2HNjwMB42aFtRVUp79u49eeIEpXb7&#10;+zsSXLOtGmF9o7GlCXhACGlVhohElmY7KKI4Xasrpw4L/WDmnt6xw7k99OHNhw/P7txldxUu/ReL&#10;zqf2et7w1wobLhnsUUiHJAPsjJ2DB9exubu2pNhg9xYnPo3CDTWKUr4bQugiWIY2G9T2yW/ZfFOc&#10;aVMyFBZiM0nAKnX4Sl1t6CfxYBlAypbdXnBwzhLH2pAfh5sUS6HcAnbklmRZQ+sSRHIKtEwUcXlr&#10;z6bRRZPOgne6ZVVnS8qlKQboGH0Qa6Ojo6urq4kQal+5r1gqtpot5qqlFodtEOCVS2VJqTQYXy0t&#10;jo6NYzDv2r3H/kC+miUpPDCR2b+T1Y1CkzcfPpQkZNr0i6G0LRl1bDwyNlaVXHFDZYL0fWy3h1TU&#10;OGkhEdpfb7nyb0B0C2vPAcCZMs4QMQiAtq18B2R5/OhRM6lcBtqvjLjt3Evm1Yg/jVN2ztX+pjYI&#10;NNcFgamji2pX2sU5XROO0UU4UKaqJspLDw7y9qlUDh+6aWZmR29FwtweoFtfBTTDWvU2mNSwoeNp&#10;Iji7b99+L1NgQMniPnOQbFdIgumBgY5K/dCdsjcfp8w8ac2RjRINiD0MyMZeWhqS6ogzxyMi63uf&#10;mSJJi9usr68B0/f0ahiczMwY8iLmCbToURO1Gm/QBhusYqA69PWaiTlmpl9jn9bY8bBvyjiJvpKA&#10;zohO8dwQpcS8aocuaAPu8VardUfyKHeaS331W37vDW94I56F97380v/9mtc94KGPvC1InUTFsrjR&#10;WV7853q6jvkMAfOshTSM7QIoekM3Ud0REZnC0Sx4y8IexSNXr9AdHpFhHKa5/obT2AWi2450kWWY&#10;EuffpFF5BCRYaIun4UPQHCVmbrqj5HfuqujsND4tUmvPTBVdUerxpQ2SGggskzAwKyIzP5gws5CD&#10;RFNZXNon6oXUrAPlrKk2Tbyfq5XEmLhKUSpgLS2QTqznVy4S3QnatbYoFabFnApM7IXebjFXrRiD&#10;5+H1SWbS6SPTTQFTa7ogu0OJgrNaMYr7kkJuKem1ghTwvyBF7m7ymO4u8iS3pbtT2qEvrcmCylsr&#10;sc30S4O9g3/i0KuyMzyjPNEE+1t+ULhbkMqthaLxev9733O3ZJTPz+uL/3HtT/zYj37bYcpv8YXz&#10;nX7Xu9/3rqsr1ere2R3fdrHEuXJPJO1BieGKOI7CUisjWkXdveciTG+AwgSRMjnDnwAgIhsxDAwA&#10;3Nx08KBzb0BpZVVNGYlijhRLchkzkJPTcydPmgxKCd4w9NJwWcIgVDzQkjqwgi3l8Cu+hcm4rTVc&#10;Gkd3OkPy/e4Tx3pLqg5oBn7OzM7ODMw6c4yWa5mb0rbWT+C6eaWCCVhs49WDN9yA09xQTRsOEcu0&#10;givUSlwZAi7OzwNwzO7cuS0FZaDwSFTRqnSgi3IRp3PH6KhFSzANG8HbC106ZlXrMKD97M/RUa5r&#10;p2eyMI01zdlNFVdMz8wUtCBgPobVhY1snFM0crI+HTqkLkt5L+IbGRA/bWwMy02aCEapZfwV8GKg&#10;q6TmqkELnyWiyDs48ddLuigzO2ZdXVqXTESW5bKGXkYw64Ni1ao3dSLWHWgRDzMcfCwHBiZL4Ndi&#10;V7QECLBc7rPU2tkhNa1MFhfjWc43jXpjenrGuiLSO99wDR/QaaXKHPnk5JTHttm9PV6Hld2ANo8c&#10;OlTuK2PuM8Rn2yRVQTTZJGXCvGpc3KYK6yy6UhSF2lQZ0myACzudmkxYzKUZEw3JmWZ+VxgRh9iW&#10;MKLBQ6WyTWdKYVkRi7dyRwxRuq01bpEcF/tS4XtoeH7uJLrTyyZdKfHi+PgE3q+trQJYm0XDEsAB&#10;3B20+ynLBD6vbdBldS0yPjlwj0twCrgB0Rgg6aoCv/GJCZM0akpxO0FOz8KVldHRsWw4A5q0XHq2&#10;uupg0veClT1wh25srDsG4zrV8PDqKqJuFjpz6DZz4nJdNRjocMvU+Nbul/07bm1ETSVVQodqfCdJ&#10;vDqEoXvRvv3YEoG0oxS3MxA0n5icxH2K4GP/xRcjQsZVsMqeUY0VS2xFaeaYBfIdA7S1mOM2eJth&#10;ebzb5xLPt0jUf2qhbG3leuSF8Nw95T/5sb9521vfdvWf/imQ9Jtf/Zu/8Lzn3aYHR8F6aqxKTIlX&#10;07ZBs6Xx8rLDZietpTmVuqv63M0pB9S8A4jLClbVK7giUBuQARJ2nBcGjAzjMOlPjJVDS1WEod1b&#10;hCYJfCkzZ8guhM0tucTCgrweTSaU6gVbrmxskGtfBGSSdOsRO3IpVPP4DaLbtvLHeTa+4yI8k5s7&#10;olwHuQVMbkJu2kZPo4OZ4SRKneNGFKBiQb+ccWeqm0WKXSND7QSxQdpsp61OJIXBLvlbEiXobtqk&#10;E1UHsqsU9A2iYhhj5PaXknKsc+myOXIWeyOQ+HZ+Dey5UzjVORbcy51fCKNDrxfQHz0LlY/u0H9e&#10;YYPKIfGN9mkCJ10L8wuF93H+Xt+r1f/LL73kzin03YkX5uXDR470fr32S1/crtcf+n2PDr7zXs98&#10;5jNe/6Y3O0N/3g76nKc9xca0N9505IKD1H3lvsvvfe9VOVnYCQKzy+yuXV6Ipy2LFsrxIfXvhMOY&#10;GdVMhpkJqPHy+953DPhbr8GBgd0XXeREZq4fAvzdTWE+4vu+j6pVq6sHLrkEMzEQ0rAoHKbSjmrm&#10;87EqQl34eek979krgMNci+kZO3QDSIGVorMXl3M7a1WxYxr2Q5NGLY1G25J8OhGgZCeDjRgAO0yi&#10;wLHQABtruybSCso4nZoyr/jrFDUKuA4OWDOzY4eTXqEqMq1oYfoEWjioVe9M6V9nuSwSNzE+cVra&#10;lRn0gsR3M/EKAongGt2SaiLCCQAEq826uml2eBlRCR1h9/p6oEoya0u7Kg5vJqSGpqKbggk24+Pj&#10;2djY8uKiZc4SGZ5b5bCmEkm3sKZQwVlk129ZcrhPCW+n+XNnQeF1ijAoeDDZ1Dk/p/FMXEE04De9&#10;XLh1uAHgJAXdD1RtIH52Bw1070V7LmI1Z73W4LljoLqmc3NsbNzMFqBkMqTFnAbiHJAymgdttUq1&#10;482N9TRtLzJp2m+tj4AmqzuwvbU+pA5Jqx1cgoW5OQwkJ2uLGnuUiUhTdD4+oWi0CNZ2QY/VfhOC&#10;HZ7FvTOStbWFI8mBjsKqcD/e0xhlfMKyIQvzczQj7CsPDAyaGGPPGjS1KIL+xMSEbGcwAuvtVj7e&#10;KMk8PGJhZrvTYyem6W8q4DQFnBJ+GLHyCWJl3ubmEisoxi2K4svHGj5dU90FKfBxtVK1bbiVvBFn&#10;dm9MjrQNdMjY2JIYVjgEmornRlVUMcv1+AJ53CKSaXIJaBMfksTSbGI//dI7N+XauWTnOWi/ovsC&#10;e7PVkbleXAiamWHUoYJdywq5ANFLJV7dOnbzzVa/diCUr1YpVDZ/yfFAU7wv8q1LJZdoDw4PB1ql&#10;sdsiidSIDcpl3JW4/dFdBkpnt/n8Fl/773Hpq3/nd5yZfuHLXvXm3/+j294uTAo0/pDPCyUgUsHD&#10;TNllCm/Q+S9sA8XlFt/yLDfqylOqmUSpDXnFRCh0gijIacMB1SMpeJ018SBoW70uLsdd6rMT1frp&#10;kj+gWG2cSYJDxGDL8+VWivokZM1iEpr3ZhioFopfkbowUtzuZiEsRarWw7zHqSgvUuzYWpxlllmT&#10;R8y1m1VuqHrNvIiQvokdJYwHqHySNkMqb8aRZeyk2VcI7FUeSD+kJTiu2j9JfHTSNrUH0cLQAUkh&#10;92+nsQu6qN6xrIo5NRjjXDYYLCY4wcjLbmKUZz6EH2CpMbsGuJgt3TJNU9oVMYiAEya5i6Mz1poa&#10;ArNm0mbHFvCZ5XduWbt5KwmQu4tFfT4P97kv/cd5PsH9+/ad7iD41S9/ee/sjp6c3HdaonrvBz4w&#10;0Nd3PjP0vdjpey9ALvX97//f8C/47uu8v0wVNCi3UYvT9qY4E+F1ucWnE9OdIW5IbdD8b0cvdAWX&#10;+i+TdlNTzK9vbQVGxkqEbwu1AA5uq6bNkoiuj/SyuNnYRQmG9HfrRNvKjpMeHUVFPM/bbZd4mgNj&#10;0T0vI+DXnsQezaLVNhe5mkZMRQG5aZA0LMmIROxVIEgLCNbOKrGE+e7GgzceuPji/r5+HLAowgTm&#10;SCebscEqPUfGIpUSAq+vLC/bQxHt73robKQEqcsmc9drjIvw+bGjR0dkOWRpi4IQMJWJqxUnNfET&#10;n5MXbrvs1dXA9ami+zdULeo0vPUuWooi0CnoK6BMGgeKv6ETr1mvwP4pzhw7pJycmj529GZ8eJwe&#10;jdQBdNoYZzc/dxJnraXhwNFpQ4WivmpOfqM7vHJCP5R2a6h/2PokXoOybjRgvs3/7MKDPjStJafI&#10;C2528TRLOQHgVyRLH0nR2bizWqsibmnUG5OTU4hPJlTlDYC+a9fu40ePShOwXa/REx5oHuMQ0Bzt&#10;ITzlGkuOay1ebnl7FkhUKojZhhXAWLuzI7FCW286SMvEs7r5yJFIJRl2VcQYuGjfPkb+ChTR4eTP&#10;SIjQYb/T81YwTJTzdgFlJIKNv2ViVe8mQjxMrRURe+gElCRrWtFy3YUKlM/hevq+Sy7Dv/XV5S/9&#10;62feedVbfvzH/sftbFgQZc4mKUxjqqIuE29DOtJEgKTtZkHaaQdieuQZZeVxabONwCIqhmRlpBmx&#10;r2gbBRtbkxKdpY22GMZdoz8/kUg5EM/YAnchf01lN0gwmmkncpCRxXfHtZGJ4GwYCWSTU2K7mVRO&#10;jqr/6yZWiWszenaSHCKlkEJMjrcApB0Zc55GjlxTy3fI7jDLKS4M4+LAHJWMaoBR1pSzTEGZcps5&#10;xhF30hJSbaWdVqddT5vbPBca3LBbWSHY7JDWEhdDJQg6rRp6Rm6GkdzIw7xbigPFhC6SpHAQu5OG&#10;bovHVq5aaHsdksGjoJgR2ivpnaNqO6NzaCaIJwp5POE/tHt4WS6Mek/kjk+qt8hS33IRtJPdnWnq&#10;laXFn33m/3Nibr73ycmFpaMn5/7rTeUUu5iY+I5FMm94y1U93Y/vEj+++7rbXiZR4A0AxNT0dCCD&#10;5aK0gbclXGAmjKGDJVBIfpUEHsDK2Pg4E4oCc6y+EsnEzIotSSP37BjtIGNebFvsBSfOTfBwdaPh&#10;nSUmlNOtOp3pFkp4lWbj+Cvlz+LYOVc7ZveZhypOsPmvztnzE+GSsYkJbi8GsPPWnt1tPYPNbNB9&#10;9u4ClJndMQt8acd1AOhx4VqgnJMnjjdbLcBQdJGp82urqyYKSyG7Btg9ODi0vb1FBDkygm+tra4A&#10;vS3Mz1uW+NjNN5tgjSajlyhMQbmbcSpXSHAaHQLcTNd3ScsB0QLyAmN5ecRmk9jAAnxOY1t6z/SG&#10;LV018YwHe4GQ6jgjF+rh/eTUFBpJKguNEmk0mEjRT8oq8npcXtqxY9ZxF9o5NDzCC9Go012NBpBV&#10;k6mcLEc7506ckCd81aQg1u+qsBgoGSHE7OxO7HlmdnZ1BWB7AfB6c2NdKdhynMSlIs0a+YZIvSKs&#10;2WdRPGedPaKAp4tcE1gGyAbuHxuf8JqPHeBtAI4mjU9Mrq2tmmbjFQAMFYsAoqsBuIeHR0x/sjIP&#10;2jwxOYWIyIaslI9UuIhtbCNlL8aW1G/iKEIMGctmlaV3EmAxbrYWTSZhPhJ1VJILQLO5vp5IGnxl&#10;aWl8cnJkZMQUHVsFhSKNlCQMgn36jsAwwCAZHR+3HdI5n6QPXv/m17/u9E/usWPq9F9/+0WP7UpL&#10;G291ChZlA7B2RaBFjYksRbQGhhV9Ildl68lu6JcoiTsxQBpCvUIGjJsWAsBufJIJ0mIPaWirRZGn&#10;g5RJ5VR0bXkPUoxPWWpcgGYq/TixmakEkmvbEZwGBQuQCOoXzNsGpEzTQqfdaUufDiCeEe9AEV+R&#10;V2KQu8DEPD0SH1ohG5fmuXBlbDM/zUQIMSOCu+3YBBFNL0RZxH4gbm5nuY4eD81gIBMV22ESE/PN&#10;VloL2g0ySiL1WSgWSqOS2WvFqV/i6TiIii7TDGPm1Imk6XejvDy6KJawR9pq5zKFyljzQOUgKpSU&#10;4s5UGJkD64KczXnCUYl43MJ5DLjRw3WtKRSdVZcL/a1F9G5Fpb5bJ7j/9Yv/c3Nz6+lXPPV3f/+q&#10;q37/jb/26y/98Sc+/r/G3L3vwIEPfvgjvV+XVlYe8qAHfSeDmW/TDP13IfV/rSx194EIlDB38qQd&#10;LiwynatHiynhRKOVzghza7XxiYmesaJrJc3K4MQv5a9IjBS/AG5cHmdcXhEX3JWFptga4BZkzYin&#10;OpUrqlUAysnJyS2RAVrCuyQcW5lBEh8WScgNz4HnNjYS6WZMTc9EAtxO2fbsM5xit5zI0MjI+uqq&#10;9TSE4UqucezTr7f3kqg56TG1es1AXN4xDcCq0TFWstZrJOkiOLGtI1puh+2WtD6AI7ETbOmiySZJ&#10;5DGgNov2TLAZHTP32lp4W1ubQJN1OcsYbLnc1mwfS2oYvtvuRMfd3JT5iz0aTaRpSi4D/WAlZsBX&#10;d2YgYoy57DgLYGhAUtaz1mqAtpQqL/dhd2TLpNnKCmt5S/RWXMWW2B4nIupLH+AsWg5gjVGAOIHg&#10;dRXgNVqWNLI1yMXJ6ZMC9CBDoH5a0thIyCwRXEeqakxNOxWNuZsqhEpji5PdR3J2tSo/mmhqalqu&#10;kOWNjQ0cS1yjEhqDS++KQHQsvs7QbovFGDgFfI5tvKwBoA8MbcIJR061SgL6lmSttUhiWjNuBOB1&#10;oFh8EdjahZVWPaeIeIn5dfzD4F9cWPDI8WJOWws1HgAFrauExDlU0HdxAolV1epIsYjIc1BaRvNz&#10;cxTxHKf/PBA2vrVrzx4c1Hx6l4RS07pWNRI9D5D6AQ995F/9I3V2n/yYR1z9lt971i+++Fk/8/Rb&#10;Pj7mAnIU5DvSaqUIrckq7uoa299bTN9MEJuMCPqqdHIGRcFybQ6Vo9NVAckaYakf6cWdKJe+C7OO&#10;mR5WdYvEY6ali4jLpiCnLkyUxYwi57RQwyMlKA2VLLIherTqJls5M5oMjQYheNbKf2bNFJAy6S92&#10;nN3O2GZmdhOnvWn0SLdzoXOmw/n/iNtktiDvOFNv/RJZdwNbZ50Wc9+BfVlYQRjGRfrUsOaS0DyV&#10;BIgoJgD/JYDqNKhTUaRVF/KPVXcY5gLfkuUO4hJJIHGRnoiISSJl5Rld4G2iHHEeWsjOpWfKGHTy&#10;+sJTuFdBBsB0mAQ5K6XTsUZKYPsa56sRclQ6MqHhpQfIDm4FoC8M4odfX7/x4Mtf/rInPuVpL/3f&#10;v42fl97r3o997A+98Rwc6PxzqT1lLMzPAUpe+6Uv3jw3/5z73/+7kOa8vS5oLvUmZrONTduoZrI/&#10;DcQ1VPyc35FGRc6uue4nVrLQz9/TMaKXsFUlHToVF8htkV/POl5c5kp2IhYyF7lCzOiYp310/ClH&#10;La02n3CSXvaHJmQ3G81eCxm0h6FtqO1f5QbLNCTDPj0Hs0k6kOr8Un+xIx6hRYjxIdpjAYdcDtV6&#10;glzhZN4mz7ioT9xF1qb1ey++S6Cj7VwvVzXxkM5SU4S7HtEdNImL/lxOxDM+m5+fdxrVvusABBtr&#10;ayUVuhmrpQKaLvVLugpfoT43JdRmGdaBDmSdbfUPmnFJDcN0XpeLudOUekzskAeo4ZI7QJOmLMoT&#10;lV2iMVUlT9rykO90lRlCWfPQ5K9LdbDJPEDM1MwMmjQyMmofk17BpUnbXHzPslDGeEzZCneabeJc&#10;uPuweVakgjOZm5ubnZ2lvnX/wOrqipQfYhmvlAETbfS4rZghpDlI04v1Lrg0HYK2HZubO2Zn19ZW&#10;MZa8B6BSoEkuAuzcmVtFsqKg37BsOM9qr9qau2UTUO0THWamsvk2+Mr29hY6wXoUFjxWnWp1c2vT&#10;Djg664xQtVpdXVkdGRk5cvgQ2kCc3TH1vWAei3ntLmrcf/EBgGlTaPAJ8HRFFBQ80+v1Rri5aUys&#10;Kk9s0J6RKkWd0UfdqnBoGIZfpUKLckBk64W7urR/fBxo03boRbGKVQGbOCdtxRir2kkfPRfdU0VB&#10;o1Kt5JC62aoVqk69a74pigtUWlpcFD2DeXdTlXRztRFGApHPDA+jqRUOeIrZ29fGzGZHffsPHHAP&#10;21jH4UFJyWNcF3y+LQtxl2biQzTKKW3gbDPLh0dHXQnqYlZXgJQVEOI99rAkc3gbQDbkc94ndkdR&#10;1jzoVT95cLaWFdqQrsi5my0++bG/ufbfP//Cl73Kvz7oQQ86fjOnjZe//s2nb/beK3+s3dhiapd4&#10;OpWqBisJRb41cgT6lMQEMGMYAVbyiUXqBOkIekhSwSOTOSJTolGOwnMXFT0bo8QaF6ZSqJaDpi1K&#10;iLbIFWlXm8KR5IcQDfZk9ZQGLkh+A1sm5SCvvpMItPgbAsDNdqvRtp8LQT850FkhLbQqJFMTPGcm&#10;HAdhMdFSjQAubcz5rt3kTgp5coJ12DxZ8kByg6scrwaijKtYsCMZaeaSLVdCeM0ncmpVk64gB/Bt&#10;nAQUlW1rbyosTLm0SDDNFHU/3ROjIg0apQcS5JoqCEUKMoz0pNbKVLKZypmc7QlLkRkvnQjhQv61&#10;AhU/IimEhoEpLgH6wWRt12O2GQpwmmma7s0TjhFJbp8OoLMLCVLjtbrMRad9+y767Kf+8WGPfszK&#10;0vK5OMr551Lf9wEPGiyX3/euq/EA+fRnP7d3dgc++S7SPW+vC5pL/ZUvf+WvP/RXhe7L1W9Bl+Pr&#10;2iBb+wpxdpxXcx2eV70xD2FetNSurbD18Apd6IZpeHlxcWZ21iuwXkM3vaGvXMZsap24RlcHwKxc&#10;Q8YBVS95Km1IeTfUolo7TQGwlGiMpmdm5ufm7ELiSjJrx+KLLhQLpPzglK11S5w1tPWxeQgGLpQi&#10;1gKxnTUiuX8XunrJPl8pQjS96GwRDPMc+kTfbAnFeucmPQvJkWvsHouUIQ4kCQeUZpCBfW4KuFgM&#10;WOJoTR/LBNBADFenpQEFpiTdDWBqhz+v9Zu1vE3lstT51KJKuNZlYOHYw/yKXJuv+yaRE7VVn+3c&#10;YYG2VBnuweFhUqslmWIvGPQ2LiJLAFdXXPHp4ApfnJic3FS62jFJSQJ/vJRC58MaQr6UZrVuaMyI&#10;FBr2pMpu74XLPTU5Rd9BHXrHLP07nANeXlrE3vDJkSOHfe7UXhwYAG4GpsRpA/nhoNgAOLveoBwb&#10;8DRwHi0YyxzesmuJF+fnDY6nJIpX14iiq9HAALXMxc21p7pVDk1vwDUyVsZZAE/bl8cXq6xrbdE3&#10;NMMDqVqpot3lEqXBt7YpIpHoFsAXV7We0OPqWAMEf1qTdIYN2NFgX2KMO9yIU9MjtHlW7lknzuUI&#10;QeQYEBD/gP+Ap10GKkWXZm/Fw6sHVi85fvxYsVQcHh4ZHh5Gvw0MjjkYy4tiJSm4JGXMpcUFBSoM&#10;ApXMZjwQ9kcOBjbW1+J4zJ3PQCgpOlOOwBVnMTU9Q630UvHE8WN79u6bnGROOolnvvGNleXlNbNf&#10;TLOemir37RkolpLpqckoCsvl8bX1GoJQVrhKyBJXanpmeNfOcqbQrk4RmB2Vau3IYebOi+J1MKLO&#10;WhdfPIIBW6s1rLyOCz03V282uRCEZuCS4biX33vPwADCs3pSjN3zN9+MIKppII5RjTaX+wo7d04N&#10;De2fHC+eu9lidHz8He98130f+D0/8PgfBbz+4F9+6K//9uO3scaVNrJGI23SHjytt0kWiEKrVVif&#10;IjjlnArYKFeSSEBNhoOhNZ/JSwhdqydKQ0Fm46REK+kQ5MIYYcEiIsrOFpTctUS9LP9qLSJF05ql&#10;ytfJYbA21h4IlEOAbiVgCqJDNNsYEu06M9M5atdgyyWfM/uXU3xEaWPW/Mmx3BrSobjQxaCC52Yz&#10;F7Qmhbmg5G+HZO2sa24jMjnPLcxpS7lhIWU+xELRA57xAP7YCmgSWaFHeqtFwjS+3e4ELSVb0E/F&#10;KMAwSPo7OaVZsii2s8mUIw/sK6lCTGWchYjTyHxx9lvmZHaLNjdZG5Ac2FySedpb1JXSkytMIchl&#10;+xhttOt4/MgFhj0iMkz5dEidK4XcAlHfnZj66Vc89XX/3+9ectlll11y4OMf+fDK8lLprOuQt/m6&#10;8bqvTkxN2y/JL5tR90yU7q7XM376p656B6swga2vfO3vfBfmfpf4cerFeiwJTm8ApUmmzanoRGvx&#10;29vbmPtpViJJV+MtqoZVqwVpDgRiA0fSrLCng1WKXXPWLzlk3/ENeTUXajWvxjaUzgSeaEmFVzSz&#10;gl2ajS8LqnR2LtlNNYSlRYh8ianwtbyMrzSFWduCtviuvR5GRkZyHAmwLgVAO5gYAubaFEJyhnpD&#10;ErQOJGxnrNnu4vuSxAFzBTEtKxsneQ/4a+7/pzSw3zNl2FVfDpXK9T57yBU4xs7GBuJFSQgb97e7&#10;9W2drtmE0bPp12ZTOBTBZD8xNbW+upp2zVZcd0jorKOjGYJxFYcWzpVGCiTQqv0XX3z40CGendXB&#10;uv6F9mg0OAZYHB0b2xRwJElXIty4+tbZcABm+GgRQ8cbTqUzQ+9Pms2TJ44DvlihGUdcoyhHqacn&#10;AxiUnpljucWrRLvHtrqFnpRoIOYtJkfrtYH+AezZzpcOvSTv3ZBaHw+xsDA/M7ODtJM4ApZt1CmW&#10;h5f0K0r6l0cyFvcQpaSJ3sNIQ4Ptw2KNbWtrOL7C2dlMxMwcC2zji7O7dplgI70O5rBZITc0DOi+&#10;vLzUz5q7/mqNVpr0uxkY3NjcQAtG5J6jzHFTJuRFRgKNuhgpJfzn4kJj/ZWVZUzcE5NTWhmKVpZX&#10;gBRxahMT/cZ/GPdzczQwmpycQjhgJRNqkLdrblIoRXm0fESacTt37sLPo0dvxpHw4dyJEyys1FKA&#10;0vYUccZPBDPoavkQJfPzc9i5pYFIC2mQ7QPQTPXAMnVLTEZi20vlpaVFPFYcRgqph5gXf+5Z1V07&#10;rsE2f/z+K9bWyFNHMICNEQM87cc6O6Y+dfoAODH3qNe/ueV6QXoxjow88H6FRzz4Q2eMk1956cMt&#10;jGgB7317B5/9tA+csc17//Knvn493ax8d2C0//Cjj+6YvsXhPvPFKz7yMXr++LLivB73g4MPfxB3&#10;VRw6h/XcD3joI3/lV170sl/91cVnP3d6auK3fvuV+y657NabkbXcaANSW/6h0+oU4iyMo66+RuDU&#10;Bn+Kcx3GIlEwwUuZ8iBVltpM5RzIdm38OkbcUtJQwVxP35hcjogp2iBXwCgEuQ1KIbdiybreLrnO&#10;c0FwXOxfYH3myMPcQiWzsAa51xkjn4AGMc02/UsQ1eDP7YxEDBb5FaJSJDJJvggZKHWL/8elqFUv&#10;WLHOkv9yOlQPoEk8UKAiTgYS8gaPu7WAZl0HnYiQ2TWR+LXdSFs1uSRmdk5hjhuYPxVNj22JA+Lp&#10;Yq5LGJq/zhSCjRGdk+4Yo0tsWqrXMQWxgZ8ZP3QdZIKggYA+iEphVA4sWV1QnrmQO0kW7AVviROi&#10;+2bOHrEiN/ulfCaV8FYieh/9249/8YuPyFHgc5/35J9+9nnDK7/8G795+PBh3Ob/69d+/WlP/+k3&#10;/dHbX/EbL/lP7WFlafHJT3rS6177/z7xKU/zJ4/7voddf9ORnTNTN970/De+/rXP+LkX3F1o7LFP&#10;eKKBjZe5vgtPvwupu49migSFVNvtru1aOnp4eBhI14K1bcE1PMsmp6etaUAiQXexXoL29Kw2lGTa&#10;VWJ8TspSFGJkpCFDYKNSo7rxkZFtGWeMSUYaaN7002pXzY3IwMZ+cQw8l0mNzqYMwDGWAyNJVAbX&#10;zBP39TVVfhfrW/h6S23wIrKhs7OMtMUulylBp2xiIk4Lz1pEZKce8SeDTitquVvESGlZzsLIxsQJ&#10;8ze85G35DrQwkT6dJZlJEhBo21Rq2drSxr5eW3dVn5P6bfUb3nh9ueV2hmEvv2JHFSM/Wldsbgpi&#10;tk6p7Cm/2FaZnRuPjS2tYK6FOanY/sbrrzcz1edlM2oPAOezK8ruN7paEGXJL7DTJCTixzg+GZ+Y&#10;cClkoDpCUz4MyqliRi5BPDo6Zs927ATbeDXfBuzmbJxdlzplJJNfaOybruM0viv6BK//+nWAeuPj&#10;E/bWURVaiNGAf8CvTsqyH5udhqxDgAgxTkWfKPsCWeYCe3DAU6tV8WVrLA4r+HEMxsyuKi8B/gDJ&#10;chNyKgnWDKyZ911dNWdmbHwc+yGvIBzWwCbaQL8AEU5Pz5ARnnD9ZFLZd1YuZp0tUkdGECqsrqyK&#10;K4H4pLlrzx5THayTiDagnQ1V/hkUIjTa3NwYn5i0wx/gAmA6GoZzByye3bnLKWfGIRpIvC3ysdfc&#10;3KBaOW/5kdEdO2bNa8IwXNDij0Xlpd3SpjC2MH2z0Tx0+NDei/YCKCMwKJVL25XtvnIf2g+cjTeM&#10;DZoNMZsZUuJXDHcEAOgNdDJOUMIg9Njzxa1WSP7xYle1WlG0duaqBUJ1+lyur1tpW2KOt7Wa0Wzs&#10;2r3HaJ4mUAP9t/EkTXIvTFzZuZMnmYpOzwzn2u1UjBSWCGN4k6zfKJ2fBz2Z07/44rNvY/qy+QY5&#10;gSFkVVtUSlji1r0zM7MOVILIBGfYCQC7UylPp10Tvq7IW5Dl6s74S6GLFDmaVDgoMWVcUKWxmwT0&#10;7aar/VRlaOGLUPA6T5N3/wttzduxCjMFtYsJGhDFYTuJ2oiLt7NWvenawUwGMU7LihVNO8fABHE5&#10;p8o+HYFhu11vE5S3MktQixSRnYY5C3aBYUJbVZLA+hYBlNV3qLQvjdY5tUWdKIloZp7Q0DGoUkGv&#10;1QCYLrBRiM2oqpeVOmExjtIWCxMJ2otKIrssMsvCVpZG2GmcNkPtqiBPchvlpBY+MZQP05BdTMzd&#10;HyYDBVGodcHahM4UWKFlpXxrJK5HskoskK0aRwcNrGVMzmB5ZLeC1P/tvpdf8TPP8q/773HpeYYs&#10;PTU9C32sqMDjDr4+/Bfvf8EvvWj7NN/vN73mVZvbFe/KfzWktrPM/v3777S50p17facZu1w4L4wE&#10;RGuBNGQuOEiN+xrAJhfTVXY5UG7SIJizuJK7Q0NDLtNxdVqkVDRmSsMIV8r3aMFcaxbH0TDXDONE&#10;yEOFSjTh2xSGlswwiQHAuFZxBlDYlAIGprFUOeapqSnMZ0BDk1NTLqcTFkkyQqtGr3pvZXnZFg9G&#10;/yWBobhrlmGSKH4WlAivSHOgIoeabXkxLi8u4mR7JoKxULURvIGFqeHGmg4VrElnVoxT1Ka6WjzY&#10;Fo/G5VaUs6k1PrQ+BvY5KAYnpY4lRec0vymtDeVcnZVnilqI3HLaQKVO1OFbZqsbZtEmZseO40eP&#10;4o1hB/rQtBDLaRtzc2VA2VachbnXBmr+MJAQtVX88Ffn141OrE2BN+i0RDgY7ccp94vLYW4JFwdG&#10;R2m+KOc5ERXK7jprXdOrElBvYACh1PzcnDidqVF+f3//WQaqCtfKS6xUG2o0qOjciOrZRkZBt0Yd&#10;eB27AsJL20T8wG2VyvauXbtN2gbgwz+APwaB0gYJqOGwZVyF7t5YX8PJAupJYK7aqNMBEZfRt4ab&#10;Z1zl3t5cXbUFtzvNQnhLiwtAkE4/2xdJyIyleOqZdG1tDWfdEBu72Woq8RzX6jUvmzi7THX2NuM3&#10;4EvJhkSA1wdvvGFmZgeOjvPYYhhZZlBWTABS0fPmmWAPx24+YlowmTlSX6G/o0gdwNY4EP0US5S1&#10;xpfNe6aPzPCIagQnbAYEfIyzwDYYLLiUCPvQ1TgcwijcrHjjOGFsdBRbUnxmfQ0hMVPvYjYDTwNV&#10;o+fRq3Z60t1XDBrBwsJ8qVga5phPq23Gn1k3iNpmFWzzyKFDaANOnHJ+nTMVYHAf2EnRxpOF23Gw&#10;Hx4eMd3LUc3mxtatt6lWauht7GRxYcFksDA8E8G7SsQViugWlrQ2xy6cSSVMoqgUy4Kbesz8tRjn&#10;ZoQ55cMEvIIr/ICgbUNogsFpFAFtKOM/pXgzi9M5+R1QyaPTISJkSrg0WAqLUaDKRfq5yNtcKDnI&#10;orCjFGwhYTVoV0BDVBBRO0iziKVtVwT0jyUSEgYEtSl+Daosr1TemJyQMA7TIhB3h1JyKUsYJV1C&#10;YMvEu1LRhPWtnPKR19LkPt5sRSE3ZM1NbSSqEfFfKTTPOxIhO2vGrWqjXeU36GhTitt9aWOz2fNH&#10;7IjsjLu3ybx5mjQLcSOMkyAqWVO6YGGTZCCxwjfCDMvq5YYyItUUjKdZlMl+S016FwlbctRR0Ltk&#10;1Mdu428UDmTZqPgoAUU/OmkodZOWjXmCW4/9zm3oUuNO/IHH/+j5H5/vfutV//7FLzz2h3+4l2A2&#10;CL7jInrY+MpX/OZVf3RKl/2aT3/66Vc81e+xW2xw43W0VcZR8HNicuq7WPM75PWQhz/iwKWMD//+&#10;k5+64CA17lk66ml+dWrH6Cfo+k4XJVgFMGeQZwDB1TTxH0yKMM3DENCCBmUpZAXCr3jwhspBUkRM&#10;3FD7kgSux9fh8DzsGxhYW13Fn6ZnZqymbI51b9oLtJJLdnKrZact4A+3JDcuBtIVACXWUW6b3JX+&#10;/u3NzQHlj+06bn42WgUIZc0s2SaPJRIBwJlOTE6SU9tjQYgFbhaKdXMNl9ExgJgmaZg2TS641sjN&#10;l3Bn0o9NYN1G37R3lklbjhQlgexqtn4BXGAOYM1YZh9xF7u3FMn4Q5MKLBJHcoJ8p7fVkgV8MY57&#10;ksnGuI5kXG3mZHBF+eOCeMG9o/TcyJ2V9CUzw8FJ5VgQvNNNz1vZw2PAhBmnpaUNF8YiCHmhwPzX&#10;tln4cWxadkMe6Zb2s1/M2au+VA5YnJ6eTtN2SURkJkT7COAymfssLy8fOHAAo2VzaxNIdHJy0iYm&#10;rHgrFgfFfgbOw5+A/IAjFfmw0A0wEe0CFEN/EDxtbgCX4hOgcAxFxACd7gs7BC4E4hwloCwvLi7E&#10;8oQHIkSYYS8Ji9xFNX6I0wSIbKqcc5xItL6ysmLPTvTSiRMnJsbHOe0ycmG4RZ66xgAiBKfbyYBK&#10;iLPt84dPLtq7F7jaecp52ZFiCB0+fEjfGr3hhhvQwzOyMnW/VaoVuWq3TCzBiSNgaDQ3kzgp95UZ&#10;A/DGbybJOAZJP8VnTvSLzw0IvnVskzqAtfqIOFHoefQz2r++vr57z0U4/fHxCYQxODvsEth6aAhX&#10;YWnPRReZdIFABQ04fuLEzMwMKdqr9Gu852X3cvS7urLyuS8euP6mHymXkkp1FdfCTw/sB9f3i9fu&#10;vu7gk8IIwXaxRV+bYHUd9+PxgNosjNmwk+sPjtTqT8bXEZbWGy2S0un/UnOpxtLCAqKg9Y3WP3/h&#10;qYjaSsUEp80VOQQMrQTxuRd2GAMHwbU37Dt0bCZLs0qlMTjImP/EXBGXyYstEjZJr78RUdaP4Wl1&#10;z3uN3fNed/OkIg9Cll1nYSZXkEBUXcDniEnNsOCVNGvb8fMoh7lWNZZeckcehzbNZob09HI2Z8FN&#10;0nCuG7FFwR6DLFIslIeDuBw3t5uNjTqZJKz+YIUixnEWdcKc+yEuhEohw7jQka1gLjXCpS4WAXI1&#10;qRg3thsZUDXz7lRbBoZOoyZAfCcJlZaWT6BE506lpQVY5SuYFpIY+2w7z91KzXEW6Rq4WTzsQkAf&#10;xKQQiUziUvoUp1wEzk8Iv4namekHxC8Ntx2QNGr2n5FxeJA10s5GM+2Lw74B+0oW0MKojDkmikuC&#10;1MbxMnds10iSAXLWL1T/yCQvqN5sM9QpZ2yBYzl0GeXD64TUNI1ss78C6Q6GalYnCcKiLCUByn37&#10;p3Qpv2VO+gJxT3zO057yoY/9/aUH9v2fP/6T5z/7737z1a/9ySc/6TP/+oXnP/tnbr2xudGnf2IU&#10;bvB9OqQ+MTdvIOUX6R9f/1pv++++vnNeD3v0Y/zmyitffSFmqZ3WBeYwySGUXoFVqyyaRoKsMq/2&#10;kiho1bUsxoWzpABV1Ivt8pITcXYTE5d1WwN+1u2ppsS2k5p2AAm1aJ4In42NjZENIpjlFFEi37iG&#10;St8AxfxFJpsl27zRQ4rK3TbkHS1zjLhPKLypSjI7DPd426539GK9c8DOOtsbJejWAgKFr62s1IUX&#10;rfsWyIm05xPREGLmmSZJTanWntCyeRfmYzhcoSB0scizkMO5wavRvE1G0M5NWutFq6urJqxbqYAy&#10;bTrrnh84wZY2MK8X8z3eTExN5W5zAl5GLQbB1OKQ7gE6cJhCxTUbX7e7qXd/wusuR25LlNifMpSP&#10;XX6VtUTg3nMMY3q3S1etCWMRCVvuFWRKL+W12Fl8963VS5zudQ4YeyY54qzS1In40wBbgWSzt0hU&#10;GLHesFYeShMTE5siu2NwLq2tAXzjV+CzsbHxptQnpDHcotUfWcX148eO0kYko0TdzMyOo0dv9tk1&#10;FBj09/VPT8+sreUkdaBPW+EM9A84ZiOxvksLZs2rXCTo7bJz59raGr5erzfwE+0cG6fi3sGDB4cU&#10;u6LZuApbMptM2DNRX3+fY4aRkXzZAXECHewRowKbNlRhWak4oLJGXrVWHWTghHstQRSB92iYFLvj&#10;0ZFRtBhRBIb63NzchIYBtnTyEmdEYgkTz7EH1bACS5wmYo+t7S3cLltbm/g5MjwiretoUExBLkew&#10;6JCntmvXbjNM7KCJQ6OR6IFSmfHh0uIi+hwtlLNeMDkxSafPZgtQhrG0SD4Yn4BFX/mPLQBrkrV4&#10;CzMfjz047vrwh6+LkxhXjdB8cwPRgjj0sUZCUUKQpX/714Of+0wmangTEZkeEdvYCVdXuuavW1n2&#10;gQ8uS2OEBCdc8aNHjuArjkjtO4Mx+el/nsf2y0uLzUYTvV1TVMNgqbI9IltKdNSNNyxe91Xm73/m&#10;2Q+9+yE1ejOJybmQ/0nOYDbZw8UnonB05CtkYFYQrVcJXZfUpUCuIhHkHOWOK0xDalFkMeU42nLo&#10;k9ViltZa7SRMBkqFMM//2hU8S4UUBZ2LffQtD7KwkzsykiKSC8gpa9s31gcciEOr0LBLbJY7DHPb&#10;BSkmdVQzg1022kwwo61tpqYla93pMl6knkFeiAwHKd8RRIDsqegccqgRNyOm94o27oYiesaHYa5v&#10;QpgeFwfCVqGZSj+kOFRsNRCiNdNG0JcGMWWwSZMZxthTkADE3moExYEOyczFKHcstzdklJeGNrca&#10;CXnb6OdWjmuzPKcdSFdadOo2uphiLOY4/f/svXmUJeldHRjbW/Lly/XlXlVZvW+SmtYILViAMAdJ&#10;BhmwpDECjbBl5tgeezy2x+eMz5kz+JyZAxxm7D8GPONZjC1b2GgQIGNsGZDUZkcIEAaklrqlVldV&#10;d1Xue77Mt8WLeHOXiNfVJWjBwVKXREWXUi9fxvLFF19E3N/vu7975eQO6C0aScoiRaDouF54weiF&#10;hwBTgtujfHguYZBbqxE/rxrlpcHUwNM/+i9+BEj3gx94/1/6K3/1Y7/98fbZ+eOPf2iMhG5efuT/&#10;+icWRLsFUt9Z7ixf7OWLlaWOhaWMRKmAprfRmSZPDazxEOtLtHjtwgW8WYeCXNRAUJGihWBPOG3N&#10;UjD8tEFDJJUAp4S7Ui82nKqIkUx/4EaDZdRRFJQizfZuIIKvFSkrPEkAPqoCx5rcWbAMsKGYEa3F&#10;aAdKrKLBQ/GRVeyfA7tQvLmEp5aQGymJDqRek3+EXUsM9NEDde2w4IiL1W1Hw8I2AlCy17t46dLO&#10;9rY5xwNlW+slC0XoKjPnGH1oHVznpE2hQVcALVk5zsIgTn8eyOTCFtZE5ELGJlXHMjvMut2eFNkM&#10;eS1s15PgsT3SLRc9J+2R5dVVModlWl6XajXpFo1GIF0/5iOlG20Rj3q94BM7M12QX6WrMIudS6DD&#10;MNqiK7Z3pvDw6ens3BzQlfPNPmvTylUJNxxVq4hMzk5PM4noZVIDtNui0YzpLh6KcTkt8AcuwF5n&#10;WtCSza3tleWldruHs8DRT6RnPKfA6eDwcLLRmJ2ZoagcYqGpaQtWHOzv6X2WbG7cwIUg2x7IEddL&#10;rJhf//Vfv/fee3ylTPJuTjbpeK8r0h/0Vy9cOD46xAcgxempadbqpSk+6EoxagLWxBtuWiQKXMoz&#10;DVqX8YlH0V9YILIs6+GGCSO6HsAoYCLGEtGGKEYYu1iBlt0Yn9XaGS3KAblJrDg6PGo0G4eHB4i+&#10;XGvLEHGAd3aOUwHywLYxS4drKfu5el7Y2k///ic+8dWvetXx8TGOBTQMOJsyBMKo7prZjw2BJk9l&#10;MGSa06effPJljzwykO0Nx7Ymo2yuSWrQVs9MlYn6BKIRAHESqaUjubC4SD3vbndxcUlMjyp6IAoF&#10;guV46RpWAOLDg0MP9YHwPW5zzqHEZI9YpwUbHh0e4MZEm30tcLJoKqKv6889xyt4euI0vDZMgKdx&#10;RjK67561SZGqLyzMtVo1RVnylBlq+oUDePPGDezKjHk8Vc7IfSLfBhcaQ8XCKZ7/wSMFQQJihtXZ&#10;Nd9uzduhGgkIrlJTthXwNFY9otkbo6CcVDGdg9RceYbIqy+0VAc5GCIZ5+lQjOogN/xi2ZvEmTOV&#10;Mlby9DwddgYkMOC74SjsplmaAbaSSK0PWUrsm3WHcS0aVeOwXgHQFHB0FTiAtRszGpz1VSAY1KI6&#10;JZS6WYrbSKodoyGALXFxXup04CjRIEuqvB+iZFTBPqXQTBAcjq0TidqlYC2Ki3jYJEyTqKZAQsRu&#10;KoEYDjOTnSf2q7GoiLXtSMNgH1KHpIfnLXYSTUR5lbrUo+p5OIGgLxpFcYHKiWazks4ui3InrUUy&#10;YV8DMffbvbQbVdwbsspifl3S3SSH4y2bxNmgx8sXFpWXeZZ5AiG0onhUJeDOkzCKn39dR5Wg2lQO&#10;Piu0QW6Cz3aev2mq4aUZm/1u17AYP/vf+a4Lqysf+NkP/2Er/8nFpAHcb/nmDij/ilw+f0KjfRPV&#10;/naB1GY5EwsKDXuu3y9RYhFbVQtmkau6u1uRNBtLBiWXBsxKpGjir1NhguMkcQKulVWDhobmXWQm&#10;B8uVmrnSLMMbsacJ1oIALc4umcozM5kUzYaSjEXDTo6OpqRHey5id0V5O+zqROxkg2A06VQYzpxa&#10;E0VMZuAseaVCBxMBhapYCoV4nzLHkajYVuKzVYTRJ4AVveIWF01N9vS96xqd3TeD3Gxge1sQHUxO&#10;xtrQwtKFkrcAqysLqVh8coLVQmWj3QO729t1Wm0XNiJFs1WYZTa5Y4NQrGjvjUTzpSXaE1YqNitR&#10;8VZo9ZWenEpMCHZu0i6JTuYR5I1GznTazNkU26o2cVNN8zBBxYltdpoEm51pFj+hkgnnoZ02qbbg&#10;IGWkm00z9VPJaBg6u3vHjtyeEnmRgUpds+euP/LwQ0KfpBUhMqnXOBeBAbCxuQWEWlO14rlmP9Cr&#10;+MNz159bWVl5+unPra2uDBQ87O3vX7p0CWOyqRUo5l2nFfbVa9eEy+cmKT/cNmmE/iNyM9nZ2hoM&#10;mHXG+jduXAduU2/0McJx1XD09fVLOztA7dFz169PTTW7vR72trW12Wgw6z+pLHIyMwMAh8AIKHBp&#10;aZnqlJ1zlfeRxxJQNZJp7L3dHUR+iNWwJgCr60HxMgZW3ti4AXx5ds6uM86+euWZugRbBO5HAO57&#10;e3vrly9j5LdaC/OyM8S5n7ZPgadxmrs72wiP8dpGbGD1mxEtk1Pcg7t7+5cvr2OnaAywL3kyEqip&#10;y5YFK6PNzAd3ey5wrAtGA6HW6ZIZy7qlYr1tnMvJ6Qnuuzr3Qz3wZhJP1WZcoIxNcKYZ0AuitWrF&#10;5arWGifWr1DaRbcky41xLERTeDrgMuF7h1UIXWyTbqK2AyEF+QWyR9/gJsXn4+Mj/OqpJKbMFxcR&#10;Y7j4wZgMDzOsY817nB0BWAy0ytgSl4/UMmkO4mbc3NwgFV6S5LcBoq5Qltgm3RHpvrRjGRXZYivR&#10;2a97NDYYCMd54eLXoFSPIIeZInr0AqSjCt1cgjyuUO4C4K+a0M9FWnXDUnYiUBY57acSr6ASc7lP&#10;80noJDjCUz8OscKgMyCc7Q+7Bx1sPTgfZP0MaH6In+KEEMcnhTdjROvBUHwPHkKihs7Hh7Lslhs5&#10;CyhlLGM9Eo7jsEDYqnEElg0rhVRgsYk9FjOg5KFdJAMlle12jl+KdH4lDFMSndGqOB8lVexqNOhS&#10;CVoMkCCuyJZR5osOXQoH8kocFsIn/B+CDZOoq4FjmyLSuYn3TD1vA3RVHpKyQq6IHBUKzRTWQtbM&#10;95AUCz3HwxEu/SR1/l6IoEf5rQbko9sDCb0Inv5jLa979Vd/4Cd+wnD5YG/3k088ic/f//0/8PiH&#10;PnQHUv9pWH7ro7/uqsTnIfV557aD1GTKnp/bsWysG52XEh9nsro4Pzm5WYi6dKygobSzhl7o/yev&#10;jYYYt1ass2e1oZu0KwZmI/SksMaEMsBNs2mE5yYBIZliYcSP9sSSnTZ7IRfCMJGaGWgpRlPOQkm7&#10;YxWQWdVrdm7OJh12SzHVoUZfkAmX/R0fHVkGmKQOnYJ3To6L6vlwUObpRcLG5m0Rr41QbRvu/bgM&#10;0W4R2rRqKjN/djqTTkwKVZtw4jyuTxMtNNom07rfpyJKjapjBpouorK6iPFrrh6zZ6FJIPaTOzo4&#10;iJUGrkm+w5vXFGbgPKrVm402NMmgRjJwEtJ10hpX2Un9uurbgpIL7gSzbcmLuAvbCpABz1lIcSzN&#10;5umO0kZnaDHgUkeC4DKVsLfz3DwRnb51Tl5koGL/999/36effGpubpaK5p0OIOD6pUuy6UkefOB+&#10;xGa0uOv1Zmdmz8/PPFAvXrgAoHTPPXfbDQQ9vLqyig36w8wTGoCP9vpZWly8tH55f4/5yKXlZel+&#10;dLc2N1sLLcDHZ648s9Bq4U45xJiRZA06cGdnB921uLAwOdlg6SFrTNOV5SXTYDa3tnsC1ji7Vmt+&#10;qjnVVlIcjQTS3dy4QWwnjA6k65kQjF58g1bVaxUAYgNWNMM84xPxcNpn7ZooTGgnQkdB9iHlY5KK&#10;09sFa1yFuUdHh+g32aSngCQnivTsWM5agGqt3WZmGgc18q5x2PdGPd5cVnRBWIsDAc5iJAPyzs7O&#10;aQgNpaRJmvgpBWeSiXACmHh/b++03V5ZXqbhTqU+MzO7s7ONB0hFVxYnfpQOsIenn/7s4iLl/6QC&#10;nvkq9HscTsDTONBUQUKLXZS5SA7PCfCCKTp27rQ3E8739OS40+kC825vb6HTcO2OxNEC/BUTaYBt&#10;LT69srr67NWrAPEE0IOCeuRkAZ4KQFToKxeB4MmAeGZ6ahqtOovPXLK8sLCIY83Nt16cofSlWmzl&#10;Z9LykH7j+ZBJ3Ci1jkeRlw1sxhdazUPu1vZWHMlosLTIDmkiOCqRd0RrGKDJYISHTD1J6knvpEeA&#10;q2rCtJfSF7DIExcuKqPQzoXMSbt9WTqUzF9WpKvFj8hUqohINBhS+yLLLBIn+600y+3DFVqWKA8G&#10;w0JIhKA1EtOB/4ZkSwdE/7RGifNEwlWpwLTSFkmNbS7Na3iW2rwQM2FsMJQhl6U/RgVBBa0tyNBD&#10;C1erb6oILkb1OBim7M+YKWMS0JNqTCI1Qq8hfc7ZGJZmRu5PNbt4v45GpFSHkuModQqdUZahOhqU&#10;2Q49LGS7NTdrGju6NRt2E0DqQsVFwuNZT4bk+S1Z6BEFWm7Jl31FIaq/+Xf/3ute92d++Ae/794H&#10;Hvjh//2H3vG2ouxyrCtyZ/nKXj5f0eVjt6HVC961eD/N4PUj3AachLepk7VGTq5QLKCeWA0WrCjo&#10;d6MRawdLfkIgXd5E/AoTlI38sEO8wU0UIX9a9dAC1EMzHyx5YbrFSIQHqqTpKARb8iKxoh8pvCqd&#10;DMT37UpOLhEpuatkuUkm+GA/ObOWA3kNutLOont+ow/LEkZ7wVg1Gev79TK/sHC4v2+7FtO7zVug&#10;VZ4wqKU5xgjYmfKx5IjL/oIyQxyXtIpcqiCFZYzKGV33Sey1uEjELK4FNrlw6RIN/xTSWKXOh+jK&#10;4zAq+eLm+1qd0EjaIJX06yQByDhrt6Whlo5dYNySvhwZ8zjGADg5OgpLYcS8lNyuquelM8UyxMIR&#10;RmGJc/k2uDF+7Uq12rEWL5w0QBwS5NIKtMi3G9CXm3ogTWtzxF98oGIEHh4eArACRJ6cnkw2GoCw&#10;GEBAnPjr0fFRRcyWSXmgmMrCyEes4l3JueAnCSGnJ3Eyz/f6YIBzcdJdYiDR1tZmtaC4ZMBnUntI&#10;ZKA4u0qYW8fhpqdngFM3NrdmZsj62FdGdlkTKXNz81euXmm3z+66vI5fgbMvr68jigT6b7VawKMc&#10;irq/MJqWV1YtRonell8mml8BLgfy7rd7sn+f0Gjv1+sTFCHpDyw+01dtqPXsNOw5v3FyfFSr1/qD&#10;/t7uXpzE6+uXsRV2C4iJ74lvhiysHHNI0ACXQlovxen2vf19Rm6TTYDO8845Qo7dneNpcY4zXVYg&#10;XQBNvOwRDLjx1NUm/O3hKMDWwL6TIkotr6yghTi1xcUl07CcOa7lNcBi4Gki9XIrNOjG9eu4dEDb&#10;OIW2EupNNqO6r2m+w4MDNAloAqBWj5ekQgHFKoYWsO/s3Dx6iA8l3jLDa1eurK6t7e3u+sZH/6Or&#10;5XmE4XNw2j4FLEFogXDCpZZoT1GmLD0fzqoN6JuDAdPWGR1R3SVBL6Fn5ovuGrz0gDquhckkzUiU&#10;PRYNN8uHqXLTY9gWFMoXAYnR9JStxrI4KawE46ocWiTuATxHSMpCulE8ERS+idacUEYWqLp31E27&#10;Azu5iFEhzelc7A6hOclZhP32yDaHzG3r8HSErxa0iZEE7/KKYK4U8XK5vkg6o6BpF2AxjgjBCfED&#10;Vu5lqnGXnB/gbKIWSmM7l5eL0jjDXK7pZkyHokyP8HCNRThBP8XShJYsYMaTJe9FNl4SBxz00mE3&#10;c11EkChe8XlleKgG0iglmI4qsSg1oSogpRGe8nuSZuLQvGo2IygNdwzQ+dLKrahdiGNjexW+j3VL&#10;aNhTachBBzESRf2pbBJ2Ae3xWBWHJrMaS2Bn8hdC6luz1C8dpr7Z1u7mz39cp8NHHrh/LOXxwCMv&#10;/9F/8SMA0+2f+MnXvfqr/8EP/K93UOad5baD1Hg5TQvOjmEfng9N6VokmvY15F2Qkp11G+qypuOL&#10;UjnaM83pV12KF4Zzc3OEuaIs453nsiq8+1PJG2NDTq+KyIE92w6GBiJy/rMXCd7iRs8WVssEGC0f&#10;0RCVwok9axoYGUcSRzMsY6ZNWNBKdlYUtjS1M9BOlpsn7YpMcyQs22xk7JIpk7adaEQLTei0ZIen&#10;44fiKNskGXujxYyEpT2zbI0LY8eJUozP59XVy9556xlNLnPuW0odsZKIFRUFdkph6bhU2zAZg7p4&#10;ZRHk2AHRmXjV3UcG1kZgbq1Tzi7JMpcd68zNz/ckiY3VbvZiVEIkd2Gicng1w1+fizvNOWYyVjVa&#10;BnJsMWXIkU+iWKVrYW+Z+1h/MFSbLfRR2ExKz8Q83T9swchZW13b29sF4onFk8HPTL4/uNwAdteu&#10;PYueRKs2NjYee+yV7dMTjrT+oNmav3jxEuBUJDfHOE4K4ngYAUsxqlQ0hRsBMAv7UfdW5udbwHNK&#10;uidyW+wDvUnesP7M1WsTCiPRgPvvvQeo2oHi5575nIF+QMm/2gMPrJ2w7C9aFF8IIxZD6dlnn23N&#10;z6/QVp2mj9Z/ZB0CDi12AX5dXbtg2RBKXzcax4LCwB9LS8sO9uqq0TQXAuAYX6IHstNT+87gSwFK&#10;zl3g3iIkPTzEtuuX70J/WNgH9zplHAdpvTUBCO4wcnEB+LsOgIutcuV30QlO5QLoG3YDbeCC7u7t&#10;3XvPvayblNyNNEAopcescJoCppMKq4syNmZH5NPpkgFVFT3j+PjYNO6VlVXcVhcuXOSZHh2urV2Y&#10;FtIFBO+dngA8Yye6U6pTU/Xz8zPRfCjocePGdcBuXHEMjIaGmXB2Dbi8LQXPnqR7AhWzYg9ofO/w&#10;aEYEMHQsVitM0ZdXMG4/u/sUHnETSWNne0sum1z8+PI8ksxAIyX+j8wheanfBrW40iTfA7gqjMWj&#10;6CFoJhegFGRTDZykPAyBVbFHfoUeEeR7DMcFgiPrVGATrMANgWeTgh1BVgRgdtygb+LuKLOXYJEE&#10;VYWfxDdwLLwTaP+SuT6y+IEBBripFGwhUz3CwzMrLBZJPtZDcTgYhgPJWkeRPFN4CkwDSzEwqlDH&#10;mtnc6ohejLRdiaSIXUDeAk3y5ILYWiXPs1AqpjuPcGpDQ95wiHYOMvkjSpEjpekMV05kul5oSvEx&#10;EQscsxgRf0oiWjmqJS7c5D8mqvNhn1KGOQnqqlZMXDBKQe6kcIjnKcf6q93g+SkJC7939EwV7axR&#10;QdzMHWapWROZI54IOqxcVCqbKH5k7cP8FgB9C4J+qQD1zcoewL5/kl3dwrT+829/xx1Sx53ltobU&#10;9heUJwKJH3gzhVKVNgWZ4M9sWi12To5UYzdWXjMYxTuzLtc6p0IPDw5ciRUr/+q6N4tyOIHq2X+n&#10;se0fjp8ALviTidQsPdQOmRydmrKOMjGxjmtHGKLPXs90bUNShwROn+N1yPq8wWBSmwPh1WwhLuRt&#10;brcz6K5yow/52VkmQOyktcUB8ScntIx4mL5NU7y251stQmE68FU9mW7tERwU4MZkcbve4HQbEmSg&#10;jOAkTezs9uIqPYuXWUAjl4FfoNovyvBJN2PsgMhLoKyqdQzHtuf2mgmk3Gc9CnOU7YJJdTzND3AF&#10;yRVb4I9ifMJ/TnsbV1kk0YJ6OC+ciDkhgV0ek4QXSGwBL45wsOGUNKppWKjMvZnT1ZKF4qR7kZ+m&#10;phzDiVj8e8N9vVSHLzZQgaI2bqCR65fWuz0SfKs16tAsLS9jb+guoDG09vT0dHlpaXdnB/28t7c5&#10;S1WQ/tlZW7YwlO6+sbGh+Y06QCGwI1WidfnQsEP6fhengzWvXLmK1ZYWF7HtyekpBl777Gxza3tp&#10;ceHg4PDqs89ZLLzVmgeqvvfee46Oj/EBfzXNCS0xWRnYFCgTgI9aewsLLHjNR4cnhwCvp9rtwsIi&#10;4PtwWJubozqHWeYArMsrK77u3OFE4xOf+P3L6+sSCYn6JW8BnXt2to8Ni+RlFGFXgIkH+wcIKh03&#10;AuKgf6xo7rkOJqrbbRyXMtdtmcuIPYWAAeD4tN1GGIDVrl67ig8lb4p330CE70STSDijmZlZD87d&#10;3R1VJTIwe+ZzT5PMfXqC7sVVm2xwBYzInZ2dRRcv9rqkjCaVs3NWRKAxvOV7XXnBdAG4C2UbxQ9o&#10;oVG15lV45/rhgzZ7V/aUUTA+4QeakgMZtsK5AEs7/UcDmp4E1wd9z+1cufIMetW34dqFix7nwOgO&#10;L0+Oj+ZbC6R7nZ5iKwSfJwoD5jTr8pK/DJjRjWuISgDNaDAYVaNKY3h+MOz1zScWL0D1dwWdQywN&#10;uqbI0TBXajsrtZcloEcqAgZXjU+WwIpwOfkb+UCIU3SLpFEJOgLNeS5+QlgkTX2NcRfzv9x1eyM5&#10;tuTJkFnqWpDUaYIoAWzujbocI97Yztryoa2Ee+BSyTAY9tMCglvTIwpF9Y5jkcbNzbB1+ZjD7SR9&#10;ah5z1QWDAcCtQLCII9JC1Z0yyqNcqtf0X8mc/K7GGXX3IpvIDKkcglcVCSmVasLMvbAum5FEoyJu&#10;8WxA0dtR6WwYGewrXBmmI8sPlpciCEWAYaY5K9wrme+uKiFPQZZ4TA8pakvF4qZJZmBREeXIPw9A&#10;32r18hINzi8xE8NZ8EceuP9PXul4Z/myWL7nHW+3Ssxnn7l2+2WpRdIwb8HufUGpO6FkW3VGmri4&#10;6ckyFOvD1W+B3v2UK45jw1zCcVkkskawdCFxzjIS9DTmYyZV88VOjpqPO2LhfwoY1Ov3M5GwjXrr&#10;4n6QM1BmhuzWMZBfho1FyCeuMb+IZnQEDakJqIwvnbRPThgqKJ02kniRs5UmBuBLamjo9A0o3bBq&#10;tah5wufF5WVCbUHwQogjjsXBpR6fTR9dR2i/cWesh8py+Us6uisp6+Su+RLGu4b1TumZnlEv7c0N&#10;Q72JpQydkicekld5LIzIUKScicZxD/b23MnOzRPii9GOM7I8NkINVxM6aW0mia+7ydBO4ddkpmjl&#10;xIZURBAh4EscfXlylVGNIhY715jn3Wg22ycnRGDKgteV87beCBnzEiOnv/309EiTG4GMYIaKK9o6&#10;9IsMVEdiS4tLADcVDUiAPLSBkxuMXrqAdzrWwCWDJyfHAL6A1Ht7u0C665cuuZD0rrsuh/Km+fjv&#10;/M6DDz6AcQVUzTra+sTC4qJFHgEN0ZiHHnygo3gSVwe7cmXn+qWLaMbR0TEG29zc7KycQdG2q1ev&#10;Yc8HBwcYkLVqDaMdyGJvfx/A3Yl8NAyHAL4Ejux2FTWdUgR9fn4ewHppadl9CNxmFu8QfTZI0euX&#10;1i+jVTduXF9bW+vr0gwzOpWgG0WiWCI/u3NubXXLV3e6naSSIHLRRERrRoWkhwf7QTDlaSVq5JHY&#10;cOIZBqyPEGVnZxvNALickvhg1Srgw5ILK2JSRY6MrYUWq/c2N4mMKwmaigYrDKuj1d6KpPAhblsq&#10;gu/t7uDDXZfvwunQb7KSGOnivmg2pxCHYTTig+v/Op1BIbbTmESMtLK6apMpdL6rKTzbgyiFAoVz&#10;8/t7e7hwFrdBlHt0eCjmdOeEYil1VTwP60znD+l8dNYG+MZR+IyamkZLmD6X76m6ZWp3e5vyhZXK&#10;yuqaqwKwFQMVegxR+sPcsJf+rVLQhIH7unl6PkrP8mxAfnA1CaMsDwNXDZpHp/tHMhp9fRlHhqSU&#10;XZO1YtJImJymM18gy5IwcGiOb/JSCYRpCeZoudWAiQsrXueqI2TGN6OKSMA87Rjt2TtwNBwMa3E9&#10;riXmk1D+ZxhnGDm9dNQRKjX52A4yYnUrXR1mdk6RM+IwzaoVGQpKllvlfaRwDHtDUS/sLGjtaj4e&#10;kzQJxG1mmnziedVt7pnm6Jk5FOMse0hzyTgA6AfUjnRc9UIFAVujghNnkp5p7FCViCSksKowdABA&#10;XRFjYLNoTPwguZzMkFGW38TGYUjDLPUoi3m9ZGqOnWf9NIr7eZywDyMZ94xkOWPFD8rn0dyc565+&#10;DT5PhTp7YZ569BVGpv5Dlj8umeTO8uW+jGOn1/3JuNRflJoYqynzlSZIZz6A6QrmG1h8yjen0Y9t&#10;BXNJ1FWUJyapQ6bZJkxjPwaphq01OTybOUBChdCe0ZgZF1YCjlXaSCFkZZGbkmo27Da92Nmjrj7g&#10;KJzwZc6JuIGqYWqqJbGNG9AYvF+nZPLiJSuNYKzgm4gxXDhsi4Nh3AnQxgBjetrKu10JBQbSmMNq&#10;6AH7RJqDMSGZvEixhOkilvmr6uj2aR8W1IKqOzzWfmjXIqjt5LdnA7CTuKSg9KSaZzq7KDpVK/pl&#10;2tW50CQaZjTvXjrc3+fUPznFk7Pz89M6BYt/W8rQE/EFWyaKCBlF8EBrXTdJiotqVduSVEvEe/F0&#10;BPaKZssbJTH/hxKBunBYYXtr81zWkvu7u770rCtNiHpd9GlaEbqXDpSKLnitBTfdKhdE/mELsO9C&#10;q4W30fb21jGF806A2ABGe/LltnzE6ckxRkcp9ty4eGENDWi1WgDHR8dHePc3VYwI4AjU9crHHlPa&#10;njbaAMEGXpcu34URtLK2VqvXNNC44FzuuryOpl5eX0dTz1lyynLYyUbj+o0NhBkzM9MTE/WNjQ2i&#10;bbqRUwAOu23Nz2s/XevsHh0ddgVesWcLftdkPCQ6PfPiu7s7jckGxi1rBJW+RR+jA/HXe++7H410&#10;Hho/19Yu4ERYnCchOWvY2ScIiLBIzUbUzHnu2WtYDXDZ8xIYNriznrv+nNTrENHlaOrs7Cyuy8rK&#10;Kgbc9taW9XBw9kT2w4JehZvF+WY9H1gHDJieJIwhebudn4nJvRup1E/lrfw/3Eq+uGeUY+/jT9bq&#10;OTw8wJ9wCkDbB/sHaCoGOfbf7/XxJRkp9YndnW1seLC/35D6BzZ3RQe9Jwd9a9QAVbcWFqyXb1YS&#10;bXQ6HbK67UI/GGCQoG8Rfqhd1DPBT7QkiiPWRGa5MTRuQNxK2hsG8qmEunu4O9CA565d66sYlNEO&#10;s+O1l/ylkqedYe8A//L+8WiI0UIURnZyWHJ5lUmlB18SFolOJZKBqulZ4uy1BOBoZzhRSepV/4uq&#10;FeA8OqTgkZjEeECHLroT7QF/IvOBaxJlAq0CLaYIrjsDXDgj9ZHq8NCYqBLF9SSeiJ0UL/PrWpi3&#10;jisTlcpklUQLFSYGhdUgH5KS6kuHnZS6Ip2BUXufUiGFvyP5GoMy263aRP5LaW0DID7sprRFJNpG&#10;Vw3S8yEF8jC48Cw/G6Qdjnz2UiXG+yYIy35LZImDyIHk7yiuxNXJWn26Vp2qVZrVarNWnUT/FOLZ&#10;QaGhrW5U7j8QpYRmkObSFG6VBaGa3SjWh4sMGQ+U3jSmjrP8m2LVKaOQjIFIoVTNb4bYQ5RMJNWp&#10;qDIZyXo+Sl5gN6t6xuDmf/kd8HVnubN8ibPUhXmhHMIJ/lRyZAViK2AEpsmK08zkqHQhDK8j5Ymt&#10;YoZXVy5oa4vEQORXTtHiXVW+6gB9THceW5wYe9n9m0aAzaaZwYFsBWOVGDK7rKlcc6ldDGcUTn0r&#10;HcXSeHaeM1x2nZw9R1KlqCn3Ua3itTlWlhiKtWLysSU4jDv9bh6TvIfiAVu9u6/NcYLGhVWV5Rmm&#10;kDMq5UHyWM7PqWEibrHTqzgpCzw7++55bRO1Dw8OnJO29oW89gbY6+raBZcwIn6wD4tz3lZQsX52&#10;Jo6nSwaroonbp4YItVqld8xY9luVo/Sp1tW0kbuBncX7xsHG2DrRZHGzO1yO5gbb27Kq7jIV2/MY&#10;zvr7fN0GS+w5XiIXSJC9Jvln/9XFnR6BLy6iZ34OwGjKF2nWrDeH+DToHx0e4ABAq0B1njZBJLK1&#10;vYX933fvfQ5gsNrl9cvkRsfR5tYmddPbp7g6qoGrqJYuMilia2PDpic729s0XqFCXO2zT38OGHpt&#10;dYXUR2H0nZ2dSxfWyIGRRWLOssKm6d1b29s7u7sXL1wECsSowD6JJqnZ1zR5V6HUtBkmtEepVefm&#10;WyfHR+3TE/x69cqVS5fW0YAFEUgwBp2jJWt8sgmACzgL8EpEOzlJAvf2tqXHaffTWmiftefm5vBX&#10;3oaNSfwKkC2PmwEg7tVrV3HhcF4PPfTQ0dEROl8FfwUXi9TtiYks4kWhqWqDEi7TjPciAHfGgVTj&#10;qQNFeSIF2PTo8AjtNMsCeDeejDxVwkw5CVG1q1eeweFw+qtra1gBV8hzNeuX7wLwtRl7a6GFm37/&#10;dG9+vmVlGIwQMo4mJ3FGuLkYmzFfzHAO/4DF0YzqVNXzRbiUk5NNz/BsXL+OhgEWOy61MXvl8BBj&#10;cJ6dfOxSYHwAjEbcOeRYTjsqmfAcnUxMJ69ff05BaMU1D/ZrpEv88oqj3Jc+SQ1omZ6PVK8m7xBR&#10;py0iwTKBkVIwxp4jJ52twxxSbC+QN59LD4l6yfQg1o0FAAnDWQaXDW3CcnMe1DYr9DUcBpmeLcmw&#10;kg0K/bawEOjgPlRjp+ZQJq9wKafWnb3ORwXojIRBlXKWn3kglD+KpYnBnY4GGfB6QiBbiYGZo1Is&#10;LxN07qU4uv0YLRfoOQQiZqmi5Cz+G/Xb/fC85JeERQJd9IowyomhR1k0svyIiNCjsKhxjG1KX40R&#10;QlA1T8QSovxempumQvZJGNSoo1dIX8loPDfmLrk3/hlGYxWOUKRz7CqNJMcdV6mLGldrIbUR80Ie&#10;Eag6GpL1wm7CAz+hojXhe0VP68GtxI8Xcj1GwegObLqz3Fm+pJAad7ZzotYhtmLGhIjUroHjOqKW&#10;2uub5tgWG1ahoXXczEnAS5TqsEkCqMqKPaErOgwfHk7rnYQDTcm9z4pshteGgDKoo1CXVyDRwtOO&#10;ehvgiU/+iagCxriU2er3sRpehK5HLDRAxOgwvp9sNBaXl68+8wzhpngOgBpT8m8bA75Aan0GjtZx&#10;awuGOsvu9Lzlukz5cA7e2heudxxbtYVyFHf+1RbigMUGwX6Ku/DRM9fjYCAp9UawT2YHlaltGMer&#10;Gad6hVuvw2wNczMMTVxJOXaxSSQR3Tkv9M9da2h6NFaQO3fPzG9sznClUhmenZlOarsfS3nYExG7&#10;tcB2IVIu7+uZuTmAxGppPM5oqpQmxGqG3caLNy8eG+5nklyPjsYpq3Nd1iT5AsMb54KArdvt2Hsc&#10;AAudInFi0h4Ai29cv44TNLNieWmJF11ka3Tp7s42qw9rdfz1kYcfcUre3UiGtYIEqUOk2BWFEeIY&#10;EBCQnanNavX+++4FlE8qSWEq1O9funjR1bF3X16vEtAfT0jZDRBwZnoaP08J2V19y9gDH4FcO1Io&#10;Pzk9tQT4RGMi6jAAA57GGS0uLmHfd919N3oaX6LnGRGJvYMrVZO6C97WZ6T7Z/OteQspLi2R+LG0&#10;vLK/t4vWrl24iKtAme2rVyflQCRifep5GwB9amKenQFPS+QkPFMlH6XNeRtGAMH0IT87W79EU3G6&#10;LNWq/V4xnHr9HoCpxRAvX77r6PBw7cIF74RYPBvqZKu7uzvYtjHRuHL1yoW1NewQdwoiH5f98clQ&#10;Jwea2oV4AsTxxETDYia4Ug2JhZ8qBY7bB21mWEIZx8jq7Eb/HsPOCOCympZm7ZfOOWMYlzASY3GS&#10;Ibf8Nm4jlxwwkS+aGdZB4GpD0/Pzs9bCom/8hx5+pM0JkO58a0HJ+MS0eARaQSlD+ZKD6sKBmqlJ&#10;pT3TYWGTjSdhwlaaHk1gKsU6EazFRCA0ZDpV+hKU89CDXcV+sgQUiaECWBvGwHld4V0CtjA0aBZg&#10;5BMhH1XjyoiV6On5oMyLF1lZ06AjWYbLbKUwo8kLCRKJaKeF3HUgVRAeSC6Jocy9RyzjY50kNh8O&#10;6OkSpxStG4UFpM4HVrbOw9L8JTRidgyREIuyMjIpU+BBWcSXi38thZC8yBOPSl6h+pbGjFFQKfBx&#10;tVmrzzVUVkieSXAqafY+RjPZ3kwZxwXNmv2Mf0LrPuWS156PKR/M31eLFXJGLnlSZQKbRGraGVcK&#10;FrX7PcNzJs3VuaxGxeXGClQCGYVhfAvNI8tvgdR/KpY7XOo/bcttzaXGA8kobai3nQ0UhtK2I7Pz&#10;6AhvODMTzpQGTmXRZw9FK8pFQoiZCg2d+q1InoJuF0rKzrVaROFCaZl4rgNlcF1FN04OkZKrKr3E&#10;cEd5aKtAMA9MobFC7dgOJnRGlAV3Mj2dKv9K1Kt6Pnus2L+wtbBAvWedGqXrJIPtRuJVrRdDHMiS&#10;hglaMTfsopeVJogm0bqSslbmhgPh4zNRHYYyx7EQBwkzIjOI+XDuh7TFQCxagjPqKvntkr5UpXWm&#10;PpsIYdDAyfGDAx/dPHWABuzWGMirWf45lbaGe2Z/d7cuuxy7OZpjPWb1nO/tORdeal/EJqiYQU6W&#10;QxevT86DewLBjI7iYS0hag8Pv3rQY+4o1yxmzp0rGDP692U1r2asXY2jAIqZ9StJir4lGifk9P4i&#10;AxUtTDSE0kE6O0OdB9aGds77A0YCQEUPP/IyC7Nc0KVHq9bvuitRBSd6cndnB1dvSIYygXKVuJ/j&#10;a3Fp2YItjluak03sAciJbkEZRgXz4u32KT0C26e+EGh8LJmMWCPt7Kz96Ctejr25WuCee+/DN1PN&#10;KQN39DB18TjhwZkElQDWNH9SxU7QjOlpysndfc+9R0eHAKzK1vfO2qc408PDg4uX1q888zkgPAQh&#10;RnX0VYkijGcGD+1TlUhKskNFDujJQTowcbmwpj/Yd+Ah8b6hk/oqtWwD9QIBy0i8vk/LwDrrBfPR&#10;2uoaPmD/rYVWv9enlEc+ooqc9EkQpu5sbR3s783OzQM9o4cXFpfQORidWBk7x25xXUQQX5J5eAU3&#10;gGhdbfyKnusqclaos0O/nnrdc0SOc/alf8faWaltm0zly2Ti03hoWWbb1uKI9FyJi8NZ62a+RcI3&#10;BtX8wsLWxobmHGJ0Iw2qdLdyLgjR9dISBufs/Pzh/v6oVA41cxrDA2PVWj2JJlsu3333nnhNL/lL&#10;pTJ1sb7w8OD02rB7kFHrIzNijqRQ6hMpDMlTFheqti8uAB85x2HWY76ZpOIwDagagvs6w1Ci2cqo&#10;SisZmpqIBsFE7/mQVSqjMRuYPinWCRnmaTe10YmJDX5iMDSNCsPDkfT18jSWSHYhLaLc+sjehzEJ&#10;GPQaJE7tD0fDzHSKSOAYoDNKciV2R/2hkH1IiWuKZHfSbJDZz0UUlygsc0UVJTo8QafZWAtzl3h6&#10;pGpKKV6Pqk7YZ/nAPO6iNpPSGxHp49WpeoXG5ty2ItHrwdkg3RwYxFvkJBBLm+c+pFBH0Y6iGJRn&#10;WrQTa9XiwhlHwDkyS4f9XSrJSEHPhY4jk0iErUfRIIgnBLbJCfk898TRrVzq8A6X+s7yFbj85+JS&#10;f1EgdVFOYbFkQUbASoCrhC/7abxXgErPNbvtmXGzbGdmZiyp4UK9ngTUnGwmpiw9TaiUJ8RmPWO8&#10;w+bm5vDZULWq6V2WK1mCA8cVLIsqFddEWjLMm1N+ROWAmlCu2galUpKATVeYUAGl4aDr+aZEJqYs&#10;htKQVpg+V3rVEJk8chFIpCyWF2wKxQlOr5KRol2Z9Iydd1XFWEQXpWyzATSJrDKYsHgfAJlzaTan&#10;5Gdxpl0XaJFs0g+aTSfOSYYR2giU6+2KCOG4xclm+3TQrVC25EartnFBe0wscfHWQASVufn5jubN&#10;rTFSAHe51djqBVsZsruFRfpNFaVsoVJ61gT0CmjzkWgqgWTysFsDfRyRvjkTE051u8QzJX2l4/2j&#10;bVMyNMGGwDpYeYaq0pnjDbsIvXii2kWfU/TrGR4dHfX6JC1Yf9Da2Diju+6+e3llZXl5ua6lI6ns&#10;/f19HJEJ3eXlvb09tP+0faqcen98Xp/9zFMYxuhd5WjbYmgwMez0/NTU9ESDUyj7B/sFKZ/+JNm8&#10;XD8QpOEok5P80kPaPYZ7ZOPGdfS3oW0i5g+gNAtnyV9n4nMoMyAqMSOQq1RFLhqIjs9NsH/08f0P&#10;PFhOzhD6OASqkMbTx/k1GhMIKgBtgYBZHThI0TOIG3Dp8SV+dW6e6ubyiCF/WqgRd2JbRCy0BNC2&#10;Xudud3Z2HnzwQZzv3u4OukIjZAI78Wk2w+jkGP23D/jRWljc3NhAYLC5teUJpVYrsZs3kPcxdbLr&#10;clvkYHQwc6yoslZlRGG2Ca5LIRypBc0oqBeyMrWf6KFMEDGiZFgzGEtMUudbEh84Is6xLXjNNZtN&#10;SgHK+wmbR8oFLK2sAEfiXqDMoj4gzseZ3Pfgg1EZHLJ4V5fjSAwluuQ0Jp0OtypfQ7f8wuLiF5xR&#10;+RIsxI6AYM01IL7e0bP5oJ0NctcgSqVuVMIwcotV3CkSRp6XotXSy6eARDa2QySUrMrSPJa+W1wV&#10;CxuBclSbAWDt5EcE0AWTQbhUCW+mvSsNfqDShZgPudgmQpBRXKuQl1xkiwumNVPeoarssF5cuA6O&#10;CcckGWd6rMZkcqjiMHPeNgzNGyHOpth2KosZi35Q8W5kTB+ak53lIZ4xrvFObjaO1HslKmoTVZpY&#10;5KhHwZinEamTwkiFidoiCniCo8ooDqdqnSTKhnpgsqtGpsREcVQyKoVn8ZM62QxjRmPZbMp9B5Y6&#10;VSYlEPEm0CdLG8ZhmWbmHIJcHSUP0hmqdpe2Ptiw0rwlJ32rBsgd3sed5c7ypYbUpUU2CbsC1k4D&#10;G7biBcOKw1qtL9qGC8gsD4cXXk/Yq6vCOCErIiqABktWG5ViQz8BC60PfR7ru5nhYE++rLSqduEU&#10;awFV70iZMAlpmX1h3QZ/dmZ9WtVFlEiTRlthHChwDFzojGksBTGSLszKFMJl6lqVfGi5IwfAdCPX&#10;qDQfcf6eM8tlZssu6NYqMbMlUREeQMZAshj4bFNGa48YcHe7HTwDXeFXpPO1Wz/IzR8FsMYL23pn&#10;YcmW7kjPBEff39v1Qx+ttzY2PljhAftfv3wZ2NEnSL9xyTw7cW7I4swfDs0JBAnqmYKyuLzclmCf&#10;YQ1dfkphu7YoCtiV60FdukpvatFOfB0ragO5yBIeMey2zbvb4FrG2fl5c7snNY/vCk5T2GkXPzt7&#10;Kvrvi4xScgbOzoBTF5aWLGpGYyCB+/mFBQDEi5cutQCdFc7hEBtiRZ+J1mKLop50HrGy05n9oO/E&#10;PLAmxoT58XhHHp/QwnBmZhbY1DEDrtre7i62euCBB3rdHkun5ArpQj1A6bULF81EB87zuT9z5ZmW&#10;KvMuXLgIKHl4dLi4uHjX3fe46BOY/vDwsDnZdE0hjkVBusbs9vYWhSnm59GcbofA8WB/H92+urqG&#10;pmIrnDJWDqQWgg8IEqyiLXm4YnbCoQvOhcWvgxTQ0G/uqi5NQ2EeThthSVW1tqcUzx5ONls729tr&#10;a2u8uVLcZdNn7VPgadzWOGX8t7i4BDDt8ABYmQJ5w3R2lponiG1OjtFtR9a9RmCLM8U3wPT1Gtkv&#10;+LCysuo4HHEmehKXz1M6WxsbK2trszL6lo4189y4C64+84zj1SUx3TH4O7K7ryoSRjfidvM9iNa2&#10;FqasxoOex3gWZB9gQB4NBnygKeB2CsDZa5wp/qH3HDJ5hFsO0lgL3yyvrCp+7ujODdHJCpIn/Ih4&#10;yV8G6fle//hzQNJkVGd9qT6T2JsNCDoLNYwBC+CIjZObmizqBRG2lfPyUjmC8I1oNbItX9gj64P4&#10;VKwMPLLCkf1QmA9Pc+tY87VUq9ishKnvkVLBRJ4StZAxCgsQawkgdaVuQyvSpkmfCFRUSV5HQhfu&#10;WELMeFj18IgZ6obimqPS1lHyI0awYW7Ua44HsasMzEd5TBILSdg4brVZTZhalnJHaqPIwk/RFJSg&#10;4IuoS5RIZmPCAokW6W2BY2XWXXnJoZT1srSbYmWK7g0oaF0QSMYqK8NAVA2q2vlYxTmIlZLL69H8&#10;DhPOnTTHUKZDpHB0ng2txmJ9vrCgd+PUh2F1KkrCF9iblwD6j5ilPj7c/9H/+4dPj0/e9df+5l33&#10;P3QHWt1Z7kDq/3x4mk80ClBQ4Fms4rHruKqUIsCxSZk4UCDCxX9KhZ6oQCoTDKrKrryj/GuF+baK&#10;maZSsMr2dnaAY44ODqZkTew3lmexa7LMsGk5mQylOLEtsoFojNdts4J3sNkdZp6gzRINGFrcbaz1&#10;Nk55Oh9seI1v8BoGyDg5OTGmHFarDQFffKZoifCfTQ0zkaptG34u0TcmxoSwEy1OihusE0FKeW1c&#10;b+fIxF6MskRmqt5rWpbLgs2Byv6MwGqqxXQY44fyGG3bmF1OKLUxxO9ouoB+6SJsYNvNjQ2Z8CW2&#10;YolLHRWm3oXO7TJjMRa3n7lkXR13kSWlTXf2udu8w0qCBS1Ev+KMgNo3N25MT8+gh6ZK7cW8XAKJ&#10;B7uCLZBWyUCJZF8FY/dQTHEztn3oLzifPj1NaTk02IdwzWtbMJ3WP4PBtWvXrP1nuzLAJod2+Oy6&#10;Uks+WynCvjCWGgyk9mg+xpTOultqq6Hlm1ubOOIyYg/VwAEaohm1ecL3vM5mAzJaqdCkHRuMWz6l&#10;TUnsimWed3a2K5QSiC2Do7mUIQ5UraB/KC5eq1InA5/xpekxnvzZ3NyYmZ6Zak6dSrEGY8jkY3Sp&#10;53NwEx3g/mpOHZ8fSk1v3oP8+PhoUj2MEwEqlQDlAMfImFRu4UDbW1uthRb+urW5ceHiJWkw1ymc&#10;l2ckacQJAOXF9XU0RpLM875YHpysOxTpKJBFeVM3l2+6/b09fDPF3hucnhwDjls6GijcfquUMO+c&#10;A6pjAOzubGMgFWro9QnHfri1rYzeloUNe7KNAG/K82noFjOppAQfiwzdn5qaHiMh7O3pz3xm9cKF&#10;w32GAdT/waNGMaEHM/X4hNGxycnJMU7Wki/FfJcoNHTc3Nlh2YPEQ3ybuPT2JX8ZqDzxbJQNxKV2&#10;QlKib4ogZM3tjHJOFsFIOWCzr83jSpm1DQkBY1a1OWVLB+9RPigQue6wmBSNtM98MIHjiNTkMGBp&#10;Hh0Hh2mH1cJJJQJoTuxzPiq9Cy3uUU0K6Q9ZqEQVVSdmgL7RoJtm0pMRt5i36Yj2u1ThyNKYhZdK&#10;61pq2onqTGeUF17rqn6Mcko7CzBj/8TQ9vSdrk/MN8wnGcvtPS/UXQDcQHrdDj8kp823YWSqxfOl&#10;lsS0wXCQh7F0rzPZmme5LCETdj/F9XJa1TB6iUbVUZQzMCkZ5MwvFzlsFy0OgciDqM/mx7VY/u+s&#10;L82ow52GYZ/nSMzNt2lxcVkYXefatemoOmUjeiqBvABSj/LRH4lL/Re/+Y0rS4ura6vf/ufe9DM/&#10;/+Evd1T9d//a9+Dn3Xff/fmG1XeWr8jlh3/w+65evYoPmzt7tx2kRvBtFGhOs0GY1S0qZcaXMEik&#10;WKNG6kBLg8KadKzYE4Eh0fvJJizG5eQ0Kw/qyrxAEnjGMWb3mtDsFxsQD3BGqgMZk03IwBkABVvx&#10;rSZlaCfIY+k/WD8uoFJvZrWQ9sGB65lil+6J+c2shuZtsfLi0pLL72xtaOk955XNC3ck4Bytqc/2&#10;lHGq2IjTuiJjMjGgjzuTuijKnvelq220Zy5Hbo9um4SXzuSDkhjjU8aXY4+Yqvx02KuSQ3ECuKAG&#10;aqLA0odOJFNKT9lr63KMExhG/26bDXTisnrS35uZalEUHHROMUYm8ox9cwzEg0IwqtAGxikfHhwA&#10;UVlI0fR6Y8q+flI7RZY3PkomOfNZJSYtAsjpfkET2++54HX4olYvTLcPmXI7PzsHMGWWNB2eiytP&#10;6Jam+/LTtshDjTp0fXQBEJWJ7Lg0OCi+P9jfp1wgcNv5+Q5dx6OV1dUb15+jG3YfDc6kL5G4DtKJ&#10;fJzI+qVLJUclE+AjDN3Z2ur1e3KXo+D6wsLi8dFhqimaJskPxzacf+bK1a969NFUaBLrY4ebm5vL&#10;S8uIleaYnaVYHz5Ua9UJajkP9/f3gNrRsTgWkOLVa9fuvuuug4P9VmshJnknwfr00FaICLCrkKze&#10;WljkiNXUDfaIW2++1bIaurgxPZcemt+SaBOahE8QwU/PTPQomjk0JQmdOY9gFfeazFOVeKZQDPkS&#10;8/MsWOz3sBWGPY4+PTXtcX6i9O38fAstkLZ3VybkiCoRR53YR+ny3fcc7O+pQhH3ZkFn8lRMXVfN&#10;TwPWHGtEufEYIVMyYjTzHn9iAl6TV+jesTAOD9rrbd64YcFNXJQnn/gkfmIFJ+N9z/piWXsevYU4&#10;Bx2L7yuquPUtYzNzPCgWFhcthmPtPw+k20FEjxWEUZXuH6znS2Wl50q4Mv9KVgZVLeQAIp2NgudX&#10;OJDnlOzICxoEgXdAbkasjO+Q/iRZ/7SskcuLejl5uFg0mqbc8iphzDxRNRxnGyQOLfW98PnUwKhw&#10;bCmQf4hjJTVxnYfdtNjQFYQjVehRkjnPCK9JYuGuh1lQIbc5H4Z0Tyz8acrML1kwEfB0pV4xubna&#10;rFYmKqQs84kzsmMiawH7w7wUJwmtJK08RR4VRSOjvIgoQotVR9SqprIHuyQowb2cbiQsaDYLwTGD&#10;vdyC08bxzN9TqyMQ7SYZykmxqCJkyWLAeKNE/DmffklRlcipFfVYMrKTuWOUMKpTpsTXV3MBL3iV&#10;fx6XOv+DQPXv/uav4ee/+vcf5i9//S//u5/4sb/9P33flzXA+qY3vxk/x77ld5av+OU1f+b19z7w&#10;AD585Bd/+bbMUqtYrSf1CatnjCvtgFfw1mTRj9gOWIeOKmXClUzoet21ZblgkzGfsUgoMVr7ZgeS&#10;u/LEmV+ZhQ2hUs7YA8sQ6cB8Yh4q352AIyJAZ0pfYZmemYkkaG3oP7+wsL+769qyWKyPE9kQ+jVs&#10;ZYNzUUF61tiOKf7VbrddiOayQscJM3NzJmo7qWx6g/GQVXXxysdLFxjlytNPO67gHuzVoqRXMWss&#10;rTfAydiVUnJ+wYaGvy7vc7LWmfVUsipW5LDyoAknwkWpwa4V/dxdZFko32bKu2e3ralneGqCSqF1&#10;ILJEoio8u9igJV1xZvwWQbdbZhu7IvNH2UHztl28OGZWmL2KFqLxx4eHjqBMM8hLfUNre5s1ZMq7&#10;f7UcIRqMnVuU0BTqnuTMWKtXwu4XF1LwsMHJTjYmk0oCgJjXCoTkOZORAFMuU7ejg4PQVbNZBgwN&#10;fAn4OyOrSBcGpOngYP+AVy0ffe7pzx4eHS+vrAzl9Mh0ZrWCEIxWQbOztis32R07n52bRwS2tblp&#10;32zcAgsLC1V1Tk/Of+lZ225E9Pxj8cD8ww/L+UX0a/QqANy999wLdIsI6PDwYGl5GRgZwxh77nTO&#10;Of3CCRZ01IQZUK997eu69A+iosWcmPrTUpsGggeqlgk3sTigal+EHJwjuoii3aIXO34DvsegARA/&#10;FAhGO32PIBRF12HNS+vrQMk10bzE74zRwpoYSiZQ1Sfq1lM/OR7YbNXxJx4gtaTGKsbJJjoWvXdy&#10;coyTwj73dnfQzxcucc8WBd/e3FQRBRvcWuC9QB2SS+ssnJDVqLP7LhG+/uyzQO11FRtY04MVjdvb&#10;1thBoO4BY9kfjLGtzQ2zYk6OjxYWl9BdFCYi1j9GFIFxKl2UvdPTE7x9canxZMNAunzX3S6CdACJ&#10;AWl/KI9ezz4NNSrsBaPHQvrSZ6kJyTL5gYsPUBiLOEnMlHMkYnJBnx7J+cU4LiiI1NSpSCKjWIPC&#10;MBqLYhQKFVKYoKR6UPIlCrdCZ6LFM67V8byoKHFeai1nudB5aX0SyOW7lphIHSgRTu4HadBifsuy&#10;JrQEXmZV6qKEkaeZj5tU6gfxmZOLuIynbRRU2EJg9EqtQoxL5RpZqJDirJRz5qhATBU7FQaFlYzF&#10;ucMRcS9dW6hJyGS8KRwU/QjVF3lhf8jEvzBxxtwIzdujpKBuE1vHBYsdwN1TjXFAu5nR2OJRNHec&#10;EUIFvidqdNiR0XokHrx8fws394By/lmk4ISli6FN1WVQrqtm1vULiB8vFPwIRn/QbMqvPv6hVz5W&#10;FHV9zdd/w7/58R//cgdYdyzK/7QtX/OGb/SH7//+H7jtIHUgUxXghqpED6x/Z55ATW8RJqjsxCG6&#10;s8vOXOU21kmwAXVFVAqmysSEzpXlsgjDGG4CLmBveIvbUrjT7bqarcgQC5E7ixyU5k+meZhYnAp6&#10;4jPeeZsbG5KbnR+oNo6A2yYmwqOADpYQsfSe2NOkozA5Ldtw8r81+T4SYsDmAzEvTVYZZ46dbXXW&#10;fGtjQ/Vnh3PzrUxs2rrhslL7VDpTCZ1ztFTY0G6t+V24QAv1usoQ+7cHe1W0kIFKsiyvyy7to0uT&#10;cbLZoAHIzGQVVohq5roQtHb5JhqsK2WuuaG85b27CgmsV1gTad7RQrfbMZjQPDGDhLqS4ibjGnWN&#10;ZbydsxyI8+oUkZisCioULUxIIcHSJZ7fcMVnwarXZEhW1uoBuLiRZwpyjGBeZJTWxd5hiZgKPVNh&#10;Vhec4exw0U+Pj/GNlVLQ7APxQ3wKmnIpgoezMATkmp6ZxbBn4l9IwnWcnjYF5D06OiwmExBhquhz&#10;dnYO8Bdj4PT0GlDylStX7ybsDpaXV+QKPtjf258Vk8S1gOYJoLX7+3sA3wnCpIyGgo7H0CSEnVjt&#10;3vvub7dP6T2+vIKu8we0pH2GYZAZHHv40ReT9ocSB0sql9Yv2z2UxIndHSDamdk5BVGDne1tbKWw&#10;rStKzIy4NxWxgZl+9vjZ2dkGmrS0IvZ57eqVtQsXNNgKNvw8+6TD4sIaHRDJwA664nYnDpDQgNW1&#10;tY607rhOc0rCkR10INAwmSGzJK5wzXq9qRTyN3zDg/NzCNfj566PPvWpI/QGOmdvd9cxVXOq8drX&#10;tKanBrVa9amnk3RwN/rE/e+IenGx9q1vaZ2d905OK5/4xHNxUnO06efJEm3Y9wPb97CwOMUm9kt3&#10;mSO5HCIIHR7sLy4tr164gBsTtzOAOIPYwWBSHCd3I+JnbILPU4qdpmZm5lotqx4p4nqpF+C+4WCU&#10;DfK0P5LHilEjkKXV3Fhcx2nEzJiSZOJMJGnzCAAoJ5Jx/jiukyDhP1njx7F0iCdQHAVpWLCEhdQl&#10;Xc01aG9eUZpWieGRcrr4kA2EMu0STnp1QVkuQH9W5IJFhrYmtL7pS2p6SM5wIfmHBtvguyS0BAWg&#10;H9GtJhhVGtpclYDOGdv6sVKvUJKvVNF2KptpZOwkKuX8cEZJVKb8KYdCfB+yv8JsWPAodNb5MIzS&#10;vGTiFXlkJ7PVRXLAiSQSYo921272h3Ypj6yMcpNUH1qCy1SdrFqrOxTvBQibOXWePOUemf4Pi8lB&#10;zkgkdZJwysgmGA70+B3eSvzIvzCX+vT4xM8ELLPzuJvObmfw9Mav/Zq/89//3TFofvu3vOnnP/KL&#10;/vyKlz/8JdP6eN0rH/0SHOvOUb7EyxdHl1oZtVwp1Zo8+fwKMXSOBQW8msHQuUrE8MFOh2YjmLhc&#10;FRtBaaoTyyQ3pb5nVTXv0456TETFMWBQQ2JzzA1L9WxQupBwz1WiAPJWpQ1iCMjptkqFOSShWJct&#10;BhaaFa3TeslmmlbkREjutcgVJF0I6ywv0D9iXENpHoURZEEwUMbdf8Jbmc7GKr50OSbQlcnWJpVW&#10;ZJWSCOdR+FkJXRcCmubh5L0BunU2LCPYleWb4TulUfQqw4kAYeB7U6XHaie5NrfAhdX3xi1kTlpE&#10;4ZhVa6dT4nKcn5+NJTXs7j4oM+VWj54TtDo/t7JvLRR73jMMFg8xj6UrWb3QrgdKqBtVu6/wYXll&#10;BZd7IAr7sSC+wyFnNB02WOrbMw/O4vvUsEOgFqyAk31xnxcsx1iOjk5PTyyr4qrHKfmYdM4L/W8g&#10;KgQJiAt3trZKF6HEzp2NxqRp3CbsXr3yjDA91RDQtoWFRQDT6alp9DYtAGm5QFHr6zdurKysYKwC&#10;ZM8pP40XNzXypujhcnSMM+489OADRG+CyNeevTZRr9Ngr1o7UZnj4uLS1tbm0tJylks8RDRroFAL&#10;iUirhK7duF40rtf0DvrTlp8sf0xigHL7JtJbx8JyMivpSqsRp+BmG8F3hWjFaqhJ6XnCZiXG07g/&#10;BrKJwTrAlK6gsN/ny17xKPbpe9nhE3pMye/9Wq2OBuPa4dd2ClQ6U1HVKYkRnXMcoipBQIe1pmNh&#10;7FU11C3viEu8vDLzzrdea829r7icrw3af+6hH/p/Vra3j9EPWGf98vx//c7PTE89VT6Rg08//Y4f&#10;e3/XvkI402/6htFrHnv/8+/ar3von7/vvqtXji3xWaGYYIRr6uKERqkWj79uXL9ut3YWy1YqvJMV&#10;5Fu1PZIiIRA/htbkZNPcpAuX1jFEF5eXSfQKQ5yanzP1kuD00mepmcilTyB6J8fTkyV9mfBZ4OQr&#10;xZtp8D0Kc5NClGuVl4oAajikqowwMDkkYek5PiooxsbOOXOlESkfJU9azoImSeTDkrSdFVxhWnQL&#10;CVJqQyWQzpRmaim5IoVlY6wcs1La+CYp8ujMSvN6Z6KA84iFEkcB9guvGcoCKnceV7JRSWzDvcKi&#10;SOpDSzdDlOV8IPkRIWOrB/ongHuUBSKe2FbFVBBm9imwocT58xl78g3DMfge41d7VcZJXEBts9Wd&#10;WMfjOg6Yeqc5vFLdlkkxBSUqRAOZU5fqNiOTeCxBGEajRPyZcQGlc+nA+4NRnAaR5xbygkZ/88zF&#10;LSNzFPzLf/X/4Z9/+97v/R/f/bf+3pdLJvJgb/c73/rtH/3Nj/+dm7586ulnHn/8Q+MkpZcPfuD9&#10;Jn7c8v2d5St1+Y1f/oWDfbKo22fntx2kBti1/oNlHMhDrVbbNyUOx3Rbv9TxdnTFHhkdWWY0Zs8R&#10;FwzZqjpVkZ/RrdXrXH/mn55Io7OGZuFr9LDgr3gT4xVOFTllQEcqpwO8aIuWYGENu2cnms52FdGE&#10;UuOuBgs0V6vaJ3qLjJQjJ/EgScZ+K4aAhUOKXvwulBy7G3qK32plPSXg+6XnYi58b5cTMQQoCHio&#10;3FhrYcGydyawOiCx4O6kUmWu3LKwYFMzyEbzdK6ZnibCrtU2N240m1Ou3yriCsUJLOgUsDBMMduh&#10;4JeLdY2u66cpcMNA+sQPPXLP17wap1ZwKuKYTJuP/maXDHjFGPaMJETQnAMhlHCtPZ/H0MqsG6Nk&#10;tAPBDIs4xS9HP6DHDg8PM00LePbcMYaBmnW72xR4VsJVosLm6OOvpreOdbiFF19shEdqEq1Gklgw&#10;q4//0CsAc9hVh3WkZ62FFnqr3T7Y2NhYaAE3LgzTIQM8RjuzZ9SqA0q+vry0ND8/j/WBdw8PD/CK&#10;e+KJT7bm6XbuIkWKgsmx6MLaWiimPiO9s7Ptne0LFy5wXoK6zmerq6s7OzuKsmbPzs/IrBDLf7Ix&#10;iUY2s6a1NZwG9oWgznGjceXKlcXFxU9/+tNLi0s+O0Q4OAObpOCNb+f2/b29TpdqwBgeR4cHcviu&#10;q2owRiTjUAH7BDq2bMXhAe8dD2wTcrA4UtIlxgYsQV5ZWbVyjnO6unCpywaw573dHU7CKBizyyD2&#10;DBCqeJiKNGNhRE3CzAK8milRm5sjKFcC3l5IE5rh8e351m/utuZ++yO/+o7f/p3O9tbum9988S3f&#10;+IH/5t3N/+2HiX3nWq13v+O5eu343z/+Xb/5m/vNZvLX//L+I/e//9Wv/ksf/ziNMB/7qoXXPPa+&#10;G9vf8m9/tnly0v+Gr599/ave+11vnfyff5DzJIhe1i5c9Egb1ypwGufszETwhlxdPKNipjUJ2dPT&#10;6AG7kceM3mexH8mEd02+wphEyOdZF07RuMhB2P2lf6twmAxynFE6GnaHcthGABmVKMsJTQvTyQmR&#10;anrKWEf6bphjK8kuk/OsYjg7h5jOXJblkVQSB0ke0eePrIzqRKW+MBUnVUJaqvB0h+c09yYRIssL&#10;2gmZ0CNlAaRsl5DMkA6yOMsFH5MwCagtp1pA5c4ptRHKmxCNHHQGg3YfZyRqcJHeZjRAV5RshBeL&#10;/mGrNEyTRkX0lVCpYjU3kfpHJk2TXuoCRGB68ZVLUkfOpsTBsMgqqf4vINeZluaE5xXZ3wQyDx+p&#10;tFGFHAnz31GRh86U3q7FhYRIwSyXxFMeoLEFlybi80RmjcW4cS4/VD2luj0KCj2/ki1S+DomBXc7&#10;EF2GX6Lx3TBKdf1lnHnzvEVwK/EDPfvu7/6u7/1H//jmL6dnZ06PT56fo55s3p6w6f577/sL3/zG&#10;V7z84ZtB9tbO3ufj5sc/9KFA5Yl/REj9Pe94+5fAFObOUb54R/mtj/66yxPb553bDlKbI2tKsQql&#10;em3lgM3B9SvZ7iHWsrXWld9beGien59XNDluTrCFq/F6NqxsUqIhxTehkpcmZY5rkpLSe7wrmeSi&#10;SkkzxS6xd+ZyKGawLaxjIcKK3FJqMjLEG30gjoplRgbiP1gPhAnjaTo/nysdZWNzOnvL/NyZb9uG&#10;dyTkZ7I1RT7a7TmVZxUVmeaBqOgQ52LXa4NyI28zN1zCFSioMF/FiIeki0bDJETnzyz6YZBqJ/a6&#10;St8EWPXaLmnW2MoKJCZAuxbNjhs2FrEQtfUB6yJYp+rwr31t/VWv+LFbrvWVZ9+1vXWMRiJKEYga&#10;mGDthlk7xYi5K+U+wBGuLJjoBhfFlOKdO9NsDW/zW9JSLsZOLmgt9nZGDkPelPWJ5Ticn/YZGWue&#10;y47xxQeqzGt6wHB4xzik4UhLK1a1Q19N0sqnipgEO1+/dCmlwzYtvufmadANPI1mbG9vWXMGwwHo&#10;3J7qjYnGxARL0MgRr09QjnCPbiOTk00xiGi4g/2QyqxZgkj1B/bcvnTxIg4EKLy8vHJKSYomIL4r&#10;3vDBhA3veYYzGD1zzafFdFpbW6NPc6V63jmnk2WV5Qqzs3OSxBlcu3rFlwZNwq9mINy4/tzCwmJX&#10;vVEYUg7TzRs3MNjQ52jYmZRM7LDjy+HolFaFvAcSV+C5ENYiGNSr0WvVFaKzc/M4yr333Y89YFcu&#10;zgOgx+ksLjFra6IRGnNxfR0j1hs6vOyNlSXlP2+9l8mpqUqSXVz98O9/+i0f/shWT4KMH/nI5oXl&#10;b3nsZT/76Ff9pd/+raempqO52d/63Sfe9h//4zU1r/YP/4/GD/6D4LFHdn7v96le96pXkIPxnn89&#10;Omvv4NAffny3Xnnrqx796a967L+8dvUA7Y8lB2RKmE8Qqy0uL+/v7rrC0kPIcztTeiygf5aWl61K&#10;yWmZJKF7Iq612FNmZ1EvRUUFDgupRl8W3b7kkNoU3cLRUEA4Y/I5o31LQRAQKdn1iXlRfhcqLwx4&#10;OpQEHi1a4ijGyVUD8zeIQS1S4eMU3GJSnIE96RaOgR0lRXIVt1OjNzjtRQOBP9o0ZtEgzvrDbGie&#10;CYG5nA7xBnMeG63EHgpROallF1GAUWYtqgG5pueDtDPIBsbBuWjWwNN5WSdSSt2lbJZpxsoBc/QR&#10;IvcziViHhVSIeNsFJ0NJ60DZCMccQem8aEvzgotidkeRJB6RmCFPlsJh0RtGMpqUGLcmxfIwNQoP&#10;vHIJsZXzjuQKqTM1F5zRTCWJXGVYsGGU2jeejiuhAwK1hhoiYcwUfdZXiIHAIL0lS52Ft8rqff7y&#10;dd/05r//t/+779Xnn/u3H3j1615ze0Lqj33sow888vKbvTx+41d+sdmcXF9bPdjbv+uu9X/2z37E&#10;GPqH/ul7/lh7tvHeF3u5c5Qv3lHG0i4fuw2tXuq1OqdoLV2nZMzUDKLYY9fJuQ6J73UBrNPTUyvo&#10;jTkJiYxImPRqNq1X73L4sUybsELVOVe7rtC6ud8HmDBF2/rKQVlLNxCGk71wbyCDEs/PmktgFGhP&#10;40jomYLKkg05lr22U8uunTI/mFZtolkXFU4TE5RiEC/cdi19Fc+ZjNGTxZ3l1Qpx3+npSFDb076Z&#10;lJgN2V37ZZoy1uSXpQpeINk7czbMDLFSnim2kTT+UpnXeDbA72khJLJTunKudnrMPy024upDZlK1&#10;B0cmFYkuMxUn6Q+XDLZmmYD8qf/wzoF4jXiCV6rJ1nbXzohOvXvPvjrUEKzVJjQVYNvngeIH6g9S&#10;JXboLD7hr+oOrSviFLvnB9ADnc65ddYs4O3aQVwT09wp2i1t4KoAGcFWs3kse05JoX2B4c0LpFw9&#10;AChJyXFkjWdERZW0Qk++bufgYJ8VipxXYYRGk5f5ebzfCJob1FdeWVkFcgU+Ri+ZmlyoOlINukVh&#10;dZ0XGnZwcMDiWk4TMLAEzsY42dneBsDthQCOdAaJBetPyxmSyQYNYjyTI44NlRmP944uXlqfbDCn&#10;i6NMSKZteWXV5I3GZAM4F2gY59Lv9YGnLe+NLpqZmd3d2XG4YqEJ8sKnZ6wZN66gNQsIcH9rY8Pp&#10;YU9ZoJ/RWYhkcCA6L+rGccDjOMeCLXZR6co5CN9vb20uLa888NDD5bU+s8UgdojVLNjniGhGg9lO&#10;kIy7RFifnp4OXbyr+St0BbUyOa8y8XO/+K6t7d5gcMC5JoyT+dbRSU2HICj/+teTCP7UM5OuKk5Y&#10;BHm+d/Bn77r0oSD4Fhz67vV/t737BkSX6Numrs6nPlN71aPBq/+L2uZm7dLly4wkNYfDFSbzb3vz&#10;1hOfpXTjX/mOz9Wqn+50H/7U06/84M8duQ74299SX1nY/6kPLn3bm9uX1n5ukK489czXvee9N77+&#10;Dfe+8Ws/PtV86uz8oY/+zmt+9dd3LKO+sLTkO/RQWe1RfjtYaIhTW0gsk0gA7EmWAPCitY1tvJ2T&#10;t1D8Kg5DYQhScgoI+5RRjob0G2QKeeyqLXIFUXLK0SZrbmrbDXvdZELJ1ECcwDiuTtcJfJkIH+WI&#10;WeIsxXOrN6RED/FuLAFszb/kIdoQhFlhqhI4/VpiymCclaYaBu7hYYVG61mfRolOtweZ61+oT0Iu&#10;chLZYZCcjlT1mnlMx/RhHg4sh0cSM0OCwjMxGKtEh6UrjUMOlTMmiDGSmmoKM/odjrrpUDId4/JN&#10;t7YgyIinIdtbn0KcxVSgytJCkiQkuTDwqTKhIztIcrhViIm+DanhEY1lGU3Eca2ov9B/PpFMVpSR&#10;GB6S93ghpDa/5wtC6le+9mvx87u/9U2ra6sfevwXf+bnP/zSjmOA5k8+8eTN35wrJwU8/fkrv/qx&#10;V/zT9/7r1uLSBz/w/rd861841CvgznJnuY0gNfnBKuljulGGIKkIBlZmSAQfLVnFjLIw3OHBgRVC&#10;mCGWOAX3I89lM7Cd9aRLn7WuBcjI+qhUzuV/FpZG2VjZ/FE7ikfh80w1vNSdyHQiljPRJSifV50Q&#10;DlGVPQpWXlpaOj056QopDmTPgfYM/E9goi60ZBO4juyLCwt0ORdaQsQI1T4gzk97b7FcD23vYonr&#10;MbGBccNwuL+3ZztlP6ntE352elr3TvBrKWLdVa69q67zZP34fM27MNg1VDXTZlzVZ4caJt2FYj01&#10;PzaTI2Gm36flTb1OA+fWFcCI3/u9PZcZjeRebjNILHaKkZZawXt+6JFHtre2aLyirLOLC+1xmMuK&#10;3N+3FpoPPrTw3LOneIkP5S3/4IMLGDtPPrljFGhGgfkhLmIzpdsvMK4j1nundIt0yaCjghfXJgPe&#10;dy0gdru3tzs9NU195WG2euECemB/b5fZerr2NNz4/f29i5cuDdOhZdcUgRT63Dj6YECfbWwuZT0S&#10;A/AnjIqdrS1A83SQrq9fxji3zAj+urW12ZxsXrh4Eb/eeO65udX54dByir1Ll9bRdR4wS8vLA444&#10;VkOSKdHtLK+snJ4cU0lLtYaAjACUQPz4K4Cgc/lmhpCwJPCK4XV8dNicmiaxfm8XN+Dc/DxuL5wH&#10;4ofJqIk/oOfxJc5rUsfF0JiYa9RL/RNm2euIjhrYOXppdW0t04QSxpLnE9AAyyZyUsLZTEHqhcUl&#10;l3i6qsGSzK2FhUAVpaQpl3Sgvrxj0GkIUB3syTRp0tNW+GxrVXw+Fwr/+H/KTcbAJpPyD3rtK1m8&#10;ck4WSbK6dIzPn/3MLrBNa3Gxjuiu0Xh2o7bYCoDSZ2aYRN/abUVRpyhYrFY/8xlGREvzhyZ12K6F&#10;t2eazsw0llq/9FUPnU81rz/59Ovz/KGXP/jRVz/6voPDd/327zCZvbywu7z4y+96+2u291Y//ol3&#10;Pnzff3r0oZ/823/jTRdXHv/006+Popc/8sCvvenrf/SZa991fp67/ICCJJOT0kjJCvrsbZCnLoQ3&#10;ANFYFCBtDABWiWcEhY81MTH/ICXRfFRYZzM5LfoBEXNIIA7QGefWwxjhwTeKKDzKlDYZC0qaGumF&#10;wbDTFyoNyIWIw0pjMqzXBO5TPCnSTi/ryno2i8ZljuMSQxZNUvVCCeTSVeV5ne9Ss8/Ff0UZZZiY&#10;wzDqkw9ttetIYBpAFiCYl0Mp40LDLsyDcn8F9ZnUjdzVkBYYMTp34l6qgiPuTZlm0Zrl8hjJxRzr&#10;R8Gwq7LyCsu3LZPi4kUC98gc7EIckO+JqpL7/SF9akStGanruGJFSe4Ya5HxQjE+XJ24kPIuGO0u&#10;6wxkY1koEDLKEcZm9xXW43SP7N8SY2XBLSJ6f/Dykz/3EVu93A6i1H/0IrY///Z3jOsU8eGB7/8B&#10;s6jvLHeW2whSJ5Lg8Kx9TUV4AGdzrZbRIV6is7OzXeWkHY2bBWGZiDOxOLCmVWzNJbC+BJNtAJHM&#10;SHVMp3ZKzFQHJRdT0zCclDJaxJeh8Jw1K4y6zoWA/aw3vuxI4JlljvX6qbQv9vb2/KKlopYSS071&#10;AXacnJxYAtnQ06zuk+Pjubm5c6ltFGLJkhSwdIDnpidU40ibvaK+jXWTQSkeYjRMIC7U5RdDLtzv&#10;uAJ7sDC2tbGt/YxgQHhuYARmFQuD+FjHdeYvlRul070mCnsPOGtznS264vSSP1jty3tYWp6ebDy1&#10;sf0tjWbt/ntn8DJ54okdA2VPXjtheXZ8DLTUEQa6+swzhrxmtsjHbhCJCPToo2vvfOuPAXksto4u&#10;X/igh81P/9xf3NrJ/vJ3PDvZ+CVdzZX3/sQbPvmJa6Z9W9sE2y4sLloBxnMdGFo44kihlKOClKoj&#10;3UQ9MExfTJtsRt7yuCiz8/PYCXaOoVVpVjwlMjM7Z6FA0s2Hw9PTk3qNejWNiQYu64ScL91RZjrJ&#10;36c7zRhA1jaiWJgUgWskp5LsvHPeai0A3VKRnHV+JPBsbWxgh0C6NnwBFsXKOE2cGj1fdnYAK4cZ&#10;tavjOJljtVzHxYKVKi3QnVmfneV0BAKPVMYrnjHwtMPRIQW/43gRg4223lXS7i38TO8eIVoqtXfp&#10;Fu50tS+cQ0QqXfao5Wdk7DKAg4N9YOiGFjS+q9oGk4UO9vdIghIIxpfbWxS5s3e9uROJXJzQt4T7&#10;c3MniLLm5iyYQwk8wWWjbRcojw86QaJOf1jeJpYyNBUKp/OWN083Jp782H/6tr0d5q2bDYvqMN5z&#10;NbCKDjk1tNCaqtYIYfsp4sY9dA4ZYqqi1iRDp9cNfe68iXQLIBBgJ09f/0f/5LVnZ6xg/vRnv/G/&#10;etv7Hn346Jd/pYuzNvD4/Scv/dKvosfOP/bxh//W9zx1z/qH3/uT7/rUE9dXVle3994ESP2KR4Yf&#10;+sipnw/oN6rxZJn8qr5Eih9/451vu3Dh4i1c2BI/yXycOhJDatKlWVjKqBEwiqBMCTylh11kUopw&#10;lFWIEoPLwyypS16JCG9IwWnJzwV4PiWCdP2SIh2VCBURV7tv+5L64mSU1INYrJFRPapMxLVeWj2z&#10;0N4QwFE6JMLKkqmLwywN8thWAaF1MsLMviqlmIYLHzOFermV4Vi8N4xDuT5m9ECpxVFFIvuJiwxl&#10;bj4aa0tzqyyTHrSE7Sz+48O5PbmFAnN7MIqH4t2bRTMqED7500mMkcjs9UQlaVSVJi5y1eQzi6Jd&#10;klEMtqW8EYYF92Yk5/WwMCEnskY8UInsD49tibNDiSFGpYj3KLdaR1gUSZrmMRwV1BxC6oz9aKee&#10;myH1C1H06A/2JJqdX/hy1KL+4R/8vm/+9reOs9ftMzoWP/LA/a/748/+39nkK2aT2w5SW3I1p8LX&#10;RF9gF5DFfK5MEsUnskjAZ7xKXbyvl193IKamddnOy6SjOSQsy+sQSdRrNSeJXfjPYnk8Q/T+Yzp8&#10;OKypgMl/JYcBKFlvYlsNO+WG9/HZ6anFsIBdzmSAx/lr0UCdwa0Zqcv2XBIHBYY7PjoKpPfnrBva&#10;cyrHE8/n2tSw0PoIw7aURoxTjw4PU4lnW+NPwlsHrqWjtIiICv4cCQ/ZNiIV2aMrbxcLC1pKxblh&#10;E2ksk1KYL1arHWk8u3PqMtDhO0+m33U551mDzEZxxvr2pLB8hyGsc/BYcEZY8567KcnSbOz/D3/z&#10;uUplG5/f9s0rP/sLb/qt39qkw7Yo78wiC5rjfN/6rc1KJf63HyTawInfd//KW795/99/ZHlzU4bh&#10;Q+aYH3vZL2xsv/K9P/mOhfn4jV//C3/+jb+Kl8jvffrPfvJTL3v5I5XXPvbjb/mmrU89QYKKT7nQ&#10;gVGlV1IKVDsUMW3dQU6NaWNGdKzgfFFTulAUCFfHWullsdnERbG0dlsjpFFa7VAfepA2a825uXlA&#10;NCfC0T8Go7Nzcw6fcMUmJGxHzk+PGhdo2O7O9uzs3MnJ8YzIDMsq5nOYYUQ4GPSXl1dI9aFQ9Lz5&#10;PIjrZLsz5dgmUDkm0LZ1PIxjRjXqQwMloxPa7VO8+E9OT5x6L9zdq+w3jEP7U7qigHULCYEyWuIo&#10;1/MqgP42/jTEpLvh/Lwd4NFBaANLIRVLIAI5o4kjiRBo9vTsLG6EG9evUy6zYKjPmImEYMVuSqx2&#10;lbcLGo/VHITYEcn64iyxnZ7G5s6yW8ucxRiqvu2LB+U4kPr0IlBZghPrf+3r1175sn99cvqaDz3e&#10;x1NF0c5A9KRMQihUH0dnts+qfgIcHxXTu9PTMzYb1+RQoSCGS3Z6fIynFhqGu1ssJoa4v/epr+nK&#10;nRFte+ozB8ratuOkruHHDT/56WJa6fpzR/iJ9jz15ObSygpDo72hkvG0UcR1393eZppADGw7Yn4J&#10;Hvf/+Af+wUd+4Vff/d3f9YflqPOy4lAmfAlgLfCZCunyUZoX2LRQdy5s/wLlfYlR40CSGoKUpd4F&#10;ZZv7Q3mbS81NsqZB1V4wz1OfRSGmdAhpvb10NJGGo7jEdlEUVyp8R4xSjMHKcNiXX3eaK2MdKikr&#10;/Q3uJ5f932hMY1ERYqGuXABTJ61ps5gZDrMJFYrQ0Ye0GkcSynBKO5AFui0SGWNYx1pmNDJWkY6I&#10;ix1ZHaE6xTAoviJeTUZVi3dnMmIfZSS9kHYSkkGuQk7LosRmUpPtLBPKSHqiSn6zGJFNGvZSOjKq&#10;09ikYUY2tvS541os7E5lEvFqOE9A9/cy5hH3I34hf4OsmVDXs4wEgoRCQM9jaHZAeEuWOgy+gpar&#10;V6/+t3/tr/74T/9Ma3Hpf/n7lC75mjd84x2VjzvL7QWp8exgPlI6bq47xLvdWkZ9AV9Lp9UlQe26&#10;QOc4PVM8lEsI3mfMTpWcB0AovNyIlpQeFgoZjKkRvU7HDnymUDuzxVfy5CTwpSUsxmjSVtVoWFxy&#10;Xk29qMgIJhFN2U4ueBN3ujSn8DTiKYmqk37fmyBBDFrie8NiO/kFJklLi9dg17jcLXfi2YTRGU37&#10;JlLxa0pXZFIq1GPjkopq7Dh3X6LGmJ5/Q2t4Y0O0x8LSynRXZA5Sd16w52lrZZ3Htt7OqppabWGy&#10;VNnBwhhSXdcQkVfCeed2W1yYZxlsY+K5x3/tm/b2h0uLyde95uPf/qYfbbff+eST1AAeKIkeyjcH&#10;e15d2sezvNctxDdq1WB1+ZcbE+8czxUwR9if/T//3/M0pSPgfXe99sF7f+Z3n3jbv/sPB+j9J54Y&#10;PnDXa9aWf6XZfKOrLSs3mbmYO2H17oLCobrSQCxw1no2Ji0jmKbpF2SPWmlkuaxeZdZfKuaItbDC&#10;3u4uesc+JkCB45LHLpkhe8srK/iwuLxMBevp6QuXLkVqpNO9iL4mJ7nJ6UmG1cTgr9BrU2Y93W7n&#10;8PBwsjFZVF52DmjfLQV3NGBWVkGWawQi931k0ouhLbB7rcbMK2DxxvXrN25cnwWubUw4GLAbYlEP&#10;OiAjGdj6/PxMTPoItxqgJCC+iwqquo84CKhTfmaMbuJKJHMlDPiqJBoded734IPGnSYyYWzj9BG9&#10;4YzMca+JXBSqLNgkKwNomqQAVVscUwUPpmNZ5QYD9fjwsC/pdw9FXA5s4lI/czzYpc3m/t7u0vKK&#10;gx/0wF/57ukH7v7J0/Zr/8l7ligmIbufPOcUtm9VBl263ZJKXM6k8UOaZn4sTJT2pUJw1BQ3HQi/&#10;7mxtWQaHlJIunSDNBnGQA6DSUGvznFq8+/vnl9bXLfnH/WeTy6sMn1JWhhCUT081wki3ksw+yYCy&#10;OVT4RVf8+N3f/LV//p73vu3bv+UPW4HoeUA5atp9yChxJEAZ5WEgevSoNxxDuufZwwLEVA4kGI2k&#10;cycycBIX6nvOpMahcS3LG7NCPETEiVFY2PhZKyRCA0StjmheovQyfVx0BaNqRP1q0TqGRe3gmNcX&#10;RIV0tbfgg/Z5uQo1aWTPFwmJKFSQaWOtEtRGnESZqESRm60GxUWCuED/IluPJN5XQPawYCCLk5yN&#10;iiy4lEaSsCBypOxS2YDHBNYDFjVmKVP9sWOMjMA2NMHP2Dq0uSEtH60kaGFBbiAndjFYioCkyKmL&#10;Oe2UuSY2RyEllRJPG4RBqcNdZJipSojOZdbar4VBamJMXK3cApjL47zggfmVBIB+6J++53ve8fb7&#10;772v3+3+mdd+9a989DfugMI7y+2XpU6JKYH8GvLoHksdm7brvBEdqjudRJIadcG4ipCitZntXG2n&#10;t7Ed4FyrZTJ0XVPq9XLmXcZ1qfG092NKMTY/2NuzEEcxdyzyYiChA7ZQpGRDQCYdldn1C76QX8A+&#10;kyQtrQH59pV79hie5pJDdpldIQ4oz0Wq+fZ6pqMYPePo1g+2gEauWsCl5WWgH5NYOHsuTQxizdJi&#10;3b6DNmx3+t+0FmNuW5QDf1irwSvjTycnJ87MWYFkbCFuDOTOQT/k4kikekGZm17RhIA/c3JALGoT&#10;Qo5Pq9u7b/g3P9s6OGDt18ZWZXv3q9/9HU+9/tUHV69RdtDaeU4rMqsaAlaKkyPCt89rolEfikBv&#10;YfJPfebByWZq6ZX9oxpg2ieerAgQNwIy6SvuvZuF8MwfsAJMoLpVk3RNvbXdjE3OSRkXP+dFBiq6&#10;DrgT3YXTtNif6z5d4xiVF67XzexG7lpV4DlV9U3LsoTnRRa+q10xbOTsQ5W6qSl7/WAnFr3OMqpW&#10;W9LxnEJsEzPTI9shMULQYnFJI1FEdsBhJ8fH89T64Es3rfDC4XDA/Wge4D4QcKdzHifxhIoVmBk9&#10;PsbK8/OtpHC8r2PnFrqxUYve6rkDPJyU5bHlAz+jrqNgn92R7J49KS0aT1ZUNRNhSbgZRQIW4sDV&#10;B6yfENPDcjQYXXu7O2i/s/WthcVJBKjySAp0F2BD3EpHBwe06sTZKaLGhtitg6VTpvyHjgA56ST+&#10;PcAuvlxYXMJu1y5eBGZ593ceLy/+0vbeG37mQ3dn2YGjVnbO4dTyYlCtxt3uwAaKrPKsGxmHnfNc&#10;zJ/As1t+dOAO4OTv+dypRoJl73DtLFjpO4iXfnb2vLzi1Qr9X0kR0S2GeAmPi6Ojo1lBah6ClJ49&#10;zcZnGrEVEe6HLnzEl+2TEyvtfFGX48P9d7/znf/yfe/7Dz/1E+Mv3/qNr795nW/76hrV64ZFXV3B&#10;GHCNHfPLyQigWZCa4hwAtYNsiOdxNw1KckFci6U+XUDuIs9p7Yt8VKIzJkYpt+fv01FQN0mDIhuR&#10;pDVyvEI6bT055f9nqEjAmxuCxyQQO68aGMhK01rcCREzIinWOb8uTF9kmgu+MqskpbmB40qNLpGo&#10;sy1mwoL3oRJAJaoDa2snOGyUVPOMinvDUWbCR2jFjyI9L4G8WBbo2HMejYb9lGbplZyOK0p125nc&#10;vVRSz3OxPsiHFmcjVFXgKMqsf0kpbZzPMKWGN2nUxWGDknVTZLKKqIIKhhQqiWIAcdrTiJpdrEUW&#10;vDX5RNw2e14mlJES7VlwE6we3SKqF4xLPb+Ml1uY1u95/wfecwcJ3lluZ0jtFw/e2XjZzOG9e3aG&#10;11JXLx5nQDNZ1uFXp+ssaYd3Nt0ozHmoVBrN5s7WFl5s9lBgIlWbmwpsRplD87FKQFGUJlStFBQz&#10;lLZowZu7tbDw/7P3JvCWpHV5cK3nnLvvt28vszEwMKAojoSBJLJ8AxFRRxYdjICAgH4YI2pQDFFi&#10;wLgQYQifREEhARRGRYOyiIMgahgUMCAMywCz9PRy9/3es9XyPUvV6ZkGOwSn6QFv/e6cOX1Onaq3&#10;3nqr6vn/3+f/PACqgE24ayyeOkVfEtG47ahStVzCI9aqK2sW3cAc26QL5rbrMj5n6faUCB8R+5nz&#10;2mNjOGTTfw36jbrGJiaIJDRzHdUsBcuJeE68KQ4JQAzwHPqHyifKHxcuBKyPl17ZW4RZpinvq0SM&#10;+VrpDLqQa3d3x5m5wVy2m2pihtNvDYEkcqZF1TVI3ddMgt0lXddoBZUPf2Tjr/86SlIy3be3ttDg&#10;W2/d39h86GUXv6fTvsYRiF1m7MyX06c36NYyIP4Qj8RJTcpXajB5s9vZqVfou7dJN9dOHQbkAlXY&#10;Mp0jlTI3hvb53a/LQO0UY3sgwDsn8h14nGOgnjp1iioWvV4lYqjgys8kUZ+zhcNHRpSsJQW5STG1&#10;FudG2HvHj98BoGf/nXFyoMnz7ok205WqzJZQ7Ii0Lzzl0pDeH3r15IkTKjHcwi6iGDi16aARx3Li&#10;zjvvc/nlkyL6U+98c9PXjmNRhx+Wc2at5hACHpLpga1xRrbk9ehzurVZOYnEcYIxpPzxZJImFt5u&#10;SXx9eISTG81Gc2d7S74tmQWnLaqIQ1MJY9eXAJpKbRCdLDfV/Ya9u9uPXXwxsDUpMTlLXXGYWB9d&#10;Osfyyq43bv0Z8S7Ii3BNIaMI0VQ8tLAOQg5eRxMTpcp2GWmre214hC51JQPgyXOednJm6sM33/Jd&#10;f/D2YnS0cuL0tNLmDvHxxRePffaza2gkrTFHRy899sksX9jdwVlu9voLh2ZWR8enc4kLrezvP+D+&#10;M8w0b06VxRpuXFbQQwM21tePHp12Att4HeG9o0TcJC659FIWUCYnPFfT2SZV+tTJk9V1FxvbZb6f&#10;bO+011a3zVyiUrg8sNDPI6Mj5/VG/6ynXPtDz/7BhzzsX9wVUp+19Pf7na1OecaDULnaRpI0Ijsk&#10;AufFEq/Q4CwihLcNwMy43+4X3Sxo2HVFVuFOTsf2PSnydr8k09cZVlmR8/QVJjxQyS2qeNhlHjqx&#10;TWyX5wbK6UgSN0eCFoWT8267t9WmQHPKtDoZbb1cZXm51ZZtZqKej8pULorMvtfG4/nA/5xnM2ml&#10;AwoK89yV6HadjC1rqFpUaXU7JiZNQnbsFyERTVvEnRY3I6aSYJt2T5LsEGkkLl24KTcW0ktoSNYl&#10;wSaPxdMoSjO/o5SzAS5kdCUhpahpaY4IpI/oJe/ndGVPWKZPso2FSmoyepWG9uGgmxHzIGbAX0Ne&#10;iXJLr7T9lOUWzzspgj6rJtEb4nsUvFE370b8+DIUPw6Wg+VgqW745wlSA1hwrpnmzJGlW3H71W0l&#10;2gfKlFFiJjBUCGQ3xIg1wdolLhasCEWSxtN0SgVMWOGK+9/fk7AuHsJXDT1oLQ5tAnFfc6n2WjNt&#10;YHxyMqslMmg9I/kL4wMzKa2fzUlnMQqiMAQEd2IboMpC0cYr1pgzXrdEBgUH9CvPoXdrzb5AEsK5&#10;wESsfLaZ4qYrOKU9qNOy6hweroEESXY1v9yVYbjL7IA/iLzFc3XyMpc9+87ODoFgrYBmtvrQ0LCV&#10;N8zwtoW4OTaGZZny+k43bmxs7IgObpw9Nz/vcsaGpuMdzxi5Wrl5fmGBUKzZ7HSHlSsiLccO8OY0&#10;q2+Z6xkQM2hMEASbW9sAKJrxTwZDxRjLE/F4ULBmTmprcVxlXLCCbZyBe9zDhiPkmSgbbTQ2rEo1&#10;Z/cTuQA67jrHQAX2WlUGET85cfw4RgE1v9v76FJaVc8fMjzd2dlGf7p/gEclrd1BY3CynOzPaImy&#10;5ldLH/YUt9CHZW2toz7HgmDp8NGjgJiX3ec+AMqX3uc+E5NUiVlbW93b2zUTHfjMhYzqw8STKlZg&#10;xE5xyAiWNCaraRyC453tZovjGW1O5cpO+N5gt2zLc7TTxg/piYhXrDMzO0d7RYkzmtk8Kq9BrNBo&#10;NvBzjPyG4gSnxi00rgLH2NwtXG4DGjTG4fLSogOGhhYMTny7q2GJE4Ee8MiU58sy1id9f2jIUyvY&#10;XTUzL3oGGRca1ei9na2troojt7e38O3CYdK+E1GbLBfzvdfK6uWvf/CGP+xbxtEUrI5iwpOLrNB4&#10;5NXrk5MUjcFovO/lM1OTf7u48i/N7bnjxNWH5v7i6BEahu/JQOqB9zuNn3zk73ad7EfkkwlAu6rY&#10;16wnuGwP6QShdUgM45w4GFCbAHqWl5Yc2fY1d5dojt7XO9ZECG3Wlmf2ztPy0z/yzN29/W/8loe+&#10;/91/fPLkCfzd/jk6Sv7R+/7XXf8koVYAugFb93Clru93t7uAcVkvk3mK4KW8VATPIkJqFdg1RptR&#10;K1V2WWV/dhu0b5+zHqKUiADtV5GbK8G4yjimzn6WZmWIKyytPaNwC1hgl83h1sxYOkat6WQI13mc&#10;jqSNoTQdSgk344pB44JC55jlyULutWsKK+FtmY27sI9mK/IbD5WoJv6sk/QDJbqKkVEUtjo3Cufv&#10;Y0nK07sRUDthb4ylUSPBUfT2+92dLi0egcJbaCo6aigdZnc1Rll8CaDc2+n0drt8xR+i+05meT57&#10;OgbKfBNPU+ujMFYOybcmkyRp4C9xujnPil6HbjXqZ1ylWbbfz/ZxO8vKYuDQY8o2jjBVEBMpB41m&#10;D+F2mQwPRenZKTbuvbzbX/H1jqnf8bYbLj5yeCRN8frG33zNed3XL/z0T77gec8+f9t/1S+99Ktw&#10;LNjL9Pg49nL1Qx580wfed75P0JO/43Hnr9NwLDiQwd+9JUutewzlqEfkNegnJWfkZadHYkGe24sb&#10;sNug0GoelrRzTtc8B9eRJyL14iGE9Y8fP+7sKZOsYhF0peAWiFBrC3Fnf00+MW52Htfeh/VdNfT8&#10;spwvWvtAk1LkTZUPxhO3J2eZQKrJhl+mE4RSCUxrfmdQqyWMSP23FH86kcqyU32G4Ca92J7G7ug8&#10;QN2cneK1sbbdVZyS3FdJYiJqirm5uUgFztYDi1D5NY4nJib66jrzB4iN1PKK49HrjUpJzfMAg6xt&#10;RaeJWCwYyGAcWxtXpnNMOhhOjrp5aP9P/Mhao7H7a6+5nNBfeBGbmp3+7MbmP3My3raOhl+aZ+zg&#10;pm1wyWOXRwliGRtA9rp9g2bzBBSZ6A5eFkCBFgvPc3NV+XAbl1+9gWkmfO9ksE+ueTh5Pdexublh&#10;g2tn8c81+iXZBsQ2PTNrLTb0OZC0BQoBVa02ba9HNMx6Z0A/zWYLY9vK2VQP1EAl53h8fFeKGZPT&#10;00unTw9km1eWaCZCjWop2IyLFbC2soKNxIp/jP7JNdrfc8/bHxSrAZOR+jwxiYMiou108R25HJ02&#10;cDOgGj7xTA4+oaMyUEeLNuNA6tPTMxJcJwHE0YW9hAgTh4dxyOjMfQmiA+5HDncVlnj6iFKShw6h&#10;AZ6TMbkIH65rzmdpcdGRzPAwE/ybpHdnQ6Im4wBxyW+LUZOqULgvmRqEE3fcemtQK82jLzB6d3Xu&#10;sf7pU6csj+MJFk/IODLvSBsbO3UIhD4/fHj0PhfTFfmbrrzjm64MxIvdwDgDDPno3x/78EdXdneH&#10;llcfdeTQO5/y3d/xtx87PDcTXf3Nb8L6H/3EPIYSDv+Tnx2732XB93/Pje/5wGOKcuwhDzx+0ZEb&#10;v3DH4xYXGYecuPPOhSNHEGgZ93c7kl2rL1hT1zyK9iVGVFSJz8h6Jp5IwYJT35TGny+9XPGbh6V1&#10;V3CH6ql3zutzaHRk+L++/FfwZmmF0elfvOddz/wipTPi0TSORN7NlfeNkjJu9HHbK6Pq8ouk4yFf&#10;wHJAqwWwTJtJnjFhG6lK0dZ9lc5yIzlDJSijykq7DAXQCqZIZSlYmZ14yyRm5AMmdH+vG6XtKG6I&#10;WUxcbOK1aw+Zr1UATkFoei4GpmQERsD2W9Gqqqe0GjQpyM2xFlkWpXzFlb+NKGjNO2dgDTs5rFgq&#10;g0SRsLK/qSjG4niU+jzy5E1AUUEK8LW4Lokx7X5RF0EGtTAe89ytNEzibL/HFQI2l6n9vARWzhJm&#10;smUVyegi72RWOCEBOrF6qY4CPZaElb2hFPCYw88cfvBUNobrjfSzKM1koFhZxCsWSEyUYZIo1nOB&#10;ZaZobftsVP1PKS29trL8jGc9941veN13Pvk6YGu8f8KTnjJT+9Heswtw4eve8KbnPuvp5y82+LVX&#10;v+aGt/zOwx/5mPN3LN7LO//kf2IviBCu+/4fOH7q9HkNQv70xvefv0772Mc+9sKf+LH/+KuvuHcR&#10;PzzLn8j1mn5pzeboyEhPLNVe7RNmiLm9vU0a8fg4Hq6mgghhDJWCF0C6XaFesqtnZnD179izUClt&#10;8qr7/dHxcRKX2+1cnOlMYh2RBAFM6AQYwnPLj0DOKU/S7cLK1nxCiNNp5O16KeftTKp2ErcnXbyO&#10;EsbWkcAGnRE0CNva2rJDclPJYBM2quouoFXRfG3aYhaKOQbOgBox45ntrLmPIhdtlG7kkjiwvjU/&#10;FEvViVtWoYkrPPA5BwLAfj11jleTUHvqQG88k5fh9MyMYwxanXc6VkZjPNDtbskkpSt4bb6yPRrx&#10;1c7e7MWTH77iim+9+eblnjRJHvOo6TRd/Nwdjy6KLWe+nbDfUp1lQlYiwCX1TyhxMMqRtre7NzU9&#10;sbW5Y3iRqppzX4WSQTirrB6PBT0JpBhFIyZ+qLwPqHdmICvuDLT1SUzaoQklxg/r67qGnmj/5sZG&#10;dk4uNQDcwDYNO8WpP3bxxR4tKXPGLbuU77qktdHc22Ph46HDhzG6rI9enZfadh5DCDh1dWV5W5EJ&#10;Gr+yvGyeNL49eeKEwzl73Su0JO2eKjHKl4towDJWzrpE0YT8w8l22O+tr6+1pR0JrDE9TcmRRrMx&#10;qBfcrxKlsulJGysry4liLdOaCYX7rEBA29ZWV80SNlujY4VySY6MjVXxm66vnn/rWQhbWlo95tSJ&#10;E9aKsVG5cudDnhkw7Wes9jedkdxhUDPg1/f20BKM0lxkfet+bKyvO+a0Wo7jCiByAPS+XMEdBmCD&#10;6JPDR49ioOJXOMv/7FumfRLnZ/7irNO6MP80HOzY2Nib3xY87SmPOrbwrmPfLmSWLdzwx0+99fbT&#10;1qb87Oeyv5x+zsMf8o7v/H9+1z88furxv//2Rp7tysyxgaAIO52TPn2zxVrVViOtnFw10gIy/ome&#10;tzm9Vjrw3hfhZ3K6ah6lS0TUjpSRxfXqSMli/Nh4V5yl8woUfvU3/vvg/cte+G/x+sx/85NfelUS&#10;CUjYjYu47OdFL8vaVj+OVLFI6BbJB9vSHyT9ipdsToTAmp3ARWgmrZn51CpvbO6zEV0auZDOiDyM&#10;6xRqLL+WKCaqLmrn8H7e296Pm93SBoFMg3MLZR7aQYaMhpgs7AjgN44Yt1DiSHhXyWQ2QwAeO0pb&#10;qZLKYWO0ETfishauLnqcHBW0tFUK1bSJKIFoZbVoAT4JnrC0UTp3tFk095rOj8xWJ+RSZ0m36AYd&#10;jokiK/vtHq1eyoBVqGc8WcRXEb9EP2d2PO/mdKIxjqc9ZJYr78JceGX0QmpHbl2RvGK6y/imrgRl&#10;WYKdbpiPrixvaKFY2KvS8t9oAcU8anaHADeakSrJv38XPH02l/rrO0v9zj/8g6se/CArVeP1qlde&#10;j0+e8cPPv8d39Nh/8fCdvb3ve9J3n9fD+akfe77VSyy5fdNfvn8gwn1PLVdc+aDXvPp67+Ulv/qK&#10;X33lq8/f4dz0gfe96jd+67x22t/+3cee9/wfvddxqW2FaBk7AFA8ttfX1/FQLF1gJ5qsHe+c4m2K&#10;/ErXX2WF23omlTaLUSoIT0cqIYj7S69yebIwUSqtYuNpusDI9IRUE0FbCpnhGS/HPj4Om80NYaxE&#10;+TZLfFgyuSWTPzyq8SA0MnBaznluE5q960xmFlYL8VFYzYMblMoGNmIIO3CosfobdmQFMSftLPoL&#10;cO8kXE+kEWejrZPtOjmsCVxoQT2bb3ubaNj66ioQT6oYoCHMDaS1tLjokkTTzY1BCxWGGvyNSbXN&#10;0/TGow4YHALlIpBgs5FSzhbbHhHd4k/+rPW8py889bvfdPMDvmtrZ+LI/NalF/2P9Y2Hvus9W54f&#10;ADYaEzrHA3Z7ewvBzuFDH37i93zvbbcnV33TbrfHTP/VD0263aE/eXd/dnZaEIfCgoBWOMZYaftm&#10;k/4s+KRNwUTrAxQOwzwnYMUPDjA1HmfG0YhpA3ZdwbGj2fgzmDs3Q8mZeIR22A7+CcTJZL9wm8XI&#10;ObJkz97ebw8NDRsjeug6kczgbWgI8MjUF04mZOwBgG+DUefQGeoAgou+P7CxBDDb22PWc0gkckB2&#10;rLqlcGhSZA+ytBX74fMKHOf5liy7BeqY5XUtb7tND3DT1h/0jQ/e3d6WBsuQJHT684cW7rjtNhFC&#10;Gj5wlhvqIjKtGUeNY8fuLNsiwZP55cXFrqzsTfRv1fJ5OUsPl7Ff0talbomAh1NDsj41U8jS75ad&#10;MeD2LJDnrCwo3tG0lasFmmJP2RHdoumKN0aM/gHHzdTHZn0P+bP3d97+zu+yN5DnSYDgPdqjmOwL&#10;dPjs3Nwbf+/QzPQzR0d5yJ/57Hp7f4O66ZIcwTp/97H993/gqgdeObe+vtnPGhsbbdGeMw+5jfW1&#10;+15x/0jlsJ/7/Nbrfvd5jIVwsasYAAf1kl95PCURD0+gf/77DTMTE8+KEyrtMPW+u/uLr7zWSIvn&#10;dGPj1iD45Vc/eW93C51mx6JBpl+27umFBxRKfxLD0f0EsDZiirPdJ7SUdXalPZ0VNIKpOMsGf2XN&#10;sQ0NRm3+ZwJxUJdomyKtDLcoH2kYp6U9w10XaKRrmrWsTKLKREbZ4byTue7QhjLcZkwmsKhdVE/G&#10;mZKuXU4tO0pr59b4c7GfnML587iZYHy74lJnh9OqSSPOm3HRL6R5AkjqZkmnkn6FgXnYgfUBJeLs&#10;q7tynJRAh+v8IjQ9DVrjzaQZdzY7pH/s9qO0h73EfT5ZcjzYZAMZVEg6ouFLquLIOCKyJ0u7YoXb&#10;mKZyFjf9RuA+6xUOzAiMmcCOAwlgDyRQ1O11YpvbaYYyhwpLy1G7tJLxS8h/RhVRKb/bbMmX4FJ/&#10;XWep/+6jH3nQA68c/BPv8ckzzsOOfv21r7vigd9wXlkfd0XPayvLt3zh9od/26Pv8b3gKPCH7QOv&#10;v+qV11933vAudvGE7/qed/7J/7zhd958/jrt9tuP/8QLXvCJT356Zm4WAcnApfwCQ2rqLo+Pe+qz&#10;K0duixybXiz9TN6rCPVkxTIsjapURf2uM8MzMrY2SF2QF8ts3C56A9cPV/jhn34Au+ou0TMePzfH&#10;OhGJmaRPARE825w34pw1y/hYl7Z4+vTUzAx+gicc/mmxZxOLLUvM6V0B91Bg17i2NChXWroJuCCv&#10;x4Ec2IhspV38V1VVKuc34A+QAKACLGu9GZwZcKMxm+vrZmwPSXPQ6hzbKiMz6MHBOh6wOhi2fOLO&#10;O9F7DiosHtKUEXpHxW1WLHF61e7W1uAblPqVokRb7trByTCNAzljgE9Ondz57bc85jses3HFZR9O&#10;08X99pUf/cQPvO8vAXzbA+RqxWicq1FOc+ef+cK1/+Jbf/+Blz/07X922R137C7MPvIbrvi9G//6&#10;B7HrldXt5bVHbW4lTn/ik9NLxamlb9vd65s9D3C5uHpZkjxK6LkDWBUo0++ADaBnTJQhH7vnJYZ0&#10;pnBowD1Ab/syde+Ilv0PLSbQzy8sGOZaBIMO2GKK92obTgpZtIY8/TKkpHJXPP6eXA3pHSjPanLc&#10;x8Y2NcB2drZV2FdUmewsb5PYSI93s4q7ig3w5vgddwA9Y1MTE5NG4TjFjqkwLJWSb1mQhLi5026R&#10;wgHcliLIPHL06LYk3tsUz0kcuTkJPfDybAgKs0xwft6FrdgRXSGlP7Ovik8LyXkeAxuUCREnOqyH&#10;bY1tG6T72kQgZPUPa3Q0JPMHQI8Ri0gGxzI9M5vXBQ++1jz5Yy6Tpw5KwWiPWI83E2xSRY8Y/6ZZ&#10;W1HeUZbR85iy71av9w9dVmFZkq74PwuHD29rtgEX3eZmZ28fcUWnKX13qhlub5sXRBHD0dHjd7Z7&#10;fVtO5dbttt4f2mlij+NqTp4g4tVUiLsCp7vSINKdh3L7OsU4zG5lkHTImvfTs7OJ4reZmZl2p9NT&#10;0IuwZNDtOLNfHdDwJU1e7oqWwkG1mxKfANAAhWE7oylJi2OM0iW9XLg5rC0Gy8qKvKp/C2qN5Gpz&#10;8swOy0rhuCDOln+hOQzVziKlk1NV0RFSEzHjvxoLh7WsR866ySqv7waUZSZxjsqTJqxhuuxmpG0n&#10;+kJpVxRXXiatNJEEdRRbD5ofF3o0kXvdK6KGQggljEmfkP4dG5abOlhJ01XKellRNaZgmZ/4J1LO&#10;jpm/QFhCe5ehJOyERb9iijN+SLiuoo7YhY8E0BIaUX/KqkWUdHcPSzDLAeXcPjtmeJssHda2MqFK&#10;IcXypkZJ4hKgoCq/jCQTHpas/iwkOpiHQY9oHS3rde+KChg7nOWeeFCfeA8h0a8mm+XbHvHwl/zs&#10;C88TgwXLLZ/65Mte9ovn9Sie8LhrfvxHnvPwRz7m/EFqHMW3P/bR/+5nXoS94P011zz2nz3in//f&#10;ipSfLxE9PD8ADaamp9uSSZa4AevbLLVmj5JulsXiShoukDGpGeFQT6xAj2Sm06RuO8gp0ghahVlO&#10;AHsC3eRpo8OeU5vSLrBgnBO0gYoFrShnUL7vB3Mtu2HxOCfR3U7byfZUyUfWtdKTNlk0HGGlo9jY&#10;e6KZDuACHuQdW8/0et7LsKi3uCNbNth4vaVkFRDYth7G1ilDSwY4iXpzWWYEr4rPCZOGTfbYWFtz&#10;AZkP3AoeLiW0PtrAY9IyBZkqDk0Qd6LUyMA5eOcX3WkDJx072jhHvrK885Y/Gsn6DxOFY7fZ2rTO&#10;9/TMDIkWtTCL34yOLL3qN+Kx8e+RxjNDhf/6m/HYxBM77SVJU4++8tej3d1bKluZVusjH1m/6Sac&#10;uFMmG4yOjr39nfudNm77vaGhYQlOnGkwQguPtLGxMTPLien1CHL4ZB4RI41zPgAwtESTpS83QPAg&#10;y0v4qM0uLZ6emz8EXG7miSXVPNVg1jg2srG+lqYNJ85JGolFw/DjXMtAQAOHaScdiT3vRKo5IP16&#10;b3cioUo0PsH6VrVDtxxaWNDgof769tZmt5vOzs6ZPI0PsQuWkDbpwzI2Px/WC8uexEXG2beWC7Vu&#10;2m0AdAy4gR6f+eK24ewpqDM7BV8tnj41q5uvtXTIKdcswUC7Bu+xTQqia0IAPdOQjrUvnCHJiVDM&#10;BKFdux3oDoCBhPV5YSrr7KmY8clJQt6NDQeBorUU3ldSz6tga+bN4/3M3FxXAiAOG9DP9kJ3kYPD&#10;J4/b06dOVZeGIvldmR8FqtZtNZsWhncJBOdD5F3vkkoGJyrkRbcgCHFGfHtzE021uyT2iNvaiePH&#10;jx475jjBU1WOsbHZvmgqdInf21teWvIdw4r1aAzwNBqAn6xofobFqaurl11+uUH5hV2ILxsiTTsX&#10;W0RAhsosK1XcjwpBtEq07q5cEakjMwudRE4pS58tl5HJGTMX2gkqXyqmdXV5BHHlIDOghMhmJg4i&#10;spVD/cZ41yhSOWhSL2TNqLpDuaPbb5z7LZhET+R4kvewtazQL0wsZrocIDuhZN4ZZTmhYUvJyYYm&#10;JIOZqh0srOTGMyv6F4455Npo1aYaZgrrF/3MGwT2ZZVnu9/dx3bKuEG/9P6ekusq1NaTBXi7Kv8t&#10;UyFqVkZGVWLc9zo5jQeuMKJlYkKChrbAo8ZDzQKH2mxkp0ZXharP7Dcpq69KYFumjmh/xLNQNkmn&#10;lnlLpQFyNn6W23zxTyhL/fW3GE9/3xOv/QoSrl/+AtxpacKrH/LgV/3SS+/xfT37uifv7O5d9bCH&#10;veNtN9x54oTh7z0elmCDb3vXnw3eP+k7Hw/4fq+A1COjdK/oK69jYvGEypXoKSgqRVOpL8/25pKJ&#10;yPQ0MgMkUYEdnkMjqmXsAJPJZ9vyw7meoLQ2rGsZh+RmMihJdAGik81ZrSKyv7trzQ0DhRE9sLGY&#10;UjIhR2W3R+VcLbTcBOuu3MgN+o1EZ2Zm8GhcWV4eHh3NVBfoIME2K4ZQeGTiRuZSvFhVgNg1tmxV&#10;CrOBRbpdMTy1eAVgguv8TDKx+Yv9wE1psP0KNsJ8rXZkeO3ONDwyMMLTGgjG2bumDNJd72hLc2Jf&#10;caztAjOpU+OM5sTUlImwFi5wB6K1p06eMMxyXWMirB9LWtjRDj6xIjJWGBlpjY585qqrvuVjH181&#10;MDJ1wak7wwvOfSMmUaacDOzNTbrudTryC6RRNj7Bxm306GSkmR7mtDhpas6AU/4YLU6TYwtWdG5V&#10;hZL/MKRuNIDnaGW3tLS3v6cYhplXJ3TldLPrfD+ab6qS3QF9Zn1G5O2Wer80y4zpwTk+NAlMqedi&#10;vrq6MTc3b0Y1zktTXHlD276aDcCnw2yOSXnDXRpIEMbnGkPo4ksvW1tdadCvkSaIeH+/K+7P7qIa&#10;yVAgSrrtfjY3NwBrAVVPnrgTQYIDJBN4GEzKSdSxkPOsjlf39/c6bZwdZp2PHD2GjVjiY1e+OQNu&#10;uu1m8C1WO3T48Pra2ritEMXfkNYeY1d85QGPY3Hkuby0iBDS0aPDYMao4jWZSGO2mK+jjJ6LM8Ca&#10;1uDryvfRtQ3YIBliGAm93oSkPFoS37Amz7ZkBE1HMfnKpy/SvQUDZU5WqbZgdKUjTSWFoR0SD2Tp&#10;98TgcryBrW0qn02y1uIi4DXas7m56WvZwaqZSLxgVRCCo/bUkyUIWSCRSVsQ9xnFt86CI2oynexe&#10;8fitJHaqTKcxL3OaAf35KlftohKjsIEiqdVpBCxYWpKDuU9yNiLahmO9jJaGxRlHmIpyHVUEwbB0&#10;FWFlel3qYpb0np3KVaAcCH87jw0wGIcloH4WuA6v6BXS4DOU5BtqQVNeGffHUl4zqqcskiIye4Ow&#10;m/5e4ogngdkohYWomZ9WQlpugmxbrWNNJoYk/yKJTMeuCCL6Fee76GVOITveIIGim1H/vVf2d8t0&#10;lO4zfOwlltpmZFGqbBGfFFJEKQHzGzHtclSgyQlahgrWq9aOorq8UAl7KhuyQ4KwmvStqB5m3Xg1&#10;zzlYlJqpaFLOVdFYqmIyLGsHmMJJcPV/dhYqKM4m2389A9Bvuepb3/SmNw3+efOnPv30pz/9a/dw&#10;bvrA+677/h/4yggMX+YCjPvRv/mbl9T1fFc/9Ftvu+2287GjsdERJ8JPLRE1vfvtf3SPQ2ocy10J&#10;M1tbW5dccsm9g/gRxZawGJUPsM2349pojfbF4+N4IOExzKeRcIDvGh2lcEirlVCAJ4JZdtbvd2ot&#10;glhPUyN1Q+e+3EmqcF+J1UQgz4k3EyGGNPdNtApkrILyTGJ2mQoBnea0ZYwffs74slJK8+NkLSu9&#10;vcu8VpuebZRc6Bis2GA8r83DA8kC4pG5sbFhI8aBdbZzybanMX/aKdKoFugwajSrgbRXgH5RaOwY&#10;4sdzVMtcYFNFp4PVinrJ9BRn2ZnIHo3aXdJdB7h86sQJr2/DDgceK0tLlmkzT8Y4I6xKekp79QFg&#10;VSrged5WVtsxg20yDMssjQxAc+mlBIUL8z0XJEWaVXDHBiKpO+lOYrdp97VJpL2vOVDsbCLVlL5g&#10;1i4FTzI0A0jLdWzGOp5PsEZEUgu8GOxm0jI/x0B1KtcFnXa3WV5eyuqaQmx2enrGvHOXkwYSezHF&#10;BbDbdG2AP5MlCGOFgNNGKtIwJ/e7nS7CSdfwOeE6LFJTofwrtuPOOXz0KIMraW8PTNd5KUml29Qj&#10;YtzEubXgoksuNYdepyzFNSUEHw0ND5FF2qBkDQA6jmVx8TSOghY85CXtqzHMlG9tbQ4NDTsjLs2K&#10;MWnGj/gynJs/JLxOMcFcWFNe6yzWxHHcd/aKgV4hgDv7qkuSDIKKmdnZyhCxJlW7oJDOlB0elKnM&#10;phV52PTkoaN5nv74OHnJOMU4aotR2kbR/AoTvqkWIr5ERdwaHRUzp7W6ujp/6JAlydFyl/miM7Hl&#10;Yc1KETF3u1bQ8wZ9FGjewpEjHr1Y36l9V2uYvT1Q7GG8J4l0+j1Joj6X4yY13QVqfLEXtU6OT5yj&#10;egsjTpAUxKgs0A1hWyLWLpa4FyDqsLIjoYEieQ68Iw03ZE4eJ62kqpmjEB5VOpy9JicYlxJNB6Oy&#10;MO8fQzqI8wgfqlSOKRMr1gknS+VauVfyoYmTw0GiWoyIJEpbqhmkkF4N9ss6SVoOfMyDUNlnolu7&#10;0QSirpeSFZFeNN4lQdRMiKpz8Z1VxIvNUGojL3txKJeWUvA+tCc4X+MoqBLbRWUqySeLfFiUXg4L&#10;eTGGZjIWjTDN45z63JmMYPp51s37+2XWKYlRd4KoUZI4XlFrHJyQUZO2EtOdozRhVai4Hxze9gjn&#10;3i0zU7GdUxLBRQ4pKrcaA31HQS6XFNlD9HSWgeL4E/UVzl2PPRAlFb9HkiZ2sOR5RQhKp/Ts7ni6&#10;zO8Oqouv6zz1E570lBe88EWAVlb8+Ojf3/zWJz3laxpPW/Hj/O1lZnbuVb/xW1c97GHusTe+9Q8+&#10;9KEP3uN7ef0Nbxu8NwH9PAUJz/+xF1xx5YMA1nEsf/5XH3zvS37hXgGpmRBVmjZQ9SEee0zmNRq2&#10;1nMtHZ5JVmzwU80VflNTU/Yb5/3cagYUz89tv7ItvoSfjnaHMU3T2DRU6npLGSxh7GqytaHnsZ/B&#10;ps+atSmuXWwbEeNvbOeQ7Aztc8Zt4maoaW6mcqembNBoWQkSDOqEH37LlLZ2572gqVSrFcJjymp3&#10;N6oh+45IHRYtmVTKrfB8cZ1wdUJ34GWzq1pMS33joI4emxgZTpy0TmvdRDw9cPOU6sWQrDyGGk3q&#10;1uG22etno6Ok89LjI8sOzV0M/NlsKWc2NOVK8zwbFWkV/TdLKiFzPDluxyMjw512l/4gknAZVspt&#10;ZycdGmp5NpDcA/lbHlmYMmWiKEb9+a3H/9Xq+vADHpB2OgS1zWZjsB03TOd9BG3C+34vazZHx8dH&#10;d3f3TZ/N82GnsVq0ue7gSZMk8+pnvJ3LbOoejlVy15v9O4+v9OqiTFOuHRuk50QqmSY30JKd7S2c&#10;J4zA+flDOCNm8VaaiWHIuj0ENgLuPh2jEkw0jrdAeEV42KEX5tT09J133DE7N28EZgFprLO9vUW7&#10;H80q5JVJ9Sh2gfUbcu3uzcwwfOp2C4U3znF2NjcBhQF5PXFhkncgzRx51CeKVFuqeW1ubqz3FV42&#10;mo1bv/B5rCyBGlLwVczasKr0rvSVaUY4Nd1RUJfJMdvYDk3lLI0wq00NF0+foki2qgAx6JaXlgCU&#10;R1We2Gk3Ac0BBLB9FrYqZYte6gsKu2yAu9aJwCDf3Ng4tLBw8sSJtZUV66wPy/7TQaO9IY8cO0Zt&#10;9WHWKcSK6Ia1Ly/r6+v4HNB8h4EEM76NVgvnzuoZ66uruEhJgJZAkM1TGQf64lXZoidYsBE0b1S5&#10;Z0HDjI1RbW5L8byF4R3fJrrWRlXdOzs3t3T69IQGiWsefCMqVBeBA7zsPvdBOG3WCr41Fds7LXSL&#10;wE1gcno6Ek+JNx9J8Vx4SB2Te1BiJOZiFYt1QAlkpzmFIPlJTMUMAmsqKOehAHHW6ZumXABbZkkR&#10;5+VIGhOtJQJ7BROj3CgRttjMCX8b1a4q5gEz5dEKk2aVjA0lscf6wUgJ5izUhVQlyAXM40aUdwc4&#10;VaBcWV7izqKq5LNGnkTiqhy8jQZJ6uir0JBlmMSnLBNsUKY6MkK1cUMlUSfPyDiqEH5BXoyY1kVl&#10;H2NOBZnlRb8NbIo+YTVmGAfE8x1urzmWp63YxZ0u9zSLo6zaiUdaLZ0SVgxqot2scp4ZKIIrMx2F&#10;VqquaN1e7LYTmIpDU5ikhT8z14m/i6JSByz6Sk7THV3kmdx622dp5pXSor478ePrGVLPzM1f//Jf&#10;Bq667qlPm5mbfeMbXnf++Mfne/n5F794bWX1mmv+1eCTG9765ntc8QN4/SU/+8JBj6H3vpo08Xt2&#10;Qed84ZZbrrnmsei3Sy+9GNHIV3As5wVSVxBTjIhMhGk8xhqa3zfxgzBUEnhAJan+aT2HXbo0txK5&#10;sdB8RHwPZ+OMNWfn580BKISAhyTkrPku3pj6Illa/AvPUc7Rt1qBkpe78v32JLgTtLYHB/Cl37JI&#10;xrhdLy0u2gHbhAozH7D+kAgqVi3gsYiugIelaZRW63NOqyUJBaN5KyhbQKChfDPTdXUlHO5qx++4&#10;w3oadGfUg6uh/CtQmrXVSkmmONXnpOx1124tzH/ga2KA3ufir9KO/upvn3LLZ/eBaUm01TixoB4n&#10;Z885TykzmnR4eETzGT05C5KdbO64sTJWmxQZpqwnH3wGaTk+Pr68uIgtYBz3apcTJ/uBGjWjEiu/&#10;voOxsr21OT4xifWtKOJiSgRkUzMzhP4ucs3zPZYGDlOZcXMTK+M9YJw9d1aWl4HsF0+ftn0P9rJw&#10;+DApCru7nU4bQxFQj6KHe3udLvEZwgOm6QVVh8JIB1ju7e9NTEwAGmD7jtkwwLDr6dlZDM7lpUXg&#10;YysxuyrR5CLgz42NddnfzK+urGBH+O2qMDHeW5nEJYN2QhmV/SFwp+eRTNggnVomL7fd+gUK9imq&#10;9InYkJWPOdNoyeKpU8Mi9uBI0afDukaAs5lFTlMW9Za0UMG+RqQX6buH5bRVj7jpWTLHrsdvv+2i&#10;Sy4lHUi8I46QophfWMCbXUXpXYUoY2MMWiwGYn7LmMSI8CvA303RqEbFfrYw5ck771RPRtYE9Hgr&#10;xBoC6Pfln2kCByfFZY49heM9ze3wNqIguaFaiFhqDBd2odyH7LKLGqhxWgyfxFYAFGc6rfgHhGxJ&#10;VOQ0ESyU0s7JZCBuFs+YVLTGSCMZSuU+KFnosLiLvgfp7KyQCysVN22zAYxcmS4yRcypMJmShMqn&#10;ZtKjaOdFz8aKhM6AuTkVmpPh1NiXXie5Vq+y2ZHZGlybyBgwnlyUioLMffJRRdhNJlmhunnyMohm&#10;izM5WXZKr3TgEUq8pGZWiDqSycWmi9io3+/S5Rs4mDp1ls9WSML9awsIGWI36QyElVE5tkDUXtmc&#10;B1XWvlrN0tp5GKCHOEdgeFsrkFjxz91roE+5PgqbJAEZ2A2h7VIW5xTuDk0872eSBi+CshZyjO+m&#10;54jN53d3y/q6l6l+xg8//3yo5n3J5frXnkcr9Bv/+qavzlH8+M/+3Hklan81O+0ffyznS/HD/MWq&#10;3qgszSvYl0sIHjl48lW6eCI1djUnTfViUY0tvGCCx76e+p73b4ity6l2iXCF8jK0JEgh3IztRLKA&#10;MYolhVoTr9FdFEg4V47H29hYqCSlm+E54kFSs2ILCOvbpMbOi85cRhLp29NiXNUTEaWvp7jF1/aV&#10;KDVPo5ADC7Z56sQJEyitemt+qiELhcPkeJKJcGkU1ZXRoPvTVYZq535wsNx9SVNqoJv4MfArceY1&#10;OKfiLym2zZZqOns+lXYEDKVBgUFrSL2uMlCPVQzCRMnjDQknO5E8PjHsJKsnQIDzjDvRKuBpUmtW&#10;lueU7eDUPzabZRjJQHUGahiEgZB0Ka3u7e3tpnLeFIVYWmqIxLK1tYmn88kTd2oj/a2tLayJi8I+&#10;lADrGH74sNVsYRxPT89gpzff/MnxsTGK5wAF9gmOsZGpqWmqAQ4Pif6eeIjiWADfcfj4dkfgD2uK&#10;etTEh/ZRb9TkB08F4L218EinnpjY00wUf6hqRXfX0YsuwsYRYaJDsAuaosvS3MlyM4z78n/BdrCa&#10;C1srpkdNGMs2N8kS0YyQP0EjcD0inMAFCFxrm5umyhM9jVAZOcnwCCcUcc7q8vJAvdtKf2g2s+BS&#10;GbKdocNm1yNGqpbGjtClWe17z4NdXTUNGgc7KiUQU31s3mR+iB3Im9Ll9Bmnbo+EX8hO0cCwVqBT&#10;j9YsCsILfx1Rp6JfZIDI3X7eE0R2urgRB4mAslSQya1Ootr9GhCzCAuJ7IdWiS4leUGp6nDMyM3e&#10;5mXgGj98kQdFP2S62qJ7URxyljENyEkQLi4rajBtx8O4zpjGYVUbEQL2l30VTaaxKSU4r9gOMGfU&#10;yMKY3oFFVlSp2SrTXFSadFG1E94bEgDcFAfoDyWix21XSW/5rhMo9zJvTQ+bmtwsik8xKIvsE38n&#10;jYTp5n4W1FGJjsJs8jp0ISHFvHLRW7DThOWMUYpOifKIgDtUwtsaJpWwoHaX9aQWIl3wgfW60Tcp&#10;Izq6AbFEh1QEMesagcQrgnzRL/MO0L2Eq2MRt7HdfiWrEnwRpA7OzlsfPHEOloPlqwqprXmHp+/m&#10;5iYePE0xeuno0e/b0zswoaLbBTheX18flSuKacecSu50hjQ7R3lgsXt9CxuSOIDJFfS0UyZpRNaA&#10;pt46ge3FAiBRXaFosQsWMMnRjQlCsa5NWrULOsuSJLyaKr9lYI0GuF6QT0QZvpDGbb9oEYIpyyWx&#10;Aj+e/RObRJZqobcW6VleCna4CM+FhiaHcDX8U/bOO5Lec17Ec9Y+fD+qw+hg0H4RFBCVglRXREdV&#10;irk5YFefm6HkiM7eh4DXmmMhBdwsnUhKFABFFmN2YZl5TRjJdNteX2fVKZPiXSBFrNlpd6wLYX7/&#10;2Nj48tLixPjE1ubG9AztbHCKEVWWe3vA0+OTk3b8sVm3ZR8iTc7Mzs8j9lPDEKThqoldJYm9YAvj&#10;TNDi6tiZnZvHQMXFlfCK44jC+DNKu+TiS8j+3909fOQIk8qrrMbb2d0Zag0ZfG9v0IV+embadGfp&#10;kOxaE4ZGM5NTLhvFoQHeV1lYVU8yA7246HI99IMpKI4oPBXjWj2mwEdH7e5JhJpOmLtChL2x3mpN&#10;yqOPczJLp09jO2MTE4FkMcZFCGnWGNcZa2tx+sJ0bYYDHgNoi2rbvAZY31RpSsir1PVRj7xoapJQ&#10;KUk53a7JsxydDXCuY4ryYrTFqt1Wmo5ihf12L00xhPI4nrDIRKuVArHjwk+k82DU0qO0Ea7LMdy3&#10;ELzs7nWajbTXw8AbadLjKBGuQoQW3vzp/Lbbd0xJsgyILTY5kEQs6Z6T9P9VIn7YnVuSGLg4yI3O&#10;ZcrXp5Eh4Jd0ITJqVPuqosRbWEZhrgLzSjVZinLMiTh/muWSk4iMIC2rHBCAMrUcCcqKwR2VdB7M&#10;agU+K4TEwPUAmUSEUSos3wjDNKC7YJSVu2gorRn90Ema+GNmO8FPulTP62Z5l/xmVgpmeWgF6CaZ&#10;KxLeDvxaQVIV9sV4AsQJwXFdSBnjqIfsmNivbjWBazHFJSEYJdk6qIjgFb8cwUPWq6r+LLFNn5cS&#10;26c/olQ1C+VKItpI4ifdPAv7oXneUaNMy5oQUlYM97IS+hNUZtbamF6w2T6jZYX4Q8t7qFASzUuL&#10;WlNQtBBTxe08GewHlMamsAnOaWUJ+UWIOb97VgK/P3nyxPvf/cf+50Me9ojJ6dmDZ9DBcrCcX0hN&#10;6sLIiHmKxtZ2h7ZntS1gTGUeU8qnqapEEwqx5v2uuOJTn/qU9NdiU64D0aCNetfX1vIa8lYVgaJp&#10;WgkOz2nrKxsweY7eMguudwzrCjm7NpR6MNvMvBKhE+uRcmlS1Iqlp9FIUxeTmTRJhQFlpgE7nLLq&#10;SdrZ0JxEUhnCuTDcXEw8QXNZgTiV7scqsP7WxoalFbBHG6RbZHcgwo12boqaqcjhYNCevfT7WaWR&#10;LG6P84KeDfg/TqdoUHCEzM8fwifHLr7YbjI4TYbaANM4BZPAke32ztaWuRCJ2LEW0MCaKnfrStm4&#10;AFze29s9fscdU9NTVrEAUsc+gH1tKY/WWVi6IVtQZ9PdVNMegtpEZnRhAa+fv+UWz9tgsxMTk0la&#10;LTjG8fGJlaUlhnOSBOlI5c0TIGtrqwsLh8UkbnjjY6NjQ/OHBtre0zMzaSONiaBYOJikiUedc6to&#10;XlsylMo3D5kUzvLG/X2aEzUaC4cP4z1GrJVhKjd1iXtYNNAVCCLlRy7pi+slkEiiNAoX9/b25g8d&#10;wt7pxJ5Pra6sEKZrxsCaP22xjbvS93DtZljfUmhfKkXtxVOnTNSxidLx22/HWaNiHQ2DeHU/7FsW&#10;F+YuJF2q17vus5/tWofHnUYazNqaReKtc3LhIbVJvOTfJqVELYoslktKKZ3jSIV09E0BIHahoC1I&#10;DO9yGSs6k6kMLTkhzB9jhbysLL5lJxJWwI7chKRVls0yKoQJk1IKHXHlm10C7QHlpWE8YMUY9oZh&#10;CzC7UfT2RGMIKo1oKcbxL04oSl0E/b0euQ1ZnjQToVXGDKxErCu8TduQZoiaFOk/Bg65DqKq1MQu&#10;4mYlpC0dkEAyr4SsZheLDRIhVMC9hCBbZAo3iSSQwuLa5GxkvSJJo9rvppK9wzGRUYNYo9MHQG+M&#10;NuMWx3mkXHVQYelAfPOKEFKdMQHqqBIIV4tL56hLKfohEukHqdkqUbUVWb3Y/kUFmIVrHz3rcJaR&#10;Z1l+CcWPj3/iU4sytydN4oee88QfeNbBM+hgOVjOI6TGDWRcqSljTVfcWz2tI20yW5G3hGJdjNjT&#10;G4JRlSd+4fOfb1kaT77ZNhjryRqmL8CEGwGe0+ZHWryZpAhxIi0SxyljzctzwloyVdLKzZkzU/oQ&#10;u7ZzXiymNSu9BKSaNRclEO3bOnTV1K2e5YFrvLV+KfYIvSokgaxysdhAqiMPSCODSNWHu0o6Wkaa&#10;XA5BefwEfeV02kCWri2qd0+pvrg2MrS6SBS2DkbtF2OBthQ2EMQFmmoPasf77jmrvphVlSffzs72&#10;1PQ0RshGrZVmgcX19TV8gq9W7eOt8eApke3tLZXlUZ0Np8xkp+WlJeW249m5WSezGXQ1W57lt3eM&#10;KtKAXwGjR1w2Z3+WlpKyu5J0bMgtCOMWuz5y7NjpkyflGTRFRN7vG1sfOXr01MmT8wsLa6srU9Mz&#10;W5LQsW6J+b52Y1Giegc945DSdOder2vmg2wap/ao+MZZIoeRxMTYFP0SWw5NbaJkwQoGAJKJdEe5&#10;MNee6ta3toqLY5shK2PG8aGRkeHRUQQACFrWVlcbqmIcHhm26xCOAl+dPnUSXXr02LFKkQbXkEjS&#10;mxLi6OnKwmpMd09N0UxesQTO2sKRI/IwagOpo3OApwH+0XrDd301dGFHaK5bWazK6aXF0zhMj6KA&#10;NvV3NhpNW8Ze2AWoLm0hVgRUjKg0l1nhpwxV7QdMmTRjqTILaDIwFIKkAAjTtPit6ukMzEo7Y+fc&#10;GlPWUVSRJexebmwaU0AjYD6byqlF3EwjhkxBzWnAZpPAyh0JHQKF43OpUOTinKSVxQvRf0/e4KlE&#10;KYiVk9Fma2qo3yZng2WFml0w7hYRBfs120NaeYVoxFUymMCRDBDZtVjFPE6k5ReHtqcJayEM29RQ&#10;tq9biJrszD5Dg1o1hD8JpSLd3cUhU10wSWmozvuMApjGSCNtJnErNUiuiw0FuGVgXukZxlW1pHks&#10;ZQ2gI3mSV/QVJ7dzkVhwMbJOsRukaFgkLrtOgL4jNz3jk9RUGOPxsxC0Q4OzPvmOb3/cOQyDDpbz&#10;sdz0gfcFqgUcfPKOt91gbYp7ZPu0V/zUJ8/SBrHyyT+y2V+Z3gjag7+vxUrH80IjsB+tp5DwOJQ8&#10;Rsf0VmNEV3pVwFfI0v4pQcUA4+9TPapT8WQt5zwkLwl8gue9Z5BN8BiQNFyPz4eoaBUj8scOatbE&#10;1MwMiR8C1m0Rlz2PD9AwOj7u4sWWzAKxO8AOz8K3JJU9JOkDUyopZqLmMeNOX5u+JW/94LQzi5Nn&#10;A+eXUVFa3TybQVqkz2l1a8aNSwLFwtJ2l/CabmomuxmA74Oby5dINkeEv4ApPvuWiKYmcS1F9w/G&#10;fkWxsbEOPJ2mjcXTpzY3Nk6dOomu3pRxPdGnhKKBqiu3oFpO2/IawLInTtxppruUSarYD6er1+2Z&#10;9jAzM4vXEYFmu3bHid0lo8pdqNkMpHjjqRJ8urW1hbHdkXGM9OzmgZ49j9GS7t74+ATG0skTJ6xF&#10;eGjh8EB+cYDerPxtklWrNURN62YDDbPtC/oqSROWM0rNDVsD5sbf6sqKS/2GVN9p929fs9gUfgss&#10;Oy4uuIE7OsoDm7oWQs+HDh/GaoePHLnokkvwfpB8RWixvLiI2KMvG5RDCwvyXUqx8qiu05m5OTQA&#10;l4wLf6uSTUStUovHh3lRoENcjYDrHaDZMvASbKE+CcIM1lH0s/19XKEkU0lDHd0+22hcYL4UbmM4&#10;dhwOghaMHIt1ujQZ//RZu/CRacRsZpKSkhvJHDsUzzmUY7aSv0SWScq/0HWKusPyq6GUWhlYLZWI&#10;G05ew1ltuVz3cEkUGYBcJkidi6ugb4Fcs/1+xppDCieHSQPgvSqnQ69k7TLv6q9T8v1u0d8p+nul&#10;BCuwiSAUIUTyqXmvk/d2s85ev73X39vP9rvYRXOsoTYUpnIQIZYVQcUGkKZYVBRukSVs1JK1+7YN&#10;rwxeEozvFKg35mtiDncchWfMJouKZkzIHLISJyLpPIj5J4ntIsg6QXszxNGwhyXKEamr0b1U0MMT&#10;r5EgdIka6mRcUnZAJFxOaDlehSt3UaKueBwyWvf6NGWMeXaioOhm/d1efx89ti/+dLcsumXZN7+8&#10;5OycHCVjZcuJy+/mZ16D8/CufwfTpBdkwQ38mmv+lYWTAwnJPeNZz70H1UiAp1/3ml83jP6PP/2T&#10;/vAfaYiIRv7tB//XV/ZbHNoTr70WqPogS83F4ruGLE6/dTR7i4f01NSUTRDtqugMViAX8Y54HQ1p&#10;7bm+kLpyuoLpAdElg9Iwl0zNOLbZBwUW2m3AZayz1+16g+O2CFG6ulOrQNjEe2NnZ7JG6uaGAu50&#10;lFQrJPlsbklA84vKQtxGKgGLwCbwVRbHud1kJJjNnzgY0Ay69fiYtxM7nOpgprqq2tJVm3agqAwL&#10;xfM258Ts20AwHU9cAAUcI4kiosRg7ziEP3zXzPDw90nkmz5tLlURvzNstztWWNMnib7lPLgl9liD&#10;tU9iAA2umw06XCbxzs7e6OiwC2ykR5vb4kQz/lKN5YR+ReaW1hSnCBtp2u31h4db3Q6NFlLNxfOo&#10;Zafb62fj46N7u/v4Cme41+1LSzvCytTCSxOLG2BrMi7p0ZxBa3Y6XT7BZQqIx0SjWQnwYadoME6/&#10;avdjxGAjw0P4Z8bCMj4sN7dotLG7s3P46FFbbEyIo2zCwLmADrWxxy2zSIU4DKTpaZyUMVHkTdGO&#10;NdJM5Te1F3Dw9KlT6OqZ2bnKFlv83aTXo1qIKD1bdlvU8MikTuOyNldA7skGnFKS0hKpnAUlFyMe&#10;C9dHkGBDzY6EcYYl/LKyvAQ87XI6j+GOyEj4wVBN/m6Ji+IdcacjI9vbWzO0XSQxg3CT9N94do7i&#10;ObaKNA0aRzGvSsG+gopLLr3UfoHUzxE/vb2311Zcx6keadRYNoeBgVag/F+eD+v6DTWQPIOEkUxz&#10;e9VCoKNcNZEoxjBTBb/CpoaHhtAheL+2tmZJaQfbmdgR9GBqNnFlTbVa5F6PjtkmBocgYlWCOGFv&#10;Yx3jB52/oDDD8z9ErnHvwt5ns6xAmBSL8YUogiGTHeZF6fHd6YI/DKw0NzBzIewLmK4OnGy24kcc&#10;DUrUahXnMGwkdiSx0clARNmJ2ELycBVrQup1ISVBwkqQTuQK0XmbUdoII/ylof38cOPKu4HdVrK2&#10;OCGFEKuEm+Vf4l1WVOaclofKWAdFn8Xpne0O9af7unHxgteMQSaWRxSS5UwMOvBQLE2LCJUbLjW/&#10;5UYS+7oOEmsqb46uIEWblZI1BwM3v6zWAMGtI62JE4ofkjRkWaC8zW0dHjcSb9AM5sqfJbV2oQFu&#10;bNVCUWDYYpk4ls79W8aUV25ZFVwG4nfIHt3MkJAUs6IfN+Oity0f+Ia4Hwxx8FdkPbHhraliXZGi&#10;LM6yHz+bS10cwNsLsXznk6977rPe8/wfe8HDv+3RN/3l+1/3hjfd8NY334OQ+uGPfIzTye99z3sG&#10;H9oQ8StOe9/4/g/c/I9Q53jes5/50he/6Lzqe3zNQGrfVoCet5U9IihRds2qGnaawIcADU7smS1t&#10;QiG+omF1XXhkXa22PrHkraezBzH0sExYPDM2OjrqmkU8v/HUBxAJRLowtdrCdjNzc2ab4FddkUM6&#10;Ks/vSfAukR5tR7bnkfRimVlXlZtRvpHHwGgmF5e6gyMCQMfGZWNBaqlaKzJiZulc27mZyW15XZdw&#10;GbLHkisB0ACwsOmjWSuhRNa2xUS3/crJE1TiGhBwHVR444MYhqITcnw03GmJReBD0w8pO4iHukkI&#10;RbGBI7J1hcvIsP3RsbFMqhTmfdJMEdhU8UlU+xG6BNOp9FwQytP9WjYwAqxUaEEJno5eb2dne3h4&#10;xHoOJmY4XVdqVBhw7KlCzscF/NdqDZkKPzBwqQnQLAGsKDRiP5u54fJE6anRCvHcPs+WT7a1itVC&#10;0NuqR8ycY7bSBZq3tb1tAIoOMf/H587ayXaroWTy2iqgZSVcXXOHXG5o92+ASJMosOXZuTknv0n/&#10;kHHg6sqKtTKaikKFPXgGh0RGwjlCg7e2NvHYc5mvpzjQvdTEGB4eTKEkIqgoiJKnfT8rW5TrRuN9&#10;TaExTuJaFNKD0M6dtOAZH19fW8PVEcstiBJ+aj8GUkvS8rEiT8ecdmLHyGc7Aes14EUDjXDS8WZt&#10;ZWUAjrE14GCPfJxK9EYg5hVaS8/wVotYU2lyj0PLjKQqkMAuTJGncrzY22JX7+Kf4zJ6xH4nJ6cU&#10;JI86VLb+PeU4LzRgjSKGZIGsUular5rUoC5FRW/fGyB1YDH8WkGPOdg0krV4kXVzYLCg7DlX6lRu&#10;IV1kJXpFERFi5oFYkE5FioLOcRl7y0KecZVmrZPcJGdrC4TOIVXuUolciEhNskdut8bSXAVKPYd2&#10;/lMfFgb2Qa1/4ZrIvJ339vudjXZ/vy/eM6sno7xgPpi6+GFVAp5RlQ4YPhh4yQjAl/2M8UQSh1Gl&#10;Eq1d4Xp2crsSgiY5G5g7FeQlamcuOUYU2aHbS5HXPt+BRP94NwiYuo4tPMLfKkyguEoyZNJMEJxx&#10;qVSgNdD1sPVMJhFIqZdUPIywdGYhzALyuc0HyflVrKkGifd1iLvjvOpzEz8YKiShpiRqT3L3wRkv&#10;z/KLVPMOstQXagG4vPF+lz/1idd+9tbbr3vSd38xJePZ1z35m775m3/t1a9ZW1n99sc++rX/g5gb&#10;0PZ5P/i0P73x/Vhh8OFNH3jfc57z3NtvPz4zN2tvRXzyutf8+nOf/6N/+I53Y83LZCp+9UMebFT9&#10;guc9+41v/QPgsG/8hitfef31AN+v+qWX4k7+7hvf+4lPfhobedlLfu4s5cFXv/yXv/eJ157jcNDa&#10;Sy655Lff/Ba09j//p5//+Mc+dsMf/jE2NfCmQQMuPnL4+oMstbPUBj1OeeLR64lv4wPftmyAR9lp&#10;ERtMsQAK39jYMMUZoAH/xPN1wCTmpvb2iCDx+DdAlwBWX89+ACwDWcAZoIGO3RzkFG27Ch5taYOS&#10;BPCoI4+JRCDedm6BahxTpclph7GzMzs/b0U2Z8pxFF35icR1dQulbSUf5nIxk7ytVGCcZ19Ae6dZ&#10;JsIz6Rax9hbwuU25neE2mjfWoa97XTQJQMMAoCYHY4+hxMWcU2QiRMAFsMx5RyfwrNdr0RWssHj6&#10;1Pj4RCIFtG7NUx+TK7Wfp6ms2l2aZtm4VClb63mXcn2vtMC1UK671Wooj1shez0DCg0AE8c1TS88&#10;Olk5wiB6cGbUVtKEbuKvN1XrSRiqVzPsgYqAOVpy2WYeVKn3wUByoFIRnc/4k3ebzRZez41UsE2e&#10;kX6/qqPVsaNnfCDM6coqyN3iPvcRHbvoImJHCRLbohzhBwDlsYsvQV/hQHwK0L+ptZblsEg1Yrnl&#10;kfmgfLCdYgL5JsovsDN/aMGKFgbHgPiO0IzD8EO0Aaga/7RWnQUxrF6H9xgwdk3aZ0YZ1x1L344c&#10;O4ZGzh06tLK0hFc7vRu7S3iupwsF6JxVxc6hWj3j6LFjdAfc38dVCWSNxuNwPKtDExMNWgdyhrnY&#10;ey4XpVQhIl1aVlcrpK5a3q2NjUTKNp6QGdgV0XpdQYjxvY0ScVAUqB4h4xwjyqZI7nDTxjiour2L&#10;Lr5kbW11RAFepjPia2FX8i+0wJyd/ZMbAZq+F/g8SZPtrd2RkaFBxJ4xzmxsbW73ev2xsRHgQtwb&#10;RsdGSkenqm7ECcHnzUaKr4aGh/Z20bFDzRbCgy0bV+3s7k1OjlepPtoh7dlfaZBg2NhgSL+8tIj7&#10;TZ8i5iR74AQh2qlIaMWFT/8RtWal85QEWpFL2uIgDlMlZbN2JrxVWfeZExKcOcrAdA5KU7tmkebk&#10;NYCOatZvLFgtWejAZIkqSc9ZslCVj/pnLEYy7t6k10nSjt/YQjakMJw8XQIJlCgCL5VkZXVg7kx7&#10;aWaFLB1V9KJWxc3Kr6SiJksCrxKtszck1UvKQbGmndarQr5a4qPS1KtNauIGDdvDfh7RoV2kjh6T&#10;xErPlzSj6Zc09Y2CpBmmrSglTyYK3BuSmSoUh5Tmogd1vMEgJGIiPrNUn+6pg8LHSrEET8CcFHKm&#10;yZnGps2645Y48bQDqSzBftzIGa7INIdqg+R7cFUrbOusl+Lb9O+akz6LkHSAqC/g8lu/9bonfNf3&#10;jI6OvPz/+29f/O2nbvnce//qg+99740AzYDR+Hvbu/4Mr/jq+KmTzPvWH/78i1/8fU+89iW/+op3&#10;vO2Gn3nRvwd4XVtdwc+veOA3PPSbvxFrPv7aJ+IVcBmvQM83vv8DH/rQB/HtL/z0T173/T9w/NTp&#10;2267DSD7jW94HZA9VnjBC190FqT+0xvf+x/+w4sHDJCg1pMGTMfn+BV2d+fJU//74x+/6S/f/4xn&#10;PfcZT33KXr+P7aNtA0XtI4fm/vF87q8HSO1sqKGPE7SuTXTY7X86w2p8SW4G3kgs1tQL8i40g29g&#10;Z+jGzOjoKJ7Wa2treE21QdwDmTjEQ2t9nf7P3W4q6qeRfV+T5ndNEtuv29k4p36NGgfWwcZkE2JZ&#10;YFNDSvECTBDUCitzyr52wahMqoUXB6A/13vnhq0zvb+7OyKpaQIvoQHjA9xDbRNj1odzz0a3Rpx9&#10;5c5J5o5jN9Xz+z0XjdWCwYYyrtQEIkzrlHZgD0jld20YOTU9YyjcUxwyJhqrydwOEmxDk9R96IjF&#10;SbWqr4Q7ZcdIoEzPeYQ9Dp9UBmqZObzazS4UVXd/f8+5Q3eUec/d7hnIG4uD7IR0UAPZlgKPtmgz&#10;Nkf0hIOnC/ZlDGRkJhjdsza5Zg/yLM6A4C0Q/g9Px2c2w8NqnkjBvnrSSTSVf6DG4G+N1VKBy8q3&#10;T6eAcdE+efamBZMxXIdePt2AgLR0qX1/7C5EJoDqINfX10M5tmDbsl2cO3niTpwp7NcsYcdgmez9&#10;cHSX3ufyTZVR2p3bIRBAMCv2ZDSDBjjL7lGN1UjFXl2x58j4+Lhrc+1gisCq2Uw01cCn554oJegE&#10;fLuyvDwgruwIzu5LcwODY2dnByAbsRzGuTXj8QkagH05g+6+wgADat7FUShbb3P13HhXZkwO1QYi&#10;m5aoH1Zx5Orysk+Qp7ZwgOgx9zYOzTKUy0tLTPw3W9YYsSlMQ/bmTYXoWAHHsrmusgQNV+yUEjqb&#10;GxgeY4oc3Ku4C6G1dkns9xg8OJhxraQDKs1srKkoAl9u6A6QObpbWdkwl52THvv7o2NV6YWrPkal&#10;azQ3fwibWtfp6NBHFueO591X3wV/GBRyAYyTyCYn5hgMYJScruOs3WMxooWZiRwjUziEoWXa15Be&#10;hzB33s2tR+GUNKEnk8RRKIfsiiNRsXijuNkg8YMU4H5wN12LCrE7gWwFEtl86+4v8T4ZCgaumwQm&#10;L0jdBuotSekeVt61k4ksHhJM9vJQ0iVFlGsiKCj78lJhtrgwm6Wqj6Q7TV0byHEoH5wKrwdVAjti&#10;bpgyJcDuKeX5cB0RyuOIlMin0nRUoJcQrpB03giSVtwYaVhCJDATPY1lfCOvwrxgdtx58Dis08fi&#10;oJcBR0oSWpSahaPOWPfU+RlfsSk8GgcafLZbLyqfxSBMMjFlOI8UmPISViWPFY367iqt1uK7O/Hj&#10;AFRfsOVzn/lM95x1zD/1Y893Sd9r/8eb73f5ffHm/X/9IaBhU0R+6b+84uqrH0EK6/jY7/3R23Ei&#10;//Uzn33z575wVwbzRceO4c1d6wLf8c53Pe/Zz/QnQOG//ea3uFby2sc/1mAXiPzf//x/OqslgOP/&#10;Ryj89Kc/HXvEat2nPs2A+6qHPezdN753sMLVD/3W977nPQeQOjBsctK0o+Su+aZ4TO6KGWzwOgDc&#10;Rod4ptKxxXwJ4RVjuEGqVffmEHh6UNjHCXcVO25tbYWiZDgZNi5KA33jxBNgghmPdgEv4mmgTNGm&#10;w1odwiRUTqwr5Yynfk+8FG9zR+IkVlxqyuQFvy1kVEE2BXY3ObkHhNFq2VZ6fmEBsQEf7UND++22&#10;tf+2BXcopy0tvFElhgNFF2ZQWLvAiWpDc6AEW6859WvOQ1ueOGinRbtt+WZGr7kTxF5KdZt7amiO&#10;/Tpjatk+09D7didRFp/ITLwaZ4VxdNjawpEjfTHaIwF6mzj2RQtxgtZS2ZHOoG04JqengRi4pri/&#10;3rsVLcxUMbJJNXtAjNjtOMpyONFUKppicO02NdSEk5zAs12OIem+nAI90hwAGHjhzYikvrHCYOyd&#10;Y6B6roC3ktnZPf3ElawMJIRfRwXRTDMwD4QCGqp9tFWvc8+OMaxUDfRM6WX5gLDYzmoYAqmeOrA2&#10;4urKiisH0FRRm/Z1ajL85PjxO0iaEvUW68/OzzuSMT/KHH3PFYwJHJsg4fPiXJ1lnodE0iB5d26O&#10;BZSd1hlP0CyTk0sDkQBwvFVB4iTe2+ZEiq060UJfd71e1waTvoS3pF6HTW1tbDD63dwcOKSoLd3t&#10;LQ4nHJHr8HAI2CBiAHOpFw4fJnNJroSGkmi5rR9xNc2NjwPHezoCLUGHr64sI4CZmpreVtUmehsB&#10;JHkp3Q4w8f3uf/+N9bVOu+O4yNgXq3nGHEeLSGZLYvbWHUJvuyZhbGzcV2UqcU98hZBgSOQZ3D08&#10;mbDBvXSnpB5Nx5wk2ZN6t6eMgnqOotIKlAWsVVBwQ9jZ2vJVuc4M+igOzTWvQ1oTP0QfAtaTk1Pi&#10;DjDe6/Uu+MMAKBAXqNEYvUSKigpc2ZHIINCA0krJrNmgzHOk/KYRW2QSCMGgqv1Ibo7EQIhskR2p&#10;mNDEXzGzo0AVeEnEekaRfZktL88QOfI+N5R1EY5r78EZXYuyAn15B18FYpuUpm6XuXWyJU4SVN40&#10;Mm4MBRIr3xYGEbTlVjZYljEcNlLNYx49EpXcNfNFxYoplHknch1KrH9CeWzTeAT34wJxYxGlBW8c&#10;bYLXXklpvCQN09EobcXNsWZjtCnpu0p2OkzjtMWqRG4wYyiSxXZyVxmPqe2Ay83UOt5W/FD5D0kj&#10;vHXsZ26wstYRM/xRFNQRkYIQ6WcrMmFRCgB9Whvr1EQWFah+sdXLAfHjXrGsrSy/4IUveu6znv6h&#10;D3/kCY+75ksSnS+/4ooBODb4xusAH+ONPwTgfumLX/T6N7/l5a989Td+w5Xn5kzv7O0NNuvM8drq&#10;Ct5M/KPFEqZnZ77+TtN5gdSmpdJgfHeXTMH19fFaS840aCfe/K3xcS4jw83NTYNIY5fKy1ApST+x&#10;nOFjck5TzoUAormYstUYK0Ry2NFzzrhnICBgi2/sYlKGz6QOi9xpQxBTUMzsNJeXtg6iguAx6dQ7&#10;OcIbG06j9lQQZrjM4TU1heduoc9XgQnwlZqd241cj22lIZMBHcJdZHJ2Ux40FZrMc9NIKjsJUZnb&#10;ggvOi6MnyRqXr7U56APtiKbYqJwQwK+wNeWtvZFYsBi9MTo+XtScEzOJcQhWGByWkTvW3FAUkdYi&#10;dKZbmP3sFibCiIOeb6gsktrJu7sN67pYEcWyWcLulm/bk0lejcC6mmxgMtjny7MTzh/7cJihlAFQ&#10;RTuWFHRVAKcowjPvzGEPDxs22aB7dHTMEuPnJn7YdJqFgwq6XJKIPm3v7W1JC9zS0Tgc54BtuG0u&#10;OAZMS5Fh6DhQeVyHLpEqO/M6J+2JAo9qaxLjDxhrVD6FwFXuPeNX6uiNT3R77NjdvV0LLA6Jtexx&#10;aBsav5KJId48Fe4Qp4lA4mY7BuurtNFif8biDiPxT39uE++TJ9boFDM0bIY9Uf7+PunpO9smtQMf&#10;49XmiKFoGKIuMMBbWjwNcISwhAxpPOkbEa5Q6pyoYdgCAiUcF7pre2vT+VoDU6ywsb6eZf2p6Rly&#10;wWX74oANR3fyTlpFYhAcOTJmt0WP4UJvcAsh5WlzA28speJJGyDyBzzoQRzP6D0pEjq8KdbXU/km&#10;mkFuSGZ9enxIs/eJCXK95uY45nVjobK+NBZ9vErn0/vmyLFjaIYNI/uarUJrY4mTsKp4a4tmT8PD&#10;ThZY109Di1MZznZj4wosG7Nz89gpPpycmLwXQGoKRxixGVAZUNY5ZrsfmgEsCTtJTIjCQT60PL3L&#10;sCBsVZyM0xxWGhq5aA8qswujWsuOiFG5XmZMQyVUcaOvlPKk9ZYRkmd98baZXbZonCScST4RZCcd&#10;QjlpsT4MIslgzsm7wA9lfMg7bSg+RhyesRzMq7psHYuI0VElmS3tPGVzRe4ILPun8k1cu+lI2poa&#10;Tlv0Wi9xF+1kvb0+dsSDxU09CwORs3MEC63AjyGagqdRcyTFrxqjTFFHUscznSMs3RWqUGzESrdL&#10;JZoaLFFBFntJ3Q9p/9UK32xrWFSIfIB3s34edvEV9VIyiRvyXLRICicBJpdXuSF0nFGEMIwrnFwV&#10;VJ5N8zgrSx0eYNsLtDz1idcePjR3/Wtff8unPnn11Y/4hZ/+yZf86ivOWucLt9ziNzd94H0zc7PC&#10;1rMDJbvBh2/+rd/Edq6X0Mc11zx2ICTyJZejhxc+8jd/M0gV3/KF26+48kF3rWI8WM47pMbV29Xi&#10;LJepAmZ6uDJJsr4EbZ5V91fOa2aqXeN0cKPhQkDD01x5XCt4OK/pTG0k2q5V9hK5sdgr0UoFPaEK&#10;PA5dvFWJYUuwz7PqI2KSZCL14iu8sSeFp8jtiZgp0zYsCT9mZ8fH8YxoSRcM3+IJOiHmiVN3rldb&#10;XlqysLS3wBSvMFMgNY9EyVqvb3cMQ1sDnaTuLjNVmBwVSgtUzGSdYGqWCdgxh02hYubeDIuNFQyM&#10;CCaUDDYUdqySKXlsFXAjLfNxnTx26AJ0AnAAnGGw3pONvA2fOxLHQOcwI6s2e7qAtG/gBlGoUyVf&#10;WYSq/HEVIEmegiIMmtkXZaVpi7sqDKvrDq32gH8eOnTo5IkThiap9mLC9yDfP67aQXv+eSNONgML&#10;ZRJ6G1SyfukstVyjjx47ZrdFf0j2vEotR1U+ywBGfGu03DjVZB5xl/ngBTJG55gUtEmAmPVrrhGl&#10;PeRl6F4N6hI9RPljY+Mu0fOMTWuo1e8Rw+EkzszMYAtTU1Pt/XaXCHsb+z185Eha+xoC65uU35UO&#10;jBOc9Fms6/BMgHFlnmc/+ppAsBQjySryGbVcIP1H9/fNAsd+gXFHlY9PGySOdztdHNDk1DRex8cn&#10;dnfpjEhlZeqfUK96e3sLQBORkTj969WEkprhLnKg5Xhg4fARliEODaFjxnQIaL8l+Qruq2ONDowu&#10;D9pCtC6MQ81i7VENhrMmvJQseH/RJZc6We6pJOabR0Y8hDxXs7S4aAmglsjfaCQ2mNWBbiBGmWnZ&#10;+OGIYlRi691d308chGwtnh74MKNXbcRDyUvFnwwbxDInV17MeBctHFo4LI5W1yQ0B+pmQFFauxal&#10;QXuiWqP6wi7kT6dy+isqdWTg67IfFmL6skKxSw5urUehhLSU9WxOHlTMgVAKHpHoI4ajIlNgVJhE&#10;YdpIrE9qXomsWrA+IHx1BxOSrhQ8ALbzHi1XKPiBEKghDea6uDGQkTbz2plrK0WQtuVKRhJFNZlG&#10;W5nUbWQ7uLKkmzIGePQ2DI1Wz0Bo5m1pt2m0GgLZU+qumaQjzcZwIwaQJayl5BOAcq+d9bbbWSer&#10;meXKN+NuTQ/OCBGFXNPx24Z4HaFNxU16lohHEcVFmDLgSDCs0jgeThC0MP+fV2fHeWPVFioU6BcW&#10;Zhkkj0OVcXZxje4EPjspGpmERU9cc4YQYtk14ryXqcw0V2bas3OZJhzO1vc4i+N/4N57QZZX/dJL&#10;P/r3N3/oQx90svn6l//yC174osc94TvPUn3+hV96OV6npmd+5b/82ste8nN4/6TvfPxznvPcn/l3&#10;P4X3+BD/xJu3/N7vv+Od7/rxn3iBIbhVRAYbuflTnwbUHuS2n/VDP/SMZz0Xz6PLr7jiVa+8/orL&#10;L/1y5KK/8RuuvCsNekspmLWV5Z1dPqCx/S/nqD/04Y8MCNn/1LnUI3qwVQwN4VdzNA9r2tdo2xDZ&#10;IAZfrays+LfO4/q3RJDyi7EOg5WtXdbCb1XGlKkukFuTtjTwB73u5BNulTFnFo2xUokItPXYthZ1&#10;r98fTAdbm68hy3GMIUuw4fHQAuTKMhwJSRpKkjFBqBunp3oHrpCxmJRzhw75Ezxrg7qsDVs2+WRY&#10;P2FKUrMwftIbMaORlj8DAELLR/XeqMtJ2UTa1WR7T00BLhTqK4uEOK1rtT6Ldg9UBagjlqb7Kit0&#10;4x14sHhOUM+n7MzDVRlTUyD4WwkRVr53Y2NWA0zETrEsoLGIeIHxgNUdSNfCKzjNuSeSw0Blotvt&#10;mFTtSAkHPjU9ferECfOPsZfP33KLYwk7z5eVWxuXXU3Tl6bA1oJxg0kP4LxqKJ6z6gvjxKzojY0N&#10;89otYUGykNppFnIm+xI7dGCd6dlZ7B1NtQ4G3VKmpk4cP06tjImJDRGTzP/Gmo4uAC5N+za+xC1v&#10;ZWkJY4liHVbp4qmni5GHqGx9NlieODU9MBD1BWXPwtWVlemZGbQB23Qpobn+ZIY0m7lAv8NIMmdy&#10;qz5ycG4xh7ozMTFp3W523T6BaUf8GTTJFkWHcJ12u+hGIshO22N7a2sTcBBRgiMiHAUuZbRaon77&#10;CJ3GxidwdD3VVzKyyDJcRJ53AjSfnZjLJRSo2YbcPCU0YGhiAlciusKxNIWrRZxwzaX923G8k5NT&#10;aAA25fLfEWW7OfNjttWhQ2KddO1n6YQx1nRwaM1Kl2OSgKQjRfxjSozVb1jFK/VDxyp2i8SJ1qUx&#10;ilbNzs05oBoQpjnboMk0F3usr605MY8zYqdY0ehHsBF02tz8IUe8g4vdVdEWZ7xXcKmVFBb/QTDu&#10;TDZXhN1K+S4JJOIRCmpaca/SpagljcOqns8OBYJ8towJZapC2EzlDSG2IiojCn3QGyaykTapGjll&#10;qgFPSa4qTXRW2loJb6mCRMHAXbvKeBfOoXKs93NbHlYkB5mWI1pASCZUqNy55PyCioGdB9qej6Rw&#10;0WRoYnFZuc8zk0056lh41+ooxOLYggKMxhDg9vDeMsdeKIZ0MtRwEXfZqkgsSYu/5Z05y5nCF1tG&#10;xxaErMzEBsMU6wD6D+gxEVWrneCvoD3ZMqTh5LmnEcTPcITBAlMqjTSGU3o0hhKcDioLG/ulMwef&#10;USWQEUvms2X8TTVxiYXHd+NSF1+UuD5YvuqUj3e+610v+dkXDrDsM374+X/xvj9/3Wt+/SxI/eM/&#10;8hxgZbwBhna94PWvfT3g+Gt+4zcCydL9+M8SZ7/zz977vB982ste9otjIyM3vOV3ZubmZ2bnHnjF&#10;/fDV81/wkz/6vOe+5vpX4IeAxYH0+94ITP/K63d+7/evfui3/twv/jI+vOyyy84C0Ge1+dsfe81d&#10;c9t//lcffNy/fPgTvuM7HvvoR/7Mi/79r/zyf8busNOzfj5ohpdTSytfW0RqU+Du+Uvk05/+zMf/&#10;/uOVQrPyan0BPquVuUbNmVE/YDy536PB8rin1I2xyJ2VY6LpGR2pWVtlj+Rs5ZU9C+9sXyyJaK6p&#10;jeBJ6eIt60J4DjeQBjawnQU0AqXD8cyzzYqloJt6Ru6KwxALc7PcUAVztttwFnwgJ2dOwsB0BtvB&#10;49Y8YKMEZ39xvH0RHjxND8ho/WwzEAYCILkSmc5SjxPx7FvIwrLZpnDQpXx4eH111QRlQKX7XH75&#10;bbfe2hK50yp7oYsy+/0HPOhBn/rEJ2xkbdaBudpoyX3vf/87brvN6UDPGHg6G1/d/8or7zx+3Mjb&#10;Rzoi/jfWGQPaEMV8V+LfnjQw3wOvxpd9RSNG4WZNAALiFADHiHFLOoRh6w5im1brPve9L95UeFST&#10;+I4csPfDR48uLy6a6uCyy1FxiPHtRRdfTNitAeMJfVOr0YzDR47g0L7t0Y9+6nX/4DX59j/+489+&#10;5jMDCcI9BWPAQyOakdiSePCtn/+8E7E+R04VW2QGK6e1wNy+6hoHIoPuXrPkqdehkjgX1TlipGXj&#10;9tb4xKQDDEA6dztB2AjlJlaWlwElNzc3RkfHgOzRe2YNTUuujpIsBXOBbYWj5tCbd25CMFpuOo1t&#10;xi1WWEigZlio1DUGlQb2+LgLGzB4PF3jweDLbXlpEUGxKdEA+jiJIjz08WZjfS1NG1Ju6WD4Tgtk&#10;33bbbXNzcyPDI5b1sG14o55m2Zd6oI+UPvCCwtXM1dZWLULS97eeUTEReeDAKtJH4rkjk1sCqRma&#10;rIIYYHlpCbs7cvRoR2GexyF+DtRuZrzvCehSi/c5gE/FR3f5oKd3XMVh1gc+sZCRqfOWyLQgPTZr&#10;DsniqVMYPIPqhfW1VVyCGiqxx4/jfARR+KdHeFUq3Ww+5fu+758/4hEX9mHw+p961COunCDipPpz&#10;XnlrEwpXshhOP8epOcdEzVEjThqxidGVfLI5y1WpW1gB4hqKhbVCnBkj2g4JJzJPSaz4Js9CjNos&#10;71R86KDyUilcQJnISsbMFDSSKVuJylWq2GxnrjpF8T0QADTTWArQNv2u5bfJQs7b/b78XOLK1yaS&#10;tJ4ksCPrnThtX1Gok+FGIiuWRgsnNa20/ID8u4jD8v5er9/pM2aQxLPrHZmlThhbIAxx+GEDF9Jj&#10;gtAahfRibyWUAWkmzdEGeRp0KY+1i9CVl1XRpO4dTFR38s52N+9k1ZxAwqAld7FmGDYnmmkzUebf&#10;Oezq57mk/ZjHaXLjBO5qhtUPIzHpX/EnjVe99g1Y54mP+ec3fejv4rtnJdJW8znPfeaBe+K9cBmI&#10;adxLwoBve8TDXfv4rOue/IYb3vYVJObxKDnQpeZy5ZUPwN/BED9Y7uULII4txIEpnfZeXV1dW1sD&#10;LJsRhN10+drwiCcQHCABBgH1OodtBRIjPJOFhsRI6UuYT7h527rOwGRAZvZwMXvepAg8545edJGj&#10;qT1VF5D11GoBdyo+mUY7jxw7ZmRs8kChSMNh3tjCAiM3BW+I0CyIYeYPhSZFSnbpJGcYNFmBxm9v&#10;bnZq4TYHRQ5rvaYhNXnAOq7pmVmzlrvr3UbaQP9QGFu1s2PjEyfuPC4WUyNJmbhFJxw9chRd53JV&#10;NHhvj2HYzs62Ff0AOk3gQcCQa6dtU2LE0zhx551A5wagJnl7vkLKYYELWHH4exLMMS63IL1TwpZV&#10;QUQ0NjGBMGYQo5JRowpmnI7Z+Xmy3s0rkyZJR4UNlvCzTxBWQ7e4/sHxm8+UWSKWcMk1rcAyYpG/&#10;MRgOHT68Krsv1qhphgeBDSJMYO5WawiB2fj4hBARq3IRy+Bzeae3E/Hy7w1XBEZEASybKW8aMaEb&#10;qQJPtXGJZe3I6DXfujTGC+IGxUBEO2bhn/kMSSu2V5TgeGkKhy0M2UO9jA7bUsYQbTiraNYBTUgK&#10;ymDn5kCHA4AucBkSrQZlPw9VNVg4gV0TqUWArlA4IXtZ8bat8GfaA53GmQgnDi44m6J8b6ZiQPm5&#10;KPfMl7B2R6Q3jFXzwooZwUiDhi+h+dCq1KzyU4CtzOgT/dPGihGITXMTo/Mz3ApTwyXrEZwhgpeV&#10;/IYJ62Kx0zqdgtwuwSR9vKjiE80GsCqoI8dySRpy4quaIqisZCz6jZ8D3JupnrP9uSQGpWwdVE49&#10;Z4nmfQld6oPHxsHyZSwzc/OPffQjXyV960/f8rmvQAvvta//73/5wZu+5g48OTj3B8s/2eUB93/A&#10;/Pw8p0jjqN8jd2i/XVlmjkgC78EPfnB7v41HHNYRibcqghxqDfWzvuUgzZxuNppAIp6QmZiY2JQs&#10;hmVMmJKKI0/3m/kzqCjwTM7k5KTrNcmuiSh+0pEQSqXMmKTYl2UEmY1uEG9u72zbhLLdaY+OsHyW&#10;hCiTMovcqVxmoLs9ND6JE5MozdeX0WbbQYInkbz40evJcU/C4IfYvrnaTuS7VQMlGeeJvcLAZshq&#10;Pz6c2l0o83SKa0krnGQLDSUyK0tRsfm9KWuWGzTbu8f42No7pFEBpO5su0LXRB0qqyRUkia3amh4&#10;b3/PB87ko2n6Rd60+7dItK1mC+fF/u3uZ5x9Vi9wlqD0Zg1crLTTbFbO4fghzgjWETPeSXoKStrW&#10;yrltq9C4u0xLMzs8kzlUKRV2BwM+/EsvvfTCT1lSzS2qytcAtYq7GCTaqtr6xeVdwFVZZr0silM+&#10;SSJyo8OGZKflbi3OtKQ2pCJXZLY7LAL7wojVEDUruTeD7DILCvvI5BWEZUFhFFa+hqHqEgEo1RAa&#10;huOvnxlB2uG8UvaIpLAcVJJ4hrlVrtd1jUxv05GbFi1kutAsHf9Lw8SCJqpVrFjetJ1J5LWeSBFQ&#10;zJSIGXTtkXQUUvBY3Z7G5rSYOVJHBZRQiZz+z22aI2QdKQSR9l8s4gaLCAF2ETBExLaqFo3vJico&#10;MZWgT5ZOJMIJu6tLjRR8jlPnQ0NT02bM7Uvu2sokSodXgoC1tXmlYG3ejgjuZwHoMDtADF8jyyuv&#10;v/7LYTl/1ZbrX/t6y+298Xd+9/+2YWsry3/09rffg/aQB5D6YDlYzvvykId880EnHCwHixc6/w1R&#10;vC0m7yLPupkcsIGn65RqhcUMUwOzLPDaK8qG8J8TyuEAAZPurBhKyWV9J+ym/Dc13ar8qM2wpbNB&#10;p5Vc5iwkDSfKiFf8BUtZF9KHpp121t1scy8U04ijQQK5LGpgHUkULirzqjiPmXIXJuaqdCwo3yG9&#10;QOHtMCfpJahZFnQxLyw+bbAbxQmpEYnrBJmotqV6KLgcpWGZxpXMnzG9WoEfiUujIkv+AXMzYCBT&#10;vCgdCVRON1mVtGbk1s1DoOSoHwLTRpWtjZPrRe0gQ9xMWxe1MC+rUhORVLDxTilSR1zZuLhXjMoD&#10;RgRh0kiMrElKSevw46xZC0kj3g1kH6Sp763LWbzqe0+TvgKgT3r31yCePoDUB8vBcrAcLAeLoJbt&#10;tQk240Ak3n43l2xeqFR9WNq8UDobVTEhQSWham+vR009TnEksaTdoqra0JJ2kurIhXqdn1a+lTWI&#10;RJ1RRduQcyGT0BX7mk4pcUlZaxc4kuHdL7J2RiUNFq7X0x3enJ0aNXvj9DNAqjnEBWkkuZWwCTST&#10;FBg0KivfkrDS9whFRImV1pX6SCSCRyVZEg2oFFFYyYpQGmXwIaBwIyrzKtkcBAP6OKEtc/hA8FnR&#10;bys33isHh1lJoogPnQyl6Uhiwkw40DTJ0XssKEyHWmwYJ1YoLJh3CwUqVt+joIqY5hE23tlqY5ON&#10;8VZVFklYb02+0GqAAOHd/V6jTHnIzXjg+XKWogcinvzuGLo4uE4OloPlAFIfLAfLwXKwHCznWJx4&#10;Nq6yi3hMvkeUNJPKeLw2Dcnl/CK4rCrFMDT1OW6ZYU31tzLWduQsHpYx89C9vCwqhQr8X9noIs6d&#10;x3YNYilFC9c+Wv6jyLplhh9SR4+ldaSi9/KK8J1L588YXaJ+RMz6eeRyRtKScqV1VcNHPC2BHTQr&#10;LUVEkWOTs+5BUHun49dWPql5LmVQFfC5pBI9U5dsJq3Eqs+OClRKaN63jqDS9dYHsSTvGrEJ6GVd&#10;r1ko3uARNNFvUcwyTTOsw4qrzn4kl51yK7XbYt7LwrjXz4uyI791EUmcg6dAngB/d7tDMnwS5bFa&#10;rvy60/88im7YC/oJveZL6Q5lFavkrgC6PBtDf/lJ6v/3Xz/pv/3uH/r95vrqz/6b5y0uLl111VUH&#10;pY0HywGkPlgOloPlYDlYvlYXYJr//TcfHPzz0Y//7i9ex8YiAdEkdTiCWu8CkNHug8r3SoJNkLGf&#10;98VwL5xPJvwF9h1O8T7rRM2JRpQKSTOfyqQys+CUnwvKSCLTuYv5ClrM1HWAUtqrwSj+Ccgoj24K&#10;gPSoqkFWtHSyKyGRPKzk/sx/CMWdiMKiaq6DhDJIolriz4nagrDSKfmYjbdwXiiWtsjFLLUkLcW2&#10;j8TNSdKIzeKwx7rcJclalm+LUuMKEur0s4Q04nAg064ENjeepErvq2yx4qrYDTGOWJcZZ/FQMig5&#10;qOVOqA1CEkgYVY6HhdL4+UCyS4BemtNuSe2Wg4giUySAiCI3bdoePTg88mdKmj5GJuSEZ5QQvwIM&#10;fRaevvF9fzX454/94A+Mjo382xf+zH/+jy8Z/8Wf+7cvfunBJXmwHEDqg+VgOVgOloPla2954397&#10;1Vvf+vuH5mbOAakr8TuxO1iK15AXiYF1JNAVE8yxco6i+taaqHLVpvGWvbybFXGTDJCkmfT/f/be&#10;BFCvqjobPuM73/ne3IQkQICkiKJF64eg1R9+waFWBKeKQ8FZq2htpZ/Tp1acWwdqJxXBUlE/6zyV&#10;YrW0iFKrtEVQCZgEEkjuPLzTmb9nreecw+UCIVAvRNjLcH2H8+69zz7DftY6z3pWh+Ihqepsqq5z&#10;laUWRSEujTJJEEwkzc4u66lohpyKdqRZQR1OVYBZXsRafzvNCxkKOHcFKyeir5wof8PJBMer/B8F&#10;4zTs7diFenXORclUHERTIUUuMEvCSOjIFc+zAPAVBDtUtZa4stcQSRsgXVdL4RQeCL0OyVyk7yGx&#10;XzdxvIR06mxlXiEGAhAru6vBdW3fkoA4+R0MrMsLSV60Y5UHQWtZIVgu4XnL81QzhOm1IrwtRdEt&#10;K+qGWa7XoW2qFp6kgYax8FliQfNSClOo5DJj+MpNM90X1bGJREnbcdPsDsURqemy8pP0AMjUp5/8&#10;2PXrJ1d+8oMf/eSGvdN8ff4H328gtTEDqY0ZM2bM2K+l/ezaa1/+ipef9Zo37G8jrRWi4g9OXmfE&#10;Ii5UAjSrqSiWlcTBqgdwF/WARhNlNUg4lzLScT8GjlvqRcLT9V2/7rHeocRKbYaAWdoltV1fcKtQ&#10;LFi6HC3G1HJOAwJHynQotHNynQpBwFGiMVUry7GvlDhhth9xnyhyiFBJEf3WCgwSV46ZJWnndO00&#10;owgJK3yLPGVoeb5ruaK4wToGblU+qQxWvEaVNcO1SLnoyORo87bIbqzig1pTRkufW0o/yankSv3W&#10;YbgORhhTWUSDy/qluCi2Rrgz16rptglD3Y5WfnH0GYGCeV8C+6SJcxdkxrSeO3ezyCK0S0xcUE1U&#10;OgdtJiqYrVmOttbujJNcau92Z0RBiVnxyd3bi17y0tOff/ZR6/NCHt/79teOPWZb6cu97OyXmOvR&#10;mIHUxowZM2bs19L+65rrXv66NwDcbDlq2+Fbjy6xzu3Qkgab7byCVR4HzqsJap6fytJZuQJdmMSs&#10;Fg4kV3XJq8i04EgmgiEiMehUnNpww1G0nQvSWWVKnkhsaOpenjKofIY0jWy7LzmRmah/sIa21k1h&#10;9cRUoTNgcVbo42EkEqGWkG5iFcoYOdnDdVPhbgg4VnCag0sV5eDOMv6dFdVMMqWaxJZwIWzqXWRZ&#10;bbReHa5WR4a8+ohMgUTXw7xK+G0qGRoAl7EEokftVx2vpnLWliMq0PASAqmYaMdORmVGz5Gge6KZ&#10;kCIorUVmbEbBMSeZ7GKqwF0SD7UZ0dyWaL+dM9qFYNODDxALtUZUAkV3jw6DyldLAfm8EuQKMMwi&#10;7txxqplYsUWSOkbqVr1VAHpVlPpAasMBT5srzpiB1MaMGTNm7IFmC3MzU9Oz557z2lazsW969hHH&#10;HsO8sVXxwpc976R/3zFIQgKZFTmCkiDrbUIWBKPUdEujWHgdgVsWVGdOYaZcZxGoW6g47bzWieWW&#10;xcrzTEQW/aZQXQ7hlIyh2nxAoVHKJEgrL8EowNpNsmqBE3MONUuS6Nskl+eQFlPH1kLvdmKXlIYs&#10;h/MZkxepl8dmLLvIKpT8RJvRXbRQW2p4ccW5tWp7cVEJxbNSOx9/CTUJUFMn16RWVkWOtjM/yzz1&#10;RfKSNFQNZLlHi4XPrbzepPZ/G+87H5Jze88n4REBLK6mcb0IcuuIndu2EZlCVlAsnJlcZzyG/2Hb&#10;Ij2ff8dot4SsI/+ILUeUfTVrlTi5XeC6VvF+/OMfn/fGc/j2sSc/8aSnPP2ij31o966dePuCl7+6&#10;dNiMGTOQ2pgxY8aMPdDsrW990zPOfNHw6LilVNcvf+bC059/9icuvGDlNndOsDb2YLXTznjmox71&#10;qP1vMzw6erftbDlqW7vTLb27dQWh35ixB57ZmZFuN2bMmLEHjTHEaLTMjK2pHbV+okxJPPHYo//y&#10;k5887vjHnf/ut/3s2mtLcT1jxh5gZqLUxowZM/ZAtos+9qGlxflSZmHPnt3Hn/g4My3G7jOT1Ngz&#10;zzzisM2/3HXzRZdcYibE2APVTJTamDFjxh7ItnP7z8884xmANYcdedT3v/udy//1377w7ctIAjFm&#10;bI3se9/+2koqEU7CHTdcf9zxJ5oTz5iB1MaMGTNm7NfVrr7qio9/9EN79+7buvWoN7/3zw2sMWbM&#10;mDEDqY0ZM2bMmDFjxowZO7jMMVNgzJgxY8aMGTNmzJiB1MaMGTNmzJgxY8aMGUhtzJgxY8aMGTNm&#10;zJiB1MaMGTNmzNhBbo857uGz01P37rff+OLnX/zcZ5o5NGbMmIHUxowZM2bswWsffe+7HvPo3xqb&#10;WHfvfv60Zz73uuu3X3/dT81MGjNmzEBqY8aMGTP2ILU//4u/etu737efDV7/8hd/44ufP+VxJ+Df&#10;7PQU3j7muIfjb7nBq1/5yjf98RvMTBozZsxAamPGjBkz9mC0H1z+3UMmJ8oQNbBy+XlJ5/jEhRdf&#10;eMEFr/vD1+P1cY94BP6+9a1vuex7l3/0vXn5yRe94tXfu+KHZjKNGTO2ykxBcmPGjBkz9qCwS7/5&#10;jYds21q+veanP+OL2Znp667fXn7+3j/70LZjHoYXf/K/3/yRj38KL75z6aU7duwoN9gwOQEUfsIT&#10;TjZTasyYsdJMlNqYMWPGjD0obGFhYWho6G43I56GDbSad7oBPgcKN/NpzJgxA6mNGTNmzJgxY8aM&#10;GTOQ2pgxY8aMGbsn9shH/da11/3sjp/Pzczi74Er611/484THn+SmU9jxowZSG3MmDFjxh509jtn&#10;POsXv9y58pNTHncC1TyAkt/4mlcdEJ6+7qcbVuQ4GjNmzBjNzrLMzIIxY8aMGXsw2DOfeurZL3nJ&#10;0575XEv18p74pCed8PiTgI9/cPl3tx3zsAMByvjVli1bXvemt5nJNGbMmIHUxowZM2bswWjXX/fT&#10;Fz3/zB9e/d/f+OLnP/rhj1x2xQ/u0c9np6cef+IJ126/0cykMWPGVtmai+jt3P7z+bmZ445/3J1+&#10;teOG6487/kS8vvqqK096ytPvtilsv+WobYdvPXrVV1dfdcXC3NwBtoAXd7ulMWPGjBl74Nm2Yx72&#10;6le+Esj4hMefRAr1PUXkn/zkJ8w0GjNm7I62tlFqQNjTnnzqRz72sTuFsOe98ZyLLv7sJy68AN+e&#10;fvJjt27b+oG/uWg/rXH7LYdtuuyqq1d9hZ9fc931N+yd3s9I/vAVL8E2fNts1p99xjPe+sHz73Tj&#10;V515xmXf/bf9tGbMmDFjxowZM2bMWGlrm54IFPvwY44+kJDw/3nv+7/0lW9+79tfu9std+zaDWx9&#10;T0fyshc8D3j6jNOeCgT/wT//wLrxMaDz8999J2Q4fAg8bc4MY8aMGTNmzJgxY/c/pL7oYx8Cin3X&#10;h84/kI2PO/5xp5z8228599wDavniz1591RUHPpIvf+ZCAPGzXvi8D/ztpyUi/vyzv/Dty5rN+uc+&#10;94VVW6LZ8//ib8xpYcyYMWPGjK20ndt/jmX9QJb+e9f+wtwMFmszz8YMpL4T+/jffhwoeSXvGRfM&#10;eW885/STH/vC333SHQPSf/LO90xNz97t1QhkjL/nnvPaAx/J8OjYCY9+5O886zkrPhk/4rDN6G7V&#10;9XzWmWcCaq+bGDNnhjFjxowZM1bajhuu/+qXvni3eHr3rp33rn2sy393wScB3M1UGzOQ+nYGXxOA&#10;9dTf+d2VDu4THv3Iiy7+bLvT3Ts19bKzX3L5v96OXwHwveWwTZ+5+OL9t/zYk594xjN+5x7RP056&#10;ytMv/vqlK1MkgZ5/uevmVdD52U85pdPp/eEfvn7SQGpjxow9mAz359NPfuxR6yceceSh94JZd4/s&#10;6quuQF9r2v4pxx933+wL7NxXnoW+8O9VZ56BlWVN+0L72LUDYUjeO8MucF/wbz/HCAO4qwfFWMFf&#10;86b/s3LA2HgVSsbbchdWfXvOG//k/W9/s7kejRlIfTv7p29+XbHsbZAa1wkA61vf+qbLrroa//AC&#10;sHjVr477zYfjw7t1Ut/8nj8DGgY6v9fu7Hve/McYzFOffOrKWwm6Blg/6zVvMKeFMWPGHlT2h694&#10;yaMe9agb9k5/9R//6Vv/+E9rB9q+/JkLzzrzzDUFnWj/1eeccx/si6VJ89uv3/4f1/3sP7Qo45te&#10;8/I1PUyv/f0z77hu/grthht3fOGrX8bU4d+Xv/v9O26wb3r2xGOPPv+D7/+Dl770jpgbB/eoI7cM&#10;j45zZl74u6c+9QmPw8anPflU+jbyjPrpT3rZC573lnPPhSsC94DflnyPk57y9P+65rq19kyMGfs1&#10;g9S4MoF6eWnRLvvuv205bFMJWPECb1f96phjHyExhn+/G6FQNPvuD3yAy8C9GNtFH/vQl77yTfRe&#10;Kn7gEw5v/5IjxowZM/bAMz614/3w8K1H/97vPfvbX/niWnR0/rvf9sH3vf8lL/79NdyX2Zlnn/GM&#10;059/NvflqU8+9fvf/c7adffYk5/44b+9AEsS/j3nhWft3btv7frC7LU7nWOP2bZ2p8HUzOydKt6W&#10;NjU9+5ef/CTQ9rcuvwLwelWs+gf/+i8PeehDy7c37rwJm2Hjiy655KKLP8sPN2xYf9lVV1/ypa9g&#10;FX7zO96Jb9/xp+/8uws+Wf7qyMMP+963v26uSmMGUt9m8KRX0icYJ3jC43975Tar3sIOO/Io/L32&#10;P6++2/bhy55y8m9fc931d1TtQF8r/636Fp7xeee9F+j5C9++jJ/gpvDhD3+k2ayXnxgzZszYg8eu&#10;vurKIw7bXL499pGP3r79hrXo6OnPef6V1/wc7a/dvgBGr1RH/fGPf/zQ3zxu7brDSoQed27/+Zc/&#10;c+F73vH2F73kpWvUEdayz33uCxf+w1fX9DRoNhonHnv0UesnTjn+uDuldgDQE3PDhcASvzA3t/Jb&#10;nDYrDy78GYbVVsL0pzzjmTxMVlEgYnj0dkzL3zj6Nw4EAxgzdhCa9+s79Pd+7ONXPvqRF3zq07hN&#10;r/z8ZWffLnRdykvDBX/t75/5gx9dTTxdRtD/9E1/0un01k2Mnf2s0/jJL3fdbOkjqruVyjZmzJgx&#10;YweOd+/L7l515hnr108yYr2m9i+XfuurX/piq9lYnJ9fi/axeL3+Na+56JJLVj74XQt7xLHHYGFF&#10;L0DwZ5155n/deJM5aY0ZO+gg9fDoKP4uLS2u/HDV23ve5vg7/vSdb/yjc1fRPz5x4QV3ekt69lNO&#10;2bFr9ykn//ZfX/KlO24wNT27SgCkrAtjzJgxY8Z+vQx42tLIy33Q11mveQP+YZV5wqMf+f896am/&#10;cs8Bi9eJx//WwtwckG67073mJz867vgTf+Xw+qSnPL0sIoEXRxz2fnR3jyoNt5qthbnZ/+EwAAw2&#10;HXqoOYGNGUh9mx17zDbGemnHHf+4ZrN+xZVXrdxm1VtBsT/5kaXstAPs5fTnn/2lz332Bz+6etV9&#10;4Y5bnv2s04Cnz3ntK895y7tWfXXHJIy7rcVozJgxYw8YAz5bebvGfXjr1qN+fXcH0BY3/PXrJ+80&#10;evKrtfPf/bZjH/nogsAg2qw7brj+Vw6pW83G3r37zv/g+/F6amb261/7xm8/8Un7Jz3fC7voYx9a&#10;6Q8AuzMWduD26Mf8r2v/8+r/4WOB7dtveN6LX2auSmO/jrZWXGrckTud3kpFjmef8Yyp6VnKDOEf&#10;XqyKCsN+du21vL8feEd/8elLANbv9k4BiLxuYmxpYfG8N56z8p+RwDRmzNiD3IgFqcmAW+LnPvcF&#10;El5/TfH0s59yymlnPPM+wNO097zj7VxHAK/3Tc/eo7DuAdqXv/v98h+O1Jvf8c5fOZ6G7d61821v&#10;OIdqG0xSWtXLlqO2YWLLt3iNT1Zu8PTnPL/Uxn3syU9cGR1jQYmVP+Enq5pF75jDtdg7Y8buC8vW&#10;xn7yw387cnL8o+e9deWHr3ze6fiQ/x5+xGa+/e63vlpugA9f8LRT76rNd/3xa1dtT/vS33+Kbd7V&#10;D9Fm2e+qf3dsDfaMk07cT2vGjBkz9gAz3LF538NNeNV9+1duuOuirzVqHINfdZPHwrGmu/PGV/w+&#10;Jg0dYacwjWt9pNDLnS5bv9p9waI5Pzt9L1rAsv4/GR4O1oV/8efmejT2a2o2/lsjsH76yY9td7qX&#10;XXU7VsbVV13xzX/4v4PDQy961esWZmd23HB9yQn78mcufOMfnfuJCy+4Ky9/5/afr9x+pVHZ465+&#10;iE5XJSavfOJ5x9a4/VoEG4wZM2bMmLEHqmGZftsfve7ir116754wnP2s0+5UD9uYsV8LW0NIDZj7&#10;srNfsh+IfEcIbt0Zs9mYMWPGjBkzZsyYsYPZnLVrGkj6hEcfx4yKA8Hf11x3/f957/vNITFmzJix&#10;tTAWgr6rBJKLPvahNa0TXtq5rzwL/9a6l/tsd9AL+nrAdPQ/6QWn1srCh1dfdcWalq40ZuxBBKkt&#10;zR1sd7p3rMayynARvuXcc9/61jeZpARjxowZWwvDffi0J5+6sjr0Ktu9a+d9oxy6/frt+LfWvdxn&#10;u4Ne0NcDpqN73QvWcZxaV191Jd++6swz/uClL33PO95+yvHHmQLjxh4ktra61MOj46u41He12ZXX&#10;GOUNY8aMGVsT27n95xd86tOX/+gnuNlSPvkFL3/1fVx4xdgD297z5j/udHrl+fZf11z3rcuvwPn2&#10;wt899SuX/N1Zr3mDmSJjBlLfG/vxj39y+eX/4vm+4zj9fn9yctK2hbS9uLgYBoFfqcRRFCdJs9lc&#10;XFiIwrBSrXa73eHh4SRNszS18TPbXlhYWL9hw/S+faPj4/v27k3TtNFoxHGMFxMTE66H5n1sg0bw&#10;23q93l5exldJkmAAlUrFcV3f89ASP8QPPc/DltVaLej18ONOp4N2lpeXO+12a0AM/WIw+Al+2+10&#10;sI1tWRi/67r4RJpKkn6vh30Zn5hAL3v37sUP0TQ+xGYYJ/YLu4kd5P5iewysWq1OT02h8VarhWHP&#10;z87Wm83lpSUMEnuEOcGOo4t+ENSq1Xa7jQ+xWa1Ww29vueUWfBuGIRrhX+wLBiwTVZDgH//4xz/m&#10;+OP5emZ29p//+Z+jKErVsD16wQ/xCV5jErANxiYH3vPwlq/xbRAEru4j3rpqmCtsgxfcDO2ga2zA&#10;GcbnbB+N44WnU40t0RSOi0yC72NLfIUX2Ab7Mjc3V1XDxvgcPWIztIPN0D4PE+a/3mj4avI2iiwV&#10;peFbdoG3eIFGOPhUpwKv8RW7xofoEdOIXdi4ceMpT3yiuc6NPcjtXy791onH/xZTsfEXr/HJWQZS&#10;G/sV2fe+/bUrvv/DLYdtKs+3Rxx7DM+3//9JT77qyisMpDZmIPW9tH7QB+ip+H4Ux61mc3ZmBtCT&#10;SAggq+F5ANad5WWgZ2BHQKVGszk/N4cNALwAgwCOR0ZGgn6fwAsIkvB0Zmpq3fr1AK9TU1MATACd&#10;6As/BCyb7/WAqAAJPcVeAt8XFoCY8RcQ0lGsLKjR8/bcfPOmQw9FIwC4+AmANXrBZhVFe8TZGPbg&#10;0BC+xWYYEn4OTJrqONEj2gc6nNq7F4NBoxgGBoMfCuCLoo2bN2PA2JLD+9l11x39kIfgW0B5bJxF&#10;EcAfxnnIIYfs3r0bOwsYDccA0BUj76UpfoIeiUQxD9gSmBuzgTl0dd6AufGrI486CrszNyNP04iD&#10;ab1e7xc/+5nNTwA0cRSAwhWGwgA0BcVinIpi0Sm2wmtxOaKILhBe4O0Q3BsgaW0HhwnbYGO8Rafi&#10;seiRRTuROir4Cl4EnQ26NzjKPBaYQHwbhKH4M/BS4CrU675+Th8J26Mj7Jr8SrE7h4E95cDgUcDt&#10;qShWTnV+BH8rbnbsPLk2K17jMKlDJG4AWsOc8yd3ZVde+YN9U/vodxGX44WtJwxnjF/RQaIDUL4t&#10;G6FXwNfE/fyQQy3hPh0PbkDPBNusbIceAsfAfssju9KN4ai4WTla/C23oQuErzgwdseWQ/UYMf/8&#10;LZrCkDgGdmerlX4LP1+5vxwzB7/q3CuneuWk8UxOCyt3nD9ERzxe5WD4LTcuJ5CuFL5lL9gGbZYz&#10;w+PCfunR8UP6jdyeG/DDsk06bPQGOTMcFQ9ZeVDKSeZB5E84seVX/Lx8QWM7/GF5CMrJ5BnFF/j2&#10;2Icdu23b1rW70e/etXPjxk3lW7zmw/2VbON9Wijg6//w+bVedZaWO/dBRzt33XTf7A77eoB1ZBUC&#10;A/vf5oRHP/Lir4u4x1vOPffdH/hAmTq18nw77MijvvqlLxqwZcxA6ntpvicL3nK7DZDKNQP4VdCV&#10;523cuHHPnj1AYABtA4ODt+7Zg3UGi97RxxyDzfbs3o11zlVAMzo2Bhw8PDKCzZaWlrBWjU9MANIB&#10;7AIBSzy4Wg16vcOPOGLv3r1oHGvg5IYNgF/AUlilBwYG8Bq/xU8InfFzwFNAXqDwig4MSG5hbu4h&#10;D33owvz84OCgdA3zvPn5eYywpoYPgFOrlQpQ8s4dOwAcm63W8tLS1qOPvvWWWzBybAmcOzc7W280&#10;MMhb9uxZt24dNgCwnli3buOmTRg8PAospUCN+Mno+Dhw5N5bb4XPwJ/gRWtiYnBg4Jc33rh+wwZ8&#10;2Ot2MRX4rXgIcTwzPV2pVGQvlpfHJiZGRkcBTzEq7N2+ffuCfnAbLLPsSEPR6AuoFDgCP0f7xLiJ&#10;Rs1lJL7fbbexJaAqYJRfrfYU0DgajcZkSrQZSFexD3CqryFhBr/hA6A1bwWiChWFAxMBmwAxywME&#10;9FXAMrSD2SNQRgvYNXhOAnqAdRQnAVgTauBsIcrBt6H6HnIWLS8LyFNML6dWpSJzrlAp1TC4oCuF&#10;Jtwd/FB2yvddzIBG0Pdzon7729/69x9cqUjRc1zB8dwjwDygwTLiTvCH1646BoyREzDhhwoxYzbi&#10;+R4cIZwqMmZ9ZJFrVSrkVfTmKkpLFGH7/C12quyavWuPUQnXsCXeEuhzbPgbRYICMbHy5MevcJz9&#10;fo+PMvCJ7dg4XQmCCW1xLRBlYmaaMkjB0EHQx1GL1N0q25Fbg+/husD5QDxaAtli4gUfVypVDAwb&#10;yEhdB90Rl5dwk/ODr2I9spwl/KScPTSG1ziZ6YLiwsTcYE7wlYL7iD/BJ3jL5z+BPDiST4iVtTuO&#10;MOYkr4T4dC24U3o6u51Om1PEwXe6XXyFq487VYJvgvjSseETHp6ifMJD3F9ugznEucETBo3oBRRz&#10;p8qHMMTWBP29fn9ocEgvqxB/X/EHr1lTSH0gVq/VXvCb6+0vvhMzlwRxbyFbns8Gx2y/Lm4rzvFK&#10;w4mDdHEqW+xkSYa7jYUD2cfVikOWZrjg8TfEyYk7jOs2PDeSAIqL11XXrrh2klrtKHFs65GYzyz9&#10;0Z+cG8Sppc6La1v81eYJr9bKHN/pLqTLC/gJzhPLsXCqZL5rYSTVllUfqQxtGBjcPNycaPqtilvz&#10;3UrVdnxMdJaEYbvTn+0Fi/3Tt/Qf0zpy8MqPZHGCXsRrSzP8Hzbzqp7ru25F/vqNSm2kVh2u+000&#10;4thyhcKpi6PlTn+u11/qBwv93kKvPdVuT0e9RZyrVpRaFQ/NWN0oC9Ps1KHmyH/+98/+6xr6YU3P&#10;bjStSt12fcur29Wm57eqtYGK67lxlMT9KFgKYpkyXMt2fynpzFthH+cM7mDWYiTXA079TE9CDGWo&#10;6lRrVn3AGthQ/d9PPXLj+qXxX3x87saZzizu2ZZfldO1MxsH7SyJbBwjr5phY7dqu57lN3DnEAe1&#10;vxwt77N6HYw866XpYhjhQOB2j6PT8nGYslT9TVuOs/2wevXIhzyUp8Sxx2x78avP+d1nPXfleXLU&#10;+olVpYXPe+M5Rx5+6ElPefoBqhHcX/bOc99w6u887YQnnFy+/fZl3+HrY7Zt/dTnDe43dlBC6jAK&#10;gYSAMjds3Ah8BhC2b+9erEa4aoEpger4YmFhYXR0NAhDIE7AXKBerDmAoQAls7OzjFACndy8a5es&#10;TNVqX0OkaNbVwKcDpFurTU9NAWwdcsghWMGAAHD7WFJOBRAD/jKMih6xoqN9rBlY2YCt8bbWaDDs&#10;PTU1BRC2++ab0QsaxOo+MjICUA5YjN8uLi9jmcdbjAqjReOA1IB00q/nHXLooYDpGH+73caAsacA&#10;L/AZAHZrGosVvkQcY0fQOwPqGCR6bw0OAhljljDOBJ9j2bbtQw8/HGMASsaA4RLAc8CkAQZhwJgu&#10;rMcY2I4bbzxq61Y0IvH1JAHCrtaq5cw7Ev5zJDavJgAlTSsKICxG+wB/8UmaYk8ZmWbsGbAsx7WK&#10;UUJ6FxrktpXxQpOQNPAEDoRtA0MIPsbqCOzoeeLJVKuuIipBJEliaxwav2oX8N1TE2zkAyPGBOv4&#10;IYaEGYPDgPFgAvEXG2MzzC2agrdD7o2lfXmKWjCxBNwYG4YUaVOyWGps3tWdoo+0nxO1jEcK5kzy&#10;MLCGFQGmK/WGH0sLAgprdV9Rr0vfpoSGaJ7OhvJq4FrEFcXHnnqVnNISLypi84in1cEIGa8lJsag&#10;gQmJI4lKPULYMOQn5WjxJTpCF2gKUBgHAlgWLbB34kIAZTkBKjj0cRnG5qTJqt9syqSFIYEynw9g&#10;bL1el8FaNB7oIxoCVgygWq0F+vRJvU6fQwJKUKyYVKoexlCG51f4EhI7D4OIiFOD6LlvwGkk+G61&#10;BuAM1OsN+iE4durzigcF/7bZaOQMrjh/GsB+yxAvXpdBcXgLxKxEtPTka7U6Abe2XC2eQsjGLfV/&#10;yqg2fy53rVqNU8o2hUvm4JbT4+2r5DXxsQCvrPKsKIPWy+12q2CmkYzE00BIU3KkkpJ5tXZipvu3&#10;laKlX/+Hz9cufV/YwcmZJeIGAGlZwIWAWoK5EgtnrpXxwpHP8EWszxfyUz0j/LXwuyi1+4kFVx53&#10;E3jtfupYrgV8HKQKuPVHsuuCpIGnbdwU8H4AqDnLIpxHvTToWnnLGIMDcAlYrV3r4xxgbvyTn4mX&#10;6kqePT7VYwqwL9DZsSeHvVG/EnYj23UsHZvl4HP0LxsLerb18ZYHhA1gXXWrTdvxbBdum28nQRan&#10;fjPONE6RREml4XvV2K9m8jQoxL5YcCr6AoyzTbZTARS34SfImJMMU2erPq0twwmTbDlIgxgDxn7H&#10;vTgOBOInUYbD3lvOwkBwvldBNzJ7ruJpTmnVwVVpicPo2lE/fcgmtzbo9pd6QTvCROBWzWd0+G1W&#10;t2IHXiX3Dw6QhWtF/q+hO4DhObhStP1MPGngaU9noCIeY9qNZdrwId4MW3ZrcHjFOaLHfj+B8+0/&#10;v+jiz55x2lMBrPdNz/7fiy9aVVLx4MHTH/jwXzyqIElKSOWy7zzllCfyk7HxCQMHjR2kkHpCz85x&#10;jbwCFQFRkY/BB6ZYXKenpwEosWYDVOEvVs3x8XFyPBbm5sq4Jm7XEj8eGlpSaDWg0ArLEkAnmQCk&#10;BIyMjeGr7b/4BT4ZUl5yWw3LnnA5lDmdaJAbAwASFcTj+3MzM9gYaBhL3dTevXiN9VKCeYAacbx+&#10;fBxrMl5sOOQQNLhrxw5gULQP7A50S8Q5oHuHFgC+x8bG5NZWPGrH3qEjoHAu83AAGN0EGFkGRGg2&#10;0aMEpwcHZeOREbSGfel1OtjZjr7wFf1gaQdsxV80SEC5afPm3bt3E5ONjY+7Bbm5jMyRi0K0QWq4&#10;8C4UuhE61BmSJKqOY5Kt4SdoiMJKlQQi5GmgXrzudn1Ft1zyGxpWb7VaGLytEWhb10IYJ1A61TAe&#10;10KACcwnkZwAEQ3uYhJwdNgmWmjDSxkYQIPkqNi6R1gmsdc4+ugRGw+PjMjTgB4mRmYGrsu6TZvw&#10;Gr+Co5X2+8Iah/vR77v6EB+NC23GdUuGwF08TvFWMDoEhJWEDeDd/rJ4RGwgCmMOT1yUSlVjq2kZ&#10;RmUvQGAAnfh2BZcD0C0l4b6I7+ZwHJ+jwRxMM8gaJ8pvSsugLCEvsCxnLwwBB2t6RiUEbQRwgaDG&#10;PH4sTwhcoTkxIo5vibzLkLB+qEdNgSC+xQKbpZyGlAcOQ+J+6TnjsF+gbWG4w01Vaj4jvsS4kjLR&#10;62HH0UKg4fb8BFA4zigstlSKvqf7mOAY4SwloGSkGT9hFzlDjAyQJG3qQwweGnhauEXgJ3L6yR65&#10;JTGD6DYflQS5XTIuxGWV7oIS7jvqbjE3gKwPntukf6QF+YrTxb3AZjjRcG3Wi3gzdrZ01hi0Znfd&#10;bid39nDSDg1pjN/TO0eG/WX79Mp43QHrh2GvjKyvnT325Ce+5x1vf2vx9vJ//bc3v+Odd9wsjVNh&#10;zcSp49o4p/S8FqgKWJVGVtiRlzh9EhxEK7Mtq6BgWRpV1Q0FU2bYT8BdAE1XaFpWH2A6EFArgW0c&#10;r8xqei6hLz70BOQCNwvOwy0EaDWVXoBZM0eD2KnA6QxXCbZzBGLaRZcCFm3hpEloWTrH/+ChwzV1&#10;eFuycEEIro1TGWAi3dmeHGvHdx0JVGusuua51YbjDzqVplcZtL06kK/jVtG5W+/7dQ9uASfHcQO3&#10;mrnLFsZJPJ0D++IOKSiVXkciLkQSWpGHXjErER0CfO7o0Y6CrN9HO4C9Wc2VUDRu5HXPicUpkGmU&#10;PYM34mMXrMYwLhyrO9epDNYkXBGgb8uDb+jZ8nhtOYmDLOhnGjkR/ycVvp6ND+G5YptEAtE2/sjp&#10;qk4OpqfluU2fDxBcfBPJXcCOs3S1d5fGcuz3a2Vp8ZXn26f+6i/5+pqf/OhRj3rU/Qt0HnPcw5fb&#10;ncMPP3Tlh9f89Gc/vPq/DQo0drBD6qmpKcEQnnfzzTcDtRyyadP01FSl2QTqIg2jpmBu3969E+vW&#10;YREFTgU2lbtcpYJFWKLFmkuHJQd3CMAOICqs2QBJDBEB5gCmAKQy+W9+dhaYG9ssLS0FglF8BqIA&#10;xfJGej20jO0XFxawNI4rxxpYTcYDzNrp4AURHmE0VksSOeLlZaA6QMChkRHsV02D4oDveC2D0ZiT&#10;8KFrtWUFcD3l76LHW/bswYfYEvAUGyzPzWF4tka5BgcH0QjGgN3va9ALTWGoAM21RgML7ejYGDrF&#10;so0lHDuCDdALdpC7RhZKr99vao6jQB57hRJiJmgAg3E0+ujqUl3VWWVojdAhVrCDfSfsFl6H42BU&#10;2AX2yBRShpzJrJWYnGZn4n5e0ZZxz8YYBH9rkqKAXUWovnI8GI2G4XMyeRgXB773FVVgA+yR8LZ1&#10;bvFVqseaMXV8i2FjloCtyT0Q4ketJhQgBdxT+/bJkVUcGWjUXKjDym9JdWAki5ek2LuKUhO9lcCa&#10;r0OFpIqn/ZJdAHiHWatUPcYj0yJDlPtVIrkieiobE/uWjZdsBAa2C2AnJAfyFhT+pgptffIlLOVj&#10;cCYr8nTbDnp9jfX7ROdsucDibon1NQwcMYLLhxVJzrFOCPr5LSPlZcCexhgwvSOAaZ2EOOefKFud&#10;s1rGzgG0uctylPVhVNkUH5Uojd6nA1DJSRc5oOSjlahIci0dAKJ5Baw+UTiPlGyhJye2J02oXm/w&#10;JyQmEdFyfgh/GVNnULzRbOKYlNwYjRBLenSkbhjGA0zM45KH4YunChXNFmCwPJTnBjFvMnhbhsPL&#10;ZxEY5NDgYMGWzt0wffThtzuCuXGJ4UJWuB+XDuea3uhPesrT33Luuee98Rxgne9/9zvWXdSajYM4&#10;wR26n7kVAEurJQAREA/4z+62c7DbDTICaMAv3Bpqej4AX/YtwdnCrbCEX9G3gZs9HFdsM+h7yohw&#10;WgIZSRdJI7labcZlgZDxw6UwSUNpwVWyB5nnWo9MwXpq4UzNALWl41SxYyYgNVOgmiq+xsnkuV7V&#10;qwxU+/O9JIyBJhV6F8wGIZE4ri8MLMHTgqodt1YBmHarA3jl1secymAWdSUWkgSO13YrgVPROwlO&#10;bHfZq4S41gXfdxy6G54jA0Y/iYbIMWAvcEmiiKPM9exKzao0rN5y1ukI4K4quwrwtx/JyYHNsM4t&#10;LXEHJaSudxBxFip+BmBfbdl+zdOdtdNI3AL8RF5YLj7stSO03O/ZoUSuM/jC+IcecRjiUOcGt4JQ&#10;RiLHN7VCuQXZFc+pec5o08Gn8Hb0bmgL7rbs1fdMQej7i1IfvvXot37wfL7+8Y8f+5wXnoVP8O/1&#10;r3nN+e9+2+bDj7jgU5++6JJL7l+g87znPPt1b3obgHX5yTe++Hkg7Gc+9dQ9t+59yLatf/axvx6b&#10;WGcQobGDEVJXa9Vh5U509+yJFH1Ktp/yaGl80IkPhVdg23v27MHSxxhnTZPzcL/EZqOjo0Dn4+Pj&#10;JFAC+DIaVJVnshIwE7SHO0IYOkUCEJ8aY4EE5mu1WvNzcwC+lLzAigggLktgFMlTXQDTXg9QtaZB&#10;JPJ6MWysvQK+owjd5blTScLsQwwDqyDWTo5fmCFK5LWV4JspewGbdZVgjXWYETX8BLvT17Au9gID&#10;Jw+EUGZmehodAd9jMC78DY3/NVotjIpxVuwjNsBscOQakvQGBgbKUPTt7oBCGZTwJ6PR+C1D7zm9&#10;gWoqpOe6bkCyhNJkEw0tcw4DhaqeUm9DJdv4CmoJEKoarK3owDCxOKbYQWYoUu0kVfTTU4oqhVlC&#10;Re2YAfTDrFBGbUutD3wbSzi2SrgJ7wIuTUAUpdBGAZx0h2Fg79BmpKF0TBR+iOMFJ8xdEerjM4oy&#10;MHlXlhY5iJJJKdwJDAQth41GkwFd/C0oHITgaVdVohROuURd8jSc15IviJOAj9xinfaYaIkPE8pn&#10;BYwio30hDTt2XHDHif9w1DAGPmQgcwMbh2FQMmc0dCqokeRjIuAyNK5wVILc2qOr8W+cJw78Rz2l&#10;ZZfxQ+xymfPH3/gVcRiwvZL4k+KY57HYMp1OmdkVYEuModNpl1mblmqtiDeCM1DdDI2+C2rs9brE&#10;oKR3M/RLx0O8BTmp1Blw5CF74XukZQiZYfKKHq+4aJkHIgj63Atsg6kjc4Phecb7Cbj9Iu0VvXcU&#10;15LSLdBc/RblivQJcEs+BlG156VhPpkOn9UwnXFpeZl8aPrb7HrllmVeJpA6/cyBVotzWFOOWUGz&#10;8e6DQPUlX/rK+9/+5vM/+P716yc/8fefvdNt4n4SB6lgU0CuqpPUM3wSddOgk/X6wsSNGEMVNCs0&#10;4kTPjgrOUomqCq/AUeSZ2nmsGqhawSW2t7txqiwOG5dEAEgNB8wBkLOBrX0lIeDO6UjfeiOzgS+z&#10;/IWTadSZrPQsDpK4HwMuK8dDEbMGZzGRgMhePUp6EcbBCHTci2VkCRxFdGY5ntLCfFejDNIR3rrV&#10;ulcbd2sjcXcqDZYAibO4K/36OFipunZpYyJL4UkFEsaVk1Pj5V7XAZD1XLvRzHo9O+jKDiZyLmEZ&#10;wjmQBZHlxlmlxjuYHcsqIQBVRiTugOW7ErO2dY6I25WOouwmV+LTrm/7dcB/x8NkOXZ7qt1f7Ecd&#10;XPN22BEmerCUxpL3bmnqhuVjClMB1pbcZKwIRy0Eks7QcK0i41mOU0efDCyFcSPETFg560PmWTwB&#10;L1kVd8Chjg/wHNu6beuwPlCFAUZ/6Lx3fe+fv/uOP33n/V5xAnh61SdzM7PLne5ppz1jdHzsO5de&#10;+vgTT7h2+40GERo7GCG15wp+wurVaDYBf2dnZ9tLSxs3b8aH5BNjm+mpKUBqvMWKsunQQ3EzwMbA&#10;oAA1wL8A0xJtXVqq6goHQNlQBnOgwaTBgYHdu3cDmDY161HIHo5z80034a2lsg9A4fv27ZOYq65z&#10;kpBXq2HJnNq3b/2GDbIkFw+JSd0eGRlZbrdHNEhMtjR6xwjRNVC4SOwp52R2ZgYAfX5+fmgIK+kQ&#10;Nli/fj0aByzG8IDO8Q89ikIf2hwbE8SpeYQkdAqnVgX1BhV5w3ngI2Pq5Qm4bwiXVJ7LJ8miyoDc&#10;snv30MgIoC1p2QQfRG8LCwux6vetnHmmA3KdJlCgIgf2t8wPE/ZClj+Jxmuh5ehyXlPNDVcRG4m2&#10;vv7W0gREiSsX8DTTJ+8YAyYQM3ObpIOq4FESkUmHfXWTGDnmM33FoAkmGXMue6QIXsghikUYSuxo&#10;jindraqGn8kwKXkasUInDBInDEYlTwCKmKiQvPUZCEVU9p+eaBV5h7F6FNie0UoGegGxGLHG8WG2&#10;InUDC89Nub8S/szpv2TIKB/aUeaGcCqsxCJ5g55MmYlYOgDEmp7+NtSwfaVSbQ0IvwJ7QNIFUD6D&#10;5cTfxMr8RCjsmvLIqWNMF3NGJoY4BhoDJkskd0QV8dMTYOwZx42+hJNSsyKWh/NqpDjPzc/houN0&#10;KfkkIlcb+86Aqwb1hfjBo0xnoNw7yWpVNrPCU56obpmFSX+A6JnzTyic411xgOtk15RCIoxAcxJ4&#10;3pakmtK1Vmp7wicPpSoLc2TJEefBreppRg6Mnu8edo1krWah2smYdKk9UmLlljjYPTo5KzUcS/I6&#10;95bxfh5uuhy8IZC6nWg7bHZN7fCtR//1JV/a/zYCQwUSCjdDwsuxUBfCvhWHEovF1QUgKLBQuCHq&#10;6ig+ho8Md1lJvALKKo5QC4JEshV7cQLALWDatkLxmCwHWBDTK3RjMjrIZ7aV10tuiPi6QuPWiKnQ&#10;PZQHLGg1yezISqM06UdJIBFoGWSilBJcGi6uTfwJnWov7kYA2G7Nt9vAmzIsXHKCn5kI6TAMkdn4&#10;HCi8NuA1JiUs35vuL1zvuDUZlFeVLL/EA/gHfJeLq1GpDtaifow7oF9PokbqLSa9BfSe1YekQb+H&#10;nbNwU5NIfJqLEckvlyxnWbIP5WwQYG+nGjj31GPAbdVVeO+4kqSIPZcMDU/wNDbGBS0SUdi5mpuG&#10;SdyLUs3pTCOrK5mh0pfQciSYn4cJ4EKiKUycUxFKdySgX0LbmIBU8hCtvlw/MsNTnUiOoGJ4oVbr&#10;gN1VD/bEh0gO8Bz7wN9cVL4GjKYYyK/cfnD5d2dnJD/yhMefdK9Dyy96xavxj6+f9sznPnTrkWi2&#10;zFw0ZuwggtSB4ABZqICYAYuBrrY95CF7b7011Ew7ANNup3PIpk2APswWmp+dpbQFUBQwa7S0BJiL&#10;lXLd5CRTFZvNJnX3GNimqkNfhSxwh+graMX6BJQmjwN7Eg2fmJjAX1IshN/pukDGdVW7w1p4yMaN&#10;BNV8II6mLI06AyluOOSQpIgtoS98uKySHZOTk866dYuLi4NK/FhSFjVWRHQBVIrxjI2NRcqRkGGo&#10;MB+WHvQ7Oja2pJNwy549dZXhw2ixL/hcpDxUOxp7ADfAUXoDRjgyOoqvsJJg+7mZGX94mPMZa7yc&#10;tBN4HeiXQd+Vky9qGLqEO5plqKlyHn9OuggW/LQQqMa0wyGRaLpgQVFKiTRblH2R0kAskstUK1L3&#10;VQuPEm5WwQmBP4DGZ6amMNskq6RF6hKhj6SHNhqYYeLjWCkW1HBIdKIw4KpmlOJX5B+jKcovksON&#10;wwSwIg8Kej3R3dMPMWPyFEL/oTV6CETVbhF33w/xgxovfAxSym5ESm/gLlC+A6sUThaGlhXq5ZFX&#10;lQJsKvZLC4weMaJPqI3XMldJHutKYtJ8XfpOPAPp5xDC1tWtworH6DgTDYmq8RXOOuHzKNQudTYk&#10;v5OMCE2nY0C6TLLUHkXPRMeWJYUYuYbhxbUsqdLK6w1qmstLv8VV1g3aHGi1CsX3KrkcTMFkfB0z&#10;QE0PRrtLUNvrdUoh85K8QWDabktirqR7Vqskk5QihqSvtDsdAM1IfTlS28mxwbla0echjHMzxnzb&#10;nUfPdv6qjKlbt6kQehq99kpNw2azRXdF0zwiVeoI+WgIvdPN4HObuBDSwQxg8GW0PveUlENC8g85&#10;2dRfxyfcGDuLa5xpjmiKmJ7gu+TwHAxWHcBsW0v7Qt4iktBOImHoKnXZJrGBlzTxl/B9cf0WeYT4&#10;pIY7XtUDlFuK4l4s3hLQc6zCHfiHbwd8uToCRW9swXNKZUyb4Vsh4egZ6zLtULMiSfxQiG0BTAfL&#10;QaXZ97Cd9IbLs8Ih4Gu/qdSmTiQJeUD3kYxS0LSOQfqwheUtEWuPMXE0Uneqw35jfdSdSqK25Clm&#10;ERqSlEbsdT9WIrXtNyr1kXqlWYFLEXZxbnQzAPu+3V/O4HiQ7UGSSaRMcU5LFlmaf2mlxcMxq4jo&#10;e65mDerA4BHgoo8DiX/7dUkMdSuOX3dxULyaXGvi3PUlu5GgN42EzoHpihKrp8RuidVbjtfD/Nhe&#10;JfNq0hFa5hFMY5vCLN04EaqfI7g/znKCdc0VBo7MeboKU99NeuJ9Ztdf99M3/fEbvnfFDzdMTgy0&#10;ZCW9/saX4fXLX3zWHYPQB4LLtx3zsBKRo0HCdNiLn/vM69a+uqexg9b+Jwz7tYHURYYc4CkWEgDr&#10;2elpAM1IeQvAcMy9EyEIzVLCNmOt1vDk5K6dOwNNAyJw5BoMOCUiG/qsf2F+PlRlPeCRRqWCZrGe&#10;AYAO+D4ABfDlLbfcgu2xQaqFQo448si8VovjoE0qRTB2CyjM1EAJi+pXzMfva/yVFFjghsO3bFle&#10;Xl5UY7UXJmABJQME9zSXn0+0hc89OopPmPwnhV1cd+/evTdu3z65fv1111yDvQYcj3WncEODa/Eb&#10;xxwDiAOfAbsMzEq5QOwp3A9ADWywfv16TMKCZjSSlo0tBfkVZWuEr+J7KzGiEF1UvsMq9DEkeKZ3&#10;diFPK3jlQ3yCOeYLMmOMsgZ83p3HejXw1lIATcxETCZyeBp0Zx5h+UBcUVeFKEdwj64fjJeTAEOc&#10;SnYvg3au8mESLf1D/T5GsukIlVJoxB8MeIvfBUiqUAzDwJDgLXAz6h7GJLWvUKa7KyvD+aW0sy+T&#10;4JJB6yshpFRhA84DuCTso8SeYsFUx5UUOYIhha3ZoGycy6glFIZT6Ym47GWlMrQAXIWqVI0gPUNk&#10;VXR4URgxjErSdqkop9sHihTLuGxMeC387CJBk2dFyRTi59R9wzD4l8eX+nGM/pbEaIbAATFXHpEy&#10;s5MQv3RIyLqRRFg9Z0hJZ9ScGzR4BOMe/qOgBxMf6SfATasrHYt4WqfOlTSMdpu4v+TzCDdaBp0y&#10;bo2jj1nt9+W5kArN1xhyJrmi2+2wepE+T3BIxli5O6VSNZV2ePgoeM9kSk4+XzMNt9RXkWpNyqup&#10;q0YkHUt0wQY11l5bbrepOp/rUepNktvcX4ofqywJkyjQXLeOgEO4vS6zEzOLaEz+0QlURIwLAOcx&#10;vu1EoqMJ3NbwHJI9FDvGHfFeRIRHOdFW4sjPY7n5kAitZ5FlR8ofbnpuq2ov9dMglSh4DncdzbrD&#10;hVlAOyEiR0nYDnqLvlvzBBnjHih3NI0UOJ5ba+L3cRe4ElC5okmBqe05RdQ1tZzUUQqIpjPieOAk&#10;iYUwIUIfoWJsqvJpENuvenUJe7vobajm1b00SuMgdhZ7cZjIcrechh1b5krk8QVYCzZNU9xtgVyV&#10;ca6QuvAiMH7iad8V1Q7Jq5Qgu+ZPRvABRDHQqwrfo9LwqoM1v+5jFJKSWPUET2vGJ7rD2doNs746&#10;NLHMqNxs9Rg5bmjXArsWCrB2eAgzOwit5SjtRhLct+VD8VZ4pBRn21VX+DXJ7U9FzYa+/10+wtxX&#10;v/KVX/zWP63C2X/1kQ89dOuRn/zkJ+5RjPnP3v++zZs2feTjnyK8vv7GnU97Zq4ViI7uKah6zHEP&#10;Nz95wPzkoItSj4+N91RnQ+p07NoFYA1UOjMzI7EZxUCMs7Y1UiuPepV6i28BQ4EUQ0VLXMWxNK7f&#10;sOGWPXsoe9fUwJWgHCVlYtVfXFjArwSJajYkYC5Q2u6bb6aMRh8wwnFiALUkGVLYmuoy2VbJ6tHR&#10;UQm++v7mQw/dt29fohxoV9EquqsqH4PDdhQBH3rYYfjtsmq9YacW5uZ8zSbEJxiqRNABZIaGKKiH&#10;r4CMMTbc6gFcthx1FPYULc9p0Rb0jqZ+fu218BbGJyYwUT1lS2Oxl9TJVgtv2TJhEMXRsPGmzZvn&#10;ZmdZibCnFWRYfiUHiLZG+wDZNYcPQ6KGBhFJHp5Mkh5ApO4UoypMF8uUlsA4dxCGfdUoZHUYXaic&#10;nuohUmkhj8iiF6wcWmcHq8nessiI8kYYepTkwqK4CakjQEuOjsdVNZJQCdaWCCTLJxJirFYlCbJ4&#10;1E5uT6yhR6qV0eERJn2axz6pA70MHKM1gDDPWEUqhdD1XRkV7nBaraQpE3qqfrBIOytyEiiJ7gb0&#10;mQAMP/ELv4vacxrmjBnZLfICc1EORpE1SBwQhetRYJUQt1Jxi4BlpgFgnzIauSKKokxJ6g+TIvia&#10;Ysyt1gBxJAaJsZFgwDTHUnGFPBb2XlFFlKTwkTBX2GWeb2ShZEVuX5mOWarCafu+zlW3nKUiIO1q&#10;VN4j65oDUDFDOSZ69KsUDyGdpq/PKEio0LC6AH/Gd3uqLaP0+lTbyaPpPJfKmDTntswLDNSdIymf&#10;oyXVpDxqHCedopK0Q2em1EMs6RmSAKo+T1SkFjBLNVRDUwMDg2WsnUCcAW/2SIpLWbuUwe+yC+Bp&#10;V+9+kg1Src7Nz3M8zWaLE3swQOqlW3r9jupUxFb+3MXFC1vJIBoDLXIC8c2Q77eqGldOrG7iEs/B&#10;o63YStWwXbztqSZ0ZuUyFEGchgmjt8o5jjPbsyKNpVYcuyLph1YojG15AuYJJ8L2HQHSRRgcYBq4&#10;Pwt7sYfDUusHdd+rel6jklUCnDiqMuNiB+Igivs4k536cD2quuFyKOkucUZ2GI6rCH1UJEIueZa9&#10;5bh9i5X006jneJU06uIQ+Y31mRzenuyNSN2roHXDw47A8RBt6X4MhK2qfqE+abOsXg5R6QNgpwK9&#10;R0hM3BEpa3EGUlvp3/lIbEeVByVWLYwUUlzcmuDp2lC1MdKoDtXdqosek7AXtQMhc2ep4m/0Yoeq&#10;S5gqG0cC+QLo5VXNFeWQMHGqfVufq1lhkmHxW5YHYOo9ij63iOpJxF4ODocqoivRKu8O038QRKnP&#10;eM5zPvXM597x823HPAyweHZ6Ctj6HjX48U///eNPPAFYfKDVBJ7+5te/YqKzxg5S4kfOjEzTm2+6&#10;CaiupxXyWJIDsGzz5s033XQTFqqJycm68omHlSkxOz0NJHTY4YcrG0wQYXdpCU1NKac5Vn2gTqez&#10;MD9/yMaNDHVLYPjwwwGgAaQWFFuznDiT80hYnJ2dBUiSQnpZNjAwUFZwAMIGEMeqBhSuz31a1JEF&#10;2gaIF1gcx0C3WgsjmJiYQL+AyKkmUHaAobMMANdTPTjWI/S1SMr83NyWI4+UBThJANk77faYivdd&#10;/R//ceS2bctaq8VVRgcan1y/HghjemqKfJKx8fGFIMCHoiKiwW+M/Igjj8QA0DsGOTI6CmRPXwX7&#10;OLlhg9S+USJK/oiOlF+Wi1MiAanVDLlJUmO9LjSVahUgKNbINFoWMrEGd93ikT1QaVPjfyW0SlVC&#10;hLF81mGh0CEVCQVLYgOVlGbFROFvKJKjXFoJQcQH0Jh0WQRR2L0sXe55NS3GXlJRM81SRUfk5FRV&#10;CkYf4NoMlpexPcD0JVVo9pRejDnhg479K34UQC1ZKTNcFBF0GOYHzALiISqqqBAN0TNjsbqhzUcf&#10;VDspUvfyzEulMsfk8tIvKuO7mChAcxZn4UMD9VVytY0yPByoCoqlZOIVUoZJIVcSE+FRJIR7RIKN&#10;5/jcEQyEPmpZSYcos1ADzMhCEWE4zy1i9g4TszQCLe4ECTCcJTZVrzdsJ5cW4c5S9IP8B2wAv7HQ&#10;O5fERymCk3sveRi+DGBTh4SaJ5gQBr9Lp6JkKuNb/JyZlABFhKfqFDU4NvUxRBWHp30527jtMCuD&#10;+Jh/Cc3pk/AsxTBYMBXeNIvgrKz7qKxxOhV+GeEm7I4KN4/CLLojXqlaTRV2vygKwwduQ4M5Ol9e&#10;XlpVdvF+tKAr/6iNIYfNA8zLokQyEWNFuqGmIQJ7SdjYsX1xrwRGNlynK+QBW100JdvoTzRcK7Rd&#10;WykiuaS1ZZETZusLKs8BT3ajrCNMhownbqKwOxZyny0ECdfK9ekkwy+L4S3iRgIfTbIVI8f34CjZ&#10;Xk0CzzjtlgKdf8erurblp1EadWQgEkuWByGSp2ipXnUaJcH8slfbZQO6NtdVvXoSLnv1UWwUdfel&#10;MYBoJNeCK7rTbtXXmrKBXJ9J6vpudbDCkHQUSFKgcFTwz8n81I5VnLqquQ4iYh3li6MkPmJMDtMQ&#10;bX2iJTF8AGXHs72KVWl6wNNwBuqjzeqwPBIJFvvyq6qP1kI7jLpSG2AxSLpC9BahFUel8QqHR3Sm&#10;HXaaWpXM7sWirxIzu1QHiOMXy3Ih05CRdlJmo9xhObfS+x9SP+3O8HRpYxPrDiRE/eGPfAQQvPzJ&#10;tdtvJC17/40bM3Y/Q+q4YOWOjY0tqwKxlAxUcgVWmJ07djBJy2aNvTRdUhY1sKYzNwfYBKAs4ehm&#10;E9svzM2xaho+rIyOolkAHIAMSsgB1HaVoYvXo2NjDY1+oV9gWXm4rJK0iXKCpWjLwgKWUqAuIEJG&#10;u7G23XrLLRPr1rG8yLIibGzzyxtvHFOtayYFFoqzXZITUupaKLWX6ygfTzc1xE7tCOarSaDLdQFu&#10;OkmycfNmLMnA8UwRIw6uKAKTTESlZ+zauROdwjfINMJK/owW9JIsQCGUi1qyaHWlWiFFAnui9FZZ&#10;OfklF1bGplRjOhisqCK1UfLn4xKbJKkg0GMhwI66qhrpjAqpOI6TihyCzArNCrSWhSEnoanhW4aZ&#10;WT1PEJvvB4Avuo8UJrPKKnT66JwRPvJDqlolh4eAtRVdzeKKNZmMyDtXa9ESM6GSB+Rz1g1RqY1S&#10;oq4sybF/pMKCIMwQ1VijUJYLakRawNyMbAElQMca1hXGLXdHopIK7KyCm66yzSE5LVTtsIosQKWI&#10;5NNDPRDhLtfqxLV5UFygnlvCOJWMq6TJbT8kNYO5gCuAuGQQlGoVUSgnQEFZyTP8CEbdIiK7okS2&#10;w7RCXDrE9zp4HK8qg/ctOKJC745LKcCi1klsp3kRdYaKCxJFktfCDCPOsP7EITVFHzv0eE3RFVFu&#10;sSR66iWTUMuZB0JKL+nTmzJHsIhkC7uamtP0KMpnAiTzwNmlWA3RapOniqJnBqdLfRviaZ5jIpKo&#10;Q3Lk6UTI2HYpVc6TSvkqck6SALayGjmfUZSeHmu7CA+quJTKUjvWijxF0kj27/vdZ8aSfqkCMux9&#10;tWmHgUhJhMWVVdVxqqR0RiEPx7caA5ZUS3HsQGH3VE+AXS8WXr9Q4jxCaZGN0HtSSrxeKYQWuecq&#10;D6JCk8rcZq2UCF1EOVKU9ELvNsCXsrALZy5TYQoB2oGGqANLobPX8L0aUKrjBknUCQHP1Qm0kyAW&#10;qbuqKGloHDYLFmbdym7VrpMrPQ2X4V4Ba0tFFoHUmJMk7gKZZm7FTXDPCyX7UiT7qn4SSlBa5JsT&#10;JXy7kqEI0CxMdB1uxRGqBuUCXSm1YjHg72pGpxY00DqLLUdH5fh1369XvFrFq3o6HMdvViq9qugb&#10;MgGXsXamWdpMT4TnI/wNAcfC8pBOu0ksU5rZcD16kV6bFj0Z8Yi0YqLo5qmioDSDFzhejdufiqr2&#10;nRw8kOWj733Xjh07Vn5C8saB2B1h910B8de//MX4u2XLlgNkaR9zn5Q+Nb2sXS/leXXLvumDD1In&#10;MSkcrMItMeCBAdY94ZNlq6iO4agQcvngNdOC3qx32FPojOWckR4sTsLZdd2R0VGyih2V4BA9Ow05&#10;Z4oXRQo6jtGXYMR+f2lpCV9RRA9dy+soApxlzJUg29EYs+aZNbC9FDMfHHRZFKaoxNYg50RXYk+L&#10;eKNB0iqoEMJyw9wLVmJnCE35lEIjcTVGVVM9kLgoltaXUi49SlsIR3x4GK1RBGNAk8CSQmI5Uelo&#10;9IIJwef4Ozc3Rwm8MApXTr6oRsQxK7FHRS06NFiv1cooKfcLzeK4kOzB2hnaWsQ0RAybEsL4Yaga&#10;1dgjhpaJrUNVgyY+JkzhnZgVZNB1ok8qYqX0VjVcnasrqPwI/xINe8wV5fAUMPFRA0kLDCtGSg3i&#10;ccH25KRymU+0C9mj4iEJizLebZTa10RGxly1XndecZAYl2i1zFEry2hTYYOjsrWKZKiSLHQCc95z&#10;UU+R8emy0Dcxn8LiqMiKywPeki+ooaKcKq31Vkr1aAY7S58E541i8bgk4QCV5iXKNd2NQNMV7Z0e&#10;4S/HyeIy1GkmjRsLdFCQzktxQEJD+BgytSpfqLInSRGEzouQk9bMXkq9av6lBAodg9LDJIbKK3ir&#10;G8NbAaO/PD0Y9ubZQtHJMguQ35bUGgLZZrPF3cEIeYxyEpSaSHZqOmBPHYwycqwXvssSMBxhob4n&#10;+J7caNI/+FWv3x/G9V4IY0cauS/F70r9ED43IIAeGBhkmRtCZ8qc5zLqhXChV6hYHiRcaqLXOFXs&#10;GwtVN2RKIqkehYa0q3HVZl30j6XmoK9ScXWnt5x1VWtP5agln04L8uUh7U6U9JXyq2Finioaz85E&#10;5a3meKODTm1QlKeX57NOICHVHmCrQj0rwRVn+XoK2JEkKSZeKliWgfAojTtBIlocUuoFYFiKvDSr&#10;lYGqgubA1RRIdIwtpfBK6lCwWTyBug9wGvei3twer7foVhtwrBRJxuIyJFHU6YVC84hiRaW1wRp6&#10;B7AGIkaPWaIK28KYVrEOm0qmOW2GZBhX+RX4wvdE2M5SeW8BtbHSPDxNTKzl6ZJexYUbICXTtVJO&#10;LrwtuF9vpmGcMMzhyZMBBpE7QgLDYUorriP3ZxaaVbcEPTd8NOPPZPECzk+d9prmgveERZ65WocG&#10;B6TqOkNS3N3aG9weUov3dLBAaiDdy753+SknPWGtO3rik55k3ZOSivdNMXPTy9r18r9OfOyR26Tq&#10;J06wgw5SYymamZ7G33a7PTEx0Wm3peJgEAwND0caIS6T5/j0fXxigvxjT2u4AOgAwC4uLrJEIj6n&#10;iN7M1BSw8qFbtqAprHDAx4LzomhA5b1gGzdtIiKfXL/eUQW6hkp8jI2Nzc7OYgFbmJ9n9BcrHOnI&#10;6zdsWFhYWF5a2nDIIVIgTQs0dDR2O7VvH6m9aGFpcbE5MIAe8Vt5fq3CHfOzs9TcQLMMtjEKLgok&#10;GpIHxMfqizGsm5xEm71ud2LduvyhPwC3bW889ND5+flIY72M+wJV4zV6jJVQXm82r//FL3zNvBwe&#10;GUlUGwTfSnk83x+YmOhLct5t9zuN1CQsn64MQJ9caoFczaZbkJupV13DVAAqqYLKgKp8sIwOJfYq&#10;mt7lFOXiyqrLLAxOVQ2AFcD2pmhQuBnTDTVanBT4rxTfFS6K/nUUqQiQKoAIRa9jylaolB5lzpiB&#10;JzoJKgsjGY2KWmS203R0bIy7rGlhfQZKJb1PsX5L1X+rGoy/GwyhiJzxSIBpZR2kTHGjdhvxZanc&#10;zCf+JU1WCU4ZXUeBmEFQkg0YQKU4RkmNIC7MK6rkQVCPweNQXJ9AC5cI44LVvyk7jXnwk7TUhSBY&#10;pIZGyeIoSMYugTtBIfEcL7cy75D8ilLSJFMKk5brjlWgPA+pMsGOJ7Z6RAHxJQnc6jQFRZ5rUvZC&#10;KNwrIvdlVFsQs2TTiqift0LqJM4lUHKZRc4P9oIFyfm6vKuUxdILcK8y6kXFSqnMEeRaQ0XJ94ic&#10;kML7ckq2BtksflHVVY9AHuEmN50MaYbecckwYZFnPofU1JtApFFuelP0z8vuWN2dnBM+FyphdBzn&#10;wEie7ai7e5BEqfs9u6/UiyTLC5dQzy4W3WK75bsN18ZkC6FZCQQMzWLs1aab1iQRzxYIaMMrbHpu&#10;N05F500yESWLjnKJCjTzRD07taqeM+C7aHmwabfGrNa6WhKkUT/U6oN2W1oQ6jGmvCIR3MytWBr2&#10;zhJVEsEZFbZD4WQr+hTQGWGSbb/hM/Sait655Te82kg9WLKDpX4SxVYirGvHlecp+LlcYlUv6eEi&#10;7eBCIe+fYDLpB+FiEHTDJIiVg2Kl9TwnUjXUY72SbakdI1USrRC/S8RJwOENpDC7RtPjtCL0DstN&#10;bKqCpBqK92oi6+HXLA+QuqJguu5VGhUf/+oe4K3wvMMYExf1I4xcVcPhMKRxgAst1+sIVfaKmZzM&#10;EO3jKsMMWKquo0mQWuEmc3UlwKQMVLwmbpuJN4d5VqY7ZnS07g4MCe2ktnj7UzFNrYMmSv3DH/3H&#10;+9/3nvuAp2GoIA82K59XnHfeuw86SF1XLCIlxDQjkKmBnpbzqBSMRiy6w6OjnusC7M7OzOBDAG4A&#10;wQ0bNjAZyFdRjjw3TiEL0DZQKcOlQOGRkhAArbDaTanYM2siAv5Ss4IcYgD6bqdDCQtb12xgZQyg&#10;1NsS2ThVlRYsqCFGJhRSuwNjXrduHVwCLIHoggoJdAYoWY1/+C1ZKK7m0mGogOkiZj00hKECAhIj&#10;AohjNgCIDz30UPKJSRVl9NfX8mxwG7ALGA9+S7hz+JYt2ABjRhf45MitW7ualYjhzc3OSl2JFTdA&#10;aqWVJV1YPQe7CSiPyRQJsCLyJ/f5JMmfdyueFXygvFWppVKtxqqkwYIvlRVlvbENVf+IaQht89Cp&#10;EmclFKr+AMnlgOwEzT1lxeSqeRpXXFauPCYQPySax7fCn2m3WWVGsj9HRyOllFS0NZbCEa3vXm9k&#10;dLQElAmVvNUZI6ukq9tg9vb7OCVPBGx3Ok2t30EYjbVU4VRchjBLiWipFpSkVN5gTLQsIljSDDi9&#10;jBaT/FAo4nnM1but+I7iUeJdIX4UihySgcRQU/FAg4HnkqrLs2WlyAZflGP2Cg3vso464XXJdiAR&#10;gmz4oJ8HZVmosiea1pUSAtKtJV4n44Jpf03WpVcCD/EosxeIQVcyIjjb3Fh183Ihjmoh/MLec76T&#10;Uonob7CsEg4KTuxKUWKGc8voO58qlIeAxIwyXk7wyhRMlu8pJKhzWrN1m3RJSiYGP+EjiDyXQD2K&#10;Ek/zeUKcR+5rfBLFTlnkpSjfKD7G0vLyQKtVctDpqKC1jmYIhIV6dykpc79bEOXYN+euEFKLt29l&#10;Kp6MGfLrQIF21BcCg1QYWcjqTUx+4tbt1oSbxGnUtcJu5kd21rPj1I5YUlFDsyxXvoJUALDuDPve&#10;xLg9OOnVh2t+zQ/s0HGDStVWvrUbaAjYyxxhVFe0lGDdlYIvfRyGNAbOXOw7ndCtevWRuggQLfQU&#10;5joiXx3EKjutIpJy4EWrs7fQS6IkC2JlMItqSRrh6gIUtbM0SAImNMs1mEZZ1IlCTQqMu3J+CrNZ&#10;VEBsiSILDVmlNERlRAS0M8JljfbHVobzuJeIMoovUyU3Z6n4LZQTkclT9guQtMSnqy2/0qpUm75X&#10;E3EPqelY9aV9KWmeRN2wO9sJliXVOOrFQTsJe/A3ROUjEJ2VzHMdddEy0kt8srfleYA124/6iVvR&#10;yuUjNQlai3CIXiEin6ekmabnrW/6w6N2TdW1vf6qMAS9qoPCHvPo3/rOpZc+MPDufVML3fRyH9ua&#10;QGo+Y11aWjpk40YsNvNzc0CBwDpkwWI1Yv7f7ptvBnwEJnM1qoofjoyM7N27F+soS2QTHgGO37Rr&#10;19zMDDA37nKCxUdGupp8ZmlRNNzWJiYm8CuSsPFtoDVW8Nu5W29FX3tuvhld37xrF0AANqCCBwAZ&#10;UCYWRYwBtx4MrKKSZMB5VLmuNxoUNdu5YwepCNt/8YvJDRuElr24uG5yktBWkiPrdbQmNOUkGR0f&#10;T1R1C34C9ekOPfxwLsz4Ozk52VZy+QDg+dAQBiz8bK2VaGnaGR8fY1VmEB19zczMYLRjY2PY07rK&#10;jQFeoxdAW0J2ewWmZkSZgs2xUlzQGnpcmJtjzeQSQ/jK8+4oR0XOA0YTAVh8HxCWNUckHKs4QALM&#10;hWwwGmeAjeQZiabrC0ncVPRMTwDfMnNRqb2iLsGkRkyvVVTeIXGCLOqggBf9bhft43CM6T4yHBiR&#10;+6FJYJiupsok03HqF24DHx0ISktykMrp2j/xg7vJGniKpYIyC7AICbusDU68RWE+3ceIhIdKIYfH&#10;atuM1FpFvY8yZsl4KnkOJFdQkrk8IszLJJUiK8o6FtmccanLxrxJhsNLmQgquhDP8TXZyRwVN+CO&#10;kBPMhFGKY5RUjYoGYwNhsLT0PLwdc0MvAadIN7QLT8Mlr5qEbPyQStWlbAi5WyI8kuSihFj2SVAh&#10;xGTQ97aCKXqIS+cEwxM5EU9O1ALvMos0p1tQA0QTPRvExOVUEDdzfigkUkj+5f3GeoZYReZASYxm&#10;v3QhyFBP1PlkwisJLWyf7kegTmYpyM2LnZ5PU+lqpY9RVmICzl5ut5t6neKrtvr8B8mSYFvMVFPI&#10;pZQPlkvEm0CCq64ERJ0MwJoyHLcuxnbPGmm66xqOPHHxJPrrVbVG4ILtt71uIuCyHWr9IMltFGWL&#10;OEvyqi5W1o6ToOdGvaTaTK2G+Dc4vImbqR9q+bEdKcLvRFk4bdcXrWozbgw4Ba9C0+5Up8+r+zkJ&#10;h0UdHdv1PSBgAGgA4rgn+Xhu3fNDP13WyLloOBfYNlO1uEAwtDSSx7xFLC8OkrATJv1I8K6jZAyt&#10;ka4VDbWckxU5yzZDwcJTkVKFlocNU3gUMsA68LEjqimRoliJkGMkNcut2H7Vqg34jfFGc2KgNlL3&#10;K26i6ipaPDSNFU8Hi71gOZBBycPAKOrLw4GKZ3kRK+8ImQb3axZelAoDfM6ohxJoO1HyiaMFaNQz&#10;Yk0YKdPT8BzcK0dqXrNuR70s6AoLJYlWKX6kVnaw6Ka/7d3vO+4Rj7hMZTrWFGl944ufJ/HDFH95&#10;kFhZP2i53TnoIHWqIR/h+87OspQ3FzwsRSz1sv3660dHR6uKqBxddwHFukq3GBgYGNO6g1ytAcd/&#10;ecMNm1W9DssqQOS+ffvGx8exngGyU3hLaJT1Oqt2J2W0VYWogVwxjE2HHbbrl78c0hp7bhF7AyDG&#10;YLAxEOrYxIQUngAIqNUGFIZi5CxmDtSFAQ8OD69bt25hfh5jxhiA3hYWFsgnYQbS9PR0q9WaOOSQ&#10;W3bvDlS5jLiZnGNP1QpSVS8hNJRaEq0WNsCwscsY+aLC602bN+/ZvVtCX7rcBr1eFQ6ARrmwzN+0&#10;cycGDDwtZcaBWpSpsrLmtqvCeVS+Y5CPky9P6ZW3TZSWS5QUnNeRsbFAlQ1FOy/IRX+ZkliAHict&#10;XlN3T6jMKugRaH4VBSWwRdBuE34R3xCeAiwuz8+jWfKzPWUoNwq6swS8NfmMsXAyDUjmoUB4xCrf&#10;mkQY59Wte9UKi5hIzJPwiDlPGVPZFNJJvDwM9xeTK9QkAERxoPwVAyDtRNddiUOzrKDn51zhEqEy&#10;7U9l4+yygAhVHcjGBkrPF6bstiJ8nj6LLeqN5wHg5LafuwzBpipQSGiuYuJ0APIi4aW4OAEuwXEh&#10;Y+epb0VKQx6yLWjZeV0VRn8Z/OYkY2N5gqHxbyDCghThsym8lcLvWkiST3hW5v8FQU9L3mRJFBNk&#10;l7rdSRyXqnNluB0no+hIJmTIxGT204GJ4zxFkuiW7RRZg7lenlaxyUt/E/5yJHxewaSF8nEBM4lZ&#10;XYWPO7hrsSb4MmjNc57fFpTo2ybQUun6soBRLtqoD0/omFHJhMdXq5QP4ggyeM8GebAizUlgqiWr&#10;UXIfBwvq2v1ujuLcmnoH7ShhsDqj95JhtbB90aMQSGd7NmPOuJv04nS5m41FVmPUD7uxX3NqA44S&#10;MCLBx327kqjHLowL1k4RfQ9yhPHffBC1lrzWME6VtD/fBwIGbA1F4iJTwokTa+Q3lTLmWRLYvRD4&#10;L22NSBhbiiKJp4RjlC3umgf8xcVfaVUZS3Z8D553MN/vTLWTMMZi41Q8R1JFSCDOBZsz5vHEor5B&#10;9bt8IUNj2qDUSmpUnZpHOec0TDFIiXl7ThzFKYaVWl5Fguh2JMzpILaSXBol6yVxPXZbrhdiWVTu&#10;sih7OBbAdLUpRJfWZKu1YbA+0vAw7xXNmYmSqB2G3QgNSUpiKBJ5UR/3cIB7vJDii1qwJmfRCCMu&#10;S4R+Ytnq9eha4NiSa+i7aBU+SQfT4jptXJ645UZJkCZVR54AjNcqwy27NmSh2Zv2RpMTvu2uXs8t&#10;62Ahfvze6af9xhGHv+4PX7/WHX3nUqn7uGXLFgOpHyT271d+n+mJy53uQQepa1URO8PKRhYs1jPg&#10;xcnJSbwAPA2pBLK83Gi1gCrwlav1qOdnZ4Fxy2e+XHebSoplNDcpYk4AspFm0wM+UpwYIBsIG3dK&#10;tBmqpHRXoTxxVb/bHVPtZ5Z9wdLY1DosRAZdXWsbWmdEutCIGkbY0Uo0Es8eG8PSu3fv3pqu9LMa&#10;Nra1oKCACR0kBgAYt+OXv8T+tnS/mNuHLoD/mgqyYqUsY4kFHGddupnpaQCLSKN6hNqU2Z6ZmWHE&#10;DpiSkh2S85ckDEuj0576AxjAQlEMr3ySimFTlIMJkQwYs6xjTYtQ5PRlLTvHZ/poLVGPhfBUkskU&#10;a+YqY54Xqex0XIhLlLlZXX3mYBX1cVgwnEia2NQpUDs5NsNahDzRALaIRmtwOlB0RRqGrrUajOGz&#10;DscJlelBhi7zUAluXC0zaakGFZlCEnSs1aoa//ZTSljE+5f79VUXDwMotJMdAiOtF+OxJDhJBaTP&#10;khiDd4S8PEs5Y5RuYOLaquAx469YfhlzBUJlO9wYcBFnaK3uR0IySkiKEI6QUoyoVad1TGKS1AnI&#10;COVLDjGBZqnE7Gvlo7K8H7XwGO7FWUH/h2URKf5tC1E7XzUTdVC1jI7EzbvdTkXD17KxqmKrlnYu&#10;Gki9aqnsKKxrVojMCdDkCpE+UXKgqShCyIsumBbJI8WoNuWiseXC4gKAJn9LIgpPZpawwW6028vw&#10;SR2ghOVlgt0yLC23BT1tykc3q7KiGadnZipf07FhHiHwMTNE6WaQMU8WGXMo6Zas0Fu06T2RATKk&#10;GdL0CigDUihqx1ah4sfWSBHxV7Cq7n/ih0aUtVp1lmuu6ZyKJo/n1T3Hr7I6oCK6il1pZetrImXR&#10;HPeGNw94VT/qRVE3FCUQJ80GRG/GWhDB5kbqhAn+pUrRTrNCry3LNdwEpodtVfjoZTPTcD/kc2y8&#10;DEiJG4WShSuOKs85uBKFeRK0E78WaKojMLQriBmvPXkBsKsVo+JoOVi+dUnYIFoB0qsKXicWd2IM&#10;JL9UhQUuaoAqx5FmcaAgPpb9B2KtjzfTSGrFAo4ngWg6C6SWkouVGKg3JqRG41kUqDi0yuz1NbcS&#10;t7JF3F5ENc9uAM1r+XG3Irzw6oAwvBtjzdpgzZHUSalQWR2q2K2GW+tl0x3g6dpwXePiVtiLwnba&#10;nrd6gUh3o+FQgHLc1XKzntTcYWlIu+o68HOqIt9hV1wpcdONJCANNB2rvrit5HgpQqxbCsEkynpt&#10;a6yJO4gVBqtLvWTJQaT4ATx9HxA/DlxFxNgDw0pplx8ehKVeegAcWBeVKDw0PLxn926glvn5eYnH&#10;DA0BraaqAFBTai8hY6iaGIkuS7leRJKovJXk4e3bu5dpi5FqAZSPnrmU4gaADUQlWom/AnM1DW5I&#10;c4aEaaB5cp6CiZGRkU63q9W0JQQ4Nj6+cdOmothyRaJWlQrAPcAf/vWVxExB4omJCay+gLyss91s&#10;NgHp8FaKoi0t4at1k5NM8pOoNkPFaYoPuZqyyIVXLPPoqKYomaXXWWEbO9hTdZENhxwC0NnWktp9&#10;ZV0nxdNw9IufYDacoqmVLIW8+LNEKjTQpBFiSulRqYNc50Br3+AtsKxQtMuizYqTalrhhfq+vsaq&#10;CXq4DZwfqm0k1G1Qskeoqh228nBKeUHJ2Sp4I36jERVK0l0NDbIF7DhlEwgsory8iKAZphhikvvq&#10;b5ALxLIyIQVMFDgytZG9k3TBRMnUdctn8XdlsZ5jBZ/VYyYid4EUZ61f7WuzAUFhWXnHKljCJVGB&#10;tQzLctw8SZniRqoDmSpSJnNgkBUB+xoGFiq7Tg5pwfp4VwK9pJHgaLEIudBCdPuyfg0WddXXo5BF&#10;npLIZEfiZsaYSYWkk5ZDYQqKeyL5t6qeNhMlmYDoa16dpjVG9UaDZ3tZ0oXEEj6RcJSmRToKzmd6&#10;ayX018HnlWJKHjmRLl+TOlJQyVOWQC8lPvLQvjoqTEZEm8qSwvkTlC4NyRV02FbwdpwyGFyWemHh&#10;lbqWMyT7gnvBQ0kyT+nbW1QFVeiPzejRlSR+cqMZSu8UbvyKQj8uYTrJIbwAeWWV2HpmdnZICz8d&#10;DOtKpEQFJhRSJo+FXYaqlckGLnyr0rRrw75X8cJumERpc1R0mj3frQ7VaiNNcdAjVToP4ywR+oQP&#10;cKiovJpYuIMreToMcNKmgvyinKAgJbI7S06/m3Z6WTtMlsO85nakEHCyXhnwnSDNlsIUwLii50oc&#10;WADf3YVA2Ma9GNja9UUUT1TnIgn0CnKPRI4DmFGqmOgTJ4HdmaNZjImMPIoTyWL0gGilS09V3DML&#10;WBa+QaouhZxd8z3q2YnUo2JrUdiQajJx2AnDTqTgO9f/S1IbF4bcrYT8kuHGVJVwtl13JWWzUbX8&#10;il1tWvVhvz5U9euYO0m3RFO9hd7STQsTD1s/ctSkW/FdjVi7FctvVONe5Ghxdhm9ZBzaVc+a7Um6&#10;ZN2V559YRzFLOEGXowQoGS8wXT1hgwM056QUiRwkWU5yEQ9Yph5ODk7DWssaHhMHBh6QffsHeyTA&#10;Hzx4+sILLtj2kIeW8tLGjB1UtiaQmrCPZUEIyzzmc2kBEcq74qO+1mjgs13YiGYrkg/N1QgoA9iU&#10;0nhc2xbm5yn8PDQ0hLtiB+tisyk17ZIEOJhMX3QnxUGWl6kx52n1NbxYRMsUgtBkI7sQYOYIqU+C&#10;AdRUZmFpaQlrnkhTqyadpwxjiyIShb7b6NgYC8pkKsAHbEqFE0v17/rdLonXEu1WfIMx83kxwRwJ&#10;moApWHXxr6X8YHJhI42xrVu3bl5LrKWauicdUTAuipaUGCMK2RrBXTn580qxmJicjLUMIXkXVUVC&#10;ZBEQgFdUDCTRoQoZMI7h/NjK6KX6IZPVyMCxFfSQFVCiZ8KXqrJF5YG7YgLsLMevj/XFsZG/ujVF&#10;hQE7iKVYThzHmliTJwnZsZ56DtwSI8e5xDkXh6RQiigBk+hAa1AwApxVJCSqI7k2RbJ/SO0UGts4&#10;NxlyTotyjIVenkOli2q1RnpxWVWbqJQScipU3CC+ZFN5iRVxYGLqspWgELtGUjXjlPRhSCNh3iHL&#10;ItL5If2XsiFY5gmRFWKKP8MMxeJYYBJqufBzkbmoaY4eHQOG2/sFUYeflAmOUnpdoSTJ4qRndDud&#10;UiSOHGvmNQohJ8nT+0SlRy8xfJKrMqdZGS+n56DJf8IzYcy7vApKkWmWai/D7Yx/U4GulO8os/1Y&#10;95GT7BdeNMbGgD1Q8gjOZN24qgF2rSKe9BRzk1qjKvASxR/RJ1cMn+thqpceEc9JXgVWoQxDxxst&#10;l0CcVwFdspLmkfvnmpJB9gg9E6uQo+aZRmeSRabuVprmvrE4k8h0qlofDIVq/WxbeLd1qzlqDUzW&#10;BjeN1IbrS3vm21Od1uSAX6s4PhwOTV3tp6zeakmJwZg1ixyt0pJqYZOa5wxkPqBiqvzsOI1ivd7R&#10;70w7aUfpUhRqJDXViLNA3PF6ZXLYbYwCPTvugl31NR7sZaKjF1rBYpYAbi4Dcdo4idyKW2lV61nd&#10;q/mVgdinfJ0GrYXiDIe5oXLyS/0MWNJzRCokUlVpvWATV+u/Aod3wmC5LyVOXQdI3Uk0XG3BKRVK&#10;h8TpJT8yCpbD/mI/kqqLAkbDQLIGsdNa20VV7eQalJUGk+nZ4v1WG1ZtIKu2/NpQ1av7Wk3ddSqe&#10;pTIdg5uGCOIVPVvKwQAet0kycf2sWpdp7PSt5UDkvUdrFatIHhRFPNcewQx4Vlec7qxVdaM4mwvj&#10;qj5WxSXU9OUBYCj7kvoqnKcP36ywb9UHRBsRg7ZXnYlatP0gwSvfufTSf7zse//4iONWftjZb4nc&#10;e/OsJoz27b11cv0GAxCNHRSQWlSlWi3Bte02Fu9DNm4k85LyGgIplBchy57KMK/fsGFmZiZSCvDE&#10;unVSk1yz6QMVVANWbmjWPJDTYYcdNj09TQkOgDYA6Fn8cmrq0MMPD1S4g7UrXAVnQNUSuHJd0RJR&#10;qCcMB310js8xjNrAAICCPnz3BwYGXAm3SEgSWBmLOyB4X6X6sBaum5y87qc/pXwEtbTxYueOHcMj&#10;I1h/sCWBiKfxJ/wcgLWbpnOK8psq9IGFf+u2bZQFwODHx8cBphMN26Nf1qyxNe4+r4xt7D72dGxs&#10;TFLNqlWKmQguHx4GDJ3at298YuKWW27Br1ZyqXHza+oK7Ssv1lOpZnm6rSiZKh+u5kjZ+faCO2PF&#10;bXhBBYOq4maBPgUTQJ4MaOAZbsP/Y+9NoG1JyyrBmCPOdOf7hsz3MvMlmciUQpIWggPaLpeudlXZ&#10;ZVtOuKQLKK1qugXsLrrUaq2ygAVWlrZgl662l0prFQiKyypRywmlSkFRCkuSVBKSHN943x3PPefE&#10;HL2/vSMib74cAEmSB+ZZuW6ed06ciD/++CP+/X3//vZWA9Cqhj0pP5qSMhABCyit3ArxDKmuFfNw&#10;eVlOSFrIBK8770M5JhrHmhwPp+NLGEomsQfQMKXHuBU7dh71upoNYZYq4VozajkHNQ2GAX5otA10&#10;wpGE5aNA6k52g8yKmusEvrBgj7mBU0kVmAuKqdk6BTGqBX97pWR2Z9NLswn2mYdLlksDxFA1cCHh&#10;sqSRZTHTxnjM7wo69zLPEj8RQUVXSoLZTqeW3fKtA6uStCQ1w05qfVQS4+PnXk8yNtZNl57nikSj&#10;oGtO8e8+Zy9xPZE9WKjXCTATxSq6ML4Q3nWmmIShudLeyi4LjEq8T0fvrWrk7KiTJSAIZKOjDnco&#10;tk2FvlDdu7y0LGPC1r5xOBToV8cqFb1KY1GTheZDow+EBFt7KUMViXZ1lrXQMLF7e0GV/O5Ny3ui&#10;vEOnVeWwe+/3PiyR67gyBWJId4SWWvGkFLKxgVyBRAvRIa6Gl6d7noQMjwQPwDng4HHiD1ac4Vo8&#10;WBt5gVvM7eZaOrkULyXh0PQwAaABQ8u8JMeJoo0VRTlY68ZVDScjUgfKdAPD7mlpUnYO0d60KBeF&#10;kdLwL4yyihwGI1o4rcdqmVrZ3MqqG08ag84xnZJmdT5vsnnjLhwvMODuR2QHDcL8MF/spmJrAF4P&#10;10atHEbjZNOsnJvunkcpk7pkOaM5sxgrxbF6AMthV3ltyLliaB1ahhhPT/3TT3z8BOe72M8XB1WZ&#10;O+Xc8UIMAPN5qWZu6TSzqj4sqllVeI63GoWb7KXSFgKB+90oQZhlVupaSxRjwx+Gw1EUjmNjcad5&#10;Obc0ubUnN+083CAmdWI2WG5YoAPNLpF8PFuWk144ep66l3iOOJMYs4mbZs6lRb1wquUoSHwb8bnZ&#10;+bgJogvMJmEwZB1BZTIrjUefc6e5ElI7V43ix0/8zM89CZSMC7v7X/WVX7EyHj3r6Tc/OfLJT70+&#10;56+Xf9s333nXx/DmrrvvveogtWwCzz74IKDPqdOnp1Tz0BTrMjmHqUV85RX6ilu6aG0NEwwQ6s7O&#10;jpwFgUcP9veBn8aTCaafrUuXSvIUHXIlbc2UUBIg+2A6NTL0cEiuquHd7e1twQ5AdrwBxoqozibl&#10;Afzq5DXXYGKb0tgFc4Ol1Q8PgYyxzerqKhoMMI3GqM4PoAH/nbnxRp8pZzXv/NmzdmoHBzgFCfGq&#10;TEr6cZio0ciUHtrYCba8++Mfv7y1hXPBsdbW1mS1OCEmADjbuf9+/D2BVpEQIlkPtO3ihQvoGdMh&#10;mU6Fle+/9168QffiK0uqcfJ+6HISFSYU5fBp3LhED0hli/vyLIObSSKajWCo2SMAxRCgR2S7SvhP&#10;bm+a8oMOgJoYNjOK0uMT6VkIw6ow2eH4a+sSMteg/p1QL7ZjUaqnxXRMavs7OwIrEdsvS8iaDi/m&#10;SUn2jpSnlY3GxR1Tvk0J+BH6sGO9i/BgWXZGPnWHth/r1XCZouU6dxlr4bM+P6ryRFWwKYetjY/A&#10;7jakESFbGW6ZpPSueJbuYhZW+0SA1Ett+C0HtGUht7lPLjG3qnliexcmJT6ZLAk7SkVReE5sbJUN&#10;iNfhVIbkJDUNNCnEL0Z+6+bYFp61dyVOgTp6gQwpmaPNpXuIE0GAgxvLig24niO5EuXvbUVIoyVv&#10;XWZYOBjNZocSJ5FpjroUfwn6ReKXKkFbayhnHJGk1RXyW1EEUhTt4gC7pREfHZ+rXkIRkdYWOr5y&#10;LM/IoFuncjqhup6ZLZEWXN4kGaTpQrQQgXvA4pXllZ5c3ivumUw4EbbwcR+tKbISP0e251JjVEq+&#10;XwxRe+TAajpIe3sjKtIIvl8lxA9ArtB3bZ3fc6yQzuq5LVtaW3kcIJsbL8XAggCswcDCdUBSvG/K&#10;urScNFW3YwrjHCKcpp40Y/ogdgZJk5rAsXGVHep+GFgnacGXHzc9sTUoRQMyUjQT5+d2y5V5MFlu&#10;huuu9g9sGCZhPG7me/l8pzTbwtx8TdDOILYcsyply5WBgX7g18gz3/KszKdZfpgRGdNE0AoQm9Z1&#10;hgRr2qmYM6Jp8BlJWkNVT4sWW7pTe1MsKgD6MnOLhYkJOqWDsNQQvN8schP3iHwvrWwwY7SNIg8D&#10;qihECfP8OPBDe2Y65lVpUUO8kuA/uwRRADyd7SzmCAlKGoVmJSKWiB2eHVZ4zPheM46szBGNwmxT&#10;0rIRj6Fo2ISJU9oSbIOzLCpvXpq4nhzRgb1T+tLgeQckPQ791dhPpPONGKFyW3ua+grFj+aRxI/X&#10;v/ZVevPs5936Td/5sidziH4m7omf4uv64xuvftWrv+Nlr3gKaP7tefWx0wuvQi41nq2Ap4Ct586e&#10;Nd8TCqJhxjJFjrIEnsA2p6+//q/vvFMGhAINSvGaaOtsBpyKX6XAf4sFdgVc2Cqs8XXh/HkVFDpk&#10;LOC32WIBoKn6Lb+bnwSDKtqamOfL4aFUhvAewL2tDWLuUcJ2ywTHwO7YMz7c2911WP1mRhtRhPn7&#10;1LFjaDxgOk4kpeA04O+9wLijkcS/8Aag/9KlSwC+CUvolNmVjInJKlMlACgZk+4SDQ7RJLzBcdEV&#10;OLT4IefPnQP4Big54EvKCQDx65ubaM/u7i4ao3R+L6+rlzCZmdEMh1aDyPpImaf0q9ia1I8KURvA&#10;JROmz8ImDBIkBz6jwpdmlZA1lD4Xu2URohKtiBdX6a0xdU5M8K4T4zXLHtaquoBf8piU2SHZvYhh&#10;1P81twklaUwOjFqOztG6Oa3d7HxndNIpGFYVnWSbjBiVP454slIkfDwAwYo0lQkSy1YdB7rlb1Aq&#10;sOxV7ZRwFZe3k0P25HconH3EuKTSDrtZqfX10KJ/bxPYyup1OhI1NSKl0CKTF9n76cU0qhBqoKUV&#10;DvKQJX2x2B3aQAWCPYVatYmm1EGSA/ncMxl5ilGtX/X1jvqhelW+J4bji7o/ZQ0k/dBIINRWV3qb&#10;hXdpZz7faozg6ASylZOJXhxKnK4X82ZUg0FVhBG2V1+lvRP4Ee90V70tynIfL/X7EY7vPXH4QKh4&#10;Xi0rWjropuRQGuOLluZl796KLW2FjVqWukD6VS+h3VtOClUvqJOjUaFGyl6eoXjLFJdzpL6ST9AB&#10;OWl4UAhn98bsV8O8Mgo9MoobIV3cisMI0Naw4JaZBKTj9flwcxIOefOmRXpgsW5dMr9rWdIgpE22&#10;F1oCuqnIGvGdIGpwu8c+tWUcM5EpZSbqGsMY2A7Ir2xqeft5BuJ53eXmrWYMneGaP1yx8Zke5LQr&#10;t/RzNKhyxGI5D2QZXaB5wNA0WOTlojD0bisfsUH/WZHtzU2UOjc7GJ+CeBT06RTnGlHI61ZWzzPg&#10;Xlq0UPH+kIgzXcfNsdepMivbwxH90MEDoKyc2aFTNE7oOfKbtIDNNKY9DOjz0xI9sxz7YURfmMgH&#10;dPbRI/i2rLPDzHjnIzwnnWw/zQ+ydC+t0kKsdDN5WRS4BbNZmc9sbRE7CQcA34bs45yq4ZW1GZA6&#10;sP07YzwsZx79asyZnNaRFsiUFiDYuQ59bzkMBgPLTOPx5ke8AyqnzJ0rgjuGFFeuovz5h+/E32s2&#10;109xlnwy8fSPvPH2l377P/ib/fzd73rHUR729taln7z9TXt7e1/79V9/RcnjR+688ymU+dTraoHU&#10;RYn7v0w5y6q6COgT88pkaQnT1er6Or79xN13bxw7JkvFgNVvRqJoGmBWvJcMreZaeZvLx+HChQsX&#10;z58/ee21+BAAdJN7AATBBoB3gJIAIpe3tgDBZpi3mHK2+jaWBgK31dQG2d7a6knVaBIwq5Tg0MKd&#10;7W2rL9zelpzf2vo6GrC7s6OzwAx649Oe9uCDD4oNIgaLwzQ2jm51hGU5nU6xJc5lTIY3OmHc6cF5&#10;VLdAI03YhIj2mmuuAT7WOeINTufSxYv333efZetpf+MyMabKS6mLaII/ftJoXjh3xBsH04OH5V1J&#10;aLb8IiW3lZnu0aoRKkjb8FjGwwokM1HAnocMDFo7FQoOWqqY1G3/CBlU1ZkqDVRSue6yyDq+5f6Z&#10;Ue5pvkpC+3SSE3qQk2LBsjyAI1Mv4Qp+TSHluqtiVK2Riup8imSXpI7UBHyW5zbf5FqnqfjKUDIT&#10;7TH5Eo9PUU27nunlF7TuL0wsBWLlRN3ORVJJ3x7C4ifT6QE5uJZgbbpXz9Q3yhNFtXup5lZcguv+&#10;WvQXC1mfm5gj08AyYxc9WqnchNI0ihyE6oyyv5DcXsU9lH2IRQ3pogOjLcS3NROerKoMRWcXV8Ty&#10;ZaJAGM4uSfzIFMv1wQCDroj8DVPfS9OFqV9zJ6pP0MWV2LPTkcVVoYjz8imbqLHX5Y8NW4dtjWmh&#10;a6HOIR08EDjGQbWZAoDZ7NCcO4uWlyKQLbxLulHW+6csGHMybZx16WRTCFGtoTLWCm90dbTCplb1&#10;6tRyguwCjEIjRKcmFkcvhi26mtPxreMuRa2BbUovHcGjlw3pqThXCZd6URiFGhB24Eu9xYkNclne&#10;2p4Ss2a2s4gmSTAIpxf2F3spnh7AtYCGoWk2E4BmJQVBHJNYdmrX+M2ekSh8K4fDzRu6TuIHWVXP&#10;GMEOAn9sQ8s2AdT2PTdgAjmRJ5E1xl0du5Pj7mg9iSYxgKZH55Ig8eNxhDcmvbdvkLzIjF1tLIik&#10;CmIgYvsq28+M7jzL0oMsm+aWOCfoR9BcpEU9q8tFCdgdjiJjYiSm8JfPDY6Xqfl1t96PBPpN1TAt&#10;3eQL1/Lc9nw2KO+FDm3b8bde0GFF4cFKHAYMDLS+ZxWKiZm3G7cCQYixyAHf3fwwKxYFYHQwCBpD&#10;6mWJeCA1IZEqq9BIawkeEiS5JxPHXXaDgRcN7X7EhyW2WRjBBlFzOPIGS4ml6pPc26rztHFzAHr6&#10;3boemufR/p2o2no/XTiW2Rg0VtgY4NBOcejg4Fcu5j0i3vu1//R7n5Px+fZ3/vJP3P6ml/7jV/4N&#10;fvv+977npS/77l/4+f9XkBp4+tbnPvfvPO+W06dOvfJ7X/N7v/3bR7Pd9587/xQ6fOp1tUBqLeoC&#10;EtkCfZ6XJDNg+scMl3M6F4XX0rcUgc7oIG2Cent7AcvgAMSEgPHVA/fdN2FGRwuvwNNiAoTM1QnM&#10;ASiLXgLUg42B4PsSfuOTULJaFNsL588DyssfZG1tzQQ9whCw/mB/P6I1NwC0Yxrv5tiCFlaUy8AU&#10;iAlbdXvYW009Oxx6zJQqNpAzS82ssHCP0o3uYDCiPB+QfUjKKRC2DFYwqX/srrsACyzzymy6pDCA&#10;101KbzLJyD5H20QVwFHwYU4RFXQZGmxK2MeOiUKgV0XKrACcztEggu+n8gmvKknOabJ35B8OzMec&#10;aGtiwppC8arDTpChdc+ua+lDt/aWpGXTjpfGEExJe1Snjni5Z926vLAUPlEdm7Gio0h6HCWhocQE&#10;LfPdwT6n859rupxJScaF261LmF/GZKJ1ABnxSFpEJBZEGv2JPF6Wust0CmLKX6HLKSaWiCWM01jq&#10;xc7ET3BayYt6PJ6klLgpO8lnpzeI6TKXfbaS8ny+6Mha9GedXKsZIgaz2iyM2Bb80VZQ6ij6ShBc&#10;QtFyh7GFAvJ2WhVqFiBKE1BHFKVe4Y2EFInpQ6fzoJF2Sn+OgMtFkfdCgYwQ8oRBsko2j9btCa2G&#10;rG6UTxCCAYmWSOWaGWu/z+O2HukU5kOTVHfY94DiBPSqQ945sEXvs2ihRadIwzBBwiyt5l3PslB1&#10;o+giWnBQ5IC/uCMkhK+OlSh4nySWKITuKS10KLaXVROX2mYaHr32S6+y13FmLI5aXlpW26TTJ+Fq&#10;lUviDOXW2RcsZiSYXQ3zQWiOJAam0ZwC0LBuDoom9t1R4IZGUnAPzqVFulUBVs4rL3CSSeBHJoVh&#10;khaAw4XZgwPy+nEwPj6kbbxhxHlmsnqTsUnpMU3q7M1xIGMcYC6YyQKQJBMfAJQkd7MpDNyDWZOE&#10;znDFAWqnmofrjePV5YGZF0Y+3bXdaJgb9TmTlaHljD3K5NX4+DCt8sKA6bzI563As8HxWAR34GOg&#10;XwfwNHIdMjE8y0iXZH3Qk515DRf/zBdmA449x2O3zJuqMPG/psTjyJnNa8w0IWOQ0HcXXGapnWbg&#10;e5PYzQpD1XHUhIkJ51Esr17so001IhNzdqQYeDH3nF2T7eMEasaQlh/mrizRHfhB0oR26zRBZEWW&#10;XohApaxyBA9BEJfmkei74cCc0s3MZWIzn3eA6M6JU3+eOxmtHOdW0FIPaS+AT7LaCUo3yty6dMKk&#10;Ka1kximqR1i9XDWG5JPR6G/2w9d8z8t/4Zd+ZXzEIOYnb38T8PS7fvN38P6Vd97xwhd+2VFI/bt/&#10;8Ie3PvuZtz7nWU9xqf+WvK5qLnVEPxTgUUBJrem7xGoOJ3JNPgPMSR2kkDeHw7pAYEdARukiA10p&#10;DwR8gL0l1MfQ+rIWpiMme2z+pjWgyVN43vbWlksrE3xlrOssw29NyGI2K8iDnLAqUYhZKFz62Wgb&#10;QPClCxfME/H++4VlV1dXjRkyncq3z2A0Na27lWLD6+fPnROYM7OYsrTGzOc4NI6ydenSiec+VxWT&#10;C1p8e50nyIIFZGiVlXLG8Q7J3AlPeX19HQe97957j584IaBm8iOTyS5CBWp04D0+nJJEfpSFKWgl&#10;qS9N2H2CP2KWXVoQDl1OfHKdxbpW2WhBbROT7gbyY2rNuCXq57JUKaGgg4weJcphwnOBycB6FCGJ&#10;uCA+ZnGYLBul17Gg/h1OZDadZmEoz0gBVhxahA3pCVoBKJGKYgzxc5yOHRF17oa2HkksIhNEwf1W&#10;y08wiOyRxx+rPXmgs1zxRGnofelVoSgDFFEglNnVqr0yxBFlOlRrKEKLKgWxHzF9tefO56VlvHRK&#10;EX5PMxD+69dbhSOVGq8YyejaibIs9b2ecp11ZuB+0Cpqm4l3FOOvlF6cjmSs9LbGFXP9ZS9joiBW&#10;RYH4D5C444TkPSlI/BBxo8Xf6J0UBaYHwyHf2FnjjRAnV0vsDsW17rQyjJoixogAKK9vU7QNa6+d&#10;7GCkCd0r4gW8m5aWI4fCjwb0zZSx6Hk7ao/eq0BTfO6eS20FtTwpUZj620dsKFGWergsMI2vAP3H&#10;1CzqqxUxNlRJ2coXUl1E0F+kI+0H4YHGgD4ck05t4ol1PaD10lWSpW7oroJ7IjM5ZtOo3svzVTwY&#10;wwCwD3irvNwc7lrJYUQlOOMfFxUpFg2wtQFZoNasZMaX6pOzIk9xJ2NYmt91mNDPZb+xEeq4uHsn&#10;ETCmsyjpXkR6M7VB3HnheLRNiWKAZsRIXon9ZOXkxHh8fOInltBtCgvCB6sIWR0cxcdVnUuOw+YW&#10;tC07zOOlNuOAwMwIG0bVMM3s0jXCtCszQ4/MCNoQSrKaiQC0y0SqLROcGobGb5MlNxr5BYKEBZ4+&#10;buCji8z9UVbtCXMEmWF1h5QPY4NU9Cl3SDLBTiozOa/CkfFJorQM0LOxL1k7FkfSoSaQwrYbDPym&#10;ZTY3HoMWK+OmglJDCg2uVrRisWV2AIxemS1jZdY1eLAFiVUxFmmDu6is3byw5DQLGi0/ntoo9Qum&#10;1ZfCwJ35cYkHWjPN63lZXQmpnaulfPZfveEN3/ea17zwK1/86YroPfDgg3/yJ+976Xe+pP/kj9/3&#10;/u/6ru/Se+zt5PHN97/3Pb2xy/d+txGpf/BHXvcU1vxb8rqqudQGc4ksAU+Hkv6gWTdmPqsqM8gS&#10;DEYjywfjqc0cM6aXA+pmDKiehs0w60s7ArASKPnY8eOYfs6fPXvi5MmcLsfYDHPbtadOyQWNFMkK&#10;oBPoR+/x+e72dkAd5dmhvVZWV7cuXjx39qxoDDgijgvQbPRo2p1gvgcgWFtbc+jRvWCi95prr8UP&#10;l5eXL5w/L/YtACXOET/f2d52mBbFEVPW1QHsmk7I6ipwNvZ8y3OfiyahGQv6twlimrwgU9cS0EBL&#10;AKYxA0+WluZiCXMiP336tFbJMZ2vb2wABJgASJ4DkoqOgggk7Dws+hwbuk7iGxET4cp5lAwbRKeW&#10;daKgsNeZVSijX/EaoUn4FXo+kEQcUxqYZObADg+Z+RleSQi1qeTaSCjQFr6J4LWGLvaCahOdzvDP&#10;GCZdUIH249LY0j/Bh2TI9aagWp/oHGFneSNL5z5hHFLLPKM/ZU10jn5Gq6Tn7XRC3Y/1Osp+djo9&#10;7B4xKwfZ6oEUtXQgpUfRgntmOnFoXEdxnITJegJDj5LFXeYhTDsSOAyTIlBCTyEQhpOjoXy/JalR&#10;FJnIDH1mVBQCyuEthKEfUrNmA5Sf5vCntlTpSPfbWLz7+4KGUphWOCFuCRq2f7CPkW+VlJ55OHes&#10;aBPgAupTj4mjosI7WdIoo6xUsYQ1RNDvO1/f2kAllq1YeBpQjEXsZ0UmLRUnXcigUcqGHJIl2RGD&#10;fnEAvYv9j8eTqsup09glkHPhaDjs7Mq93oy9J1v3susk6A9UTIlr2puzyO4n7Lj4vUu5mq3lHSld&#10;aswowW+FyIx/JPCHn+/s7koYpGDco50fzmYxn34ymORlifpg5mqYV9LKJKKHVjtnWDCvGgnezYoG&#10;Yx1flbmlkwcBHkpW0WfJ1EVJmec6HNakGgNhm1xGMwzNZcTkPrxwBCBI23DfhJUBSQ2Duu4wcicr&#10;TpE5zdTq5zx5ocuvEUDXN0iNsDQaRcnqwGMZYzxO4qVEQ9Q4Yp6lnEMr1uMFQWCe1kFkBb6q+i3m&#10;BbAtDWYwTtwya4LI8RNLJwOlMg/C+jzPgLCl0K2SWDaKjfYmPN1YUropFk4+L+fTZlFYCj7A2dO8&#10;JjRrFZeqHqZ2jR4bBiY7aMTszClqx1ZcFi5pJ3hqGc2aDGjA/KaYu/K/0bnEUWxg3JMckQuwHSKi&#10;H0XxchIOQoeS2Nk0z/bnCBLsgAFl/hA57y0QQlhIw7DBettS70wxk9sta0z8YlGXUelLdBvDDiEB&#10;ojrEIYuqWfB+exiibrjHq+P1jn//7z58x1/d+umL6CkbffQ1nc3WNtYfyn+PR/Kj1us5z3n2b/6n&#10;33kKaD71uiogdU4jOEw8154+fc8nPvFFz3iGMsrmAEI9Zs1JShFhrr33nnvG4zFgKKZ8oBMA1vHS&#10;UiAwRzbtCqm9snwzrEY2MPYgFrXmtj1WPQLF4mc7OztAhJvHjh0fjQ5InZQzOcDtqdOn0RJhYsPf&#10;QYAt0yxbZlIZ2DplKhe/tU+o4CZNtAcffNBULMIQRzSTl/39KAyxt7s++tEh03ICUlY+uLOD/05d&#10;dx1a/uADD3i+jwavb25yqbpKiWWVi8XPsecDWktuX76sXKzJQSTJcGkJZyQmrsgwgm6AoYD4aANC&#10;C/wWv4rChxKxZrNC3oLyoILLlvSlEIf63Od7QwMA97TacejYEpOtMSc5RyLQ0laOib0QFCFuwR5G&#10;TD9bqo/Z4pClh5KdVnWgFAxNIIzMkJ66YOgTmJWxVj2fa2Mpjhdsqilbl2XDXF9Nvo1WIUS5loGw&#10;UnkmdkEQpjI16VToxAdkps470cDHh9Ra1hcxQKiuF0rjoereLVycAUG0LpU70A/RmNForGxxZ/AR&#10;KOcaxWFt5vSF8JZYFnJGBPoUJh5RvUTIGJ9QvMLpGcDyT8G1EW9BgF6Q9Aj4rsSvkPSEmb619OtS&#10;ah74lSW5qWQn/Q0bsTKkpLiHWNQryyuKBLJFpgbT4qfoFf36lDkCDQVIGvZ9jp8HrZTj9wOfef1W&#10;PoVi1YGAMofEQ+bh+txp6wuHSirzny2Fxnzso7YxCud6W3VdAoYElskWm0IYOoxatNpbYLJirPV8&#10;EUNaiwxCyapr7DQn2ox1r5SnUt3e1sfpnNgVXKkn9V5li7EoYYEU+X2RtpeXllUBaZ2c52MWR6rB&#10;V8l8cGhUgppw1ASMLUnsGAd3B8iSgY5WCnBmTe3nc0DPWpWEQJflorTY09Q2HDNYcZ14ZRANo2Q5&#10;wV2QTrPMSMMA37g0znDg8jFDH0QJ7dEd3LQ0fTPrpv6G41OMAl9E4yhZGniA8ktxOAhUaloF5DP7&#10;XjQIqcXH/YRuGAWsVWyCOKhIc+6BpiV/25Q0bV8sS22QVOiVjERzjywzo1IATNdkhvv2kGuK1Jlv&#10;NWnZHOTloaVyG5rEuOOI8teOC+iMUGRs4nZNBNQeOTgF84VJ3QUZHb7jRiTVVLmbVUDneCZXbmBN&#10;QrMjI7C7LJR05NRopI5BmKwMhsdGQUILKvPQadAD0SiI9rPSLNprmpaXlk3PLXeNsKcpMdSNzoEG&#10;ZHmzg/43rGzetBQxQSSAfxlbx9RIqE49q6r9vEwZIVzxlHSuGl3qJ0dED68v/cqveusvvfM//vI7&#10;vvFbvu0pmPjU63MMqQ2w5vnO9jbmi83NTZNnpi223+nCqoZPbgv4FvOZiUBnmSViNzeBZSeTCbbB&#10;jHvy5Ens7fLWFuZLYE18a0IfTXPixAmtnNqjjkRe05lOkrMPPLC0vAxsurG5iYc/sLURQlSPRR3i&#10;hFmxBXVIlldWdi5flk4fsO+ZG2/UPtEktEfECZdU6a1Ll5bpH2FVVr4PxDyhBjYme8Bi/BNgd3Vt&#10;TWQJbInZ9/y5cyYvPRwKemLLy5cuAU2ucD8IErAlYglAdoQBC5ZXpqwRFNsEx8UppDTrFt1csO/Y&#10;8eMXzp+XeThaKL/Go50vkZMxP89YlxkSG7a1iUT/lqUmr7qhMGsg+Tmq6cXU2RAHPZRuA1NrA1ri&#10;CV0qjFEtXc+fyJjRN+zLusO9nR0jtHRWzyqF7DmjMYFvRVNJZbKF8uVLZ4CY0CQ/PBR0E54WUcR0&#10;+gjfZfmuNLZlH5k3M7jp+wm/8ju+72MyR5kRxywDTKBssYC1ygGPak0AB5aWqWqNu+VZLYgpFxjB&#10;5Q7qVUKZgMfMmJYiOSjPKgNIY9eQXyFqBDkGRe8m2CM2JWKlWt3rTyu5bgindlWTZ7I2abo0mSi/&#10;K50N7B/9LsK06vxUDSk9k9E4UsWqGMk9QcVEeDlie5J0nzlWj4m6bb6kh4cxe6wX0ha5XPtxSkcp&#10;2NbRk2aKYpgQCnuyd3n4hwHTxqFKPBXAIAZUyWCbdO+WCCi/TUOfsjpqsqhT8M3Fo5IljcFDWkuq&#10;DrJ1gKfnvK0hdAJB0iu0ccUKVLlI4iiDYWjXMfCll6LEdhsihi65Pa3vjOKfPmUgNrzkFEWP0WqD&#10;oLm4K1ou63Pen/MXKQE1IrypV5KGIa8Xk+5g6tkyq4HrzcvIbeJB4K2ETpBYrtoMD/HYKA25+hE+&#10;9MORgWA/9vGIKdwC1waAOAgt3+KH5uANUJoXzuHUqBph4BCp23/DVXfpmjg7LKcXMWgtqYzerQtA&#10;T2+wOggGgRGua8cL/QCPjSQg54QCGlEQxLmK+QCUjbA0K/wQkVLNpLcTRG5Fhkm5wN8qTNxwGBr1&#10;gvokaFgxL/Afi7LxkyYaeX5ESR/jiJufS14Z2cQ3K0REGq0kzFLgLyoLOQauGyaO6imAQtPSEYLH&#10;5JNUVv9n8Lq0s14cGqEjDpw4doOoCfgrAGKzDreBZS4w8dJguDYIx1G8MgqGSyZPPZvWGIo4zWGM&#10;ZuMWSvcXaDANLhucaTwKANPRziLD6ZggCYD7vKyNRl6bEDgiowPOmkHtLXnhiIS9eVUflIa5a2Lu&#10;K2n9DWVNPtev13zPy3/oDW9a3zz2qN+++13v2Lm8/WmVLU5GI/zkoaT14Wx9Y7P/5xt/+J9PL2/9&#10;qzf96Ht+97d7NP8UXvzCez1Sk/Hcxa2rDlJvrG/kNF6RQUleFOl02qp/JAmeK4vZbPvyZVv1DMPN&#10;Y8dUbugRaGJuOfvgg2traydOnjw8PMSsA4B7w5kzwJGjycRjvRog1Bw4L2lfBwcH6+vr0r+TAbiY&#10;0wesUcMDCmDX7RjMgL/A5UrBohnSYBZT8+N33QXAvULydE8I3qUGCD7Eni9duqTSfkdKc92adSX1&#10;D0CPNMWx2gJEEsovX76MN2ihHNQcCmJYLWBuiUNsbI7EW1vSy8NOFDaofA17RlcANANVq8LSY5oZ&#10;v8K5Ixi49vRp0+FO4ivIDFNVoRFA4BTEBpEHpHKZxmkhcVklax4NIw19knOiOX5IC3HpfKfUn44p&#10;mI02JOR1RBQWtOzdcCiV6IRm8iXdeeTBLhKqaBhSaZAFozxBEq2Vd1IJLmE3BoDMpSPqwEjKV5ev&#10;7AxihKdNV4Tf2dUk+9bSmUBFVZWxYcxT1o/PUBK5Vri8VyCOKf/itLp11kaMKTVDEEpMWQUAQo29&#10;ZEefkpcvtwwLAcFbgxhCW4wQZieLTrO5crq6OiXis2zR5zt7Rq9y1b2hN8GldaMpu9dNayxCIOi0&#10;xoTldGpc55iOEjpZQr2KyWkbwLiCfSQmHCnvQ6alvV7/BE3tWcUiZNvd0bqcKiVf0YYwED6mcN5D&#10;Pd/Xd0pA2ngvHldRrDmNohfVd/bFneJqA4Mi9gWgFzdDri626G/3sl2Qsuj7sFTGOop8EVRs6d9S&#10;y0ma6lK25jIY/bFpTkjrsOWmd/+0R4fTaVFjYOuiU4bFUy4Z73NGOJK1ieJIK0gWuvBeKHI619G3&#10;koKBQb+CISKVvupV9jpwf7W4aRhnGhe9ckMuE1jFApO8har/jOjcHJbF+YWzGoXeblBmjefXfoRb&#10;w8CxVQcGXpQYwDUZPSlX5MY7jkZE6IYrHT+uhp4bpY4CLo+Q18Y+UHXAIDb0kiXr5GjsJ5MoiKyM&#10;z/gSUoY2Z0HLTweJeYgDQ3tRY3wJw6y1SXmkJSsRPelyAO77Juts8RUl+ph7LaoyswMZS6K0UsUy&#10;b9UAfdqoBJGP/VPoA62qAZdHtRvlzoJEcIDy1EIDZ1qYDFFkHBU7uSK3mkUEDFHgDEZmcyMLypqO&#10;5XaCbudSWeJZ4YYlNyA9wwutj+3eT8JoHAE3R8uDcLTsRUt1MQ+HiBDCCk8VnFeDAMVODqPMGURW&#10;izkv6kPE6I0RssmZQTMycjkQBmQIlmpb7IusoNxDZLFf5odVEZdmzMPTcXzzU/QfsZRXXw3Ej+ff&#10;9iUv/rIXveD5z/vmb/3WF734vxO2fv973/OB9/3x29/5y9eePPEz/9+/+7R2+OVf9qL/8B9+TSj8&#10;rjvvOH9xqydS4/W1X//1z3v+83/+l34Ffzc2Nx9rJ+//z39479133/C0p73oxV/9FDz9fHy94Mu+&#10;/GlPf/rRT373D9571UHqCxcuyCoMM40sS+QAPCWtwlQUaFiNT/b29moyVsc0LwQAveWLv3h5ZQXI&#10;cmtrS7Tj06dPz0mVFtK6++Mfv+6GG4Cw5aIH5K0askNmNLGZiehxtltbX8eHy8vLpjRSFADcmPBw&#10;ezQdbRfglY50puOG/WC6297evnj+/PrGhhGRuY3gC3547uzZL3rGM/b393E4gFrMtWjh5uYmUC9+&#10;KyUNrZsDT9/89Kcj9MFkuU668zJLGLUfHGtKt3PpK+/t7tokTTE+nP7xEycs4b26avLVq6vHjx83&#10;+FVViARMcJD5bLxHA8rlZaBqoCKdePf8c5TkblfhiTKVwOvdxQ8psReQyykUpU7A/kf0xBFSlHOK&#10;Q6k+kXTlQWPnKOxFKQ+HeD0iVVSlV71fCVqOQxj9g8nvutOiNlBFV0tVofV+KK2qNJfRh3SrEYEk&#10;oSuN1M1LUVzJSzGx8PkcgVPI6EV4SOh2aIRa/yj6fHTwwCI58Vz7HGfeupYEisEEstUDs9arzwze&#10;RQ7pE7o6Vityx9QyMVhA6YyBLBIFgk3SrmopJbh8slMRAYAw2le9o3LJg4HXWRIWskQR4PNaJbBW&#10;zFuUD6BPj7gZKNtjlm48nvR05F5du3erkXCKggF1BTpThadaV+97z3botQi7LXDkAFYAIDioOOEo&#10;a0L7kYukjJY6t8ImW1iQhkZWldMrA5ZdVINDi9Gu2EBM9M7JvLDOJ5sCOD/u+OUIghWRqA4hDMIs&#10;z8SkAuYIOvZRW+DYurU3CXnkpdW8mjhgxPRzS14nHO7d6c1LknGRpdVJtcL+B0lbKm3VyTUHOfo5&#10;icXr6Mj0da8Gwz62u8dYsNSTURK9d3f/nL8M8RowNsEKmoiaUYhdj1a62Q27IZFW9X5ubIZx4Y8j&#10;dzBpooHBU/yeruBRNIxsZ001354Vi3K4PjSiRYTLBihZhcM6KI3HXOV6bjlC1YiYcJjFvkVB8dAP&#10;Yj9ZSYYb48FKEo5i/NOMDKlnhyba+oMUx6UebrWEtWSnAayjUSQFjGw/M9ycVzyMKX541Lss8rpE&#10;eETpEoflmCaJjWsZsp6QeN0eCGlRpOYmg1MPYzvWomgQ0Ge1R1f1BpB6FPpDKxnE09LNiiYlu8L4&#10;H5XJzuM0SwDxBR59je8ypjDqRb2oTH1v1Hgtxxn7Nxlvs0/3kwCNDxD6JUMvGLl+Yj1bzh137pk0&#10;n29qeGRLe1aSUVO9pMoXtlCA9qMvwgEFS4pWAa/gfYXtj0cDxI8HRbFXZIdFOTPhUXeAnsZdQB7I&#10;I4SpH0WX+sl/Afvivze/8XVv/r9+4qUv++6MeZAbbrgOIPsX/v3bPt1qRby+97Xff/PTbvrmb/i6&#10;06dO/eq7f+vV/+QfHf1WMtXv+S/vW1vfuEKyun99+EMfvP3NbxknyeG7f+O1jvMUqv58fB2No/R6&#10;/evfcNVB6iOkUt+PqBFsU06t1CmeZfLZliC00xFe5bl4H90B8Tts45AhDaBp2Z4wNA3p/f2bbr4Z&#10;yObmL/oizL5AVEKHQNgSxSPtMtrd3UUbgFbxE2B6JV/xbWnCSPb4svksz6W1p/o55VPxqzWqbQgm&#10;xiy2WyFCPXb8uAlmA76TGWnU5yjSIVRm52i3BF7KLh9Op6ICezRTDKkcJ6cbE9ImxwM7F/0AzTBN&#10;j+3t1fX1GQnNOEFsLAsVS+ViT5cvb5AYc/HChU36zlDvIjyaYQKeLikKbkY5ZH4PaB1SU9lAXpU+&#10;vbXN45qSZ5LdcFlNKK6qmqT8qDFGSB9vqRoMinAU82iknp2yziVrIg0YVdUK6zvND69skWLAFcYW&#10;CpNckVOl2yP8RR+qr+JOY055TasOJCpSFryiQoKRDYKAcglKGwet0gVfcnBUiWfg+4+vTSbFDNVg&#10;tq43RAwpsWZ7+mT8i58ghKcKPKWrxZCezQ6Hw1FnrQJE61KIppQqSJftViran05tOQK9b6nuzoFP&#10;7ezF4PBG5YMVbRflKcjSOrP647fmGzIajXvShUN9OgnPCUaLYJOlDyW2e+qI1JQZ4XgicrTS1zxo&#10;L96nZGpvSYPbugfZvTacsryWfi5lYdiql0iYWYGcKMvCvuJ7KIowviwDBt076h+cQu9uKF57r2bI&#10;cr5A/KXSdB5jU2wMI1nS6AQjG9cxQDRtxm2hZsgq3CIvxDhXGNMy5i3xWcekdwvi6/EVhK3CDO4d&#10;MzQdtBqLvteWn8YA4wP2VVGS5F1yyQeXPhBBJYmTzizGUuN11HJFjIKC+GoYKaeOTsiNopOoPU/C&#10;6y1v+KGDvf3/8/a3POq3C3IDLGvLthNMm3EJLntE3rTy1oCSkeMjuJ0BHHvuxPHD2InGQZSEvAE8&#10;wNlgEJi3X2rCycC4knszApWpYhgWBfiz+rnIlZq+5wsiOyorpEGMP1gbjDYnyeowMr6HZ+DZDLhd&#10;FvMBfXpOXhmHOzOyRz7P82mezQru2aMgnVumrfmRPfnl0+gbs79MmyIz9rTrN3iCeqFjyhut+YuB&#10;ewBTS3tj8NBlnfV9TrLEssW5MY8BjiNPJ2Nqg8CvTHAzkW9Gk8bdNy51YWe0WDTTrEKgz7pBxxzL&#10;EX82TszHoWHx1CE7zKoI/diy4/jPj60RzN7jfAM3HPnGeuGc2WRNLdNHI1hXRYXrhtjAhFAaJ2ha&#10;4TvD3U6Dhy/mttpKRBtcBNwRu3m+4LQbccwj2sjMVbEqXMvZXxFnOVfNEsqrf+CH8N/f+Off8a3f&#10;8vRnPlvv1zePfezuj8vq5ad+8iceFTff9sW33HHHR77xWx59b+9429uedeOZb3vJS379137tne98&#10;51OQ+qnXZwtSGxm3aZSaTeiMqFQNkJOJT+/v97U+QGBrGxvYwDSGqaQhinBBzxHPTLOGrQM2TRBV&#10;WR+af0QynU5b0QBSt4EdgaSBm+U0gY1X19YsYx3H4jgeUrhaelUyMhRoG9AoRORgAFygVdVWWhKU&#10;lGUcBUc/dF3soc3OMkWqcj3BaJzL0tLSjHQU7GRjY0NQUh6EIq1GVI6rCExdsgtkTCj0eUhRFCvI&#10;I+EYqOvee+7p9YON50CHbRGaW+UQMp6rh6/KWVqaQteSKdQOXSYj6S1nzu2kIgxF55A/+Zj+lH2D&#10;fXoKShNaSts4x5LZ5YQ5bMOdiGe41u8QjLYadkLqaSrag6S4Kwoa+gy08LTOST7RaUpSw0q4gkCG&#10;keickMqJ8qQseTBBTGHoBV+6yjXP1AI3ll2aq2Jdi7GN0887IsFjcqmZ7jXEWbWybuQNJ16LnBQR&#10;2KHRH4J6vXYeZj9sppMVE7qrzyvoCh+4D2cl8ozGchak/qChcOWSAQelxi0NQYLjxOkczsW4Fc1X&#10;FY2MNyzi6isLe1qwjLJFtmbBaKnh2qNqKmNEKhdWBKVmd9Jvrdt2R2VR4jwSpO4NHRVxxcZfyvoo&#10;uqfKiGGyxNUV0qnrPmAQh0SInECnksO5RWS8at2d2Ca5xVAHQpZPjZLfuNZSi7fHiKlc1zpQC6nj&#10;SKc5op2TcvmOVYWasoepaua5gna1irT4qnev7Bk1UrbWSsIR48ZKAoL9G6oiBnISFeXdSdFg02HE&#10;HT0YDkQQz7O8F4QZWzFr2S9rDAdDRYZPwuP+9a991Vt/8e3/8Lu+47E2mNdmG1LR3KRxnYokIaPk&#10;+dEyoqOq3i0oMd1YDnvkh6MgHvh0BAwcxC/hOLJSP5KbaUQOAFoky7HVBZq4ssFcYGsWKVrO1A7i&#10;St2DkFpK056hRz805vT4+FKyYhp5xaIwK+2mNkbEMDLDmJpaRnkpqxS+r8wXvTRRZ5/HyqY5+SSG&#10;8oFFq4zp3Nops6ZIrfyRR8b9Y7J9rcegjE1qqo54ljCm8HORHQKGO+l+XRUOTgvNJ6Q2d5umlTM3&#10;4gf+i413hFiLqnyVU6YOy0iMgxEyKMCpzKi7tzEIT6z7CN8WUycv3JgVk8Y2icMwobeifD3rwqlc&#10;FoUOHS+2vk+ndVFKIQRw2lFNTGXFlJ6lwY2xbZY3nun64ewyB3Gjgz7Km2oLzwfH2c0ztFsyk45y&#10;A3i0VhY+ZQ8vT5S04BcG3LkCjgNV/8t//eOPuuW73/UOcZz+/I6PyMrtkZSPOz9xz2tf/apbbr0N&#10;d/rtb37Lo2721Ovz5fX+975Hki/Tw9lVB6kBjEwK2vM2NzcBCAzOHh5ubG5i5OHe1xvhaYCAy5cu&#10;nb7++gvnz1ulHTA0DSxuOHOGWl1zTF1mkhIEyhlj1BZluU1nQWy2vrEhBw0gm42RvbAfiWGbGMhs&#10;Jp9CQO1D2jEuLy/jvWVDmfdaoYCd8Zj397GlyTmjnRsbpjWWJAcUtrO6PZqN4yiA5gOmuLAZgBT2&#10;VlDdFm9mZF888xnPPHvurAAHdi7sBTy0vb09IM8Y26zQVgZz8n333LO+uelwoi1IDr721KmzDz6I&#10;HkObt+dzM1GfzaSbIXrMiZMn5ewIZIADn7z2WsNPrnfk8dd0Vm2mwsFsWYxz95lzFehpjXIYlkgD&#10;bkCaRO/lhiMOx+OcynQlOdAG3zuhg14LwgrgkiQj2cMniUWfYwIeTSYlzWUe8t7zJQvlSgi6IkJq&#10;7Z3r+uDgQJIjIuGYDgajIC7Fmnsiej5iLlN+h2qwHmEBsaCxRBhv9ETYT4WcWiv12BlfSwpa2FfV&#10;ciaYOBoBQdE3JBL4UwkpWmUVb3XYi1pUJqkRGsuyfbV1iiKHcAAUUrcQcCQfw1VVnErfev8XNV6J&#10;cAwDU+1gKCV2ipLWupS2CtGWu5FFQFUcaW5wlvR0g/RuhTjobGaJ+U5y25chor7tzVZaoZtSyw+5&#10;SMAybZFeB4IgFSP2JG8B9574Ie9JLQLoRujDjJ4qzZ0XsqhkNtcAcB+uyErd+EcWByTK6Uqnr5f0&#10;jo2gL4zXiOuvgTEYDKtO4aQ1KqJ8nkxPyeeOVY+rkKnnqJSt5t1YbkcaHgrvFY5SSHtCy/GG9RED&#10;rWD0CXVVNyLYkEEV9V6STrK6BLYOGZfKRqeras2fhDnju/7e1x/ODv/H/+EbHmebIc6icg/rIrOa&#10;PqtWBO7FiE69ite7WtjnrU87QPbQHFeMhmA23eZOYjwE3eZWSOd74TA0LQ8qPQNMZ9M0O2QhY2WY&#10;2CCtzxo+v1Xz6bjOVjg42hwPN0ZNWR9enNrTjFDPRDYss+pXCLfLxqoJi4pqcEw5cwtzhLFWmXGj&#10;XTcix5rW3w2VoUU4xqBwPNOf9qOGyV/+MPAluOF6rlwTjaxiI7TE3WytRfCQWx46s1jRWNHYPaK9&#10;4cAZjp0g4ZOkNqZHNnPztAFWRmS/wAxS1QsTzWvKxkFwgn5aHvirJ0M/9oq7LTgFcq7Lhn1iFbV2&#10;yiY7VAIJG8Z3A3LAK3N0xPXJDEk/5JFul8uS97URqa0XitQBbgfon1fG+ijY2sJIN7ZUmyhrYFFJ&#10;I9aNsViMkdK0UntHyUBN+bcNYP3eb1tVohEvkwTo+Wu/4e9escEH3v/+Z914RpnpL37+lwhkP3Kz&#10;p16fL68PvO+PVac4nc2vxiz1mPbgmFSkqnH9mTPiWQKlAG0DEZpiwMEBZkEZAl9Dj3Gluwyhzma7&#10;OztAkJiuZBpiqroHBzlVQSzDulgAm8oFJiEmFoxWflcznyoXTbuKpi0SpJNoxmUWGs5MyyySZ7hs&#10;X0T29WhasXnsGD40kewsO37ihGoEz58/j411LAOsmLqHw73d3bX1dSCbD9/x4Wc/+9kXL17EVyo3&#10;xHuABjMnL0t0iKifmPJz8gFML4+sYsHc+V13oTE4ltnsseZLCiH7+/tcha0FplWyhp1I9+OoqEXg&#10;B2hbSIkMcVdkQCO6gsrdzGudGoUCW9IGNqo0Og0nS761EvBSx7OyMzrCiD5rUmXElEErieBJyEVl&#10;jjgoegRXHL2Ea4qecTqdZpdvii4zar+lXZ8tFLCFOE1ljnvLRkxkOaG505mNiwrcl7LJ2FJFqC19&#10;CHEIugXxA+npj5/8E96SSlqbK+X7DiLX4lX3RtwtFLYMU0MtiEgW8TJDacWtGYMRJ5klCqFkKIFq&#10;yU4LOEZSeaus0tExeol5bpNtEgvg9knijsHcsObP567y3rhE47BL67am3I6MkFiQZ8WJHTPE1Cqk&#10;4tJi3LA7VkBmVtW7Jyq1DKinxhueTheIJYTslYnv6Sid70zRA1MxkvvQQpfmoa42PrHlgBWDyWdU&#10;FX5dKFIHoZWdRWxkb92inXBJJNS1YCgowW+fjiq2COAvL/ssohXZKei8gRp5jHcWMOKvaNVF9CG7&#10;HejoJFyuMlyt3miNqC1LQJeS46TVANUYKDbQWbPcdqBFmMXC4bLSgMW1lvPuSTUaUY6VPI57Ze7P&#10;3ut1P/7mG25+xutf+6or8tb9+3vvu//kcHC8bu6eHu4XucCiCdLX5tvt5ymjRWAvq44zs0CyQ2Rv&#10;7RCN1SYtR7o1sOvCpDNMMpne18C+6UGaHuSAiMlyXGZlPqvE94gnURD7BaWezfzP1i28aIhYP/Ll&#10;lmKJ7TQchH4Y2C2TV01almkpf0G7lqZiVzcpAt2qRdWBGw2jIAmY5KUfDasPaXxorVZGHLesH5k9&#10;oUnvJUEwsMFJx3DaovhkoAwjG+mhn9LyMJ+ZcPXASN0uGlIy2R6brZJB8DKjxMfEMyozgoE5M8iA&#10;1GVl2aCmJlY3AI//pjivNEQD8MCozN/AMUMZc5Yp0BvhKPBitKd0qORntGjmvVkpWjGdbqdqD4TC&#10;FPS0OBCNjIE9v5ylByaGWHbE98xsIWum7A1JG8jmjMKnresr7mD9ZPkILvXVoPjxJL96fY83/+gb&#10;f+M3f/ORWPmv7vrYV33Fl+s9nhhf8pxnf+BP//QpSP0FsILxJ1eh1QsmPECNtY0NQEapSZhuBqef&#10;jc3Nih4rgIZa4JZb9WzW2vxyObsQuVnqwkr6njt7VuB4ZXX1MrPUpnDMordD+nsHzI9ub28bjiQY&#10;lfj03s4OfoU9C9F61I0W4nQob0b0UxiPeWcHWBNT6enrrhN8B/g+f/asPBfRpL/8b/9tdXV1RlG5&#10;yxTusIwfyxyxc7QTO7nrox9VYV9BPWkxK1pLC0o1o5HYHlhzc3MzozZwTKt2gwJBoP0b15ZEbaZC&#10;M5/kFq4tevl8vr6+Dqw/J4lc5Wh9z5cVJTK6VWwBTTFPbO5n9BKTjCGKiKC2cIP4IaKvKC2n1X9l&#10;9RzqFboELnJ5bGMPIgnsXHirYN5e0Gdrawu/xbVuGRHMxMtM0WcXCY5LiuQoOjdgRCKH4JgrNQwl&#10;3dn+mnFC77ih9OeCJG/0kq0ekGMAZHPASOmxXv25y8NF4mh+F2xoQAo2yW0747AUxOT6RKsYHbXJ&#10;Y+NCYlLvkWVPz6CwTCVvEUNU1vw2IFHVGtBVTOE/yV8o+ysgq7OTYzyhatQnxZncrTQ4pagjgRTm&#10;TJX39VT06XREal0jdl0ghC3jerW/T6ZqBYkK37b4gJ0PycMRKYi+JxnTsd5iMTuS5VVaOiAW8Ug7&#10;MU09kbalTyI5yF6mI6QiiQVINb1dqtoPAJxiWWAKtQNeG/mEYxI3glj+fTEoqwnzXkdPKX+tJNRE&#10;4XoE6Yzog2P8mFL66FSaby+E7w/k1MMAQNhXtZvC1ipV7P1rtFCT8A2OKNlKSTfqhxqxQWuxWcs1&#10;qd8PIfiYMv1PEl4Bnn7kh2/9xbcf/efzQx9jdCtLF1RkdmsDf5WrVKVBMYBpXFRarEhTzzAxhqHl&#10;dK3ukLrdvjF+EXka+XgFN0gzPX8APF1mlcBuEJl7IX7YVO5gJVo7s+bH/uGFaXaQGVBsqSCWowVW&#10;DhN3fGyy2FuU87zx6SZjZuNGIFGxregfVVrmh3mRVvQk98PE1PGstzMWLOamM22ZbFYHMmi04khT&#10;gx76AOtWjDjwaa5OTG7DziPUNjGMJjEmdxD5OIu6KEYTRP5eunCmjnkNpqTH5JhPUncvNcHnp53B&#10;SbpF1hzkeOAb5Rr3sFkVIjJx8I2NNDQkz5uz9+AetGS2EWwyr1jU6UGG9gTDKB5FwVD+5Ojy3CEr&#10;mjCaCy+RSZHg3xa0hMa9TpYTXJjxiUl2mB1ewGO2iQb2HB413tT3SuOt0KPRqB2W+paqbBv1Oi6u&#10;Ze1UGLXFlet7jXPVED/uuvMOh2aH/SdvfuPrPhN29Sd9veBFL3rvB/7sig8BEi7t7T3nec/rP3nK&#10;GubTWwT4zXe/6MVf/QXJk/nsEPjIxRKeBvzt4R0AKz5cpClg8ZjiEpi9RN49cfKkVeN1ggPmQUgw&#10;KgdjfA50i5kPUyMg2ng0MsbI1tYaSxitpI8SHNgS6Nkcv2nAsXXx4qnrrhM7AvARMCvd21tdX8fn&#10;x0+elJmIJA4WZJjIUAaz44Xz5zEr7Jnt4S7aKY8VzNZjMqEPtrauPX0aMAKnY0ff2ZHKXkQBCrzf&#10;p0cdWpLT2bg3HLGZpq7xLUYSmjqdTnE66BAzUjk42Dx+HO25ePGiGMzA6GjqnHwSQHATDWQ69tTp&#10;0w/cfz/m72c885n33Xuv4deHL9NZEtcSgT7AsZwIBeUNqpIUHlGMpXXA5oSkzHTSlQaqok4QzWFl&#10;ZK8X0aqFEA2jSYAa8hJHz+jcC8YArXk1op3pVIlP5ZgFa4TwpMagQ4iZgCMCGvrEUi6hdsZCNOmI&#10;q3i0aiUXwhmZPDgjIOyKfesrZUuVLhPsY/nj4+MVt3PU60kRHdT2Bc6kzSIktOjUuFU51zM6xMSV&#10;IJ2MY2Q6iN7Fhxq0Zp9A3oI42RgACpZIsI/60j1NbxIzllTcQ64iVS3AKoIvGTi2DaCALLvVbFG6&#10;xWJnGtUVR1yidYoehUcFZ+WGyHNpTQSV/RW/XCiwJ/S3a1A8I4fG3SqKEFxuFxbIaZYjeldo6EnE&#10;Q2cKcN6aSgYmLI1rRGkNY60Mh4Oeb6MFhJhgXfQJgGlpGmpZpiURsQF5R/gxZUNuFnY26egAjCKz&#10;+ezAsfgzbTEl8DdD39693A7Ho/QwWnwkMzedTDJWNdTiXrOh+BYDY8gL2i+FRYxdfS7C4FYt2Cr1&#10;rbWTcayWjxyWkJZH/COf5NfHLzwkwvrrv/KOt7/yf0Ycf1CVqdkHWrWe06reYaowmoGlrgE4G5Ep&#10;nMyK4iiEx+o9FtWF0Tg26DZNjYU8jEwlmhAQ/8Qes2mWTs3kD9DSi9qyvyAOTS3EOryt8bUkceB7&#10;kdkthhUHamgeAabCYZ6KBqeLeU7CdJbPcoDmmpYxpGW72DntCQ3lmxlK1Wh1iIleOycvaILITZbD&#10;ZCk2ARBtYPJ5OEQYKsONy4Q718jZVVDUzbAh89pYFS5VOsraeC6A8Yuqzmfu5TTbzfBAbub3DNei&#10;IC+caVGiLbFvdZzT0thCIzxbmH1GW0OKiwDqHtKHBbHESu3VhdVZhvuLdBT6iWUOcC68AhaPUP7P&#10;uBqA0REdaoIhZW0i3wo0Z/liZ3a4tZgf1JYvD/CftVcXy7PAx+gjeEoVtc2SFjRxti55p8RGN8Ff&#10;7xFZ6s898UNU15//2Z/F+5e94hX6cOfy9g/+8L/6rEJqkTo+/KEP3nLrbf2Hv/9b7x4nydFPztx0&#10;86W9dz6FlT+lS/mf//Cnfvbn/vAP/uB7//d/evzEyYsXzuPD8XjyxCJs7BY7/wKB1GVVAlBKcWJn&#10;e1uTE+YbvB8kCXAw5rxLwI5NA6DsMQ8K8EqS4kAcCWA+vMf2+PaQvjByC7944UJB4oc5YOc58OgB&#10;vaBl6Qd8LLiwAjhbcF2LRnpzynScoGvMlHyMBXUwjCUymVR0xqbmkRGLAY6lFzGh0C++wk/WNzaA&#10;4ZQ4x6nhvRRFNo8dMyYodTzUSDFGRDtRflFmflqYNpFmID+m0Dzq1rblaNIwJnqzSk0CXOxtvLRE&#10;Y+lCKcxD6hIas2J7+9zZs+vr6/gw61Qj2uXvMFSyVhANn6ydOHHhwgWVISp5NuASuQwLhbl9NoDX&#10;zmoQ/S4zahJ1FMIbmY2IvZRZNVzLGENCe6Kz6ypbsSY5viGLDuOuPlVpclObZvlT1clKqHys7srj&#10;IlxcQp8ZbS9xGuh/ywgSmivRjuExZLZSR8ShD0n28Chm0sq00WLw8a1eam4vDokkn5WGjDD3O17a&#10;ua8rrSjFZZkR9tRzYDBJblOKzeNppuJsBJ0Si7CsJIpVy6hst8oThT6F5nu1jdns8KgJiNLYHQEh&#10;6GxZfONFsjJP/GZljpXnVmVl09FLqkLKBE4vpiHduta6sosr5D7TRYDY0HA5BrNoJLiR5HFTcc/6&#10;laIdlVcuFnOty6jHpE4YmHB7u8P2oWMqYKFpZUShbkOz8Axt7A2SwVHBDSFm7G08WZcujUeqj8Z8&#10;a2fIhSwddEB2syhSCib0lYoExJ6SQxC9LUnhoAShTllSP47S+56n2saeN+Wz5Ndaq5ppBGyMCVvq&#10;CDGxygBsmYhQnp1fSTZEGjIOl2tU8ij8LQWex6+jfdJeDf8Ti6hy3NJppTLwl4ycOlANqNdmLw0E&#10;G/J2/diNx3E4iuJJHAwCY2Xg4bk9L2YZ+RNuvBwbpWFRGGNoySBsZVDbuNfzSzPbclEyRGytTgI8&#10;C3kYu4gGowdNFVuComqKRV7OrbRwfHKpLiwDne5V5F8bm8NjhR8F7BpROBpyMxwaxEgL0FjXhvKN&#10;XmLkaZcPg7KpDMezRhBHDP1yXuTWftdQcOCJ5Wyp66gMcE8PnCRvRpV9Aeh8WJQXs4XxjptmaR55&#10;pZdV1XaWKembNfWiKgd8PMWeHNAdMy+MjbsxLr2Fa31bN46ZIKZVsSjS3YX15yq6KJaQR8NeM+4H&#10;/ml3Z+h6ZkkeDgs7bacxh8WicjyzPs9LZ2+7wZM3tVijUXZ+4IelPeXc3Klypr0pdAhozdUBt/WE&#10;fzg7znR5PucjE3j69a9/g2w4zh6ROfs/vu97PxuHeyFX/5/19Jt/7h3vMnx2/vwtR0zQP/CBP/vK&#10;F73w6PY33vxFj0TeT70e9fUbv/7rx1ZW7j93/md/+qf+3t//+7f/mx87TFOEKC/9zpc8UcwZILSf&#10;/LF/8/rbf+xT/8nLv+2b77zrY7YScve9Vx2kzqj41hDrmMAz8ZlcAJXvMZ4GpxOlY0WYFpgWDxvz&#10;387OjnTxzp07F3QZa1UEXrp0CcBXxiJiYR5QRUR5Ixz6YDrFPYBt8D5gdZRP7JhSiSKhrwqaNyTh&#10;20xYBgNstrS8rGRSCzU4DTtcHWur/Tj5ieFQk4ahJFPFgjkDmlTS0AI0YgZRxuVDjs/39/dxOinz&#10;uyU/ERclZuEgvt3Y2NBEnrE0UFJxaN50OsWJY0uAeDHR0R7sqvOPfNhkrEI9odWCaXKp1HkkVIhr&#10;K7KE2fwSULay0PKKZ8ZOmUt9BfwqHouSo+hVidmJ2Ww57A5PqALM2sD0qmXoSY+QJkMl0gOBRUU9&#10;CsNDxiC0+ktcYOxqSGE+rRXInRFHR4AkjCJ2UGsYZPxFv+7k9pSfdjunFRxPOP7xkUpAp0k54PTG&#10;0YPOokV4mtGF1JcrpuFzUZMpLhGrzV0hnSeXb2xvCdo4Nj4ufQclptYbGXZm6ZYbCtkbPapWGCZJ&#10;PqW6BdyNKJKreLGS4rWkM3pms2gVvQVg76xO8/NIkiyd9cxCnBnhTqXMnRZ7NL0Sc4ebfVXpCY5r&#10;M1VDCrvjW2FWcbRMTofFCUVeKAIRmFZ0F3XmlP3h4qh1Ue3NViTgLSoXxaetONXKiAW+TXKskTEQ&#10;NrPQPU1DCtRIz1Fhh6pjrWMZVuFXC66i+L0iNSk9qkF0SMGneE4tJRlJ9CSsh1YRrcqLRUtTvlnL&#10;OIpeAjFMyLfG34plzSPe+CkhOzokpvZO2XWvxgB1QopPSvp/8lIsrhsDvXq1DwjY1HPHyxsFn5Ye&#10;jUwisfHJxJ2XVexVi5LM5NqQcTgMjauQBG7gk6vAmr/GNb9DBBI5tsw9macwHgNmbUreo8BsJlRn&#10;mVfjYADpJhHQpD1JUkpjKPKmMGK+yNO91JB6YEwMcw6f4ynX4NC2FLOwkV+kRvawBDLdYTTYzGCc&#10;toJmNBO60ujAofHzbG5yIkDY2ImNCgyEwly+D87u7Z+bBrG/ftMm0KoVHfouoL+f+lVQuAUeDiY9&#10;gg+BX/EgPh4PAOJx2FEQoH+2ssWu8hQO8LQpEPqWxQjQYxgBq2G4NHLXTvnoF+9S4xy6DDltkbIq&#10;DFInxP2WOA4GtKvJmnxWZVmVFaYEaJrZkQuInO6XaWG3mENxwMxmhGjgWnfP3bps2uU4Q/B+Rh6d&#10;YWtEEpaBbwpSsx3ie18yg80Vih9NcxUQP/7uN38b/pMQx2MJRT+Brz/50F/2759145kt1kc9hNg6&#10;o6v+NSJquefjH3sKUn/S5LGUUvD+9je/5c/v+Mj1J0/897fd9oEPfvBX3vWrTxSkfttbfw5H+bR+&#10;otipj6auLkg9GlqF4NalS+sbG9ddd92F8+cBXiVzsczKIcxA0WgUsDIpoPaZrByUh7NnIqHYqdOn&#10;z509a67aXZVYwLlTLAupblXUeQhIFQg54SmbdfKaa2xL1vZNJhNP+WA+LwzfU5JCkMsq9up6HdsT&#10;EEzpdCgTbJ9wVvMfdogTwd/WBJvo5PLly4DFQH5KyAGaAw3jrMVCrpn/lmv37s6OMY/zfJ0GNNIN&#10;xLFUx4keWFpasoQcpUL29vaKzmVGhBbl21SOJoqF0Ugo9nd0MpYitfzeOl67UZ8li6ZiPuHgAVP1&#10;ykGay+PWliR77SzIHDhkVj6gaaLE5uwqEDTkrJNTat8CkuEQG6DNKpeMCeDEFZEbiyojA+LykMBI&#10;Oh7tzNrJk7XUWDl6AGeQAm5QhoMBZ6pSvJyCLRVT3cqgCzejGbPpNOnS7YJTj2/1Iqxv50jLD3GR&#10;VWcmGG0LrlyJNj3d1JyojWFcUV69buQ3bgFAlrZQ2ORBSsluyGS+YEQhJN3ndJXa1FcuOSF1Xfbe&#10;5ry4HgB8nzAWT0NSEmJ6iLZBk5eAhY+5kPRsdqihqGtXMYISMla3aP2kr+ZUnWjGfhZvREJ+dZfo&#10;pfiG1/NPrBmEhuKfGPvd95i2LkTSEOmc52K3M+Bnz/BRoSECA4QZ+FXMjg1CY2ZPxkt0UDfYigaI&#10;+6R/TpaXldaVgjWF2FuTS62QCNpq5ChW1+kDvrsE0wULVWUmJa0KCcIo1PcofqJbXoGEz1S3NRun&#10;zwsqrnzM8gMFGD0slrmM0/ndqJC377GAAbxKV9X/9uRRWgFPMFFBGIFfJRMe8DRupyXctkWZE2uR&#10;YmtFbD4ll2vTMHZSQ35VWBZTD9gxwg3BGrZGf93AzLFDqy8Mw3EUDSIzCS8Wqmj1o8CYIY3RM6Q1&#10;UQJBHuaGBY0GbaJ1xrsYBHpcO8xlKCytacRYm5lLVeylh+en+aIqs8q2q0jCsCpFR8J81BixhUrT&#10;xp6b+B0uVJU7xKyNH1ueNp8X2EM+rRHPxiNVOrr6Oc423c8AYgOmqI2ZzccacHyY+BSKtjT4pPD3&#10;Z9V+XuwX5iWTuP44CPfyYrfILEXdmLIHTiJrTONkRPBa1s3AsDiCMadYWKdNgfXxTDB+l+XIwySI&#10;EIItJSyXjIN4BcO5rhYmzuel5KMbNc1hvAqsH68klrbnPWsPh6zxAieyJLozK3E1GnQn4PJubsqF&#10;lTQ+eIJA3/R9tBy1kcNM3QU4/WHPTPdqKk8EmP6F/+enXvM9Lz/64WfbKnxzY+Mjd9559JP7zl94&#10;+REitV7XXXNy9pnpr11tL0zov/9bv/GN3/JEBjCXzpvnnZRSfmQy+Revf8MLbrvtO172ii/9iq/4&#10;p9//A08UW+O+++77XHE/PiuQGs+k++69d+PYsUsXL8odcMB1fEwkuEjyRvFZ2ab0GEAkYKVLUeRT&#10;p04Z4mQ5HVDa/t6eElGWVWIZvjE3JhMrcFxaEg0D+wfyFrlCa9BDvh647z7zTWRuGzMZjoInDtoj&#10;TrA5C7JoElMpcC2gM36+SllrHGJjY2O+s4MJcnNzUyrOly9dkpWMeQ2q2B9zPN5wsV54VyaID9x/&#10;v1TqLEcfRQckTwNsbV++nAXBgqxu7AFnh8M9+MAD8qfA6RxMp0uTCUIR/BY/2bl8+cTJk9iV+R7T&#10;iQYNMEEPurijK0z779ixwWDQ97zXsTKwGYARugKnVjD378v9mSlen8IdLRuVMYwQgJlojEaS5RY0&#10;XxkMwq6mKiAub8i+sGd3aCZjprALHEeGK34rgdQ+X2jsi65ETM7dwO5LFGCJO4k9Jch95T65zoAA&#10;o6A3DaDMgAVtlG+zqkQFGFZUh8vdpbHnnQ1NxWBM+1xeXc078bjHZihVyuV3Eg3icUrozVVmWiST&#10;fG6cip7HfIS5XlatK6TXS15oM5+6MZ0stOwAa10sGbM7VHru9EM8Ua51ULFQ6GwS9Yl2mWwLzMVh&#10;Yp1MxWiMeHPpZsNGo7H2IBG69sLJJpPgu8eCSjO36JNsENMEJPleQhxS3mBooZoz1hcyvV2QYjSw&#10;ADLnWZhZo0aX8K45SsTJIl2MR+PFYi5vF0PPpYUNtihEuTp51CuqUqUyhj2utd/aQ1qIIiF5gc7o&#10;SG90soCB0ylei6MsKZuewy1JnD5CUKhjrKrSSA2qChh28aflm8nXUh66191zmYEuOfZUAEoKuC+5&#10;EoFsyePoRhuurCjg1+rWyupqJnYQF2Tczttc2X3VcjxpWerHMnlpmWNWPOcmuPR+AxQauE1Jqz+T&#10;YPOMmltSMgKXYSOOl4NwUZdbaTaeYvQ2YbKIJpZdlpcKoLNB6kFoGtWe6y8KK2GUR+AockTPMOFq&#10;B2AaILvKShOGQxsSKy4EqvZM+sNyIKYNh77LarNFZPmvcRXoF2hgvcSxRCCjCCMDPbbBaoWLeVWl&#10;2NIkos0jho6DZWFKJkFoWhkAtVnq8FvA2cI0PeZFklfRCGGBZ/WxlAUEjs8OFnv375n5uS+umgF0&#10;DJPEd9HAS3l2uXFCz00A0ulaOCBz2kOX+i5ajU/mZTX1y9hjXUpljPVkt1lkzYwndVA0UWE3brKc&#10;DFaHQexbsrwsIjfw4rFb+nW58KKM4k2JFw0tUC1Sx3PCQVBbmYzppQzXRmZwsygy7LSqh6WHB/3K&#10;0MNzcSc37byaZi7oS1yLSRix3IQeRnTNtErKK7lATfPJIPXezuUf+F+/58KFi7fddls/wD70p3/0&#10;469/3eHs8KWv+Eff9J0ve0JG75vf+LofeePtL/32f/BkgqQzN5754F9+uP/nJz72Ufw9dvKaKza7&#10;/vrrr0Den++vN9/+o39+x0ee87znidbyxGSpz58fc2EQr1tuve2n/+2/fRhz5r9+8PgTkai+/9x5&#10;wfdPC1Ljyr7nd347y4urDlJLY07UZGC+xWxmZtqYZmigbTgJf6Po/PnzmEHFJhyyym19fX13d9fM&#10;XMIQOAmgc40e1HTKs7t6PJlg7lnf2DBmNiBvEOzt7CzoL3jmxhvxZkFqsu1wOMTcDTC9v7+PGXp7&#10;e9uywtMppnzxbhvaOTSU/gDuNK+W5eVLFy5gwgNUXSV6VgZXTEe0vy0dSxIxDYw6uljg56urq/h2&#10;TpC3e3BwzbXXSqRZq+pKYkmUANtoYkawAbiM4XXNNdccHBwsMcyI6NDukZmtxBvOEYBSDOyLrFDE&#10;cxA7xwaYj2+48Ua81yn3wYyAgpTmHrIDZLLcp+xdziLF4XgsVKdD2xv6O3bL+sEKeoDQVgyNOWf9&#10;niMrfm1MYo/hbGBHkt2x5SGJ5gJYoo6oGsyg+XDYQ4e0Lc4LG8Jrqe+he9EbWrVX2dkezSZxHZuO&#10;XGsa4RSpUIWfgCkTyUErS0JkYyicbO/HGai9unOX2ZXDo3xJCvXeeDyhl4ovl0F5jgj7it/cmum4&#10;jrQ4hI97ibReqpk8hFbJTlWMotZQQMMR/T2MQvok40Nfznwy2ak7RY5ej1lJWS04isaNv5LaUBJd&#10;AZJ4R+RiGfLGCUq4QxTJntlCglDrE9l0JIT5fIahu0QOPaV2GxUR4o2AtSMvDCDLIIwZb9SGemOz&#10;y4kTnAtNCf2ksVIH8cKdyOkHgOpNlWOmIkqtDHdrRMr1ByXUYwJuxeFKTnfC3pVWyqWr43dpZqmC&#10;KAjsB622x8BQVXG/KlLJ16kzlle047GYQW2W8qbthIdrGTWMSwWXJQ3eO7BWFAhyzERmWHa6ezqd&#10;AfdvAywMNUpVQkBe1tVhSE6t4llVU+7NCVzHtC5qhxWGFHpjdjlmlKVStrQqLy+KZDeOJuUkb/Gu&#10;D0xsRYdmAYjtvLw09Ow0HnF2PCakTnzjXRyasLQP4D0ITaidki8mu2E3u09NZNofEoJXhJ41Swnt&#10;djWlvEAZcZ+1esbP7ugKRqSqxfhmNSX1/lyp5vlNvnDSWeMHpDk0+omljXHy+RRAvByuD6JRtHp9&#10;GI5sSSo7SHfu3V3s5n5oqfRiUc92na19E6ormPbNnWa/aPZM1MRJ3Hroe3FgPbbnUOTTaXy6nqdl&#10;uc8Hy0FRmhJfGAOvpsY0adZjkzeJJ1G8NAiiYHpxmv71hWO3FPHyKd9Z9qJxQ891pylcf+DgshRo&#10;aFotrEYzGAWmbz3HV+5gJamGkevN04MUlw9v69JdlFXik3hSu9T7t7Yh1hkHnoU2rolnY7Ti/dSp&#10;H078qD4p8QN4Gn9f9dp/9pbbf/T1r32VUPU/fMlLXvHy/+n0DTf+yx/+FzfcdPOtX/oVn/n4fPs7&#10;f/knbn/TS//xKz/bN8JRLvWZm24+TNM+5XnHX3zo2MrKI7HaFVSQL4DXX3/8bvz90z/6oycQUm9d&#10;vHjdNQ913dFufNaNZ+75xCeeGAhKbCN3v0+dS/2+//oX+7PFdGf3qoPUla1PeWYxXZaYLa674QZM&#10;WluXLolnLJE49N3TbrrpwQcekEwb5qStrS0xQOQTccOZM2fPnsUnF86dA0jFVNTyJkmLxKx57bXX&#10;AiLPCN+NPH3hgtasATSB6s6dPWvizbMZTTRMp29Oyxh8BWwtcnYEfJnnh+QVmMYIUN1oFFKetqQw&#10;wrHjx3EIhAQl80kmF50kGemz+M2Ja67BSQG0YbY++8ADeI9WmW70fI5zF3a5vLUFuABAv7a2Jp3m&#10;jFWVAVOYeVHgVziv1qGQUzdOH8fFT3YQBiwtzS9cwHSOs/NZuShqqbCITv+oqEVflSWarxQ/RGA1&#10;zx1O5xnZ6tL6wD7FvREeV86sIOVd0gpCyQ4t62RsaarIHSmlYKgj+mlBS0irCAzDjLhcRXjqN2sD&#10;0aFPU8O+SbI3T6l1jfcSZ9DqufLNdY+rWCvpkwIuEQbsV8sXIrCS8dkAbfepTVnWPx6kltc3Yag4&#10;FWXaWpNoLJGE0ADE1crfUxVO8h0qoQNwzG0Q5b2PiaoSH6IRe44qCCvLoVddMs2VNIdoJF1e3BOX&#10;HTgFIDUvcrRHfHoSb/weRJI2HRE1Goy2agHzjQ+V+5f5TtTyPTzhePS3mpTSeJKhjq3zch9lK2NH&#10;aCsqiIHvzmJdMYNpBYaxbHQS0p0RnA0SyWKUzBeHKi3gSA4Y1hoHOhiGMkkRe0dkaB1IPSyNZ7RK&#10;hoiy4TSgyXHue2LgWDHGw3g+FMoIjqTVe9Kzstfyc9GijeIEbSBeGW4B3XQJI2T8PO0izIxRohyO&#10;nM7bqBcoNGtS+rwqtlG1tMyMepEQHavliDOZ3dP6pZqXd+WVZSeCeZVwPzITfTZb7Yo5yxhXipgz&#10;9I1jjbcHTT1vHIzjaW4DBhdsJYhrk3Jr4nHgUjqD6hm1G5KXa8wBI0ljGNS52aaY7oeVM6K/IglL&#10;1/tpPIrMLDA3ApTLrLBpUe8t5CpjieHQcLaJb5i9eWnm254NM2/oBQPSTsiZNuMZKyk1o0SHrGJH&#10;PjK148fmOl7nDtcn7H1T0G1GzjIx7hEqYJQkXm8DVc8Gq/lgBUDVL/DsnOXZQVHRdKVc1NlhAzy9&#10;kxUYtRyRrW6GFQu64sm4h45buk3eGJinpKLJ4iyMgOcN6hLIPHebs9NM/rdD3zogmbjD1SQaW2pj&#10;en6aomeW905+6aaVIVrYgeGX8r6OWE85o7CpaZyYew4LF1lV7DtuTq1uJ/DNdAaXKjD07Ea1m1Z0&#10;xDSB7LYSMbGHoIsnfukbXT6ur7R6aT4F4scb/++fWVnbwBugavz9g9/6jzdef/pV//x1eP+Rv/jQ&#10;b/zKO58QSD15smDrUS71LbfeNk6SPoH6gQ/82TOffvOj8EOOH7//937/CwlSA5gieLjn3nufwH1+&#10;5M47r7/++kf9Cp+LsPFEve69++5P3SUesdM/ecXLL+3tvf/9f3LVQeq11TWVtGPCmB4cYNaWPd7x&#10;Eyemh4ez6RRTKVDjxz760VPXXQeUCdwJsCi2xs7Ozt7enhEtLl/GlBOShCtGgdQS8MSwPChgd5qK&#10;BDyeTFZXV6vJBKB8dW3tgfvv19o6pjEc0bxmtrdNoW9v7+S114rTjIPWJiMwMUFoJsXxiRSycWOY&#10;WF5VnbzmGvzEVrdTtHcxpvKdYEfKIjbAaOVHeyonNkADpmQhK4eKFqIHXIKh+++/3+cEj/do1SXE&#10;GIPB5rFjOC52JTYLWgiQLck57C2jNjb2gN16rKVbWVvDTI8GAGEgbLB0Lyf+/qVOG5G8rim//ZB6&#10;1UpC95jYHLxlIEdxMdFXAG5U1Lh9+XJJ5ROZ0bTZPsCFxcLKxUjFkbpCyApLSVDbwj5NyCdMcGrx&#10;XWrEsoEUiFG+vyD5Bz2As5DbjuojBanx42Ua+oQsOFPtIFBk0yXmhU4E4wpmxKVf1pDXLkz5+Dk5&#10;h7Vo2gyRlMj6oiTKNV28DslIK9msynv+ygahKlZNNayulGxWntL3VSvpqEkET1QC0QkSeCkhbRq2&#10;vBxqRhQaaSFyIg+zeZHH9Avs/BQDrnhIts9kRpi5D0XpFroll90T4BMLou6FyViHp9o7o/Oa1GDd&#10;y01Y8wg/+xQ7NyicTrVDV9DpMK4oPcTrkYwM5Q4jHoWiO4xSoUZloHXpBypC9bzJ8rJ2Ym0mZTak&#10;85FeIcMwC3cJf1Xmq7JaIWnlktUz6M8luhX2ieS+nkG5bdU381L6AriqUOyV74XFBYWjTiQkJcFD&#10;7VfeWlntfrzpOuoWk1AP3qysrIxHY6DkwXDQq+OpOBgB2OHskCIK1XwxVxkxdrh5bPOqmEWp1obx&#10;ldZtHVvYuHjmjoNw1Y/w72lZHJamOI1BcICQxvUmgWFnj75+5SKfbzdBEoVJEC8nGH9Oh3STcawr&#10;ZZgvMA0NPzJNvQRAcTnxAh+/rYuc/GmgQONMl4siPcjQ/XYjkyVSLIpsmhn3g9gROwlH9sjKpmkx&#10;zzGKg9g3yZE4LJ0iPzR2g+XVWYloTaSUCW5H6WdgaANhIxI0G8UGt7/bLEzcomauPlo02WE+2y6C&#10;eJ4shWgzML0RsqzKw6gjdIMBQq0Oi2oP3ULdkIHbDK1S0LjflUnUOdS5tshkyQvWo2jg2XN4D0MR&#10;3VB56jrf8eQAFCRuoNLMhnx0Cz8a/M8iAKtJjPxoxVGcUmVA734U05bdJLer1JFeSkkR7irDLWbL&#10;IZYgL53Ss6UG9ELN1EPoEf17rjSqedb2FCiN4HMFpK4ZCzzs9U1f07qciOnx02/7Vf3znb/4VnyC&#10;N3/8nt/TG7y+/Gu+Vjj7M3+9+vte88++/wdf+JUvPipN/Td43XXnHXf91Uf0fn1j80Vf9TWPv/1t&#10;X3xL7+RyeWf32c961iO3OX7y5OHD5+LP69eHP/RB/EXw8FfUwXiiXvefO/+CF/ydxyDY3PhfPjM4&#10;+5nyvPf2XvmKl9/z13911UFqZTetzi8MgcxUU19Y7ZTlidc2Ngrmja6n6zhwLdAqkPGM1XIyU7xM&#10;TQ/AXHwrqRCfmVfseYeuZiFVPg5NUcFg2YKuJSpbZLVVtr6+Pp/P8bSRbTUas7a+funChY1jx9AG&#10;ADXA5ZJiWji69LBtpqSVeku0LUzmNOVys50FrcidTv5WBZRD5lZNWlsk5qpCy5WsFUcZ8AWnID9I&#10;TLRKNNJJoxA1xRBGEAB546zRIbKtaUFAHCNU2N3dRR8IBKTzuYreZEWpSsejFXjS0OgzXn0FlcEa&#10;ACVly2hhKBE9nU6vSiaPFQmnoA2Gh0gqNUk7XjJZwMhOhbVxfgTkSiBSiMPQ+jmbXIMOoey7Nq6I&#10;deRCN+yqymp2l2l4W6o1qgjBQ7Jy0cvzjvkq5FESijVksCQUS1FyXfpowltmDs8CTTHyHz9L3b+k&#10;TqMasoiZ8rIKhEclWKGqszbf6ZQCB0EQKdjA2CxZKUsSs5cMYuBdXOnWgY9aExxuRssxuq3J1dX4&#10;S8qK3yoi869I26TrpHTya8U9BGQNJwet/V5f9dhhYo+c8qoL84wJHUcuM7uBggf8lpWRRWvvQjjI&#10;1XbLl1OQ2xZvwk7cQ+ztMAjdhFLWzI4LlQIZS2ra1AFFumjDD7+tI+ROtCLUR57SxomkIscCyqYz&#10;7lFEpzV9/KMiz2fIAA9DseikP3ocrCEhSRkRSHDRiy7v29nltEninsLUSjd2xu81CUv2rGAA1joN&#10;RdGYnDSdiFYhhJ51c/W1kvoE9+nqyuqp06dWlpeNYdUFG593r4qe1XbtLM/slrWj6rqiqnOvGnjh&#10;RhwDQ+Mpg06/gNC+qWZVmVFWo0jr2eWF46URbQgH83x0fDJYG/qR55qmjzGyrMjRlJhbcTsPgDME&#10;tm5KE7Io81luZOhBFE2s/s4W07NqsbdIdxZAzGI3RZNotLE2354BWwPmhnFoytjMTNem1OGafh8C&#10;nrQoTTTbBNMtx+qKKu3GEz+mkDO+XUyrbL/hjeampamPiKjvyoMdu5k7rm1QJVE1nDi+hXiA6u5s&#10;1kiZDoddlPWsKmZ8zsSem9dNwBw/TtE8I2vHksUIvRCBVKWfuxYgYwPWd+IwgeNT0oTGK541VYnn&#10;aBCv37SJUGH1puPVYstP1qmXh24cmURHXVJccNBUAyuUDLD7rJyXHm6+OGAFZynneBdhS20VmUEt&#10;T3OzKMcpImrfy8sFi2PQN7jxWstI831vHpGlvpL4sXrMmMS3PPuZ3/TtL+k/vOnE5mg0eOvb/rfP&#10;xsgcHRFuv/W5tx79alZ82uTX/+V7vvvcxUuT8Ujsjk8KqV/wohfd/ua3iPtxhcnLF/bra77u6x7p&#10;dPMZZr7P3HTzo371uY1JFEK86MVfHUefkUXAZwVSKxsB1HVwcFBxUd4EpIpCKEe0DQm1TsiNPpxO&#10;zUMhDA9nM+DrmPlsWWebpDQ9sQE65Unek0SxAZCxMJNZlJMBac6IRI1mNOP7ly5dOn3ddb0RNyDs&#10;0tLS3R//+OaxY6JUbm5udsVY7TQbskwKm1kuOQjmtBIcs1gQoFxnpAViYmMjJYuLjPme/sOWzxYX&#10;3Fjjw6HaLAsYGaBEBI4z2ri0rAamdVtxLtqt28xNyQufRmvYGzZAt5hnTZ5bvSOhhuSu+543LO77&#10;Iot3ECqQYYet5jP5Z5JspKcnxO6GUdoCNU9L8MrVCbWLLS0Sc2+IHZFail0UrIOMu6IxFXtJVS1L&#10;UyX1mZnLGipyZCx5JJPPEynZZzGiGAvu0pIIIb13/RLTmVIRNk4Io5pEvGf2m8P+7Ikf8nlBJCZg&#10;53V1YI/1QleT2UJp54Dl853Rt5KvogpIqFGJ1TmF/ATXhIA1AkVMFxdZAnlR5+ESx4noMYr6jp04&#10;cebMmRMnThjPu3GM+zJfYFrLaKmjXOZ0OsVNgWuN7lVRb8aYRCMk7KTo2IzW8THL2oeRIWY6QQZF&#10;QIm3KuTlA/4ZjydFWdhaQWBxglgi2EBU6Si28zUg67UpczP7jpMsz8gmx2EHVmFWtzhbyezBoKVA&#10;qEla5XBaiQ95H4ZRR4FQ2CCLloiZaarmmVp5qwPNpRJVx0q1RrUEwtYiJikuDTsdaGW+ZbSk1HIP&#10;lFvrUCJj44Qkg7ywZYfR0PZcMhOvxLPCfgWNx48fVzDW5wL+f+7eBMyu7KwOPfO5Y81VmltSq7sN&#10;bRswxgZiMDYzJIEAjyEJL+9hAkkIeXF4eQwZPscfSQgQCE7IS3CAkOAw2JiXBGyH2GDsGA9gpx3a&#10;A+5JrVZLJanmunXvPfN5a/3r3tPVklqtVqvdhY/q01d17zn77LPPtP5/r3+thtXTKAxKGUYPkBPH&#10;T5w4cbxrNJXrzITsAyg31p85CEtSkc+MKIe8W/MW5wAaYsbV2fbrWWDY2MMKW1m2W+TAnYM8TyME&#10;k042rMoUuNVJvDzu+nVZh724vdjxZElIC3NPPw7NV6qpkmJeJBkNDpOSqs9M1TL9HLTtxeYl3sDz&#10;TSWaudiU5c+16e55gOKtIOpFCCqt05WEsplUpb1LTYOjwGMAX+KRYhn3jtPuh9gL3Wc8J+qY5yN6&#10;nrFVMSJC42yY17lTikfMzIrjDRxVWiRM4fMlMx+HXWN9Z1UwF4R4juy5xcWqXk9Z+RcxY+FiPChx&#10;jyeGix93q8yTcdmi+h0fH+hm5lW+3GEdSz3nVbqbIlqIe9HCPUse7uLuguP6NdBvvechOgk61h4+&#10;C/141vPbVZlU+a7jbgZpHrOOnaA8Twt/NzWtapPPqYmmA9y7BdF9Sg3EPKcS9yQeL3GDu67VBzxR&#10;/tG8z6+1evnFX3vLtRfPQ5fW7vvQ+/7mX/2rb3/P+277lXkLuPkGy6ceefRd73rnDVLdEhXBg1o+&#10;MkBavZ974+/9t7d/4StIX7muKYkKFh958FO3kXn8vC86qNulty3Y+lTjc7u0vbWXL3jRC58RZeU3&#10;fuWXP/Xgg3//B/4vaZ8fLEhNbmmaKqUk9WWp/wJT6rW0vbkJOHVpdVUm1YC/eCMOdncRply6eBFg&#10;l5obKyu9mRm+Gm3aF69YrKxs7kRozN7HpIisrUm6OKjrvsmAYFHWWcoYpO0aH3rbah+xzuVLl6ZC&#10;Bx7bxKtxZQXfJjm1wJaWl8cmMbFpAL1l9jT48NyjjyrjqzliEbX7Jn6HrdANUUTQJvojxsLj589L&#10;74/OjrOz/NNUkD0rbLr7nns+8uEPI65QHh0QZ/XiRfQcmGJgbOz19XVsjl2IA7pu9Z145gHzPvCp&#10;T6EpgOzWtH52f6Iau5BuBjMK8/PyQ8mmjG1mBM34TTrKpSWtGdJM1f3aprWseW2JhXNbTd+rpjNN&#10;RYpoW28zi5RkMGlWfxTrSCypzxEzhYTAVMmEkEhxNpTPmq12G/tQKCKTnSzPqWzt+wT9wWSRfS4i&#10;GQn5tcxbpBZYNA9FvvttwwWT99aVdmP3xJe9/OWHjxzRTD2GfXZmdm5+Dq8fHC4gLV/bnre4tMjz&#10;G8fYO6tR05QQv8R4hqaA5iBkwoWNz/eGexhwfKs/Fe20THSFszG93vLSMlrr2BzLfoWH/airYdya&#10;m/rg7KNncdIvXriwtraG20QnVEJvvnGfhH0VtcpPx7g6M8XUeTFzUt8mvDt+lyZwtl+h/GqSBm6L&#10;9UGhNy/TzRUGE0PBaUacFFXBaEWweu9mmSt/bxGyRV+2KsaJL3dzXFKAUTWk9FtYGGAVrnK71ByF&#10;hDKdqR84Rp7kZlNuaZB0E8xY2BNKfY8Btgl06pMmmlI1rYol1LhU/8TfENAP/KCyPBwGbcbS4abW&#10;w29xoSrzrbkXVeUq7Y010e0zZ86sLC9PkuuSZbSQXrInTzBkTA9OZ+Qg57Bj3DjWvcDcE/emIjYm&#10;bOz2w5B8ds8d5KwnwFH18SDhsdHOOpsKiEXdOmyRbmGe3lTNc61NRJ+AxXjuuGHXE0OXXGoSORRw&#10;8CpDZEsmQ1EmNbAvcLYJ8JUunRTRqWy8lYw3x5TB7kY+0+H0DZJjdmEVimEn9FRNmxWsVsxdJZ6B&#10;odszETozHmS7qzmQdG+B7uj5LhkgiOe6gZ+wLpOq28VEtY+oWrN5RvAg6aVwKkBSjwPSX4zjuZBy&#10;q5sIOz2v7wSHAVNjf5BXUqZzODLWOUqREF77ZoFYT4hn1DKhvYzrodOOCZIUSZ5sDONO6LcoYOpS&#10;CnBQeWOsxXIIv+WFbRZAuqZXXVfleD0fBwTL83hiDoNByPh8wCwGeeHmbuP6Dp++tSNoTChPaX1L&#10;SJugHj6paJyOY0fMUF4VFD6tiN4v/exP/5/fz+T0S77wSw4tL973ofcfP3nqE/f/L327vblx+PCh&#10;23J9/vZbf/1dv/M7VxMGTp/+zr/61xaXV26e9dG09sWvfPV1N/zKr/kacUKaT77uq77iHe8kVbrX&#10;al0XFKrSTnjjM2A5+9CDTRXm5dXVO+/ee6pY4hlPODxFI/ic1O3bpO19+tSpZyTA8ln3vnDpjz6K&#10;8/7Od7/nwEFqKV2kRlGVPx9gKzCBzPbwFcABYetoBLgA6ClWKz7fWF9neZ8lfYFTgBjwSltYWNC8&#10;PN5hQIcA4ruDwcmTJ6lzNxo99thjeJWuXbly7MQJgdppgVSI9yggrBwZW1Z199kvfCHQCckYppqn&#10;lKo8WfDWRJe0RwBuSWK7RpFE+2Qvm+QFYC4iBCXGWE1lcLZraWnNfeOrlUOHtjY3gZjxyTFT/9Cw&#10;PHr27KFDhzJTdwZ8B3595JFHupbbJv3DYME9L3jB5cuXRQZVqvXosWP4fO3y5cYkgpf4pUsA00D8&#10;jz/++H73RDyd541sjdGTvjIQwMRrcKpw/ETcb+lhqROGJn7HUtFer1D5lIUcIkIQxxjCTrMsMVar&#10;Z6xlnMeWHOwsTTtVihjFVoUWWO6fWNw0DZTZbQisDV2hmOakMSAqVGXxnGnC4HqIDWylpuxbS1d4&#10;CjpFUMHmUi4XkmOUZWnszCodb3yhvvpVr3pGF/Z+vcJmOXLk8LO/X676XclajAZeRcDxq1gurl64&#10;eGHH/EEnNYIm9yaIj0HAsON04AwC4qs2VCQHGrNb/nsysy9V9TwTq6cocqVydWkhTsiznFVfhtMV&#10;dgpiTp4XtmspjovpLlwe2FOyUbtTjWOHafha573RvyOPyAxKazFVVPkKMG1zJvVUJzEzp8+mpnDG&#10;2F8SMNHkjOoEZJA5mRuZTg1HU+sZk5dm2WKv25PGJbk6BPuBykRVD427JjcbIuCuKI58z1d5pcT4&#10;TErFBN2rGt3QXEEcxcDoJ+44MWuTXc3UnChhqXXVm5LOQ8vTk7BkGpSNZqUcWxtZnoOQw265fmHK&#10;zjmrZp3QFfPZ7SC88U06xvwqAQRx2SG4aYkqU5U7eeENg9inHLIJ0gmHm1g1miJ1yhM/qzbfP65B&#10;/i7TwV7kVxSK9uvAI/0iK4txbs5AXj4qyqw0H8RSROpsz/ICdD43pGqGL45rPPi0kKY1P9waGxhk&#10;UR8aycclYKVPV1RnvFmMB7Vnf4YtD/A9T6rQU3e9AUJ6przNWtBR4SH/RCw1KPNdli8wFBg71e7u&#10;9l3d3uG4NS6rgZX3YpR6gd8rstSSznnFxDCp0p7bdqu4ciJAZ5sDkvcKBrDjBfi/H2LoKHNdFq5R&#10;l+tkkPkxDROC9jjsdIP2ouNHRbLJe7CzggEEwiZ12gn99jLT2IDUfssnVXuHNjfRngUzjjs2LkeB&#10;W97JC9eKGElNwY0zLsxI3mH3cOVneFMg4HFltb4fUVdPW574xp974+z8/Df95e/a3lx/5Nz503fd&#10;gx98iD/nFpZ+89d+9Su+5mtvy/W5ub7x7/79L/+ZL/yCF9772XgY/pd3vPOln/PC848//sZf/KX3&#10;vv8DN4mqP/g/3ru3N/ymb/zGfq/7wMPf87of+X+utTS/1k3my7/269/yW2/Dz9e9+infGrcRET7v&#10;y3BvuLQw75gQx8fvv3803PuN//xf/9E/et2zycF/7KMfPXnD1+Udx4+dfYYWLbdv8T7/RffivP/j&#10;fd6cBwVSU3RzMGAZlmWkSnvfAxpuGOTFJwuLi3vmypHt7urNByQHlBlYopTvSIMLMh6nl4q9sNdt&#10;ASrFo+Cj99135q67ZBQiI0NKfLAgqE3J6lm86WaAMGikYnxr5d6AuQX1Kqs+BFYGKgVMlwHbniWi&#10;AIWB5IBZ8XYEPJWOtVJo+ARHgf7wQ8c5dvz4aDgcmP8ivVpMhA4HKG0T82emMrREJ6QTgv5jd6rV&#10;Q+OVcTl8o2qgkwDiwPdHjhzBw+Lw4cP4kFWVMob06AM22N3NzegEf1PhxPxxnkSFLEvsXThD3o2y&#10;tFBhouT8XMtMt0xgQfnjJgIRhphYiOMVMhgI3LeN+TqhZQPLKoENpGL2GZmlq0Vwj4yvImOL0IC1&#10;FPEkNozfS+uPksqO5ZULk1+QKJ7kEqeqbZU+DEwTRkBELeDznfV17EuZTkF50nvyXDWRzlRe+k8v&#10;q/WJ6LTTufP06RPHj+fFS4hNw0n+uLnXKvOJoW4gAsLhiHVvoxHlukej3QF5SvgcFx5OKO6Iyox+&#10;VGIrMD02QXfHpJf3UxeoDGiAqTulHUdTp3EZ+iC8ZLBqYYYgbIPvZReqeSTRtSPL7MZTIermun3C&#10;qtNmtHS96QKen5tvtVvCNfgkSUlxBhrW7axEcEHNE+NhB2Fk5jKKbMX2Vlpaih9G1uf8grkVThBw&#10;aCxwVetOVO2jeOgNm+uHqfnOJM+tzLfRtGJsiGdMv9dr8uX0dUqSxnVSsYEjwRALApxKdtgkwdZT&#10;nnepSf99wPr5XQDDYrIP+ESVDwi5A0CapleNawtPcCMQl7lT2YdeZWyLcVG1vDqwHGzccaNe0Jpr&#10;he2QNOGi9EImqv1WbB7xbbp+AwJ6ZCLoKy8A7HaKPUopVyVlR5y68BIJWVRmr1hmo6xIzOlPduiA&#10;nvQ4nAjwAfsTu1Nrj4YpXoynTFB1aj9HUxTXA/7EVwDcS3d78cwoG9WLp2epb1IOu3mVp9bg2Ekq&#10;DxBZXG+Jy+B0pmUxBM6ncHaVuFXiuMOSo/FYvnssHHoOyxpxtwRF6dbOVuGWpoUSeFQhtFGyNzY7&#10;TlZJZNFqi87kQexR+yQmpcOLzAvdNb6K503saui4niZuMHQr077EMWe75LVUGNWu31rAeHpRn47w&#10;xcjxO2G7jGbS9nw72RwG7TxMSWcR98P08CZPFWXfSxPgRxBJF1vbeWC281e9z582S/1PfuInXvv9&#10;3/8ff+Hngaf/zt957am7Pwsffu6L7/36L/uSrk2C/YW/9Fduy/X5Pz/y4e/5rv+98Xb57bf++vf9&#10;rdc+dnH1W77+q9/08z93LTK+7vJFX/rKBkZvrF25+8xdN5PkPnT4CODgudVLX/SKVzzVOsCgn2Fu&#10;L1he9epX/8f/9CuPnj+/lyS/9qY3/b3X/+izSlFfLy11y6nl25mVf/TRUydOPPt2nhNIPTA8LeEz&#10;CQsAogGGymbPsZo/cQb07gGQevz8eeAzrIa7XyYjD/zJn8zOzakqSLJux0+cSIyhi9fbHXfcEZvh&#10;M97um+vreFcCquIND1Sqwv/zjz2GN/TS8rIkY3eNViFh5pVDh7Ah4MPFixexFTArgPLly5clnEd5&#10;rKUl4OY7Tp4E4BaGOHrHHeihau+IyE2J9rFz59BD5aTNgTlTSaWUCjS1J8UArIY9ottLS0uF5dgW&#10;Fhawsl7kuaFGpdgXl5cREly5dKmYpgaVS5OKQs9E9IiZTOrbW1x0ptrMUwg2wVmanpZ5nhTxWhaf&#10;iOyLz9cN9yvdSEkNW3xTXeD0giES9LmyTKTqSlNDHjqDE5kIA2EqNkUPWzgjlpJXz+VK07Y0tmTa&#10;WAMnr+wwBOArTWORrB5Lo/pTZDwRMez1zP2EU8xNip1UXYNl4mHLSFLW9CT+2r58m2cXx+DAQuqr&#10;nNJvDKeU/b2uzpouIcLBKALCc5ausyMB7pHZHmGsZViIgdre2t7Y3MDvYiuJuwzMyolgW4QjBdY1&#10;+FR6abdPnzp95CgJMx2LtcRoL4yxMzAr0PU1/iPv3/j3Ku8T7zmfumZKd1yimRNRaluk0Ly4uLiw&#10;uNC2RftlZ8zsUMTrhtas/xsy9/4Dv+pPHWlm5BkcERA2lQpd0rRyk55RIWZ/pq/bh1ev7NZtSqRW&#10;UtkgcLDPmLOZcpHenzfF8YpP2mYGKfv0RjLPNTmYybYmra2Gn/fLEsF66QEYU9rOc/zKVRGhcq7V&#10;uCpGMsEhyCZduHbxCiFvwTPVasA8ZnpD+v95oQ8gW4xSeWEGLccLTXjZF1ENa5au+YoQDfuF8RRy&#10;0/ooc6DncW7zGEDnsdcNR1vjYpTLDbGko7hNaADZpwUdYUKj1mhQCVwramOG6AO5JQDrjit5Hzfq&#10;xq3ZdtgJs91Mynd+iF0Q5FOUunTbmZeU3g45ZJWO1GIGIxTXxNO7NVaoM1MywWPr0bQOKU0N5M05&#10;CMQUHZN5ZhLaJdmjNkXqDjU9zFCTsJXuMaGRYmLf6wQ+7oGWT9U7z0A3jo5peIqi+LJhr4oxdafD&#10;HpP9+ZAIf7Tpt+aCfM/vLFutcrtMTU/Xj4N2HHajoI333RgD7JsOIrUIKycit8TJjfLBVJTp6Lms&#10;Sa1dmzbJ7fOrnyDV0+hSv/rrvuE9f/Rn7vvQ+0/fdY/wNJZ/8yu/ed+H3re9uYlvb9f1+cE/+vA/&#10;+Ad/f38u+du/4zvxy4njx8+evdns5j33vqhhUQNJ33Pm1Afe++6r0tJyPr8qb/23/vbfBqa8QRL6&#10;M8ntBQeyvMTXyRe/8lWA1IglXvaiF/7Rxz7+bNrcGz5NvHHqzJm3/Pbbbu+BXL602uv1n4pt8oH3&#10;/N7GOsnT/+ODH/ril3wuzvvg2QVFzwmkFjtW6efAJnlF+iQ8MipIYGoSeIstLC4Cfq2vr8s5BY/F&#10;tuUjk9Ho6PHjYyvDB2IGbAU8AsBFy3/yyU9q/n1mdrakP9aEYN2y/HTL1OIyQ7eRKVhTB9rE3cop&#10;AXdkynGOuQBSQMN4wysrKxOarGGyBRMMwY6AuQENNzY25hcWsKNLq6t4AWMTsWZpAb23J85GbAfC&#10;2fDZ2a2tre7sLED2aG+v0+uR293tto3eDejcsT1evnQJiB+NO+bmSOWTfp+kF9NhQAzQ7/fxUsfh&#10;zy8u7pgFDAYNkB3tsKqux8WkSJ7EpfbtSIEYcDjLKyuSKRAqku6vZ44zTE9aEl25tIFNFzhTe+ec&#10;amg5dhGYOJpKP6spHGeazYxUQtMYjg0uq75zYnhuCW8pWOtbnAUpeAj6KC8o2TWdEVWOZpanFktY&#10;wNpYClzadu6cqdhCW6fAnvWSRERvVXLauJ0fzGowZVib7u3X+mjChtub5w5NkqNrVYPP1WLCF4Dk&#10;8+ZRWtx1V20iG7JckUf3hHOS5YQpVhPc6NOFppCzn2J01SCELC588nX+dMHSVWdfGWvcU80pEN3Z&#10;m068eKbw6E9J2M/o4hFDZr+wyRN5bkP8ihkmrj1Te0z9Msl8P3m66flagPCq2gSNSfg1woVLnI3B&#10;GNGNhNIQjui1PDyOUez6bYsQSKDxaOeXjfB/no0yVgfmZdDKSvoj5kEnC9q5F+QUryBvAU8PkpJF&#10;LSip11FZMEzBOxprZ2Xci7rL3aAbBp0wH6R+i5FMNkppmpJzk3Kcl7hkAi8wkD01bWELnl1ftUc5&#10;S5ZUZvVoJwliP5ptR116eRYpgip5wrvmU8/tA8/KEBH/mME3j9+tzbeRPOOCs2dW6ehxdrSyrHOA&#10;IQq8nARlFvzhf2qc8DAQZljIxD0QTJvfOUMy8TasvIBji9Yi3KdtN+y4RNJxaHXAzNBTopCUIYQT&#10;e5Y3L116RZJ/lV56yItbnZW7vaBbFUPar2cDpbbDVtiea4/Wh8lO3hiKR6ZYElBXnRfm2rAcF6Wp&#10;couow+PyZQL/pAdW9bRWL1jmFpauhc63RYv6SQnml33BG/7FzzTw9/U/+AMvftFnC2r/xW/71pts&#10;5DXf/i3f/G3f1jRy8fLaPZ/9wqvWuZaxjfXvvPsFN87RHjq08pH7PvoZk58GKHKM1/qTP/VTv/Yf&#10;funLv/qrAamfTfnguXPnrqs/+MQAHjni3CYj8UYm/Pfe8fZur/sN3/od113tD9//BwjGVi9dfmx1&#10;9QUnj+O8D4ajAwep8a4AOpSOh/TvzIWu1/gG4zUrBrOmdPGyT40mIbG5rc3NllWM1SaItrSyQnMQ&#10;y33qBQzkitYuXrwoKQAAUCAwwFOJwVFCZDhcXl7eWF/HW3zPUq1E8wYKNR+NlyhQ76IFYcCL29vb&#10;tc1rh5Y9VaK0ofwqp67iJIByIHvRWDVTTBmTLMPFh27PzsygV9J6G5pGB1oDzusZOCbP24glcj85&#10;dPjwuUcfBYTFL/UUZ2mGPTb0ICwya5Vz2HwwIGFPMhoIBoS/zXuivvYUMB9sAgiyU+6024WVDFKI&#10;WvYrjSH2VDpa8iCC2soZc0eWAI6t8kyJOrz790zHUKe1tEK0iUC1lAGMB6IDoRIZAhXbXWo1Z+hM&#10;ZkiLZ2Sispy1puWecqWWOqE+V5ATia5j1owDowwxcWsnDKcvM3q32LTisYh/0uTLnz0Ivl3ofKIb&#10;OK15aui2V/3/p52soqmM6GDAxBuk9id4PQxvb+P7E9jN7hQGAF8XlqHlDWjfMv60LMNBmFGJfKp5&#10;uNSncEg1q+t+EC21eB430wx3MrAzteFwgzuueXUzIxtiq6reK8qk8rqIHXbx/CnCFhUnMkrd+WEn&#10;CTtR1IuimTSeTcNO3yMBmnKTJARXOVkNBMIYIrc2zcog8vETtqPCXMrzIcXYsULYod9qPjKtP6sG&#10;LYE76eno2XiSvmBOjWRAU9w6L2mNTnJgWRfV3towGGRhh0WVBPGZ5WSZjK7zzClzpyiZj89scqw2&#10;GxSvdsjrwIcONaktbz1RmsOxxx5iCULvlu8WFSU+hEjFrIg96uXxpFfOqHa61I93vAnotwH3sI6H&#10;bTtdp9V3wnZodjlWPFhPAC3N0/D4TjLXH4S9ImwvefE8TkmZDnCeynSnTLeqfOxUWT7cKxBjpADY&#10;rIGRFTzl3lu85gCsXXyAYcidrGRJIjqzEIXdljMs6o0Rjaw4/+C51xA/qgNy5/7Df/LPvuObvvGO&#10;o0eOHlpWNvHnf/7ffcvXf3W/271J1geZDF/+FT/0w39vc31jYWkRAP1ln/fia6U/Gm7JM1pO33X3&#10;le033xZEeKAWHM7f/qEfcaw08/Lq6otf8lztSETtRx741LMfwEaS7w8/8pHxOHkqSK3L5g0//mNH&#10;7zj/L372/2V4ZsaZBwtS45lG4DMYUMsCENYmdq2g25fHBAClMs2AZZS+KsvMKo3a1P/K5RWyuYEr&#10;fkmCsiwQtJpFmnXv7EjxgPhbah7jcc/k+ZSlxq6xg93dXSt6chPDwdKaBTRcu3KF+B4Yt9PZsrQ3&#10;RUxNkUMpT0I0KxaUu5ukvkQAwo62t7bm5+cB/rDrEydPYo+S01Kp3+5gQHrxVMyBInpThijWUSp6&#10;YWEB4YRo0ALT0k2LLL+bWzmmfE88cwF0jESOx6KiFBwC+pAXBT9Uvm3f844JfpUPeh5iDL2wObCd&#10;jpvnE0k+466ImSNLF3GYPSMPFDaD71v44Zl+nzOVmBDDtbDstRCh8taiTRd2ih3D3CJtG/91kmnO&#10;bAaAVt5WwUkzlKlXtm9laI6p0RXmoy6Gg5QNVZsol8fc9GGkVdKAlaJhEBkf1zevFuazzRBkv1v7&#10;swFJzwXifI5S4Ff1tsmY3iA2eEYslIOQ5telrqRyI77+XPS82VeTcm6Gcf9+n+nZJ/fJaDaWB60P&#10;COuDE3cskjOnE/qfMMPa8YMOngZO3QmCXuikRbXLKSmgSa8XBv0wANZ0DczqMVRWeFxQN5nc5VaY&#10;7aXZKE8HCQsHu1F7zIyGH2VeEDqu6UVPyGqWv41oUe6aAIgXh3VRjjaG2TADbs5Tai0DaAJbU9Z6&#10;wnCzWR1E9FPsaACU3/mm0Bx1Qpey0pU39sNWKS/GEphzN5WnDJ1QS2XWnSJxypIJa7QUcFKF5yYh&#10;o8ylEDSvAScyGSDsAX3MyT+uWxNyiNvi1Ujih08tQrdgRt/pkxxSF5aiprcL8+lGWfZI/8Bok/jh&#10;e62Q5o5B24t7UdyLw26InnsxzSY9Zt+p+IgAAJDe9baD1jxiFKvR7JOJk2zg0VlyBs8Fnk530nyU&#10;lXlV5KQbBSRuE6BTZtynSHZVOllRZ2UdcCrA3SsKNwswbNhbYGMXPflpUF/P6uX5WhaXV975vg/I&#10;qKWxaHnr06lKX7XIz/yXf/mXB8Ph137VV/6jn/jp29U9pW9vCyJ83pfrerIgmFm7fPk53e+9d57+&#10;2B//8c27Hj7y4Kd+4p/9+Jd9ySv+4nd99/VT46uXHFNiuYFcydr6+stfenuKSp8rEb3VixflmA1o&#10;2OniCRFJ0JdczE4nNand0iTweiYhNzIJtpGpahw5csQ1ksPW1hbg1pxJguRGGibOXlwkBs1zAFOx&#10;lqmXF8cySaEytBE2HPOPYL2iaXTQP/zIkQsXLszMzgrjAg7KmHB9be2uu+9Gy+iJNzWyxgMLgBuQ&#10;l9V+RkqODQ33jeCLRtAAwD0+ETOY6VVDsegk9gJkr+JIRAWJCe2hTXRAToezc3MINh584AFRVtBh&#10;In4jy+K4zj7yyKxl6BEnIDAAWF80bRN0FWtqflzSb5N8uR9cNbsdWq1hbkTqdpPwNqqrVKVVFIgT&#10;4ZvgXaPphnUwVuphk7prdOjE+VZ6ppLPnBU+YmWgfBKvy3Jmbo5xkQUSGHPa/ZhMigycpcYd06Ml&#10;FjE9nzI9Foy/LjkLx0rl6MVj8VXfeOqhhS6lbaO5DhHrqS5ivZLxYWkCIByBsrztCcjnBZ03ePcG&#10;22qdhnKwvy5TdXiNykSDqs3kwZGymzgPbtOUsYMaYbiDA6M1ZZGbb5Fj1GQVUMokUh1uqv1uecwb&#10;GO1M/cN5k06tW4t90tTictzCLhoAfdCY/oB9kakKUQKOiU0qFm/gWWL5BgBoh6bWFJWOfb+LR49H&#10;9TfydCebu+3QCSInT+vhRgJQS0g9LjFU1MLDoMWkWzCxXIzN0BNQODJoTJOhCuA5tRJqzy2HLCf1&#10;8DzohPle5hgPhDIhWYlvfTNTdJRPZfEihUHwa2epHXTibBuNV0ErqNKQxPWiCtuRZycKewakrooS&#10;0BxdysdlnpSOgUYrH+Vhl7VMoMQtJpJP6CZa5wDfLmnTloG27G3t5CbTjl92a23olCYJgl9GdCJl&#10;hWLs4Mejip0NlGelihjATsAxJOgFpA6YlqY4YJucjdZCK2jHHh9fbpGM82FepUpcY1Q3vGiGvJZ4&#10;xiFhZmwJG4DoCkc03krS3TEGGcA62UnwJdW2S8cNiY2LjL6PwP392J31/CT3ceDm8uJ2gN2tbz3n&#10;auIHhuR5vzJf+72v+Zk3/uJVInq//p/edGsZZaBqAevbvnzBi174tt/6rZtHhAd2ua4nC97jV65c&#10;ueU2P/HI2T/75//8jdcBjn/7f/vv33PTbX7ofe+7sr39jnf9bgOp9+uKNJqGQN434KvcTMeeT0jN&#10;6bkoCo1HIfPepaWls8DWnQ4TvdvbwI7AYSqDwxvr0uqq/EFyI4rgfXNoeRmgHEgXmHxjbU1lahQG&#10;MXSOJxllm9vtuNdbX19Px+NRqyVojtbm5ueBxoC3sH4qjz3b/Pxjj+WmfFebpmxalrs7rEKhf8pw&#10;KNCvajx0GO0D70p+pGvmjhcvXjxxxx2XL11aXF4W52FlZUWWgXqRA0ZvmG70yZMnH3rwQYnaAhMf&#10;PnwY3+LUoks0BrcKSKDhk6dOzdouuNrODkaGRO35edJRLI++trYmfUDB0Pn5+Y55UkoqBBEFNlEO&#10;fv+rWgGD3v3S53am1nrR1CJk4sBiM86SrJYCNL5C4zJ3LI2lk5oitQrXSN0x08cGXoshvbe7q2l0&#10;tSwsIokPMdHluVLbWZtIIhgOJgOkLFV5qYJRIWDxttEgP5RJjedhK5zxJE0lWS24LD9LvqrxieRB&#10;LLetcsnSyDwH/+GlQdsPBJtPlMUUZJOAxv6MZpN7bv7U775puagqTqdDSoWN34pNJbm5Suhs1kKf&#10;CJhOPi/LYDq/5OyThHOeG47KVeLczaFVxiaacIpUkoHwwOZSOEGUcqZdDxlJ7FU2KxJZVW4jTX3V&#10;2Oqaqade5ft3XU0XXeST1YzlRUFJk/CrmzGZuO14f7r8XG44wehYGpWCbhLboEJzQcaFN/F8qQEE&#10;PRYmk7HQC0kTMPMWCjDj0FtdlvoBOY53MFS7YeyzXNAK8cq0TAdpsjUOO3zU+BHpGK4k98xVu8pJ&#10;pxaXgwOfAxZ7xShnQeJUAcNmrqrpqXQCFSY6rvLNgMvF1jDZTHw6bjMbXFPf2o1aEXpejPNskMS9&#10;2O9FYSscb48zNJ7zfFJTL3DZj4Iac0ZJcQWpc3NgVNVeaQIghSHpDBee6FtGlvApaE2Vj8whYwa7&#10;D7zJtxjMsUMxkMCANcas64ezUdAzf6kwqBGEhC23NRu35jvtxW5rsR31Z/yoi0NAp+tqJIoLzW44&#10;L3gFnQpavXy0nQ+GNm4VIoR0LwPyzoZJPs6BrTHU450iGzrUQa0d4OXOnIsdjXecevKO5g+O3Tdp&#10;cUZRJakvF9Nrbs0Dk6X+tC1fZLP/995z9y/++luf0Yav/oqvaHwWP/OG5dkrcvSsmuUGyxd+6Zf9&#10;0q+9+QPv/f2bDEvQn3vvPA1MvJ/k3W239ft/fQvLTG/MVxHs/pEf/uFkTDjxwMOPHjhIDRQFzApQ&#10;lZtvGZ4GH//Yx87cdZeEZh9+8MF+vy+Tv7aRa7mOCU3Q5toK2gAu8T4DqsYJUI4TUE9ZTZUbHj56&#10;VCpvc3NzZBWPRmhndXUVLeitKSbDrjmNo8Hd0QiwfuXQIewdX+1OxftIy8uyjZ2dhaUlAHGaTezs&#10;uIY+qQlgErnYi1TkmDIHrjXbQrzSL164gAbRASXIHauTA5T5+P3392dmJMCHTgb2dmdK2PLHaBBN&#10;HTp0CAeIgG/GKg4lqwc0z/eWuZ/IOYX6IVEki0cJaBw9duzC449vbW6uHD68uLi4sbGR7PPw1Ou8&#10;MCIKydDGpcaOgJhl1CHpBlWG6fBL66FUWcTA0dy00uEti0ZyQydqHN0QtlNqMDQHeNdYLhIuECu9&#10;MC/x2OKH0izQcVAq+pQzud+o9lpevaGtu1J1MBnjRg7CsZblDOIaQ0aQWk4czRR8atMXvqnEaJ3h&#10;8GBJGl2F3oTtXE0F2NAJuYqD5JhYhwr7BP6cKSb2nkx4aNgdjcmfO0WNsv6Rth1veJ1HXGaGmwu5&#10;i1si1rH4ttk1Nk/yvNEoVGBWT1tQbnv/TpuyywbxNzHAVei/0fnxp4nw5nPp4TSCidKuVpljs4vU&#10;qE3ckbHFPOMvaYVmRsUzW0TZ1zcK1u60tzpGDbs73ZyS24oo8rzpj3o2wc0A2VZ1HdisTiN9N+nb&#10;dL9XcWwawN0EPAcZfLfoOOL0Y+anNxOqTRcT/TUSjoEjfTMXtNyq2428VuzSQ8Qzvm1h3iJGHAli&#10;15RjANGqznyrf2TGiwCpiyKlmkdO6+wUzxqmp1k8GJD5vJeku2lOjFvWOZ0Uo35cZgCFqR8GrERk&#10;dtnqF81FpSxKv/ALS82ynJGJ73y0sQc0H5gFDK7gHChznHshtfPkZ763tpeNsu5Sz2mCVels8DzW&#10;SeYMi3JEixjeNmJnO/JGcaqUJGhSydOJT4qDA4hqNymdiJQPZn8185DbPB5p00x1291DdjplQyr6&#10;6QT9mIwMhAPcimi+Djt+Z749c2x25sRsNLvsBR3XC+tJO3us2DQFlWzII8KRRv0dhhi4cjO6w6SD&#10;LNlRcjonvB6k6bBMh26eMAGvO9Vy/BTkRm+DthPGpFbXpgGCFSgo0uIR9y6XVz2y6gPApVYq+s99&#10;y7dfqxj9XCwfvO+Pb21DAsE3/Ms/7dyP59GwBuMGiPzu3/3dm8/0v/Dee9c3t26gCH5jvsojD34K&#10;///++z+4P5o6WJB6dmaWcq4mNb25ubm8snL8+HEJUVOwotul72CaAozi5QREixXOnzs3v7i4vb3N&#10;DPHu7tLycma0AbqCz80BDmDD0XB4/I47BEQeO3sWKBA/AM1oGW2ura0BbpoWVj4ej4F9fXujA/MN&#10;TeBicWlpc2PjxMmTG+vr+BwID90QQ/fOM2fEqZAxisr+0FpsAnNArltbW2gBkQB+qQyFo1cSqZBC&#10;nxAGRUU8D53MzfFhZnZWxXylmRtTp2x5Ga95BAw4QL1Qzz/22IwVZfZ6PVI+EFSkqYgl+OrIsWOS&#10;9x7t7mKULl28KE428GvLnFZMr6DYn6VWTi4wCbDJ9LT9KSwbT0UJHKOGK+uPmEFQ2zFphcIQxqxJ&#10;slB8EKja8n+KMeTh3DapkNgKRic2N0aYFuiJbHdUWLPOsGYUcM2YJyJpCNZIFia1+sWhTQjI90dJ&#10;UxMh9pWflq+elJJVK2kW3OmMSXwo4x5OJfNUpSq176ct+Xra/OLN8C6eEfFDMsn5NG0s9C/CUmCc&#10;cqlA6HOCOfM5UpmpEqhSO8Fh+vu4Gd40Ib2fAjSpg9SPAdbCziBp8fsk+eiNYsg+mBrCi6ms8laN&#10;cGSuhKoT4E6NVqQ4swGgklN80qU4HbdGwFG61BJ2lESmJlVKyUjbac0trnOmJGaWxroe/cPNikXh&#10;a57luuPKqQiMSBqKPaQsybSiacu4FmfyjpDu0DQaaYCv+CSRXTmTfmZ5GIWT0HF6+lmUbDeY0Jhj&#10;HNdStQcKkKZr8so3MMKL32RMnogcphdWE5M0rJXnP0stEUArGowxwIUpT0x9SUKrTSRpwfPavtuO&#10;3bhvvt8+hzFP6nxMOjIOq70AfBYA/AWx15prdZZ7QewDTyebIzMILIzBTPTsR0F7vg08VyRlkZX5&#10;MGdNIYkc9lirnQKXA+XzSKSeMHKMAUEAC6ALLGj1fLwkEpIffJPI4GWcosFCCWNs4hu8jWfiqBVh&#10;nVIC98xtA45LBJ+BwUTZw04VznXPi1p1FXplULjzno/YbtUtR8lE6Dlw3bnAGZM5PTmtmenriQFi&#10;kt1M/7Y9BhoFbwJfMQnl4XEjW6SGv8O21+qH3UP9zmLbb0WcFyhGrt92qbPXDtqdYpzUKaJrN6UP&#10;DhkdPBDECSEnXRFvpLtJtmfK6wk5MHlSFalT5bXZ/TJZj8FiBWPp+CFT8lHHAYhnaWhZmz2715oJ&#10;45kWOtPZl6NxJPhR1gcH7b3+B3/gF970qxtr6/f9r/v+yl/+S2/77++6ed/ET8/yTNnAB3ARyrwW&#10;oXZ7XYDXZ9OmHM5vvEgJ+yabfeziKta/riJ4r9VSTn15aekG5uQf++hHVwx4HFziR5ImQyNOyI0Z&#10;yBj/A/LiT6o6mGXxwsICfzfaLrDdyqFDVEcOgv7MjAQ38D8wt6rrWFlonilAwwB5LXM0TI3FEc/M&#10;LC0tqegNsGzWVEREyxa1mg4ytEsLVk2LY8doJ9i1lPVU4wiMC3AWk5dMBAa8OzRpCXlAPv744+iJ&#10;a3rbd999N1peXl6+fPkynlZYa8cS4TKYwNN+Y2OD5Xc2WVyZDq4o2sDl2IvE4+YXFhzDAcl4LDo1&#10;1gTcx4EkaYoBIZ2j3QaeFlVGiBw9OXz0KP6cn5/HE5BliACaRFpPvInpojcc0rnGSMkib6BbCDxU&#10;DxoYzlZSXPAaDQpYSM9sbNLgsU0OiL+RG5yixLgVOAqNqZ2Jd4zVgKoDrD1NkhlL89eSQjWwQI8P&#10;K/qUe4soJcod4hgLc4dGn9FPEsqLySuuZZMDG4MBz6YVdMrMT5eK5/tN9eHEnM8I9JpDoAP83Nzc&#10;DW8VwaAm0Xhd9bTmW/2y35Vjf7XfTeIhbSJRFPwxNtnyBrlm5lXpmDFQYZhVGf0qTb0pMFU5rHBn&#10;y/j3kn0sSlVf1Q0Dh+Byepi4sBGL+FPOjASenenKwlKNQYlac028RSp4dPm2jK9GwJ/GRc6+MZFP&#10;qiY6xOAXL0LMDSbCp65AcnSnJXgcUZ/REskTzgmAsu9JzX3Cny5KhI8Or3JGj1VSSWYNzWZp5ge+&#10;KmgrA1VcU6fVaC0ihzTQXC5CTewh8xpGC8YlwxENp/UeZD7w7qWZNDZsm2COHSTJMIpVJo73dsii&#10;ylTTWRrTRptoVDvENLliGw2+kvmBP+m56D2hlf8+769SYN1xUbqp3wknCNuy+UTVAGCzUYARGeP5&#10;ELidjkuFipYrEWbP7BGZktUlbMYidOqLHZsfcwGdMcR+TJwN/Iffk+1RkRatGTwTnKgbWmldkg1S&#10;oGfGQjk9FFkVSN5HZfxqx+IU18Opyw3KR0TG+ShjB/T8avkqVSyzSraLpilCrXO/FfSPzXUWe6Ro&#10;A5sOUs2eeDE77mZCjS7Chk7gR/VEQ9oxQW4E/Xs8TnqVI+YaWBGnR9vIeq9ycXbNdHCifp1ZwbjI&#10;FL5xRSqjWWeA0Q5FUZKq7FR+F3AWDdZux3Xivh+0Q1ms46pKdtbGW2MvDDrL8/Hcihd1XW8LMF96&#10;1cUwTZnR5wpRJ8SQGqQeJ9sJsDM9ccbF1L2Sp8EPKM/H6k1EFyZTHcZuazaK+6bvnpepVXx61jgf&#10;oeGTK2VZAH9QiB9v+LEfffP/91/e9a53vuRzX3LPvS86duTwd3zTN77zfR84UHj05MmT586d+4zk&#10;w0jS5Nlkvm8mef/iz3/p3i/8IiD4zTg17iWJpPeum5z+xCNnEeGsrKzcgK9y5coV+UQeXEiN10jX&#10;bO0Ag7a2tpZXVgB9xPpgXtMoB5P0c1mqHm7GTL8B1IC/fbNZBlaQVIXI1rOWuGWyeXHxwuOPE7fN&#10;zMwvLlI9xATvhHv0msTJ47vNElfSiEDLWB+InAIUJiIraKK8lAT+gAuxvQTd1tfXsT4T3sNhu9sF&#10;TuWbFeCvKACasZdDhw5RM3tzMzYj5cYtGQeFI6K4h+nH0dCkLNFnjABeLYgr7rzzTqy5a/zjwDJ/&#10;4saIRoxzT/EQc8aR3p/sCWk6JvtuMwhEHzBitGUx3+Z9jz9K1CndjuOKTK9waKrPjcKG9jU2MRN8&#10;JfNCZ2rqFioZadYzylZqVDECjYdFYFp1yuK4xkaQvnUxZeXKTUPT65r4lpCLsGBovZIJH/qQmK9k&#10;YGowhQU/xEadDqIySbJEBrJzYwRRqdBMsAFiWia33Myq8xjN0yQzV2jcJ1jzyJEjT5uirvfxK5xr&#10;qLf6REDQsYypcpDiG7j7tPCcJ4viPVWWWlMBPEFmYNSQB4qc/5RtFcIGvsTbTMlg3FP4FueXcwLm&#10;1ULPTsOvmo9gltdo6Ppqfwa0YQyr7vbamKEZB9We5lP/P/prTkG5Kyq2tazpgix/wsxczHhdcoFd&#10;2OIUiRGhEWuALGOELNWQ6nooPZt2MBsaqo4RgdaTMTdrXJn4KTfvmDkIBouaa5XvTCtoiYNF+Kkd&#10;pbSxl3B6iwm4m6hM2dwyAuVNAQCwG8e2KPM6N6X5OIxC5dQlo6mB0y2RWPwzlbeuZdUuigiHUVWM&#10;BqNzuyVrw/QNNauy07qfK3IQFpGnd7NyVLDMrjKVtwgB8LR8Fei05/kzfbcz5/gxTwoQG6AYL4Kw&#10;cHE+mB+l5hznWwB8Uwrejbeoas3oIyvyMQAc/QmNEu0SExPSlfm4yAZJnhRlWgB/cyaAKnhMXdNU&#10;yqwIbaCseNKv4l7cmm1lw6w0VQ5sIpUPQ4SukdCo+8Fnol08QegBtlbdEDsC+sReAEBjhA58mpDN&#10;bM9AJ/CC3NzIfaOPj4pqDzej7XhYFiOjVfcDd1g6SVknlTPOqtitEW8oOS2mtWPliYWxPdCOJFG6&#10;XtAPwsiVnXs1IpB3unzwmb1L5PsTCepqtDbcObflBv7w0u6hl0SBZKk4LB7XwcWf5NQWrPHK9IKI&#10;Fx6OKBlkvUPdAAgb0UhSsWq95SJUQHAadZiNBp4OIpwsTiC05pjk9o1M4gXeeCfFsSPCMXpKfXWW&#10;ujooInq/+ua3/NDf/b8bzbu3vv2/d5+bAvRb5lJjedHnfM473v37zmfucmtM8curq70newvcgPth&#10;We0HnxZSoyeWO+9d12QHHwJSLy8tNRrV110ePX/+5S996Wu+/Vs+8cCDzsHkUuMthUfQzva2/Asv&#10;XriADxcWF0W9BcqcX1iQ6YmqEgGbAGG7QK6jkRgCeGdjOFYvXqTwRa93+MgRS0qxnBFv6xN33AHU&#10;tGEqcnMLC1i5B5S5vr64tIQ2lWdaXl7eMiIyWtsyMjSaOnnqFMCoOrmwsIAVgOClZ+xbgnxoOnf4&#10;/NTp01cuX1ZWCag6CwIaqhtjJDR0vrq6ihhgaWkJLQhwF8ZPwNMHGxK79PtA/PjkzjNnxMZGn5dN&#10;EgSv2GPHjl20o8NWYzOCGZuJtPxoWNC5vIxnN5pCBJYZJb02gRTNiWO/SoMBmifpE/N0wAoqIkQ/&#10;WQtoUoB9s5OUAaHyiNL9UIIwMh4FAwaZRZelFDYa/4vaBO9U5zeBXFlWBUFk7vEAsh2LNJqErqir&#10;MluJTDhcJaEjo3djHHCW0RoApTi+NF3f3kYkIzieW33qaG8vN0AvP5qOCVTv7uykZqaNEEWJPXwr&#10;PRZ22PCW3LCVDN6j3szujQDEtIZPFAVBooYo3BQC1tP6ztpwhQ5TRIXcCiIrw9liazRbPRVOEkRr&#10;FKqBFxXUNSCPggbWlHEl69FwJCdw16qdyrT0Mq/daSuNravdtVo6BmlyGza6yFVU5qeitewz957U&#10;/NVmVyn811Q0ik9fWt4aXWq1W5Nr3kqQR4bCdWY7JoVZmaJIOeWZNBMIyTiZsr1dIWDG0iQOmQKa&#10;O5k6SIe8TUw9xhSIp9llYGUgb3mSa2V9jnHjn/UkinNsEh/BB1OSrkfoDDxNj+2akQlitigG4EYf&#10;/NIXFYcrl+VoPBLmputnORk9FSTQPMQCnrExoNTP1pQ/k5jOTAOvxVfJ7PKu7T6fsMxtJKWiOKG8&#10;i6isUXq+F6sBdJVqpY2L57YCvxd62wmfAoO8Yq56xgGeDujs4mRDnJLaDes4BtqL2vN8YO5dGeOY&#10;og7NCxl77PDPfCZDIARgXQCEFoHYzwRsRUXRt9TNx7lRQSrAYhol5nTSZlmk79lNah2r5ObCEQWY&#10;npQwxkSZhKSUnDONaNI5zG9VtH9Lu2Z7iPmYty7G+XhzWKS5jTsn0kgBt7RuFDt4zuG0Gy3HzdI6&#10;Mf1mvik9r+1wdiLxyw6uSZPirkxl3K6QCe2nYlHjJLHvGVG55VPT5HAYH45aGKSMXS7zykIMx4uN&#10;iFembEvxwoS37LkIM9Kd8fYjj82dXq4sZ58PRbDJMVbZMDdiVs1CzMpJBkUyqIM4nTnWj7pRsktg&#10;7wU15Q99TjdEMS5fF5A6bIdxP4q6cdxvhV2qAmL91pwFycN0tDUaD6qrnxFVfTCx3cbaleeo5Vvm&#10;UjtTv5KbTLIezOXsQw9elwshKsiV1Yu3AKnXLl++4+jNbnXvnac/fv/9X/n1f+7Gq6EnjqlZf+h9&#10;77tOXPSKVyC2eeGLX9xoVF93Obd66dvOnGlip4PIpQ6NJzA3Py+BCOA/cQYA8nB/Hjl6dGNtDQ8j&#10;spn39uiMaHlr4Qbad8/O4t1MsvX8PHA2tgXgHlhal+/auga08j1PmiFrV66gfWy4vLIi2WZ8S5Nw&#10;Yz/nJlhBt0LPa9kUObAsbcaL4rFz52ZmZ8VpxiciTGNlgXtAc6VvAZ8FrM+dPXvk2LHcMqCPPPww&#10;LQxNDhnhwdjS27SM2dxsd7voCZDc9taWEOTj589zI1O1E+rF+qnJaAwsQ0+S9+Ym8LTyr5OHxfr6&#10;ocOHDx89SpntLBNpGztFl86fO3fy9GkMCw4cQHy/om1pxtCRkTSYtUUAYPwTpn6Fj5siM2M/70+d&#10;7pokC1Gm0Qw0v58YKTmYapaJv1tZ1hmdV5wjIerQKNWTq6rVGtmBqMSQgifDoWes6MJILJWFB6n5&#10;kGPzeH5eGXHXDFzE67DYLIimMtWOATi5M8q6soHOSmd6RsNtkqyyv76xiJ6SxL4FNg1cVuRQWUTR&#10;kFwFoxuuCDqWG9FCUnS+1TfVU9EM54aaGKq/pA98kgDVVfQg4iUB6ACcl9s8d5EXSqmaPhfnNDrd&#10;jlszUY11Gqk4K+hMwmjiOY8BCgxJiEDvGJlnkuS+hqDSkJ5FOxFvxDNRxdTyrw2hQrlhyR0KU4YT&#10;h50sCAPVC+osaH15mAtc8pRFkVThrRILITHnoADHEApWRhbx91XN4h4MTAJd5xTHi5BDCWYBViaS&#10;g8lOG/5x3IrRGWX6zfvJz7PcmRq5A60oenSnAh1EwBW5JTljMcarYpsAOqCp8Wg8UXJ0Pf5ueWtC&#10;wJoDhdXQOD7U+A9HIyrNVWWjYCilkUZfr5im/MXw1rzThA1i9DAK4OyD5s/vQvdExxKr9SR+Bjrd&#10;SXn4fY+m2YHvtGfcqIvrxKEC3ciJZ8gUNsdLomRgte6STYVFQdxnApihIB7FI04PGgiuy5zGiiad&#10;R4JHvZcQ6WacHfBD6kzLWNLoIkbuz8pKBajVJO4ye0VysqNO2JprxzNt8j00Q4q9FJXNr1VFasFS&#10;DeCYp3tpZfJ5+BDwGtdW2InSYZ7tVcmA6nLGqnLithsGtbmQ4znDw/fMSrKkAojb9oNOEGyUuUvl&#10;E4ZoQ0BS43sEdm8NK8fUtl27eSgeQhJGyBw2zjvikzSv8NQLXCPY0HuStBR6M1Ymkm0m4a2FVjbs&#10;AEOHnbC73GcVxBhXHsYH8UfF0sMBUTVGssjqssC1hFuegUE6KLAVr/MCIUQNAF1kxpBxrWC0FYSx&#10;jzajXozThMMHtsYZbS+0LbDJRxs8KdHgKi61o8T7QVi+76//9R//5z/1RV/6SuHp7/0/vvNrv+rV&#10;Bw2PCkk/jxV+z37BU/c2ciFuYXn5y1/2G//5v94M9Ffm+7p5aAQA3/fdr/niV75KNO7rLvff9xH8&#10;/zmf/wUHmviR0kw6lVX4zvZ2EIaARaIx8E7Y2MDLBoASL28ZoyRjoIsE6BBgerC3hz+xHD12DOAY&#10;C93F5+Yi86De29vDKwqw8tLqqqjGMjXEGxhr4lFCWbrBQIRjAmVTO8b/A9M8xu9Cz8AHgN16cQJ4&#10;jYbDiUiyyVfLgMY3wRD0vNvrbQJn9/v4HpHWiZMnlbIdDcW4pupIDOxspjaAwUDDrpl+E9BEEd7n&#10;iCKAKcNpaVeaJI8//jh6iJ6srq4WU6o0DkowvT8zg0NYvXiRGdydnUOHDkmUUO/sO++6S6Tby5cv&#10;A9C34idNprg2L++Zqt3YbHQwyDg0tBOZ/sZEcs6kGya8DuMFMi0HgGt55Ww6qd0yG8LKOA+NyoTU&#10;xzrd7qR2zbKbOCkssLOUrfqZGSlFSAvfemYzrjlEVeMpRZ0YP3vC5zYjTOYms0yZSLFvtQniCuzU&#10;M4iPkceQ4hT0+30p/bV4BiiG7U81IlRmeoMLVQgyt/I41w7EMSyuQxafJ96HdSbIe1pi2GDT0kgO&#10;QlGBgc6G0Oxcz2ZFkn+cFsgYmYj0mOwldnYQBZnWoec2am42IKyW4zw7tQtT5WWV2RWrCt8CXrct&#10;nY8GZQWq8KmyeEMg+0klg+Icy8xSlGgRr83AUisINDfEbrlUGkeLQBN9wMN3AnZt5W6nC5RJ0QzC&#10;IkBGxjmclEhSRAVib/seP8QKVMz06S8nXLsnvlZdG0uK3QWiNaxhFag5u8QNOavu6ZLAh2hHmF7x&#10;Ki2kc1dd4i28u4sWjJJOUhDl9srJeWl32miH6VA5pdv8j1Lmdo6YSVXwBuTNWaY0EzmHnBPHCQ3t&#10;uRMHbYYxOtKm6jGfXi0E0zj8TruROgmnMiOJbdKc6Od9Mclkg6yO2eiQfMFDiH13rjuleUSUT5bZ&#10;q8FugjZtlu6mRNW9qIUHc6/lmoshJy3pkGgsjiTP/SwfZUVCyTxekGGJ+6fILCdd1l7o5sNc3J4g&#10;DtzQKvtYpIgroNJw+5EXRD5DE/zEgR8Fcj4ngDa6NvkeLoF4tpeQBmy8kXSUpWRH5MKvZVFHbZtH&#10;YA4BZx/Y1/ELHnns2/GXJEBX8uh2aN3iTXg6Tkp1an4a4SadiouHnmvOL6RHc9zoZO6KhzTMqwtu&#10;2cvTwPT1Is+T9AcC3zhy2z037gY4IsvK4+giPAdnT3BI/TgKe/0yGeZjRtc47LRIq6xIh0U2pNp0&#10;meFtW5NYFNS9vpsn1c7FYTauBxsYMVyi3L1NnTIZH3pOEAW0sezGOEchedhh2OX/CHaLURK0AqDt&#10;1vbOtRNZBwTq/ZW/9n1nH37oK7/yq/D73WfuevWXfNEb/8ObDiAkXZmbu4EAxTNaPvDe33/bb/3W&#10;j7zu9TdwKrnty95TK2WdPHL4Yx/96C0c2tlHH102v+qbWSSl9663//aNE9V4+yjz/VR56P2bX5ev&#10;otrE2zi2zwmkXlhYWFpaunjhguBabGSPjfEY/RbWxPEPTUFveXl5c2MDkFdabLQ29LyFxUWsdvnS&#10;JcBu4M4Ljz+uSjsgSOlR4M/TZ84QB+OhamxstCzR5SuXLzvGmlAhoMjTlNLrdoG6jh0//ief+ITq&#10;HSXhjBWANdHP9bU1MaFZyGU1/lKkRm/xgs/yPDYblFN33rm2tsYnuaVaAabRfzQCgCjhDmF0tAkQ&#10;mZuQ3Nz8vPShgRhkog5oiE8kCIiVZZl+6tSphx96CJhSDi/4HMcCNCzBwW1j0ZAAbfPsGJlLly7J&#10;bHJfdeJU52FaMUYeSL8vJoDq2Bje8AWfCAgq5eyZg3dh6ME3irloAxKIGJuxOWcP5uYAzuTOGNn5&#10;UvpQu1NZZM9OkGe62mKbqNRM2hSyN8eplDqbQGpp8+ChlR4imhIvomP0lbH9Kc6ADCYdE90DDBUd&#10;XKVdtRmq89qwIXWM8hsZqHoa5qjVQYYm+Seqh2m/TggPpYUEqoIVU1l5dBHBHVPGoK+Z0pxmjyJO&#10;drVPQO1JTOV95HKW/BuW1fGKaYAmYiCCMFDGVHsRVjPmD/EorjFgOtWkNultQEPKJlIgxVVKVS9C&#10;cmNMyqY2t3nxOiaVf7J0EcV5+qdEl8VDaE5xcyxSH1egNbTpkWQqFC0KB3ou7Ot7Rulu8rscN1fV&#10;qIoWLHrNBNzF/BZf2aSHrfIvn1weAq9kmQehksFoHLDIs9pLrYDfrcRw+s+t94Z7IiCpuELsbbQg&#10;nRD8jggVMLecFkv6ZgSiyY16qjlIxfdA3ADmv4XIceeaw5QzCaJwv1jfFCGQup3lk5LWysyxXc8u&#10;3UgjpjgT66Cbwt+TT/K8dXNEw+d0kSMgA0u7bnM9wOm7h0Ca11EQWR0bUKyPu77A2ESdIO4Sn5Wp&#10;kXxivzXXac+18QkfQTGgMbcuM2kne8a69t1hVoydPCnSvdQStLVyzGiVXGkP7QRA58PLI0RSrZ4r&#10;tgcQpB86oe+FrdAz3ExusUu78nQ3yY3LgRuos0BzQccy4nmSkzTieePt8fBKBrhJKfYMN6+TRYUf&#10;UQQD191OTi1s1TESQbNtSsz1Q3qIj4yig18KOi7SX9B3lXOnCgqhqt3lw4Ij0qG7Ossd7TlgdjBO&#10;vZeXj7tJ5LhdL5gL46yqZsPwUC+c7Tu9ZYxYK2iF5C3llddtBZ2e3xrT/tzuhzKhWztGkvco/dHd&#10;2ijbuKsUMOARiTtpc7tGCJOu4c6qLbnuBgVjIfQhLNyJ02ToBQiNI8YhAPF+y/MpONj1wm7Qzr1o&#10;E6g6fuxaxY/q4KDV1/3ET7/u9vkdPtXy2u99Df4/ffr0zfuc71+uK0Bxa6zln3zDvxSwfloWxG1c&#10;zp0798J7773uV3KSvoUFT87Tp07dLHnGpPSelvvRwHQJiTwV2ebGfBXl49/wYz969uxZ/HLx8tqB&#10;g9Q7uzsPPfjg4SNHJgRcU6zL7RX12LlzuLEBnYE48TlWw1fKTu1sb8/Oz4sEIm4ABSjMyoQ0iV5v&#10;eWUFUHV9fb1vhYYqXGuZux4dEzsdQHmsefbhh88/9hi+QAcA6/umszaRpTt//ujx41gZSF14F5/f&#10;/8d/fPrOO4FImMm2XDi+ErbrBwGnvLMsNlvy2ZkZoHNg6LvvuQd499Tp0zLwI8XFOAlocGtzMzKt&#10;EiZx7TWJ/S6YqPbhw4cpOWKiFqr0Ks03kQnLTgddxU4BJVWMiGbRc4qWmHAJjhHjIyLHYHdX+n0Y&#10;hN6To6t6uogCgW2lLleYLLTMdCRsV8lIvNMRHhUkUl6W2R+ji6jmTEq9wAqFpfFqVapZ5lJISGY6&#10;qgSVpp4SfhhStEkyTKeDPuNw+obspSbRtSBnaDR038jWnFU3JxcGDyO6G8huWlk9pVqx8u54rKLP&#10;rgmW52ZXrpR2ZBQUgWNteGNULVsTqReXU221who06OZNFB2mWtGTUj/L7Hoie1iid5wkuk4sb5o3&#10;SfcnrLOnVnzCsGLRmN1jCABqmsd1wOS7b7ldljPpPJIek6W2r4mohRKoqi6l5uNoCHRInMfCwFCg&#10;2cW71ic1ojJpDXJvTJ1G/I3GxMfbt3Cn01I7KY5POMEG3KvptdHQsjH4Ygxj1+gDEKeJkRN34uXd&#10;7XWDMJjQndFt3wHu1Pp6Jgj9M3/skX1RTstDcQgpkFGR+1PWBFZIBk+ogtQqP3TJXS6CQpyi5i4Q&#10;P1ukc2F0SrbRIBsBTIb1RUUVscSspqjsYeaICFajSdhpKJlZ0jDAVsk4aeZnjM9AfrYhNsc1sYtJ&#10;/GCq82VRKq2uDmuOZRJIOC7Gh4DfBgGoWjMPkxmPg1GhWLDGri5N5kIjGhAyuhEhpuNHrh+Z1Z7n&#10;tvrttsnQ+G08JcO6qJJ8HBJb20+XXirAtH7EFDXVwSOf/A2E0hZyAIV7gYfzwkmCnH6DvFSMYBC2&#10;qRDCaa5xhhYQ7AAHh7RL9LNh4fOSrPNxXo8ywG4/oGZFkRWDy3t767gr6+4Ss7JRN55UCFjqGpB9&#10;70o+2KxNpNnFeUAo1iE4xvXpol+J3d4U/2DdpKFZRxeaSVCaEggeW0leJVUZ107hshgRwxLXFb1d&#10;LIieD6oeH60B8PRuXu2W5FUjRgiZ5mdqYFQWbaNTdwJ/uRP02i6ChN2Nau54iAiEpI7tJGiPo3jW&#10;j3pObT7oRcJMcycq0jwbFWWCUAQHzFOAyyqIXWb5cydKndHY2U4lJU69kl7E6NlzLHhIgP2dsFVK&#10;3o+JfPsRT53ckcjxol48R0eAeHbwZC71RJP+gJCn/+73/41PWhnZbeE9P9XylV/zNcbJXL61za9b&#10;LXcLy/3/8yO9VuuOo0duhlh8G5f1zS08w5/fcw1M/4cf+chNwnRh5Zsn2zT+5A0of/mfecWZe+7B&#10;L+9893sOHKRuxS0qwZl1CGuSgPCShBi6LIE1B8bZvXTp0gnTb8ajaM5YB0DAqam/Mfs1HuMBh9f2&#10;9tbWwuIi2tza2gKCPHrsGN6gl1dXJ7IPJtk2v7AwNMk8rIMHxOkzZwDZgYqIOPt95aQ1gQsYKiE2&#10;cXx1So4cPYrdqQhy9eJFIFfgV/yJHW2srQFz11YECWi4ZoAP36J97PqRhx8mfcU0lfEcw4cxi3R8&#10;gP7WVI8PXwGvA0ZjQ9VTakyAMrHTe17wgt1dQMSxiJU4Uuzu8qVLQktKSy8uLQGMXpryQ7CjlZUV&#10;cWfZ82smO8T60DGKRY33OjBvNrVxdoxYgg0xdBPEbGchMXq3K5Fd0wULLaJo1OVanPumkSEBlvxi&#10;jNlSmNRDaqTqcko+EaUencSFK2goVT4cUXsa5nqW7Je3ovLrjI6MBVQZ0AdKdK2AUrlSm9an+rXS&#10;gRNPOyWALeetQIjv0ame8Y2nLJUt9icUTeZ1UosoTAjZlchBbQImjRuIY/ZphO/TUZJ4lxKipdn0&#10;EKPbXEE9ZSorPSm8600Vox3LW4dBKHoM4bidCHRFcjSOGesAEXquQTpAAaMIU6nG1N9YzBq3VJio&#10;EiKxlvsMXsxMrig73U5jlVJMi+TsFFciPODaqKfujBJpYZiRM7FaGitGyXKx4c1xs+71e65N48xb&#10;fE96Kk5Knunmspw9E+fS6gWWUsCAkBW3lXLSSt8CxbIklyoKjnLz2+l2ozuu0d4b7un6wVDwttXx&#10;GopVGhgta2w1AqSmMgCrRAIRV8SRWnmSmsxyrQGX90fDGkc3dge7CGHRQrvVxo052B0ohSyau+w/&#10;pVak/HRpCjNoBK8fds+o2BhzjIDY5ErJo+VkmFgwxtBownjxvIbNj471Po2zujd6dFvuP60IEQNX&#10;3AYv9nGzMz2MxwD5zaEfz7a6S714lmNl5np1NmQNAOBdRDAdhG1K5uWjPNmi/0jQDjpLvboU96MQ&#10;VYOY2+4R4uN66tHjK0zFDUXesEvvxTrdc0ZbtA13FcaWeW3SFEFsIYrNzKiWN0/r0SZvojKlLwx6&#10;lY/LIqcfyni33kuZ3kUbGT+o89Lvm/B2PXWzMdNEOgjmlQo0GZ3hGdQCrK+cnSxH7Ih12l6QEMfW&#10;napqu/6wLj16vniRzzCycOodry6o4c3ke+g6/cBb8urlMJ4Po04QdHx/uR3N9RGzocPOKHHjObyM&#10;3GzAuSk/ZDgRtLp2GefFeEj/SNxjOQsrC7PL4Qq4a3121a1w79AE3g+ceuBXjIswcqoMsVDOq02n&#10;ZKJP73pP+BFZqEM6N316JAOIi9R/cnR3gDT0nB/9+z/8h//zoz/+z/7pc72jZ2koc+jQykfu++it&#10;paX3Z1LPPvII8DTA5W0B6De/XNnevtaN/FlGC8/U9PtFn/d5b/nttzXY96b4KlacduXKFXk832B5&#10;w0/++N97/Y/uB+Vf/GVfrq/+8T/+JwcOUj9hGlIU3Tje2d11rK5fLMzI8pQts0gEgsQbGK+Tc+fO&#10;AU4BU25ubCiHqiLFlhF88QnWwUtrc3Oza9lfef4pe4T307yVQlIR1vfRQmBW1WgN5yM17Ig395xl&#10;prWyXrEyHhdTwvJGmaSplVsSXJMnts0+R2gWoE2yEj1LG2MdnG8l4IUsO2bmZwVPfmwb0qQGB9Jq&#10;KbkeTqU2FCeIIow/8TvWASBj1GGsGMBu6QwC6ONaCYzGKo4yGsRwDUzRohEzdhq1BzsENBC020O7&#10;yFwbKLHMMRoLS0sYf5q87O7i8BX/YIRJJPUnM+CxTZcLy0ppe8SE5NCZWirKh6UwCodnaFIyvYFx&#10;nTGYS8vLYjZLwLvJ+0r30DGILH1DpcZtej1XKtef2qeXZuNitE5HBJWQSG5BWLwhn8iwZs80yyea&#10;gK6LwbkxpBaFo8krF1MTPm0ljkTD1jBtlrFU1SbpfMubju1s6kONgWuo1Jm6n5C2YVdCYslsZ4rR&#10;lQzGS1vXG8ABWpC+By5ZScIxdjImJD4RJgPEBKxkmxGJEISmZvcjLhOFmWsWMzARSJP5Scmm0OfE&#10;5Lw0vRLT0YiNS0Osb1rUQniKP2kLPS2obTK+xon3pBUX2fFij8GIswSVlX75pV/5FDvQtq025eTZ&#10;iNFGFDNouERoUbq3sSvCo1DSGZqh0n0q7UXdMqMx6RPAPPpEjxTfYkjGnAa4RYNmhjtg4aPwuyhS&#10;2rVy6qoNFYCWbM5ECJyQmflyFoNadSOrzaxGk8KaZRE4ARGORTIMclzKHYoBr5BDwzgxmAQ4y3mp&#10;MIM+qcfk2JMkkxcMeEwq8dOjU/bog39y9qEHTt91z6m7P+u6K8z23XaCZ4VnAndElHgW40YMY/ww&#10;0+m33Lgbthc6wNPAxGZqyHgUOKw120IERiYGmc2VKUbnW2fXa8eNOmHQikr7kD+IOjpR1I6YK43C&#10;bDdhWDQqnJAgNE8w/oS42bCi+R/Gc+yYTIuhRoDOnKllM4Rn9IzW6gqI34v7HjYPYoJyWnMneT6s&#10;ssSUYKgu6iYlTV1wTOOCmXF6IrIGktdgL0ADbtvHY4diIeOy3rMANLInIEBqUlSDvMisbhGNjE1I&#10;o2ek7ri2WSQ8rOq6jbcedoEjCMuW75sKYT3vuIfi9mIYtwMGfJHndiK65JSZc2WnOnSYGW+/7VfG&#10;ZC+LmsYuDIgB/IsioY0LtQWTItuTuyQGufYCl6C+IKq28SewbrcAk/1R7tJbnaeO0w5e6Xg4fW0n&#10;7kUIdXicHtnwvIFboR/GbtAClKaKeJFVVgVxNfHjmvLEuw5P0rdf9eVf+m9+5Tc/bVDvg3/0YeDp&#10;Z2+g+Pof/IE3/NufT8fjF7/os//Fz/xMA6du13Jr+s2PPPipv/vDP7IyN/eDP/xDIjCIgHHqzBmA&#10;y0/bIKti76nkSnrdW89eP60b+f5FHcCY3IC3LZ8X/X7vnacfffjhL37lq9bW15+KtdIsH/7Yx2/e&#10;8/z5h9S7g93QJnkBqpQ1BDq8cvkycBVemYghAImAgWYMLktFSynAjY0NAD4sJ0+dkte0ZCWEegVr&#10;gOqAPiWKx2YvXVo+dAj4ct3q/0hxjuM9i2yAFw8fOYLf+fYdjzfX11mSGIYiJFAjz/PQE8F0CeEB&#10;paF7J06cMIqqD8SPxxq+bRyPWQppNAMSKw0ehYYM8OcdJ0+iZfwytvIs5Y8B6889+uihw4eBy9fX&#10;1pg8dhzEEouLi+gb7Q8tSYxv8bYGBKQHjSF1QeGWGRDavMbhtStXUpPhwyaA5oIj/V4PgOAJJoPp&#10;fFU214yRHBkNOpxWm9nzscIQSaYjkFKYiSdQ64PJPy8wggeOFp2hYIvZKwocCGtG5m3um3yHjKyV&#10;FSbYAjxNqWDL3KrZW/hGMAAEX1xakuaJ4iUxK9BDr9MpzdbEIW2B5EsVGpL/alFTaup4hQFEXifG&#10;RmAiE+87A1LpNE9PhZaZGXnTTOhGnc6NFX8NsNZyw5H0spBQOaVTCzapak1gS3JseP8pxdskwkWH&#10;Fb3YXDuCzJhFSoKWxoTOaH1W+nyt0gtwXLKAUpljXuTZ5GbUxTbOx1JWBkwkaSEv6qlGC6nARuql&#10;THhVWGQy8Q6s00lnGtqJNDpIa07LhuDb5HcnAiZ2mhQhKO1KrnBRKgzQHAWr8TzuWgkAbLhj/kE6&#10;2EmOfMw0G9dpd3CJ4HjFYOYReZXEQNBsU/KoU5AXubox0S2Z1gg29AxnWurqTIsIRQbTmDdzUCJs&#10;YNAYkFgghz+jkCWMvuOLrSE+twlFu43NjWk+FqqtJGL2J+rdCANsKiw3q6lY/jJYk9KTxtyYWDBa&#10;1tksS4M4iqVf2e11SZjm/RLp0ESMIdUEeE4TC/Y80Zh8Gogff+MvffP/uv8Th5YXHzl3/lu/+S/8&#10;g5/8l9euE/ccI12YhnFMCJuN3HRE2eag7bI2MaZABCF1j0+/ZCcZrg04ldSN/IjXmFUEAguWtCDB&#10;kY54lnuH6J5IEBzwJFYyGyRnxg1pbhIRN9NGpZasXulUbkU7xmxsCne4ACzmCmp5aE/y2VgvHZBo&#10;ZOWJlR8B/MovsMJ+xzvcnFwb16G+CN3UiZWzirRpz3XSohxyr04vDPohCSV8HGQOHmGjskxKm2Wy&#10;9Hla1qOi2CuZpd4ryz2XFYgzrJMk6boTBNgzKw5rB4A0dL0Z4ObKozs7kLfrzQXhfBDFNCs0N8VJ&#10;cYLjtd07744W7uiyKHDWCsGLiuLTUUC60jgvx1YbO85Z0DmmmkeR0A8yiJiuzxgw1IWFpUHLBbSP&#10;Wqb1UbgZ71CqCYa8JmnKE9FEnvQdgHJzxnHDXoS3Bc4ox9QSDOSeM1i5airPudaQ/Of+/S8R9Nx1&#10;9+m77/l0Zk+PHTn88AMPPMtGfvutv/4Lb/rVD37w/ffc+6LXfu9r/s5rX3stdQTriPhxa2hbcBDY&#10;9BmV8f3u7/wO8HS73fq1N71JOVRldoVEn1G+9lkRuFcnYs+3sc2bt058grTd6508cviDf/AHNxjD&#10;G/i8XJ1c31dVqZhB+LvJnX/gPb+3sU4W9eDZkeCfE0g9Nze3vbWlCkJgMt8wkE0TL+BdcvrOO4GW&#10;WkahDqzc6qEHH8Qvawa18SG+Ap4D7gSOdCzje+Hxx4+YcSCAFEAqQKd8YfCiOnXnnRQG2d6mw1+r&#10;RQPtKAK6/fj99wNR/cknPynwjWXBGDNoDS+8BRPG3jTTFhkuSk8j9DzRvlkKUxQzZqpCw2GCBipe&#10;HT12TIIkYlGHxr2uDKcC5gLlTHCMVR5JxA1HgRZ2DeDqTX/s+HEAR4KVIEBP8D5Wsnl+fp5e5UtL&#10;Y8uFA7xiAPHh6oULGIcV4HLfx1jNzs1dvnRp0USvgW/2VzVJl5cQzfKKjaiwtK5J9iC/tmwk3nA6&#10;WDM6zXC7U/K6wpVJZdvUUAZ9phOkEYgz00IW5VpGgEJ45GEb0RZ/YqA0bghORMkQj9ZAG1koHRvA&#10;SVbSdVVuSKbNVIBPVIpGzEFgjhjLuKfu1NkbMQPnQNpt7EVnU6LROJCnMSSfynWLKCJShFx7qAVR&#10;E34J9DTc4mxqKNggbBPbyiUtJ391YKlWuyXJEcnhpUmqmjZNUAis48WGFYA/xgmVSSita6wJEd/F&#10;+gAC29re4oyKVRzy9NUT9GmGcT51MHKH7i/GfxB6xle0CB0hyAyxPkkLBvtMFTERKcireYBSw3Cm&#10;1ujoJz5BUyq5AyDWhUG15oqJ2yiIhHfJCaEyZDapT7XJdzo3DfewmkdOKnnS0t4eG7HKzktZpVTl&#10;w6FpBJRO1l6Uxp6Ih9gc10Q6w3Cw6gIlSoPfReOmNp91oFHtELFEXBfWsCYTRTym/EvzOCwrzQzg&#10;QHhFcXaAOWMmvG1yAH+ie43dOnreoPnKtDJJ6yK6ky0O9arVBwyIOCHc72g88UgvJraSJmHOf80M&#10;A+MBL5Lwn8gnz93ySz/705cuXX77e943t7C0vbn+ZS/7/O/83u+7Nlc9e6zFPKjlK60YjhqTANZx&#10;3+8txV7olVlFn79WEM1ErueMN4fAf5XROQp6Zefj7VEQh92lbjxD9cyZE7OIIbsrPYBp10M8ydpE&#10;LzSCR4mnVE2ncbP3NsqySUX7E3dMcyN3koJFk+jMYh/420lHCJmIvAHOAf+Y003SoEU5apo1Uoyv&#10;zEbO3rBOcqaUzUIRD3ZKc4wLzdCYdkftDIocPx2zL8KRFeaY6NtEX6YiXQnmGJnYnTopFgT5biSx&#10;F7l6Wq9jjxTHomRlZ8wUcCWNaXSsH4RA7R2FE9YZPX26C3F3qT1zYr672A26rO8sk5z548BnVJGx&#10;tlJccOas8zIn66OwpzpdJH0pkziT8md2Pqw931EHWPJhgS4As4+IyES7KfiIJ2ZC+3c+Zo3M7ril&#10;IytU7Bg3VBxeDamvMST/iq/7s59myocw7iu/9Etf/2M/iV9Ee701ksZb3/zm13znX5RfzM+88RcX&#10;ZmY21q5c5Wr+rt/5HcfKE28NUt8aHj137txLX/J5AEj77bjxzhUQvHG+9jYuv/HW3/yyl7/sqQ/t&#10;mXmSK664eevE/cvLv+Cl73jn72JAxCO/fGl1ONht0ueC6Tc51PurKoGt8X9DX1HE8ofv/wOVJw6G&#10;owMHqVVWf/HChRN33AGwODMzc/6xx/g02d1NrSKN/OPBYGZuDjdyx/wRARxVUN/v94EUlfLc2twE&#10;TsIL7NTp0yrOkxm13K158Lu7EnbwzO0P8BRbSV4N6wDWM3M8Gu0ZXxmfLy8v4ztssrm5yfK+jQ3C&#10;WasXnDGeCdo/cuSI+CcPP/SQMCv2MttulzazjzYr08AGqJ1YN5tlINpHIOEb1HAMoKMpes0YFHBM&#10;RU657aHpe2Bl7Fd6GsDczLKvr584ceLx8+exITpg+te5Sv2UtcWuNQ9emCI1HoxAvRK0ftIknT39&#10;SZUxnxcRpivLQ6ORton0FWYbycE3tjq9JKd8a1E11Fp/ZiYwtEoEbMB9QiYmnnMl+ostemYgL0ym&#10;dHjXFkk6yF5RlZGhzc5TQMPa4beWXXbMtjcytgxLD41mQJEWE/yWMzlJ4WJsWw1ZZbtTulRhQ2Em&#10;NcXUAVHA8cYier5JWTd2HthKYosaeXEkYivxbCA+uUydLkkORjqnynKSRnFk7i38p6Tj9va2hN6A&#10;3hLJAhY58DcL77wJ053SAWE0KkYAVcBYSpribOJM7ezu6BDQPeWSJbcsUWfflGaprbGXNflpAbuJ&#10;+4nvKbnrRZ64BpM8ekHCazJOGj4DCa9TpoRcZijnZ6hRI1MY8SaYyIQzNlAsQSE8EScsMU8kaiWA&#10;BJRRCAjOq6vdKaYa4Q1knNiRV5UoHNiL7iOJlDcChYqEdSWbRmKqnK5vV4jGStNWu0ZeEhldvzST&#10;WtpKkJ2VrAll8idO5raIWhPaIskUkmoSQl5yORDvGchWkh6fx61YxkasGTUPkTIrZV9HKotVZCpy&#10;wCUhPnfWlIFafnpUjibZ92TiOa+r9LkW0XvV13z9yTN3AU8z5bGwdOfJE2cfegCQ+t3veEL89ZN/&#10;fN8LgHkDPMHKzlxktX1VEJMdnO7iANOw48X92MdFOEDwVgGl9Q73o148vLzHwgPzPWECtwCozYDM&#10;gtjvLPXCVmjqH6SfRf3YlHNqKXjQ76Rk0CXJPE6elLyDwg4V5ajsUtT5AHGLY67kxOLoT5IiBnak&#10;E1JkDgC0qdXZqyd19vJ6mJdJUQGIW/NEx1LeSC0D3vHD5VbkUDG6HhqhJMHF47mBpQMCYwdV5rWi&#10;52AiP3Qa33ixb2C3ojlnUpdB7QaOG7peL4hc1XRaHWeIm9Xxc6cMzNN9JkQAQgq1udBQO6/TdbtL&#10;8czhfmuh25ppBd0AgQRA89a57ZljM2G/hdudXrCDlI6GNHgq8lGa7mZ5wsIDmdf4sRvkteS9vcC4&#10;0BX1+zA2kc0AyBinlgMN56ac0m5YPr5w9Q2LsofoIJWDJ0sdPTwHoqsLTqy483lnUTcM13vOnPrV&#10;N7/l2fCeP/nAg9/ybd/W/IkGP/Ded1/VCKD2s+zwLejoicbwjOy4b/sCfHJle/tvfvVX3y5Oy7/+&#10;2X/9b3/hFgfzG/63b//DD3/kbW9/uyD1v/qpf44hauINwfSrRumfvu4fYp2nJX7sb0FLI+3ywQNo&#10;9QK0KpmL1dXVZXNPpLWHYSzcz2fuugs4DwEZ3pPAjlLSXVtbA+gEkAUUA+xjoWFdA+YCd5579FHa&#10;klsdmOBgYQa/eLfNzs4KFwL1IpTBVjQqn53FSOH/jrWzYrQQZa8JAc1pb3FpSarGeN4iRsEXOzs7&#10;S2ZtiJ5o721xIeIYALq0/gtykd9cVZIQwS9kxNvb3RgriRAq0bNxu7EVDmFpZUUccWkn06GdEg1R&#10;blWVl1ZXlWm+cOHC4SNH1q5ckbScZ/lsDBT+nF9YoLzD3l5ktBbWYm5sANaHdPB+IhFrkGiCqnHI&#10;GFu6itR4CaUyf1GeTyY4nuV9mb0ejx1p6uGFYS4V4mRH5roCqJ1YElHBnOCOZLw1L48/lVOnu43B&#10;FNXtCeVIKcwxxQzVQVKFrdXCsdDb0nL/KgY1pTOKq2QKtKw/wNmFJYBV7SczGq5plawMqIwEXE91&#10;KgJLnHtTDsN+H5xrF4E5rSlnytmZGcYVIhR65mtduk3sJIrFRN6Y88uFssJTfe5iuDfk4JjERF7l&#10;DRO91SZCJemzthldy8cL7U1cDwE6s9xvmby08RZS8WFMlFrYekKH8Lk7s7KopJuRpzk6KRBM7Bs4&#10;eZ23W228CqUWZwUMExCvvLsCBqb0jOdQOqVr8FV5VqWEbQaAuerGIWiwOzDBFqpwDFn5lTeaHkK9&#10;cmwRp5meKclElkSHY4LfDu46OhpaUWdTtCBKtEgdyi5rgkVJaE16IObUKRAOFiZ2Gksa0cSnZalN&#10;BaciIintKEBtmDaTmleP51TmiJxYSMaynmFO2iZ7JtLgNcdTZA+6pps7uqYmJEdNqj0iQCPEq9hN&#10;pBfNHYls3ciBi+5CSo909+zAn9M3JdBzk5O+70Pve+Tc+Vd/3Tfg9+/5ru/ev9pfe/HS8bJI9+rF&#10;O31APYxOPszGcZbslsmAoVBnoZMN071LO/koX/rsQ4c+92jQJlwu0jLdy4K8AnomoyPwGOP6pBQA&#10;KXqIzlj654adiKEFLVdIF6NluSnNeZFJgwTkJJPjG3iyNK+oR+fEYzfN/eHY3ljBZAwrVdhVbpni&#10;QiVbAycM8BcR+Zh4mo+Lwgrrqqm/1R4ODc+K2FlGMMsyPVqFD6tiM09dp9MLAyJRI/cbyaS2Lruh&#10;V6E7AfndtRU91gEpJ3XAnnotKtEFcp1E3O9VRmxjO16rJr4GEO9HQT/wOy3XiNss9OwskPFSmUBe&#10;kZVRrbpPj1J66DAVJFmGiB/8bo8aM2wnA6Q0zZjKxLndqs37WJCa1+TYyUhc4bPSrxhn4ErNUpdG&#10;NkU1KT20oyNVhu7zZe2XHCETFif8znPpV+7D1JMBfH6X50LW4zldlhbmzz5y9hltIhrDocNHeq3W&#10;Iw8+2O3PNFnYW1aDvjWGxu3a0Qfe+/sA6Giz8WR5psn+13z3d79uGk19wsazodNgQDAszcp4g7/j&#10;Xb8rdeoXfd7n3aDZK1euoDNA3rf3YJ9DSL2zu3Po8OFd8zKk13SrJTdE0jzG40998pMYKaDhrc3N&#10;Rg8BKFyyaJnlMgFD8YlyUUBya5cvqy6tNGEN1QsCpC4tLbXNhO+OkyevmOAGPl9fWxMlA2A3sg6Q&#10;QbG3l9l7GmDr+IkTwPqAdPd81mcBi/MNbTRirmmwm+Yy8/P9mRmBrc3NzYY/0DfDl4mGGiLRlRXg&#10;0cLUl+XsHJuinHKrVBp2XaBhZobm56Xs0TNRi8He3sicIz3Te1b9JfZ18eJFDBcwvaongafp1WIS&#10;19zdoUMY1cXFRXlYoP0jR48qizYlMrgxIJ1hnY5hDnVMzoUto9/gcISn8X9iuBnHvLu9HVh1pvv/&#10;c/cm4JacZbVwzVV7OPvMp6d0ujudhBDGGCAJQiAJs4IDIoIzCP4/epHHX6/6wxUHvE5XQS/qFRG4&#10;IP4iRkGQEOZRkpAwJg0kdHpIejzTPmdPNdf/rnfV/nLSIZ1O0i3treTpZ/fuvWv4qnbVete33rXU&#10;9qGvxs8+cF4qsJUtoXU9o4hW3hToyTB5qjj4SUtzTBJ9LStpzMzIh2UEutp8yT0JEfVcMNWlrc2d&#10;dFGUvQ31V0dvO9oq55rQTikIkRZzNCkaoe65Ur9tTlww5yVRYpXT9CfVfdimwZFkIWnFXK312K/J&#10;4a3QNV/ygmRoCMETWPACYJrgidCZ+FswJe3wKEWQo2C/naArgi0mlZCgLYaqP+mjGZHyEnKugneN&#10;QQQN1+rMaFB+Dq8KQWYCBEG+ZloY5LU/CVQGumkVmucmbNwcLIGpYoDa8s/4TLNzALqRkhn2Yytu&#10;nYhgSLiWSYXUUsTE4OO1yU8OR7t1czqmM0Wc8S58QlNszXKCG+I/8YSa3xrrPXYyUDoisJgtngaA&#10;8vM8NCqIctMYqlMNlHDwpGCIVFhSE+3057bVydqyifIJuGvzvrFKh4YqelkivVJOihyCcRSRNWD8&#10;tdORl0F9FUEchdXSHJBjTrU3O03Xe+uwx9Zc9P+wNA3B0z/z0pe+4+9rpudv3v63a2vdTJ1Pvvbl&#10;L09/8cNwNc6staNFe84NJxp5K7CdgfxQ0HqoEt6wGfqNYHC8J6fWDVu2PfQhQY/RiDyB3y8cPAr4&#10;3FnDVDCiPUjl1h+0fEYeavK2rVYh6Cksc9fS7ka02sI42YW5HhzI4QSDItAXnGcJ8EsK61ivCBxn&#10;quFEgR2ndpIy2o9gupD/R1LdlRBQFBbaEJF6KLgdcYqw+IhR7FbH4njSQ4PIsSRekxuyqzNmVYmA&#10;Q+gpYEwdecD5LhA8djMrXIHpYYbpIfmilztrRZYgR9xuoiLFNRzYbkW3eJQP+LWE6Jqwmp6LnkDf&#10;itqVH9haM9h+wy2l5u7LOkqUE7AUdP1WMHP+LLXU+TABry+7IvVyod0qmRyY6k7kHtEvgmYlFXjQ&#10;FCBe0n9Q8HQ8rEbQr4CrlgudwT1yCeeJlceIOPJRSljwpY48vx1ozmJO0UgpY6Asepnl9xZ+nL2B&#10;5Gfz8qiLL/705z7/IBTMR+9RMJ+7dcu+O+/ka7KwrUbjJPErp1dIfXLsy706RRL91q99TT98h8lk&#10;eciq9FqkEUWG+xfIN692cDV9vnPnzbfedvF5u77jeubn5vbt38/Xi0tLsjN7HmTB892E1GqXO8w0&#10;9VBwFdkgxn8IQhIQzORhGuHVjgTKSVPYIE8ygbPyTOr1evJYFbTUbLddTR4RYEqeWD5T6JwvZc2V&#10;slOyTpDcOmUsSFdgvcDuqNGQP2WjLXXCZjfhtm3b5Bm8qPEusQIdkqyz8/Ng++J4SYXdpVojC4xG&#10;uKPqdAt6jFCroGQYZ+pbzaYcsqDkRqslaJJZLbIGwffoNZT3m03228nrgV6XuSo6RmOB9V0HD7oa&#10;VtKcmckUQqmLQoHuQDqoaMLKRLvN25sMl+yTjEaWZxtvf4mOiKDnQgEE40sIPsCiqUZc2R1QwpVC&#10;ajlGOtzV7VZVJWeKWCdUrw9bnZspwiaaYeNjqJmOrhKfgWZkstWyGp9QeoDIYJbajDgzO4sMZ3X/&#10;8GszNYc1DAyY45jW4O7Y15kYlPwxgtZ1fMhEEiymKk4gziaiku8afXlfjVNOcqGq+14di0PmmDwr&#10;GFZYo9RXJtvpBATQ+AKbdp14FBduLTLxLI/e0kVah5VYmiEqCJtfH8/8w9CD+Bu63lx9eauC54WJ&#10;3EbeYNIWkUCuQurhaChI1Mox00yZBNEkhCVRg+UK/EBUQb7RMk+uToq2BfKi7FRpB0sOeb+l0y9c&#10;GxUpdYa2VXfdGQjOa54i6TiLKcmg67yCf9C91IUDkqIdDf2yaZFS+MEIGAhObHswHND0g0U1FRqM&#10;LqJaOtTZGKrC5CIzIfbcc9MSyvJDvkijbsqlapvt8TwAdSxkgmlvR2NNquRNOiZmJGy0bHKUDNyn&#10;lYrJSLfUdYRiXzQBk4p21Ha6qC355DQhtScITY4P3bKpzwHZm9XWhITmBNz/MXj6F37u5wRPX3LZ&#10;U/gOuWouUeM9g69+uNDGwcnNftAKvYYnCCyaRA5iPqJXt+tJMdsKOts60VSU9tagSRjAiSLHxU9D&#10;yhJSbLmpRv7E1omkl46Wh4hlITOqOgzwtS69FgGjoVoW6OtqPLdlZ2hzTOJumg2lBIWaWW5ag7yQ&#10;H49rFxNhEDUFqkrxZnVHpVxwqdppK7DO8WCA+reiyLnUaqVQX7lCLmlLkLd123pXfl1DbUuQ0zDh&#10;QUixmqRD12l5bsuDBYa8JcWdH2gfZFmFiUOxt0ejudxeTRNZZx8el17D9lJ4/5WRmjjKwcEJRE+x&#10;XD1y0Ef6eTQZtDpOpQJmzGIlmfpdu2k/jVeHjmf7E0HQQfN3kaSoD7JS26WBjquiHFuyW75Ur4Fm&#10;mCeC+B0vdMH6S2GPHhCr4SLZUX7tjtqmqz6KhuJA6kEb59QLvWiqARGO6wiAVt8htZ6UYjwBw3+C&#10;8KMq/o+C1I+88IKbb7zRKD1u37v/iitPTDW//D6z/3/0J298cB1lc/N2EF73gX9tnZpFxr47925a&#10;2HT3XXfL/53pmUNHj62uf373jp2f+QRytreec468w9dndPnSV7563q5dJ9+Q7OeXbr5F9vMB1yb7&#10;LB++/Q74iHth9ND2H5u75ZZWqy0vNs3OfPOOvVO6ntVef2F+zqwzLQr5gAzUrvN23333odXV7saV&#10;+JHcrPr8sKeB0/Lhz37mMwf37z/hXMv1cNZBanRKKdZZ1rlaAY4yFMePHRPcA3SoFA41G+zAI6kD&#10;U2TbXtfcbHnEIuBaYE2aWgrHh7rMzs4igXw4xEMUmsiEjXdDjcLmBDHT3eTRyvRBeYgygDBW9GA8&#10;ho8eOdLr9wWhKvOH7co6E3WRc9SUjZO/crsBYz0x0VPZzdLSEhFGP0m2bNlCpQHm6NUbTkAkKXlH&#10;H6KCp8GuTUxIDSBbkUMGJ6q89aG77hK0mitGk6piQsUniYJC+RZy2tWfjgoHSlkEbkLI227LiBlL&#10;rwh5C85GjFiHTuugCRIhfQvbE7UoWV1ZYTDkULPKAyXUgaXUGdComZnKYdHPZKwkptZldXlZZbWI&#10;JGZp4ejUvOwnjkYJY3YuUiYr6+8pU07QzDjxoZ7B2m1DDaGJgRpKYBMVFarfIJTBBDAp1bKcm59f&#10;15j6uslSiw0WZrwGwKpqRylb4k5yobJRTAcZL+h+CMilqSu1v4fn0hmaeJcyAOin9SoFFKvyRrNR&#10;leNHuCabUFBBo2Jw6o3GQONpwAYVZZojiJtImj1zlNUS7VHXS0dFkp2UyiCcyBqyuOKwUALO4aLc&#10;mdCzDovBjLBdX7SaDliMDWah3BgOCL7lhYA/IkV5AUaZ0gW7ThOEQtp2DJgG4a2tiFR7EzKCnkfX&#10;WEUYisayDB523bUuzaeB/os8KetKoA4P0hLFpDNSbcI6gfBXTd8Hdht+L4w75Wc491KT8X6NRyl5&#10;Z01O/Ylpc2QbJd+hRou/IAJ6blRWDvmKSmXMKAVhwL1l4A4xdBRGOL++p4aJNseHlossABhVQytu&#10;tuRSjqLu77F8QE4NvwtMH4RG0H9Gl3e8+U/f8tdv+Yu3vtXg6e+45Kk1e0F0zhPO0VAnW35mfq7h&#10;l76j+eFICAcfD4GHla0niEJNCmgPfDsfcYoA2l+EeNv22l1rAvhsvqu2G/JP6vbsqo+b58rvRW3g&#10;rELxo6DhvMyHaQoJMyZQZH+o6xA8PcoL37GXR8UmX86m1EtWiXR6O3JrF/l+DsG0Kh8qX06KFDZS&#10;1KE6dXJ43FX6q6iQTAi0Dby6nCPUfj3PBEl3IP2A0iOEpMpi/5/top1R6qY2ols8XN124FRQHcuG&#10;XO1flE+HMkS6XYcdiyoXl3WGUgSUcrjQmgRNH2orDBfsvW2l6ktIzzN/kKFbOpC6wskHWbwWJ329&#10;8Vo1Sy3rE2Qs5XuVo4JzFEnLtWsXdp5U2aCSu4NTt0xaRPMekL1myIcV7D5c/Ki9hh82Azdy1SK9&#10;/rXyRiFFqHUfAI1TU5b/J0HqF/7oj77qv7zmpT/zMjp+XLh75wm9iadLZ/L+972vu7T43Oe/4FQ+&#10;/K09t822m1defY287i4vfujDH5mbmb7wvJ18J41HN9z0xd/S12d0+Zd/vvZJl1565Uk39Ka/+ItH&#10;XPSIU9FLyCcXpqa6KyuoLV3nyoe0/x+57kMBEj+dKk0esfu82/bs4Xrk/elOx6xzenqqu7z80y9/&#10;xXdsWDx0YP/hu+/mh+UYd27f/rVvfGP7wtxzrr7qDX/8Jyevpr77kJriWj7AEg0QOXL4cKGteDNz&#10;c/JPghoFLQ3W18E3j0bbd+wQPLrW7dKMmVHYssg/CYwT5EHSmvbDssZGFC0vLrYmJhIFHALczzv/&#10;/GNHj+4+/3xO+1I0Qjcr2dyEcq6yCMgWfEzhprZ5YUN0ryPslu8KXGNbXqazyYJkv3nbbfMLC7Kr&#10;QyWkZZca6klCSEQ9qEBe+QC+rrIEOmHPz88TZMuhCRCU/UTmnAKmEIfagM2zbQvMTZWlk5VsEpiu&#10;Cuxut5vomCApptsFc6zO3IKzBJHLVkBjM9/73h14FO9CvaquCNTVFOMeytpGQ0+NPv6BocuxBoC8&#10;Y6S8XTZGckTnst7++jqa/xSyk3fEhADjrOWkq6KdVnSmMwwgQ3Ee10ObvESBOBS9quRhWDpREbPQ&#10;BSTRzIFomzHjTW2sDNX/W4aafYroVWWcuBqEy4JTs7ZGyO6oLvwkFyphFg3OuAMsyXJ43BV1e5zy&#10;kUkOKwyEWQQ+4bUAUGpwOWiq4S7JCtdZJ1oVjIYjxujIXwV504SRbYJkatlxS762rQUeFVDIQFHI&#10;SG0DQzeRY69+IIbV5lHwakeaCbsSlRIfzxcNmF6OX5Dnso3Si8Aq4xxpZxh1w/J+fVCF5gvmdZ+f&#10;IEhKICB9cbR8SgQ/x4UG1svX17prOk0RECPywwI9W81WzaOrIMRYi1CGwdrAnAsjgyZKpjibDDHI&#10;frgj48OgvbOUsFU2Si0ybTHr+Yper9JUeRpucJS4VxR2s3phtdzUGTNaXrJYot5mFGPNctFSN0J4&#10;rVbi9zhSUyTDVlFNoS+p/aDHC8z70rTV1iK/KuWvlH9Q2wb5ik4+yJu9fo9J6Wf2Sfnut7/xjW/6&#10;7d/5bXm8sSXxksuezG7Fe7XBbImGYTK5pQ2n5KCeKnHUrN7WDB01y3NLeE7bpdz58gppQDB51h8L&#10;jV8S2D7XcgI5caHntQBVi6TMhmmRFIjFdjQcOxRgF9hxhq/ApwjhflVeZvJ7W5faWuCmrf/AKwTt&#10;hikUIGUv9RqYK7I9cNywBJFPBdoIGOv3Mgh1qpbjzQaQCa3C3bPQ26PVstwcSi5ksri4oqTUFIBc&#10;pUWZ2HlceE1XbemhpBbUbmssO7CtbGgicLMKUYsND/z9unZd9ORSLAu4fMjO2K4A3sDxGi7Cd9uB&#10;7QUQfGMOJ1BBs2a2C66VIRD8qoYeMPPOWoE66LlSqyS9JO7GYKbLKpXqoi91izzXZCSRSe76dasr&#10;fL5T2g4iIlHbCytnZE+2pC6y0yEMttEm6VeyW1J8ZANct7It7Izta8w4+itQner6KXC3rOqEubzy&#10;bGKplxeP/91b/3rfvn1vesvbPnjtex6CR7V85WPXX3/55U+mL/VGe43Tu1x6yeNPPRVlYwY4WwCH&#10;cWxMlwUY9OP4hCCYM7EcOHL0R3fvPvlnTrHzkkrlR154waKG3J1iy+B9FzovL1gLTA43y0ZTakqi&#10;T1EVLcf4spe//NM3ffHg3YdOWOfZq6UWJMrbMR05BMjGOp29troquEowQU9BoWBceT0zM7PvzjsF&#10;JyFsvN12gkDekcckqWLO5woklXWSnqwQCwwgJR+Tx+rC5s1333XXpk2b7rj99u3nniufF8QpfwUj&#10;W1Ury8uu51GVu3nLFtxS1LjN0r5GaEK0AJDPYN45TaG6Vt1Fu9U6ePCgAO4rnnzx+TuHX741Elgj&#10;2Frqgdm5uXYzu/KylVZjWVDbN/Zu/+pts7I52Znp6WlHA//m5ubWFGKSM2Z7IoCpElcQJXseYxFJ&#10;+sqATM3MHDxwgOHngM7T0/JJtFEOh9MaaS4AXZ73siHBHTSoTtTL7x6M6LiUZ6T61Nd4Dep6I6pL&#10;+RUkdARyp4eCxVc7jpYaHRIl0JaOcLxQgw6a5ZWq1qiBuKM+VGpTLSukH6KrsZfyzJ6ena2dB8f6&#10;cg1/dukq7ak8Q3tuakNiOXbZB/puBmppYiA7mT85xrGDL44lUUEtQSRwmK6H1U4fShigUpZJDxhI&#10;bo1THknVaAoCdBGqmXFqJpKViSplmbcHbA36P2OPnQqE4IBhVXXOEQJQYFGSsk6Q/QTy6w/kYSZw&#10;jU5qlCtwH4wxM6+WOg5QF1PtmPY7uR6aWnkSvBr6XMshEKg1VawAkU7Y0LomcctrUWOjnoORlVtx&#10;GtulzYkOCqMFghM0U+hCjtbSztc6cFT1J9xVtus5eqHJ+/JXyFoUy2rzbsHGAxa6rOhoK8511v4Y&#10;2l3K+o0RoaTAedSsrwDrhzHNBI3WnP/K1VI2ba46xv3w/RM0acxzod0eNSf8vfMsU4zBurTOTleC&#10;H60gvhfnKpjRyHFeP3itFmTxqIbs9CWszUaSnHVCWqWoAOMRhR+Fdl9QKMJapTjDCXVf+Oynz9ux&#10;/X//7VvNO7/5+394X7p68typ5mwStEMZO4Fx2ShN1pM8lXMNVhUEZyeKpiN6ulVApEBj8VoMP2MH&#10;ug5YScRoz3XlnhrJ/758UX4XaZxJYariEPmFOWMJmf5RqScysrdrkrvMKhmbLEbuCbruSqg+ICRW&#10;XYkgVHkdWU5TbuY2XneTrC9XDmRFCFsRgOva1XwYzYfhZOBHyHBx5R6BIhvlD2w5+mVxDHOpKDdl&#10;4y6jLgvLy9LIdVqF28CxWXkG5Kk0gYZHwkwD9tKyX4KW2x4SYSzYSZdgfe3Scx3ZVscXXO60AtsH&#10;npY7AIh2Z61yvDxsyw0QFt35KC2U/vfChpS4Nro2sSUnc+TnC0G551DH7Td8KDRyDJLUGzlMZtTH&#10;Q8dPvaSRnoi0lsxqtKvmjJcOy2xUsXUBJnqe5kbJmbLhGo7oyoYXTLo2WttlVwSa5yhKAKmL+0S9&#10;WGeP8OP2Pbc+4xnPfOLjH/Phj37yVa/55Z/62Ve8/vbbjVfDqS8Cxx++p8cDLrvOO++6T37qFHHw&#10;xnBBCog3mi7X6uEjh88opKYDxgMGsggMHZyCeTPX9qjHPEaKltnpqYc+jDt3SmWysICZhI2pN6du&#10;Sm3dj/ff8W5XEP9/AkgtD2YBi4IF5bExw+a8qalDgwEVugKLXe3JAzepHmp33HGHoDTB04JfKYbm&#10;A1sg0f4772Rgh61gNFZBCBsW5X3YROjDqaEOGwLputrYR5M7eS1QnuYPhT6wD+zfv1nPgeBRWY2g&#10;LvmkPPyWtOURpkVZtmPXrpHaC3S7Xdnt+fnW9139Xs89esMt/xfsOBYXZbuP2O0+/qK/RMW8enUj&#10;Ovzk7/n4Yx9x+T9+8JIjhw9zDhdZJCqhlgPZojP4NXWni+zP7OwsM2hmZmd9lSvQGkX+rCWheS4D&#10;BWfrILhLcLY+4GU9SHPUSWrGrZNYvRdLrcElgRKWlT6ECBcsTT1EUqBahpUaS05QS5KPWh2a6NbJ&#10;b44jQySDwCl+GRYTCMImRY3awocpjPaRSIfu0kQFr6TADfXL3EQpYyLNmvHGSXXEjvRPMHpumKzR&#10;1EwF5UDSUocoUsu1LZKWfKmSmSgJNLRSxoROKXJy6SVycpaaVZ8aXTOcvKRJsDx1PG1agi+D9pNp&#10;pkxSBUq84YMVuwADP6B2RSARqpcMcJYWbAxq4XdJlFI2QAM+wCnYLVZ8n2BuZWVFrhx64BiRCTUP&#10;1AQbi3FOj5gmPCMbENDG3w5xNvTlXt2cx92ridUA5h5MBySFjP2B5LQgxU4rDPknCPj9oNZg6Bkh&#10;va01lW2hLquIUAVnD8oBhwuzFhGM57kzpudvYzA7g8ep1ZbLrE5/1BkSqqUp2yC8Frxem4JXJbfO&#10;92lVzpVrrwGs33wV0FOczekOeVNuJqTwqUciFud54dFxlMxsCSl/GntDmSZIy4sEN+e4Y2Xe2AUS&#10;gFtjngVwy+ADi4csIB1WCzIOmJTQMCG6KPLoZKh5K0AXJiO1Tw1S/P073vb5f/9CT3uV5Hlw1dXX&#10;/NTPv+oBv/hH/+sdp3TrnohcZU9H3ZHArDzJsiHwMYnVxnSjOdtyfHu4PBoc609u70C94Nj4WJyp&#10;DFoTVXzQvF7D9aPAF1zpguytYjCgEDwEirAHuDuhLQ8DZQlqz4ZZkUJOTcM7rDat5GrKqmpYFsOi&#10;pMpLftC+DcVz24NcXzuHrUhqmKLkbyCABsORnRbsOhcFkVwqlqBTG5+pfS3slhc4cGcuemUm1wTE&#10;LYonE8se2HlLbjMWeygt+XKBokn7/DRAyc1tuWgSGzy3/FIEQDcst3Qqp7YHQYNl4Ng+fkHQjaSZ&#10;NUCdZTlDBwIMrcjkTpP0MLB+0406aqc9ylSJoeoa15HRxt17pAqoKHCQ6VRaI0ziAW1X6Kaktzf6&#10;KD3cN/3IFqCcDfLRepHCywpimChA42HdTAzzEKtwnWQtDidCvxOiwJObwiDNRpnX9OAgiGBy58SG&#10;k7NG+PEbv/LLP/z9zxU03PL9Cy9+9L994H0vfsmPPwRI/YALZ/8vvvCCt73n2oe8kmc87/v/6dp/&#10;/td/eu8rfvHVp/J5g2Vb7fYTHv2om2+9bWML4MLU1Jk2/TgTDhjk1/tHjr7spC4cJ1kIo0lym9Sb&#10;fr9nPRj/7/t6/8l4CqS+emwX+LIXv3DP7XecpVpqIr+o2ZyewbLW7dLBA+mAvR4H5eiRI4J31W0X&#10;D1cpQSbUCqOvomGOGlXIjHUotFGP7hyEnvRpRuBzHNOWbn7TJupuYTs9OTmhXn46013Nzc8LINh+&#10;7rlc29raWk9lDLIx+aTAaHLMgZqNyO1JdkawiwDoZz3lNsHT6A/Ytg0B10oPP+aC/zUcPfK6Tz8z&#10;ST3bvuSyxz3yvHP/+dLHPe5zo2nOI8u+NVotqDO1jSzRhstAQ7MjzaPpKzKWrTfbbVnh3XffTWqW&#10;ghOmVbO7MSzL3RdcgIQaRbfcSXbdAbKjDEg3knDqMwDWkxHTjCGksqJQ4S0RA5XrnIUHdPB96j0c&#10;ZfGNb5qCiczRYYfWWSE+ZsNlPzVVnn4QjDGHv/jMTETmWCffHQX3pGMtTRc3Jm4sh0q1I0TrYRgy&#10;lpKRjbmeR1gNqqEbmGk9cOaWU49LFTtg5bhJjlMQdPHjjm1Ma7/vouKiGI95T6PshiNSxWw8BZrX&#10;KXuNNEmZh0cpSJ17opheHlegb9Htb7NLT8fHp/GFMYarpRrqCAFa13JNQCMlUhQ8kKImeWmPZfEs&#10;SMjKU2e8sfOSfu38JxC6Yzk1E1uMbzd3m84b4FPLgknmWCEm0L3aE9D1+oM+oapOeghMHgguFLxI&#10;0QIF0yYtElWEXSebMtybyJ5SCrPzFFpQKW66/XgsDO9kAWB6K2snbN0KOWlepcZ5kKsq9NrWCRLH&#10;OFtvTLuktp47zMvDKPU5dWAy500qZKk9u3Datug6gesEpzLNKPtJ0tofHSx+UBPeVG7A1FztUPgB&#10;gddsLQWV0INMIAykrE1rVl67ZNgHaTv2A4JpwRPfvGPvM6962k/+5E/OzKHV/eYbb3z/+9/3h//j&#10;T175sp85LcBisLhO4zbwrgXkHCWaBAANoRZo+gJ5BX4J/nMDBY+u4wu6ifwsTrUkKx3N3JbvwI66&#10;BUdqgYA5fNxKqDS0EsNYaUucGyjpLJcQGuxwFpAYrnEsqFwLSxUl6m+jyuBQmxf9miRA4HaBzG14&#10;dDQ8Fx4X8A5xQttNHVa/7AZUjA7PbDgCtTw/dFyB3R3fF/C5lKTrRS7AeqR9EB6QeRW4WlYKFgc0&#10;BlMOitqDsBvNGwDoTqksvVykVmVX44BBX08k7OlstFRa+meSl/pCxsFCtHhmp0N5ATW3/EAbU1JL&#10;5LZLHx9Xxt8iCaT7DQAtqylRiui6qbQpoNF25C5hl4HRZqA9Wm6cdKoOoqocWsOhJTW4IGw3qBpT&#10;vu25Gt9j0z5dRx5uffLFbIR98IITIQEMRoqzBVIfOnL0Z19+j+3jFU+7enlx6Uxs6HR59l16yeNv&#10;+fJXXvFAH6Pdx8bl5f/3q6y/+suNkHFuZvr48eNnw1mgEuMBP0bjPJOY+JBttklFf/pzn5fBNCnl&#10;D3Od9Xh2u6Z+MLXT2ailFuA4NTPDWV1w0p6HCMAjR1qas6A+Xzn0ypp9LX8l5IrVVoOMIyEduv75&#10;sIzhFlsXKNq5JWCXT1wSoq5ma0M/4Puzc3Oko4i/PW1PFGwaKfknj/Fztm8/fPiw6tmnTX9VqFyy&#10;p41fcrmw0/GHvi/pTNxYP2wGA/kn+e7CbM91j959/EX9QQUlQpZ9/HNzO35sy+7tX73hlscIdpfj&#10;4JQHY0fWVlcFL1L4cf55bcf1DxxsC06daLc9DQ+XY5mcnFxeWhI42m5Wh48O88KxNHp96xZ3NOot&#10;rWAUZCV3HTxIGwRqNqQmkePtqHtlzShYwCIy5rC3Uxfq2jtszECTjCc04ZseJarqfEe9h9K0+Ay8&#10;ODzP0QpEXsv4KwDD1HygDt8MG6+kMlHDbAVYGHC2kGuzV5qPYywYRJeO0zfkpKQ66Z7p9IKcx2C8&#10;J32tqWyd+o9VIMF4MKrtp2dn87GCmWsG1tTrBG1kDCjR3bCVgDzJhVq3ptkuTdMI9CFZHg1p/ywP&#10;OZLBMEobjlS14hF5Uy3ALnySzXAmjkewlwZnljB4xTDQpptQzdHrbD/uAHFendiiaMEIf62xMN2I&#10;j40XsnFyNJFAPDXcnLOh9qCZ4ER7AqYWDgy20JKoVRZbQgUAA4CWmJQv7ZL0vBwLUbvgIwT6tNrM&#10;My/1IZuOkAsjH2NdAZGGht6xc9FY1JGWNuYetRW0MfnWS4VmhZyRMIUEv044zjsJx4Ef4NDBerLV&#10;1kqvITvDEePosYOTee/8jbO6JkOMLtgN9QnRvLwJTXNe9006geONnWd0+ruiCF4gDkC8UviyOblU&#10;jK4a5KteLTz18gEZZ1YLZVEbEcJUXxeqSqiNMbD+JMsv/vwrXv2a15ygHOVflxeP/+5rf/3Pfv93&#10;Hz6qXrsbkNqmI4en6i5Uiq4XeWEn8iK/SPL1u9b6x3pyHYy6w/lHbnYDz28F1upAD9yJJhs5tNSC&#10;+TzHl/+BvANtL9KeRSvtp4LIcb5aGnmYlXmqyYsJwDOE1LDtqJKhnSD4EFniGYK+KymY5Cfd8B25&#10;SqTwChwgaZpguJoXiCLVhZm01ENlUvWy7K4h/irrXU2TtSyVmrvlBHNhOB/5oWqJl0bhhJsM83y9&#10;yFZR9knN6Qjglk0v9XHhSRE/2URqo/zUwPvmgqetFjzocCUKyg1ht2fHWdlPipi/DzlG+PGVXumo&#10;KMgCq12Ww6wMYpsWkXmqOFlAc2ong8xfj70MmUE5EsaLOnEd/tyE0RDGuJ4Dz0FA50JGCQy661VB&#10;nWQvSF3+TwcF0x1LTKYov15BPFOktpzW4UoctgN3suEE0JlUyjyoCF7bE6UOyCr0fKb3njBh4XJ2&#10;LNu2bP7Y9debX8EHr33P7PycdRYv1zz72dd98lMPaDl3/MjhE+jhTZu3MJPcLHTl+++v/2+/9Ku/&#10;9h+TTH5yJcYpCD9gnCcHsqBtZg95nzl0An/bAss0M0/Auqx8oyn1qS8bzQrvz3HvrIPU8vvsrq4y&#10;eVvwIvv0Z2ZmYvUh1gc2qCcBYQK++Ugj5xRp39XS0hLnhQVB4lmoQXqCdQSBWeMJbvb8zW/aRG0o&#10;E7wjekKDbhzyue4pU7W6skIStNvtyp8rKysj9Q2QzfkKaokJ+CCXx7YAXHl90fnFjq3/dHz56YHv&#10;TnU+LpiPTnAX7FiXHVhaaXpuwpjGVhguLV+6af6DaXIhgY6831I3Pb/T+YFnf2tu+pP/9slfes6V&#10;73GV8C4u2/ylPT/y9T2AGtu3eU99wlu/te/lndbyloV38ug+dePLl5b977/mI1H4DUVjmz/0qRet&#10;dNWfq9lkH2Q+HNL3jRCq1lJrbRBgut/jWLGRkUCZ2uian1Y9OibEtdJItF8zV0ZQqh1Bz7GmGFKx&#10;ytD1WD095AxSfsp6ZqhWehheZQEJ0OvYC4V0MkZTarwdqFleQ5n7RP06ZMcoBAdLp2ISYvFY+cjO&#10;5KTRFhdjH+tC7fxkEMhSDzUxh8pUX/UVkEGPhQHlKYTSkSvFqQ9dPg6lPADLWCRwIBYgaJfshyM4&#10;rv001Lqh2Wh6lODnGblb5Bs2feo6NMI91az72sqDdDJ2Szv/AK+DkLqdjfCRyI99k944fdOgZ17Y&#10;BIWEjzwKkrXG3YKAEtHZLqKz4fGiiYZcFa36tJ3MYS6j1p85ExbZAsggEsZ3C6KiPoS6F1KwanST&#10;hwIqfI+Q1AidEeUzGLDMYNnAQzMHYkzuaIZIex+qL5hlSP7eU9sW0OdlfSqNjSMhMoTpkOa7TGgX&#10;WE8vPLLaFCxRcE/1Ns+C2bpRepAUp1MHzQSNaSCtYGiBgn2w60HAlAKI0pK22XX3ZAVbuLzMGW+J&#10;MUxSXgx0/2CxQfK+p3OXRO35vc2A77t85LNfuL9/mp1fOF3CUHa8yZ+eb7shsrM93/EjrzGFgHGB&#10;sfFaFq+NLDnRPrS/OFqFehD1Cs4LveHKENkuAVC4gLZsKMMu/9vQVUPMUNnDFGYgSZ4O5X5uFWme&#10;9gTwJllaaLuelfSrBJElMMULXdt3rTXEvlhtX9YB/bSg6sCpXC2WXQR3g/4uXcQcokdQ64DVDBpr&#10;pNUiJTAvLDkUZ86PylqaWDUnAcfzyh0VXifwZopwJssW0ziwnaQol0bpapYeS+KpMLg8nPItm/6A&#10;JbIPranQaUzYjY7rN52g5Zd5Mepmw64z7Fe9GNAZRiXyEyukDIA/CLPN5Z3+yE5TS36RRSblcRWE&#10;UI2nvXzoDKXk8AK3UDhb6USW33CrwBs7DOplWoDRlxugjJ5gazkvbFWs7dXB98PQ28LlZA3BXVhT&#10;k3bQlEGGzNpmS2jgIIinYEuizee1eo8U6SDN4yxdT6z7KD/OEoT6lv/9d5c87nF3PQ+T9T/74he+&#10;/7qPvumP/+BshtQCBwX5ffz66x9+FOLVz33eTbfc8s1v7/34dR98wYt+7Ezs7QnhKadr+emf/qlT&#10;Fz1/x0Wwr7GRFpgueHrf/v0bTalPfWH1IqfjIbdLfhcgtUANeRCGinrZWEYAnWjXFyb6la8q1LuA&#10;nWrHjx1jKop8cVbjuOWJKFBseXl5fmGhPxhMT08va7bL+toaJ4t1sjXduWsX0hn1qSZQmAzQ1PT0&#10;/jvv3LV7N4HyxMSEwGgShHDK01a5WlGg/s2B8l4C+uVjAtf6vd7sjP2kx/5Fkl78uZuf+LQnwWac&#10;exKPRlsXDshfv3rrkqxBjlH2R+45h49PbZq3tmx2jxw9SqK90Ll+OSK6Sl/z5I98Y+9zji9Pbd/a&#10;v2DHW7/n4n+69ZsvFCDSbM7Lv+4+99+OL1/6oU+9astm/7EXvOd7L4UA/1t3PmfPt570iAuqx130&#10;zqc+cc/Hv/Ck+fl5gciLSqKzhU6AS39DqGapCYW8/+LogoDuByAvld3EjqmwAdOEAn3GOYjqXtxi&#10;2I0M2crycqbJLwJAuP9161VRDDRykndaKfWqsZWebE7GmUgFFHKSyMoFkrQU0CS6q3RuCbX/jEoe&#10;T33B6wY46BCKXGlmNqvJpuVKEqRMZbnsIUsvtmDKGS80C5PqIPhmKNOJaRCGnzPe7/4XoisZgGar&#10;yfA8Ew0dqlEAsvQct5YP6cQstRMsnNgm2NNOXMx6616RuWSqOTUY6ClCaGdO+A4mW3Ua+IpVh8uQ&#10;tCbYNTCUdCkpTFLRtJeRk0hq0xp34BGActxMNgqrIFo7E1zCCEVTFYnqIJtxKsHc7JJ0taEVpLJ6&#10;OwAuw2Ox/k8OCsp+z+cIyE2N7s50L0EEIycrVFxOvjwbt41yVM07hNek2/lOzfczk0hHiSogI3ch&#10;Iy5A3xQ2LBvgk6PWKGhmjRpkjusIHq0weQGw15Dik3AsMapHz/NpDk2RCSUfaDx1UVewEOVVhymd&#10;ppro6ThATK+eJ8b/m+NPfppnR14Y6xtmofPAjcSf0w5VdbawgEm/LBJVDiBnpHIDy5OKqeHDIiYS&#10;MOtFtt3a1Bku98usbE42/JbHtBv0IKqkP1WPar8dBA0fdVACRzwZqrAd+gg0cWh5gUjtqpIPJ+vx&#10;YGk0WtMET4i4rHhoDTPgaVnzCBbe5SBHwkvDcxuu03DsKKw8ZWfhcGdbYQaDi7y0moXcrsA9o4bU&#10;i1hWEcsv0hJo7kaO0y8y5Ywb6jYNazhlYPHhlg+8mpZeXJbreSpv7o9Hq5W1ybbWRkWn6SoThIZF&#10;uXDaC+709lZrYaIx3RDIG6+OBsd7YXvYGuTtNXvUc/pxNcqhYUlzJMioMV2dxRiCYkeDo13aUSq/&#10;uspahkd10Mh9+Qff9uXiCmR35dclvyqpXVwIpuW40jwZpqPVWPBxnkjRolVK5GqUizp1VBpLntnU&#10;6sD9z7M6m6Ab6R8rwIvL1R75fkP16/IzTG0WQrhFaVeibAgzBnF+Akt99rQnSvX45a9+9e/e+tfb&#10;zzlH4MENN/z7hRc/+kxs6DWvfBno2F27Hv7Mz8UXXXTLl7/SfvvfvuTeSaUnaCRI5Z5M/7B5yxvf&#10;/Jf//fX/7dZbb3vBi87UCLdOmuTwoBaTTXPFlU9/mKvasWOHgdTymhz5Q8DEJwhsLnvKPf3Zf/b7&#10;v7tvHzZx+NjiWQep69Y22xb0zH5B5v8JVpubnyd/ybiWZSWkBXfyOQcvC+Vc5a933323wGVZjSBI&#10;udXOzM0tbNrEnDxYiWXZ9OzssN8X8Ic4GM8TaHmk32fK2sLmzVu2bj1+/Dj5Zoiz1ddCwDqnmC31&#10;MOaMsIB1QIEg6Ha7hUJGKQeuueLd8pmPfv6Za+tDMuPbzz1Xno4TSHnE/aWjym+SuOCGNS9i545t&#10;o6TnagChemZ5ygXin76852lf+mo80Sn3HfAmWj+2ee4fLtzduu0bq6vdNaV1p6//1I61tbU793md&#10;xhW7d/zLN/f+2C1fn0Dq+KK3a9tlU52PH7p7KzjRZlNuJYJWIR2ZmKAk416Egj6hjx05AqGLqk75&#10;YWps5B2S05g9D4Le+jqbKalIJpecqx9IovIVOV5LZ+0FrYJoUWq51HmGaNxzSTcVxFhqOo8gHRn2&#10;TqeTKVivtKHQUWUO9c0QLagzg4wb1NKKFH2FRwypodMLaVQ1vypktVS4smVNvSYQ0Kjdcq419j5D&#10;DojiSzkKGAWOJbn3K/zQaXjVwEB/Urt5VCXNGbTrzGbdRVF1HUCjaSaYD9cMF+LyOI6N2kHgOH3f&#10;jKceY1PkZFGWTS6ZXnjEsmykMwoQKiVI/VJxRFmLwZF1EqHWIfT6IIrlDAnFGPKnliUOoh91kVoX&#10;fh0MTFHvbbCGzj1eInJo9FpRU5ocPgh6GIVKOzFKKf6JQ0TgzohyDGaSU9hgSGLD/pr9JHbkT4Yg&#10;1UifOV9hsKlhqWvraAvY1y1rMQkLdRbJ9c9ZWz958ym0hYDlDbs5DT3PpB7KMzg7QfK+DjYKYEVi&#10;B1pOYL4nEsQchAGvCpYNdWSPTh3ImwTHpp+SQ0dbd2PhV+g1jyAeteRjCWGcufnFU0TVX/j0J178&#10;kh8/QT86yE6bAV8WC3SDfYTj2V6gDGgBHzdndRh0Amij28HM7pnWfKt/tBdNQQ9RDHNBxnpHdYpc&#10;s4vkwkmKIs6pLkhHapzHORFIF5CMbcF/vhDwHXeTpFfmI+gTcljQAEbLaiYCtxVZ/ZG1kqgSSS9E&#10;wdmBtsWqq58iSBduzeEEqN08qUZ9a3WIiMaG3FsKawSoSNUYLOlyB22H62m+1nPDBGuIcw2fQXKj&#10;evMV+VKazPhhGzZztsD3x3cmZwXpepBSWKVsS/C0M7OjPbGl097SCSdDgczD430v8jvbOul6bLtD&#10;wd1yaQcDdyXOB3kZQ6gsB1dq86IL75EKziRNKQ8CW245/fWqk9rNtgxJHk2qY6NcfK3QbwbyAkKr&#10;NKONndwOYTADmbtlw/XOkpuvFDM6lWTRtVCQt5Y4VuAhp33tqFxsVRojBR1TEFnB/52wrsgxlVcb&#10;qVRQWtvawnlv3cfZ0574zr/+y9WV5Z/4uZ+/r5P06V2e8exnA8HPzT/8VV3+vd973Sc/dd3HPv6C&#10;F734/sQPg/7gFN3cHv3oR/3T+/71u3sWNtpunGQ5cOCAwN/TssUX/MiLZG1XP/d58rrdag1GUAq3&#10;2q1TX4OxTDHvzG/atHHq4ElP/t7dF14I1PfJT591kHptHfppSG/1AXb40KFzzz1XgMPi4mJ59Kgg&#10;Y33+pYhumZuj0iDT2WoiEhfpEsBjx48dE7y7srIiv3OB5lDKxrHgb/m8YEE6hzCBr9QgEgFe2+bm&#10;IBudmDiwf79AT8HQhw4dEpDNR7hgGkHtmaoXqGmESbbC+kk1wJZHtXzymiu+6LlHP3vzKw8eXJfN&#10;CZ6pJ5rVvzbT3nwcXVnKJlzN4q6qLoHDlDKmE80mjeHUpQuf/9ZeSFnYYri0Em2es/p9xnbgFCx1&#10;L5uZnZVn+NHDh9f7LaWoO2D3FXqmORqnmmPnEwGvufrcCeSdVcOQeyQ3ap9XKrYjV2em0QWbyj8F&#10;+hSvdQWDgaNaap4mdhDKagPllT2Fd9TZgAD2fajeddNAq8oc9wWRq0sDkLeGgdP6w4RC+yoYhcYm&#10;DBEZoyDGUS4ZISPKL8pwse9Nvi6jLfupgM8l2UzA0VF6m4hZlYXKD2o3G7XazCGP1U+NmmwgUf8B&#10;QukAjjyXkXvgPnUSn7Em8ic1FRoPlFIvK58X1IWsOyTA1eoFAj5HC8namg2lDNbGQG++2VvvkbOk&#10;HiPVhcy0KYdM7AhbJLkD9jg7k3w2oRiz7ut4cKXDea7TcS4PDTSyDWCrTsYZK4UE31COwrqIW0S2&#10;uWoYZHyVusrhT4JAiYqWzOC2+1B9yHNX8DeLUlYaxk+aGzK54tSrGL9C4wHC6ogflnMtP2g5y/wY&#10;ETmrAoTL6HbZJ8BOKUP9CqqAbyDGOzPKEFPYG/cYaxwSXsdCbYhCZKFCfI9JCR18tcQBFpSzbyYK&#10;4lFM25CiLEzy/EZvFnMHI5jmtScwmmGflL/7Y2UUYTTLoVO/tf7ma1/78p94yev/6E/P0MMybNq5&#10;C0jtheiHU0UHiGpw9r0sn8q9pgDrCHHWTc/RNMRsmMqfoFR9t8hTufiChq9+HbmAQseHjx6cfzwn&#10;h+K4BDpUcbn8NV5P01EOH+nCSmKY5TEHseE6kSfbtfwUeolQMK3NtrpxG6c6dwg+VkkxcgIF+sl6&#10;5N5cqAGIzq0he4UQsYe0JgGk1aTvL6eJ/NVDmyPsRAby04dlXyWF8kqarqMhIAsdZ3sYTQbh5lDu&#10;0La26AGCNzpWezYKWgEM3T3bb/hS+6OYdG1P2V+BraPVgR9ZbUeOxV1LMYmTI32mcDUgPakEuyPa&#10;sPDdhu/KZd1DJe9apSMovkjlkxAEImPHcwIpLEKvzHwBytrlmQXtXDMcC82gcehsWGY4TEHG8AVJ&#10;Sg9/hfOTNdImSFhZY4SLDK6Ote+Khy+qhQpEOGWmgpOi5qrPWpb6gosu+h9/+Af/72/+znOeedUP&#10;/MAPnorXzUNbHoLd9UnA3Iue/33v/cC/feEzn3rG877/4eqYz7/gzBlUn2Lm+QO67N3zyVbrtOyY&#10;HKwJZHn04x9PQC9D8bCqpnufiyuedjVfvOENv3fWQWrKAORxuLS4KJj4ERddBHPlXo+eHgcPHhT4&#10;ONnpzM/PC8gGk72yIthLzhPjOQQpTk1Pz2hQojO2kuDz1ciyjw+H52zfzpxCWCzDF3ZEuUihWJy5&#10;GHDM0ECQWPNi4jE0TBSfsQkPCNKyjhw+jLnpRuOyxy9OT35iOLpCUPr55yWuJw9QiKc7rUGnHR68&#10;q6c9O9bRo0flcpFqYXJqag3aD9aaQ0H+sqrd558v6+8Jagb/7RIFyu4xkr3ZBK88OTnxqMkL2g1g&#10;8V6/BmSyk40G7m6qYYBVnDonVMSI8ufc3Bxhh9w06SKyETWC3ZTHvOd11PmO+IAYhVUBULV+Ut6R&#10;6oJmeVI6d7vYDcaSyyiVCu9IDBOiMUVcCg/B/UivjCI5x02FwqFO6Htj7p/WIiCh5evyPFLDYPwV&#10;ONVm6HqpTX2CV+SfkPeufL98K1U9Nxw8lN3UpneNUh8O5cE3UjDkjjvYoPFQPwcGzssOSIVGBEPg&#10;aPoX75el1hxAyDk0L9qqW+2LbASYJbuIomJUE43o7C8qBuwJIOC8Skk7gbJKi1SF7CFJ5VpjEIwj&#10;bKBPSY1um/MbDB43BnmkoscTPLWNIcEZhcv0mCNRyrNT2zWOAwipfzBpgsSsPH01R1vWJht1zouC&#10;P/mZMGaScSS0pLABijQehdy8ZgRyW/Tvowe2Aabc4Rrm6sCayo2TTixaqDbheohryVgzPJXaD+4Y&#10;LVx4CJEfGYtu0Orj2oCJNjiF6sthYnGqMTHJPSGLzJqEm7PGRuDUoHNI+XWcBbseXoH4mNRyNHZO&#10;6oHA51dwqVTqRYiehIqzE2TTWZkEOs3CxgxqtHhQ3CuWMcYgv45XdE41PXHX7vPPHGRpzgbZCOgt&#10;iBBe7YaYmxJU54eeek0UwHY+wJzfDvNRViSglMNOmA1zFQ8gQxsuIYzdrio5H7IeNdez8jhN1a8N&#10;SiI1otZ5IHDbeV57d0glCmmEakhy1Bowv5OBjhxbRRByY7TClh00bXKriixh+4Y1ZHJ2AJTtksmI&#10;UIAI3m7IJVFYcLtz3fUsPRKP5MVCEOaqeJbdXMnSPmhowbu2zm1VjSLfHjWntNLSmTYAdwHK0aQM&#10;i5/F+dK3V5f3Lk9u68B/Q0CqjBMEyiUJ43QIRUrk2hM+gsrlqkX/tIqWIUfBYVVxXiyOUuQ74n5u&#10;Q+6NISqdwB6txW6cNyYbrueEE0EpOHuAmBj5JYQTpXqE51LtBO1AbvfQv/jy0/P8RqW1TaEDi8vN&#10;SaVihL0H6iJY7LnhRBR25P+wMRu5jaDUeTkQMbiN5YTO1YlJL9UJTtXfxUVwz7Vw+UDay7ve9a7X&#10;/OqvX/WUy6/90Eess3t5yc+8fN++/TfdeOP9Qerb9uw5RUL3jBpUb4ybOZk4RLn2/4Dcme+4GAsR&#10;8+LBlQ1qfnDmljPjSx2GgqUo2Dh8+DAdPAT9DNWpuqnShW/ffvv2HTvIH9saESLASJC0LFRr7Ny5&#10;89ixY+honJhYX1sTGC2wSe5tArXlrwubN3dXV1sTE4Bf2rvWV9O9kO10aiEi4IZAZOu2bZScLi8t&#10;bdq8WaCkbFfeP3b0qKBSWY/AYgHW8mxbWVmZmz6qcvAvXPnEe/UDPfMpf766ds3xxccsrWyam4YD&#10;xNpavmXrVkHVsqqpSeDd48t4Xu7ctUs2PTc/XwfFOcfJq9GrW1Bjr4/HZ683WO7etTCLm1qrGcpw&#10;ybhNLixE0RJvc9SLI4lGQbkMoxQeLDnkRaTHONI4vXsIhaKUp3ckaE/5QkKcmih15S4NT6ykhO1S&#10;nWqu3h1khXOFRMlY1wvBrrJ6tRJ0jLYdxSWyXboCN1WcTa89OenMYUGAGrO1gwC7qmKGRGOi5XDa&#10;nY6cm1gtz+j7YZhFpjwSE2eqZPBVDs4B6WVZQxsTZR+y0cjSmXQK9PG+WhCGClWxX/qzP7kvdRIn&#10;w9FQIBQqwDBgHcidoYqgTo+zgdsqu/ICrxaLO/CcJtSGCNtRIaNGnzDe3G7Y9NEjl0zkt5GbJKKi&#10;2IPBIkRj7I2jBwXLBiMdJsImtUzi03hUEzua0B9uhV8xITJGkcW2yMAKmJpupBHIgmm2HOiWHFaw&#10;shKMj2pX4mFMCMgjIhnPNRuytkC52KQowmghDClrdDv8V0Oi107nquIg4iQqJUIFUi8r2V+GU9Jf&#10;hYdfO2mU9ZhQLW2c+7jpjUILnlly1aT5rXHcjLFGoSAnGSXNBuT1DCevhTrqMO35npzfMighudZm&#10;U/6+OCy8UMnKs4pgpg/HjSS92UkeIFH+Kc6t/87v/d5vvva18oImeqedUWtMyq0DINgVtBaimqFL&#10;sYA2eEjL5SQYOi0YzpLH0N0qpsQI5mrooZC60pEVgIjCEjJrx1bxLsynk0FG52k/cqOJcGDF5VKZ&#10;Z5avDdU2JAl4DbOdxE7yylWaWaBnq2EF8rNqAk+jrzFB5ovj2ZBooDuPjjUof1L13CDhbancIlLX&#10;CkQt4hvQZx9LE+WMoRJJLTTvlVrXyMoEQHbzLEjiwioHuS+weDrwZeuuh6hFwbt5UvUXi+FqUcRF&#10;OAmBeDrIwnZQoX2wlP1hPScgWgr9Qe7GhQBtjImrxtWQrCjdbqu0ess0rDUF9MP5ruXKOEuNkfbR&#10;l2/pHCwiGX23DOTu5jGW0sW8gS1/dQPVZZdw3i45yIUWKg5bIiub29WcGhltPbOIgnfBqbvJyjBe&#10;TxiKXqh9of647n1NVNapQOp/effbb/vKl8/ZsfNnfvGX+U53Zemdf/Vn6921n3jlq3ZecNHpVVQ/&#10;9wd+aN++fYePHf/mHXvPBIb54LXvofDDkJcPc3nSZZeZmEYBo4Pe+gkNi6dO6O7YsvlMG1SffKkt&#10;OB4I1p+Qbni6FtloWzthHiygl28dO3Jk8dix72j08YVPf2J5aVH5zcFZB6kFOEIhoIYbgplCVccK&#10;ch1ql6E8Y1ZXV+c3bYrVwIGpH/JLFpRcKF0Hts9x7jp4UJCu0ZIKhkPuoNJ1dPmYOffcI4cPLyws&#10;HDx4UP4UmA4gkiSTnQ61IoayWl9flzUjzTuKICaZmZGVDJTOzBVWMtNRra/sbx985MTyzjTTADBX&#10;wIR77pYvNBvfuH3/zx05DgnE6jraCC66YOquwx6T1WWLs1NfGCWPPHZ0WZ7r8MSIY9kHMM2NRq6l&#10;f6zz6Ux2CHwgienpzup6Wugs2yhOw3BCSgIB/evrI2ur1W43XafXajaV3awMA003bmSqq8iYsTgb&#10;lQyRUvscKD65E0TlNWqFtGZP0nQQHsaKAzjCNEUpFQ1rdqBNUQ3kobJOJZjJOwLNlGWkPr6x+nz3&#10;ej0YAgrc1/DCOsGE1J3GiUfqwUdvO+LmStXScp2YqXp3LJLONLLRU91wNg6XkQ9MTE76HhNYahtm&#10;gX+pSvY5e54rivEVC8qFJwd48ll1Bg2OEmijiyEsmYG3YF9bS5xrzYx2xcmblHfLM0bQJ/vbSFXK&#10;Y0ue57jsNYmTOS8U8tKyTS54GSJqKoxfNdfPwokgmIQlgSbRsGl5JJVLOQf/lTjPGD+foKI2VtDE&#10;/YyPYYUZhREbKFUmlHLTxOtMVCGbS7RH4pYsMhURplTj2kgnM6uF8hi65hHIEmoTNRJiksInb82P&#10;GZKe1Th9DK1xwyuDLTlc/FeiT75D6TlxM4XmRvtR58kreuZY4XJVaFv7e4ybYjm2Jh+HFY41BhYM&#10;Z6nneTQ1M7Eg+ZDXRNLGrcWMG0G2iY5fW1tj4cQhJbDmyBgJim2dEkt9079//t9vvLl37/nZ0wip&#10;Yevh56ri9fzI86Dc4LSJpS11UCYAOAKBgZ1FJrn8P0ozgdcpvPMwiaf5L34rQBCMayO9XJB3mqf9&#10;dLSWyhrUq1sAd1VkVdIrpHrNCksThqp2CPFukuuoqn0i3PzqeQlImf2GmjGDNxaYaHsN14M0Ajpo&#10;/Fbkx1GoDQsEJqW2OGoZZtce1aCwgfmtBGoiS+1IAKYF02YQQdgTtjWjpbM8AJbjpO/mU0WgETO+&#10;H9g5/JuLpcPWMC3ljOZpdu621uTWyaSf5oMMMZMxvCS9EJSzql2swLUDzW60dOuWGmzjWNRmuxO4&#10;UwtONOFlIxmisjndEEiNa2G+iiYbfgPqGj0wjD8qHNvKQ4QvWpwtlVIhLdgeXcIvpVBFCiLQkYqY&#10;w/gviKxwsmrM+OFkJGuL10YFDFAz23XWDnRlXPwWcHY6SPJhKjVPntzLRA9TDg8Eqd/wq6/+0Ic/&#10;8rznPOvd73rXnlu/xlyhFz33mZsX5rds3fIDz3nW+z/8kdOCqslPv+Vt7+gNhtc89clvfevfnC7I&#10;e8Lyseuvt7Q98XSt/7wLINigm56AUcHED9kDpNVonKJC48EuGxMcT4OM5MGkGz6o5bd+6/XHjhx5&#10;sN86d+uWm268cdfOnfd3a2V7olxaZx2kpgUeH8N85q11uzTi4KQ2eWgYS6mTdKUaADxpimLTpk3H&#10;jx+XRxEzGvggFzwd6TsI8DMPqm5X1iOPWMHTiXJLhXJCtNoYR8d5s/PzIA5Vqks5NQJThnCTnVSb&#10;NkufiDntyfL8lq/C7cH1WrJvrmLHH/+hrVbjGzd+GYYYM7OdvQeSKy6xHv/ILx4+dvnWbdsEOp+z&#10;pdcIv3HHvpfKUXe73bn5eW8s57XgpUCw61KsrJYjOGfHji0vLyWz0x3VMMUHD67Oq6d1ndHdgxRY&#10;BmRpaYmQulTsI3s+MzdXKHtH08CNU8ZkqUnF0VQYvngCtvr9TqdTwcgi4OR1pbick/gRuvFikMHq&#10;UBGgnc6iQsPRU1M7SKj6XNNMPHDtiqJYxhBYECEZK185EZZ6IAowki+ilU0/T/tnNpVSqONrHo08&#10;M8mLy64OVQk9Uo88YwcRIeoPxoXQ6iipWajBORMTQflIpdHtEpAxI/3k7YnUPyBmPId4gEAZGMtG&#10;Wh5E1ZU6Q5OHHtueEEoiSCXNKr/ieGIlRd4f9Ilxpbah7568lj0RqFqMF6MKIJHJQyNpajjLoV6f&#10;JJX52hq7Q9C7w9g281skgDlQxNyxZrbzjPDHaJIXaY3MbfFfWQwQ33PN6biSMewpQTxxLUUs5mM0&#10;auQKTY9mbdpY3BOVwtcUjfAuYcQhjFnhgJCfplSD/XzYoppv0AAkMNcw4wkVMfM1WXAWmeTOeb6M&#10;uTWHmrNG/KRpXmTBYNTeBvvSt5t57NBsJHFtFVyVZqMGjhsunBiaLYl08eO/wnJRoTzbCayx4+TG&#10;wvgky//3j+/9qzf/2ZmTkIaTTS/IPLX4EFQN0a2rDmuWmkSmdVq1Zs1rGgutygVmY2ZKsLOWZ1Ia&#10;o1URCpmwEYD9zNGJmA4zBcogmIsU/YjVYpULqs4R6RKrU5FgSJDHBTbT9OyysOWSDT25mdiwg1cn&#10;Oy+s0HPrgXCGsYejaDK1lC7Azrpqri7bzTW3O5H7f1HI7abtBZOelGoQbzfk6SNlp1M7WytHbG3x&#10;g21R5FtOXOQ9xGIh7Vter2euzlZJmWELXG62rWTVhsffhLft0u3hdGt4dL27v+tGnuBgN3T7x0ej&#10;1ZyGzqoMQxkSOq5Xk9PjjNjKajXtxpQPhrtCgaEKDUwOBO0wmpbVAR2jgxK54ohUFOwbQFkHgVom&#10;lcwopXhDjjMdpukwL9XlKBva8pDBVIBXhW27Mem351vBRCi1x9qh7nApCVpuYzrqbJ8SBJ+sJYOl&#10;fpHk6SBL+nKHLU9UfjzQFMp7//l9BM2/uLL0tCd+zx9Z1pdv/Jy8/64PqCTj53/6X//x3a9+7e8+&#10;/Ovzf/7xH3z91lt/7Vf+nzP3E+By2uPKBUAvTE3RTU/w9G179shD+a1/8T9/6dd+g4Tuk570xFNl&#10;qXfsOHDgwBk68FPUScux7Pv2Hd8tplzG8KEVJDffetsJadNmMdYuN5yFUS8CNY4fOybPjKXFxUCn&#10;/gt16hAQFiqMk7vJ6upqUyfrI33CaVoyuCvB00QhAii2n3vuoUOHBJB1JidrG1rNguEDTB6KzFCU&#10;i2BmZuZTn/jEjl270tXVvgY0IolNMFAY0uQOyEBTuMlqU9jApyae/epem2tjn3weeSIzM4G+qea7&#10;eIrIhijkEFx4x4GXXrDj73/w2b19d12++5zli3a/P8s333Lr/NR0RHAADDocGk9oKng6Wkj01Yob&#10;k0qzU3fuP2SCiClWUbevTGUejfWBPVTekSSBrYizoa4dqhVpOoqVTyBiTSwiigQSkK7bHLObns7d&#10;J9r3RsRmouOM3LNQGtvExCSag03cUdONgsKbzVjKGwXTDT2nCH/RYBcYcahBIdlogK3RiHMRtSx7&#10;MOAhsCWR5h40N7TULIL6bFoBAhkre10oeCETibxGZbsBmwgNlc1CDbNh2jIdd8WdXE5t/BbQOobn&#10;a9UfAsmRnqwv6SyjTzNGu4Kslt2KJtZExtRT3T0NkklUr/fWScHSsYRBgORNicvZaEiGNYSBMkQ4&#10;hbJznI2p3aPHXs7GJcNULzx9vAaI+AmsmXVijT03iEeJ4E0bn0moobqXUJJY02hFSGbLV6RWJGo0&#10;jnvG+I+GfUbywR0j202WnVoIo/3ghgwo52eMkwlrCfnt8B1eMLSXNukthu3mHJTRQ/MD3DeT0Uhk&#10;TNWKOeO09jPdmaHmgLIMQL9jgVvC2voa+W/Pr6XYleZUyx1tNBwFYWA06ya7ka2i7GHg0HE2g7ca&#10;YxTIAaG46wEv0Y3L5U98wurK8pl7VvmRV+Wl4Da/CfRm1+gPXQQlvCZwbTraUyp7rV0C417DUZYN&#10;BZcCT/vNwPNdhrzICEEQ3A5h0AY35VL5VOhGgKoRWlJHD6oqu5Kr31FaOsBVJ1C7hNt0iW2GEDZY&#10;ZW6XnLVKLE+uJkHFsZOr+AQnB43CLHisFNYj8ldL7n3youV5ge0MBNujGRF3uUJDFT3VXMgObHL9&#10;3Y2mfEy2mJRgqQvNR+z4wVwYrOdFNyncrtuZtMKWNYeaoZrZoZXwMMlG0L7gd9Hwm9MNqR8EUiep&#10;NUSbr87S2FqWWHSCxh+ejR2LGrYLJTRI6CKtRmtx2Ika7SCaQrAOMhdHGoIjKxFI7TkaaVniNpPk&#10;mdz7h2mRIREnz4p0IJhYxkGLt5GVqIo6aFgCqQWyCxyX6y7TWghZiW5lryc7z5sFCyMHlhZBK5Rz&#10;l42yNL6XgYxOwZwIqT95XW06MTUzc8llT9lIQg8GYI4++7HrL3l8DU2uuPLp//wP/3B66MnT2pj7&#10;wWvfs7EX7XQlJt7f8rznPOtDH/7IC44eEZCz5859gqc/fdMXn/SZT8n49OP41JvtaHlx2ndvYwbK&#10;Ay5zM9ODkwokGHD40OTOZ2ghNpORf+5VT/9PpqUOIKX2KbRAosH6OiEpLJ/7/ZYmda8sLydjteha&#10;t9vRvrepqSn5vMBoTpB965vf3HXeeUcOH27o01ow4szsrHxlbW2t3W4LNpV1rvd6i4uLBw8cQDKI&#10;hufB3G00EjC6sHmzrFBWzr5Awffyz+HERBSG8wsLAvoFnSO0XJ/odHTuKvNNtcmmTZtWV1ZkP1fW&#10;t5TlVbLmc3fs2Pvtbwukvn4lTJ/ys+dtv+GRu1HLLq48/0OfmF9cPCqbA7e6vJxBrhowOXxlbWtV&#10;Xb19xw5HfZdhHlV6q2vXdJFukC4u9ReXrxqgYSalScXxJWdh9irXa8bx6tLS0jnnnLPWF4R0NTk8&#10;R+fWz9u9W57ZMrDMhjQjbzuAlU2d5a+NFwQutNuyoWJM7wnSyVTRQa9cgiSGihuaE1EsY3sNMiqV&#10;othyzMnxnBINhOMEbH/sXGY4SJpbs8bgekL6iyneLZRclNqjpUGSqUJOAeilxl7yUUSZCjftaN0V&#10;aNgedzLUgg1EeKcjEN9TfEPXc6M8Plntp7CmDktXHTA1HoRrRqZMNpGqWTmozkRnFI+o6+XHiJVp&#10;5gCk6MBxukoqFy2a9cLagBM4BKMErASaAseV7CsbzYbREBsPZsJ9Y99BWMwvEiZSR0EkZ6QLdLgj&#10;M0qUaUhc0xbJVXHH6gtM0SGxO/lyQ6tnY5Mc+ZPBJXKxEQ1TPsR9k00PdTFSfg4j18MRYB1S90rq&#10;aHM3zMHKXYIFGxl02hSSJ+aYsPeUm+Pa+HnjP83rkJNFvGn46ptpFCl1oPrYQpu7x2xL6Hby2olP&#10;XlPRvtG1Q+lbl5fQCWXGSG1nzIHz3kJ/G4J7YwTJESOOz07NCO97Ln3C6377dz/z2c9uP+ecM8Go&#10;QR6dZITCuEWEchVqOSfI1wMyLTPok4GtkcmXFwLshmg6LDRGm3g6nIj8ho8UEq+2TvfSwtX08lF3&#10;lNo5Sk/B0xnUGPjJVNAoy+2xACVckoSQrYWlvQYxRdkJvbnIb7ftoAU1hdR66dDOUynj7Wiy8iLw&#10;5Q6SSitEBlZ47VoCwT2psz3cbaq0iPtZ3suLgdyTtAEvtirmt9SG85Y96/uhanecsQqHWbJynXVT&#10;EMVSLwYjJ/CdVlBFHSto+FEnXDu4VioHn8XQiFv9eNSNh8tZPBI8XQ7ltuk4DWQ6IkNRkx0d1T/D&#10;pEQuo3hQrR+OpfzIRiXZgDJTLU2muYs27jvoNvJUx61iGMJoOU1s6oBroWD9UG3RM8tr2K3ZUIqJ&#10;9qAYrRag1bU9BGvSMJ2g6ecd6HMaU1G8nvAMMrLH90K/mdhWem+S+jtoqf/8j/+QLy699FKB1AZP&#10;/8YvvvKZVz9VXqx31zpSfNSwe7Y/6D/MK7Pl+4Mse80rX/Y3b3/XiULTh2oi+bHrr9+2ZfPGhPMz&#10;ughoPt79xw9c+15B0vJX/rl/794Ha9tsLC9O72IyUE6P+lfjMr4r/Yv3O/47dx68+9DxbvfRj33s&#10;fzJILc8MMpGcgpcHUkuTqJvttgBWuWutarYiNMdSZg8GcrcSfPyIiy46evToULW5ApTlmTo1PX30&#10;yBH511hBj6xkVUXSlA20NVgEemV1sltZWpIn06bNm11t20Kudb8vcE1QqWw0GTcwyb7JF+/cu5d9&#10;deuKzgWOywt5ym475xzBTbAijiKB14LO5+fn/+36XtTcPTsLF2eKOwXhffUbnU989olR9FQ8+9NU&#10;Homzc3PHjh6VHRDkffjwYXxYHQOu/5SAwMf4vnf08GF5RwqAPf45t3/7scePoTkyK4J/+fD5sv8z&#10;M23OSu/dnx88/JiqWhuoG4YMwue/CPcnwYoNLUV2n3++HKlsQg5nAgLlfAOjUNXTAuMqljBURn7Y&#10;78txUXtD8fpwnL/IrkQpgwQnNTX0MVIDO/pJW4pOXI3mkVIhVesPXwuGVD8DUrOqZMSgqHZdQmFf&#10;aVKqUID2PK+pee8GiLsagS7HuLBpUy1U0AqEUmOCeLlmQvVarjRbMRXQ7Ps8lbiuxsIGWgQiXnFs&#10;CbJRUHvyC5X2ySwkTOCf0RjUGZxjrTPRHjO3uVfEQ2beX126ffbtDUdDcpxEUdxVg6SNjTGRrkls&#10;kUcbrzEmL9KSgqZyVDiQ9DVBMOYwTXo20SGxL4G+IYaNVthkmBPfU8/DL1KKLe+vr68TF1KDwV1l&#10;zWCC0/nCqKu5no1e6dwc95+o1AyF8b4wInIQMO12MS5xDfFM/pi7zRVyWFh7YEaLcxeKs+sJDRpI&#10;j/2C4AKp40OHTRZRBLKNcbSB4ezVgiauy8Is90JP2UVtUsxS/Nwg0LW08/ieQsUadzqSFzdzAsb3&#10;neNjRCbcnFFJneIyMzf7w9//3DP3PKg1BrB8Bp721A5PEZVmfZdOkTnQT8svABY8wJHypwBxfMtX&#10;pxoPfY1MdSFArDTPzw39sB3K5xlKQuFMMbA0daRSc2ionwsaSMOLA58T0N72/Yaa4tlOBXQo4DSr&#10;yoz6E4uSBNux3Mhu2JrCLaMeOykodj91vFGRx1BUVAO5gVgq36p4Pq3CGqd5o16whkU+lB+U/BBA&#10;jWNqUg4+YiqLZTV9oG1MYQ3Q8BdmZYHc9fW1u3uuDxOPPC5hgTeshr0yHlZJXo2U3PUhE8J35cYU&#10;antiQPcSR5n+whqtlY5XeqEdtl3Bu7ZLa0J4USPzRUoR+YLqW0BmZzDnLOGFh/5CW3lrpLEGXtiS&#10;IqcSSO1HbrvTlE+v3LmeI78RzwW9acklZ7XmWn4TwfLT581lg3RwvC9nEPuvIS+jlSRPHthE718+&#10;8fn7Xjx//nv/7dt79733uo+eiSuTuFmqx9NYQN7wxZtf97rXfsdWhMt19v/iCy9423uuPV2bo0zi&#10;5i99hd11/ThemJq6bc+eB0UPbySVv4uAdX5ubt/+/ScTUp9hY42HsKgveOsd//CP37GGedmLX7jn&#10;9jvkxe179591kLoz0YFgWinbRJOiV7X/L1C1BisY0k5pls3NzS3u3XvO9u2H1caO6R4T7fbM7Ozh&#10;Q4dCjT2ThzQdnalUFjx9/NgxqkEI0YC9Gg1Z7dzCAqi1wWBmZqa7uiofO+/88wGOo4gMGSfNH3fJ&#10;JbLC5eVleQYLmJZdJaG+srISqp2f7DMM+ZJky5YtVK/KITBwu6svBNqSM5OvqNYFRDgNsw7s3y8r&#10;d1RRKsUAYLrCMtk3ebF9+3b5gKx/enqajWsCbZH/t7KytLhIbatskaS7wAXZSVnVsvxTVckIyFNZ&#10;vi5rnl9YgNtxr7dx4hjkmapvvTErSa+PVIddQEo8nhbP1eQbvWXNJow1BDOpqkT2XOe+0eOommC0&#10;bFJhAG3h2NxNRonaDDb/EJt6ipLlY/7YHy1SMFHoxHqmvYm1ujeKBr0e3S0y9dhm9IyrDZ2yJ1L9&#10;SGVj1fYaYE+lOjJdX1KKOJrISJO+RKC/+tNpRjSmdOlClz1QemKSJgY6M2udL9hnZghdCmqp2eCp&#10;bEQNImaiOmvcTUhy19IceMJQ6omNOIGIbSOdbLAppReqV0H+OTNT5CJJxyWEAbLmW6xXid6Y80LY&#10;arIDqeK1xoZ6G00w2CuJPEXtTOBXSGzL665K0rlFYlazBtPVZ+IP2ftozD2oZyARzp3ncRHHGzxN&#10;fO9vkAORLOfgU35NrbZhdjNOQ+mFR3vp2qBDL2/qXtjdyB0zQhd+l8NIRtnYbpg+VB4Cc2dqh+kS&#10;YfKCWNA94HqWDQ9sVh3IlhoOEN6usNik7RiLa2vs3GcuQtLqLBKYH8TjYvlxivIPefxvRADLi8ff&#10;fFoDmWHr4aKzEAGHHrhqBADmqgjm1KFONnm+WwDM6Y9L3Svk85XCcYWgrObtSsNc0Pc2yiCwBtr2&#10;k3V0KMo5x4g68hsES12on52lsdo5Il3KVBG2wNCJwBNUujTKDg2LR9qhF0G3ARO9UtZQaQKV9gJ6&#10;FdwOCzuPgbPbJYTL0F1YVazwM5GhthyVTctpxhZhNSf/Q2RSTVS2VArLadLP0bGbVmXT9TpeMBX4&#10;Hd+DJkKQfK7fKq1+34LhkOBgO0XjhS+XfZUhW9GGxXNZh6XIddwCwwzNh++4kHmAorblyvLkbVd2&#10;WCqQSo7FDexowhOkG3WiaCKUFxowKfdH12t6jjo+gVWXIQ0q26tFeDK2cvMtIvhS55pk3pz1pWqI&#10;1xMv8mRVsr1yVNKyA02H4OuthgzhRKNoFIKn00E6XB7I+XV9Jx+m/aVk/VieF/eWUsNR9YHtaARP&#10;f+BfPyh4empmDhhganJdU8zGWoX2abk+acSx8Sfwwuc96yGb6H391m987Prr3/CG39u2ZfOv/Nqv&#10;b+xEPEMikCc8+lE333rbc696ukCUW7729UdeeMH+u+56sPTwGfLRe1ANfwsLC4wwvL/l1q997Tsa&#10;a3wXFylaLnvq027SyYH7LqZ2uvws1FIzvSVWBhQphqqrbkxPHzl0CECtKIAXx21DDPom3ykAZHJy&#10;Muh05Klz9MgRzVXJp3QJdH6/I/+kQEG+LgBaNsFIbXk/0OCV2nVOM9WgsZ6dBYhpt5EFoxYQxrFL&#10;wCjTwvuDgfwVYDoM6U8iqB2gX/fz7rvukpUIntu5a9ddBw9WY0MupGEXhfwTI465S4LJIHTp9SJt&#10;QpLDpxVdoQ91qQRomBCEoUAl+SKxvq8Z4IJEpAyY1kpA8HqcJLK2Zlne/s1vbt6ypdluy1HIRrdu&#10;3SrDIu9ImcHsyY2oEb07ijKBSuXRnufJOHqj0pYsyiRMAgszxitlMQXmpr0eO0drB2slO20FK3wN&#10;HlcZQZYc6GkbC17JbiJKRh1C5NQkSpFC1aDaP09F2Ag5Vxk0MERZqn44rOPHFRFmOk1R6P5kipK5&#10;fkIrAjVSJ9TTlwpofNUT0DNEdozC7obWYye5UI0zHesEODaOVSX0iCAkMsQnZQYMFZ9oTwioMo4W&#10;1B4YW2geDrXFVCcTeHFsCRwpBmCvoelUo8ihsu7pC6RhM+EsJQQW0+b1Ijd+fAY7EvpvtGcmv2sA&#10;sWGyCT0F7rPgNAaCROocbZKprA04FATB3BbhKTEohSiEiaZQIeI34gdqJyg3MiZ6HG1jnW5sQAjE&#10;qUIxQYM8FwYNb+xoZM3MoTbJ5yjRxzFS3JapT3y1qOcLZkmaQSurUuAyFPOjmPHscNPTPjNklduO&#10;nHojPrHGjuAcCtbtHD2Dp+Uo+AviHcAI6DMtm/kTOMW7qwnO5fLRT3760ssuO12mH34TAgM/8tTq&#10;uCpHWT7Kc+1KdGFBp0KOApplR9XS8gQpsgJcaQLJL1httcSxStU1CwyNs/6xXlVYXuBE001km4cu&#10;8B/SRyst2NFcqObNYH8BQAuYwlVq3+xbTkNPXD/P17OsqKJyAEcLnQpDgolLbY4DCQQEG5CjaFse&#10;LDIQATbKoWN2lRjOVFWie2ape3Wlbn42fyjyq1vNUtms3I5brjfhBS3Pa/uu/N8MgdeD3C4gKLfy&#10;woYjVF5p9QAjEW1DvOdGjAGAoKWajTzMgtiA4GUBAxCpU3DU+qcbWGHbmdjUKPIS/ioNH+54AdoT&#10;vVAzyRvIg+GUnTpeIwtVipGqUQWFznTlUNTI5yv9RSCFXH7dAzDcvWO90UqexVJslFmAJEva7aVB&#10;Gk5gFne41O8vDtSJBKx/NirXl8BjpPcG0IxtP/nyjjf/6UY8LctTn/Hs//rq//I6fX3d+6594uVP&#10;ephX5jv/+i+/dMvNN3zxZmtsxyGLPAQ/+bkbHvC7hoDciJhv33Pr7Pzc9NTU61732r233/7il/z4&#10;xz720TMUb26Wq665RiB1u9V6wY+86Pm9dYEZr39IwSL0g3vMJadz3+7PXe7BcueC9aU8+OwXbrjy&#10;yZefbUS1FCEvfulLz+gmzgikxkzU2BqC/CVz0Wbm5uQHv9btTk1PC2oMBWKyL0qd7ErFxH21Ywu0&#10;zV8AB3hfzcUgCSoPpNXVVcGjpSZgMzquUEsQuPKNRggR1oUyUEHzfJjJmlMFE/JnRw0ogPIbjcXj&#10;xxMBE2EoG5ItcutEvXSqli/CV6TfJz2m0Q+Ymof+pN+HI56yTQ1FCUw172iUYKCGyqaxDMF++uhl&#10;tyWCFVUOATV5oyGboFhc3pHBIdElOyN7IjVJrE2ZPbWwgJdzpyOjJwhePpmdoBXWSL/1tTVZZ6nP&#10;76bn9ZnmrRmHeJCzJcu25TPoU1R3vHKMCVKV5HK2mlP2ZBmZWF7bqmjyJZPPNUCktJkuqbgZHoWK&#10;SokFyVnKC6lwcL76faJw2RBcycfdY7VNryIMiE/CMNWKi2JocqjkOJt6pjgzwCSgUmehcXkQjcmO&#10;aTFGyHWyC1UPwRr38Bl7DWJE9tsZM+PORAcNi5pKjRpsdcUoZQmRTS4gKU/iaaMw1qD7di2zGfvo&#10;GbsJ8rWGNC20euxqGwCzUbhXlBBY2sxqhAQcJcIy05jIYTd6BoJFY9nGbbHb0nDM9QWQplBkabMd&#10;OUk45+jIG0bWtBvyTWJWgnI5Lh6yQeR0/uFX+GPkUBMrk8Vn1cHdrgs5rQq4EuqkWQIR95uah1oO&#10;jsZQPdoJrw3VzfUYgYrp4KQGjEfBVlRjU0ijoSRORsORr/Mg3ChLOGSyq3S+jlRU4YqZ6DACce6A&#10;Oa2GuTfef/yAmWfYGDZ56otAimde9bTTaKInkI6/CUHSAhlz+RkleZHCWN3xBEPnSl0DP5Zpjo7D&#10;USq/PbDRscC40skQHyhfsbV5ESgVaSxOkWZ+S9ClL9gzmmo0phqjtZF8zgustlzMpbM+stfSPIY1&#10;B4JRVGNU+bbT8r2GnCzP2tYMF6pg1KsElcJKL7SCpqU54TL0AMaOr5oQC8IPQb0Y2grJizEI7wKB&#10;Lw7CvQsbqeaZI3jX1sweQaFVJKfJdvXmKeAf6YGTmO6qkhJJ6plbQl2fQach9wnfsximmGSA7FIz&#10;ScXByBi5qTYUxydqBxO6TiOyoqbemEs7zyrt9sRuy/4jTd2rvMiBxYcRzES+VB2BPBibcDB0Q99x&#10;PfpFM3cWpYALObublo6LUB6v4dmwZoExSzZM424sRc6olyTrRTZCxZBnlpcWcR5TwFOpUzWqlMXB&#10;qJtJTSL4e7RajQZyRwUmr04UIlXWSeu97srSG9/4psdefNGbf/93+M7r/vjPL7nsKfLiJ5//rC1b&#10;t1z/sU++/8MPN43l8qdeKZD6hDflufnOt//NA373Fa/6BVoOb1wEPR88fA8v+5WvfOXv3/G23zpj&#10;uaRcrrjy6c/7+tde8rOq3t68hT18+7797Qe7nnO3bhEE/F3EpgK3Dn7s4/d9/8bPfvqmm774fc9/&#10;fj+OX/LTL7POvuVMu5ScqfTEUok66hTnFxYEJ8lThACltq+Sp53gp15vQolnsNHT07nGB6qXApwc&#10;KKUYaUSiIAyBsL1ez+QmsBNx2O83BGMFCBqEMthxlpaWiF0SnUmfnZuTZ4DgvMXFRcGOxKPyAHvE&#10;I2bAIjfbVdVqNhtZlg9H8dats8qlyROOdryDdksw9nDHjuZwtL5rV1sQ13Dkyl118+apspyEJ1oo&#10;CCCfaMuR4mDn5qaazchMng2HI8GKsv4g8AeDod51486EFJnR+npPHtOC2xV92isrZLUFMwWDgRMn&#10;iLDxvEjGYBQn+FqSTrTh8hFG/qCfJakzGFQNhIQ3zLBrLgbaBGU0KIwhvgnGjCZz+BAbLs9+1TBk&#10;iqs4CUBYYyneBZGsNUyq6Ao7qTGH6k0Bf2sgOfhgqLRDP2DSOgKFvLk66OFBoIAVcES1NDMzM3TA&#10;WFtdlSorG6uxvQ1x1jUlrLA+UzGDox55pANXV1YgONYPAKGyp36s6qF3NUxFxnnX9wsgnBpo1tpu&#10;vTKNfpr9ZCaTb7233oTbeu1YR5sLo4g14gEjAKBCwPDcrPQ22r0RlnGjRJ/yFaosiP/Iv5JzVSfx&#10;BnsoN85L8J8Mqma3ItEqT4Ex8SDsM18kGU+nFxYehNdstiPCY8oj0Sq9FDdS8jxNRN6y2xRgGDrc&#10;7AzJeCpVWKdxDYTO1th7hINGGpuSaHNJkwzmegzsPsFtg/S5OXdGDb8RUvO1kegY1GtsSYxwhSUx&#10;ET8tO+SvMgiDoezCoLZmH087GKNAInXWAxtDdngWeNmgUWRtjYlIzC0isj+5QmnjYsyeuPz2f/3l&#10;03jfhqVGhv/U+xkNiIKt00FCwAereb+EOgPa3FKNoqGHySzbFRA5TJGDGEMeVsr9I84V4BZhJ5o8&#10;ZxKmyK6T9tN43RYcjPPVAP52AwSJB6mNyJWizDSeBbyyxbxDRzCu79kt3NF5SYClFixuwyIDTnxy&#10;Dl3YdiBOOx1aw741QA4goPMQtn5wr7OUM5aLIgGdC3gcWKUDQw/A8dAGFy63uUFVCMqesBF0I4Be&#10;SjQB4kMoXACUJyKnKfA1hBY7i+00B9r04HKiamtYWVfqP23LgaRqij0YOfIxdWqtfMcKfMv1beS9&#10;RzBOETirLtR22ArcyHcR6q4ia9uW8sNvtmRjkJDLANmp5ra4OEUCel0kJrqhnI1AvgUFfFlB1J4U&#10;MBFEn6fCdwcZNhrlWGEXKytoOZCLFCqtRj55Fa8DSY+GsAZvRVYYVc3RvWgI/fBJIfXy0ot++Afv&#10;+/57r/soo15Oiym1IOA3veVtt++5la8fHJD9Tt7SJ6xK0DkjhO9v9v90SUF+7hdebV5T7HHTTTc9&#10;WHr4AaXMZ5zu3bKlr7f3ExbB03vu3Gd94AM7tmx+sOrw78py3xmMs1FL7bneSBMZqHlw1DKvrR2K&#10;tiaAHDxwgM56cmMVeES6tLuysrB587J2ExbwCUbHylq3a+sjE3cAlQ2EqmAWcC0v5AHXbLdp63He&#10;7t3Hjx1jzyLnowVG87EqKz986JA84Bc2bZJbm2B3Wf8lj3m39Z95GY6+54abHwt1dXpPvzPb+CK4&#10;FuS02ZZxwCwztQ0KC5A3OWYK5aKXzzTprjAOME/HD/iB2rOEyjuur6/XUZcqYgZiUNW7fJ3qZ2fc&#10;IlZq8xKcRqKoVGBhdLfEK7J+2S6xICUfBD3ohhS0pJMDcurjJGGMPDpK2+183B5HxxiYr+k7OYNj&#10;qooTBenYmJy67ZMjFXrekTZuKr4h1COXSeJ8oz7EoFjD9fJK4wGaVjMy0CSqDW9trNzIVhKVcrWm&#10;uY36ZsI14jYTQWL67UjbE6lTrcutkPtk8ApCfDYIkY3BBQEfd5VMP5UnhNcbSdP7CjCM1Nu4oBgF&#10;CA+c9DaLJfpdsgagmsVIormTRonBvTKDbIaLK2RNbtLIjc12bes79irhDsueE44TJRtlOQE3gyoJ&#10;4mm4YZz+gJjVRJyHyY/RPY5CDtdz+wP81+v3jKTEjDkvBnYLsAvTIH6jJjeqeluv8GpcQPIHdXJ5&#10;0smX/QcOfPDa95wuohoM7f/P3ptA23aWVaKrX7s9ze3SktybmBACFASUXhEqSkljT6FYoqWWDZaA&#10;lj71aT0dQxxqYfnEjhKfoqJQQIFahiAaoWIDomhQYtBAIBDMze1Ot9vVv2/Oudafk5tw05AbTzSb&#10;jMO5++y92n+tNb/5z29Odi8AK9s9OFcCH8wiUCYYto1Ddgobzqrtn2FioBmqa5Uk9j7SRqosp4Sj&#10;pjHIYP8ASdojnDXkmSP8pTHImBouz5azU94y92ZFnbOZz/Ag2vjCoKhqO0nLEr2LtlY7OekAHh1V&#10;iZa+KvNgOVKp6IL7Rzm1tXt2L5zk9Zy+p0S53nqC5JSjdt+ju3LA91dIbdeGjP2m8AOD60hj4Tmz&#10;NxM/SKCx8HthxJhwtBiGDePQY0DhmhCZ8hQvtjdrvxBirb0Fs7vQzhiFthF3zPI4hA67b4MIBLPh&#10;6cYOWtQP0gHF02v93rgXjxKFGlrVYZ+LhxGMRcLYQ/g7o53AeteGwRvkPHqQrRc1Pp+EdiSRz7JA&#10;dIstRK2itpAyBHNe5nYaoTmJU+hk0K1oj2WrFXI2wlCDbkVIUenOht2v7uqQrqvvDGPG4PIPv+bn&#10;7v7+2r4DD4oX9WnA2mrIX/2tN586cfKGv73hZV/30nf+4XX7Dx56AIt61+/9zpvf+jYB5VMnjr/j&#10;mne95c2/fba11A/W616lzPf4uu7aa+zJ+5kMRo4fP/7Zbxjw9Nk3qnsQX3dvP92LWuqQdJNhFHv2&#10;zHd2BIlAPNf16ngs4y3D3H1OB1fMwFtZWdlkf57hXZiBEBnfcfRoTOHBjIinz5d9TLGLIaMZZ/O5&#10;tBZyyhNwgb3XdLq6tnbx4cO33HLL+vq6PfA+/rGP6ZmHBz894B7WLwUxnjp16uKLLr6TpfYDw6BI&#10;SOlQmhBtTIYMqS6cOrADaMcHPBwhhZ0RmWxEhG4R08XDjslOdVelGSLE0/TlEP4w/DpfLKxiCbvO&#10;Mkh07Ox0Fn5V5wHnWFjVVH2ODcEvsIwwY66V0pbQP1jUoCAjaFfOSyz4U3SsR2I4JPsLNSrXyyCJ&#10;SshPLPuZo17KopTSQyjNteg5y+e2ICGEch7GLhXPGe0JpDoY6mQJzifEqTuEIKtOM6Nj4vhjwVxp&#10;CVzfnv4qxC8Qpq9IjCHnuN0+EuKYHffsdDtuM7ReF2yuzwtfCnzru9plF98oFC5I6g6Uk5QIFErQ&#10;Irhpl6TUGqLV5S5yF1NC4mBpJ/S7EGpKFZZLk3Ep3+4saBtUWgj1Ol2Hs3/WZmuNTsmtKk6EsUw/&#10;NAuxMl5BXHxVqkdZuyk1iP2npB4BYlU4iqayd2QUKOjvtselujhXbP10Z9wFyLsy5n6x1KfRKh++&#10;8SPP/bf/9kf/r+953gte+NknvYVJEDdwpIZUuoD1RIR/WqncJMM47tnhsvoTAA71TBLC27kGMxr3&#10;Y0QY0tytyqElsB3LF2WZAYManiarDX10lESlAXSESQVhL/CjKpt4ExCsNfXTpKutMjRUGYRULEOs&#10;XOY+lBIYdV5eIp/csH1kgDO0wtg2yYM2w2t2yiqjYDpF2oy36PoueCl5dgmN/Ygtq40teUr6d1l7&#10;x4OmyLMlqd0eOHKfbYgNDO9ggReMB16Y0qCjAe+LqJgSdn6GncEbhzAPKSgBh6m2LP99D+MSTRHI&#10;Fc/rps8sJtsL+w+zoGnUW+0ND456K73I9jamcC2BOgWx6SHk4cwi7yFwBmC6RktjDZ+SICnDviFs&#10;jB7obSKJXtjubPA/p+qmwjGZZvWiqtMyGOV+2vei0ittZ5c25OD+UdTe6rpVdM0sgxy8sTPZeNVd&#10;pdN0sWn2yFPvtT/xY2/9nd+77ro/uuoJVxm8vuC8c7/mK77sj/7s/Q9gUa/8wf/6J3/6pxedf975&#10;5xy8+ZZbf+QHv+8sBTHeCzheW3sAAPQz6S7O/Hrntdd+8ugdb3zS594jf/yRmz/67Gc9834tEKTb&#10;rkW9/0/+j/18/nO/8EVf9eI9ZZ/3UL7OCqTWw8kOt+Hj44vFY6680p49Bpcxd0yd4qc++cm1tbUT&#10;x45deNFFMtA97/zWEtx1qum5OCCwu+CCCwz2idTcf+CAnvrKJ0f09GhkT6+TJ0/ag00UIwTH47G9&#10;eeutt8J6rCg2NzcPX3KJQxWjh8OUxL2+rJZwwRyd3gZCah1DUWWrEgQbsiFMEXdoSFpXAnoQ6ZIh&#10;6CYBA7pLx2NB9kaEHEG50rCR89KhTMg/pB+lUKRHW3GPpsj2Tztl0MEz41DWIrYNNCYr1Ey2urrq&#10;4poZQEivOlCGcKE2lCybvAEd/cIO8NmXtzY3Y/5VANTQ24SWPRHZzbiz2LO9s4WfafTHkQTfGlFi&#10;nXU8VQkIMDnhrwh1pyR2aYiChpI6iIeWg4f6Aez3IXdclK2jjcWGCr9Ks94GufM4aEXCfPK4kAjB&#10;IVE1GIjZFbAWYy1Bs0v/3s1SC0SqYpF0SnDT5S86++qSQaT6mNTJrZVhl//iVMuC5i5euy14usRE&#10;7b52Vn14TkG+Ox5STaXwe+G1r8MiYlv1gBC2YLGCYLQWpxS/k1HuNMr6roolHS59V1WZULgqk53J&#10;jruInHY8z3IpXnTAnaBcSmudJqlBbBWaXlBR0XbZ8vi7ZmiHs3H87Rpkp7KD0S7N57687lEYuvXB&#10;Dz4otxSwngZTmYPt9Q38+Tl63WrA3wQi4qJtWMQeFYsymyyzaTbcP5Q9SCE3PUJnjBMrvVO28QU+&#10;jJYNyM7h1FZBbE0LfJ/ih6hJo2BSKFcbYozA8+2CMXA4L+GYNzNk74dRhaiXvGwWJZo37GQMasLc&#10;2stKL8PMGGIXMZEVGVZHI2JeVzsFXJ4NrMf4a2W4vqAooiticF4WpbekS3TsN5HfLKpyWtmoTnuh&#10;bUY4jA3+opvQyjR8qTIkjhiagKpocNNIU8eiEi+sarZOIgOH1WMrPMMtNq+apICFn8HfuB/21vuD&#10;A6P++iDGCnwkwA96QTKg+TQsu31WX2jyDGM7KkGc2AbaaPLpvRfGodoT8+1lI3lGVqqrE7i/ZJJN&#10;BTcVO1w7ebWTB6Nl2A/57brp9bzZ3G6AuILsezukqVFCeKcr5Sgcr/fII+/Nb33b93/vf3Fqjbdf&#10;+4dDhSc8oJd9/eabbrz5I3//9C94zgOjuj/714F968e3tp72zPuHZaW7OA3R3uvL8LTHEJa764nt&#10;TduMpz7rWfdxUVrCaYt661vfOur1ditbHoHUDxaD6kmesXHq1KFDh04cPy5r2P3799vd1h5CFzzq&#10;UcrvAF7xfRsWt9122759+0SqGWA6ZfiYztP2gXPPO08AxYkvlaO2urZmDyfDWwabzjn33JIclKFM&#10;tCoeOmSf+ehHP4ocme3tAwcO1HywGQpXCF/5QM3h984L0518Qp/GKNiOT3Z2GjqgGfbNu65K9DjS&#10;s1m2ekgm7zSp0jobQlQ7qdxaGvb5xQSySpFUgEjRKVNrQhxVNWrorPC4xHmAyEcgpsvBLkl+S+fd&#10;+usR9tWdTYo6Lye0HGkz2xTlSNCGNRLDhdSNqAlVBGTIFBW7uQQrKwWN8JIOt6WEqmeq/bhwIS0x&#10;uw5Q7mYcnSRXuMrrkgVlM6fdUZ+cYK6b9BcnLdmuxNDKARHmc0SyzoL7p35x/KWDpDKU0JtoRqxq&#10;B8FdA5w4YHeZuMBC11MoiOzU0k7C4cyqpQWXUsX1HToHbodNtVUSizs3QA0MFTmyxFGFJvVFq9Tn&#10;9nudEYpLikm7gG5nWe18010Qo17aF33SCWN2k9yuy9C1TuoI6+uSu2hqQgNAo1GXiaoIaeW1CuFp&#10;yWOUdukOHYpGOlG6uHVXlGqN7pgLVbfHqhO3uDPF3pLyPl7498ilPWiOH8OkiisEH3IfxXqCvYWK&#10;o8knRT7Ly2WBEHIUiHU2zQ1zh9EyHsUNgwLroo57UCB41H5EvShd6UWDBO54y3KxNZ9tMCnb8w1/&#10;LybVcsebIpOc9hteM4xhZz2IwhVkxQDkGUqG7gIwsilKz4DpvIRSeRiHvhemXVdnbni9hK010mmQ&#10;3g0NiwHKeYFoRXlP2qkqvAaZhFRtVHDIANSeAXLjXb/xZ4a27QaQM/DS7nIRKPNwihGHpbeA0xCu&#10;F/e8IASgBwAODSuz+a/GOwijgde1T19BVAUVeyXLwi9ypLHEg6S30kvplxdy9yCeiZIg6qGOQSth&#10;Cdl1iKZLhksSmAdsjUSSYhqnK37Qq6u5H56y41zQlwarXhSU30AnneX+oqoXZWV17aAJx7YqmOx5&#10;m1m1H6PPW+RNdcI/tSgm9GAZxQi6yb3mtKd5Uzd78yF46sRnq1UwdH6PyuxXfSta644cOXJa68KD&#10;/nrslVd6979nTiLsewTH9/q68UMfOu1bH77hr+3NQ2trn2XOi0H2F7/wBQ9TQOWclG4/dmLPQWpx&#10;OXqoqEnrwMGDdgUbVjagjKa3jtaaT6e9wWCN1sgwN6CEAN557Kk/dM45dp+QxEeIIeazWXnaQ3tR&#10;Yrtv/37D7gakVsh6GjSXyd0FF1ygWOwJxSenTpyQngQwbjz+nWu+whlXnX/++RsbGy3bqn5/WhMo&#10;H67sGithwUviNqIhyXw2G5HNRUTixob9k5u2NKyvfMGcPm6GUO13dEaOx/ZF29SYXx/Rn9jpRMUr&#10;T+jWbAfHKgFIGib2EMuHdHaDB8VwaE+jAcXE9q1zzh26Lih35G3ha+vrUec9J6gneCSrDfuZdLBD&#10;6MFlIqpDUQThRJ4ehGXD8Vhdhi4+WuLpgLYYdojW1taUmhDxSSzNg0CVrWtg288pcoNNanDUPmqb&#10;BROddsIKMPZcDqQ/CSgUkSWuqD99V/gP/Df3yE668KhOVkgUZguxaurMtZ9rpxPYdRklsH9h3qF4&#10;06rTk0gn46bvd+Njce02GGRKLT7YiTQE7tHg2BUJwliOTHVEskPqwpo6TYJxAtZKk6nqygFZAUoF&#10;awvCSsUh/CqorU+qj9D19jkhhzZvyZeTLDsq3UFq12OnjVEdokLCKdElJtF6Jaf2OlNquaDotrCg&#10;uFkQX8xum9rDl1heCSo0wh2LLypdih142FNhIk9xbY+2RN7VTrTteHSPfim6VJ0ttJTisgXUla7N&#10;tvfh6tOdO1Hgrac+lR6updJt2O4eUG2863912T1elyWp8gyV572hli/+/Ke/4lWvukfobMDix37o&#10;Bx6Ux7+VL37ZQDMNdEiru7a48xtEHkJFDbu60M+X6CNEzyLDBitEqgDMFUugSLv7GDpP7L9+koxT&#10;A6z5NF9szKfHpgbE7ShWRbXcLucb3vFpuZVhJsLWY9f8KI6GyDaxTWjQxld5SRF6NYw+KkBVn0qy&#10;xk6DIUVCcwPtXj+yJ1lkBzGvg5rRpUXdMuWAwpRo068P5HFGdbhdzMsGeoxKKfEQe3Caj/s7qcog&#10;w1fQpul5C7RrUjSFFHG/F4PfTfp+mLQstedLWEWDvxIgu1jY2feK0mcBAPu8NPST2I9TL+4HITyn&#10;5ZoX0H86surfgLLnA0ND9YwWxYEhbPwTnHPD7fIRJ5PP7QRE/YNBPC4XJ6Ne5q01YRrZMv3QKp8y&#10;m+fLnarI/ElRTZAZWVZNbXXL7Y23r4rtZrqZF3YAR3YvafxPT7IFO01zrKQpo7AOg9NZ6trfI7jn&#10;5d/+7T/10//9aZ//BRr23/oN/+HffdFzzsaKrn7e8+zn/gMHz/YePe6JT7T/7u+3DBIYAr47OD7D&#10;y3CzR2Ps00TY9v5b3vSmT91+9KLz759Uwzbg93/3d109cN2119jP537J8x+mkPopz3jmpZdf7tGW&#10;dM9B6sVyAV9kPkJ2JpOUyuYtpr1AGD2dJnFscKeqawWF7GxvK186IQUYUkFrTyP7it1YVldX9TAG&#10;9NHtj1jBvj7Z3Ky6ZqCwk4HKq0EPOUOo9uS2dcEsicbYFx8+bN+d08yhR8LJnnC33367gUJ7x744&#10;5pysYhelB4WWFILLsU/7vOPHjhk6v+jw4SGDvm1pU+b82SP64KFDUop77CAuq2rJgBJ7Tmu9QlHC&#10;cGLKt7e2tHmGoV2nILIY6XiN4MPBQI9ePYOFUQwYHTx40I6JvXPpJZfuZqn1kimeGD68T1AyX8BU&#10;SYWH7TvyaOzGurIiWQVwoYFggj+xmNJdePROqdke6jF+XBkxDVltGedJhC3VRETqWtTvRCoFOmFr&#10;NlxnVtpodRDaYqHPtpqKzoY5CVoXCyLkV5L+VMUVdlPGiijPAEdql0vSKPzNYNNgYGf/zMIPHVVh&#10;UKE64SqXz6dCToVKm1pfFPAaJ+TaTUY6FGu/S60ugCg+UmSncvscrNRaJPBVW5tLZlF1sdsJLur8&#10;v9nf2WYiih0XUrQlS2ngdfnkbWlEkxzto0QLOrbOn07b5toxhbZ3J4S77Rfv3mNMpgQb0qu4GskJ&#10;ne2nY/R1PNFgSqZWoN9+saHuTPQE0F1QpSoKOfbYRaEMIGfb17YeyliD+6uCXAyx6xPVunbvms7O&#10;bhMPV9u46ETx3JpCUUqrpCAqFRRg2XTZRpLHyN5bdYtOk1O9a6eEp6VjcfJ01V0qHnCEm3uZW/+F&#10;X/6VH/ze7/n+H/i/v+g5z37Skz9334H99uYHP/CBD9944z989JZv/aZvfFDoNFi2RSVcJuyw2f4t&#10;KjpsBDCYM0hdICi7KeuqbKrC0F0ZGRbsxXZ9ZtMsm5X5jA7HsyruV3ZTi5Kw6TVILJ8i7WW2MVMX&#10;nV09+bSabfqzBXw5SIM2Bi/HcbgaR/3UkHrTX/WLDCpidDGWwKmFIVSY3KFZ0L6zqJqsavohmymR&#10;89JElR+XAahoAtCYSoZeGC2rTHeMNAznVArnnp/VEm1DaxLBTM8Lff7SGNr2qwAi6UVVTfLcAOlK&#10;gksxCYOx3RVj+I2gxTDxkjGyxXHqmtpn5A2n+xrDvbYL8dIrcz9cBHEOYXe/76cDfJGmHyG88xKY&#10;T4dWUkaJb+g5EOxHmeknhqcHgX26dfzI7BfEwRfTYraTjA8apMaNorJ7ch3GUWADzy7VIooHadyP&#10;7Wad5d60tO0vmUkJYLxdVFMb3iFM+D5Rzvclif1ydDFjR2ZoNciitvIjWd4VFewpLfXLvu3ln7jl&#10;Y1df/UX2+2WXfs5znvW01//Gb52NFT2IxpT3RUHxAF4XXXjBA2gofMpTn/pLv3qX+EnD0+opfMpT&#10;7p93+IF96x+88e+Hg4F24X+9/R0Xn3fuw1dC7Wb/Xv2AnMLPLqQGTuUsalGWGydPPuriixV2qLDi&#10;/QcPtq33TWMgw7DdiRMnDGaOhsMdMrua7reb7IGDBw8cOGCg06OMVXZvNowuuPBCGf3aJ22xcC0g&#10;I2jLtOf0lDneBohF5c6p5txm8PiRSy8FHdVZmEkNecfRo/ZQhGAXzUhtMrNt/+EjR279xCcMVUO4&#10;mSTwGSVNa1uF2JfbbrNtO3r77fb5Cx/1KFujPVNvuvFGQ5OrcOHIDXbYmx67uC541KOmDHUz5C2z&#10;bdvOU6dO2RNaD35BVaBS4q3ReGx74dGcTjPFhrAndHS27zoyb3Nz05a26LLHCZ0bWb/Jo3fQ7y+o&#10;ljZQkrKz0+uSNUp2hdoJyjjZnTMaJiEEEVK3jTe8ItMPj/hVsfAtk0pQIlgZdX4dKaMQgfCYj1jT&#10;OVtb2HZJEpzJL29BRemclmS2XoHyHrO4W9ZWBs+aMTdYZlsbhnZ8GhqYCEpiJr2utRZ9OCPMdV6/&#10;+Wm+3acDiEDQ36X9OW7VWT47rKzfT0sXd1oCW6kNIdckpzedflqIbZulo9aiX8QZawwIXIr1dwHj&#10;zvRN0xTCoJIsC2UKHTrjNu21NsCWrMOi0y17eHHt0v5KVSybPDHQLulQ7hniv13Qo3ZTcnx3+ejM&#10;uiQa7UXDIZqR5JZMS5SzoLZoXQFK7Z1U1K03OVn8jNdpryPUW3tEprFqBibqKi4dCudk52JWXGOi&#10;64kUeBVE1gBwJoDOPFG1mQp4Ucj2AfHTmh+Q7sUuPdfiqWGm9bYRRcTlC6qnAspOVO2H9AZVeel1&#10;MfLdRRTd6wy1pJ9v+vVfe+Mb3zjh3e8xl1/2ZV/25W//tpffxzvzDR/4s62Njaue+gwXyXH6FRHZ&#10;BVWiNy7w66AKkNLEKtUDnQuzNjtgFTUWZZ0v0Azo0zpjOSmLRZ3Pod8F0jMQ3MA1xT7mB16xKIus&#10;YgQJpMJl5mUzf7mAhMPzmNEdQgA9isI0bRLizmQQWtFe8tRHlEzgRFZUJTdeTuLUEGzJOEMmC0K4&#10;jNDyBjrkwBd/7I/jIKuihiGPEd2qN8pyCT2zfdeLAJTBxVfE3OKh7U/Dxt+fJrbgOaIjPT9vBnEI&#10;I1L7Ky38IhDKTWyAPY0oEfMEqenM0ZR5GVqBEVVBRg0Y2jZaoUhA6hvbGlLvERqkHgb2NxjkYYg1&#10;KBTtWkBjYoCmSCtyCr8IIQVp1R9BVcyrfJJPblueOmpHKRqkdl7yaT49PltszfJZYSh/UdRzmLnS&#10;69ALcvjm1aFfTyu7V3hpEJ5cLjk5guSbhR1gtnUObACcNpNXsSVyz7x+5L/9zI+cZffoh8XryOHD&#10;98v0Qwnhl1x2mRQjTuNxcmPTfn7fK1/xmZxAPqNk5bFXGhb/67/7sKeEl62tn/6Bn3jkvJwVSL2+&#10;tn748GGJSq+88kp7Zhw5cmRjY8Oeqeedf77rH5oSP9nj6txzz+2lve2dbUkmkHIyna4wQzFl0KBT&#10;NdifHnPlleJr9aQ06KzQZtFvevTaii655BKRf8K1j77iCv3VgOz555/fJp/TAeOcc84BLL7gwk//&#10;06cNudqWZHmmR7u21t50sYtImaF00n6xb62xIU8oB4+9K66wpRlyGtPYRFoOISfhnkOHDqVJ+slP&#10;fdLWbr8b7LbPS+xh2yxUoc8fpFTGvmKA3n7f2tpa37dPoMRqg7XVtRMnT9ja7a92AHdN3La2EsoY&#10;BwjrYpkNi6RdaGLLTXJdQnvocmga2xKJH+wxZejfoGpC7OskoRWNEUVpS9tgaDhwVC4NPVQRbW1u&#10;Ii2S6Faz6rYB68ymiZiw2KM+2/ZUoTAOKgkkOROJovP01dkXxtIu14RLEmfHLISE13VGhPXlwvaZ&#10;XnZapVvYbS/tgPjuESXWUzMMErQIvAqiOYuJ3cHU2gbbACFdLdOxxTqksqTQibbTKkW1ELwOmsot&#10;x3GqFq27l+CdNsO5T6yurgqytxM79CbXltvRlobEWVk7OO7IaReWLuGvI9G1+5J2uKATzclo4a4y&#10;wanZxfs6sbKtvdflWep4usOry0fI2z4vyAvP7OVSJutObRJ2oTwefWCA/skcuzcd/b87klAXr0vi&#10;bMVLHcKW5kfIXvZ/Unxp4OlSGtEYWX9V5d+elM5FxEUCqUPAaj/bMfuyzoubrPA5LaMCUgIqmjZU&#10;99Hxw4D1A06j+I6XfuXffvimcw7u//gnb/vu737VN/7nezK09qmBRph3GI3CIMkb+a5kJSjqrFTd&#10;DqaXvhl2p6QJRlMsGwPKPuyf8bMGr9xkM8Np9t2qNLRNeTDE1iBx7eB7y7qZwva6RnB3HPYpwLbT&#10;G8CrzjOIFyTQS+i2xtRAAOIoCxYdwrMnhN3aFgX+gKI7Ysi5r/48mMEBy/pBzyoEL8Jl0yCZ3PPL&#10;Fa9ZD+ONqjhRQe5MJ2g/p/Ym9j07MTthc9SqPp966KAx5GxfHNjxiAGpwaur+a9CY2XYj0PlStbI&#10;hsH0ThN5PQY6IuIAztll4ZWE12GJI6DiRE81+HgAkNuGUQQe2CYnANOgqCPIqZuAzYY46FGy4o9t&#10;yUm13IjS1cG5g2JytJjP67wEpD62Mz02y6YwWmlY6rDjkxqkCjrygCmPtoJBiB7QEPmPqFNso5cV&#10;qqdFNZ35d/Wl7nwz/3lfZ7A2OxuGd0o+33/g4D+LDch9eR2+9NK3XfNOwdn7wg3fesstV15yREj6&#10;2NGjDlIfpxv3v3nS597fDfjSr37J237/neqS/PDf/LV3fzLV9+Dr/de/R23fk+lsz0Hqyy77HPvv&#10;YXdMH//4xz1Uq/r8s7RczKcPBmDaiIkNcwzoVEiX1VY8EHKK0KertIj8kkoSASPDBKJOC0YkIpBi&#10;ODR8bF8Zjcc9LsEAwY6VDSsrORPOxUzbGuPOMEHmuwXNxWUeIqnJkshb2dYJp9fB7jMh0Ou+q1j4&#10;Tr9Sy2pagnKx4KWo6Di275esFjC3YDCdeoCYbYty32M1caY+VIeEJA9wmXYqt0QMSwxg0GrMZlnV&#10;Ws6iwTkTH9h/wB5Jrs1RoNBJR9zsvws0UWOf9CGSWLgwc8cxu1hvnTgEdnKKQ+hTJWu/11c4tioB&#10;KRME4qUYFoZ21h9OViE9hhNLOFWGBAzaKv3V6zTcjpRto+CZMy8ps+quVjpCIKt2Q6FV2X2oZnCB&#10;gq5gaEXwtIiRsbRGrDQ8KuFcZI/LIVcIUUqlu7C1nCJdxeKUHs5GWksWzlal53wGvV2dhV7n0KeS&#10;QIJyldn2GStunQkJRov6fXlCIzqH5tzgKfU2OgtOdi9eXBLwoOtNtM2GfOUsq1V//Rd+5o47jl17&#10;/Z+t7Ttwwwf+7Btf+tJ7hNS+hNIBdAhhalgSCSLlciY2Ohkl5IN9b9GUASBbXeo/T7oVg+IYNTU4&#10;47jnQx8Cx40mX3glc8IBbj2g2BmMOyrgOq+1iwZ1K+EDA/wYL974lCnjpMNWGYg5mHnBgq47VQ3F&#10;XV0bYjbgarhUCeO2HFtiWfjLytZST4tSWLm0WyI6ErEu2955VU4JJW2VcL/2ENjSMwANFYSX1f6G&#10;X9mtpFcHBnTZ4EiwXtsZtK9xHJa46yF9FmJohsZUAQ3/WADAzcSDLCRu4oHfzBtZ71VQWkN3Xszz&#10;clnaTapJcqDqhjuMGZ4CjZJBEoYp/FB8thCgDsxrW0QQR/0DOEFhD4A9266ijTDOol6ykkQh9CSn&#10;Tn1ss1YRVCM6Z2mXKSXjNEVBKnnkE1jDoi+g+qWyixkfs1q48menxWPVTbMHWOof/uEfeihXp8zz&#10;I0eO7FlILRD8//3iz33wbz70P+6q5Tjzy4C1wWtx0jOSfS9+4QseQCyLfeV1v/iL3/Gd3/l3f/PB&#10;d1577bOf8nkPa3b5L9/352pPnMzmew5SP/L6Z5t0YDtdrY4SipVj+TN0GXvOsAIag9FI1GxBeIdn&#10;PFGC+GaRoBKtxi0jnXhikbNMEdPoa+yUD2tra4afZBIMCQGhmIEkWaeJsxRvjTjGTjQfSEjKmHRD&#10;IU64rN6ymohEliBCn4J3JXVBIi9jbqSL1cwoNy+ggKzuNaRAB8T1nvq7Xi6NRRZ49o4aRl3SoeCX&#10;vgXbmZ1tbZ5gt8P0WogQsMuOEbMrba6bctH260C5ZBmXl+5sUrRefcYpmJVOKtM64WZBRumj9DFH&#10;oyqyx+tS0EUttw6JHCcOIOrIuBwTLXY3DS+ZkI6G+H4F1KcchJpt0BhzMg/hbFeraEvkSOPy7b3O&#10;ohu+hFQNVQz0USWmkmBOgly0scTgfkddS0PlctcFslUg6eC73dGGOQeP3bZ3TqHu5Nf2u41mnwGl&#10;Vl5OKIbWdIrMIttShCfOKg2derh304OyXT4PMipMOkUWTFZittHZJQINQH/h854vvceRzxxlF8Qp&#10;IJ1BY4NeoEiRkxjGeZjk6ThFJ6Chxe1FmZVhGqbjJIwRV15ktYjbioGCvLK8+QY0CzCdK+DlrAux&#10;aLysaiZltUC2CxK/DUKOrJgPWkEE+/waus6BmwZ1G6JnEq1/OEQYyIDvWVB4/lxNqKW9ZYjZQCjS&#10;WOLI86RFqWrZXcNLG/Lvehwkg8DWXt5RN/bYLIl7ydp6Ndz0QJwHXHePVtM5mecxUeV2jntOvwxX&#10;6sBOtQ2TeBD07Jj0Y0ii01iougaXX+XzliNoQHmDDbbdKxa45NgqAWE63JGWdhTKKl7im5EVHBoD&#10;YYAjnygOAC2PYVw3aRD36THIibhq2RTTupjX+aSYbdvS/LKqixKe1oHsGptpWc2hKkd5QpULnggB&#10;9OJBD4w7qmQYlaBZtLAiI4kDu+HOEaVzV+FH4zV7wEPvM4mbFYL4oL9+9vW/tsef9YZoDRxf+57/&#10;c5qQ4zO9/v6mmy6+GBEW9tMpRpSI3gak3//XOeee97mPe+xv/MZvHt/a+q5XvvJhjZ1cL8pf7MGo&#10;l0de/1wvzV8LCQk9L2j6qwhJxZK32RxwYQNp4ZzjEgpm1BwpSWjZzZ63hhVkDWu+KW3iiKIa8dwG&#10;mAxkJORlA1rdGdCMKIIHY83Jbvuk4WbI1gnC5tOpfazPFRUUfniCtpqpVBA6aWNMwSN6A0xqpHdE&#10;vZOiVl69mFqBaHS4Ers7tHSPLxkPOwGxazR0wlzBNbGbWrhaMCU0EoKUXkKfcf4hgtcCqcJnIndF&#10;eGtpEsG3egZWMi5yxetSDN2WOL+LlD2jWqCzbdYa1S/owlm0VUnXGKpdlkhaZYxLSQSoJSjUBqvD&#10;b7cboGvj29rcDLiRrfOgwe7ZbEBvbzutLRkfRctu11JCcPnD2FfU7yv21x3Sbc48qgLUBmvEoh6Y&#10;TldWV61eUoqQLdZllfcpC5HNOaxsaNHYUuuLhVC1/DokcRmPx2oMlaOInT7n2acdFENvv9t50cG3&#10;taec9FCfhpu98Vnw9BTv0uHviuVluyNRpF5ejRa3O3Vn87Ls+h/uZN+Ds26qcPiyK2796D/81ut/&#10;6fo/+dPv/u5X6c33vut/uw985O9uuOLp9bCXILQPDCYzVsHqNqEdj2VpGDOIAwORBqNBUed1iRBu&#10;wl/fQw5JTQu4zI6JvyhhtRECIzdd6jwMN2a0ujPYWLNTkEQ10sIRCFgisoSXIYJgeFga+3uUYvAX&#10;ywpNgEETxgYEwUaXTbCoagPNBlCLJuw3wTggXY0mQ7Qe0qa6qaBtAA8NXwsrxppaBz71Ge4CR2oA&#10;edsAg9Rp6MPUrrOTDmG3Z//VMyve6vJQmq6HQTryk4HXX4WZSdyP42EaD5MoBcdel3U5L4D9c9uo&#10;Ok69OoDRZxDW0M2VfgS6HRGJuG1CX14GMRz7kAIDyU0aJithby0I02L6T1WO7mo/GkTpmh/0YRla&#10;ZQbG62LWFItyOYXLSgafbzQuLqvlxmy+MTekLZV0j17ecVNnteJvcDn37W5p60hiWm9Cld6rw35Q&#10;WtURUZpz2rweMPye0VK///r3vORrv+7UiZPunbTf33j4B7c9sNdTnvJ56iy88UM33BfRxYgznPr5&#10;YL1e9OVf/iOv/nEnKXnk9Qik/hf1EmmnkA41WtVqLCvLHpvnFGwZEkw5GlXve4Q4clEQRzin4kJk&#10;qhraFMLSEIhAoUvuDQ4JzDQx9AMUS4Y2IdcrHCOYK6yMLZzPq07tkBpOyjL7FqyvCfptFeIpDajB&#10;YLuuNzY2bAsNvhuusg+HhDsNBSSoDdiVqF2IOKXuyfGXMO5eKxAJM/JOSeIyEWUMZz+3GZ0jwwrh&#10;SDG4TurgCGAxtUJXwruOkNYyXdygnEOE4Zyfndpt4eFNRYT4ZhHeAtCC2uCcSFQL9eqLDqHqfZcp&#10;6P7phocwqwQkQtvi8oOuQ1FbJTbaJbpL7rwkAawVzWet4GzA3BM3kORu7vj1O7UNxMFWUIXcHSmq&#10;7Z9YmtUwPFaq8WTlUbNdrA2v4ZBQ564j7A3cy3tEyT5V58CNn7tKBWdZvbW1pe9KDWJwecBOX4Fs&#10;oV7X96kqxVC74LW88GwwGxS2RUc8vEyzC8Ku1JGtTdv4SNitSwnOGXSCjzi7IkTu02RTXH7NTXoo&#10;7xJXPfHf/PYb3/jlL33Z2r4D/+muBNWjD7zwqU86L0zG0PLijORtVxzEHCRZfbTHhXGYz/MyKw24&#10;UT3g14GbEGr0ySDyFpmBVJRndluRusP+UdTNvjQO2PXBWGy8g/ebJkWSthenhjuDgPY5howBkpPI&#10;IGO+KBnWSB1zjezxUtdO0+T2OYaVRAUobdhFc2Mi+GcEVasSrk7l2bKCrkI9jhULGRsCUdggswXb&#10;B2xdcPAxutx+ImgcSSxB2AuDlSTqj7x04CWjCBaBgziCZUcolAyx9qLIJktDup5tdmo3oLCy0b2A&#10;RgS1R+hBU5OEQWIH0cZMnU/BZ8ej2gpxv2/vj8N4FETDppznk9uQJWO7utwsp8fS9cvsQDR2Ropp&#10;Uy6x0yj3y2KaF4aq+ctic57tZPkSuvNeaBeRoXUIc2KfXoHknw1nD2PD/20lY/uVBI0VFXkV1kVT&#10;htH8tPTEvQSpf/qnfvIrX/glL3/V91x99Rd96vajX/X8L37UhRf+q33cf+mLv+b48eN/8r6/mN0f&#10;+a8TYROLf+ji8879bLbh8Vc9+eXf/E3nnHfeI+jrLELqv/yrv/rj664Do2OPcIIGl2TRhnrI846l&#10;s7iinM9R+8qcYdoLzuC3EdbkulqtJxFY3Pm8BgQxsoOwX9A7yCexm5sWEFG+zHhlRd4XInHDXYSc&#10;NJHbW1vQEzNNUBQvfJG5NM0O60ErYWjAKGw8EJVMwexutc1J3Gn77rEpEInHq6uCRy0NSZ+KdjKa&#10;j+SaYgnXyyXlca00Y/a2xzwOUzYyBrK/lbmYkArtQYRdFJ4yHI0M9NjxnPJl30XrpyAg81Am06k2&#10;pufm6LlJwsQy/muDTuyR3+/jCBBHgnvrjJltUX26/tXun0waF+6sGa8oUSkIcntKxvFgNMpIiMqY&#10;jDnQrbwYcDMIlgSyM26zS+Nzac8StPRoJ9IQtWBoUYHRJ9pDfjjl19rCM2upZWVYdCYYFZtlBSjB&#10;T9PGRFpYJz52tsQaAO28P+XjakJ1yXnO9tvZybnGUP2pIJHvsg8lj3HZIu1EPPsUpQORAAYFQJGr&#10;+1D1gIaNAT6x2q3rM8UVoEVp6KHEFr8L9xEIFv+tzjmVEJrNSGmIHnUpQuridYLvhvJTn7WBEyjv&#10;9ke3DRt2RIgGqtTVBeUT0lq0OTjc5ZLR8aJ4S6JqbVgjMr6bSAEu5+i102RvDtg8GnV4WkdGhyvu&#10;5hkahgdJKdR0bnqC1I6TVpnkQsIl0dZg05SC8zCxOgnXF0+NdCYyL1chlFNQri9K/F109YywtY5/&#10;TNG/Ozg6MuwWeCjCpw5fdsUPv+bnPLYq/ubrXvuKH/qxX3nDr7q//tX73/eEJx6MepVBatuPupjV&#10;5bwudmC3gZjDyNBZUJAohhhAZkQo1wxTQpRrJ6KAkDqMYYiBwzyB2qGgBmMBhQhCsO1GMIOKGimG&#10;iBah1ANPBCibgSGjAcIFYUcfU15MIToNQ5oq4wFjYPiirudltSwrO9arSZTXlDFjxkwtlgCoZRQi&#10;qIWm1CVRewYYaUceRh+wMwn8WeNN4U/SVgT23QjPJopCDHYHPghfu0+GwTAOe/aoIYMfpQazgzIv&#10;a5gJylM/qfNifmqeTZdNhaOE3kaq0w3P+ssyjO3Q+HEvhIE0pvvqagkNUKsfx/0uC5NCUYtVvlNl&#10;S7tjUmiEI4Sdq/26tPtSxph22IeHvSpYlH7hy1wFtPeibgrsRV+EAtxMpFfHP2zFgzAcRQapfRmn&#10;FJxlUM2jLsy78Q7e3kl6+aejd/zHb/7my698nIjq1//Gb1126eecDZGGuiGvvPyyX3vL2/cygPuW&#10;73yF4en7Yv1x08c/8YIXvcijn9hdBCRn7OC/L6+rn//CfwFQ+Jte8lU33fxR++XmW27dc5Ba1Jch&#10;VM3al3xo9TvvMx8tzXzM2OMcvR54TLbx17SbANSgxlSUkqSHejjN6UsF+GWLraqUilVBQ2EpPNcJ&#10;XtWtryUoG1mJ20xVqLd3diTt1Uwx8HoHDgTg6g7dKJPFUMKdAIgfa3XGDOsO+QgXFJDYQI1iAg0L&#10;hsDB0INjVzBOwYSA4L5vB8qlaUjHDPzBhjyxjAjOYGo3Wr7UFWdbayi8S9VJqegwDK2GLb8L0Nbu&#10;t0naXaC0cyBprfQ6K98WCBLlGKKytdddg2DXK1hLIyGbsIaKiyWZ16BjsiWklm51ziwPeW60YZlU&#10;lRjsVuxlLijJbROoggNMv1/usgpW5gsoVbqSKV9Gbh4LumULd0o0rAgej2/mu4wszjBQ5T1RdNIO&#10;ASyhWK1IAK7saFrtjkS0orFdNInyzIWeUSdwAOgISzkA4pPFifOXEK517hkypxOR7HXOJ0Fn1L2z&#10;s+NctL1OtO1cq53CxFnjoSjqdCnOIc6R6E7Y3XTuN23Fq3B4XjuOsG+bGnm4Ctrhab05E+lbbbdt&#10;hgFQLlBcrIYlyqG6xuAnNzymkZ9LUkRhQPGsS9IpuaKgC1VBzSm/Of6poZ7b1QPihpV4jyiiLDOo&#10;bWtRtcn5d7TpRl3jmyo0scKuypUwXSfFmXhqikNbVXY5Ne020GRT40THJO9MqVsRiN7srBJ1CXus&#10;JcrOPV2nten85uuzrFf9nd9+wx++8/df96Z36J/j7rH6nC/5UveZ6WyxdrCo823fUC2ytu1kT0mv&#10;lui9w40SXtQlGt+wgwYraV5R4b8KH7S7bzry07EPkO0HyVYR3GEDxsuAa72N2oAxdBoz4uBAJLGq&#10;iwAB3CnsmPHP5aQweB72gnQQwxVbsmQqng2glnCIg1Y4wyD01tPI7hGTopwhqNz3MkONGFN2yke0&#10;BAn8ctEEaRUswU74uQf4mFcULVPNlkNpjd/goAffa+S52JIrKFW8rabsF0sbTyMmO5ZLLwvwJTpS&#10;x0gXt6+gPqjyWb7cmi227REAeUxsGx/4MB6xm1Yc1HQMpEc0rLOrogrko2c42M+7yaI4SFYQo2hf&#10;Hu4rF5uw0ouTqL/fj4d1PrUih17UuF1hk2vGKVYNldkIgPKCJkr8/sCr50EGI2sKYzzb0OCcftqz&#10;GqOqeyFKIfsrp6g8Wm6jt7PvhcMoyIrqNEjt7ZU8cm88HN5y880gRx/3mGve/pYXftVLsl0esg/i&#10;62y4iJylFwKqT568L588DUw/8tr9crXT0/aglho3ED6SNzc27Nkzn073MbhkQR83nw/djAhVD2ZB&#10;HxF7FZOrRWZrxhw/OfFqGNnwVkBv17L7GHiyDO5EKZUDcq6QebNBkP379wdMHhFrBe+2fh8YjtPW&#10;gG52NyRPLA5JyYiiz/0uoRp8cBT5DIIRRHCT/vLlLzoeDsiJ8EI6Tn04oy2GHrTCuCKVo/EYK+WU&#10;sRIlhHdbIw6yboIFPaJVxfgJXsg/W8/mikjXp7JZyuCKR+/QOed88tZb1TwXEZeMhkOJYtW4pqOk&#10;EGYVA3jA0xQPaTKGqsdjpX+XXSB2a/Fmp0DOegqQ69Si8jtTWyG4ZOqwQ4Inq0MWnCvXNLqwlJB0&#10;RLxYLBZIAjKUyewYA0atQTj57JhoSd7kJd9UxI/Y6NhhPkIupTwaajfccBeHwbu9WsExWfYBgb5A&#10;ucBiWyCx5RPW5iwRVVe0R6wzd9OHt7e3Abm6DBo0U3fmcZIfCEVpUIVdrrvjd5GLxEpPZLbGT8JJ&#10;FbH4ihTR+BHcdEWR1+V4C92qjdJ1DQo3S82sGsOulJyoVPM2aDTstEDCtboWws4hRFeokrR1FlRv&#10;OPc6RSapJmzpdspONBJCnkoMHpZVujlIuO84/kZmlLwQIh4u2WJgNiMGV5fTYR31HgtCFC27FPNW&#10;euHhzzuGSGJdd+LXZbLRsGoqOydyFU7SPWsMS7/hs1yPuiaBkDqNknUIHkujEUYrEzprMgK684AD&#10;7OTUbcoPV1SyntdUTME7iYqrsjPO01RYGIRnV+zxlKf/6P/zI6/+vlc887lX//l7rnv3de+9/q/+&#10;5u4fC6LUa8Zhb82P+oFhuHJuCLtB+GAQ9gHQojRuyiZv73xsUJZZtd0CC4oE7I7ai5JRyk6Hujcp&#10;rMwaQIdgJ9E/tsjoAYk4ldCXlTOG1gRsbTPqJwYXbWll5i/mzeqhOu41Qdv0CSs6g7x5ZrUKtCL2&#10;/hitiN5OUW3n5ZLThQUZgDSIe7Ef+3bD92aV8sSkA/EHQVjU5QJR4T6C0NG5aBvOzfZkNGIIu85r&#10;CCcMaI48v0+1Nzwxymor85dlEO9447mNk6yPhk5KPhBe0yy3FsvtrFiUTS8aQF0dQS9eQOsNDG0D&#10;MGhqA+IlyoNWfLIsyS6HSYVInXiU2ZXjG7aPRsnK4TAZW20T9vYF6Zpni8h3fHnf2cMky4rJopja&#10;WCwAnMtKBD4mXGEtzWibIBjGEaPQg14UrPfgJGhbB1cTD9MFMa30gs760Eod29N+FJymjqv2THri&#10;K7/7VS/7j/9pfd/+x1x+2Rt+9Veve/e79x88cH8XYlj88sc81uWQnzpx/Odf85NbW1tXP+95D1nC&#10;y4P7mt2fukKi5w/f8NePv+rJn7j11oMHDjyCp/e68GN3dNl0Z0c+axJ0RrSOwAQrXZD1CGeGQuR1&#10;nT167spNwucDfkp2s22BouABvqb8sJxrXfK2bImdyXFGUspZnmVEWpVi/2gfqwg3wQ5buBqtgm4m&#10;Do9Yus7V5A4RQk5l8L59+8TCtu4B7L3LSAq2cMQlD1NZIaBTdT4MBrZGjPgW6aiWPh0feeIWVFDY&#10;xyrEkeBZq/Y7zYOH3Ou19XWhSJUWIT0lpFLQBuxsb8tNT0s2RGgVDsJixmN1X+VqGhPZSWEo9pEI&#10;1f6b7Oz4up8St3mqdiinViVgf8vp2NAnIWrLGYxGOYXJPbkpG6qj/7RcRzwKdrVAuU1X0hQTeeAg&#10;yIOCMh4dCvmNSF3TzjwwEkWueRhORMyO+RNbGRFXDelnIsx3BkgtAbdtvNVLaccNu+gQ8eVVZzCi&#10;fk0NbIU+Il+d4NWJkltxJ+lqdW1KsQPvbaJYzRvILkOY2OtS95yrnZ2sIX05BGd1WrU7bl3isJ1U&#10;YzelbdDcCXxVX7WYlWVP65TMAyv42I5YbhLwKy1ENPkTcHUilcHdKkLSBgzxqOqZ0NnYcWxIeVIz&#10;3EQFQ8nCzONKk07BrGbWuZWpXUOnfV0Zq2FH7kqqbpukAiBnx6Wz9iudrfWu1PRnfd7m+srtdh4+&#10;8LdPOHaitbhWzfmMJ59cG3/aayey8eGNnfP/8kPnNJ05t43Az7mkuOLIP3oKspZxsO+94w8erXkD&#10;VVlrq96/+4J/dPMfoDOr5k8/+JiTJ3Pdi3Rsn/Os+f7VoxxmTUSh7Uc/dcVHboYuqOmEH4+/Mrzs&#10;8Mdsk9YPnV0Hz8OXXfHrb3rT61/7Mz/3mp8699xzfu8P/vAe014M02GE2k8/rJsJtdSVH8ZRMobA&#10;OtoI4lmYBIXdjxdFSVdlhMJAB+KXhnQzL0x53Khn0F0tiEFzhoGUFE0BqzkPUuLGR/5IXctAsKzj&#10;8TzqxUD16CVkgAsqqyUoWED2CtHfMOZDIYOkw2Fk+LjZzIrMhjmbIKG/h08c5RIVXDsEp+2eMgwx&#10;twkRS2X42KB2ndetSDjgfxI/2DujKFzzm31RdE7SW2NXCAq5stwpymVdG05dSaJ4GfRmdkMDGs+n&#10;dvuA9iKbZMWyCpOwN07ifmTrLuZ5Ns1xrIoartNtKowH6XPgVUUN27s0NvCNOmSc2M7X5axYnAyi&#10;gVWi8eh8CU0w2zI7Ws7vgPu31W55Uc6WxQx4upjl5TzP50WxLGxkx/24LPJkiVMQAu37ke8tWG8c&#10;naEU6odhL/B7EWTrzLjBMcLh84NMaS9xcJqW+u4s9Vc895n65clPfrKkRA/NyyDvb3qeAeIXfOVX&#10;f+s3/Ie/v+kjb3nzb9+vJbz/+vcYKP/NN/yKILXh6aue8ITPe+LjH3XhhS//rlcZRt/7Xh+nvR73&#10;xCc6bfR9ee32y7NnwRHmOj/y2tOQWo9De8bLWK0l5wyusS/KHpCgP6lMMEQih2OAA85cK8ZclhSi&#10;muxhPLD7xnTap85V88XQfiaJIZWS6hHYQZBPivv9qMtqXl9fD+h4tTSQ1+/bU18Jw6DxDPORS4OY&#10;ZDYT2C2ZuX2nSxrb+FwnFkADzSs8SVE7jYQYyozQKqJpF2i5TtxpGz8k0BSTbTDCfl9ZXfU1L0yR&#10;pd9NBPe7oHKJa6UxmNOyQ2AFoIeWz7YEcGzMXrFjCPOB2UyUHiblO3Fw2yTHwgD0GK1/G0o/JecF&#10;TzkcCrVUnNCvGR03Ir+L42AV8GTiiHA7NAa2bANGoxEIXcatK3VSyFKa70wNfKxw7OS6sMA2UVzh&#10;5+wIxNiIY5ljqYxxCA+tkDwL+XTa6xL48Bk7GvRWy9jUGHZBIQgg5CzEknBW1hb605nk1AJAXQKI&#10;ll9SB6/iChQaZxU44mAO2IqSKfNA9qQdNGWD2+OftmhCSwKUdw7mIBhQciD1s3huF7zSioA5dPFX&#10;ika0y46Elofd5uZmyLMAQMnhrekCVFydTZuyb7QBEDKpR5BHPufUhyhwcck6qorpSbgBUilop7A0&#10;bqSGH+Lo561tp9QXrU0K2wM0QaGYeg0J5VlKzSWJ12I+R/AhmzVrHnMVwwLWUn9VHW2Pq0wJ9tRr&#10;oXeCkyoxqzg1y9pm2xkvqHq3MbE2vn3f2nswsJPH11LAd1K0leFtq+P33LWmem5Z7NMgUfmxMlys&#10;rfzx3TT3l8nDUUVdGFTrq+857TOD3mPVySDEj1ioFduS9+7+zO3HHwWTEnrdqDdxNMgPrOMzSf85&#10;Z/tef9VTn/W6Nz3rXm/eiMsr5x4ckQ3trTbVIkzWwt56nU+oNKhDu3mMk8G+wfTYzmJjvtzOmlmx&#10;nDTzCdQUxWbTG5ZREviFv9wps1krHrA/VfTX6AeAcouqXMJjo2EDtZfAtM8QJpoM7YSFcTNcgdi3&#10;lgRPhD7GD7oSl0TDi7KalxWZ6ZraFKZg1j7+GlotgA5Xj+nlkH+ATA8iv7YbdOL5/cgvoCRuQmBo&#10;tF7alb9k5uIFSXh+4J3bG+yL0/U0NtRu11VW11tlbhfAwO6jMVaxtL2bWAmBnMIo8dKFFR5+NoED&#10;XdxvqkFdZrCntjIi6ccGbIMInAKcosvaChIUah4yyMM6UOR71I/CHu4STZVX+U5dLln1BX7YR81W&#10;zIvZUSsvMBrLChh6B0gdviJMibefho+TcVot7ZgXYVpjOtgHwdzYSjLS8HAy8XvojfTSoZ8MhZgb&#10;VS/J3J4mVjz5p82XUHp++ih57BOuQp125MiTn/rUhxiyOCL57df+oSDyff/uq771m37zf/6v0ehO&#10;y4uff81PGp7Wol5+041Pe9ozBKkfLlrqB/yyJ8j/fttbHkHADw8tdUM8oulgJI+w2Qs60Szr80GC&#10;Tn+CVEV7SD8QsUdqd1e+ATvDo1ubm4YG9u3fD/qw6+USxWg3IENsBso9Kj4hcFQoGqGPyLCM8kq5&#10;Vq2srNjqDCHpUR110/FqfwTBauDS0BunyKVUtif9MEmAp/t9RY0cOHBgh8nS2BIiRfVXlRAv4DHf&#10;I9ttfx3ZeikFEd4SE2YLFCObcjpYNm32YdSO3BI1/xmQbYbD1bU1CTPU2mWQxd7RfL14vjYrkaHW&#10;Czr1NjT78DrLBSBLHreKthUx187gM3Sl2JYi4pv8n3zBJFKHjx65YY+yk62trZ2dnUOHDmFakHGA&#10;mThRHiiImCN4s9Y8ek4x3AYulqV6Qz22kRm6EfJL2O9YdSyy/indi+oB5ZxrJgFkFZk/Q4i28Iga&#10;bgnc4bJMkb1YUsc6F9zrM2upC1oxSO6PbSbF6AQtLi/aDhqgJKXbc5LTSl2R9sbRzBkV3l7noKch&#10;rfIgZryOqGh5ejghr/QPu7P9pO6QM7eUCbocbISLfpapi5rbXAHZeheSSLaBKuYeQ0v7Yo9yFmBl&#10;F75ovw8HA7UfuCwSTNfwlOHEsRNANZ6m+FVYQiGjIBv25EnmpM48IfKSwnFUOAwVby1Z2P4od0Vt&#10;MO4D02nr10EFzpBzRFJEoEOAmpDC63xyedWrFNHl3BYGbC2wy6dg0e7OeLbMpWb2O23YPY6Fgiqy&#10;upu5usfPJJyeErjmou75tilViYTvcpm8p5tjo8hPTU8hdWRPvRCFooTtyIv6QbISFNMwGRuk9oM4&#10;XJxo0hnCFftVkGAollbLLEr4XcQ13aCB4SanELdo+HnnVL3MAHVtqdOi2tFdpQv0o/tjE3RDdyWK&#10;13phwp5YQ3VID4Qdtf0M4z5Kx3xuwJKikRqOe7YMeE43XmoVKdR3NkCRWmLLn9mvFaXzdtOLAO+H&#10;cWRot8zrfhjut6dDUXpRUzb+vGqWiBRsYp6r1G9sVYMQPO2sKoIczYxJEBTsEbcNXjRFrw6y2p/m&#10;fjwJohCSiaQHyU8YeYz6RvtJ1C/KLEmGQTpKmSVZp5Sh59McHY3w0ICKpmytURiYGAeYJ1pM/XBp&#10;/66rssqWhpjjYT8egnIq57NimqFHEUKRksw97jPgOeKwTpsgbdroojRIhnXFqNyq8HoBNDf28QT9&#10;314Sen04AHrpqMXOPvhy24x6rQ7K3Muz+l4h9av/3194iAfmqRPHv/c/f8dHbv7o0z7vc//rj//k&#10;/oOH7J0f+6Ef+JU3vHFW3NfW3ts+/em/+Iv3vezrXure+fP3vf/rv/7r9fvlVz7uvHMOCqM/jLTU&#10;rfZjOj1DXIv8pw+dd77+efF5577uf/zydLk8RDjxyGuva6mLvNjc2NCcrChAtQRJfSiGyR6l+w8e&#10;lMADwlO21omi1uM2IjySFlkEpIKy686RV+Lj6YkTa+vrYTcrDVdgIhiJj1vei7eENrfMTb5ThSly&#10;TqA2pFzVNT/J1q0mXAg76Iz4tM1NCB6oWFVqtEuuFvccl+WMEE2yTvGdmjq3d2xrK+Y7nDx+XH8N&#10;6P5Wd3YE0DbwKNlrMpm0IYgj5CFLMGrvbFFfq5DCmPJfCbXhvDafqyoQAxrT7FmyFtDo47EMIuQc&#10;Yp8HEKcERaDKluUZFDEcPJ3aBwDWiedspRsbG4aMx+OxgVl5bsiTxHa/JCKPyPC3551qgZJH0ict&#10;CmvhOF5QGht15iEqfuSpIhW1RLo6tj5nAyQRkYxhmWUGK1VraUQJlEtwr+6xarlUzSNwc2aFksYb&#10;ajkuIaC9sUfQP6T0XA2US2rH1bPIqIVKtoMSEaGemc+1JRAaSY9LuxvEGSpSpHN0cSJ4WSMre0XM&#10;txhiSTtUWEpAr8JPSHrGVJfuWRi4BlwJjnWNSMikce5RAx1wbNsSJPLBwWG1qWmBmDMzCzp1aOIl&#10;6vwHC+qshKEl59iZTHQ5VF3gi0oFl14uUDuhAbnz2ZCTj7oUbJl3dgYbBOJydN2FOv6dDkrKKPjw&#10;sAdR40p6G18BiuyDDOl/0jUd3un0rCmFiJJr7uzd59N826qSfbFea3p4D+NE7kPwdOimgO4BT0eh&#10;iueCJjY4VneD57bDuAOMRrOuOSGOwz31XAl7+/2wp7AV3yto7JLCX6Iq2sAPoD+kZIfJEpbM/SRM&#10;MvtXlFZR3MTkXOeLZpnbyGnwH+ccFlVjo3bZyjOAvAPPtztvEzYhS49hFF+02lvb5/fHUMhUOShl&#10;mtP5cS827LjYLgtcGV6KAMdAC5ElH4RHyDu0kVNJnI0uQIQCQsY8DJt+BDftmL54YWnr5axQljeJ&#10;VxpqbVqDQJ8BMVtFkzY5Y6WalTg+v+kbKLctnxblvC4Rj9L4K15sl+7CcHYNSG1ofdWAdZ/6aB8Z&#10;kAF9rdGIn0QVGfLIjtMwTcfpfGNRzCnZIiBGKiPUzxGyETfm+RQFZzKwTwdIPsyKOrODz7bgnSyb&#10;ZHAEt9tOZmOs9lsdiVRKVJ35VsaHySiF9DywjfPKHLVkvwJhHjP73B4I8cCPB0HC1k8rlAJ6gSfD&#10;PIjs9tr0suA0hmwvtCd+zVd82e3Hjn/Rc579jmveZcj4e7//B17ytV9n77/lf/7W3T/82p/4MSXh&#10;uZe4Z7HRu1+T2Wzfgf3un+PRUKnUD6PX4696sv3843e989o/ePdXf9VX3qP/hlISXW75sN//5NE7&#10;PKaRH7700kfw9F4XfthdTYSuKEPBLHvEAoeRf5KQNOis05xcQWl/elR7vBfLQaLgzG/EZ3Ob29dx&#10;fpLDiqY1zLeysiJttMg/iYYLTpFLbIpUs7Kc7OyEBK/ilaFaJgmXjseSE2ixLd1IYqmhsYaMFOzz&#10;tlNpvx+ykU6zvaLcRqwUhfbsM7bX9j62OYArlLZHs8xScBo6dA9pA6Ci7SW6KDiJXyrvgx1pffK1&#10;mlW3VUCea4CM7mmYjya+lDSFlA0O9cWHD9uOHz9+HJJuK2+o7hB8kUeYROetmaDhNqo+4Ftsh4La&#10;kqYz9ZNT2Ez5HVmmbjMH3ZQXWJGiltJDToIQbVvpMh73BoMJ2+8EQIXn4IHNrlMhXHnqOd4UR4lz&#10;/SqxRjw7UtNub21J1e0S9YSuenZOiaJk+1DX9ZkVSrKLhlcaB4mCE1XyKQxyfX19Tq2CEyvLxUWA&#10;SbaPYSeUF8OtPEJ50Yhzzan0lVOKSjvhdRfHqB5H7bjGgPxApNvW6NJFpASc1r6DpZfaSeXyoUa6&#10;O4Eh0bkI1GnnatK6W3S2caHk17SUUXa6DOaQyMNDmtOnMmQbnxQvDse32YeG4KmdtYOfdc5xaVea&#10;6iD7NNNQn6Ju8WEX2aMeSh2ZNnWocyaReN31DcsNuubh1U0A55dtlDoF9nrrNZc0zREC5VzCKnDz&#10;PMVv/t2Lk+Tb2jxI2vnREL2ScEXl0A039t7/wW93/cSq53kRIOoa7Qe+/8nbsje89eWiybWz0JVl&#10;s6hrBo2oWXrbNZd43iVe1w+q9JkkTWadpbcNuT/+E++667/Bfrn6iy96+tP2AKRO12h+zGY6rwnS&#10;1dDOw3KjmN7W0KPajijhtf0LXXF2TAxPG1IMIFTOpqfqbOkZgM5yBPeVDHCx/3KR00pYobFGGmB6&#10;IatFN0ObMR56o/1hPIjyWQmcW5HBRVI3DEB27sAC4Fode4vcmysvxkZjFIxQlmA8GGqHKR+jxdPI&#10;R+RgEvUNlBvALcA3G2JO7PoNEI1YxvUszwaRvywaxdUEaOkDgNyq/c2miv3GvjUKI7uDzMtigiiV&#10;Sow1Ox69Adh5DO5xbGMMtD7GSeCHKYZ1hMPSs0/MTk4nxyb2t32X7ktX+7YRVicws903tO1xiGKC&#10;aGsx35hnOzbCG/vi6kXroIHsIM5yO0hQlQBS53bYDT2XBqwbGInw+sFyyrwslmU6TAy4Dw8YlA/y&#10;WZGHaI3MJvBr6du9IWoi+Bv6Sd+Dl1+CExeTR0ccZoRrOUrywfR0LXW9ByD1+z7wwRv+9obLr3zc&#10;y2+68aonXPVXH/rw1Z//jNf8wuv2Hzz0CIyz13uvv97w8Tuvvfa+WNqpa//Q2pp95REbkIcBpEb7&#10;f69nD6WU0RGahY+Jnit2HJLJRhObrAYEaPQcnXX2CGo9FHUK/pjVshS9IlnF0QrtleS3Ysa2CY60&#10;9li8W9mggUB5uZSJm+TXQkjDwWDG5n0JfDXjX7J/Tj1w89lMxiDOTE4ijYRz+vqW2GvREq0cIs/L&#10;nR3YUYfh6upqTG9geQXan/qDQUruUOrkhmhUEuqQRGOfXihi+OTLAR/i2cwgKXD5YGBLjjifnrCX&#10;Sxy8pNtq8ZQ84MrHPvbmf/zHq570pK2trQkjpuxNg4Pg9ekOnrLIKYjt2jKAyKmhMNfKA7U/ul4x&#10;+W9IxmOnSTEo0my0mR10FIk6c19b0YJWegGxpmYhlsRPsrNQD580DwIo8i+LeEakOmjtpai0IdVX&#10;G/5DfDcBpU6BTkfGnrm1tTWln9hhdF1l9/gSaGsTTzhTr72IuzwR15Ba0C2u7uwdAiZRODcYHB/C&#10;rz5LO+kldBa0/RGF18J8JesoA8fj8VjHQYS9a6sVwy0FSHtM5J7B8SCEKkVKShWEvoIOUY1DjkBt&#10;pC6TihZmGrpqlsWsEZsvva4zT/Y7QRcP3nBjsOXC6HwT2i0ma8LKUGoTtgbKMhK9vxzACoJHmymP&#10;gC40W2OkmQciWqFh6gsiaZ/sTRwQKwC6BB+fPQAyPEHWuqFwlh9VZ5cRswKXvAeVoSF+iXm6GQ+d&#10;OGnZNeFQcU1qtWx94msofHWyoCfRXBPrPU1fyGlEQjJ18UYUPkU0ORHrr5EpGb3LGNL0gi5z6cur&#10;Lv3HqX2qLuflXkX/D9HzIF2pwsguQp8caUPGuqmW1XITjh5IDQ/rYloulsXUrog6CH0BuziN+mtQ&#10;/Nr3oCQwOFqj9ZDmdMC+cLsIpPcAAbysWx4BpDdgLpzywOLPy/lmBWW0fTnHJvhJsZzgJNnvARsJ&#10;4aJBd880DNhsFxjGH9A7qCFotttNjDaAxvB0msAor6i9BVG4FUa2AVlVL+yGiWZbrx/ACcS+NafQ&#10;TY8n+7CNgCCui8VcDRVzEL+endEI+NY3YL0SxcMotm2ww2CQOk7JA9veRzCiBmHcAz1OLY3fX0vT&#10;US8eJrD1GKa2RD8KJkd3AJfRR1QXs3zr1k0A7jQyxDw6bwWtnzV6H8tlaUfY0HY+yQw6Q+ueMTbc&#10;ttzuf/3EFlLR+c72ORomaRQkwySf5YuNeRBncVrmc0o7Qtp+p03cj6IkSkdpb61vXymmmS0QM29x&#10;ENsBzU5TKiEWfS8MTjUU6ud/+a6XuwTpu7/O8KfTXuPhcOPkqTtJ6+ls/4GDHlXXp31yL7ctXnnJ&#10;kZs+/omLzztX3PO9vp7y1Kf+w8du+YZv/Ib3XnedSO5/ta+7T2jcfuzEnoPUHru9Mz4+1ZFWEciG&#10;nGK2G9dsMrGnjgGyPpsFG+JpiQRabk95GXzYewwfrghcHMlXdYbE4NXYNQXmj4zvsluvfcZgaMru&#10;MeVrSCrap2I4p02HEFXSzSC3EhGqSjS1rYxAQUkBl5bB6nTDQgxCpXJmEM8dEUMLqUCDS7TR77on&#10;USTY7nRKg9a4mi2S9vv21pZ0CEMakpSd1aDLQ1HTpLK+nXFHTAyqJJSSeMs+/6QnP7nVHI/HtmTD&#10;9wZNDF73h1ZNDISzZfxHf+bCPuAMAWXtHHbYupXHEO8K0IvINIhvZ0r+JyoqFoRBg9FoQT+HoJPW&#10;CMRIw4PvqsaQjLvXM0QFFzl7RpJxby3Y7Cla1yoVACJ5LlrmVV1lxPT2Ldujgu2VYt+HDEY5M0sd&#10;s6mu4qJ8Sr0leg5o2UaGphZ41ZZLwaLBIGwUtDrOUll6EqsAZHedajpQOdGewKiIZynjhfhtjOnE&#10;pZ2bYUihlPToGmMa59hlK7o6P0d9C3MmrEkKlprYVO61Nthj266Oc0pNkepS9XG2rZB57jxztCNa&#10;tafytaOWte/O92OptEu+JIUSZgVZS4+UWEaBBMTwPCFDXrAQ8ljAuL4ISVyszEh56mWopyIH/DHn&#10;WwQ9NV8UkwaGEx+1JWLQqy5VvpaVOBUpEpspurxh9JJMIVt5ejeWym56xKX5qLB3UZStjIre5KoQ&#10;8i4i0cU3orjthE+4EVForvMon6KKxZJk924mwe+M7ffCAyZI1/14iDTtHHZDBml5Nw/9qBcIbYYG&#10;IOd1OavyEjAOgSOhAUeDz1EaIqnErtfSSwO/YCKMjcs54sA9GFjjWoN1NBUS0Dsw6qZZVOXJLBvt&#10;2BrsevGLeSMPCjucycBwnh2fpj/2S/Ks2CLafRRVE8HfA/7KNQnmUQTaeMHIWDsN/QgwN4qbMvez&#10;ysqCihy2B6vmuprV1aIBVu6HQS80iOyNo6CkkgRSCyzB28qbBaT4vkHgipHxISJXmjkeZo1B+aRC&#10;COGWV/qLaCUPx+sIUzR8bJgYILWs417UWxkkj06Hh8ZIhwkQnWifKWZFPsvEQ2ezzKA2stEDmvGH&#10;fjpK6qIK0ojpORVl01U2yewrMJ+25S8raEvsOKRW9PiMxQHtZCg5Hae2Cm81zedlwATHqJ/Hkzyb&#10;wDs8TPwo9W2rIv5nX8y259u3T2yZUUzJDUh4/3QtdbXnkNB9B81nfj3zGU//vd/73Zd9Gyadbr7p&#10;xqPHTjz92c+1369+3vMeRrjwBS960ad++fX//iUvec3PvvbYHUedwOMzva5+/gsvueyySy579NM/&#10;/9n/yknlpzzjmZdefvnud/7ovdfvPS11CUpY0YV47nbyyoJAWX2EmnWVZLmNNyP+ELZ29r1KTJxO&#10;pzKXVeqEa9gyUG7IckR9sLCLRKsG2QW5bHWrmoymQNP+aY92cbTaQmk52txm2lDYd8crK4JWCKVb&#10;WXGJgx6RujZgMB63DgBxnBH7GiA4fuyYLVxOESJu/W7iWxngBhn1TDXkmtOO2j5muHZzYyPr91ft&#10;u+x/kpGFvDhk2qAeL+EPQZ8lRbcGZZZsnBrTZU+ZNRPqUgyjf+LjH7f37ShJkCA+NaStsmTu6A1l&#10;VrmQgcHQw4cP246cPHmybYskbrD3pYmXEW/F6qjo/DcSktBCqC4Aso2OE/pnnAdwZDerkHWQNOw8&#10;MdRdITV2rnV1uFD3cx23Bb0dxDu2VCghjNeZrmSElfZJKCtIh5+ZpUYjKdvptBxpnSWcDaiWdrrk&#10;BUXqLi5HthUuv7AV+hu+J6iSRkK/aNxizzpVtN+FhkpkLBa26UQaaoV00d+ayRHQF7XZxpFwNkBe&#10;H4LUQorCkapAgg6MOmdxXUcyz6k7hbozOFevsDIRdV0IhWtLapaLrvO4pjBa1w5mh7ocIl3jNcEo&#10;0LNaRTkMEs4qSDoiBXPJEkgIXmsUdNbxqbqKyG1P3BHGzlFEeUPSkqnd0/UEt4UQoXNIMboGpNd1&#10;VkjloroldknmdnOgC1DYifiFy1sXcNmYkO9vcy45cQFhGDt3Vc+3ya/E1jDzsWtZg4TkuuYcnCFM&#10;wbmdPfGECWJm9xWItDYkHaZ+NAzjBfrpGsPFrfA4TO0mUhWL0vB03I+t0LFhUSyKqOf3x543h9Wb&#10;D21Ck1E+TchrFzvIWYl+Q7pPtD2jvjcti49tN8dm0YFeHJFmhpNG0BgmRmEKF2smMoZeuUSRP7CT&#10;jkBENCDiIWJHmJ2CkixsFVbRhSMbRKUHcB00SegP4LhXZxVaGBWp2A+aod/YxzLbsdCn4weUH01r&#10;6tx66pVVkzHbvBd6SeON7KCESCsrmnpRY0fjCmB03ySI+2WPN+h8avfqZX/fMh4l/X19g7bxKEYC&#10;eQHRSGXV8bJAznkvMoicT/Nlfxkl0epFaxSxezFt9Ww1gOYLA9+cO10W5aLM5oV9vZYNY+BlUxuL&#10;1WBfLwGY7iXDNGSFg7YKXEdDpMcndkMI8HCb2nHEacXW09QQhAJDZ8qM5uIVbAWr4i49AJBWhf9i&#10;EdV3fd8PXHbp5yjY/B3XvOuV3/4tev/hZVD99C/4QvuPXPprjx+9/V4htde5Uz/yUgW1+/XqV//4&#10;noPUFVKcMFetBBP46Onhyt781mGDSgyoAkj65gR8C3rqacId87Z8mOERy8dSwDhfF/+mVi1JnDVX&#10;K2tknzBdeKUkV7Sk1EG4xwVVjFZWJHsFe02JpMeePGCy2UwWIpIcyUJEStmMOdVLIjBbpghCNdUN&#10;+JK9CSaISb3n9O9b0i8MvDUhlNCPMJMoN3hx0EfCJ2ktcks5dm2ER5eR7kLXlPkipaakLLb2uK6R&#10;Q073buXRzAhn2+CPTg4rRlkIWNx/j+nxok6Djm1VpI6OpBrLxN4JR0IvQZpWJ12ah9lsllFdEzIR&#10;BvoBSkdm5NQlh80pwtbqVDXJtlzTFHa+ZAwnyh9QhjL0nKBc8SIrq6tiCsGOz2aGnnHYif4T6rnR&#10;VKpAjTP6UquDUDHUanjVqanYBiDsJQ30neiWuK1NncQDuJFERIy4KG3Rq1XHcTqT8pK/i+RWvKUr&#10;FD01/xGiCejbTzk326GTYaLX5XsLNyedVU5ITKn6RMfTsHPDzryUKnOl/5ScV9FptcJSHtoqYJR2&#10;FPJP0sEL40o3JT++unMFUV2XM6pJGLe1YO8UUG0KNz+jZBMdAaVLommV40drybpETM2NKPdetjN6&#10;RylFmvKSfEJbFXT2GqrXgy6Ksu6aQUPqRnSNgMCmqEk9kdJwlywL3c2ntcWE83VbE/bG44pttRj/&#10;arrtkh3rTjmmIepamdXA2rCEAOxmk4BkKmpX0J0q7GQeUqGwQTnaKw8ZGynFDDIPFMxJEA2aeOSV&#10;c0+63RC9iYHh3rgEIwvEDJFyvmAOKOIPgbmXlR8ViBwvqNqveaOyCiP2g5xa5MADJK3qVmBtf19W&#10;ZQ6A14ziaDVGlndd+YuZ1xt6CSJVMBzKpbdYNsrQjuCHDaK6aT2m/AQNqQilKRa11Yt+aZjbt6sO&#10;b0IT4ecsW9jN6JVeHdVej9C5qQN7royhuG5msW22n1V0ufaUUdDQgc5LvSbxSVY3NORmE6T9X4mN&#10;r45tI1Oyv1GjPRFu3OVya9Fb7Q/2D6IB+GDsKQsI+JxEUMvY8speUS7teKOSjAaJnghBSl12WefT&#10;zBZiN/eoFzeUUMM1r2YefMnNwsAqwiTorw+TMRKCdz69aWcpGaRhLzIwna70MJ8AshwabhDVbEmM&#10;Ulx09ktvrW+bW2ZlvpMZtq5K5M/cdcq5qfdGeuKwa9057ff77vih19f++xdf/pjH6vf9Bw999JaP&#10;Kerll37+Zx+mUS/udWht7RMf++jdtRz25iPmHg9jLbWV40o/EfVbELK4aVl7nIyY/SGJgmbbF+R1&#10;4ATR70/ZLJgwU0MWHwah4PVGfacmSeWfgMgVPpxalbZIQUI3sH1MtZA4WzR5SkdbTehDG0ATMduA&#10;8WiUM4ukPxzG7NhTcpt027uDMDLSS1ISL2n8rCz0nC7CGWef7ZZtC9zc3JRvg0AS6EA+bs8991wl&#10;dcsZet5xzA1nzO3DMM4zBEOI2dKZvM/q2SMyHq6C+/ZJ3Jl3vYAp59/lmKEaRp/Umyoqjk+nmutX&#10;KSImWE4O9s/t7e1xF8Eom2FZJegzMr9TwWOo3bCsnSlVGgJzJVGgRx8PQRnNjAthCwLCoLCjCSWo&#10;AJztwp8idis6PxYp2iWw0XyFlOhy9miVQlIRkMtvtRbMKheNGoZnIlhcX6C8qIMOys/L0mozj6Rs&#10;LF040XPMbROuzYj2xIi7pQlqx5rZlzKkC51ud5Cw0uvikBQXilqII9Y5Pat9M6G1xYynTDyrq6k0&#10;hlulihrgKKKA7XonCNGUhbjYhDWDfFf0+QGJammjFUgkjZO9P2fzZUIXeeT+dPryrLsoiq5B1tnh&#10;6epLKAuRjYmkEZpacWoKzVwpJzUney3Q6ZhyxRiFLnZevQpW8tF5UANJUiUcZ0axyhlQhbouVTnw&#10;CG/U5PLpGljJA14UctqNWzUkVJ3nYEWdTM2l2Rd7PO/ubLYB6Z24XxbUKj+cHkmHt503YDlRc0ek&#10;25GJoYZTzRPaOhh6zd54IkA5jd5ABGcTqfhQ4HIgw4PDr3tw/MD0XBD3I+T2GQINKpgWpWEMY8fG&#10;X9AmrmuBpcgHRWaBnEIsl+sJKCnp4LAVLVTsLtgC2MQQ8bOi9ZkQBO62KrxsBl/qQAaFDfTT9nkk&#10;KQbeMAqH8FS2c8SgcfQUVltZPYjDUWxgElGCOZUmrB79tIKkbBzGQ3vmWCkLRzt/Cp+9LpmcfhoI&#10;HYciwxt4zaN6vX4Q2tWI4EbbV79h9CBJYd+fFZU/9eos6vVQBmCzszLbWdqf0zqN+k3YC8kZh34U&#10;NEvse4holxiQelEGUUFROTJw7MvFAs7TsxOTYlnCsjuvmDfO3C4WrUhyaU0GwazbYjGTdmp26pYN&#10;SkfS/r7euU+6MNvKFpuLKgcDH6W4diJ7vq2k/dVePEgxU+DZ+6U9Be1s2kJsb+Ot/C4V1t7II79H&#10;Z48HRTRiqPpH/9vPnPaZa94Oz+b9Bw7encXcy6+LLrzgxhv//ktffPr7s+nswL71R/DuGV7vv/49&#10;MnuZTGd7DlLbZW8YUYinotRV7JH8jO0p3u/1nPwAElj6iCkVwp7chplkGCw7AhhJRNFSrUUUhyhe&#10;WNrNmnTvkhJnwRqgKHI/S2LBlCkhem5pS2LqdCOZZ5GFjWkxBj6vLJVHo7l1wCv6VxgMsvcrB9EU&#10;IkDOdTgazekkDdqVE7shSUFJt+FNsb3tdX5tq6urVRfJIa5RKEFz2do7r8vKcfrdiOa7KXm1VrJM&#10;LYqSRw4ePCgm0qN4Q6ng+oC0GSpmYKe9s2Now5aQEsk5sY2Ye0093/jhDwvRSjlg65PxiMBrn3Hu&#10;DrFlXaRz0Kl+hXfhgkLdqnTSKysrSAgnnoNYnBVFShs+bbk4zoa4UByk6gSoz1dWlnQOUT62ITBt&#10;jOyxdTSUYOKS57VMbAxh0xkGqmotVAvK4ib6l7JZhLqYVxUequJEEmuapY2klgaDXKNwpEZIj/MV&#10;9rRXqSNOvdUgcUC02ItQVXndOf9aU0ch9QUL1LDHUeF85dqYRp5uFAO4pApNO4gGVjkhFA7YzWgY&#10;5ftogWo5aIEmB9tShpJsYG0bTNl02CZrdr13chcJOsONaFegjI6YO+BFl0Sj0SIBtysnNPaCrghB&#10;pTGbAeZ2NZJmKjRRo65ZGWnjWmNRJz1Mu6cq0XmTwemgHWdGkt6jrEIysLqbckH3xC5kLEWHqho5&#10;XeqUTSmg0vxS2Xlc6tSEXSKVTpMzrBS5rurRmRdpSKdWPMhPk8dQ1Y7j5n1vb2Q+o9Mtg6eHJ5a2&#10;lqFeEA34BlJa0DNYVzEI7KVhMhzheY5WuTQyHF3B1RhH2pBuRUTdi8J5AX0BwSpCv+1n3pSM5W6l&#10;GqwtvCQw2AmUvFMEY7vGAY1xhKocct7l3FsW3pJHzBZVGtQNvTj0DwzsYrfxCeGHHeiiQuD2tEAI&#10;S4WwRjDNbSJM3SzqclojIYYdHth8A9MLea43Vc9Ok99M/aBsEDpo16hdbIa17UCsh/H56aAfhkcX&#10;89yqOK8OG78hRR7C7i8YQF4RMNMckeG2o0gQn8FhEHHzPVI/Bu5H3qAZZIaq7ViVVbgsUS1kUF6U&#10;WZUMIp/tnuWyyKe5IWnDuBmU2SgdJEux5UfQxCieCufK/mqnIIgjw9+q0aqi6q0PyjmjJj0w017K&#10;GoFi7jCNQ8PuMd+I4e5nH6gGaHPMJktnQ9nVWEob/Wd+PcT88XXvfrf9PHLkyMMLUh85fPj6P/vz&#10;R/DxA3j95fv+XH2Kk9l8z0FqeH5NJsBqFEWUbD6ryJkJEGBGmD/bhjZyP5oYdSJaFzMh92iJEEL2&#10;4amLSytSc9VFDNU8evvtIoaFRUIGwdgSlBWiB/n6vn0I6eh4aHtndW0to/ez8EHr38x0D0VXuExv&#10;SBdIJKsFyrBy29u0KzW6If5wkXIGFHqcbZf5Wo9QTCBMAhKDMiM+iXe2t20b9u3f7yQN2muQkW0k&#10;I3xaJYDZmUwczS877a2trZIGeZELDuyi+AQFTp06lVL4woCdZdmZD0inK0QuzYl70uswSgAqsa8W&#10;3soGOgAtdQqQUFkOWRoVhCOqRlqHB3amBpQZSFDrIhLV8lhTRD7gvIGsA8VQ2mFRCrrzFJdKxACR&#10;nUd5HaZMUJe7nBpb7Z2V1dWSeZxnGKgFu2abTrzRuhkSsclmUfP4dWfL4NzWhLMFmwTsArpu+51b&#10;OcotJgGFjBppKMhR453LibSF2t7ZEdM8gFUasm93WE3L0dhrffoMI/KUtVNALCB1soIuBUnBPZoi&#10;kDy6pEhDshkZTgvvKt9EXQ0RJc5qdU26kEIN9R4rOidZcbEvjFb2W3G5XUpUKlccCS7ovseAJ+FO&#10;lSKa8NndAgidNGeQ2txEQm1PCgqdGnuTTYo28ISMq04n43QgSZduI2myrsf2jsEZJFy5nabF6/qM&#10;JWHS16UVmdLhTn72iqBHERXHCEWyYoPTBa6mVY5MwAuHGoBGbixq7WiV2SS/PXadqtJT2a+2yy5f&#10;pjlz7ffQvQxh9Q/aDaPKZ5RPZ3VpVVDlRwNINbLtKp8YiAuiHoZEXKDcN3wWh22+V9PC5DBgVl/g&#10;wwaTiLYkER+0rYk+vWmQgg0DO3jqRfbhhFnidpR3crxfIbkwsBGf4MJq8spb2GghJWHLGMcI1h5G&#10;0WCIKwCZMoU3qxSXGC6s+OVpmSD1EE13TKKppyXUE7OqtOJ1QFlhTVsbZG/BTjrYLgvqUHAXZ9nk&#10;JR6qIPvWsWwxCqOl3K9tq4Iw8cNBDO2J/c/uCImypTg/54fqw/QpUG4aKUnseWiFbr9KxnE+yZfb&#10;WTruGcwtZpltVtyHiXVGd+oCNnn4FjxT6GQH9QyMpTVn0IhAtsNdFU02gcgEEe8wA8FgW7lg3N83&#10;tCXTp8RPholhaCsldH9jCyk8DsM0CIdxmIZVFhXzIpss7E3d6+4ssvYGpH6IXw+7WHK9nvqsZ73t&#10;mnd++Ia/vuSyR7/5N37tW77zFY9g5fs7d/EXezDqRW1/tUSKfPbroSK4iYcOwyPuNO7oPKf6FCQE&#10;RIp61CmtIyQzlFAtIfJPJtYAIuQUBXEefcUVn/rkJ4X/2oRFOmo5x4mQot6CXs4e78uSMezfv39j&#10;YwPSVbJT4/HYtS1K+ysH6wEtsTVZL3JUhLTQhiPkbHUAZHavHwxEpmoKWDgypuEADU3o08dNErgZ&#10;jsd6QsvDq6YvXtxZ1MEGgUxt3iEDNUs5OY0c2QRWEvqCiwATtjbMLbcNBc5FXvsIbDvVSD3Cdno2&#10;6/d6VoqouijlptLFpmxubtqfdDwxM87j4HWeIfKlhkqHkhglnLdZgKQbl2S17TWgDUtAvamaJhfU&#10;cwe8nQOZyfuMp9sjRuwJ36pjrKN41eEqL+R2Z6nEhekVo2ryLDvDQAUxTKAjbjIg1lEcd9ylpquW&#10;cOEjrRlz16KncajmTpVzfqeBEajVdIS+vjTQTGsaCTzgZ6cs7i6CMWDNKWEx+nqJ+RoFxSM9bt4m&#10;BkXRfD7Xm1O6ZMjBvfXK6AC05j2E9ryuMszpNaG+glI56l0jnbwpZdkhhb2LkwzkYsHaeEH1s4rS&#10;kkS+pm5kflJ2qgwZ3uWdZFyb53W2J55CIjlcVR5ElNAsWejqM7oEFAaUdW2juhD8TmytzlS1rkZd&#10;R6M+s+S1X2n+wfOksBIFXhJkS2mWy8yOxy2jCKftQxTS5Tip6NsoEB92whtNUtVcFK5B20F2OupA&#10;qZRNeFtQGaz7ACoHbqHU4Tr+wb3FfD6kL0PC6RoFEiUYWhja1RQ4REz9MHidenCdnhWTeba9bMoa&#10;3YppVCxp0AT/bnh0APjZobY7T1blAJUe1SCtG2nJ8sOgKF07YGxn11jfD6V0LwEhgwJxLV5UMTk8&#10;AJMN6YQhe0kfoHmAOrnM7Kbq9eKmCpC6kpVYRQKbx6omyZo1JRw8PL8XRFlgGLUOKls1tq0kQLdt&#10;6NtVSW8+NWAy3gQp5aHfxI3Qtj8rS/vPttZQvt2zDM2vp4lB0wKjAr2M9othVPhjsMCAzMMqhShE&#10;PGFe+XPC9BT1gVUuDUWHQRLGVVxmZTMv67wqsmJ2alEu6yD+/9l7E3DNzrJKdM97/9OZq1KVVFKp&#10;JBUyMpMYxiQSaAQFwvQIokgj+qC0oNd26NuNtth261VAaeVpuC1902DnKuBtpmZKCKIhYBI0JIEM&#10;VCWp1HxOnfOPe973fdf6vk2llARsKlaw/tRT+euc/9/Dt6f1rm+9a6lximpwqH5x1QKPJHUDSQ6O&#10;jx4NwfXJfKheeDMVVc+fNvAib7BlHmrFuiphySLDoXqSEKkQsnCICU0vrgPkXavURI0RK+ehGiRG&#10;6pyEXI+JlyDpC87ace0HPziZze7bt//Cix9/2bMvn4zHt99xx8nBeXRex6c9EVgwguKCqlzCzYb9&#10;VYBWvV7PgfSTVLQg2kUYcTh4nDuYO5TnaITHrf4EDyqHjmN4o4YV4Gjl/cEDB7aeeuqhgwfV7mM8&#10;noKHbpWdNbg69oQRTBM2McJjzwMPLK+sfCu1gRYH1l2B3Vdky2bAMQrUxmM1zIOAhN4F1FVHYBnr&#10;o5EKOFqTNZNlAyTRjNHUyKi8U7Zs4R6ROy8QUzy/sOCBwiShyAqB3Wb0aFOAy8IDI5nRGBgCCTKd&#10;yqXBds2z8RMlfBWorxW4yTjGGC5yPm0fMHnNLkPea+nYoJwoG0DH4whMHrPiZYPJN9PKwOShoBgQ&#10;nEdVAMEWsVqNPsUI9nlqcQg6k/PvGaKkGVXNyJUOgmkoJiFoq0iyArlKzUO6lLGUppADC06lLMls&#10;QVKP6GMf0Mvc+nmb8BHr2EhtEufxa3qkQCTjWxTOTjhtPyV4IqXt+ylGw7e2M4yBZAw1SUp2IlL9&#10;X4PkprkKQ4s4SzO00yBT9MvShtnYVwOtUm9ATboDX18d29YfGpdJg3U52HgFlIxNQc9fYG1kvoUd&#10;sfGcWyBEZlUQgoD3ME3hoXwyamarQqaRefvo5fwGK5ymtf5AFaegkz56YMd1KGitiOoiAAlNaxc9&#10;KNA6s6alcJxlj5npAqgNkB6qINW2PRhen24wKFADCI1otMcpIwMXINLgmWkaT1Hqhva2w8LEt2cy&#10;nR/5xQrqoPZ6NwaCMJinGqpFySUtULB8aqWo0uH540AzVp1QRmUa5ZdptotqPBQJO42AuNILE6/o&#10;VOVYkWelHot+BEMeFiW5xgQKYlUa1Nf2Qc6ZlCBuazCtnro2K1Ud2Hj4yJVDLzuvntHDMscHtOYX&#10;GN0xEF+uBTeImgg9jmUhNzZX8KcHQjzQeEVZXVPk0H5UAny1xU7Ox1IRPCZwQIxX6i1dyjZoerpX&#10;T6sqdxHuqGIPj1h/oyymakuiQmrBtJG2VKKTlUNQ1rLxiecL/hboHKirhptV9bSsNLxGbp6+00uc&#10;7pwTJE6YBHEvTOaTZKkr71W2H7hapGhiTlNOy9l6mg9TAcvazS9VxyTf2DspVVPjPGTWokEHbu1o&#10;mkzhVF4D9Y3SQY32gzpzp3YGmwdeHGTrM5iuhPEgdvV8bspJXkxzdCuGQVctseUwMcmcMFkqI/a5&#10;q/Ffpq6Ism2acXkSUj9mX69/4xt//dd/o5skmxcWrv/c584693Fv+zf/5uD6+ite9MKTg/NYhdSe&#10;63XRIQThdEFON0T4tjxROt2uC2NdgTvsYpTnqyBLqirZgEhIxBs1n0ACRtmn5ZpgaK+1+uJzUVA1&#10;lQkUdxL8pXleQui5sb5O/DRDsAsfwMwOFNS+fuQIyWAClAY9f3Q4ph1bQ/yNx6QsfGl5uYATs84d&#10;W6mo8RoDdO71+23zX4EOMFkdARl5Q7ZbLSwsULxB/E0RM3UUKcaha8XW1B4o3Qi2jzKD0XhMFlaH&#10;JIoEaBrGFH2ZHEPZSkEny8vLxs0DmI8jTBVKhYKHbF+AxzzJZgGFchAhoPQOHzrkwTWZqg+uxcSI&#10;YH6AQYBsj6vRrzkajexDU+f0OWPOqB1KZWSgNFCTBQBwCRUI6gJuUw+VLrWGMLrBsgQeF/xTgKza&#10;EmM8cwA1Wbj8ZIhIRQottu/Y8TAnqmZ2VpVUFznKD1ly0u0StpLpbOysC2EDxUhtlcLTlZRn23xG&#10;XTVFBTw/27B6KyRRT3E1PRQQicPEE4Maj3aqgUDQ5BTKcczzBuqXCudHiY7DHLMcLE54nkxxehvI&#10;CJaXNnnsRqVMglrX1qqFW8jpC8fa/3GrPBwyx7ZXUp3V7/dZPhnAg5OHKggzrZTncv4X9rwl2+1b&#10;ICs1g9wKxijPvtVqiZLVMPdoXSBFzbBSQv+2KdYw5dYjvLLFiQlVkZ8D1HJqjCQxWzmJdCt7VdKU&#10;unVGb1U97OiNbUHOyCEXJRZ1/ySwOfNAiMxqhANFKxJCbTm+TInnZEVrvc8W0o7crOATwgmKE+ix&#10;gM5AMNO+6wUakVLMFEbrdeEDgc2aqlQWNvGbCu17KDMKub6nVTZzitRJq0Y1y+BrC/mGImoNOQxB&#10;2XMKRSeCXEWrzDXUlcl9Rk/pBnEqTdd3osBJBk2QwKG+cgR0OiOnnHjyrTCSe4s2zwm8r0qF1PCU&#10;qwU0prhM1EAPIYOq5K4rAcuRoGenTiCRH9flsCzkpC/cuu86gsVnIGh9y9MaVyVEhnvI/PZddi7q&#10;psqps56X40IpcFmsfE2wu+D7qOcK4u4udeP5TtiPFM72Qg/J843cLAW26rYAwpd1oT8p65x0Oc1L&#10;HHZxKt8fqAVUg2qrrpDO2JhmQV43GgEzysNk1j9lTmqR2f5Z1CtdSOKn2AGpHqJ+rH8GUdBFD/RY&#10;2WgB30y2zFM5MuoZHiRK1ucTKdQfUt3BSfCfHaT+Acz+X3Duzv967Ycec0T17/7e752yZeuNX/j8&#10;777rD77+i784xlziydcjlCKvetkdd90tb+66d/eJx1LXFSneBNPcpB6pcyAGYgiZoOoB3J3pD0AP&#10;Dc4C00ZDn9wAVY7NJPOYd41oNMF2U7gUM9SDPF+NuEHqFJmbKDeu4XDIRm+iFs4mUyftAQF30SKZ&#10;A/UG1h6EDgkMJSnh+Ea4yex0D4Qip8JLzPNGIMjVeq/X4xPUcHXAW9yeFEFxzHc0LVbg7QVh0DWv&#10;gI0JyVfKT0mX8okVQgO6uLRE4lzJOTyMKVDpYzCJz8iOE69wKkDKhhYT9ICVGysMIBaR8SwBmLTa&#10;kZIASmgCi8XFRTYIapmEISK4ZO1B/GeEEKASMyThEVMqjADLaFAyYKLxabZhioTLqvxBHo0cVtnm&#10;CEJVOvgSQM8vLMgWGnM91FGuhTWcIqCmQo7sDE6FRzOF/+CLPmizyYQT9PKYUrdvaxnVJldTKc4+&#10;NppImLhHTE1wrp9okgiM8Ii/VbIfvCb9kjkDIGeIiiKQ1UdCmmoBOX+IR0lOz+DYqCetlfcYPI1D&#10;wJkcukZMx2PB6CoCEWhu9zqEvIps7gym3ZTKELKXELqwo86D+qiL3CUDnbmnIFZZQpDYVow71Ty5&#10;FD/RRUE0TLcT05AHq3W6j1OUXLe29Dilp5il0bBJaPFV1izjiTE3qhJgdzqxGD9vet5h3iBCK6Ss&#10;gp7Z9I3m+HAqhpc/L3bqQyhubmxTBKtr1paldQMsbKMwcyJVmI5zANnmOocT4IItIcgxx0UQG/B9&#10;W9iTdWZBpTocnO0UvVTWO4/KFsqKdGKENtVVfQI9XrT1MBEY7HoonARwFZO6nKqwV+FeST8PnXDM&#10;au2cyyv6GGrIdulmk2YjbUYI6+F15FNh7SpjnWqUSE3Yyooqcv0lqZcCX5Y0Kys5BTvwr+gHfi90&#10;445S1H4Edb2KvbHm0skLt8xV+CElSYk/47IaF+oyVwLE16qBVts+VCyqQ0GjbR1KKeAor+yV6p2t&#10;EpZG1ivLc4LakYtHf9eoI4kLjhi+d06I1cstRnYjR7y6nJQTxd9uiOkc+ZHcQKMNty7dweamKsp8&#10;kgdSKXejaCEJYg1zqZxCS9BGRtcVjKuVxDhTIYoUy/In1lH1Am1ALFKVQeskgc+bhAtLaVXU+CF4&#10;5drVHkkpbfLKj/Ig1jzzqqhmwyafFGrAEvmCoXsrfbWghhobswra0IypqqaUB7WsvFTxSdSLBZFX&#10;aZkNw/jgsSz1P0Mt9Zdu/bvH7sbTl/qyZ1/+ugMH3v8/ruUPL3riE0/i5od5tbXTD5yAWuo2CYL8&#10;HCkiigpo91ZTxAwKio95TrDGeBSRwVWniPl5JoZQ09lqNA8fPiy/6iHSrzcYsC1MnnxDCDYmsA6g&#10;QpegqkJYDJQaAVNLhqORPkctpyjYXZuxxmPfGvEqEwYar5WT8llIV2mdncfjn4/VOQDBNka7AYyg&#10;mdcEeeYqAQdCbVEL95dfz4EtBCJQl8J9J7k4A1VMwa78cG1tjQTYlq1bBXnv2bOH2hIB2XQepIUI&#10;65fa+pnIWHEwTaINqVCBFAD0rdI0g/CdslpCCqbWsXmUgJL5L2Qic5sAp4HzZRkDNlWodjitn8Hc&#10;OkOzIH0kqFQh0HHgAO3SithSdMYIhQQq7VwwL08cTwMy41Au24/Nm04mlB8oPSnYHWWJnABdzC08&#10;fCC5Y330OFtiCgO4d1MsbixEABNda2WoPX+Qc1RWEkCnYSpoWQW1igJS73L05Uxg9cKtkuPlWEc8&#10;SgsMKASwpokNUW9ltQf0uiadTD9pEqLGe07OIpwqnASgm3JkIwDNiYHdlCUT7yo2jeMcUhkfFy2n&#10;OAjZKRNqKXYWNmzKJK7lmcaL3QTx4NJTQUi/zxwcunRrd2aaOpjMoS2MmQyxPt8sNlqVCM/qNqed&#10;B50WMcYbBxILHgvaFHIDXHTCtWyxcW0H+a0HApmOpc1qbUfeWEOyhRqndIqtbeyK9MAhtSqE0okz&#10;SGyi4OGghIO5RcanHAWAY11lKAQylt42gpSHxkSB+idSnAZEAcod17mj/HKp/5Q3pdwwZ3IKuAK4&#10;s1RwaDkt5GesBxQy5nUxdWa5A+LW7UR6SNblStGEF0W69M9zFal6sLzT12IYbenGgqJHueqnIUR2&#10;YijMHGMX6XpqsaH5537gRj2nK5tzxEmhnIaoQ3XMZa1+IFMtfCGYVts/NYBWDXLj9NT5213PCllS&#10;hPdh6C2G2vOzJ5seKHMPceQR3KZNBg1I40qrARV/62SakaI4tfp5oBvV9dHiAqGFU4/yqhdp1qIg&#10;3dlGOl2dzM/mwy7ULvC/AzjWe0kQh1WXckjlpBvcErXwzKA7L9U60AtAmasNNlfcYMn8PCYHtCW2&#10;SY9kVV4y5pJ3TsHWbohMmlCnJadrRVzWQSfwurEfSwkzUu2Hk8N0uol6URDL7UsPEGH3Q8+Fb5kh&#10;nnw9tl4/8opXCZL+nf/4n84/d+fJ0XgMCz/MjdA+Y5j4QKFwmyvBviV55E8xhyu3lpWVlQK6yfFo&#10;pMAaMdc095iMRgX8yxw8BXtoE9SmfkSx8P0EU97kbrk6mqAxh2UwGHhQaVMz3e/36bFVWMdZujfQ&#10;odZB41oGEQLDrikdDuG2xuVQxGxi6sqSrs8FJBkLCwuCBnRG2Pfn5uYo5KitLQMZMrLaxHOkA5k9&#10;QSzbOyo3UdUUQIcUeqb4/PqRI63FG7XanI9mIl0LdFQKjK0VLM5GzI31dTLEhKHUflDMTd0IH+1y&#10;CBTct32QsHgjWbt2+LB8YPMpp1BD0sLoNg2O/WG6ScBtPhzcaBVcILa6ZO4JXM/YV9eAiYxh2kDb&#10;Mt+G8NF6r3WY7sDGmDVGbi0XZaVk4nn3p0mfh3TDh0cqrBNqYCC2A0pp0WVJYPUYVN+S0nZwrE3k&#10;oU2G12D2Xm+GiBziJ0K0TJBrtyvnTwQH8dbjnBMjBO6slDowlzBNb8DW1O1UOB9o38EP+DYtkn1y&#10;RKvcBV5EFE7wKNRw5WtjGnX0EBVJRBsh+pupivpFWLMT0bIwYIJja+9NCE4ET20VJ46MZAJ+0pwe&#10;aSNOadLCmE82J9SogWdo0+T40xYjgBsgmz7pEVTbeHCquXw7D1ArhGjacpEmm+0xoh07p6QYAm9u&#10;Ajjh25ZZTh/plA6UOSzI5ZplLyxJetdGNhojC5aO9pCFNnCeGjPWqEVbY+AuxHOGRUjbgV1byxf2&#10;IXDyqrRQ/oR4qfebQK4c7tREuGiGEZhWbDTFVHC2F/aCzqAYTgVMB6Hv9ONiUqhDiByjoAHF7Ekp&#10;I7eMFHwKY3samOVF2ijnprVaLetNyXcjP5G/Q0R8L0ThBFIKHE1lZtWYzoVXCKs0303iUCBuJhuS&#10;ar2UlvUMESWC3AXhp4oWlUV3odBwK1m+GoP0Q39cVoqwkeCoPXuN19dMGVd2Y7XMQwHZGkADt2mg&#10;eSNbwXkVecZpo4ECO27USNsBBS4fpUy8UikHULPXFLMyXxOk6y3u8Mu0cn2ccpCb43u6O2Ec1Br9&#10;rroLvS8EXhB5EKPXNBesVAGi7Z5upNQ1+WX+UHG2A2tqnp91I4g56kRuIEuo5CqK+1E86EgRUozz&#10;1bsPub53zvN3xgtyY+wHTR0kswZ5XGE3DDuhaqw1+VwOfXnMiajE/kmg9Jh9nbXzcf/6V375ZFbi&#10;YxtSO9TpIpvaY488HsBHJxv3BNUOBoIt+pBtsFmQc9ltVxxhDXEwkQdb+rTXEKwPCSeqJvhkkke1&#10;oNghNAwJm+s9T/PMrR+CBs1AIEFiiepkGoxEQOHquIcPJ9YQQxbOfjvj9QZ+q4NgSMeI7Vw+eh0b&#10;O0LikLa+9Pdlwpys6MiRI8PhUN7QrY8td3wwC7Ql4ae2G52ODJESlkDVEUyRBbizN47tgCEas7QX&#10;kwntGuTr9dF3KJibqRaylvX19dlkIlBGMOvS8jLBAQlIoluCDCMMABOsqtzJhO5vhIlyRAY978Lz&#10;ZkXeQ9cZA5/r2+/qrK3VufXs89GZ11qDtdw2FdKUN0T24NIamfMAVZvPjPMng7VwAxlJbpWpjfUA&#10;JlihlTjHh+xsBIVDZQ34GIL9MGcpOWyT442KhZ4zbOajgCcFEOS0Q2ONwylcZpHj2JgVLUXGYw2Z&#10;B9Bs7caNowVmMGgKacKD1E23YJ42TyQPodkUXJPOn9pCkeOWAfcrCEAzq2/944wGGnQ+Y4xKayXZ&#10;elAkECwRqVPXW9t4Qg5C683Hk82krtj8bROmjWPXKo/5pr30aMxHobkS7TCk8225lVjvS8/696mV&#10;hxVhs1bhRJBej7ae4VdYAzAVnFcrxy2CC3tlPR9p1tnyweSe292kCIQu4DIaanCJM1+ROjQwjT2y&#10;jHMiLuf48CvcNZqjwxW48qw2iV5+pP+ZhkPvSJcW7EDS7dwU72M8833jSX9i4Ja6aIpRVYzVjtmL&#10;VFStLHWuvh86oHLgsnI2dN2xCymHOtJxbkdw8XwCzCsncCWlfzTzxrk78+tJqd4aFA/LsmCZ5+ON&#10;G0KEvS53SKn/A3dWqbZtAJa0owgTM0MNnONAaMuPoq66WyiNPVabEF8F0vJFZ1yUBSCwQPZG5Rxq&#10;tydbJxWYfG0QBqDRmzldOGZ76kY+sC6XY10dZAO32xhCyHVIzGpNrsDeAeGtuSjsC1R/60YjaULH&#10;k1MqgHKOqLrUyRAnnzlhz+lKfdAJpULJNtJyViAAnBx8ozKPgHMajYyoBhwWNTxANA+8Llwoa0AS&#10;l47ak6iuWgcBUhQnSFztckSyUBBrbHw8l3QWEj8OZEXpDEV1EaAQAt6WrczL9d1HuqdsgZ8h3Eg6&#10;MpIOAsz9YpIXh3LBzqEqQB4SRljXJ7XUj3lUfRLpPuLrhNZSe75HGTRj5CJAsJpxvsBS9HylfxkB&#10;EKPy5AHZek7zIap4BZoKRsOQchuNRgyC4Sy2icZg453vj8ZjeawKbq4g7iRSYXsc6SvlIzGvXSEG&#10;r8APyU9TieECgjBAZGphAa3Q6GqnSgArYpEN5jOVxhGknMnbMRiCZoJGLA5IxGeqAGs6YbeGfUTe&#10;pKiJPGQLZWcXFhaI0ubn5zMEaBMitJPjDAohtltaWtIuQhhHDCHPYNejiobhA0idMcFuZHGJ7OwY&#10;XtdbtmwhiqLhXafXm0CiIK9zdoyfcN6fHnOs9+x704H9BtNwd0ogsxAcvGYyY/fYUVcxv7okleO0&#10;3XgtZqWltI9Kg+CPodl8vDHSr+3DI1NL+Qd9xKeWKjZ2y+C5H+ZE5eAYXQQwEAPYjacEwJZqJ5Du&#10;2cW0Ca2dqSni4JOULaxgOgTkrcBNUicTYLqAZt48k40gG4tVq2kQtFoe4NAb+ztBxp0OvaJ5MvAk&#10;59TE4vKy1pl06MOLPD2TC1U9MhpRyMGj72H+p6086e9WAH/nIIlN7TqbyS5McCYb9w/M3kj9J5VS&#10;ZW00OLvCv00vI7TXJUhcB8GlXGDbtsjGUxLJdItXHQrwJd2mqfiiOIr6b8f6PPJqakOOjNkLNpvY&#10;NMJL6k41PaQsHj4tDvTKJNRTwGWS0+wQqEDw89KDWEBhcR9Cdp6B1KiY8g9tHnJZkSDPiOyPqh+4&#10;nUyGr+HrKeMjVTGpeuqI2sKe1QXN4xs7hXVCvFydA1DdBONV6tLoNQTGBlLSpGquIWBU7rGIGdS5&#10;l2FWZkVjWei4H4VJnc+KcF1Qr9PN48UwOJTmh/N0rCeJI7iZ05gQ6aon9KQsdo9rVxO//VO6sdQr&#10;Umpr6njthh25qzhhB3YZJIUbVmXw6UPyTFgrleA7btoogCwbwkiH4TkrcbylpzEnGzBsjkwEqSqU&#10;lSlP66yqZY21448RRhOq+Q3lx5g/VJZWsXYqtzUos2XVia+9ibr9Lg1DmgLR6pHaczujrOpPg17V&#10;CJ4OOmFVVGoarf4gqkbkYpuyrnxXhzkt6kIhq7YqykBOinTo5BMFsrJE5fMhX5K7i18rMnYRJeMU&#10;Rh5jWjsdVxYio5AsdjMvFYhc5VXYDatMMxdVzdKLxqvTznLPC6WcSeqw8qIQ+ezo55UbZtLIgVPj&#10;cI0rP8aX+jt1/Lj1pi/++1/95Y9cZ6JG3v/u33/HO945mcyufskLf+c9739sAazHtJb65Osf8Tqh&#10;tdTkeHLEHVPzKvCRjxMyahmsr8xsLESiCpLG48lksri4KA+20XCoEAqPTCIVI5S0RhDyfGV3Gn0k&#10;PLgomBlnIBhaBBQg2GpQdBEcr+gzPWOgA/oX6e9LXwKa2cWwQ2ZU4crKShs0Q5szEldTBHO0wY1k&#10;eX0bTkEhssJoS0QZZzqAdQ/EOVnVNuOGeIKqDH6Yz/vWKI1TyW1IXovdPQwjFS/8yQw9djme+u28&#10;NrHIcGNDdrkLip1EqdykJ0h/JJxaW12N0XFVIkiSayGBt/20kWzADV/+Wfm4dooqEvUPHs7W19fJ&#10;2bcqFFYFgt0T8PQT8OiMM3QAoxmLvbC4uLGxwdOACJ5AiooOI5sGLu9YgpBcJslFtfUAGJIqwoG0&#10;nWhbsa+gdyStPPyJSvxK9UvbyOhZl+gGZUCNRjd2s5nJE+tNTjzN7CH+toGC3G/jb1Chye5JWSL/&#10;nlI/7fvkm2U5c3NzuoOAa2SF2/ZcKkNoKMHOWrpbkISubKajg54EDjtPEp5+3X6fUxOsPYhKyViT&#10;1jVG6TTXg7qplSS1GSvMIuFXCJ2JL5ljQn2IlmRW5MDauLUZYb3E2Y8a53k7pVDa1EnKUdguyZKA&#10;czWB7R4Orf9da2OvNaHgUTjuyaY+/qK5zctT+cHB1c69u4J2WoD3n34/3nFG2e/IWOV37+o8uHfC&#10;fl/jJd80S4ve+Ts1l3n1SLxnfzKZqFyksa20JSRVBQPhcYD4xcBWfW00kvwws2Euns1WVDgCHK9+&#10;59PpYDDIcFqysCE3T823554Qjh91NizzMbQF4HmRpNiUWVPO6nLWlKn2JgLVqhvctMw20mycjQ+O&#10;OR8o97lkMVFn/akg8pmcLn7UJGp3EZdOo0BZi9Y6hYQv9NxFP56Pwo28EGzp117jq+0Gw1wiPWPd&#10;IPKivhPEqlT2Q7cq6qzIwr7c5+UskhpJ8aVcdoGmiTuykBL4jyzJfBztnOtvWfG7867sR7DfnxSe&#10;NgSik0Ol3p4/F4QlFGNddd1WP+xSPfRUOR2qqNroTXRqQk0+XPjXocNSAb9+wkPPpQuKOvKCrq98&#10;+njUBIe1a9CF2KOQy0vu63HZ9CINU1RFi6d4d1Zk47SYFgKmVRNSwEYG7oBqSVk7ZY2+Ts9oqX3o&#10;0B3je22E2Y6aXquSRAvgsaDyUvnvUIn6Etku8SCWPwKUgyiQQ+n4HZROCp2lYlDbbO1+8KNBLCuW&#10;rZdK4OhT4jvUUgueft2rX33W9tP5z/W1w4Kn3//BD+7Yed4rXnDVRz7wJy99zU+eIODprju+trxp&#10;s/xp/3nXnbfz/aOZQH7jDdc9Cus6uZbvC+FH4/Cpyfw8DdiCX16Ohv0SvwpoINUqQeV2ALSk/wQR&#10;SC8zmhYToFN3Ozc/bxhWPMP0OR1F/X5f0AlXzm4ng06QyUeHMqIcegiwW50RgMYNAI83Zn+QN+qp&#10;MmWgYlPcgFYWF4+srVFFOkYjI0kv0oR0hWtjReSHAisTrJeOYG0TEllqgmbmhhjjXszjM+9GUAX5&#10;Rao4CN+pCSEgIHKSf8oH2uhyYo4253zTpk1EUQIxBdKx99FIpWX5MJqQzXIB3WRZMrCkZmV1sljm&#10;pBBDkFob9O6dZef/7W1D+vGxl1FBCcQkbD2MWvthsIMUmTD7kLtc0IQYG59Cbr64EG/a1Nm1u8xz&#10;beuUY7H1FD2+u3aNKcAlXG4dWqgukNXV2IIe5Bk6I0GdseNMkR7Pjz18emI7p+9bgzMWhOxxJMIr&#10;oNOgjLM94lxjK1cgPOLxtTkhBY8Fsyqp92WkOUEh4x5biQgVty2qrm1gtWNzQNiAqHwzMC7l47T3&#10;pgaa+T7k3aXkSOUgAsDRQs54S6PciuiJwWBwm+fSYJpFgDglwuxK5Pbw8qTohW7KFA617X21Dd2k&#10;aXT7AVNhwuiDUun6qAib2vLlASTOPJ+pgiCcZasoffEC7CwrUkYeygmwMB+94PK/GfRv4oG7cKdz&#10;2ZMv+PQXrjx0uKCOZfMm+cD13c6d/MATL3Duue81n/58QMpctuqHrnLO3fG+9nyYped/5os/eOBg&#10;ThzPFgv64VRQrtOhqIXObbnbutcbLTvOHHoLxkiJkmstwvQaM9JNOyY6YhOGMZ0Ywg9P0GsVVdAb&#10;OGo+nTYVhDF66GS/0rrMakR+a//crMhHaT7Jy7ScDeWHTn9zKLspRzTohJ2FKpfdzFXvO++5pzWJ&#10;XFH3T0s4+CjJKhivE/iR53WlPqndAjqN9aaelzukCh1UZh1ETjIXxnNJmRaFlPlZnU3q5rCa3Qm2&#10;Lyp3otLpegQgToq6tirqc+b6Z5zuJ/NBGPv5tOhOK3fogvr1p6WOdiw328DvVQESWxVnVzAy4VyK&#10;7Efi60EvYcaXSdUk6BUi68BVWFtrkaBWMGWTz4dJrELwoB94s6oZFZWz6gvU7S2VvZVEDnBDrYla&#10;QjvWKQ9iD5VWNzKkRa75NoqeXSM+AemDNzg1ZFOqRpU4cleoSg1NFHgt17QeiFzut9Vo37BI5Qbl&#10;dpcSV6cf9WYV92O5fvpb5uL5JFnuyiUtw+w2UqXEaHZsXEHTYUc2L+ypcbWsOugGx7DU9SMJPwRP&#10;/+wb3vAvX/8T13/uOv7k+k9+9PEXnP+kS58p73/4R1504xc+f4JA6tVDB1/64hf/p//4H9qE8599&#10;40/tPXBw0O9R6fGogba3vuUtjwIXfnIt3xeQGpLcGJSekkZAYPJcTNAOOKOVLxTVjQ2344w/bTE8&#10;5GKo7Rdmb1sIy8ct+bnFpSW50W+sr/vWMsxQcbTyxaOOM93EoOweE5Tczo97aBfLrfCAagciNlng&#10;IojPyFqnnXrqqfIQXV9fJ4UcQ8BNiTPNrSkD5ZyyY43tqBLRKJYsa/2JCWrn5+cdm4hBPMRYE3K6&#10;8uSmXxhhH1sq6cZlpCl4UVvCLkbCcaZSy8dk+9dWV5UChGJbp9qPHFEcjOGawdyXD48M4TKk/ClI&#10;oLca/QpSHCxZ7MpKV6DJvoMvlAE8c7s8a/q7H8jZAUbyeDqZcAeltqElgpGi0m4Ze6p8JMTBZ2yL&#10;X/L8991y+49tWlw9/VQz4fLpL/z4wcPO1S/4IjFQWW350CdetGt3Kt9lurhKjSHAWNm0af++fcrj&#10;ynpp7UxITTsOyIdoPU5e89u9ChsO39pThGhqpBCIkIgeagGEvDUi3/Sf+DoQZkjfvci2ulKAROab&#10;2ZCUghS2giKcIvVOhS7FFSbSCKUOFUoF/Qrhl1JbgTg3j6IO9WmeTvnMpYqGxhfUE9NqRhULOGn5&#10;K0aQhlZPQnNAF90CCv7Qg2tCFlEmOdaMr2snIox/n20Y5U61v2qjdszWMgnFzj8Qmk/hWsjR5nXH&#10;fk3W2wlEzD7bGWETlMPZ3ZDWUSSbymmNq150r+Dpm7/2hq99PZBS5YkXlU+56H2XXzq45kPnk+R+&#10;7jNuiaMjN3z5DX/3tXx+PnzJ8752zvYP3LfzZ75xt156T33Kyrk7/mD/oRddf+O28bh+0uPrp+rX&#10;5z52/TNoUqTdvagrRsMhA8m1IET1YFpRGeMi9yjrO87sJ52FwPFthTekrk3Ui43IMVIL3GcEdZ0Q&#10;LHWpaggN5dPqFMF6aoYsZwgdaVSghJRsbVaswIOiG1D9kvOsyadlNMndPkYj8oNITiQBbXIKNf3I&#10;XYnj9SKf0YFOswabVWVKqlldBo4byzhhHEPtWfQ6vjeYc3qbgs5iRwC6H/tNNUvXGTLq5KlTppob&#10;PirKoXo7K68Mnw6FoAJONyed5b6UZE4+UqtsjZ5BFKnKhWVdsnWBtt0FnlrgBbWXNJqiorjchVWf&#10;6qm1vdKjCSAMs/VkwGyCD3Nrt1b9tEYn+grNN8Wy+c64rOUO0pXLvGxG606Y1POJWtRlw0zwbpkV&#10;XghJtuqblbTPp3kxVec/7QWFxqKqFVXXuKjzuiF81yPhgaVWZbMDJlsbE9UVRN5OBF3nRacMu36Z&#10;aatuf3M/3UiHD27IxR12w6gfhzE8i5oa9t9Km4e+DLwG+pT5VPYq6EVBN9aCobNxrPDj791Ez9my&#10;iW+uuvJZf/zBD+/Yed4nbvjirTf9dQupb//qrY87z0h4L37y09qf/9O+Pvaha9/05reMx5Ojf/iN&#10;b+7+7Gc/c+4FFx39w7e88fXy944dO9qc6pOv7+/Xu377N3ft2iVv9h44dMJBarn39OFwx+cx4Y5j&#10;c7PlV2wo9BBuJ+8PH9J9ENjXhtixjU9wcARkqQYdkFKQ/iQdWEGAq3JVpF6z6Z4IRi2WGZnheQaL&#10;VxVJO66CG+CDEg5AkBPUklmUZ+eDe/actm0b8bF85tChQ2TTZUuIPlv0r4IQcFG0WmOknLxILcvf&#10;9Bwg5pDfbiDZmBbR1ONyKpkUY26zteUnxisXdiXUJZvygLbNaGcksCPq4hJkjTJE27dvZ/Q6SwLy&#10;1nTUln1X8hskLsdQEIMDmayMXld2kIEXgAUVGFf5wPmPU3OVbnLoda+8OfD3K5Z62pYbbnrpHd9Q&#10;XYEcO850C2LgHl11ucLr6/+qS7u9U7f2rrjs3utvPLsqESMXKBq7+NzP7j34pL/41BvmBtWzL/3k&#10;5Zd9Wh6Hd9zzvLu+een2bdklT/jTK55+z73fXKTzYKMkYkofiTE8EA8fPtx2oFKZ6tssHqm15AMx&#10;VDQPf66yD7Kw/CgRs0IEcNUclhYuc4RdAkoMqYOOtNrqKDhc9PRogL8pw3UgVODziXCW8ww8LrS3&#10;U2jr+zGwOOlYagnM4WP3HshpNhXQlIb9A9PxuJUY8UKjSIMxNDyLWlM5+e0Eae3UYOgUDXoPBE97&#10;NkFdLw0Un7SNazVFVK1QMVxZvxdS5hUyRGmEV9uEJi4hxMdYMVKg72JgSwT3uDDIo3alTZCpQLrL&#10;DlLFFNgbCD0T5STfvKm/OH/d7j0v+8pXncDX4u1Lf9Mszl191hkf3rrlyfsPpFu3dObnvnz3rlff&#10;dnuBSsb76HVPe82Lb7rgnAfu2XWqjODO7d+UZX7qhm2Vtrg1t/ytO9979c4dH1xeetahQ8atjwUS&#10;TSpNng5eOQ3ysFWcP2ErCGckaLTC1MzhcEgbeKUVeHwxYrT70DkW9mE/7HTKo/Yqs406OwIiU6t4&#10;VfK6gcO+uQaB4nIXhBE1skgaGMLBc8nTxEHVzFSOgDRMSsghlqK0xuwEvD58dy6INgr5MlC640wg&#10;94k85LYG8kf7DqmEHnTd/mZVUeQzZf2DOIjn4mxaVuslMLpTZOpFTTa3xCY2iErxHE0Xn5PnQKwa&#10;jiJ18mkdJuqekZVQcquLiBOq84f8rdEzkaymVtu+XqNxR4FiYpUjTip1DZSdmw/DRH1cqLSCx5+r&#10;MhV5TapqEESnJFE/dGX5oYbBaMJ55GgzYj5zJqupVBr5pFDYimBwxeayp9qzWcuvNJym0qjKfIqN&#10;TJVK17ZFOcG8bxnBqI5aWWsnoAgkcGrmrde6j0GspL4GEi92FED3Ik1DLOt0mGn0mu8l8+BQ1Jlb&#10;UbYMeRN03HKm7i5VhnEDAY7+y4cKP6R6OJal/tyXvix/Lywuzs8v6JullccEbBI8/fa3/ds/es97&#10;jhaBtGj7smdf0apBnvv851MH8h0u+fWvetmj0Mh4ci3Hby2XPP0ZZ597rrz5zPU3nHCQWm4bTB3P&#10;YPWgxmeAtgX0r6p27XSmgIBjuOMxaYXWeJQxkNylKTUf4cYhAUSX/KqNZRlgApeaTrLjTBSnaBsU&#10;i8l2KWxaYUvWUlHQQ9sZTTYYwkw/hNXDh5k3IXDBEE4AJcyYUMHD0tLa2lpodaUMdZO/R+jzI+5p&#10;qWXqPWTJ3AZCYdc69ZKipmqC+JiKkbZ9kxqYGC1lge2dapXZbG2cgCem65xs2LZt2wR0kkeXDwuK&#10;kl9pFjp6RhMUBiGcDQNQsxnwS9zppOBWfbSLya6tr6/Ljmxe0eHt9e6/9Y6XH1qtu4lA3r++8ul/&#10;PJ7+9IN7C1qyyMjIGxkWWeCmpQPyCB6PNoUQ0Eshs/WUG8JwBysTZt7mxeJHPr4YxdXe/c720y47&#10;e/tH/u7rL//M59Wt7557q/POunTz8uc972WMBcmtyIeTDylsCo1HHsa/RmhQF76KHrQlGvrzSJCa&#10;5gytgV2JrkF6+ZF/5csDEpI10KamnWHg1ARNPKjCZyNmGwDJDksDiOXhTQNp1DYBqk1tuITFTZtl&#10;TQ64zfrmLhCeujZmnNtmEkOwdnY0GoE1XGgaqypuffRaI+RW72tcINEn0IpqapujTvpZT2x76XEv&#10;Wo9qrSjQaiyHnoR3gUkP4u/QOm/Ir2Yg/Iw8CeUKuz9jOz3CApKnYkWfbPC7HG0zFPSaQUFS1v5f&#10;3fLTG0O/qdOcVtB1PZ4OcAWpkursM7XgvGvXvB/kbEZcPzJeW79y6+aPV6XOQZ+y8rHVI1fKldQK&#10;Xb75wNLOHc72U4+srs2bLkMBTHNz8tvTT+s98byvfGPXuWWZP+0Jf9WJ78zyC+6575K//oo50M99&#10;Vro4t/eT15995TMePPWUT5TVlnvvv+Ljn2qe/KTlS594nXx+lp7/N7c98/ZvNKzQOKlSWOPCE8RE&#10;T5GdquUmjonsy2V4FWfnQwVe2r4WeCHaMHI1pa4KI2VAcqBjzLxLhZ3awikHpmBgigPM7dKUWSAa&#10;GvlczrpoR5zyv0a4LNBwLvIHy24yCKdH8vW9hWzUaU8czJ0yJxi0mI7rsgm7TlQ1WWGSxkt0FiLm&#10;ED8BuVtMmzxTfUicOH7o5KkrgDzTnmY3UacO/aIHSJ3oRdcUjdfxg0Hg9sPojH4iO7RnrLInLYOV&#10;1/X4Hr6nLlQf5Qz9BoMgnEtcWYs3c8rG6fXdqCMnTyOjmM+atfvzMMq1ud1zvFCBtcJ17X9URYXA&#10;/TJVGrgunMo4ayhRXfESppOgtks2AsJlL1xtkqcxdtNC3ihx5k+LB1v6QRTkk3xycJQN02yYyfir&#10;SiRDUHzdaBR5cdjvjKLBprC72YsWvKBbeoEjB7eY1pVaYevNKyuPFX78Pd3H9jN3nMjQ+cYbrls9&#10;/BCukTKP+/fuk7+PhtRf+ssvjMeTl774xYN+7657f+ptv/pLpKVbWch3+KJZxPF+nVzL8VtLK/h5&#10;+9t/64SD1IRu1EdGQLQ09GWks5k7nk4JN2NMi1Ne6VpFJh8wS8vLGe3zkGHROrWRR6TVhk6/AqYE&#10;bNqDA0AXffqCGgn1Zmi8M75XaEmUzw83NpizqP4h4LYZTm6a4Wx2dK/f1zw/dNo1eHK7YKZbC4I2&#10;jaWlFfXRjuCVVgVB5wcqjxlPaPz4GNlov+vbaoFEPpl+48BtmXiqtEnptS5+BfK3qXZdXFwMEbEu&#10;S9i0adPq6irlDRvDoXxX6WQgAM6wy8bLG8bfkOc28dqC8gHNOc6yYfsONFuWL/+rW85fXVUMsn5k&#10;Y8/eS3/s6juffOEDD+7bWreh0JBbwK3MMR4IWTYPxxJWEU6TlybUwHlg3xPkyE4hoRlN+vKTu3fN&#10;leUGsfIs7cwNTAQG/QcJcWjWJsdGFssOQpVlowjxbOS3B+OLGQ7Qwws/Wgc30tsm25y4tml6OJFY&#10;xtBjjitisoxnjUHaoD7aRLbqZyYy5pCqGx9AWTj6RFV0i7Za9qu18J2FE60AjV4fPX96FLBA2qqE&#10;OFEpx6euoLVJJpyl6TjRaqv459GkG09lfS18q0ygbIOyb/WOBEFLJtuHcThBv5TBrOVISBfYfRN3&#10;YqXVJHRJidOdg+JpF14o7KfkVWMUYhSHyDVIMQlqgwrybtqrF5jp0h5itAlCFF7cdodAoprtsDl6&#10;Bs49SwmG1TWF+ysLaqC+72BOU04e4gOrZy4tOKdvGzBDe219C5StDkVcD+5THLk8f1CuCZbE1MzI&#10;ldjvTZYXr3tCPI3j3Q/su6qun7z9tM9duPP9G6Of+cY9OjLLC3ctzl/3w88dr25su+0bP3H2GV9+&#10;3I4/nbv6hZuWP7/rgSud5kk7zrjuWU97730P/NTGsDA9BnDFqUyb6QmDR9TlIm9KuZdqDG5TTuSf&#10;dTlR6FdmVZ6Vs7KYyJ+8zBRP66dK/aUgyCCq3UUWXWrT1tSKLDUlpla8COMIhafG8hnKEhnf0PET&#10;RKBTWJX4Xid24p4fdqO4qKdHCllCulEunhlGvTgezLJhFXS8rq9phOPCRyS4V2gqISlz9QNJ63pt&#10;0qzlxUoSRrEnoHySNrNKGfHQ0SbFVHGmSjsE/SeBHzSeAP+Op4h5To5m3xNc20l9p3R6oS/4e1KU&#10;aEBUbC1/yqaOSjV9LmvVfkwzNeVIEkcq+v6K313qFLNispaNDqlnXV7JyDhBjNzJ2pHrxFPZo4yr&#10;9iCS+ZGapDenZ0EqQHxk1NQBvajVf1rfKKTmL+jYXeEe6zlB4nTmo2S+k4/S0YFxPiq8KHORCyPP&#10;FtkSlYhkVbFvDMtqN1mcLJ+/5PodV6XsYaOqHtwGU7Xzq/PqoSz1Pybq5cInPunTH/8o39937z07&#10;d57zaJ7C7/2j/3wMlvp2EPkHnvXsFkavHjq48+xzfuwNP31SBXHydcJpqdmpJgDOs09iD2FsFFnK&#10;DxeXllTkwAl0pOhxUphWG7Qn85GxIvhDAKIH2wryx2wupGiBxs+t9pHeC5xkl28JWFSvD3CHSKZS&#10;S062ebUGAuzoJ0cum3rKli3333cfBQYZMhp80MAUvCrKBKSuQWBTLK5h4PDeYuI6VacV5usZaU6M&#10;RR89gbmCj9fX111rHEESOrSWwAQobHRrczcE9zNyL8aLoKp1ApGNP3LkiKBn8rKM0d62bRuRNxW9&#10;tB3UrwBAkI9PkPpOkCS7QCbSBzNq4BowuizhjjuLr3/jVM8f+7bgOXBgtjG8ZNvWTxT5a9lVKZ/u&#10;oZ8SdKmMk6udkZMJyFTf8JoIPgzUJtaZTH0pbOhlIdCUmLu2iB/TuCajhAJx6lZdzF3UtrzxYCRC&#10;02vZeF0gDi4NHIuieAT8gAA8NoqpIYON/mGrGdFkHwIeiuy5FgLZCj7H1NHSXK8AblMUC7hJKQj7&#10;JmUcKACgYzrjFdnmmGB6hCZujMKhyFhPzk4nximh8xg4E5jf2XZGfgtMEwHjQHBwCiurYIswsbKB&#10;wqCr2apIn3U6x7OXse2d5VDQazKFoDlA316L3c17WvHAtbq0SeZ0/4goiMK2UVVCJQnXzlhvlkAJ&#10;/BDp3sgao+00aCcTHFQjLNU8REgWtk1ZlvmMS/IkuuPu3a+WD+rUTMhkVh1VFx3GiR6yDFIul4F/&#10;ZZ2YKsiGLkG3Nm6vO4q42vOwk9z3oU+9utLMbCkIX335pb9/9ul7vnbnVpzbejrdv+/8L35ZD/e9&#10;9135kufduXXzxz/8v35m/wFtZ9x78IXPufT/vuBxs5tujug7XjGvx0wsPHo3/fW1w+urh8/ced4/&#10;KNrzgqRy/SofqtdHlQpYrgqlUqtsou17IC2LWZ6PsjxVETCiYBQs5qkT5g465BzQyaV8T6CkqoRz&#10;Z1Y2w7w8IpdkU5GW1js8/J5lAXlTDbxwMQpllDuC+fpuEPuC97qLCe0+ol4gaM+P/LgXSQGtd6rA&#10;DeN6EHlZFXq5O3MqH/MbNbLED2fZel6ASFZvj0HXW5sWM50y8hQ8I/iwBMSnlkOO/SAK5sMA8uhm&#10;Y9zA7sOJYKcnFXNPvTNdpsAkGrWg3yrrOKvqSVnvnWWDwD81DoLEjeeioBNqJoyfh7E5roKJqRih&#10;8x0eRDpouG7wGcH3YyWhBQd7VEuDnEa/p7rpeZgE8FwtRahsV2lN6EY9vyoqX9086vGhcT4r/Eih&#10;cj4t60KF7Gio9Kq0mK5OJocnfuh1Fidzp+/zO7kXxLia9CktVYk6Z1fNMacighq/697ZK17ww7/+&#10;7952601f3LHzvA9cc82b/tW/ejRhzXeuKDj3gotaFfXyps3nnn3mjV+4njqQ72qNo/Hk5Fe+b75y&#10;4gk/AiV3KWOQxyqzfx3rMWfc1tjMVBQkBdkyRdqP0guy3WzMb6XY5hlP8gzakgDi7Mx67jow6JW1&#10;TycTcsCaywDDELLOcjMU9FliPndmO9t8xJhHALV79+51wQTzWUtDt26vp+576snVb9PU1EAXc+50&#10;ndMGJlg90OMsPSpMjhw8MWWJzsvARnyzR43EJ6fCuwi3a2lU+RVlJ/JPWfsULy62sOmG5AuXlpYE&#10;m5IX3/vgg5c87ZL77r+PuSocT6lPFFtAmMvkC5YuXJrae+CfytaDFaYYhtL2HJJfhbxSG+BgyTBm&#10;Rbc9IobV9/0YSDGO/bxAag+2rW0hpfRZHqwOKhwqH9rIdzKOhenVm7I2axCIyB5KNp4SV7FXVZUD&#10;MAjXqgH8qGxcp9fTI/5IoXS5jSRkkNBMFkv1MOpAol7XMXQ7K5l2gXR40IRIgYY4rByHGBIjxZQ4&#10;DZglKd+Rc5JANrTJ6mxqpBPc0ZtEQz3KGxz0AxQoEfVQAnRSs9uCZsJZnfnBULcZLrSXmaAVlQVJ&#10;i9wIoGkrGSO727UXnW8Tv1lh0meDrhfdfr/CxcLLjdSvmdOQhbMVD5NFtGHRagqgmYQ62WVZ0Gg4&#10;pDdfi9dNjyMuYTYpFjC+zDFlROWPj4mCdt+p2iLvLp859+zqcTveOxpf+qVbF7RvTs8f12mDbOBV&#10;h31kJLicyQFKNbk1aSQki3MOjvar2Wh0c4b4Pr+458DzilzWqJMVD+xlF6YmQbbe7d+8f0n2T7Zz&#10;7z49e4ejSw+tVixjRpMQwmvl2qVIa1AbTzBFAwf66lHD0694wVXPefaz/s/f/YO//9u6GDXltM7W&#10;63xEDQIl1HU2LeRJQ+xnrJKUfNZ2OjnZS4HfqoWoCqdMkehSNemwSsfMG5Tr2pkU1VqR09058fyu&#10;H4D7VPdAOf82J/FyN0gCxZpRorQrHGI0eSSe7wRR4Md6vKoi1ahtX2XK6u9XqiZZwG6J9kRHC3ZI&#10;lJ3a1xzEKvGC9TxPN+pk7CO4sJaTrOP7ndCLeLozj9NFA6ar2uUQIukC0HxBe5SZHunUjYLrAN5/&#10;caihXvLDMneyyh9UzVTzvRtZRHchDJKwTJErXspJqKAZNZ1KOxybfYhLFtZYoPA9zFJw9q6q6TTN&#10;GHV8PQDURk+nOpagz1C9QUI3mQt9DatU4Uw2yWTnw8Q3KLjUhagvSloW40z1VGmBxkg5RkXQ2aTp&#10;L7NxXcyaWoayKtOsnMpzS31IHkI6OI/s+PH3XwtLK29961te9+pX05f6xHHQ+/ta26tf+cqWw957&#10;4NC551/4o698xWc/9anvajlXXfGck1/5vvnKCQepiT/a5Dx2uHvW4o2xF+RxKe7k7LnAC86qsxnL&#10;YGhgBQa1MHiCxBhAW2zu7GhtVCEHLMAoMqFSghCE681gwZHgCV1aDxDqtmtMRtMJmMpmwcs6WW8p&#10;UoHUPtg+QRiLS0sHDxyQDd60aRNlkexE5MObj3kFdvgJ0T+HhVwjFc/tzD6xJq1FDGUO34bWPaDV&#10;WbZG1CVdyWCIRmhLa2fBMezc0lCYhQXGa5MI57pYAGTIqZYPq9UuqEEXFiutsxgnu2nLIEuQT8qK&#10;fuzqO6Jo+J7/9iQZagIs+e7ywtc3hpc49PHFD0MAfUDlmiOmwhuV3wQU2bfcMPZaqoWAIlo5L7D7&#10;UoblTJ3kbZyT/oqnQRbS0YV1ggbUUWVR1yyrQkxHaMbNxoYeEQb0fPtXq75wWlUryNcQphPM32ZL&#10;KGEozxbN/ANBqyenvAcM7UHGMCP1iMNa2hOvgjLbgR2kQkbYS5OvVRDZxhaC3TeTPAgA0pYAKPXb&#10;tfPEkL2jzsSDLztb+lo9TwjlPp22h8Mh1efqIgKdNAsDDxE2hc1hSY7iaLmEVjOjXi7of+AUR2j9&#10;EFktcy6F5jYJhFg8mbnjhOzyAa025XJDVGTrTq27gERxFieUfReotGEqp0BHg05RDMhZV9ksHq3B&#10;IJzgXIqs5arnHN52yv8r+PV/fu6p43GamBZPc93JkYrxBqUsBUjmvgeRfJLhUjJCHaCW1qS8DSTn&#10;iTRLNXuVvoeObSiknopX+f0PrLKqNINZ9ahlb2wvo/or0/WFliaYnlLRl+c/OhjiV3/ujQcPr367&#10;38J8eqaKAT9SO2o0KNQCsnESKlBDCiKnNdTFjTYgENsK5AxjFVWrH0iunXlSpLgYz1nVDItyXBZ8&#10;OiAWpgkRBih4OvbdpSTodZVzlYHzIifsIA88q2qpLpPAkyI38PKJmmPoQemGGvc9q9OJM8mbSVkJ&#10;Xi8wXyToz3dUlYFWykbwpN4n5QzCrIRsvhSpsjGe0ryq/YlR2MlzSPC0HAMp2aNAYa4MgOBzed+J&#10;XcH3Ao6VGYdqOepoL6CsKJs0gpKl5o4CV4qEKQZH1SR1U6TF+GBWTFXX4qMCcT3g75lcUDogzDHH&#10;mabm06VpHFba3uBXJaP1V1EtYyK1hOvp/GgD+3L9vh+5yXy0tGNJxidZ6iSLvXyUyk8mh6eTQ9Ns&#10;KI9e7QGVQyMn2ejgxJWqZL7TP3U+7CrVNdn3dfUx0VCYUtOetOtUeyiLSZ6P82O01N9h1MsVL/gR&#10;+dP+83U/9wvy5wSfpr/8yh/85V/5tbXDq0sry+96xzuf9sSLj+atT75Ovk4ISE0fA9KQsU0wMUwe&#10;bKfIY6mXAiDRkbW1ubm50XBogkKoQGDihuvK43o0GqmEI0koQlUiE11u5LQcdNMLiBS8S/MKWany&#10;TI7T7/WI2eWLM2SYE/hyUptiU4qzAwCFufl54ygCzQaNe9myFsKyrYJsV1A1HbWIdbpkAYH8yCur&#10;BIXT+sAWhGsNGvxJzsn+TpBNQ4jD/R1BgEHdcNtzNj8/T68Awm5ZgvxkBo2p9n1aJzj5iXz9nHPO&#10;YUmwuLi4+77d6uYxGtFFhIEvBdBPCe85qkVdVRMqKJygGun2+x6QcQmMMBgMOFCzbNPc4KYztz9j&#10;38EiBMJ45tN7vr9/997n6Q5Cey3bNhmNEiQIKnAJJlTCyOHpJC54/WQw34yHM2IyYO6UuwD7b2c6&#10;mTFlUCFgQ9BjHMpDaDNU7QAUSL9Czsvv37dPah4q4/08X19fZxYMVeaPrB21DXwcZLLpxNNMV6nb&#10;XBXYaOSo63w4wzAhiH20uVW3BzYwj6RsCBpYyxugRlqY87yl5oQpgxSTeOD1KWr3yENjZ5l9Tcly&#10;p9cr4b7XRouTB6UjtYvpHVOhYdUkmxmLze7VCvjDB3tGSxP5APUhrhWUx4wZoiUfwikdtAhnUB+Z&#10;xFDrRM5jYWpX+SEwpW9j4bV91s69FADWEX4VQGhEPp5j1dCPEheJFidw0qCdSGANWAqYrgQovhcW&#10;+j/49FsX5j53+MgVH/3MTrnKSYprOTFeXJx3Ot1wNBx3YP8iu+E2QyqOzERTp+L8UsHSoqf7Il+E&#10;OKTDGwXPsbrGBI5v/HPUFNxctnqLQLEECI4y9ehCmvMSeobXIUG8VJJaLUOgT/uXpnmUZB/vf/fv&#10;33Pvrldc/ZJvy4Z4pOfVNa7x9B7gN3HtJ36cqJfaTJCyKqf16u4IJFZmFLYVqiCoYJBcZrWMSY3Y&#10;FRXxQjmgIS91EzhuN/AR46KyhqKpUJz5i1EoN4kwUfGDmngglLvMKtWD4AarUhP5/ESeBOqeoa7Z&#10;ucJZ2RApYWdlVZjwbvynlhuKkh0aOkMHgqrUgRm2r6EwtXb7BZBwyCU3LRXIzsVyWmpSIm6EmgUT&#10;h07Slz0VNCxDonA27qlbRtgJ1Jy7qSYjXVTkK28uny8qJx3VRTYZH6on4wazf406SctiZWsLtxBo&#10;XjqUJsvPmDReOxR2Q2gOkbXshW8j0LNKa0vXaZQa77loT2yCRENwvMCNBvHCjuX+qWf6ncV8fdf8&#10;GYtVUR655/DB2w+s7Z6qwqTQyB0vyKPuDJMLeEAnQXokjQahRu+kVZVKfVJo6TzNlckvHzJhUkPX&#10;c8xp8pgGPRecu7O18vjxn36T/H3NNdeMJpN/cdVzf/13fv8kKDz5OuEgNSd5G8REkzUcwUlKYDFD&#10;yJUEnc0STOUX6MbjXDMz0vgYJtkZAmdEmIvPkDwib9ZBabdxG1Q5yyq0BRCgltwSQQ8F2SECEXMA&#10;EUHw3EiCGJPfAWkmGyuZDr2wsEAcQEhX4QskaHUVyDOn4YPh5ODUIfsYW36aT1MlsaAIN7oXx6U9&#10;iKBqtRPpKFxgwyKDXYh3WS1wAp0Ca8bgEVwSDZOQpqq1AxDZSTpcqQazj0YryyvpfCpvjE2yTSg0&#10;Dt946pBclOO1sLiYMtcDDXC0gZPx1M5O3//KbWe/4NlbXvL899334MvH0/7i3KFTT/n4aHzp9X9Z&#10;6cPtqPEk6SsPBoHgVzxr594DyXlnr9eNQuftpx3etjW59WubPHfCOzOtSOQAEQKyL00pZ8EZdrax&#10;tc6gZXJpJcVd6I/l6BOeUmAtyK9bVW1Pnu/7Dz+dQt9DPSKYBpEvqhbZhiDOIOpovcAdmFfwyLrW&#10;7o3dfi4dKpBHSF11S2Gamo0xhBBOaAoSkKhJ8wawNgAUGiS6N1Y437gQkrtsAZzAtoU6b8oStFAE&#10;yc1rgXvEmpNnSAw+nnZ4JaJtFDpDl2LMpGE4Y3QpGI12Tzs0USHuxxVH6RFl4tzBdsapQPsBOxR5&#10;4PgBmv9omkxPVancWYf+KtAU5ZhB4mJp/MzG0x40PKpdwaamyPWktkpG7qpn/KWcZvfvfcXHPzsQ&#10;iKJY3/ZaHDqysP00Z2XJFZitKU4Yz62bv1lWW9aHBfoQtiwM9ibxeW3v5lln6DFd3VhkMSyr5oCA&#10;SI54xnCPCtvDKt+ji2ILoFn2G6GXfJ1UujpPWx9AqJgcaxfTpiMd73v9rTd98R3veOcNX7nl3b/9&#10;79sftgbDfL37//qFZz7jYsVyfqyTGrlG/AmmQiBIKOWgm1ZgWV0/0sg9AWdxL4p64XQt1eDFWZ0P&#10;5Rxo8soZz1RkrN6XVT0ty/U8m2JeJfTcuVDgXDAr5QNlFHixwNtKSVw9SJ4bxrbQ1fLEGlyU6kih&#10;rsxSq5aOtkrmir9pRuEBPVuRClA16V5MOFRAgAKJA3T0eY3VbjXOqCgjipp8v5fITqkqQ9XOuqUa&#10;eO6FAkA9P26C2PEF8IbcGgHKXtxtOv06z+SabSCrkEPvTI6oWGMyU0vBSvt23Cg0Ggy5dGRY1J9e&#10;iX6TfshZEW62/CRDsLkLPC0DJdvWceXycaUS8QVS99F8KVdP7EVdKUTkoHjJ4kLY36oKG02Pr8P+&#10;3PL5Gpfo+nsO3DEqU72NzjZk+2d+HETdmF6IVVEVEyhPpB4vkbKTleq7l5de6B/DUteN+/0Eeo5R&#10;WguqJrA++Tr5OlEhtd4e9Fle2IAGpXxcNwVSrC2Fk2Kmvk36jdFkxqdyq3BQ5IQXZ88jsIZ89tfQ&#10;UpdUYcICVtbC9jgKTNu1OMD0qroeDOSLmnsCQpH50vp8x5x4hk8yRi4AYt5YX6dsd2l5Ocajkbwv&#10;lQm+zdcg6GzVHZRHy/uNjQ0VdoOZJiGtQmo1bp61ZmTy5siRIx2+ks50NiV7TSgpaxc4TlcQmBfn&#10;FMlQ6Mm4DeInWdf5558fhMH2M7YfOKi6FCkJxpOxfP3iiy6++x5tf84BdyifCNAgpeQ0BOVI3cmY&#10;FMO2SwqjGT8pbx7cW/23P3v+8y8/dNqWLwb+/uns/Nvv/smbbpHzZ0o+knng8q0UYS7yjLl710ue&#10;dOF/P+v0S2786iV33rn6mpddft7Z/+MzX/wJMB/R2vqVa+sKyIinj2yEB1cvd5xIfTygjljb2Op5&#10;l7dgrsRsu2enyxvAOBpxaSSH5x3tREZ+urYtbt/uRVNqYGEyiH5gY/AY3Vcho4eSGNKobeqn7Cab&#10;EUnKMgWQAlPqhdhRJ2A8RwGmLijMB0FTGp3m1MFDDh9mMDhPkqNCaBXGBNMk3WlDThacLac1AHQO&#10;qpjdAmrjiCuOum0mqtAtp53Q4DY48C/DpHTD6SMXZylHjGIb7cwjdMbyWx9rGm+TMzYmg/QzYZQ6&#10;IL5xrsQpx5pNltYFv07VEOlwFS+hFg0gTGKRQPvniIw17G5cHI6ZVJXAIRylFz13j+Dpr9z2c3/7&#10;tUJKeDrE19aKZPcDnade5DzlovtX185iX/KWU+J+70sPHnilDJ0clAcPPOuMU/9sZfnC1SNmBuDs&#10;M+6FnnKh0/FInLOIldWlac6Ch1lR1LaxLiPvToCtM2nWVNtM39PQwSJmZWUxXglYf94KGuOpfBxf&#10;62uHf/YNb3jnu999jIXw6177o6PxhDbb+w8cOHXFL0Z7GhWjF06V1ZpDPq2LGZoUy7oQcOdG/cgL&#10;vRqxf3ryzEqUZ3LcBYeXuZo5u2XWTPJ6LSumleo9UpR3Kmzw3J4bzYVBXwuMaqKieb1oBIM6mcK3&#10;TqKUMNIF66YnKJjx3a65qitE+akQ2TUe62wF8bxBoBrjtKrWceW7Dg1GVBlP0lqd+8D7hrhZ6Jaj&#10;tUCeFQndooOGgpMgdEt0KYeJE3cFvAaqYx7IB3zVHOdV1Itk9/U7clmj9i9TuIJmzmyq3LnnGVK8&#10;wZFXkrkWMO3AgVqHraTOw/DoDnPUtVPTRS1hajfVgSCNHJpsDYl34oFuq8qdXSQjem5VZMVkr/Zh&#10;ZjNV4GSpzgjUahLio+pXMUzgZuN6+KCyRV2n73qR8uoljgnHUW9Fxnb7mPaT5h9IT3RPIqeTr5Ov&#10;Rw9SK/sIvKt+cFAOsJ/Ft1nKFSdzy1KQLrWJTKEjjiHQmTEYXG5hjCcEM5RASM18Nfm6gOPaxkC4&#10;wC6cziYXSCSqd1Ww4OQOuzDHICEqKJKSzQaggaweM/kgQjA2z9QEy9dbxQX9pImnuUmt4oUuHPxA&#10;+/Tl/DjLDPJSfB4LSPJ0Ihi+0XDB24AImKswcYbMevRagzijRpVl0kSC5gkXX3zxli1b7rnnHgfz&#10;/iqkGY1Isu7ft0/GYQ4aaDq+MSJH1rW0tNSg3ZBOgsPhcHFxUSECnveeXbGiHCWw/Q9/YiUIfsil&#10;L4QGguhoJ7CYWFhclHWROO8ov77//ddunoxfKJg+ikcyqh/65NnDjZWq3EgSdTy89sCZJIAdaCFu&#10;+erk9q+fWZYZ4zxkOz97w/JkshRpaWMmPWQtzEpUnh5diePRyKA6wG76gst4rq2u1ug4fHiWmtEb&#10;bOBjZUKWVzvVUM8kkC251n6RtR9p1BwyiRJrkR9qHQXWlmEumU3upGooRVlSI9m4whlLZrrGvnMt&#10;LB64rtLaFVNRPYPyh2olmpOwbZRnGl1u2pjuGl2nRIQlugZpgyVrp9d7gcvEBIyjLZXnpGp8UUxy&#10;cGSl7Fugd0dlx5MVHaFt2w9gShqcGDzJWQhRB8IWUsNA267EAKQ+bw4eNP0eCXvoIbg0FrqslvnJ&#10;AMaC8svNm8LNy+rSdda2O845w5p1uNrd9fV7d952h1SqmZRt8pnnPvNFN992+vKSwOs/V7L2jq3E&#10;8Xfec8oZpzo/dPmf3XLHyyfTzgXn3L15+WOH1n54Y6NgIItjI6UwzjhhAtZfIWPJzUSEoDRLS0Pd&#10;pJGWloJ06Hp+FAnt9nrdFL2znLsoH6mJ9nvyevNPvKbX7fzVdZ+VPzfffLOjkdH/84oX/MjRTYof&#10;/fNrT13enY/3NGWqzKrb8r9mbFXTrB5ycs/yy2mhISxmQsihMDdM9MyArZ7TK/1pVQuezlT1UdNc&#10;Q9BzoZ586mc3K6uyqbLKEeQdq/+Q0/H9EFdblevBDieFwHcTNAjApxmGvvq9eb66XniM68aV0g/8&#10;RMPAPVn4VEAqrPuKpmYCpOxD5HiJH0T6bf2aFP3qf6fyZd0wQcuCp6Ou60u10FUZucp4un480P4/&#10;VUi7akJSSbWQV8W0CJKgt9LrqjldiTx2+ULtT51C/p+7JhQdntIqU6ncvNRdLtrpDEOTN2SsC5iO&#10;yhfmooB6D8G6Jchhz1Zi6lHtu8kgdtRyW2Nc4oWOYOvpgXXtx5CrepRp76Y3zSf5eO9QPhP3PeRc&#10;SpWiQ5qNK21VnOXwDo/CxFzpmJOQp6ag7Ia3+mNY6vKYKZTva0TNhMXVQ4eXN628/W3/9rgS2L/x&#10;r3/hyPr6O//Lfz1Oy3/Xb//m7/3hHx3vfZG1/MZv/24mIOSi89/xznce70T3l/3Q807ftu04DZrs&#10;y6/9u29N4k2+A+HoowGpozDqgQ/mI7DX7xfWhUDRALIhFE9Au0zar7UGo+sWuS4fscO0zuWjizCi&#10;lWpwkpoKEONIBVknmW86i5GcS6iMpDUYJKEM3lOfNXQ6llbaWMPtTtY73NgwoAENYZs2b2Ysc9vF&#10;xSl7TmEXNlaNKmrZ5vF4zL2gEIWIh3PWxqsBOCbwg9Lur/yTBnycUy5sbxztCKjSZhA6PaRDGw0t&#10;HzvzzDN3797NJzTrlg00sVH4G8CpTYZFahj5gCbURJHgae7dzGZW0+VNHb5mMzk0reKiD3c5umpw&#10;tpoufinYR/bwUUo+v7CQKhQLOvGdT37C5V/9OxP0zZw8we4TCE9b/Ed0kmCvSb4KwFXwh05TDWZn&#10;x1scC3qmSzEpdvpLUHRuaGlZLDhsI7qwqdoPL/ygqIAolg1/BFIltNqkZmvboMaeSEplaNIne5QC&#10;8/EzxMfqlCIbZp1qUtDYOTaMjLVnz2cfkyEUjciSKaCnJUttgzxp0VjbrkcVaUDS7UKZPZtMyC4b&#10;+QcOX0yPSNQePFGplCDn6mNdJMULXFx01UjRoseDzrOULoGt8kSnerCaDPKtALJmHUBcFA1I9/bD&#10;rCjMSX5U4I5ZPn9LLt+6IgaoM2lqya2lMofAmiEytJ3RJJftxmRjefHYrONB//Qw1Arnkzdc8ILn&#10;OFs2feyFV1JmsuUvv/Lm/ftTysAOrua33vnzF5977dMufje/eODwi2748jnYlorCqparLvpM2DFe&#10;KG1jtOc+hIdm8dPFLQ5D4bazAa5tl0xtuRWhZ5pmOw9f+/3vv37w+c/fc9/uR/xYla1XxUi1zHWp&#10;Tmy+puaomZtSwMrIN2ps7CBAUUrYQkCiqgXg7WOodnDKfuB0Q2+xCalw2CiMA7RWTQJ5y0r+pKrk&#10;cCq3GRdlUXudUNfhe4birQW8ysLTUoPN3aAxFwyDkFw0SppOPmo8kGmqomTPxokrCEY3n3pIe17X&#10;D+dCnT0b50rPFsDojApUwh2qEZ26FGAeImdU98KXRaDbsuLeCeCOupGUDUEnFFRtklmUsVZKW8Nc&#10;UCSmqLaiWC+ILHdy7fE0SuayJtXuuCakpmkxa8d1EzkrpDhp3NBrJmWTq5OJGzut5khRtZQOYTfS&#10;Lpiikk0VfN/s38inhYwV+kSbYppLteMFWg8IhtYQ8rIJEq+zEHSXuuxZ5GRyZS2o9UBkhWmMfGiy&#10;Sw0TkodSEd+3eHr10MEf/8mf+n/+5L0vetmrBFvL+xde/fI2UvF7+3rLG1//3j+55qd+8rXHrzYQ&#10;PH3tn35AMO7x2xeu5eMf/QtZi1QIr/rR1zBP5/gVIf/rM9cfv0H76le/+ktvffP/jqT+uEBq9YPD&#10;Q0IgWge5JKWNeWPvf4inLKUd1GlQXuzYhLYUn2RrGp9YzI4RREK2lXBqNBo5aLxrqLUFwSzwV+Ag&#10;yVcqoRWtNo0GBwJ2BEeRTOTODWEJNS1Fz7TUUKEnSDUqRpjBoW4SCe0pYnrizvDoJYdHAM0uw5b8&#10;oy6cXnVqvYeXa/2MHWuWl1sfZWIp+YpgSsYBcla9deNmhlwEPpWP/F3f3MX88/m5eUi9I9qNkdPt&#10;26qGEwI0C5+hjIngO8FAE+ZEjmSgYAeh+ws/5sOHDlHYTYWDitEhCaXKxaRPUwwNJHT6Nt3m+cFQ&#10;jqNUGI2FgwruAQRNEgpIER4IKoPpdEEfEgc5l2rtIjuCN7IXRvtuzQ113gPCX0F10/FYho88q9oF&#10;0kgYpdS3e5ExbX2OW8sX45GCACBKLGgsTc6S7XEl4BW9BSkXoQGFfIyBEwUSXuhUM8V32QXr4ayW&#10;bc44bQJSk22XPBM4XdOBpXcAa47GUsIOxrA8CnFSqlRZ+Tgdb0IbKgTFQhpBDey1ztNoMzB4mq0L&#10;UGaT1ZYPdHs90v98knOOhZDd2HjzIkWJ5fBwYhtc66PXJjWyBnagKuH0C5Eo/8kzkDcHz2Y85bYE&#10;JRvN+RBZV6/bZfnBuvFLNyc33PiGEDVe26PZEL9qF4devJNx9oEPb1tZ+ZnlRd2kBx4sZBPUEHM2&#10;myBg/Ov3BLfd+crtp4cCJqazYP+BUV3PPExz8WbFLkxZ4/5D/oc//WsoEqYEwXKkrvnIz6v/TKjn&#10;8MeuuzhLd3Z7etHx6PzxNf9SHSRrATc6d3Hn1498467XScXteybs08H4aM9xv+8eZ+rvaO+Ft/+S&#10;mgQfbc5wFKTeqPKJVkeCTcPaiYCOidSM+hccb63aEIgYtIFUgKEAOPXAk19manzvhU4UNknp9uSi&#10;riIY3GmwC4UNMkAOiGSBvKGmZUs57c0FQaRW08pAa8SgNvbp7zRkUNUhGsco8LFW2b92EMIvw4ya&#10;ANNJVffh/KwMtOsVbsVEFIO5pRatqtRzO2rH5wnyzmFMrjy37yARnTId5bQ9mj8TdGaKO5WllopI&#10;myTlfPMaDxGTswK6F8WyirYjLSBtidV0ek7Sd/OZkxU6fHL+FUpXN4XCaCOyKIFVZUwKHUoZDn8t&#10;0/t/4nundNWZw8s1HV2FH75cIE5datdm2IujXgTvPFVFu9hmGXx0LrqV4nfNc1HwHXpVrirrsOMu&#10;7ejLF2Xj80mun48D+ViZFliNWyG1B2q6qnxoemLVfPeu1I/Z18c//OdPefyF9NSTv5/yjnfKT44H&#10;uXvVMy8bTSavvPpHjuvu/OKb30TOWPbl3Lf/1o1fuP67TYV8xNe551/4R39omOm3/c7v/847/vD4&#10;7c6NN1z3rve877gO2pdv+eob3/SzJ5zwowImMfa6wNacVdfEb4A5RhiOhsNWC8GGHnmGCWDNEN1C&#10;/pJ6DD7VNHN7PGbHkqqoi8Kx3lu6cOS8uOACIxioOWC1SWHGQDCKA+BeR7ZPPu8hE4SYkn5/nJvW&#10;vLTBgO2VhUW98i2BGpVtAqMAlLQ0Nb5di6rJ8PnUvCKNnBoSai2IY2i3R3GIEQmgrqCEem1t7ei4&#10;curR5SeLi4ut9R4RDL2c777n7qc+5am9sjeYG9x3/3050BJ3X23+JhPqGWiWIr/QeBcYPhQW0HTA&#10;0BPg0nI4p2KHhxJAkE7ejJ6eh48BkWIGFEhY2RsM7rl39OXl13/l1rwLwG0Szi0DSixLeS5dJgSj&#10;d8B08gMc2/oot7UCzm48glQXsFevoP4b/KUL9Cn4O0HkIXPC29n5b0tU01gGMlkS0pS3wqLBcK4a&#10;94hzJodGwrU9atQ2sA+PwFLOLhVJW4txTpIQcxMT8+s6FwFDaPlb3eVkvVAnM20Rz9qqgUNiCh8V&#10;OiqSN3Uswc9WRc63sOji9AiBr+llRLelkt+2b6HtBKCrCQ9ZjrPUpAxCN8JOzRqmdVR+6yzYeJyg&#10;KOKW0MqQ1w6D01mK8Hxuk2WI++lk4ll1TY5KL8AOQkHksbRmQzBZW2ap8uozZu1WzO2gyyJETk2M&#10;uDwzH1WW5IDN5APq3vWNIs1MCwG1T639CGeNDh72cdFNW1hfsT0Nw1jazkuGMdX2xauYUxO8sWgh&#10;CtZfvV8geaeommVYjNHmTaYNe6cNefXQqfbj/dq2/cxv96tiulFOFQOCAc39JA3iyHDDcmTLioJm&#10;QZnFrKhzYi8XGfaGhkcHNtBw4ESBE1baZqdJ2Z5LDQNvAUpXK1WsRtFIJRSw63XiJpKbHFJRgtAJ&#10;BaN7rnbzsWpTF5G6pK9zaeIYa0wU9EN/KfGV33WDrG6kjum6WiaBvdbzr8K3Z6XbqhYEzarhhnqA&#10;qHmGr5hVtlmjwhtkggvERKC6OoajKVAuUjT2yQ0xr9yZ44WlKpIrXaJ8UTPCjbd04yMxvEibbObk&#10;iMcJFJGbJJqypqeH9knWcNSmRFwLA11nvRRHGvzu8Qx0fLWnV4fBoANRiOdA+u1ajaXUmW7UC5tO&#10;KGVGmcMUPyubjhL1EH6op+FsPZPN9qMAnh511AUoRwWQjzO2nJrom2NZalWn/DN53XLz31x4wfnt&#10;P+W9/OTHj8OK/vN/ee+5F1z0lje+/vjty9HoefXQwbvu3X3Zs6/4nq+FnoOyfMHr73rHO1913PCu&#10;rOKFP/ySj3/0L679wH8/foO2e/f9b33LW2772p3Lm1akIGGs5j89pGY3Xos/6GhL4ooz6VtPO409&#10;PQ0enxQHkLZkMCERkpnXxpO+1++n0Om2JgzatgUc5mN+2URUwPOB8mLabFUAFjW2R3CkQFLygsw7&#10;rG2HPsXNKjkFPcbOqgrgoAvbDReUtprswqPabC1ezL0jsmFLImm2NjCPPY4ECoJp5AMMQaRIhqwz&#10;p/hp9CE/2bx5M+EOHbiIk/ievVnyXmC3LL99wN98y81EdZQ1O9ZVlyiBvgryOWYlmhYxTmqjw5JK&#10;dFKhbSwIidsKMdSbNm8O2/a1PPdwZClCaK3E2cwl7z//xZy1Df2DfZsCIyM8tbkYrUM55cgNMAfz&#10;ZSLUY+QCIxhjs0uPNQ9BbRffolZVE4WgOZaj49hYmciahT/MiwA6sXJknk46U4EIbiqFGCjD09L0&#10;q0G/RFRNZ2sGrMhJlaK/k9ICela0yeTqteJ5PRWXx0yTSeFjLbVlCEY8p4MNOg1I/UZwemH/JWFZ&#10;CcU2uVtoQFUJI5cJnfVaJzs2ElAaFMLcmkMUWwd0ljSNDUNRRTWvQViMk4/XXt7BIGNXA9ouyeJ3&#10;YXNJ+RaRNOMAZUzaPKBvtc+CAncwqiw/fNtyYMYZR1ZF6lVFI+2W9efZSycTst2yhOnkW+lW8mEZ&#10;7g5sv4mDaUTIi4uVZ8gMSxwRBtywQZMdF4rjUavTo9NBoFJtSXf68QVwSqGOnHNuhU125EXkYbZB&#10;Lm3ul16eiFJiwDsPKHVfvi3afRD8LEhQRJWPGm54GLfgYpwVk1I5y0rb78Je6AwaLw6Uls6KKq+J&#10;blVmMDU2kQK+5fPAlEb90jiGWBUo7iM/JQYoz2vYcTQafSIFXOwK3PTkt2wZVAu5jhsNQK8GSqOG&#10;3RDMN+hxejjzL8gm1IavVsZXUGE/CDpKjLiRUtRuDuCsAY1grAk+KZ6uEaSiEYmKmhuVtvhe7LtB&#10;iFkilJHqiac4X3e2KmloJKAZDiQBqgvMxglA9gOPiSzKEMvXpPrwwShXznDS5CNtFJQ/ntqeaAmR&#10;aw3ckEzHsAQ1PjCrS+B+xdmD0F+OQw8CjCh044GGmbs0opY7x1wSJBEV7a6KtZW6LtIywKMc4Nco&#10;8/V/yLBR7XXa5A9mUS+Pur6OaoTrpcQOZqU5fGq6orrwsnhoILlm+3jOydf3Gok+mmqWZz/9srf9&#10;6i8dJwWLvO6642tvf/tvHde9eOHznvvzP/OGy55z5fGD1LIX/+KqK/6PX/4VWYu8f+5zr7rk6c/4&#10;bqXhxyuQvKbBHEgsUlx8xPJhfPDAAXJjtK4z6STz81NrH0Y5rHzGWDLDLaQD4QHDxtluSArQqsEa&#10;KjEoZq3xYKNGuZUXk/VM7RL0Waj3yoBIkQxohCe6soP9Pp/rlAKzHU1AgzwsB3NzhmamsBKKDiIA&#10;xQ2gpYkgyViT0iPOXl5eFtxA52B50Mpzi6we4TLJwhTtbnw8y99SBrRlSWTN12TtMmIt2dY2q3F1&#10;8nTfunWr4Hv5AF3ePPhREQUS47o23lme7lSzFDDjo+aB3OQUTZMNqFCBHTxelQ0LVGs/wTd4RKgY&#10;Bm/YASlYWRB9iSPLBB9KRCjwoAdFhkDKBuZoUhtkEOaqzKYvj0iDp2lLovS/Zdx5iNUNBuUWI7WJ&#10;sAmqZHWy43Nzc54Nrfx2L55CMfh7OscV8GOm9NlpozohPqbJY1urVDZ5W6UpREionVx4JjbgRJmQ&#10;oipq6L9Z7OlcDXh3OYJMrKTKKEV1wQ5UOYH1TEBVQwNE5nhX5beAVwEvPJadtJ+LkHTjs7ABKsxR&#10;9QU2ySVsTxKGruMSIzpkRyA7TXNIVloRF89DligF4kincPHjKUfClanj5IbJN7uAv8RYAayvaXXS&#10;2tQY2Q8uBG1/rGuntWoB3uU0hQ6sNUPkrFdkDbNZ4rLYaCdtKrST0qiO1zsV3hkuTHLn9KKWMoKg&#10;tkDQPZVFFXTbPAouzEYyeybwWqP6i/oTHlkuUGVR8HUJ8TcVQer2OJlwrim0fZ+8Wh12HjOZ0koU&#10;/slfKiTwGLCnKXrFrChmZRCrBQXVF0zVrnI1vsgnKQGXA+EBowsF3ul8FbloVz0ruoHSwMrVFiqj&#10;kOJYEOdiFPcDvwOeVC4fAbVJLDDaCWJPAF/YCcJeFHXknZ4nVV5m4wwWb/QCAapGMIoDBlqqAEcn&#10;Iuq0lD8VWeFADpFrHCyQJe6UJsXVmahZnPHMpjGIHzVo+5P9qmVzZQM8uWzCxgdpoAYaOjfjOSCq&#10;cSPFzAtyHE0Lga6jpj5by4lSrT9mpUpBSmNFp7BeYbn6YfuUo+iuNE1UeuNCHaLn5D4Z6gQNm1qT&#10;gfzxNOxGvhX6MiYq2JAjM6nDbhT21f1DIfU0ZzI8C55inMtPimlRFRpyIx/QAEv1VRe4j0bITp0O&#10;U21e0Rq/FnQut/V8mpdyuKdMxTnqUe4YI+2Tr8fii3j6lS998T+CcP3OX4I7v3Tr38mbH3jS49/1&#10;27/5PV/X61/1stF48pRLL/3Yh659YM8ewt/veVkiC/zQJz7dvr/6RS8Q+H6iQGo+hjkT2nb6U/sr&#10;GGIKOTWbAjOYCegcNzqQlpaXCVloVcZZ8jbKjk99diyp0hRIkb9VafVwSEWsPqrlKTsaUcmqj16g&#10;VbJfvEHQEoQObisrK/v27lVbDPTkMaB4aqXGOXrm5EXNBlNFiCRkCcqr2R4m9QOhPwYIQlksHXwJ&#10;lCkf584++OCDmzZtYhCggL8S2s1WsVrgxcewZ206SCdfevFnB73PnrxTHP366h2vvf4vS4Jj+m3H&#10;UAGxVHv4s1SroCyLIdGeQNDMIEkGo7S5lUzEpCdMYBtSSa4HEA7RtM7EqkP/HTLNG4xpYz2wY1RE&#10;igJnGmpjEmEAvLhkwjgHWnnKZmgyw4UTIOb0jQbVagyt2dorewE1EdsKKUFmGy497EiaEv6WVr7P&#10;M5aQmhaNpKtrkMcs86hKMu7swNaOjWTnnAY1VB4yHUn9Nlafwy0npZ0Bg1JFMJb6mTUAujaJS6gt&#10;Lun8jWsqsjMA7XVEZ70KvcXsGaXsxrdBlRXMLjkVo1NDYOW1QRkoVtsz0OxL2Q9vIAyYZNsl18Kb&#10;FX9iOq0xlRTa7lL2BrBROEbfAivwyXTKNUbIG+cPzbDY4lmNCDHaXHttz5wTBFULPss1VKVwfSdZ&#10;6EVdPWQCrwWHupjeks8ol4yhFqgnOA8ZXpULQYIqN2o52/UzUhcKqEx8t6i9mVejb1B21iOQ7fqe&#10;fDWBsIHR5TKsfugJiNcQcrUWAXuqBLmgwyroaG54ulEjIYoO0bqgYVGu50Wp6o7G08hChbUdNSbR&#10;v2XZoafQsNAowWZWar3nqRd1oGqTQBNemtKZrjPb0gm7VWfB6S5IERz4yAenYM10KAYqVIIWxKlV&#10;U1HSGM+QxEgOh92HMvSBZ+z/HHX6c2N8NVYi3ikaJ60aH5h/TpMk3fVMS3YVbEvR0vgLqg5TElr2&#10;U4B21FePDrkCy7QQBKwicPYpxo6Gn8tNAd7Ssj1FVmotpPLoCv2P9BqUi84tZo0XaCsnDH/00pda&#10;BRWFL9/VykGGzH8IgKYO/p/J68lPeeo111zT/vP2O+587Wtf+9jdnRtvuO5VP/qaf5yA4Tt8Cca9&#10;+aab3mb7+X7gaU/dtWvX8VjRoN8jEb73wCH5+5P/30e+55Ba9uVowczGxsb27dtPCOGHb5MvCILp&#10;mGtSEtikhRnwwLJu1OaqorrToe2AgG62fxX2kU+PggiqZVmgKgHkuej7AoJJXk5BY7OZj52RnNpu&#10;aTZqBigkVeIW6l7Cd6XW5NnGFHQ8vNePHGHEQwnt5vLKCmljpsQJCJavy6lTWrcQTharfiCK1KcC&#10;bZS0K2Eg82g0ks/Q0EOe04KnqZQ4dOgQ2TXOLJP4pPyjsE5qNLo20RLuSU/QY1+ceeeEAIy6lGvP&#10;bLDfd6JTykC+sumQ3i8kPnPAygpiJM9CIjKj9LExHXg4r2ogM/pje/BvIeg0MZx0zwAcFAQ53NhI&#10;AXBZazk2wDyAZbJnPUDaLj2GLzLSnFcT3WYqq1cp05QGfyGC6OnrnOB6aaDZ5XxOCoKWMDTA1AGn&#10;fbhtnHygkZ8Dk0fOtJAkpsKHamaSzf8/e28CrltaVgd+e97/cM65Y1EFGKq0RJlFuptB1MYAhqHT&#10;Ee1G0RAHQKE1lsZ6AgGDtPJIdyX9ANolgtE0ZSIQcTa0YYpCM0QRZNQqSkvAmu5wpn/ac79rrb03&#10;t27BBZSqusL31uHyn//8/x6+Pa33/da7Vjo4wEfC3GRFNzyBM35GvQo6NNqAXhrCMg2Kpaj1sxfR&#10;iyLWFwnxZSrOKSYdo2wyUfuBmiwNzoqdNaGkZklaRc6iskrd9rqWb+vA8G45+JImFJmqZ60MPK54&#10;aJkd+4al4aM5sbHtUjSncb5CGYjOQDHjNXqisvRTVQPvxfXCFaFWVNNQhnrn8cVwKdXrulyVhqeL&#10;ZVktCjtOzaYpJrBDASugrFiMiAIqthjijMHrjcDFMHAJ2jFqpaGdzg0MC4PODboa4GMYul1D58Qw&#10;c0DScpDHwXQeZLMuTByF8wzz2flcCbhrmNCaUwIXTrbzdJZuDopytbYTZZK6cBOUbXS2rCSaEXRB&#10;Sjq0AeU8ilAFT1yfKoKr4WISu2NSOkLaqaSUMrG/blaOTYYuo0siFtcNCUbVDjRxNAJGEzqp27Ez&#10;2GpX1caGhULZvPnYd22Xq8LRYjKAeGSIanTDHs8ksm2DSRQy/TrYr/Ahu0Rtm9soPAzsnSJAh2cy&#10;p0R2ue5syOddk+asJWdxyOUqge9A0QrERYFcUYXOQks/WM5v7Hg1RUM/S9ji2NkaB11IuQ/cz6rW&#10;nsTlphKerlYVwLRDkjB4GPXR4GB+ucRTnvYdV139fINWUvx43wc/8rqnfcffazwtxY+7bi3HT5x8&#10;xat+6RGPfKRG7LWv+/X3vOddX/S1nOvOIwL6XZQkPO9Hrrr/Ax5kYN325a3veNdbXvySiwJS270A&#10;8/6sOcmsxF6fOHHCHi2nT51K9Nzi5KwmUmNWy1TK0gRx384VBI20KdaobOPpxb5GyQBLOcSempde&#10;dtn+3t5isTAcHNCN/MiRI9JnSMgfaKhnjEfX4FEnKWjpx9nGXH/99aqijS7KmkkfNXpVLBfZw9al&#10;6rKqlaJdHhwcyJXQPkavtcxSHN2V9UzVhDKoKUOdUtxre1NmLvJc1LSyEIAq026QyVN3o9yAfdyx&#10;jtKJdKGJeEmea27kwtpkgqdCpaPiHkpDw/siFegDmvGQ0LJ9zM5wJGMDJFVhdezqk+aD+vOigfQs&#10;toAB5Z7OLgubocFRVVUdboPCyp2ExrQBUlPWA08wTtqRdqr3/insrtMUkCwbxeutKzUEukmeT8iZ&#10;ES9fsFj0jPFME21aiW7GGvAo1B0NJ7z0CiXUk5KRIoTK2W3oZqY8BJpZKgeuv+g0knNpBlKH2F+p&#10;5QwE7soowD7iERQRH+k0/Rd1NHvPS2bsju6V0aDZjpUOM1HSMyk4BaEcXh0autB63teQPEjfvSRY&#10;Hy95va+2wmzo7hjtcurBiwe5zUBGV47dC0fyW2L7tEMjtY5s/604nnCPSnB4LgplstWZVb2pahSk&#10;G2jcNeRJUyMCXW5FjTouTARBFTBAGicgDqPjDRMJba+/xn5C6HK0gJJ2AiQBFAMN41ouWCTAg1kU&#10;TiM4LCWTbrITh0lYGwosWhaA+8swBs8aXApDjVSkhsKcAccOJGZap7eQ6juoQJ4OaQuTsyydhOHU&#10;UHXqsomLYtKwG3w+alyMGrBB6jgLsa0h9BwDypmjj9BgfJZDIqOhOCC4KhugearjQUCDLJQG5Kou&#10;wBBVffMfmhRD7nYFKostuuyNZgDcDXJHOJfCo8eCOANQ3hyCcbIVR4d2BVPwLyTtm+odzDdwjXeb&#10;0n38YHVlPd25D/oV4zzplBzWjnaJ3fg4oNJf3avzQZIbSU69aevScqEAooiweXdN2tnpH8ZRWzar&#10;9TKiUSKOXUOeO7nm57kOte7LqD3x+MlLXn7NywxXPf07v+f4yROv/ZXX3HX847s6/vULX3jm1OnH&#10;P/5bx3de/7pf/aIrfhhef/ELrh5HzEbv7qSJf3HDBufG669//OOfYON2+eX/wLKRv8W+3CWQ2q5J&#10;sTVUoBXoNMi7oPmIZDQ6Vp01nz6yPEv6YKsRLWbJ6ivudz/17YEaSxSyWiz0lDpx8qQ9NQ1PS+tA&#10;tUM5AMs2Rexn/WkEHH2TE/HEcrHY2t7WU9Zu4wbWJa6neT7NfaecuZYusUp9tsF7e3ujv4xQcm8l&#10;E8ewviPCllCDO8dPW7J6ti8FrTqUcqgaLcG70W1bM/K2F2pNk/pyr0nsWW13irKqDfciS+FpgxIm&#10;pRvHwb9AeVslH5VIMyqNdIOhYE6BmrEK7qj01/DE6AZisSwAdZKoz0zE3Jhs8pg8b0zIsIkwJHVY&#10;VH6RQ9qhedRR3lsTFCJCqFYqmhCUmzlZUZOjTL85VxeFzsZ2SMCEwkV8wvwPKfMNe3DhS0rohj45&#10;NoAil9vebkhZjgZhHLY0hfEgKTMgm0S5bkj9DRgtDX4u4gdL2471y56CrNknlczFlm6o7ifxRzmc&#10;19TBkOrIOAkjUnLBa0GUa1lUNrwSxU6OOf6wSeL1rk7WmJ8UA77hHUd0C+nkfM2V9dHtdRStlUjF&#10;STzoEvJKh6xdI/ZOxNuOvdPR1zoIdvHXphX7PIAARWvnGycrLFkKqrqleesBvoLtdLQBxJLJkbbT&#10;0tLp9pO3zG65tW2GoVZLrgTy2576Ul4Ml9Li1gNpMONf1DLhVg2CNRUrIOJGqWTUa9FEGFoyFKds&#10;2iNnWSCvWsNa3AAcXFJBYqbIqYMpoCHdDGPp0BSYunTapVMSl8kYCaOGjOEk284nRybJVDaNXVrU&#10;9ma1LA3m2uomR+P1ft2U8Ghc1ZB8pr4K8PQ8iXMUfV2O+vRglIKLQkfTNttlIGGHtQupvIHyOUWo&#10;XRYFhh1Xyy5vwOqu1jVUQooOzYqGp3F8gT7rdc1Tww1dgDQYsk9WhN2TLo+pRlKgzt4OF1KLhNZN&#10;jkb5VmZje3BrYZuUd0G2ipcl7z8uMPydtzHtXYKqc+vK2d5t2uaW/eLBOydsNOIsausgaTpLezCo&#10;Bp4NkYMCVReLjY0PZfBAPsF4ovpOqneDEjVc3DH5A+mSamOZUkMAX2v7WeTqJ3HQKnkupB7o5l8m&#10;cXf6k991Ji8Wb37nu++evfjRF/zkXUrUvjsH7e++L3fVbGPNlh2RImZbW3HbSn9NJggp56b1aOnV&#10;Z1nIOXL0qBw3MuIVie5t0fWjJKZUUdAAq/Q67GF/9syZkAVvCdjZLWV3d1dz7iGpfmpP7JsO13im&#10;AgyRAiu1aT379Wi3D8CtY6gRBixJaqVqeIKiNqF5TCO9glP/tnDDAXu7uyi57exo+lil6NFLXIXA&#10;2XRWN3Xfgjlwpm0LpTsh1mzMlEDT7kL/JWktBqwNA8WJb77+zDFKMUZU5bMR297ZuXCVepRzltxy&#10;METvBG7pDfM9zSHUpDGAdSAFw66bzmZrcuV7jrUMtEkV0KkiCeeGOrojZ0MqJaNayEg2sFN6LaVn&#10;CWaLJzpsXjjIj/QNfxBNSCZc0agMI9aK6Nez+XzM6AIJ29l2DhIWDa8IOURq+mXE0ACj1HzsBsW4&#10;DcveyhlGCWrxp3HFEUkLdo+uNI6K4JAVJwiWNp94TeinpGW95nlU9MUg8FTvW3uHKrJUg1ImwKMP&#10;lHYK/DGpUHPvuoFmLXspR/2fgJQwe3HlV9x4Z0eYuzPC8Hv/5mbcJcQI0qSEZAHtV3roXBTEj4Nb&#10;DtmYSBiaBlFCUxUJv9VduXblqqvBTeiSzABxHefIMcCurvsetnqDBrgoUT96l7QArBC1qDt0IkZB&#10;xqbCOOkMtuJjod1+W3ms5NtZZNnoBJA638mTaRLidhegjFpNDU+vz66KSZFtZel8vTxVFhtAWyjW&#10;8XqxnDXFjyZKwd8IyMSIQSOmCl4HNewwcVkcZLZnkNngnb4DCGbpuUfJ9vligWKw7b5tZ1u5oqtj&#10;+rF36NEMbCPxguvqkGm4auPyWRenQdWA8ZLiykAWoQuELZLwLd90BaxhYltsUG9sSwyn489FAznq&#10;po2Kpl03UJemH2XwgCPzNHOr08vUEoyKDRtQYsmQ0kS2hJrV6ErNiI7NrpLiZGm/CRsMBVTAW9Ky&#10;D+2vFa5aclVwZiZwkicK78IEaVJ7R56HHZvG+alRHz7uOUhdlZXhS4ADAlnVnCBWRT/kc5+vUgIW&#10;OVIVNfXxlHTTkBDehrRp9WDZ6wkl6lQwHi0wusEK2x7qO2R99LZ85EEKMRzs70/oIAi9BeKYdiAu&#10;j4ZnM7pj9IpXNPxTYbugIoGmxRvWL4XOW6LwjiXqkBXxZrCtUTPT4eHhsWPHhI8vueSS9WYtwCRG&#10;5mgBIx23c93O0To5n8s1RgVX+xWCg/6cvVOQbd+Kpy5XIBsoYcq6ri8IdEJp5ynvWi4WmlRxpAZJ&#10;DkUyzL1TD8VhelKHzHFUUiVpQ4gTnbKcguhVI6tKKFDWldJaHhsfe1t7cks4BdH1Qn78jFoMDYDm&#10;pDlZpifWU8YX/TlGpWp06xrwJRxfHB5mhMswI5Q9EJNPVYJDaqRogQ1P+5HMoIa8mJQGXZ5TCsCL&#10;EyUSha7BsWtz9DrteD5LY0ctgOWgxt0NOu5ajuroOtvVBSip5hlp2TU50JR+KUT4nlFCEUr2Q3dB&#10;xH5QXUS8JoGhJdFtF/iGGYujUoroZGwovIdP0SSJlbqIva1pkJB18ZK9JRdJe+LydFkVEFS2MzGd&#10;dPkcvX4UaTY46IqVK0tItFvOEidEky0wNLSUm940EQLHFKRDrXMF3bqG5IGC9iYGtvMoSCPCWKog&#10;k6zcGJ6O8ySZJdTOy7KtFLj5SB5jSqSp15AWqZc1b9mupSN6As3sNT1cogPovoGFbzd3O+vRYEcV&#10;lbBfTyBWhm1znAIk8gA4ywrCmKo+FWrMdeW6Cp4vBj1Xu5qjcWkOCO7svCtckzRxJnfV0LbQll7s&#10;bdrEsHYTxUET2oPMVWdUrnZZMtSwQRrpPWk2B7YBaLJMJlEYW4puv7LqbKO6csDAEbS6DU8fVnUW&#10;ptM4mE3d9CjKyMX+ulqXsMOx+xV8XuwwVRL6oGgoiC/29LDBrJbler+si5b6etD6kAYszM9LMECo&#10;cg1ZEiQetY0H1Ltbire0SUMDynMgNWYYzo+3v+l39OKKK+9/+Vd/rX8G+fBxF0LqhvxL1YdacUmJ&#10;XxcHB45cZ0d6Rsd5T0lKxcQQMSttFQmRuHNJB5ezpdDuTVMYwpE1odnS8TkUDE4T6AYjBEF/EoVm&#10;pcygPn0VI93QP4TJYpbNJCcXqmVqvbZ8oKH28NFjx9RRlNAkQmQSlfc0+6/WqIzcDD0j9/b2DEPL&#10;cE7q0eovjOjLOJ/Ni7I3H5E14IbCJoYbhP6heEAjv16KeJBl0L/25i2nvz5NrjQonqVsw697D+2m&#10;VV+3vdPmWYL2d1pES6SL0/vAHHFky2w0bpwwj2xRrm9JN/ARrTd20+2EV1QcjeOe/FAUd/C7T1Pc&#10;fe1+bmkQUWlIfSs8OO01iaZtEkf6NWTJStOLWr40yOVg3MukAKTWeQY6hG2rbRs/g/Kq/R2bCtpF&#10;75cbcLf119vO7MTx/ii5IFUNidaFFwRTKiorNxO9eDSHF4bujbLtbCT7PyTAFQTXeb6knJwEbWSD&#10;0rsLUZ5FeFQuLREryX13XRTZFzvyd9U81zs4krotUQ4q4wbt4OydknkMtxTLHIgXRdm3pcqjXqyJ&#10;muLiKoJCAIfHUQR9eQE66uXZGrd3dtZMCyU9ro7D0W1bSaw+0FGqcoT74ovrihDwHfMEXQLopqW/&#10;Y0T5joYXi2aNZMkuRXMxu6Cvx2YJDZpmnJQGhEOiqzxnQ+k6ULMoCilUaldZwr5AMdHhACX1TKa+&#10;oOLYdfe57H7uhhDDpOS9SCRsXJAaaml0lhcH8eOsW5fdsmohfldQtyS3kXTl2u5XblODcGvwaxZC&#10;0COiRmW1DsoVuHIGWAOARTgiQrWtaGiSqCKpE3HZktFVF5RNkNHeLwl6fQ8QS2JDinE6z9NZkh+d&#10;TI7Pk+kRu+rKg9PVAncedM6xRQ8glSTgelPnu+10EVVtl0bhsTTOJx2MwXlDgz40BBhdEEmOo9fi&#10;wDlsGzNDGT6MQmoF4ht2BGx7VyWq6RFbGEHVYl89Nj50dhcI8jCi3yPaJtcVUDs2O7RtS7KA9p0u&#10;m7pepTLEmIQZeCOUzMMo1EWNHkfo9EXZHDtVrprNIShD2+Byo/DdVW6/rCL42Md5a5eJA0Qum5Qu&#10;6LhxxWEU993qUQKHG9xdkdcYat+s98oGszs0xKncpnKrCndqWOEwC0rA2+mJXvYrAH8sA3aW9+s7&#10;GZLfKd17yYt/CjNRafINj37ki655pQdSPnzchZA6n+SGfQ2YLpfLra0tMQi7waEDjhWUjpZQNHQP&#10;+KDNiMIjPhuBXCk1pUqYmuVTwmL1/QgMFTSr67H1UPaD0x5du1V40/N4vrVVsfTVNz4OjmhYPn0Z&#10;IGdGSWPZowjU2qNuJUEu3MnjvozHlkeoiIheObSR2Z6u6EwuX3F9Rk7gqvAVnMV2g8KgY/OTVidg&#10;pCq7EPxorpawHDSxLGEysc+c2rtPVV1y++2322JPnDghw2QVtseFjBINI/ITkivJPdCjXVLTtM5p&#10;bMsNdvTeN008mp8fHBzYvi8WBxGVVeIIBUXUfbtuMpslg1ihKBM9JbSoMy52uSxUiWwHgRd5y4tM&#10;H/Q63I28M9RAtr8HN82dI0geoIoQa2x7n3O73atIGbKz3qAtpyM2bCw7sJGH2ALp1CID4CAO4/DZ&#10;QjhGmYzk0tQI2MswD4IhOhAGhiSwDdf69TrnjIeSRqmY15x7USV4acPKmqvY9ipCZ6wr62yfqIcy&#10;7Gdq+xxjaG4DNh0MMqUjsUW1R81jAPoQyi9Zj+99CpkMhCRt60yTs4kYLBJ8FOHY2SfZxagKvarj&#10;4rpIjkadlKOMnfpoVU3vadDskViTJYWP2Z5yZkk6jwbl7dDIfpJz8pAI1BdH1QvVxQG+eVr2fBuC&#10;b1nSJILj6gMe9igcJiVEiNGGSU5kVLvLhmmEUQeaH7uHa8C9ZhEnppR7tOTCaXhjMl4uhueBZR/g&#10;7zIBsA0N9qO8CJq6W266RYU2PIwwZKQtjXT2e0hmAxTgws7wa5y7ZIYSdF1ALy+bucQgnaVLdVgF&#10;naokaxLT0YBnKDpVbgycGxIdxlCLy7Ij03T70jDdLg8+Ve6tbPkdpXzgSb4soPuGkip4w3ZbmCRh&#10;2YZoTJy6fMuW2Y01gjDtGd5t1deJsVrYpsDiRZXbonSGaA19htS8Q8Ed/Ytd2bUFGBRQ94iTLkxB&#10;6rAEAI2SLqiWZZiESZ5EED613bJz2MAv1htn7KClsgn0B1HHaSXNQZccFIO7urW7c5LHTdRUmwbg&#10;Gzvi5Izecab3zKao8LxIN4Xllm0+b/PtJs5ZfwipEoLVBDKNbDZ1mEYdHctpoo5EBvZBA4c8DGSV&#10;wxJ11B8y5hdozQwbjEyvMu7O41J/BtrHf/1vf+rB090Zr/3Fa//yxo//1KBVd+bU7T/9wuc//bu/&#10;54ul5nH9Rz/8pt/+TdGIbeFqyrzqOd//dyEu23L+1nbuf5fvfglCalX4YrpDo8ue/NGWFeKEBT/Z&#10;jAkqSSwsZXOV7JflwAdRPJKn1bCYDATlmFZwKvGqyU+PT/nwSX5O0E0aYRYGFnfPnl0a6lou7WEv&#10;2xF7eJ85fXpre7uH2gQZMotBsZwu39iGySRm6xjsGymKJwQmKov6vQTgDikBobrgCL5FGZdbhKT9&#10;ZKImGLG7u3vi+IkwCmfT2e7e7v7+/mi7aO+XFfod1xtQ0u2OKCWQA1b6bR+lUWBvqgFL0FnT6IJl&#10;WpHkwGU4l7L9zv60ZUCfBXIdEcNn4kiMTukyc7ZVaEq6JA0Gz/4hmbHxtGOHhs6mOXLsmIZCPBnb&#10;NTsWCfm4cMFYrabz+XR7W2QJ4CqORjsaygxCxSdOnpS9CwgMhJUjaccN9GLVgNeDD59qsRPKpSEL&#10;4rFWRqRuswufqKMim6MwiyxOEkpKV4OF0Lm83oYGjbbX8eCdKWKxiPXyyauXS5kNSaRF2ZGBadig&#10;2Cqo/RIN2nCqi6vxLhrOcAlOnyvYZ3+C3hxb9HTC215LOVvzKqMbvOCaG7oUwkHSToh5zcS1l1Um&#10;NVzl53BIPMTfCAc8rZN5JJerqUDtj3a2j9aMmmtScohDfI5pkST5bLPkRq5LqWHhXOdnIydUbiTy&#10;FlKe1GzQj8mQAAvfj7RyjX/vf0RhDUhE06QpZMncDTRuErLv4f4q0XiiITdQx0g4pC41eyouhufB&#10;Qd0Y5BWkLtug27i0RHl1UTeLqoZzeBxmw9wgiqJo+EMzX5QFSQ46BGTaGoOwJfBZBRgHDNe6tAvp&#10;vO3smolo6qeTDqQRXERtnCWkjgTxNI7zzIVIvSwTNRgdWSo6g3RdVTTxJC0XxeHth5CQ39Qu6NLE&#10;bTdRmrls7tI5T1p4bnfcJDvroFVSubrpBZbhcZhNk4ieKau9sjiQujp6+KqmK9tuKwnz0K3rcMNZ&#10;vnTqJjuoHcd0T8QZF0dwZMngtIKeh3lrScY6WkOxJGQtII7sw0kGJRNLAGB/Y3g9h9K2gewa2nY1&#10;GNOQ2gCab0ro7hH+Qqla5u27Tbna1Id1tV0kx8r06Nr2t0knNgJhkoUSFhENPYjIRdnOUf9GZwOy&#10;IMPUkLWOneYIEuoApqHLcpdvBwlIYZheaCqK5OGBDYoLqtfuTrrUnm54T8ejvvGbrrr6+XYcpAD9&#10;nd/2P9982+13RaPeK372p//qr/7qi7Lk5/yz7/m+H/iBv913DdNf+6pX2V7/vdMPuWtE9BhHjx0L&#10;WPcVUBOQHUUSVG2S8m5C6JlS8hkM5q6b0MxZrGvpe6iuaUhFvExRV0ego+IfKoJkUDiWFTOK8ooV&#10;Wg/2bwJnh2TNHj16tCC0FZQ5duyYCn4ln+VySrd/D/b3bY22auHpklIJ/Yz5crnhjL9q4XrMGxJV&#10;DV5IVwXChBV3/SrQY79CxiSiW94K5O9LLrlEVBB7vp7dPSueqwghkuFLB72zOYnC7cA8GQurqona&#10;2tUCJSqIofCCtnYC+iPNIKbGhXCJEh6BLYOMhok1728AxzbSMLctbW9310DVlIR4TCnwwzYUIJoT&#10;+QncxNzfSjY6zKyUDvXJRpKk8zkqysRzklgWgpSXu4Ba32RGAn3G00bVbn0SLnesy8ZUX7ZNFYF+&#10;SQqEpMoh4EgO7gVOVDtSOjk3Q19gL3xOXQvVpEdykSZMBFuVA8QUis6GYrCIyyJzSzqmN1+kAq59&#10;bMPWQDe0GwoT6zQOBnZHX6KG9QVKSBKncxRfE0NAZH2p04yLUncjkjdORLRkT8XkPIymJ7ritI/y&#10;/e6I6rDvJC/JdKZiS6Ub5PzG1Dcmtallq6W4KCLJ9COTpra/6mLMh0/a3+azWcldAILUWccxHVH7&#10;aOrkhnxJJ7kczvOQOEzQme0WOqYifoRsi7TrMWHHhSwte6CvLk/eE+xj7/nAQ6eTh/FyLi1jUkXc&#10;bhkAhDFm2ykHpEwD8+egljK7YHZvZ2kADMwLvG3sYuRdK7ULpJjNJhKPi6g10/SGiHYQG1nAit62&#10;t29j2+4P6R9mbFiubng5S9flYnge0LSk29Roj0uD0LIfG52m7Tao3aJhLurYXAg2BXjJYRLwBQwS&#10;ARlTSNYZCIZ1oZ2wlSPHGg0zCboDg1NrCGYYZLRMzv5agkXlorRluy9wMFZcwMAzTJfN+kyxd9Cx&#10;PbFaVOXC4O8GJAoUaMOmstQUmnRp6qKgi3O0PPI8AULFenuzROBT3QZgapjC6jy21C1LuibaHFb2&#10;1yQG9GzXQJP2+DlbVPMYwPjoJJwd6eaXJLEh42XV9ztGYTJN0mka58DlEfvF060yn2flsmzk5m1Y&#10;PLHPAc2jwTGNWkpQwzYdAYdCw8eURgHdudy4yoB1B8/2ZdOsYP1uiU0TBi1d0vGnpku2mmiycvlW&#10;105R2G4gq8K5rBgUbRuofJ5GaZRtJTb4GEz769Iuqy5tkReBu5Ji6iBS8h5YEhLUpRzX0aSI1KKC&#10;680dTwnXBL4n/h4OQ5Yvv+Zlhqqf+JSn/pff/733ffAjn03++fqPfvj6j33kPLG880xMVAZ+9x+9&#10;XRrMWr5enGvUci6wfvcfvu3M6VOP/qbHnasqeN5CztuMv7nl1s+p2aclaLG2CkdVPv3pRS964Qt+&#10;4sdHO8Mva0jdDobVwnaSnhXgEL2yG9AAuAcGIlmbVEF0TdEAze+rNlaS6Cl7l8XBwZyyd3brPEG3&#10;lITNTHgYcxbYsRFQfA/VRO0zp0+fFqWkIBNabE5DjYYOexRiD062PQkkqejY0DvNHoGarxcpvAcu&#10;nCsXi1rPbCnaitsqiG+4Sk992xLtkYT2cuokqL4uhrTABLXSKn3X/jr6Soxl2pR1X/m3jV2VBgpF&#10;51DZXrXqkYahSmfJpsaxC03SYzFrn2sKidSEpw3/BGFjDiBgEI8OKOmsbSNtIL5xQ+9dRBqrZt5V&#10;fNX7Avqo+rPongljEcBFHFuRQ1qWhkIqyqWs5srtT+10qt7JcFtUBxjaD6RzpFWD/EU7cIFktC6k&#10;XhG4XPhEFW1XswpqhA0HUbx68DWMCOPO5YRoDHtysGWD9AN3A7iU1mF0jtXLCOuVseivhv5Lngm9&#10;MMhQ04UM3ADi5cGpzejRAVGadBUFHJUDkI8Nwk9DDyMJNtuObXNyQNrS8qW3MZdku3r4UvYP6LQZ&#10;L0mJNkpXuz9SFK1T8imNEZ2omrIYBZ7tdMr4Xfo1YzfAI7drc/Aq19TNSNrWEnT+jy0NEpkWtUbd&#10;iupdJlDprStRh5bFI0+2XjjcrqDBplEovB3G/9bbNhp83peq8VggFdnaquvKDoXtnLIg3a+YhzTa&#10;ngXPQOH4aqjr2ylme3T6TKGMXSm9OlOrSgyrWrra6i1p+ZmC7jaLYUZLSinaqYshFtCNwHUZBq7s&#10;mrVd/mE8j+OtKFzDP6QdxeNw7Tbg4Fpqkc0SSuCFdjkbZK4KKFWTMdxBMtpB98PSyUXVFsjzoZpc&#10;knHRW67ULozbalk1O5z2McC5KcPkgD2wQbXCIsCiTqLt+2wbsN7sriZHJwbCm8KO78Y2S1iZXIug&#10;XNXVBsDf0Kqd1/lWT87rur4lMuwlQeCpmFKs1YWdZMGrxnIBA5HgSqRxaDC3Krra1rCACko6a0H8&#10;sBQ+jQxPZ1tZPE3snaa29yPg7JXh/k15WFYFADI8lkIYH1oOUK5KmIqzEq/EzCBvy7bOugjgctg5&#10;uxlZvnFY1XtVcWi3NKJePJja1m7uZKJ3RRNO63BK8jcESTrbcar4lc4yINuLbJbZxlD9sIHFedVA&#10;vwpnPvY9ToIogWZLXbkk77JZkExcxaMQZa5vdEnvSPygS70Htfd4PPMHn3fdddc961nPvuW2Uz/6&#10;Q8+6M4p91MMfep/LLv3jD3xoazZ93o9cJZMXGb7YO44+Jnrztb94raHz+3/V5dffeNM/edITfvn1&#10;bzTM/TM/81JDsa/5letGPD1LkmVVGep9yhMff/Ntp+59r5PX3/jsF7/g6h99wU9e9Zzv/8hHP/YX&#10;f3kT37zpmd/5HecVtn/2JS/+rv/1fxnhtVC7oLm9MABtS3jPH//J4WKpzzzy67/uvX/6gcPl6vHf&#10;+BgZuxgctw0eWSh/X+IuyT71iC2oz1WSWawarXqGJABiT2h4l+ztyQexJnlaanSOmrUhVWlH/0UY&#10;ZLBDcXl42M8vq05Mi7W9vb2DgwMIBYjsy1lj+J6vVoZdKlIR5LTSEuZubW+LI2F4SAp99jE1CWWZ&#10;/Bny6VDwjllXPjg8bPlAtSg5ea2KrJz2lEKIxCwdj3iocwuxGSIka7QUt2E0vau00jQ7derUzbfc&#10;3AwCFOqnFMgQMpMUiapZo+y34KzWmzIMYYgTIiwlVow96eU/oj65rflcAyh4qin4hLyFNTGZFBsk&#10;pG1bLjFdVUnVCibSaj3YByZpT7OuBxK5bWGeZYd0/Okb/ijMoiRB5wDo8cTctsEyNJEAnDw7IMpG&#10;Wm1DioL2SMxgWag0A39G3XK2RkOQAUvOthAcdDumF1T8SM8RnxEQV+V1tJTXXmfUjugodjEeXxw4&#10;pYKsIhfEYWwC7edVNDKjO0k3eIbbO5oEIJF9LUKtQCoLnKEAlsrSguM4mYnttL/6ojQuZAWqs/1g&#10;f99enz1zphoYETb+6obsLU7I2bUXM1LhY3L6x6K7BNGVjShf2qJLKCuyqexOQ/o4SpZb2Zr2S6Vo&#10;HFCRdsjeEfkHp4Sdw1LF4bmqPRKNvhs8UBy7LPqCMWd+1OmoE1W8baVSKYUsVcxWvVnNmn1axZmu&#10;iJxyufa4gZIunkmfhkmMZdDLv/3222+99VYbulO3377gdMfhwcGCo7dcrUrOw4zZI7JiXgISe9E8&#10;Wy88zxNA2Y52RPur3mtNBdh2KJmXtaRdmwLiF0MYntuvymVT2c9uVdqt2Q75PImOpMk8ibuABWzi&#10;PxFsA9c3k0CHrmyKZVWixMpOBtStyWYOVWchzzg0qArBZntdSJVvA2hYlx2+yJouLLVXVbVc2n05&#10;yqJ0ntq/cR6lW8Cm9doQd5fN03x7ks4g1WwYMcrCdBbnW1mSJZRkFsObm8VWZkhVd6zC0g2xrRoa&#10;wOBcCDP2IyYGMV2auKnduyIoh8RRB/pJ6KpVW62gNIJOvizOttJ8Z5IfyVMbkRQONQef3F3cbje6&#10;YHJkMjk6Te3ZMk1iGJ1H6QyVbDspojgyCJ7g/cRANu3WQ4rW2TK7OHIJhOxQWLfbvWFrYWg8IDrM&#10;D1h6Y8flts3m5nVxel2fOmz3Fu5g4yzdWK/t3IbZOIrZDcA6iC6bulzWIKLEcKbEWiJ6pFMLpeN/&#10;huYNKtNP3g4TCDxoGJ1EcRKdx6Vu7vjj456K1/3mbxuevuxeJ0cD8PPib2659RM33/KRG278ge/5&#10;rn/9whc6Gr7Ya3vn3DevfdWrDBm/5/0fvOHGj+/zGa0wFPvs7/un9nMuPv65a162NZvZYu3zv/+7&#10;v/WSn71G7xuefv+f/ZneHIH4GP/tTz/wPzzmG/T62pf/X/aj1z921VXv/qO393ebxVIbZkh6e2fH&#10;XtgCX/8bvzMu5Gu+8vLf/41f91VqzLSpC00S1KI6tEMPFvQchu6chKBKNADgAM6GF2SgNmyDUwE4&#10;kZsDp/InLD8X6vFXMYwFKvBKOQVvPwAqy6WeWyUfaUePH7cHpLitBT9g34QAWdfl0+l8a6v3/SY4&#10;bglZZixIu0HlY3trqxgrbSwuypTRvrhz5MiM3iIJtQuCwdhZtFT71orWj8kgqiAgO5vOVtjM5Wzw&#10;JRHPRLjZBspAttggwtPbW9uL5UJIWuRsIRKhH43t2PwkDq5ED1TjFE28GVrokNJQOFy0h4bGyLa5&#10;Hefo3WDbceToUdv4DVGqFBh6yT+JGQ/TEXiChqGNsA1aQtlER4s7e3/v7FkQFWjG3p6jp2a7kA42&#10;JcJGOhm0zTG7AEH4Xq+nJKC7QXxQ9ntjYW/37Fn7QERkJjh1uL8/ZVIhVHqhaW4esm4gbKjyKmW9&#10;mNxfJ4mYIUusB3W2cw2DxqXp5JFbdU+fpZPRuI+6EHrXkgHrj7sfqbOWchw2CCvZpDEj6hMJ/qoT&#10;TOLlKrVqogMCI0OVXb9i2oTNDPIXzNhui5OEJ7DGsxvIGJpREQSUc42SnI6j1A4Uka2tLS25GmRM&#10;KBrQ6miOKa4byNlKS7AKLq0k2MXJSVsJJRISxNRWSUhkPNZS2FRe2tueE7mOjbZ9LsItVKlYXcVC&#10;7TpsNZMfNRioQVPcJFGuq/VaG+/YLinYLXTeUMzbVmqXhoREVD4fVx3zdI0oMiO/m4A0D/CUeH5q&#10;LW5o7tRNRsMVDfeuiCy18wis91Ssmqpomyy0kXH2IgpjQ9WLCn6Eiwp37QwaPvyP5GO8oOVeCD8U&#10;aHcYmiwOi2rD5IVayIaYJdyWtEHUBHZUDKNP4lBSEuKQdI2rNm29ti/m7DXnpZFCHCOZ2TmUsijb&#10;FQdFuSxjiH705oV1QZ4OhfLUqJe1cA2sCpqnZCgqB6R8YC21YydkZ+dKyH4+VpFB/g5IAc+KAFd2&#10;ZzlSkE4gflcXVLbOnVzNcUXnaWxQHsRo5FGrU8tigQp0MqkMQKfzTMJ29jUUs7PYMG69qVBOznDj&#10;BTOklbKfoyWk5EGwaYanSxavIWJNeC0nSbsV2PFIeEmsScPeTpNjWVJRuiRHqoCLpikBeKtNtTms&#10;LAeoN6iYxUl/pBrKezQ1ZEAMYUcxui3zuZSs0OuJawXqK3F6x/yOlqgezV4U8dMvfL79e9NNn3j3&#10;H77tMzYmPu+HfkgvDHPPeO9913v/xIC43vzhq5//f977Pqhn//f/nSHj3/v9//zUpzz51f/Pr154&#10;pf/vm98yLtZWaoBeNJKnPfVJqh9/xi2xjfycrZNPeNw368W973Xy8d/6raJQn/uBBz3wAX/6vj95&#10;pofUKthU5FfYg0TcVk3CqoB3eHhYU+5AugciF2Z8kIO2wQZE8Rb6bObgQDRoaSxU1GwWo0DebAG7&#10;3MRG1fO+9ywcEJgBEUw9s+iVsXgmKCwZBPXeqS1PerqCVirACGNVgxqxSnTq6pOuCAUuloJcsoBW&#10;CVYEU4l4NBQhAW+kc4ak3aBUcOL4CVblAToNrwgwaXLZVsGya3BweGDrkqKIansCzQLT6vQS33pk&#10;aduGGrqtiDxStn9JK01k7oJ9llvb2wIftmLxanreLXW45a4sOG5juE0LGw2IfVeCG4KkjYScCVlE&#10;jbVxRrNmkkzovyPBE7lM6+iLEOLoej0qGdsWOB5T+/Vgf18F4NGkMBllH2iesr+/b4h5TRpuObhR&#10;6qDnpJ3YuhbDafBZc78B1vRCdaqqSjDYMLquEBJCkM4xH5PVpbrxRsOOkUUw2lzrhaYjBCt1FFoe&#10;CH1x9Dy3DbYTruAUxnjKOXZMjomT5mpGkrHQszZmrPva6aVLqdei5nkoMxdZkCrP1EIalrdVulaG&#10;IErGWJaWl3ivkM0GroQ5rbYwZ/6pw6dNtd0EdmfJH5cAAf0BT4N08OiWlqAMHSOp93DOp297IP1J&#10;Vd6ac0fqQxCPqGBPqn3Mzg31LPZpgK1x0NVuCdCl/zOyPhKKDwZiZxEiyx5cNcxwEFvk5HgtGK1N&#10;0mYIW6dM8jt1WA6ZFTRVmAF2g8J9y0bMeqj922iLQTRiaPk7pmxLrZhLNPzKRQJbKBkHMKcmwqJp&#10;dtvuwE4qEJKDNIBdeEcGQltTjicFkkaCBFFllF1RlEbFet2APdxFCXTc+iSEGnZZGOyg7uw2NfB0&#10;koGKQGU6V5dtuSy6ugVsrFq1AFISD2JzxaIo9kHzwEVR1MUS1Gr254GngnyJ5GZ9q1hU4HwT1PLp&#10;0/Iui/ZHeL60XbmuIqpZw2YcciV2wnTJpLMberGCakcyAaci34HaHSq+my6kRpQNQBQDLgdxYDlB&#10;15eKbMvL/OjUEHy6lUVZ4uQNDoXQQC+wXvCbG0O99QYa2y0bNmWtEqiNkM6OCfU8dNVVtAi3vxZ4&#10;lgGB2+CXbbNbFpMonsaR5ZETyxeqsII2C6auqqUrluh3RDY3DdKcQoZLyNzXFZKEDHLjLpliloTi&#10;9/g79EkmSbaTp1V7Hr2+9sSPiyAMRr/mV677hZ9/xX9921uf/l3f/f4/+7M7MyKOnTh+5y+OHxtf&#10;vPzVv2wQ9lf+3b/7tz93rWHrG278+IVXfe5it+YzfyzubuKH3QA2g2+FqnclW5dkPterRw06dzFp&#10;CTOiAU31CgpLn0viACLjFoPwMOTMikKtim4wUtazPCZNOSfr1x5j6+VyxY/Zkg0CBgOfUjhPrGWV&#10;ElXqs6c1tO7YneYooS0zPDXG2Sbt7e4KZapZMKTKhJ6UorLYh+973/s+9CEPfexjH/vABzxwZDyr&#10;rHhgcXgg1AW2gyGeYgOJJwqMZGmv5yB0Ilhf1ZXwGea+ueXHjx8X0GlpcDMyQ+T9IaBm+7a3t7eh&#10;0IpjRdDGoeGjfffs2YIwpSInRy2D0MrY2hITXYbSAjQZmSQ2nqpw9xVEFuk1FUCta8xfW8zoPzKh&#10;RVw2dIKihkciTc16nv2o91SyzaqUA0arNE4IJWuPxeGhjXbNqqfOluMnToiVLtdxlTxjoiVLOTRi&#10;o2uGINSF2xNV8teoqlEyIYl8hNfSdUmZtCjxUHogBotYEwLQynNUY5aQiBCk8isBLJwGLMSqqioy&#10;hs5byRompHT3p7R00AkQezqKCrdc7MgdqoaGxQklnMXNbShyN7YNiA0VEOEpAegVYKR1Tcg7JxdI&#10;xiii1oBKxA+ouVDiG3I11wlPzcRCWZnjBIsyAc1O9EmIKEODHYyuvpaXj3gXSoYbznWINVQPkz9K&#10;JyIKXFbsWha5RSpfovrkVMDs5TK63vCx4jSOdkdvV9RmSdSywH5ZN/RBJvSdcYObqVoMZRPTMpGQ&#10;aI/2erx7aGSaYRph3FMlTsoQal5EDadcxHHSHJ0uQxGpNR202WzC8KLoAEsjIEDLpw0Gi9IxNOe6&#10;hApyoD9QuKNDVRiYNRT4A826o7lKJ5oyyu9O+niuqoOSKnV5FM1jMAsMtlUtjQgdyqXZPMy3M7bx&#10;NYaVy0Wx2Vuvz66Xty9Xp1b27/4n9/Y/sbc6vTRgbX9d7282e/BOnGyl+ZEk24rznSzbzvLtfHJs&#10;tn3ZkSP33ZmfmOVHJ8k8jSaQ2jCUmk3jdJpEceRaA/rI7GBvDvPzDJVvzBTBfty2R841bQ3SCAT4&#10;UIxHMVh2i5HtNRYYRXRi19VNWTpq9jUd7iVxZA+MallW67Kt5fHelquiPCw2+5tyXVfwSET93u7u&#10;ZeUktGKnS9XxZo6BQpUIj0KWrmvS0JH4uXYNw3hIhmz4rU1jZzhq8DWY363h5pBePKivpy6dBUkm&#10;mXvsSFPb7T0gYSZkl2QFN8cIen/TE7PZyXm6lZ5H/Djvx8c9Es961rP/0RMe98wffN41P/8LW7Pp&#10;1T/83Dt/5i1/8Ad68dpfvPYhD36Avbj88n9gr8c37Vd78e1PfuKjv+lxb/zP/+UTN99y2b1OjkyM&#10;zxgPuP9Xv/ENb9DrM6du/9CHP2bf/Zxbm00m9uG/4y7v7+8fOXLEEz/sooXmXUQ24bn1G7Wdtaxh&#10;ywVNE9Cq0n16JtqesoQ4o+ivUHjFwmrIOVY8+Dml6yhRJ85lSSaJCkhTWiqIvzgK8HV83ALnsZFI&#10;T2CRDfTw1oM2oydcQ7vmOVkHE4L+lNB8uVgIbc9ptSgisn1lwgekFKm35ls33HDDyRMn/+G3/MP3&#10;f+D9go+jPNnZs2ePHTtm6FpgqMd2VZ1P8q889pUiRmtyXzJ5gqd6vzeyLks1Jo5kTcmxaflC5OCu&#10;EMprnh1Qjw/4brBwQ/OZJuvJzxFXtOVex9Q0HNmuMiuhdPSegQYJnoz2HzYUh5YpHB7aAo+fPCkh&#10;M3VeYlg4ma4q3Roy2/FoAr+pqkvudS/79czp033dmknL0WPHQIwh8WZC1jgmFgx1NY10ji2hsrWw&#10;mR9PfPvr7mYDZrNBGfqJ1OcIk1+Y9K+cR2Obs75rh9/QvJjBSiTEAynpyLhmeVizJaMHXjS06Mlg&#10;SNP9SnskyTydTAR2pYUuars2AG2Fmj1gW+GYEuBQkr486tlpU208pUgzch6UioiqpE5EnSQxq7N9&#10;LZaUCS1HguLhANmVPdprOSiJVKN5Ek7tO9EV0NXA1xouHV/0J/DycVygZhhCnjm1ck7mJMgJJSfC&#10;CYeGuoF2Hc0pWq+sRrlHMRRxMcEiPRPqRYj1gREgcVl9Eec6j46aeuIxg8uhC5wl+YCzTCH5JzCk&#10;pNChEnglQ6JBo4TPOr3tTk4qTkG9dl01NZs1NW0Cio4dGk5w6bpWUjQWEeyYixXT64TaIeaxkAS7&#10;EkVNjunwXSTuiahWOjCJ0yAsgCt5jbB9zf5m+2noNMfWQty8WhuONHQGfBZOE5xkCUxPwKWuYGDe&#10;NVL8cHRtopkUUDsKuAdlA0Nag9NNkLWyGYQNCmjaqOayvYGc7GxuDwtnSHS9uzK0mc7TpqgNktp4&#10;pbPU1pg2YFCkc8DiEOX0ENzrSdzajblESRhdlkUNxeXAzh9n/wu7wCAyaiR2WPLQkbMD7Y4p5Eeg&#10;pEGdZoOkbdXPc4VwUAdorjd1cYge4pTl8CP3O2qbAcOaaeq4nfZDwRO7Qm0XavgaMlGzjSktW1gW&#10;xaqmzmAH7by1nfNuWbcL20wofxtKbiTVRPoIWJT2aVnP2BGxe0KEowQmeAind/trKGkTqXiEqPN0&#10;NbYfpvH2A0mWrEsmgVt36GUMQcUpDhoD31FCak0exXmc7eSW1eQ7eZTdQc+xZaH6rq/D+bhQfP/T&#10;v/1wuRJJ4/jJS37pl17z+Md/6//4i9eep9z82tf9+ic/9antra23vuNdr/+1/2Dv/Muf+BdXXf38&#10;t7/trfb6t9/05pdf8zJ7sbO19fCHPexpT32SfVgUanE5LAzC/qff/G37dRTreMGLX/KoRz3GUPhX&#10;3Pe+v/F7b3r60/7x59Mv+IiHPsiQ+riQj3z0Y47CI4eL5dnTZ8bVXTg+dv0Nz3ne/+YhtXvY1z3s&#10;iiuuSNJk5In2lNZucDkJ+mn3fu47CNvu07qzQT9fFkG46RyKpz4WDTRQA+4BtTahWQW7jF7KN6Bd&#10;VzA4kwlUtUNb0jjLPxrF9dO1pJOOZa2xstiXIRtD3n2zWsteE+Gbkbo66mzoX3vKPvShD9HGP/lJ&#10;T1qhCa0vvKmO1UsOj1Jl9vQla01A2d688sqvkvZIRSiDtQyueH1Bbpgr1Eq1L1BvUAPZsC/jFk5y&#10;u3HGB3TUGzu0euxuQG06tYxwtL/RWmxPwyg8dvTo2d3dkdLTtR3JHtjf7e1t1fDQKNe1OhC8u7tj&#10;x4+dOnVq3LBRqdDCLviSOQYmu/Fsrnud77ZF3yRreONx4RMSG2Oo1LGrVctHqUnFo6bN8gwcgwOI&#10;nTcggEbYmME48AInaimRYLaLafpezaa9zob6YmWCPSh2qyevT11ICtcUhxgUNoxLKr18+mQmhhM7&#10;RZmPBNSFSlH/ZgLTDPRrfQtVzMFpTwVUVTRFnpF/kNQeIfs9mzUcQ0lNt6Q2gTxzcJAMfo0yR0xY&#10;WFV3QcRUICXCVgKgbbbjIvuYdtBCoZklysktuQqaZJDYpUr78SDd3XfEsrlwwcwzGuvWQudcnXZ2&#10;58iRYiC6aE6AJxE+drjZqPd3w6FGBs6arrJfzQaUFPvDpAEVe5LBB2okpusDKiE7Aut0kLtWt6uw&#10;L0qB3JGO+64uTFF9yKt1wuLYBhLZxWFT14ThZqRAnLdB7wFJ3so6dOZLWlvtknbhB5w3kFZMrzvO&#10;hIqK5heFLvVOlmR1VLBzTQVp6N9ZDhlEliLMEjqNsHK5Lly4z+mCWQc7PtimtPUalIaqpw7bgLgI&#10;Nqi8UBeubC2jsAy8qwqXVDJ/wchXG7sPQL4PFWJIPtvdgEpuhoPLpt3UUZ4k0yRvJ5aFMxtnURwk&#10;FBclkUtRI0E6YKAZdom2XNBI2qB356awHdt8C8BUUNuKtlyxlkFJ5ihGTT3JbffQHFnHbVTzEq41&#10;yQdGuIxiDJqXCzRNRtT9SKbZZCubHJ/YJ+tFtdpdVasS1oZU1lOVGkRtSuehzlzhmUYeiyUkwWbR&#10;bYpu1XQryIE3yMk6OLc3ZKF3kJbuoGNopx/ShGgrTvYq+L/ARBK76QrL9vHXQAbspJS7ZNqByxHa&#10;C7tq4OkISt50qCG0vaA4VgN7RtygbN/TaZKg3TPW/fbTU3nufKsXD6nv5jhz6vbtnR2DyCOWffQ3&#10;f8sv/Pwr/vJOhI1X/JuX3fhxvPmWF79EChuGuR/1jd+k7sD3vOddevOXX/9G6U8/5MEPFky//wMe&#10;JIGOH7kadO0br7/e/n329/1TR6WOG278+M9d87K9vb1rf+7lQsmiPo+hT54bT33Kk9/4hjeMkHp7&#10;e+sJj330//7SlxrEv+666/7vV7/m3A/bqm0DzluU7fXNt536YnnZ3I1Vic5P5Pj4Mo0PfejDdpsQ&#10;Ch+pIEjbCMqF9ZUwCKz3iUHnlMINnimdIJQ+0NOpg5C1PcNMtTp0pY2gwrA+CVc2sFaCqqyUUjKN&#10;6OIkVj45ZnRjIXNMC5WaQnWxbcbZD/UYkUzVKznqA2OP4KBHHitZ1d5hG1wvoK5MxuBdyDnssirT&#10;xFBg75Xd0n++3+thHLSPeZaL6KKEOUK3GikAQ/F+3IA+WxsIM+NEAYiufVlaAoXMY4fm0VE4ZSTH&#10;n6sXrvWO5PJe7qajsDTTQoxG1I+JfBbdIOlt6+1FY+JE31KWjiPigrH3F5ktVCBiTkGEOpoUdMfH&#10;pOUyKqWMb2qQR9FApGp0oLfx0UY6MnztM5ddetlll116z14Ov/vrr//Iv3rBumkXJRxGGlp8hCha&#10;R4akZ0k0tTyW+wXjkiCYJMF07tJpkG2B/BvFjhrzSCMj8KotS3Hlqtwc1Os9iHsYyJtswST8cM/t&#10;Lel5Hgfbx+GhCDGQnGXsHCYpEUSjUauFGF8UTo9PgYNr9Pn1iiJ2meQxZOxyugiSI28/hnSjlKdx&#10;Y5i13OwZxq3B8SibGnQWO+IGcMOu6uoazi/xxLBmDEeYmAyWlv2OdQt153lqCHh9UMiNBWdz6NJJ&#10;DHrJziTbnkC+IycAJSPE1rI5KOGaHgM9l0twV8olJ6ASqJ63VOze2OCuDdAHxcqtNp2NdglpvNY2&#10;c1WDtbGoa9vzZUPCHyxaQigUBt3JLL8kmxxW9elyY0M3j2KehG4nTY+lyfF5ONsKbAzDBMwTJykP&#10;SEM6tIrWANnFYYfshcxMdCgm+LwNOORTjk6mx6b50Wk2z975obOXPOa5/9N3PP3tb/qdV17zf7zr&#10;//vj9I5TKNmR7Y/feso/Pi62eNTDH/qiF73wc0pB323xoK/+qj9617stDfj2Jz/RgPsXqoV31XO+&#10;/4orrpCh45d7ldqHj78X8ZCHPNgPgg8fYxh0tlSpjMNJFzek2RhiBarjv0gCadGdBA512MDVZU96&#10;j7O2ljl5EqZ5KLZxDXdDvAmdyRydiOm8qwxNllyyC+oGOhXpBITrZkM4yNm3rjYUaDi4ZYGZduVp&#10;JO0Jg9qQgq4a8JhRCW6RhNEoECkQed0txEDqCiVz4GPpytVU62vto42oz1gdDcaxtUlu221ZXBdn&#10;hqBdMokNNzdNOz1BGrStheoioI6ksW3JZndZHGACLUhQt48zCPzZuqqloeK2qcHxKA5LakRGttno&#10;ewbxoy4XGLSqcDWK0uRUdN2EgvFrTuVOwdBGSortIO1mgY+6U5tibpsZhpMwLLvWcp6AuntzWhYh&#10;r6BAHsSqG2QvlhEZaEa/Zo6CNAQKmcQBTEOeBbkNPsAjlU6TbDs3bI3kKb5DGfrOxA8fPj6f+Jc/&#10;8S9++oXPf/mrf/ng4PD6j374C6o3nzl1+3v++E/uCntID6l9+PDhw8fdERmAaziJOqEqA2oGpmNV&#10;geUijp8gSUBKQHDipG0Clj+h9hHVbQTiBLrqimVVGPRbo3KdzSFXBy4ylZZtsVnqkgTArm0cNfgA&#10;Lqt1bV+MsxBkYqBYMcDAXY4iB8mODF4sEdXxBP5gToN5JKnudA7mKXW9ripQqCFibe8nOYx6INiM&#10;pkDbjI5wM0xyosmtLJlAhaQpG0sDApiQp9EkSWIwCwFGUWG2ZKCsiipOQeOoQfCAfIdbg9ohJxrb&#10;z3pT2tpRGK4a2s20TYmZj7bq6gqGLMXKlWVHr8SuoC1lURsGRtPuJIrJYQkO6zoBnSM+Bk/z8Ob1&#10;6qAu8yg6bKqjcXbvyXTTtruFJSYtF9KukYCEdeGGqSAQsdUYGrJsX64qFMCLvucSc3JSFWS/Yxgb&#10;sI7jHKaSkVRWzomGOjD+0rj44z3v/+BFtT3P/MHnSf/uze989xf63eMnL7nYdsdDah8+fPjw8YUF&#10;WrejMGVXSqTeEtczdVGThX13ZzjYDRbfBLXoX2RzXNehb7BuiJvhAViAVQTdiWlgyHKz36HXwAXT&#10;1OUzNM9FmeFXA8cBC8ktiqxg5LdUqu6oiWFouoU/OJBdZ2AdhA20DZBTkYqjBF08gNMNKtwA2ZUq&#10;3C6leSFsDtl+s/fJw3LZSBDayaoGNJUomadJniA94LfkyWKvG/6gh2+S2pubvU2YgFHd1G02MRia&#10;ogJtqLpu14uiAo7H59NZku/kQRQe3rpY79ZcbFeskU5UVbBqoD9dEQpv6mbV1IbKZ1FyNE0NA2MY&#10;m9o2cNHUeRSfTOJLshyNly7cTpJjGbqP98oqzPKljW5Tr5t6twjtkNV1OJ04SuY5yWxLlg9buKrL&#10;ZdfzwpvBxpy0cvtwOksnx2fZkTye53GWhuSJjWHpUO0RtQ8fHlL78OHDh48v4HmAKnXQdWETdPHg&#10;4x2GANMQOAmDKOpGaT0yB+gkUgcN+Bf0UKwdSBBZVJcUMQzB+rBPrve7zaY7XHZl1WWRqr/4cLXq&#10;jkbdFMCXXoEbdnvbnwqD1J/WtGYvI1nXa3QKZo2LsyYhbztEp3ILbkbNFr+ajbAxVDfYAA1bwWpR&#10;dnkcZwaCo2rVyNCxI6EBBfLU/pQk0zSIDImiJVGWjfUCPQBlW8mWJYwTkDpKtOrGKUy/g8CSh3qz&#10;v9H7DfgVhuahdW04lTaNSC2ouh3UtdtsIJa3rJtNbQtt13WTBLal4SyOVzWU9nZSWt8E7vbWiY5v&#10;R+F4nrq1K7omIz9kSRlKKTzah4u2sXeWdcxierRtOU8OqW+U/ym/3ZRtsaT6dRdI45pfBTnE0gPb&#10;znxnYjmADSMl+m0Q8nNPic4Fnvbhw4eH1D58+PDh4wsIYM2uL0tDBoPQ08B0mncxPKs7gSzKZKD2&#10;bJ+v1jDqqyuIOkdQVyKIjIO6CIpNV6xchu7Dbr12uyVIEJMIroUGCQ9XbndT7xbVA6LJ1r0iqmR0&#10;dNPuBZhRanXyLASlF+SLimYosQFBClAael5Xce7iHOL0kG+M0XRIiehQOuUA6DWkSAoKQldLVGjB&#10;UjZAGcmeBgQSugNRVTsitXqe2toXty4Kql/jA2FgmNteVOsqqZN0lrUltE0qcCoaGqaQzGxQO2iq&#10;Tb04tao39XqvaWrIj4QkTwDcd6hPF6hSN1KytmXn6D4Od9JkJwnrzu1X6P6cpZllBEXTTuwABCo9&#10;G75HQmLf2mAhyCCk9LEom2nS5VFYFkGc0S0yDFDs34C0EiXk56w6aRrSBCeIJ0E+T6fHptlObu81&#10;Rd2s6zLadHV57ilBq0dfpvbhw0NqHz58+PDBuOmGP//VV187/vqia15558+wIA37b5Cno85wcxIH&#10;oGdMUCGOErIsQtf2pALwjFuIsgGroUMQqi3u4LZ297ZibdisgTh1VEAhb123GwpExgHNQQnSDFtf&#10;MkvnU7bjQToDgA8yqg5F1qgF+RimMDUU/SCE0XRBF+TExMUCbilQEN9pptGEQh/QjJPCade0YRzj&#10;zbaTcQy7DOXk4uIsSnIwP3rhv0lVpXAGj1NohgTaGMiPxPElU26TM9yZTBPb33hdlYeF6ypUrWep&#10;4ex0b1WuasiTYCfhUVaeteyhBMW8hDg3M4GgKqBiYth/GqPSX7YBJfU6WyelVOiUTpfEAoX2gBKr&#10;3W3lereKDutqEkVHYRcAi5wlqNotjSCxsRn+39kxWTdtWkbpBnQaWyRyhihI0XbpmqIJw6ZcUnI7&#10;1AxDaKlIMoOeN1a9rha3LyxDKDbna/m3/uLx4cNDah8+fPjwoTA8/b73ve8Rj3jEhZ4HKd2/UQlW&#10;pdMQdge684R+LlAwRzm3gSIHrFiArVvhYFcUrlo7YF6Dkl27qIG3qX1MA3OyFKDp1nVl4+YTt527&#10;HQN+qZvMAxnENHWbTuIWVpfSmIDqY1Xb5w1ropMPGo62kCoqV5SUDlvbniitm3kbJhD4IxSGXXm5&#10;KA2Tzk7OoQtv+0AGSJJFBjzRm5iiFG3bTxvFtlpXsjhwLSyuQgPDRR1Ps/l9jhouh/ehoWMg/hYS&#10;5lGglscoidOtNNvO0SV5ZomlQXWxCwuYFIAUTQMGmB72bjFBlnZxE2bgZjeQyaQfjo3oLIlSpCpu&#10;WXf7JajVtso9mN3bMNZwnwTa7mxIbWh2yzJjI2MDokzj+uwGxHcbNgPcVe1Sy20Sw/xBMoFSi62p&#10;3rQpHMjbzQLKJ7aOBF7uDoofHDT4OFI5u1kX554SkmD5nGfXz1z9z+3suvTSe/3sz7/6yLET/nLz&#10;4SG1Dx8+fPj40oy/+PO/eOYPPOvbvvv7PgekDsAyIJ6mgUuPbVE1hZO4QU96UtMju2sq4Evoa1Mp&#10;L2jd3qb38asJpllttW8YZgbws6VugnZVteBOp4EB9zjDd8tVCa/BggzhVsYxgYA1ubyo7xqCrFHT&#10;DWxRxSogvcRFcwJ6yH33Tp8QtoPpT9sum3yndklsy5OxItyyarp+lwb2SzhGpZH40y1lsMFrjig2&#10;UjRhUiWzeZhMotT2pIJh47qgWTib/LouhpdKYgi7KetqWbmgguMMtbTJUHFhbNkIVe1q0CcidF5i&#10;3MrKFS0q95L3Bo/DuQ0FqjfcC9uKSRYfVOWSGtUtBrPd1N1eWVHTECLtG8sxQBu3zYD8ieU7R9NY&#10;2NpWXq4pPp3CRd12drOoFqcgmA2uDpgwdhhclXbUvu594etNZcubnpylYXOHc4Jq9hc+tV750p/8&#10;wz96x7/6qZe84bp//yP/7Luv+90/8JebDw+pffjw4cPHl2Z88KMf+3ZWE+97v8v/yTOeqVKi/Tp+&#10;4Ka//sTXd+GWM+zVgf4bUT4toCdISkfAANgWPyTYdq2wLI272Zho2Ix9igDB8PyD/zvYwC2MTgzp&#10;oVYcd4EBx2WBrsEkIeLsqDQn/9hP10MBXcmmJq+aoM4WXlAk2sDwVhdMpr1fYAeLljoiZ4XemeFk&#10;ZxKdjJI8Fl5M5ykV7mBRXq8NLsPWHt6hcciV0nETDoJpPIkDejE2pe3YMog2sBqyL24qw9OGoaMs&#10;yraxmmQSG0jFpiRRbNjaloTKcAj/yKgOQkDYkA2aNGZXBoKey7CWrArK6obnkyA4s6lK1P27rSSe&#10;JVHNwejo80InS2fQtwvCRVPfJ82ncWQDeGqxsDezKDqSJmr3RH26t4IK22UI3ExrKRvbmqMdhlBQ&#10;AVO6dXUNUo38Hasp6CvJJNm6904yjYOzB3dA1GNe9dnj7W99m+Hpxz3pH9vPlZee9NeaDw+pffjw&#10;4cPHl2bcdMOfL5frN77u177ma7/2ve9653+47rr/9KY3G6r+99f92rkfu/yKo/Og710LqVtMn03A&#10;2LjpQqpBd3UblHUL0WjgM7UPGqbbNEB+hgI7qGR0pPlCLMJw9YyvDVuXMJ3vKvAZAsPeeR1OA5jK&#10;yCLbjUoUETriVC2lATpwL8ve+DuAMYqrhn3DJHflEkXXOEvcFBXpKAXF2VGvmgyQotrUXd3zgWET&#10;k2I1TdWC1sLexGwr37r3dr4zMRAst3BxNWwfId5s317X5bqS42mU23qjdOrCLAIbhGvM5um6ajoK&#10;8Bkoz+rWALche2xD2dhmJ0kYkdNcLps4bZNVOK2CVREeVNDrMAwd0210DQ/F5lSxLjq5oWOsanJm&#10;7PV+XR5rMI9wtrTF1IbYLdOZMTWwbwNqt+0StWYwRWzYyhUdbeIg2wrYOerWe91m7Wwzs9iFRyCi&#10;V63KYn9jhzXfziLMHQTnilDfdurMNE/vfDqNmZilZ9/7wz/+oY9eb2Ba7zzkgfd/+5t+Z/zVhw8P&#10;qX348OHDx5dOXP7VX/uWd7zD/tWvz33G037rP77WwNDHbz313nf+4dkzp/Guwda6+WxLMIx5LsfW&#10;ENv8rt/sz3MVBtwr/qw+jw+fixD1rY1zuxd+SObOHb3jm9k5A7HFn3uf/716+Ht4zmdz/tz9Ia3p&#10;yR3f1O4f3HGjjz3cPeabH2cvr7jy/k/+R0+88GJ3jh71F5cPHx5S+/Dhw8eXF6oeX9/nPvf91F/f&#10;pNePfOw3+8Hx8RlPmM8oC+PDh4/PFqEfAh8+fPj40o5XvvQnn/uMp42/vu9973vQ1z3cD4uPL0pc&#10;cvL43tnTer1Yrq648v5+THx4SO3Dhw8fPr4E45nP/dGP3/hXhqp/5up//m3f8g2XXnqvC0t/+PDx&#10;+cfDHvLA1/7CK+zF+9/7zuVqfe58iA8fX1YRdJ13G/Xhw4ePL/HYO3v6t/7jaz/11zc96Ose7vG0&#10;jy9iGJL+3mc84yvv9xV/+def/LEfu+p7f/jH/Zj48JDahw8fPnz48OHjC07Y3v/ed11x5f19idqH&#10;h9Q+fPjw4cOHDx8+fPj4W4bnUvvw4cOHDx8+fPjw4SG1Dx8+fPjw4cOHDx8eUvvw4cOHDx8+fPjw&#10;4SG1Dx8+fPjw4cOHDx8eUvvw4cOHDx8+fPjw4cNDah8+fPjw4cOHDx8+PKT24cOHDx8+fPjw4cND&#10;ah8+fPjw4cOHDx8+PKT24cOHDx8+fPjw4cOHh9Q+fPjw4cOHDx8+fHhI7cOHDx8+fPjw4cOHh9Q+&#10;fPjw4cOHDx8+fHhI7cOHDx8+fPjw4cOHDw+pffjw4cOHDx8+fPjwkNqHDx8+fPjw4cOHDw+pffjw&#10;4cOHDx8+fPjwkNqHDx8+fPjw4cOHDx8eUvvw4cOHDx8+fPjw4SG1Dx8+fPjw4cOHDx/3cPz/AgwA&#10;NcCxLI1bBekAAAAASUVORK5CYIJQSwMEFAAGAAgAAAAhAAjJHqPiAAAACwEAAA8AAABkcnMvZG93&#10;bnJldi54bWxMj8FqwzAQRO+F/oPYQm+JLAfHiet1CKHtKRSaFEpvirWxTSzJWIrt/H3VU3Nc9jHz&#10;Jt9MumUD9a6xBkHMI2BkSqsaUyF8Hd9mK2DOS6Nkaw0h3MjBpnh8yGWm7Gg+aTj4ioUQ4zKJUHvf&#10;ZZy7siYt3dx2ZMLvbHstfTj7iqtejiFctzyOoiXXsjGhoZYd7WoqL4erRngf5bhdiNdhfznvbj/H&#10;5ON7Lwjx+WnavgDzNPl/GP70gzoUwelkr0Y51iKsEhFIhJlYrlNggVjHi7DuhJAmaQy8yPn9huIX&#10;AAD//wMAUEsDBBQABgAIAAAAIQCqJg6+vAAAACEBAAAZAAAAZHJzL19yZWxzL2Uyb0RvYy54bWwu&#10;cmVsc4SPQWrDMBBF94XcQcw+lp1FKMWyN6HgbUgOMEhjWcQaCUkt9e0jyCaBQJfzP/89ph///Cp+&#10;KWUXWEHXtCCIdTCOrYLr5Xv/CSIXZINrYFKwUYZx2H30Z1qx1FFeXMyiUjgrWEqJX1JmvZDH3IRI&#10;XJs5JI+lnsnKiPqGluShbY8yPTNgeGGKyShIk+lAXLZYzf+zwzw7TaegfzxxeaOQzld3BWKyVBR4&#10;Mg4fYddEtiCHXr48NtwBAAD//wMAUEsBAi0AFAAGAAgAAAAhALGCZ7YKAQAAEwIAABMAAAAAAAAA&#10;AAAAAAAAAAAAAFtDb250ZW50X1R5cGVzXS54bWxQSwECLQAUAAYACAAAACEAOP0h/9YAAACUAQAA&#10;CwAAAAAAAAAAAAAAAAA7AQAAX3JlbHMvLnJlbHNQSwECLQAUAAYACAAAACEAC90NqgwEAAB3CAAA&#10;DgAAAAAAAAAAAAAAAAA6AgAAZHJzL2Uyb0RvYy54bWxQSwECLQAKAAAAAAAAACEAXwyjmTp2CgA6&#10;dgoAFAAAAAAAAAAAAAAAAAByBgAAZHJzL21lZGlhL2ltYWdlMS5wbmdQSwECLQAUAAYACAAAACEA&#10;CMkeo+IAAAALAQAADwAAAAAAAAAAAAAAAADefAoAZHJzL2Rvd25yZXYueG1sUEsBAi0AFAAGAAgA&#10;AAAhAKomDr68AAAAIQEAABkAAAAAAAAAAAAAAAAA7X0KAGRycy9fcmVscy9lMm9Eb2MueG1sLnJl&#10;bHNQSwUGAAAAAAYABgB8AQAA4H4K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図 10" o:spid="_x0000_s1028" type="#_x0000_t75" alt="グラフィカル ユーザー インターフェイス&#10;&#10;AI 生成コンテンツは誤りを含む可能性があります。" style="position:absolute;width:53213;height:5198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Rq7MygAAAOIAAAAPAAAAZHJzL2Rvd25yZXYueG1sRI9RS8Mw&#10;FIXfB/sP4Qp721I73UpdNnQwcDhEp/h8ba5NWXNTkmyt/94Igo+Hc853OKvNYFtxIR8axwquZxkI&#10;4srphmsF72+7aQEiRGSNrWNS8E0BNuvxaIWldj2/0uUYa5EgHEpUYGLsSilDZchimLmOOHlfzluM&#10;Sfpaao99gttW5lm2kBYbTgsGO9oaqk7Hs1Vw6PeteXr4qOllbwrZLb1+Hj6VmlwN93cgIg3xP/zX&#10;ftQK8mI+X+aL2xv4vZTugFz/AAAA//8DAFBLAQItABQABgAIAAAAIQDb4fbL7gAAAIUBAAATAAAA&#10;AAAAAAAAAAAAAAAAAABbQ29udGVudF9UeXBlc10ueG1sUEsBAi0AFAAGAAgAAAAhAFr0LFu/AAAA&#10;FQEAAAsAAAAAAAAAAAAAAAAAHwEAAF9yZWxzLy5yZWxzUEsBAi0AFAAGAAgAAAAhAAZGrszKAAAA&#10;4gAAAA8AAAAAAAAAAAAAAAAABwIAAGRycy9kb3ducmV2LnhtbFBLBQYAAAAAAwADALcAAAD+AgAA&#10;AAA=&#10;">
                  <v:imagedata r:id="rId15" o:title="グラフィカル ユーザー インターフェイス&#10;&#10;AI 生成コンテンツは誤りを含む可能性があります。"/>
                </v:shape>
                <v:shape id="テキスト ボックス 1" o:spid="_x0000_s1029" type="#_x0000_t202" style="position:absolute;top:52520;width:53213;height:63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IqyqyQAAAOMAAAAPAAAAZHJzL2Rvd25yZXYueG1sRE9PS8Mw&#10;FL8LfofwBC/iUtcyurpsjKGgXoZ1l90ezVtTbV5Kkm712xtB8Ph+/99qM9lenMmHzrGCh1kGgrhx&#10;uuNWweHj+b4EESKyxt4xKfimAJv19dUKK+0u/E7nOrYihXCoUIGJcaikDI0hi2HmBuLEnZy3GNPp&#10;W6k9XlK47eU8yxbSYsepweBAO0PNVz1aBfviuDd34+npbVvk/vUw7hafba3U7c20fQQRaYr/4j/3&#10;i07ziyIvy2w5z+H3pwSAXP8AAAD//wMAUEsBAi0AFAAGAAgAAAAhANvh9svuAAAAhQEAABMAAAAA&#10;AAAAAAAAAAAAAAAAAFtDb250ZW50X1R5cGVzXS54bWxQSwECLQAUAAYACAAAACEAWvQsW78AAAAV&#10;AQAACwAAAAAAAAAAAAAAAAAfAQAAX3JlbHMvLnJlbHNQSwECLQAUAAYACAAAACEAoiKsqskAAADj&#10;AAAADwAAAAAAAAAAAAAAAAAHAgAAZHJzL2Rvd25yZXYueG1sUEsFBgAAAAADAAMAtwAAAP0CAAAA&#10;AA==&#10;" stroked="f">
                  <v:textbox style="mso-fit-shape-to-text:t" inset="0,0,0,0">
                    <w:txbxContent>
                      <w:p w14:paraId="71A379DB" w14:textId="7F2749C9" w:rsidR="00305558" w:rsidRPr="008048DD" w:rsidRDefault="00305558" w:rsidP="00305558">
                        <w:pPr>
                          <w:pStyle w:val="af1"/>
                          <w:rPr>
                            <w:rFonts w:asciiTheme="majorHAnsi" w:hAnsiTheme="majorHAnsi" w:cs="Times New Roman"/>
                            <w:w w:val="108"/>
                            <w:sz w:val="18"/>
                            <w:lang w:eastAsia="ja-JP"/>
                          </w:rPr>
                        </w:pPr>
                        <w:r w:rsidRPr="008048DD">
                          <w:rPr>
                            <w:rFonts w:asciiTheme="majorHAnsi" w:hAnsiTheme="majorHAnsi"/>
                            <w:sz w:val="18"/>
                          </w:rPr>
                          <w:t xml:space="preserve">Figure </w:t>
                        </w:r>
                        <w:r w:rsidRPr="008048DD">
                          <w:rPr>
                            <w:rFonts w:asciiTheme="majorHAnsi" w:hAnsiTheme="majorHAnsi"/>
                            <w:sz w:val="18"/>
                          </w:rPr>
                          <w:fldChar w:fldCharType="begin"/>
                        </w:r>
                        <w:r w:rsidRPr="008048DD">
                          <w:rPr>
                            <w:rFonts w:asciiTheme="majorHAnsi" w:hAnsiTheme="majorHAnsi"/>
                            <w:sz w:val="18"/>
                          </w:rPr>
                          <w:instrText xml:space="preserve"> SEQ Figure \* ARABIC </w:instrText>
                        </w:r>
                        <w:r w:rsidRPr="008048DD">
                          <w:rPr>
                            <w:rFonts w:asciiTheme="majorHAnsi" w:hAnsiTheme="majorHAnsi"/>
                            <w:sz w:val="18"/>
                          </w:rPr>
                          <w:fldChar w:fldCharType="separate"/>
                        </w:r>
                        <w:r w:rsidR="00AF77BD" w:rsidRPr="008048DD">
                          <w:rPr>
                            <w:rFonts w:asciiTheme="majorHAnsi" w:hAnsiTheme="majorHAnsi"/>
                            <w:noProof/>
                            <w:sz w:val="18"/>
                          </w:rPr>
                          <w:t>1</w:t>
                        </w:r>
                        <w:r w:rsidRPr="008048DD">
                          <w:rPr>
                            <w:rFonts w:asciiTheme="majorHAnsi" w:hAnsiTheme="majorHAnsi"/>
                            <w:sz w:val="18"/>
                          </w:rPr>
                          <w:fldChar w:fldCharType="end"/>
                        </w:r>
                        <w:r w:rsidRPr="008048DD">
                          <w:rPr>
                            <w:rFonts w:asciiTheme="majorHAnsi" w:hAnsiTheme="majorHAnsi"/>
                            <w:sz w:val="18"/>
                            <w:lang w:eastAsia="ja-JP"/>
                          </w:rPr>
                          <w:t>.   Microstructures of the films after ammonolysis observed with the FE-SEM (left) and the AFM (right): (a)-(d) for 0, 6, 12 and 24 h, respectively. The dot lines in the cross-sectional SEM images indicate film/substrate interfaces. AFM line prefile represent relative height profile in a line parallel to the x-axis at the centre position of the AFM image.</w:t>
                        </w:r>
                      </w:p>
                    </w:txbxContent>
                  </v:textbox>
                </v:shape>
                <w10:wrap type="topAndBottom"/>
              </v:group>
            </w:pict>
          </mc:Fallback>
        </mc:AlternateContent>
      </w:r>
      <w:r w:rsidR="00F73627" w:rsidRPr="008048DD">
        <w:rPr>
          <w:rStyle w:val="RSCB02ArticleTextChar"/>
          <w:rFonts w:asciiTheme="majorHAnsi" w:hAnsiTheme="majorHAnsi"/>
          <w:b w:val="0"/>
        </w:rPr>
        <w:t>The valence state of Eu ions in the films was assessed using Eu</w:t>
      </w:r>
      <w:r w:rsidR="00F73627" w:rsidRPr="00544042">
        <w:rPr>
          <w:rStyle w:val="RSCB02ArticleTextChar"/>
          <w:rFonts w:asciiTheme="majorHAnsi" w:hAnsiTheme="majorHAnsi"/>
          <w:b w:val="0"/>
          <w:i/>
          <w:iCs/>
        </w:rPr>
        <w:t>-L</w:t>
      </w:r>
      <w:r w:rsidR="00F73627" w:rsidRPr="00544042">
        <w:rPr>
          <w:rStyle w:val="RSCB02ArticleTextChar"/>
          <w:rFonts w:asciiTheme="majorHAnsi" w:hAnsiTheme="majorHAnsi"/>
          <w:b w:val="0"/>
          <w:i/>
          <w:iCs/>
          <w:vertAlign w:val="subscript"/>
        </w:rPr>
        <w:t>III</w:t>
      </w:r>
      <w:r w:rsidR="00F73627" w:rsidRPr="008048DD">
        <w:rPr>
          <w:rStyle w:val="RSCB02ArticleTextChar"/>
          <w:rFonts w:asciiTheme="majorHAnsi" w:hAnsiTheme="majorHAnsi"/>
          <w:b w:val="0"/>
        </w:rPr>
        <w:t xml:space="preserve"> X-ray absorption near edge structure (XANES). XANES spectra were collected using the fluorescence method in the 6600–7600 eV energy range at the synchrotron facility (BL-9A and BL-12C, Photon Factory of KEK, Tsukuba, Japan). Reference XANES spectra for crystalline Eu</w:t>
      </w:r>
      <w:r w:rsidR="00F73627" w:rsidRPr="008048DD">
        <w:rPr>
          <w:rStyle w:val="RSCB02ArticleTextChar"/>
          <w:rFonts w:asciiTheme="majorHAnsi" w:hAnsiTheme="majorHAnsi"/>
          <w:b w:val="0"/>
          <w:vertAlign w:val="subscript"/>
        </w:rPr>
        <w:t>2</w:t>
      </w:r>
      <w:r w:rsidR="00F73627" w:rsidRPr="008048DD">
        <w:rPr>
          <w:rStyle w:val="RSCB02ArticleTextChar"/>
          <w:rFonts w:asciiTheme="majorHAnsi" w:hAnsiTheme="majorHAnsi"/>
          <w:b w:val="0"/>
        </w:rPr>
        <w:t>O</w:t>
      </w:r>
      <w:r w:rsidR="00F73627" w:rsidRPr="008048DD">
        <w:rPr>
          <w:rStyle w:val="RSCB02ArticleTextChar"/>
          <w:rFonts w:asciiTheme="majorHAnsi" w:hAnsiTheme="majorHAnsi"/>
          <w:b w:val="0"/>
          <w:vertAlign w:val="subscript"/>
        </w:rPr>
        <w:t>3</w:t>
      </w:r>
      <w:r w:rsidR="00F73627" w:rsidRPr="008048DD">
        <w:rPr>
          <w:rStyle w:val="RSCB02ArticleTextChar"/>
          <w:rFonts w:asciiTheme="majorHAnsi" w:hAnsiTheme="majorHAnsi"/>
          <w:b w:val="0"/>
        </w:rPr>
        <w:t xml:space="preserve"> and </w:t>
      </w:r>
      <w:proofErr w:type="spellStart"/>
      <w:r w:rsidR="00F73627" w:rsidRPr="008048DD">
        <w:rPr>
          <w:rStyle w:val="RSCB02ArticleTextChar"/>
          <w:rFonts w:asciiTheme="majorHAnsi" w:hAnsiTheme="majorHAnsi"/>
          <w:b w:val="0"/>
        </w:rPr>
        <w:t>EuS</w:t>
      </w:r>
      <w:proofErr w:type="spellEnd"/>
      <w:r w:rsidR="00F73627" w:rsidRPr="008048DD">
        <w:rPr>
          <w:rStyle w:val="RSCB02ArticleTextChar"/>
          <w:rFonts w:asciiTheme="majorHAnsi" w:hAnsiTheme="majorHAnsi"/>
          <w:b w:val="0"/>
        </w:rPr>
        <w:t xml:space="preserve"> were also recorded. The obtained spectra were analysed using the Demeter Athena software package.</w:t>
      </w:r>
      <w:r w:rsidR="00F73627" w:rsidRPr="008048DD">
        <w:rPr>
          <w:rStyle w:val="RSCB02ArticleTextChar"/>
          <w:rFonts w:asciiTheme="majorHAnsi" w:hAnsiTheme="majorHAnsi"/>
          <w:b w:val="0"/>
          <w:vertAlign w:val="superscript"/>
        </w:rPr>
        <w:t>57</w:t>
      </w:r>
      <w:r w:rsidR="00F73627" w:rsidRPr="008048DD">
        <w:rPr>
          <w:rStyle w:val="RSCB02ArticleTextChar"/>
          <w:rFonts w:asciiTheme="majorHAnsi" w:hAnsiTheme="majorHAnsi"/>
          <w:b w:val="0"/>
        </w:rPr>
        <w:t xml:space="preserve"> </w:t>
      </w:r>
    </w:p>
    <w:p w14:paraId="3FB0AD5F" w14:textId="422060A8" w:rsidR="00FA2DA2" w:rsidRPr="008048DD" w:rsidRDefault="00F73627" w:rsidP="00544042">
      <w:pPr>
        <w:pStyle w:val="RSCB08CHeadingIn-line"/>
        <w:ind w:firstLineChars="150" w:firstLine="291"/>
        <w:jc w:val="both"/>
        <w:rPr>
          <w:rStyle w:val="RSCB02ArticleTextChar"/>
          <w:rFonts w:asciiTheme="majorHAnsi" w:hAnsiTheme="majorHAnsi"/>
          <w:b w:val="0"/>
        </w:rPr>
      </w:pPr>
      <w:r w:rsidRPr="008048DD">
        <w:rPr>
          <w:rStyle w:val="RSCB02ArticleTextChar"/>
          <w:rFonts w:asciiTheme="majorHAnsi" w:hAnsiTheme="majorHAnsi"/>
          <w:b w:val="0"/>
        </w:rPr>
        <w:t>Thermal desorption spectra (TDS) were measured using an EMD-WA1000S system (ESCO, Tokyo, Japan) to explore relationships between chemical composition and spectroscopic features. The base pressure in the analytical chamber was maintained at 10</w:t>
      </w:r>
      <w:r w:rsidRPr="008048DD">
        <w:rPr>
          <w:rStyle w:val="RSCB02ArticleTextChar"/>
          <w:rFonts w:asciiTheme="majorHAnsi" w:hAnsiTheme="majorHAnsi"/>
          <w:b w:val="0"/>
          <w:vertAlign w:val="superscript"/>
        </w:rPr>
        <w:t>-7</w:t>
      </w:r>
      <w:r w:rsidRPr="008048DD">
        <w:rPr>
          <w:rStyle w:val="RSCB02ArticleTextChar"/>
          <w:rFonts w:asciiTheme="majorHAnsi" w:hAnsiTheme="majorHAnsi"/>
          <w:b w:val="0"/>
        </w:rPr>
        <w:t xml:space="preserve"> Pa or lower. Desorbed fragments from the sample during heating were analysed using a quadrupole mass spectrometer. The TDS measurement protocol involved heating to 1000 °C at a ramp rate of 3 °C/min, holding at 1000 °C for 3 h, and subsequently cooling to room temperature. This heating cycle was repeated twice to ensure complete desorption.</w:t>
      </w:r>
    </w:p>
    <w:p w14:paraId="05CF95D1" w14:textId="77777777" w:rsidR="00F73627" w:rsidRDefault="00F73627" w:rsidP="00F73627">
      <w:pPr>
        <w:pStyle w:val="RSCB08CHeadingIn-line"/>
      </w:pPr>
    </w:p>
    <w:p w14:paraId="77F415D7" w14:textId="3628A764" w:rsidR="00F73627" w:rsidRDefault="00F73627" w:rsidP="00F73627">
      <w:pPr>
        <w:pStyle w:val="RSCB08CHeadingIn-line"/>
      </w:pPr>
      <w:r w:rsidRPr="00F73627">
        <w:t>2.3.</w:t>
      </w:r>
      <w:r w:rsidRPr="00F73627">
        <w:tab/>
        <w:t>Characterization of LLSC's performance</w:t>
      </w:r>
    </w:p>
    <w:p w14:paraId="381FABA1" w14:textId="3D7FE763" w:rsidR="00F73627" w:rsidRPr="00544042" w:rsidRDefault="00F73627" w:rsidP="00544042">
      <w:pPr>
        <w:pStyle w:val="RSCB08CHeadingIn-line"/>
        <w:jc w:val="both"/>
        <w:rPr>
          <w:rFonts w:asciiTheme="majorHAnsi" w:hAnsiTheme="majorHAnsi"/>
          <w:b w:val="0"/>
          <w:bCs/>
        </w:rPr>
      </w:pPr>
      <w:r w:rsidRPr="00544042">
        <w:rPr>
          <w:rFonts w:asciiTheme="majorHAnsi" w:hAnsiTheme="majorHAnsi"/>
          <w:b w:val="0"/>
          <w:bCs/>
        </w:rPr>
        <w:t>Optical transmittance spectra in the UV and VIS range were measured using a spectrophotometer (SolidSpec-3700, Shimadzu) across a 200–700 nm range at 0.5 nm intervals. An integrating sphere composed of BaSO</w:t>
      </w:r>
      <w:r w:rsidRPr="00544042">
        <w:rPr>
          <w:rFonts w:asciiTheme="majorHAnsi" w:hAnsiTheme="majorHAnsi"/>
          <w:b w:val="0"/>
          <w:bCs/>
          <w:vertAlign w:val="subscript"/>
        </w:rPr>
        <w:t>4</w:t>
      </w:r>
      <w:r w:rsidRPr="00544042">
        <w:rPr>
          <w:rFonts w:asciiTheme="majorHAnsi" w:hAnsiTheme="majorHAnsi"/>
          <w:b w:val="0"/>
          <w:bCs/>
        </w:rPr>
        <w:t xml:space="preserve"> was employed during these measurements to eliminate the influence of scattering on the resultant spectra. Photoluminescence (PL) and photoluminescence excitation (PLE) spectra were obtained using a fluorescence spectrophotometer (F-7100, Hitachi High-Tech </w:t>
      </w:r>
      <w:r w:rsidRPr="00544042">
        <w:rPr>
          <w:rFonts w:asciiTheme="majorHAnsi" w:hAnsiTheme="majorHAnsi"/>
          <w:b w:val="0"/>
          <w:bCs/>
        </w:rPr>
        <w:lastRenderedPageBreak/>
        <w:t>Corp., Tokyo, Japan) at approximately 25 °C. The PL spectra were excited by UV light at λ = 280 nm, measured in the range 400-700 nm and PLE spectra were monitored at the wavelength of maximum emission intensity in a range 220-460 nm in 1 nm intervals.</w:t>
      </w:r>
    </w:p>
    <w:p w14:paraId="259FA3DE" w14:textId="6EDC8FDD" w:rsidR="00F73627" w:rsidRDefault="00544042" w:rsidP="00544042">
      <w:pPr>
        <w:pStyle w:val="RSCB08CHeadingIn-line"/>
        <w:ind w:firstLineChars="150" w:firstLine="270"/>
        <w:jc w:val="both"/>
        <w:rPr>
          <w:b w:val="0"/>
          <w:bCs/>
        </w:rPr>
      </w:pPr>
      <w:r w:rsidRPr="00544042">
        <w:rPr>
          <w:rFonts w:asciiTheme="majorHAnsi" w:hAnsiTheme="majorHAnsi"/>
          <w:b w:val="0"/>
          <w:bCs/>
          <w:noProof/>
        </w:rPr>
        <mc:AlternateContent>
          <mc:Choice Requires="wpg">
            <w:drawing>
              <wp:anchor distT="0" distB="0" distL="114300" distR="114300" simplePos="0" relativeHeight="251662336" behindDoc="0" locked="0" layoutInCell="1" allowOverlap="1" wp14:anchorId="5655B445" wp14:editId="10875726">
                <wp:simplePos x="0" y="0"/>
                <wp:positionH relativeFrom="column">
                  <wp:posOffset>3315998</wp:posOffset>
                </wp:positionH>
                <wp:positionV relativeFrom="paragraph">
                  <wp:posOffset>-767825</wp:posOffset>
                </wp:positionV>
                <wp:extent cx="3084195" cy="2901950"/>
                <wp:effectExtent l="0" t="0" r="1905" b="0"/>
                <wp:wrapTopAndBottom/>
                <wp:docPr id="1182136220" name="グループ化 14"/>
                <wp:cNvGraphicFramePr/>
                <a:graphic xmlns:a="http://schemas.openxmlformats.org/drawingml/2006/main">
                  <a:graphicData uri="http://schemas.microsoft.com/office/word/2010/wordprocessingGroup">
                    <wpg:wgp>
                      <wpg:cNvGrpSpPr/>
                      <wpg:grpSpPr>
                        <a:xfrm>
                          <a:off x="0" y="0"/>
                          <a:ext cx="3084195" cy="2901950"/>
                          <a:chOff x="0" y="0"/>
                          <a:chExt cx="3084195" cy="2901950"/>
                        </a:xfrm>
                      </wpg:grpSpPr>
                      <pic:pic xmlns:pic="http://schemas.openxmlformats.org/drawingml/2006/picture">
                        <pic:nvPicPr>
                          <pic:cNvPr id="1538166122" name="図 13" descr="グラフ&#10;&#10;AI 生成コンテンツは誤りを含む可能性があります。"/>
                          <pic:cNvPicPr>
                            <a:picLocks noChangeAspect="1"/>
                          </pic:cNvPicPr>
                        </pic:nvPicPr>
                        <pic:blipFill>
                          <a:blip r:embed="rId16">
                            <a:extLst>
                              <a:ext uri="{28A0092B-C50C-407E-A947-70E740481C1C}">
                                <a14:useLocalDpi xmlns:a14="http://schemas.microsoft.com/office/drawing/2010/main" val="0"/>
                              </a:ext>
                            </a:extLst>
                          </a:blip>
                          <a:stretch>
                            <a:fillRect/>
                          </a:stretch>
                        </pic:blipFill>
                        <pic:spPr>
                          <a:xfrm>
                            <a:off x="0" y="0"/>
                            <a:ext cx="3084195" cy="2462530"/>
                          </a:xfrm>
                          <a:prstGeom prst="rect">
                            <a:avLst/>
                          </a:prstGeom>
                        </pic:spPr>
                      </pic:pic>
                      <wps:wsp>
                        <wps:cNvPr id="1155384635" name="テキスト ボックス 1"/>
                        <wps:cNvSpPr txBox="1"/>
                        <wps:spPr>
                          <a:xfrm>
                            <a:off x="0" y="2520950"/>
                            <a:ext cx="3084195" cy="381000"/>
                          </a:xfrm>
                          <a:prstGeom prst="rect">
                            <a:avLst/>
                          </a:prstGeom>
                          <a:solidFill>
                            <a:prstClr val="white"/>
                          </a:solidFill>
                          <a:ln>
                            <a:noFill/>
                          </a:ln>
                        </wps:spPr>
                        <wps:txbx>
                          <w:txbxContent>
                            <w:p w14:paraId="787DA06F" w14:textId="0A9131F2" w:rsidR="002C0F56" w:rsidRPr="00544042" w:rsidRDefault="002C0F56" w:rsidP="002C0F56">
                              <w:pPr>
                                <w:pStyle w:val="af1"/>
                                <w:rPr>
                                  <w:rFonts w:asciiTheme="majorHAnsi" w:hAnsiTheme="majorHAnsi" w:cs="Times New Roman"/>
                                  <w:w w:val="108"/>
                                  <w:sz w:val="21"/>
                                  <w:szCs w:val="21"/>
                                  <w:lang w:eastAsia="ja-JP"/>
                                </w:rPr>
                              </w:pPr>
                              <w:r w:rsidRPr="00544042">
                                <w:rPr>
                                  <w:rFonts w:asciiTheme="majorHAnsi" w:hAnsiTheme="majorHAnsi"/>
                                  <w:sz w:val="18"/>
                                  <w:szCs w:val="21"/>
                                </w:rPr>
                                <w:t xml:space="preserve">Figure </w:t>
                              </w:r>
                              <w:r w:rsidRPr="00544042">
                                <w:rPr>
                                  <w:rFonts w:asciiTheme="majorHAnsi" w:hAnsiTheme="majorHAnsi"/>
                                  <w:sz w:val="18"/>
                                  <w:szCs w:val="21"/>
                                </w:rPr>
                                <w:fldChar w:fldCharType="begin"/>
                              </w:r>
                              <w:r w:rsidRPr="00544042">
                                <w:rPr>
                                  <w:rFonts w:asciiTheme="majorHAnsi" w:hAnsiTheme="majorHAnsi"/>
                                  <w:sz w:val="18"/>
                                  <w:szCs w:val="21"/>
                                </w:rPr>
                                <w:instrText xml:space="preserve"> SEQ Figure \* ARABIC </w:instrText>
                              </w:r>
                              <w:r w:rsidRPr="00544042">
                                <w:rPr>
                                  <w:rFonts w:asciiTheme="majorHAnsi" w:hAnsiTheme="majorHAnsi"/>
                                  <w:sz w:val="18"/>
                                  <w:szCs w:val="21"/>
                                </w:rPr>
                                <w:fldChar w:fldCharType="separate"/>
                              </w:r>
                              <w:r w:rsidR="00AF77BD" w:rsidRPr="00544042">
                                <w:rPr>
                                  <w:rFonts w:asciiTheme="majorHAnsi" w:hAnsiTheme="majorHAnsi"/>
                                  <w:noProof/>
                                  <w:sz w:val="18"/>
                                  <w:szCs w:val="21"/>
                                </w:rPr>
                                <w:t>2</w:t>
                              </w:r>
                              <w:r w:rsidRPr="00544042">
                                <w:rPr>
                                  <w:rFonts w:asciiTheme="majorHAnsi" w:hAnsiTheme="majorHAnsi"/>
                                  <w:sz w:val="18"/>
                                  <w:szCs w:val="21"/>
                                </w:rPr>
                                <w:fldChar w:fldCharType="end"/>
                              </w:r>
                              <w:r w:rsidRPr="00544042">
                                <w:rPr>
                                  <w:rFonts w:asciiTheme="majorHAnsi" w:hAnsiTheme="majorHAnsi"/>
                                  <w:sz w:val="18"/>
                                  <w:szCs w:val="21"/>
                                  <w:lang w:eastAsia="ja-JP"/>
                                </w:rPr>
                                <w:t>. Film thickness before and after thermal treatment as a function of the heating time at 1000 °C.</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wpg:wgp>
                  </a:graphicData>
                </a:graphic>
              </wp:anchor>
            </w:drawing>
          </mc:Choice>
          <mc:Fallback>
            <w:pict>
              <v:group w14:anchorId="5655B445" id="グループ化 14" o:spid="_x0000_s1030" style="position:absolute;left:0;text-align:left;margin-left:261.1pt;margin-top:-60.45pt;width:242.85pt;height:228.5pt;z-index:251662336" coordsize="30841,2901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aLJ9k0AMAAEkIAAAOAAAAZHJzL2Uyb0RvYy54bWykVluLGzcUfi/0PwgV&#10;+padGXttNu56g7vbXRaWxHRT8ixrNB6RGUmV5MvmaT0uJZRCQ2kfSgt5CYS0lC3kqQ/tnxk2zc/o&#10;kWbGe/HStFuw5aPb0afvfEfH2/fmeYamTBsuRR9HGyFGTFAZczHu488e7t/ZwshYImKSScH6+IQZ&#10;fG/n/fe2Z6rHWjKVWcw0AifC9Gaqj1NrVS8IDE1ZTsyGVEzAZCJ1Tix09TiINZmB9zwLWmHYDWZS&#10;x0pLyoyB0b1qEu94/0nCqH2QJIZZlPUxYLO+1b4duTbY2Sa9sSYq5bSGQW6BIidcwKErV3vEEjTR&#10;fM1VzqmWRiZ2g8o8kEnCKfN3gNtE4bXbHGg5Uf4u495srFY0AbXXeLq1W3p/eqDVsRpqYGKmxsCF&#10;77m7zBOdu19AieaespMVZWxuEYXBdri1Gd3tYERhrnU3BLsmlabA/No+mn7yjp1Bc3BwBY7itAff&#10;mgOw1jh4t1Zgl51ohmsn+b/ykRP9eKLuQLgUsXzEM25PvPQgMA6UmA45HeqqA3QONeIxpEKnvRV1&#10;u1GrhZEgOUj//MfXKGpjFDNDQYFl8Vu5fFUuv//wg/ngI98MDtFf3z1/8/RZWbwul/D50rdflIuz&#10;tz+/KIuvyuLb82e/lMXp+Tdnb5d/vDl9WS6+LheFm1r8WS5+KE8LJ2mHy0GpgBFH3JGkjw0Scjcl&#10;YswGRkFqAEq3Ori63Hev3GqUcbXPs8yJwdk1f3CJazK8IQSVxPckneRM2CpnNcuASilMypXBSPdY&#10;PmLAmT6MPSDSM1YzS1N3YAIHfwpgHdBLEx7lBTB3BQMqvp1uN7utTtvrdqU+IE0be8BkjpwB4AAD&#10;hJz0yPTI1GiaJTWHFQCPDPC4fIJHzTR0QW+NsP+Ut8cpUQwgOLeXhBZ1QGqb3TYkYSU0p5vi17L4&#10;vVw+ReXyp3K5LIsz6CPPbr3d5Tyy848lZPFq/B8pbHVa4Sq9b3wAQPJh+L94hAjLjMeN2hzBu5lG&#10;UwLv9yzllnnBXluVCRcXId2uSiZuBN4PU2vCWXY+mvvMbDkXbmQk4xPgQEuILtQGo+g+h/OOiLFD&#10;oqEMwCCUNvsAmiSTsz6WtYVRKvWTm8bdeogyzGI0g7LSx+bzCXFvTnYoIP6uBjWGboxRY4hJvivh&#10;ppFH403YoG3WmImW+SOoeAN3CkwRQeGsPraNuWuhBxNQMSkbDLxdPV1H4ljBgxd5DTteH84fEa1q&#10;dVuI533ZKGxN5NVax7JRg4kFpn0GXLBY0w1q95avV2BdKYiX+37VxT+Anb8BAAD//wMAUEsDBAoA&#10;AAAAAAAAIQCsSCrTSjgAAEo4AAAUAAAAZHJzL21lZGlhL2ltYWdlMS5wbmeJUE5HDQoaCgAAAA1J&#10;SERSAAAB+gAAAZQIAgAAAFKJdzQAAAAJcEhZcwAAFxIAABcSAWef0lIAAAAZdEVYdFNvZnR3YXJl&#10;AEFkb2JlIEltYWdlUmVhZHlxyWU8AAA310lEQVR42uydT4xzWXqX7Z6OkhZMXN9oVvRE9idGQlkg&#10;Vy2YEBa4rCAxO7uCggQbuwRiwWLKzmwj2YYdIilXorBC2JYyQhqUlCuwIFJQlVkwSlhUOUgRiMBn&#10;kx5EIkZlh9F0kunp4td+5zt9+l77ll3lsn2vn0cl69bx9f1/f+c973nPe9IPDw8pAABIOu9wCQAA&#10;kHsAAEDuAQAAuQcAAOQeAACQewAAQO4BAAC5BwAA5B4AALkHAADkHgAAkHsAAEDuAQAAuQcAAOQe&#10;AACQewAAQO4BAAC5BwBA7gEAALkHAADkHgAAkHsAAEDuAQAAuQcAAOQeAACQewAAQO4BAJB7AABA&#10;7gEAALkHAADkHgAAkHsAAEDuAQAAuQcAAOQeAACQewAA5B4AAJB7AABA7gEAALkHAADkHgAANsG7&#10;XIK1cHNzw0UASCQHBweHh4cJOJH0w8MDt3MN1zGd5iIAJJJCoZAMew7rfm1UKpVqtcp1AEgStVot&#10;MeeC3K+NXC53fHzMdQBIEgcHB4k5F7pqAQD2AuQeAAC5BwAA5B4AAJB7AABA7gEAYOMkKhBzNBr1&#10;+/3JZHJwcFAul3O53PI/1K8CA+eevDUAgF3kISl0Op1MJuPOS8sqWeaHt7e3WrlQKDxna1qn0Wg8&#10;AECyKMxIxrkkxJkjS7xWq8kAv76+1lnpMzUbDqfy6B/KeK9Wq9PpdC1bAwDYWRIi9/1+X5LdbDZt&#10;XKs+u92uSlQe/UOJ+HA4XNfWAACQ+xeXe32Wy2VXYsvRAt1ut3u9XqlUWsvWAACQ+xfn7u4un88H&#10;CguFgsoX/eTm5qZer+tXstyfvzUAAOR+E0yn07mZjAJOecdoNJLBnslkpPXhH666NQCA3WdPM2JK&#10;66XdnU5njbMWqObwk2JXZ/CEAQDW/daQCg+Hw7OzM+QYAPaHhMxmlcvlDg4OAr51We6TySQcPRkx&#10;81Sj0Wg2myttzW3TfssjBZAkLDyP2ax2CGnx1dWVXyJplgkfjrpJzTpdAyWDwSCTyWgjNnR2pa0B&#10;ACD3m6NcLkug2+22m2nM4m38YEpHuKKWbS6Jd+UrbQ0AIBYkxHdvYTb1er3ZbEq19anlbDbrBFp6&#10;rUbZkpGUj24NAAC53w4HBwfSZSlyq9UqFov6zOfz/X7fxVOORqPBYDCZTNayNQCA2JGQrlqH7HfL&#10;YbmWCMvlt0ZXLUAioat2d1ljHP3atwYAsEWY3gQAALkHAADkHgAAkHsAAEDuAQAAuQcAAOQeAACe&#10;yLtcgpjy67/+67/xG78R61P4yZ/8yV/4hV/gVgIg9xDFt7/97S996Us/+7M/G9Pj//3f//3f/u3f&#10;5j4CIPfwOO+///5P/dRPxff4kXuATYLvHgAAuQcAgKSAMweCWB5Qv2RdGUYBALmHHeLo6Chc+ObN&#10;G5vZEQCQe0gIt7e3su5l49fr9fPzc9n1su7RegDkHn6ITXMoWaxWq7E+Ed9vo2Wb3gEAkHv4IYMZ&#10;hUIh7nIPAImEyJy10Wg0Hh4ekjHJGQAg9wAAgNwDAAByDwAAyD3sHDbSKjDeCgCQe0gO7XY7l8ud&#10;nJxoWZ9a7vf7XBYA5B4SRbVardfrWjg/P280Gvo00Se6FCDuEHcPn9JsNnu9XqVS6Xa7fgVQq9VU&#10;Xp7BVQLAuofY02638/m8r/WpWX40lWezWVUGXCIArHtIjUYjN8ZqbgrJ0YxFPw/nKrDENRG7C+ex&#10;+bM/+7OPP/540U/ee++9QMn3v//9jz76yJZ/7/d+bzqdypAP/1CnI7v+4uJCyx9++OFC2+Gdd370&#10;R380Yhc+2s4f/dEfhcujzzo3I1AYTuH5nAtrOYIChRGj555wr8O72PpZL9rLS5949C42cOKP7kIL&#10;4WOOKw+wDgJXtVAohNdpNBor3Yjr6+uI9b/whS9IfwM/+eCDD/77YsK7+M53vuO+/bVf+zVtVjud&#10;e4J28FqI2L72Hr0LH9vdqmdtQ5cD6Gqv8cLOvQIR6z/hXod3sfWzXrSXlz7x6F1s4MSX2cXcM40j&#10;WPdro1KpuP7MueaAvl0p3ZhMoYgn9Td/8zfDhV/84hcjrPswn//8553J/+Uvf9mss7lrOmPn/fff&#10;j7Duo3fho+38zM/8zKpnPTcxZ7vdXilgNHoXczP7R6z/hHsd3sXWz3rRXl76xKN3sYETf3QXc9u7&#10;MSUdXbvCstcxnZaZsEnv9i//8i/r82tf+9oat2mJjsMtXz361gyP9gasxO/8zu/oFL7xjW/w8MAu&#10;Y7VXMnJh0VULn6LqajgcBmIupfUycMbjMV21ALEGZw58imRd9nuv15Mto2VZ9FrodrvS+kqlQhQm&#10;AHK/Q1iX+pJzq7oue2bwcEjcdena7bYNthLZbPby8hKtB4g7yXHmSLilU0dHR8ViUZ9ajnY0y3p9&#10;9epVcYaqh0CeAKleOsSe5LLXlRmNRpJ4LetTy2g9ANb9riA7XZKkz0ajIVNdutxqtVQixZ8bPyBF&#10;u7i4KJVKWtCvms3mycnJ9fW1M/Otqsjn8/7PkxN+uwR2snt1ygDIfQyQbT4ejzudjnUzSrWlU/V6&#10;XeXhZC/Sd2m9pNxZ9GoKvH79WhZ9QO7XGIgCALBdEuLMMeH2fQ6m8otSOapiaLfb7l+LvfVDzm3W&#10;WZ4PAMC63y1khmez2YDjRfb7XPNcXwVMfpN+Z9qbj151gMpdRZKk0RYAgHUfV8bjcXh0nGRd5dE/&#10;bDabkvJ6vV4qlVxcuVUSvV7PqgFZ/Vrh8PCQuT4AALmPK91u13w4fh4lW6hUKpb1TJ9nZ2fD4dD3&#10;/4SxlR0RiaIAAJD7TSNRlrjf3t7q8/j42Ox31QHX19d+HmAJfSaTCWQGDqDWQNEjemUAgA2TEN+9&#10;tHil8gA2sOj09FQabT768MArrTMYDCI24qdISy1IvRQL0um0W1a9ZQv39/cEZQIg99tnrhYviq6R&#10;Rd/v98vlsq/ItmzWvb7VQjh1THTloS0kY3Rup9MJeKJ0amg9AHK/E0i7Je43NzdOcMOhmQ6tVq/X&#10;pWi+L96icSz1gmUE02+dxmnl4XBYKpX24ZlgWlqARJIQ373Juj5NtfUpzZIx7uReJc1m04xWFWaz&#10;2YuLCyf3Wmi1Wvl83tY3vdOnrX93d2flpIQEAOR+y+RyuU6nM51Oi8ViOp02j7NE3LlrLK2Cybdl&#10;yJHiy8a3ZDhakNa7lDiS9bOzs6urq9evX+vbo6Mj/VDbXybtWhyxbuqX61vWxhm1ALB1kpMR06bR&#10;Mbe7za3qu+btW6fXWjAPvsuIGXC7q6rQT1QBaGvaju/YSR46x8Fg8HIdD9Fd3ACA3D/Fxl9kRc6d&#10;gLg8Y9HWDmfwiAAAcg+7iGX8n1u9pVacDyDcCLAMo4t+y/wBALsMkxcmh36/L4m3jP+vX792o8ac&#10;0Ltv9Tl3TtoIms2mTQ+g35ov3p8AwOJW/fkDGGUGgNzDi2CCq8/Ly8vr6+tGozEYDFxI5Wg0MvVX&#10;uX2rZZUsmelB2m2RS5czLIO0v4I21ev1zs7OtHGtIPP/9PR0UTpSANgKOHMSgkz16XQqHbfeCJNy&#10;170s21zfuvlbrGtaZrjKlzHDtVomk5EtbxvUb9U40AZdZTAcDs/Pz13HifWT61+mwQJA7mHNmKe+&#10;3W6bmS/72tdxKXU2m/Vd6lpWyTIGuKoNm5rcVR4W+CRz3m08NevZ9id3NHtfv41vMgkA5B52VO47&#10;nY5NyihsiJmsclNb6XU4n4S+CodIagu+T9/qj1QoBZD/r3mEXHadQFWB3AMg97BmZNRL4vszZGjL&#10;uLaBBZsR3Ovr63AhkawAyD2sGZf3rTojNXO4t1qtbrerhbkTe6lE5YHCRTn9tXE/h4TvBbL8dIEA&#10;Tes5ILEawO5AZE5CkHbX63Vfkc2oN8FVNTCdTn0p17JKluxKrVQqw+HQdQZY36z71jZSq9Vc3KeF&#10;/egAmP8LAOse1ow0V6a69Y5azKVEOZPJmKUvLZY9rvpAn/r25uZG9rjWXzKVjc3Ze3p6ahWGtF5b&#10;dpE52qDqA+1a1r0Fg2rl8Xjc6XSw7gGw7mH9SMQluzLzzYejCsAGwZqN73+rKqHRaLjASn0WCoUI&#10;F79WsBkctaDVLi8vA/WEdmfiro1fXFxoQeu4qH9tHCc+ANY9rI3osawR3wZiKMPYBO6+L8h894Ek&#10;dIsS5UdvHACw7mFXUD3hD8FVE8EySBNkCYDcQ6KwQbmWh0ccHR2lPhucAwDIPSSBarV6fX1dqVTs&#10;37OzMxn4uOMB4gW++7UxGo2s8zOROhieAQYAsO73lF6vVywWmaUPALDuE06lUqlWq5uMNP+VGfG9&#10;Yl/5yld4bACQ+/iRy+U26e742gwuOwAsCc4cAADkHgAAkHsAAEDuAQAAuQcAAOQeAACQewAAiKHc&#10;9/v9arV6eHiYfsvx8XFgamwAAFgL2xlmZROojsdjLWez2UKhYOUS+sFgcHFxoRKtQJIWAIC4yv1o&#10;NJJFL02vVCrlclmCHsg6YFNsqz4oFoulUkkLTIAHAPB80g8PD5vU+sPDQ0l8u91+dGaMm5sbGfiT&#10;yWSXfTs3M7TQarXUIrHaa8OZcwDg5TAfQzJmZNuo3Eu4Jd8ruWhUMexyjkmdi1oqgcLr62vcUADI&#10;/V7LfZJbSel0o9FQc4RLAYDc7ybbjMyROB4cHKTnwWTWAADrZWsJkNvtdqvVymQyLizH52m+b+vj&#10;nUwm5kAvl8sRK49GIx2DdQxozbDLaKWtAQDsOg9bQiovrb+/v1/XBs/OznQ6Vn/oMzWbUnXRyre3&#10;t7aOVs7n81rQp38wK23NHGKNRuMBAJJFYUYyziWVjIso+Zbglkolk2x9moirfO762WxWIu6+PT8/&#10;18r6fNrWkHsA5H732ZrvvlqtWqDOWrbW7XZdZ4D5gqzEPsNuHHPguDnEzZPT7/efsDUAAHz3j8j9&#10;zc2NZU0Ix+BLiFdy35sL3sm3Lct+nxuzr92Z4gcqALfHlbbmRgaMZjw6ngAAYL989/f393M7aY3r&#10;6+vVfFIzL3y4FbbMCd7e3gZ8NUtuTadQqVQCR67VVj14AMCZswG2Zt03m83BYCCdnRvxsjEbOZ1O&#10;28L5+blvzi/TnlDTZDqdBsp1UsVisdPpqPmCMQEAOHM+kctsNrv1BAnSZXPN1+t1HcyS3vnJZKJa&#10;Kqz1jtPT09FoxKgrANgdttZVm5ux9fO3gPp+v18qlXq93pLDu9rttqXzjIB+XQBA7j+hVqsNBoN1&#10;Wff5fD7Q+5qa9Z2aU37J40m9HSr96NYk949uUPUBY4MBYHfYmjNnMpnIoD46OtJn2Gkuo3sl219b&#10;kG1uI2CdOktw56Yqk90tcZdk++51Cwm1n0dvTcsRbhwfCz3iIQOAnWBbfcSNRiPiqFYNbrm8vNSv&#10;KpWKK7GYGZUvGpPlD6N1A6nevHnz6NZ0bEteWwZeARCZQ2TOJ/Z7hOW7UpBMajZmSnotk1ymtzYr&#10;s3owGOgmubCfZrPZarUsNbE2fnZ2dnFxoQUz8GXvy3jvdDrWpIjeGpH1AIB1v00sCt7y2+hTgu7n&#10;wJGUS6/9LAgqcb54fRVoB0RvzcofZW7bAgCw7rfC1vLd2xjUCOt+lyeEqtVqahxEr5PNZiNOMC60&#10;2+1Aogvdl12ecAZgvTC9yRow70qE736XOzmlgLlcLrrDVqb93BFklopH9dmOhKJGo0MNn+YDU+IA&#10;ch9D3t3uRQzQ7/eHw6GaTjuugxJBi7pZpPidTiciP/7d3Z3O1GY9tJMVfsq2narY7FkvFotMygiA&#10;3D9R7sPaIcu33W7X6/Xdv3CS5tFoVKvVer2eX57P53UKEbLoD7U1j5bUX5+S1B2UewBIDLs4V228&#10;5n21jJgyfiuVitR/7ZKtdoDqD/P/mAto87UC1j3sLThzXpBALuLdR4dqD8QLCbE2rl1YC8BmW5xO&#10;p2pDaHf696W9XjaDow1+ttjZ6AhaCD/PBzO4FLB9dipOSPZjfsYaJzXcDKnNDqrShep0OjYoLMyi&#10;8lUDWxdlqFY7JnY3aFvBwRaz6yZKAwIx93GYVXRkzqtXr/wKiVp5bgNzEbVa7erqKpvNyvbXmtYV&#10;vJJJPplMtP5wOJz7rWWYcJN/wSJsEN+iiXEA9sWZIwGKmN4EnumBMW+jdQV3u12ps7S7VCotqdGq&#10;jBdpvaHqRJslp38Euv66Smrz2Y3ggsDWSWM7r+c6xqF7edHcihYXZH0PBwcHqhv81tUikjGO7IXQ&#10;NdTF1KcukSpF6T4vWqxb0nTVPkVuVu22UiuY8MQ1tqgiGgS6O7LoM5nMkt2/4/E4AXPzhmvotQwb&#10;1mZ1fS4vLy2kSnLPkwzbZ5MdBbe3t1KTJbut7u/vZS9r/V3u+gjPVasD9jPzxA4dfPikFhH3WXnf&#10;vHkTTn+kVsvzO9K1nVKpZP9agtVAAiU926RUoqt2w2x0ehNZN91uV4aPTEJzKC+y6GVe2To73oZS&#10;Q68xIzUbH6sFHXmso+4stH/Jle1u6h7FtCtSZ6qH0Am01V7P91BVq1XVIm4OHHse/EuknbZaLbWo&#10;dADpGeVyedHrABBL695PNml7z+fzWm68RQaRbCuzkfVvjKL9UgnKbr9SQv+zszPVc3bX9BlTO8iX&#10;+2didb8eYD3YasjaNs0aCOxO63Q6HS3bT7S+7H2LX9CLEPeWE9b9LsrUFtvRUgqTCR9VAHpJiLvf&#10;LstkeNadCjuCIkRK10ff7pqnSworbbVU2PrUM/mcUQtu5hxpd2DiTN9HZPourXclWlnXXOuY3WPX&#10;310rrUnkPnIfY7n3jf3rt8T4OiZL7qPnGjNWdT2H2wEq0Y62VQFEjCPTgT1tmybx/hmZ8W5n7YwY&#10;VTD+v07uXU1j7n73ROlbEx1X0ca6fwi531+5T8h1TNxUhdGzuvszOz7NCjYdlLD6Ru4mtX7tJ2h1&#10;5NyqQoW+syjs9Qrs0bw97olyrjMbTW3tAF1DVRta1ols5Roi98j9/sq9s1iTcUYSRBOpuS77DRyA&#10;JMwc3Lqq1sEjm3ddTcBloo9W2pflS9AzMNcPeX5+nnqbSkEmfKBWMHH33TV27nYA9q1fGdh90b6s&#10;eWT1Ft4e5P5R3qGzGuZycHDQbrdlQkpTnGtb4iK12sxosmq1qgf05ubGQrkmk4mOR4XpdPqZ8Vqj&#10;0SiQtnrJkPzoy2W5UefGZVnEvQXn2Kcfgx9dYsvh6RPaMywyKvV2KLU7cov50aeuGDE/sLXIHJw5&#10;sWONgSsvimqmZdoBZjtv8u2Qye+Cc8zn43cImys/4ElzXbvWEAnYm4HBAX7kj7n4LSxYFyQzI9D/&#10;TIa7/bTu36XCg8QgS1amrrUDLE2QlM7mCXBR8Km3SbaXweYsW0tTyVoqtvfA0GXZ74GOBEtw5I4h&#10;8O1gMHDfutOx4+x2u/pWNYQW3DWxtNW2d2srHB0dqc6bzNCxqemw0uhom8CHQcKxA7mH5GDKHvDb&#10;iB3xZjhF9gt1bOPx2PfVmC7byvatX+VEe37MpePXbSrXxp3zyvnBzFUllVf1UK/Xpf5LJrzTIWl9&#10;v0YB5H5l9PTozZw7qSFsC39q8mKxmJr1ncbIFzx3/vflLdkNPIq6wvf39/4lDTvu/cPwKwO/xNa/&#10;uroqFAqB/gM7X2upuMG9EndTfL10+m2tVvPl3qZTTs2bZDRc3wByv5S+64Gz3i09bRcXFypstVpn&#10;Z2e+eQJbRDcoIO4JmJhpSRHfWILuQN5Ac63YQZqj5tF+Xd87FBZi39tjP89ms64j2rpz7e0z491S&#10;eNq/eh/z+bxeVbfZcH0DsWG7vX+WUMxC0/QIqtCckmuZj4muWlh7IOabGVs8cpvuLfDsuXRs/rIj&#10;O8MP4Q+MKrCKzY/ydBOW6SIEAkxdx/Ke9PcSiLke016PkTUkrdkoA18mgzkEmSkJXhQ1H6OHWUn1&#10;5hqwZufaBMUykPWgbti1JfPcd5oHjH1psXVW+2c6Ho/NUeMc9+EeDlN8/VBmvpa1C2tw2CupLbid&#10;ao+2ss7dZlF+Wqvx+VmmYVW2Jvcm9PZI+c1DKyFSGF7af6KnbpG7Rg21Re5E825J4yyeXau9evUq&#10;l8uF4+JfDl+stWsZ4M7tbi4aSz1rQxbq9bpsc9PWuXKvN1Fq7vf0Bvps7dRM1v2VtevpdBqwzMxD&#10;++j725/Bc7gvvnu9b+ZS1JNhE6vaM2RPZAIcxBALxRdSKGnZcDiUvS+bw5JvR//W/N2+ib0tA8Xa&#10;GX5NYCp/enrq7H1nqjtLfFGoT7irINy2cCu42CG/5tB+tUez+q1nznrLbeSXL/dMhbZHci+TQU+G&#10;s4ns5THTIDVvDCHAS2CRJ5LIYrFo4eTPNLfDrVg9zIdv2UAPp/OOhucac36YsIL7Bxb4lVlgVhhY&#10;WVaa78zxE/1bBn9rVei9fv36tYv1VPnciCl4cbbbB2LHIKvKun0s72sc8z2l6Kpl2PDijZ+fn7uU&#10;yJYeWSWb7/LVm3U5I/AaujnjbLxxYAXr1rYcnP7KgfG99ltL3RPOAqTV3A8tg1BcMuCSIm1tBDKk&#10;6zmLXUwOch9fLAeycEKs5XBky0uo/+5MYGKZJ9wFsRSb7jU0EXd6Zxnr/N+m3kbp+F9ZrJ2fqNmC&#10;7gKxPQ9vJzuycKPdnNSFJAov0un0hInLAZ7v+7ZEAhuLsjf3UURcisXAhEcIvxB+p7T1Z+jwXr9+&#10;rQtiiSgs7t48OdPpNOz20ZvbbDb1lduUylVPnJ6eHh0dSc31rT9cy08aoevQ6/VUbdiui8Ui43WT&#10;6cyxWbB9IyL1dkY3rHvYW/T8WyJ7M6slhRtu9cri1jGczdCCi68Pu3pcXv65z79ecFeJuoTPli3O&#10;vfipzw4U8B1HWPfJcebo8bUHWk+MtQRtflrz8TF5IYDeEWmrnivzmG9ddPSq6hj8d9OcNjYOK6Dy&#10;vhvHbHkz46yGcCadve+uCtEGpfjIfdKcOWr3qfWne2/jOLSs+l+Nvmq1qoZkv99fMmFTIArChr0s&#10;k+RPq7loMIudCHwbHj/iBgoAbAALX3FRaotiPa18A0+mhTAFjlCfgeh7Hc9gMFCJi9fUy14sFu1d&#10;8zP8WESmVjg5OZGkms8HT04CnTl+nWktONdL8zRL2SZ1c+cV7RSyoeH+dQiYLRY8ECCiHwnrHrbo&#10;FLWYyFKpZBMcbqxxHJ6Zy7Cpdy36yDpjnUXvJ2zwe2vnvoZY9wlx5vgX0Tw5/gO0qnSaa0gPmZvv&#10;be6sDu7xsm+tCemeNv+pdSUNjwj/KXIPWxd9c7ibnpr6v5DH3xIH2Xy/c+dr9BU84Lv3vVJacDaZ&#10;NmgRO8+cBhm530W5d7N3Wj+P3WPdcntYV3Xe2db8TiQtpxZM4Gk9TgHb348LduYJvnuIKRbu+UJy&#10;b/731NsUh4tWk+hfz3CHEWgN+CGei0qQ+yTIvZnY7qGxB8L+fUL1Hm4hRjw62lf4TfC34E81h9xD&#10;IrFwe70ITwh117tj7d1VzTK9Wdqj+5WF7evTSsxow7pPoNy7e+87SbT8tChM8+SE79OSFrobFeIb&#10;L6UZVgM92i5G7iFeSGH1xOrBVrvWRXzq7dtwVIyOwe9Fw3f/oqSdTR1r0um0bkkgbOD4+HgwGCxz&#10;grbm5eWlRUE0m81Wq2WGRi6XG41GvV5PD6Xle1p0AHpw3ZQRADHC4tD0+tgTvvnJhVxixB2cJMtG&#10;hwW0JaZseVStlNQytdrk0ZZBe8MT5VSrVZvNOZCXzZ+9U1+dnJxIzSOixCwTYWDwJFICu4+9dNGP&#10;q15VVQZ6T18itdlz3hS9ki79p98zzIx4uyX34fukkqurq+VnSX6+UaPnbDgcBsZtN2f4a0ru1eaN&#10;ztA9mLGuhxhg11oAElCXAFnPtqV52HpiSx2DhXvYK2zSwVS689li5EDqrU/cece0bAPwVo0okBaH&#10;ffcWJRbhuzSvZThqePneYHz3sG/4Y31TjwXnJMDJzuSF6zHt9aDo07cOtPy0yQtVmctIDxgjKllU&#10;yctIkXkyHo/Vkgg3+mq1Wrh5ocasVQ8A+4wN9FXz9+bmRgpinlguSyzYickLA8KdWn3yQnO7+8Jt&#10;1cbcaVK0cSuXVTLXa6QnuNfr+bPtqER1A84ZgLkv7Fz0dlvdoBczGV2dcWebkxfOndTYRHbVBCB6&#10;pGSS1+t1c8fr2Wq1WjLGndx3Z+ixs2k8pd1qW4ST0NoKslxOTk5s7mk9rzYNm5umBwCWQS+jRfvY&#10;dOqWS9n8/mvsnNNetPF+v+9m2tJbr+2T3moO2/Ii+UNbnXfMpptIre67933xhj+1goX3pt4mvYnI&#10;bO6GnFxeXgbCgaMdlCl89wBL9Nidn58HZst65gYDya8MFa5rphTi7tfWDLSoGGvoqU5WFS27+zlB&#10;VDZJ9LoCeG1ry8yrSdw9wDPR6289AUtO7WLToUSsYAl3n3lUSYq736bc28zFvV7Pr5NVEkfRRO4B&#10;nomNwjHnj8w+2dSHHmH1kBE2nU4jNig9sTnykHtjm3H3ug3mUt/lMXUAsBkk385gcn5/qwDCqm2T&#10;ZERvUCtotYh5IveNd3fhIIh4AYCALViesWiFJWO1tRpyvxNyr9pbda8f7+iwCBluDwA8h1VDupH7&#10;l9L6iG4WbhIAIPfrZZujalMLph8RuHcA4PlsPaUPcv8Jo9Eon8/jVgOAJxDh1n/Casg9tS4A7CjV&#10;anXuACsfrbCZ3LrI/SPIrpeBTyYNAHgCBwcHjwbn2PwZXCvH1rpqLblNsVi0GaPCVTfmPwBEIAG5&#10;vr4ul8vhAHzZ9dJ6ugB3Re5l119dXWnBH1Xr30jkHgAeVXwbi+tSpB0eHpIibefkXvcjou4l6B4A&#10;lkGyXpuRpGwHSZP7iLxjkxlUzgAAa2RrXbVu3ssAapSpGpg71BYAAOJn3bt5SJzfRiXVavXq6iqT&#10;yWDaA8AyyGq0EB2zES3JmnnwuTi7Yt3bzZDim41vRr20vlQq2byG3BsAWEbuWzPGM2x5rucAtpnv&#10;3uYHt6p4MBjYTOUxrZPT6XShULCAIkZ2ACQGpjdZGy5RmrQy1mMiJPe2oBMhNgAAud9BNuq7n0wm&#10;4UZWpVLp9Xoq1wV1ci97P3bSz2xWAIDc/xBp+qKkx9Pp9OTkxP27lkkmAQBgO3Kfy+VkAi+5JvcG&#10;ACDGch/t7hiNRgg9AMBL8M4W922ROS6tnbT+9evXKmECGgCA5Mi9xF3KPhgMfHEvlUoqwWsPAJAc&#10;uW+329Pp9PLy0kWp53I5Wfrn5+fD4XDJaeYBAGDX5f7u7i6fz4cHVdl0hgyKAwBIiNwvAsc9AECi&#10;5P74+Hg4HIat+G63m3o7kg0AANbFNqc3abfbknUtmEtHdn2/3+/1evl8HrkHAEiI3OdyuZubGwn9&#10;xQxXbslzuDEAAAmR+9QsMc5oNLqZkZpNQiajntTHAABJk3vjeAZ3AgAgOXJ/d3dXq9WqM7ozFq3Z&#10;brcx8wEA4ir3k8nEDZodjUZajljzyTWKTWu+TG0xmpFaHAi00tYAAJD7HyJVdbOpNGest+mgRsNw&#10;OLR/8/m8Wg+LZFoqr5VdfZPJZNTs8I9npa3tG7/47++/9Qd/utJPfvrLP/b1r77i0gHsi9y/aLuh&#10;XC7rs9Fo2IznrVZLJVLtudOk6CtJ+dnZmf1KQq/1taaN6V11a/uGtPuXfmu15tfPf5XrBrDHcm+B&#10;9uZOCSDLeqVMyNrOeDzudDqWgUcaLV2u1+sqD88cq0JpvT/5lM0x2263Te5X2toe8je+/N7P/bW/&#10;+G/+83eXXF8r6ydcN4A9lXtp/eHhoVR17remvyvJvdnsfoWxSKCl3aVSyV/ZvPPOt7PS1vaTr3/1&#10;4Lf+y/f+5E8/fnTNH/+xd76OaQ+wz3Ivy1paL9k1gzrAql7yu7u7bDbre1q0nM/n56ZaC4d+2iS6&#10;2sITtraf/MQXfuQfFn58GZeOVtPKXDGA/ZV7k9R1DaBVzVEoFMJWvOtrfbTumU6nruJ55tb2xsB/&#10;9c3f/e4H9x9FrPOlV+9K7rlWAHst91LPHZmnsNvtXlxcyHh/ZqSQjRB2/+ZmJPvpaZ184R/8qz+O&#10;rBIOMu99LlCotpSNq7D2E3GuAAmX+3K5fHp6uvXJaWXRm9b7Sv00ejPcv35XcFL56l/9Cz/9l3/s&#10;W/9jflCmvvq7X/n83JreUuOFe25co8pVBqt22gPATsi9ucid8WuZL6WJ4ffZve1LkslkViq3g5GU&#10;XF1dmdb7u3vC1kSlUvE7cvdEpM7//hf/+j/9YO5XEcGXuu+q6S3+1S93veVugb5xgFjKvbS+WCwG&#10;CmXjh9e8vr5eKZGOH1fja0fYBe+03hLuS6PDuRxW3ZrT9z1M/vNJn+3f/PF/+R//JFC+TPCl5F6N&#10;PH84W4BsNotpDxBLuder22g0llxzpS1LNSTHMtKd4IaDKQPrS2LOz8/nxgWturU9R1b8N3/3u35Q&#10;5vLBl6pZZQSEzXxDTS7/LgDAc0i7rAaxZjQavX79OpPJSJdtHKxJs6TEag5Ls2yOYJnzalLIcgw7&#10;CmyFR7c25zqm04l01n/0L8qpDz8bbfnewbv/OBhP9c3f/X/1f/1/P60A/vbBqikTAlkrAja+NQLo&#10;0YXNY9bG8/v2doKHDXJ7e1soFPT5EhvvdDr+eUmsVeK+tVbF9fW1lkul0qKrYSs8urUwqVnf7EPi&#10;+P6vlr7/zwt//k/yf/6PUvrUskrmrvm3/tkHf6n2P/X3ldb/mnzvo6ftTu0t10GSz+fv7+912d39&#10;ku6fnZ09//nRNhfdLJVH32jj8vKyMUMLD5BoCjOScS4bte5VQxaLxVX98ivZ+LLHLYel7EHfErfk&#10;l9YDbHkuF/kWXJ9txNb2x7o3Pv5vNz/4peLnfv76nb+y8Mb9pz/48Od+9f9o4fzvfXFuQM7yN9Gy&#10;17kkFqlZX4tlzDbz/5n2vh4/bX/uk6/7qHc7wpRzvT6uxOZfI5kS1j3W/WeQ0PsWdJJIqnVv/OC/&#10;Xsu612f0amff+OO/8yv/e11tNZn24fI3b96oBSDD/zn2vnW5L7qP0aac7VrHoGUdYaVSSfathyRZ&#10;9+9Qe8O6aJ18QX9r2ZQs97n2stpYtVpN7TPTfa1zcXFxdHTkyl/0BK15IXG3Hn7tvd1uZzIZfXL3&#10;YffZwjCrZd7JVePuYRN8+EiGnMx7n8u8/7nNHIvpuzCfmw2NFtYD/0KDsyxAy4/mstghokUBuZ9P&#10;vV5/dJ2X8+/Dyu6+701+8M1PBO4H3Wr66zfpn9it8Jiw7rdm5PN5if6jnS4roV1os5J4N/WmnlLt&#10;GtMEkPv5VCqVR99AzKXd0fqPfvE49cGsZ/LDqZbf3T3FX6T7Mixkei9Kw/cEe2I4HEru1fS0bv/J&#10;ZKJ6pd1uay8EiQJyPwfZXFju8dN6Y7cVP6D7ESFYT8ZGYrusGzaGQ/tKSOQGIPeA1sdL8Y1oi3uu&#10;QKfTaVuQ/e5n11AVYlGhmUzGL1ehWg9XV1dbT/YHgNzDWrU+bor/ZCTffl6HQqEgZZfWh6sQlSD3&#10;EAsIxIQVtd5T/Ic/TOz0XsfHx37AsjUFLJFnYE3zF9FbC8g9AADsn9ybxUQ/bexN+/0w8MOUy+Xx&#10;eOyH+si017/ZbJbIHEDuIaFav5eKX61WLZy/2WxaiKdsF1UAjKqFWEBXLXh8Z/TJHyxGKl+r1Wwk&#10;V+ptqlQmQgDkHmJG+icO3/36zScG/ofTpX7wXiaO8TkRMfKPJoi1IbUy5y0XCJ5JQO5hDxQ/nlq/&#10;Fmx2dZ4WiBf47mG+4kvN0XoA5B72W/HRegDkfp8ZjUY3NzcvnXJ9+4qP1gPE9KVOxtTk27+Ob3Ot&#10;RE99Fzse/vDuM358tB72jCRNXoh1vzYqlcr19XXCQrA/Y+N/Vutt/ljuOwByv3fkcjkZAskbXSl9&#10;/1z1E1nXp2/X2yTvOmty/wIg95AU3jv49NOj2Wzqs1gsqp5LTKcFAHIPEMTGHGlhMBgcHR1Vq9Vw&#10;wkgAQO4hCciuPzs7s+Ver/f69WuZ/GufQwoAkHt4WX7wH9o/+LfNj7/1iQmvTy2rJLCO9D2T+TRe&#10;s9Vq5XI5soYBIPcQJz6W1v+71sO3elrWp5Y//mY9sI5z6Tim02m9XpfoE7oDsDuQMwei+JH2Um6Z&#10;crlcKpWurq78wvF4fHp6end3h6UPgHUPyUGGvO/SMfL5vEXvAAByDwkh7NIR/X6fSVwBkHtIGubS&#10;seVsNpuaxe0Qjw+A3EMCMZeOkMpfXl5OJhMUHwC5hwRycHDQ7/dvbm60IGPf8iug+ADIPSQQP3GQ&#10;Fkzxj46OCMoEQO4hyUjxZdrn8/nT01MUHwC5hyRjWTNN8YnBB9gWiRpm1e/3ZT9OJpODg4NqtVou&#10;l5f5lQRoNBoFZEglYVNU25Ry8dA8Ad0RKf7x8XG9Xpexj5kPgNw/nVqtdnFxkclkzF98dXV1dnb2&#10;qC0p3ZEAFQqFcHmr1QoUSq2Q++covoReVWav17MrvOQP9SurwpM3lwDAJkmIM0eKIK0vlUo2Yaw+&#10;8/m8SqIDQlQZnJ6eLtqgPi8vL689kJvnI5WvVCpSfLW9ohNn6ttmsymVPzo6KhaL+tTykmN09VvV&#10;K1o/nU7rU6YASToBUg+JwHLw3t7euhItq0Tlc9d/8+aNWfSSntRsgtnACtkZyx+ANtJoNB5gOeyy&#10;q0q+v7+fu4LK9a3dmk6no7pWn3bLIn4V+K32optivwrfYoBlKMxIxrmkEnNLwlVXJpNZdJ8kH1Jz&#10;Ge+m1IHVVBmoUG0FW1Mg92tH8h2h3VYfaJ25v9K3j9Yl/m/t8VjmPgIg9zt/GvPMt7l1gDMAI36r&#10;asCUyOX80oLVDcj92hVf9a7fLAtUt4uqdq2z6M6Gb6iEXltD7mHP5X5PAzGj83aZ497CdcyNoPVP&#10;Tk6Yg3u9VKtVXVtLtOCX9/t9+3ZRn7xbZ9G9s6As68hRibav9QN7Adg3yHc/h1wup/pcWu+PDj06&#10;OlJJhGR0u12/PqjO4GI+qvg2DssvdKkX5v7EyrWO6f5cudcddCFAZuz7dxMAuYeFSi2lyOfzgek7&#10;YC0czvBLLIpmUQvMyhdF2li51SKXl5cW799qtVRJyNgnGzMg97FHWqyXOVBo4Zjr2sWjSiGJYSqP&#10;HcG8N25Z965er6v5NbdBALAnJMR3L1NuPB77Fp+0XiVPa7/rV+HhVJb4hSdmM3fT7uDcb81dY+tI&#10;ytMezpkWaJzZv4vc/QDIfZywrjnfdjNDe8k8CgGk9aoqfEd8u92eTqdP2xo8wTaPUGcrN7mXjjc8&#10;dOOsPNAUw4cD8AmJiZdyo3LmjqxRYWpB5HUqFLd3e3trIZg2TsdmaNL2CcTcGNlsVrcgHJKvEpVH&#10;jICzQMzA8LroMXcAxN3HDL3nUmeTaX3q3fbFwsZkBuK73e0MC8GbN2+k8rY1iYukPHokJ3K/XlQx&#10;WxXr19Batko9egyEDbNyP3SDbBeF6gMg97DKdUTu14003VW3et9s8luVhIfahit+03d96oe2kUd/&#10;BZB4uSffPexuf8xoNDo/Pzd3vD61rJJHRzNY6k3pu/W3azuy9BkDAZA2yxSeex3TaVn3BGICJDJw&#10;IBkj6rHuAQD2AuQeAAC5BwAA5B4AAJB7AABA7gEAALkHAADkHgAAkHsAAEDuAQCQewAAQO4BAAC5&#10;BwAA5B4AAJD7JNLtdo+Pj/35cgEAkHsAANgo73IJ1kW1WmV6EwDAugcAAOQedpu7u7vj42N9coIx&#10;xTqWkv2U1mbwtkaAMwceZzKZDAYDfXKCMWU0GukEE2+U8Kpi3QMAAHIfT5rNZjqdTvAJHs9I8Anq&#10;9iW7Y//m5kbnqE/eVuQeAAA2a2Q8PDxwFdZirGWz2Vwut5ndjUaj8XhcKBQ2s7vJZDIcDvP5/MHB&#10;wWb2aH7Yw8PDpJ7gYDBI8AOTpGdGm9U2k9FMQe7X5nzgIgAkEsl9u91G7gEAIB7guwcAQO4BAAC5&#10;BwAA5B4AAJB7AABA7gEAALnfRe7u7qrVqg36T0ZwboCbm5tEnqBOqtvthstVWC6XdbL6nLtCLJhM&#10;JhE5Pt056iLEbgCRTk3PoT2Qjx6/rgCzUHzKAzyDy8tLu4yFQiGbzWohn88n6QQ7nY5OKpPJJOwE&#10;K5WKzqXRaATKS6VSAs73/v5eh62Dv76+Dp+4nbvOTueoM9Wy7nKMTs3ui3/8Z2dnc1d+8+aNrYBS&#10;GVyIZ6GHSY+dnipfRM7Pz5NxdhIL0zu9Y74axkgd5uqF3aaw3Fvdpm8DtUK8bqieRtP6sNzbDRW6&#10;j7566jF2tzgW9bR7Al3Fdnt7G17ZXQeUCrlfj2kf0AK9OYkx8E3cXWVmUhJhTMWiAjPbcK51b+fr&#10;C5+WrekWlxPU05iZYecSkHudb7gasMJwO2BnDazA+2WvYbih5ip15N6B7/5ZXvtUKCXT8fHxcDhM&#10;xgleXV1J6fw0XlrWQxNfD/7NzY1OQZZgtVoNf9vv96V6G0vp9RLoFMrl8mg0mpspzN1KreAKbTku&#10;Z62jXaZDRev0er3CDJQK3/0asCcpUBgvWynaJ2BGk87FvTOymHxjP46eHN+tETYJ597NGDlz3AnO&#10;fQ7N9SFkI3c6HX1rq/n+q5i+hr4zR8vm3Nf5zn1J9xYmL4SFZpRZi61WS3KgVotKZDGpRM2ajWXu&#10;XS8r2bA6TZ27VGNuUyCOJ6hvzTTW3Tw9PbVCqX98m2s68sFgUCqVXGvGQpLs0Y11Q+0lQO7hEdGX&#10;reTeJZOJZrMZ3wjF5d0+5XJZVnCSVMNmYDevTq1W06dO04IatRC709SR1+t1VVf+06i7Np1O1XbZ&#10;2GQJyD0kBL08/msjO1daLwVM9llLPlSrSeslgklSDUm8pNAsX2ufSei1oJPVKevbGJ2LHkW1NaX1&#10;fkWlU5Cxr0KryczYt8pb61AB0FX7dOzp8Xu93L8JeLBMDsJOG5WYZCQV6Yjkz3QkYQIhKbTeS/+2&#10;mqsqRlW4FFz3RVpfKpUCjRKLnhgOh8W3WNyEFuJVmWHd76jcBxzZev6y2WwCmv86KZ1IeFim6jOL&#10;ZUyq1ltER1I9v2btRpfs+PFb8NvZ2Vm4y8GGfwcaauPxuNFoxLS3ac3QW/2cKIjUZ0ch2Tid+Ial&#10;PxplZCf4aEBLLALwwydiEdxuCFLC7p0bWJD6bBxLvKKP9HKtdLRE5vhwIdbw8Mna1TtjwzpiNEBx&#10;mfrMxiXq1NwJ+tVbwuTeDcJMgFU0V+4tqYDlFbB7ahVAXAYGmoE1l0VD4ZB7AjHXhpqTFtzWarXM&#10;MLSSZJydTsQiN6xFLJmQRiTjBHUKARe2K0zGvdOp6VwCd0qF5p2z/vbpdGqWSlz82qPRaNENWtTL&#10;QvesD1OTAwDsBUTmAAAg9wAAgNwDAAByDwAAyD0kmm63u2i6uOWT7YxGI60cMS+dvxetpuXA8OYX&#10;YhfyBS2aknAR/Rnuoi26O5PJRF/Fa9QVrAaxqPASCWnnj/JYeqqQRxMU+3t50aTT5+fn/sCr1FZn&#10;O7m9vc1ms5eXl6uOMLC01S6KcdHKlUolRnO5wKpg3UPsqVarErUXirCu1+u+wasdbTFdsHY9Ho+X&#10;P1MduS7O8ikEtH01HZI0AT3gzIFEIS07Pj7ezOAv7WiLI3ekxZlMZvn0LxJuKf7yo6h0DbUyLh3k&#10;HmDNmO0piUmn0/rUcoTKdLtdyZzW1GcgfaO+kgqbR9tSundnuPUD3mqJoL8pCVwgr5bTViu3Bdu+&#10;Fpx62rIlzrStmVtfu7OTUnnAz64VbGVRLpeX98JrL25eTDvBZS6vztSucPjUtHd3GH63hyVJxsBP&#10;JvizYCu+e5eQRyWNRsN+5RLyBHz35p0P5CZKzfPd2w9tfr6zGbZmp9NZZlMBR7kdlVbQgqUV80/B&#10;tiP8HZVKJX/jWvY943Zs+tbWF362smgXvP3cLtcyU0haPju/S8P57u2M/MseuIP+YQMp0gCi5L4w&#10;D18rw4kYtewk3pd7VQCSJ5t61F8zQu79RHVWYt2tj27q0e7lgNz7emqb8jduAu0fmD8rrB3M8l2j&#10;q/ZIW/qz8K1JfbYPPDzXq+1oyXoI6KoFeIR+vy+x893KWlZJ2E1xc3MznU71rT9pkZnSi/A9GOaQ&#10;cbMarbqpaCTuzhFkPv1yuew27jvZzQHlO0nMfzUYDJZ0lJvnZ/meA62/KMenf9n96+OfyKrhnrD7&#10;kBETXoS5IfPpdNotD4fDcHZDCY3kbxmZm7umr6TLK2b0pqIJ95pG7/rVq1cRnQSPXlLJ9/I90uPx&#10;eFGn7qMzmKdC07QBcg8AK2B+kkfrjDASX7VLSOcLyD3Ej2w2G7Yf586MaGo4d07gVXFuCt+a3ozX&#10;QmehNkS1Wn3aLHouLmj5nzzHSfVoCwDiCL572A5SrvF47Pt8tKySsKJZie/TtzWftlOJoEWjW4mW&#10;NzPTup1FIMDRoviX8d0vctyrfFHN92Qnld0UWhLIPcB6aDabUt5yuWy5cfSpZZWEM7rIHD47O5Ny&#10;aQWtKd23NZ9msWr7NjBVC7K16/X6o7+Snmq/zxx5pH3l8/mLiws7i36/rwWdlBsg5o8eWCTBuhR2&#10;GDokC5mv1WqLKgx9+7S2iw3mWqklAcg9QJRzQxImpWu1WsViUZ+SLZXM9XXIKJbiX11dac3T01NJ&#10;55NtT+mjRUxqj9qdlqMnLNR+VT1ov4GxXU+zmiuVip3FycmJFrRxZ+9LwSOidEx8X716ZdWhKbJq&#10;CBvkNVfTTe5XTeimA9CB2W8hYTB5IWwZSZUkJjfjUSXSysusGbEFqWo4MkeFEcb78ke45DE4z0zA&#10;Py5Nl5ovMqtHM+wwLM+BVRUy8xe9xaoXVR+s1M+h6kEV6ps3b9ZysrBbMPQA9ofb29vUZ8c6WYmf&#10;83Jb2KgrN0Tr0bFsbvRWYEysj1Q75Y0oXoZsNutfH0gSWPewX8imtpB/GdEykM3XYS6RrbdyhOzx&#10;pVrlby16Gfgy3iNS3FiCfm15mUgbbcdmDiAsJ5EQiAn7hZS9Vqv1+32LWpFdL4HbhSiUwxnLrCk5&#10;tvQM5hqK9rOb20fn+2hFotVuZqD1SQXrHgBgLyAyBwAAuQcAAOQeAACQewAAQO4BAAC5BwAA5B4A&#10;AJB7AABA7gEAkHsAAEDuAQAAuQcAAOQeAACQewAAQO4BAAC5BwAA5B4AAJB7AADkHgAAkHsAAEDu&#10;AQAAuQcAgF3h/wswAD7aYjvRXC5RAAAAAElFTkSuQmCCUEsDBBQABgAIAAAAIQCFLOvc4wAAAA0B&#10;AAAPAAAAZHJzL2Rvd25yZXYueG1sTI/BasMwDIbvg72D0WC31nZCuy2LU0rZdiqDtoOxmxqrSWhs&#10;h9hN0refe9puEvr49f35ajItG6j3jbMK5FwAI1s63dhKwdfhffYMzAe0GltnScGVPKyK+7scM+1G&#10;u6NhHyoWQ6zPUEEdQpdx7suaDPq568jG28n1BkNc+4rrHscYblqeCLHkBhsbP9TY0aam8ry/GAUf&#10;I47rVL4N2/Npc/05LD6/t5KUenyY1q/AAk3hD4abflSHIjod3cVqz1oFiyRJIqpgJhPxAuyGCPEU&#10;p6OCNF1K4EXO/7cofgEAAP//AwBQSwMEFAAGAAgAAAAhAKomDr68AAAAIQEAABkAAABkcnMvX3Jl&#10;bHMvZTJvRG9jLnhtbC5yZWxzhI9BasMwEEX3hdxBzD6WnUUoxbI3oeBtSA4wSGNZxBoJSS317SPI&#10;JoFAl/M//z2mH//8Kn4pZRdYQde0IIh1MI6tguvle/8JIhdkg2tgUrBRhnHYffRnWrHUUV5czKJS&#10;OCtYSolfUma9kMfchEhcmzkkj6WeycqI+oaW5KFtjzI9M2B4YYrJKEiT6UBctljN/7PDPDtNp6B/&#10;PHF5o5DOV3cFYrJUFHgyDh9h10S2IIdevjw23AEAAP//AwBQSwECLQAUAAYACAAAACEAsYJntgoB&#10;AAATAgAAEwAAAAAAAAAAAAAAAAAAAAAAW0NvbnRlbnRfVHlwZXNdLnhtbFBLAQItABQABgAIAAAA&#10;IQA4/SH/1gAAAJQBAAALAAAAAAAAAAAAAAAAADsBAABfcmVscy8ucmVsc1BLAQItABQABgAIAAAA&#10;IQBaLJ9k0AMAAEkIAAAOAAAAAAAAAAAAAAAAADoCAABkcnMvZTJvRG9jLnhtbFBLAQItAAoAAAAA&#10;AAAAIQCsSCrTSjgAAEo4AAAUAAAAAAAAAAAAAAAAADYGAABkcnMvbWVkaWEvaW1hZ2UxLnBuZ1BL&#10;AQItABQABgAIAAAAIQCFLOvc4wAAAA0BAAAPAAAAAAAAAAAAAAAAALI+AABkcnMvZG93bnJldi54&#10;bWxQSwECLQAUAAYACAAAACEAqiYOvrwAAAAhAQAAGQAAAAAAAAAAAAAAAADCPwAAZHJzL19yZWxz&#10;L2Uyb0RvYy54bWwucmVsc1BLBQYAAAAABgAGAHwBAAC1QAAAAAA=&#10;">
                <v:shape id="図 13" o:spid="_x0000_s1031" type="#_x0000_t75" alt="グラフ&#10;&#10;AI 生成コンテンツは誤りを含む可能性があります。" style="position:absolute;width:30841;height:2462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Oc2wygAAAOMAAAAPAAAAZHJzL2Rvd25yZXYueG1sRE9fS8Mw&#10;EH8X/A7hBr6IS1uxjG7ZEHEiPgjOTra3W3Jry5pLadKtfnsjCD7e7/8tVqNtxZl63zhWkE4TEMTa&#10;mYYrBeXn+m4Gwgdkg61jUvBNHlbL66sFFsZd+IPOm1CJGMK+QAV1CF0hpdc1WfRT1xFH7uh6iyGe&#10;fSVNj5cYbluZJUkuLTYcG2rs6KkmfdoMVsHh5Xbry+Fru9bvz/otHU47vS+VupmMj3MQgcbwL/5z&#10;v5o4/+F+luZ5mmXw+1MEQC5/AAAA//8DAFBLAQItABQABgAIAAAAIQDb4fbL7gAAAIUBAAATAAAA&#10;AAAAAAAAAAAAAAAAAABbQ29udGVudF9UeXBlc10ueG1sUEsBAi0AFAAGAAgAAAAhAFr0LFu/AAAA&#10;FQEAAAsAAAAAAAAAAAAAAAAAHwEAAF9yZWxzLy5yZWxzUEsBAi0AFAAGAAgAAAAhAPQ5zbDKAAAA&#10;4wAAAA8AAAAAAAAAAAAAAAAABwIAAGRycy9kb3ducmV2LnhtbFBLBQYAAAAAAwADALcAAAD+AgAA&#10;AAA=&#10;">
                  <v:imagedata r:id="rId17" o:title="グラフ&#10;&#10;AI 生成コンテンツは誤りを含む可能性があります。"/>
                </v:shape>
                <v:shape id="テキスト ボックス 1" o:spid="_x0000_s1032" type="#_x0000_t202" style="position:absolute;top:25209;width:30841;height:38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d3EDyQAAAOMAAAAPAAAAZHJzL2Rvd25yZXYueG1sRE/Na8Iw&#10;FL8P/B/CG+wyZur6gVSjiDjYdhGrl90ezbOpa5KSpNr998tg4PH9vt9yPeqOXcn51hoBs2kCjExt&#10;ZWsaAafj28scmA9oJHbWkIAf8rBeTR6WWEp7Mwe6VqFhMcT4EgWoEPqSc18r0uinticTubN1GkM8&#10;XcOlw1sM1x1/TZKCa2xNbFDY01ZR/V0NWsA++9qr5+G8+9xkqfs4Ddvi0lRCPD2OmwWwQGO4i//d&#10;7zLOn+V5Os+KNIe/nyIAfPULAAD//wMAUEsBAi0AFAAGAAgAAAAhANvh9svuAAAAhQEAABMAAAAA&#10;AAAAAAAAAAAAAAAAAFtDb250ZW50X1R5cGVzXS54bWxQSwECLQAUAAYACAAAACEAWvQsW78AAAAV&#10;AQAACwAAAAAAAAAAAAAAAAAfAQAAX3JlbHMvLnJlbHNQSwECLQAUAAYACAAAACEAindxA8kAAADj&#10;AAAADwAAAAAAAAAAAAAAAAAHAgAAZHJzL2Rvd25yZXYueG1sUEsFBgAAAAADAAMAtwAAAP0CAAAA&#10;AA==&#10;" stroked="f">
                  <v:textbox style="mso-fit-shape-to-text:t" inset="0,0,0,0">
                    <w:txbxContent>
                      <w:p w14:paraId="787DA06F" w14:textId="0A9131F2" w:rsidR="002C0F56" w:rsidRPr="00544042" w:rsidRDefault="002C0F56" w:rsidP="002C0F56">
                        <w:pPr>
                          <w:pStyle w:val="af1"/>
                          <w:rPr>
                            <w:rFonts w:asciiTheme="majorHAnsi" w:hAnsiTheme="majorHAnsi" w:cs="Times New Roman"/>
                            <w:w w:val="108"/>
                            <w:sz w:val="21"/>
                            <w:szCs w:val="21"/>
                            <w:lang w:eastAsia="ja-JP"/>
                          </w:rPr>
                        </w:pPr>
                        <w:r w:rsidRPr="00544042">
                          <w:rPr>
                            <w:rFonts w:asciiTheme="majorHAnsi" w:hAnsiTheme="majorHAnsi"/>
                            <w:sz w:val="18"/>
                            <w:szCs w:val="21"/>
                          </w:rPr>
                          <w:t xml:space="preserve">Figure </w:t>
                        </w:r>
                        <w:r w:rsidRPr="00544042">
                          <w:rPr>
                            <w:rFonts w:asciiTheme="majorHAnsi" w:hAnsiTheme="majorHAnsi"/>
                            <w:sz w:val="18"/>
                            <w:szCs w:val="21"/>
                          </w:rPr>
                          <w:fldChar w:fldCharType="begin"/>
                        </w:r>
                        <w:r w:rsidRPr="00544042">
                          <w:rPr>
                            <w:rFonts w:asciiTheme="majorHAnsi" w:hAnsiTheme="majorHAnsi"/>
                            <w:sz w:val="18"/>
                            <w:szCs w:val="21"/>
                          </w:rPr>
                          <w:instrText xml:space="preserve"> SEQ Figure \* ARABIC </w:instrText>
                        </w:r>
                        <w:r w:rsidRPr="00544042">
                          <w:rPr>
                            <w:rFonts w:asciiTheme="majorHAnsi" w:hAnsiTheme="majorHAnsi"/>
                            <w:sz w:val="18"/>
                            <w:szCs w:val="21"/>
                          </w:rPr>
                          <w:fldChar w:fldCharType="separate"/>
                        </w:r>
                        <w:r w:rsidR="00AF77BD" w:rsidRPr="00544042">
                          <w:rPr>
                            <w:rFonts w:asciiTheme="majorHAnsi" w:hAnsiTheme="majorHAnsi"/>
                            <w:noProof/>
                            <w:sz w:val="18"/>
                            <w:szCs w:val="21"/>
                          </w:rPr>
                          <w:t>2</w:t>
                        </w:r>
                        <w:r w:rsidRPr="00544042">
                          <w:rPr>
                            <w:rFonts w:asciiTheme="majorHAnsi" w:hAnsiTheme="majorHAnsi"/>
                            <w:sz w:val="18"/>
                            <w:szCs w:val="21"/>
                          </w:rPr>
                          <w:fldChar w:fldCharType="end"/>
                        </w:r>
                        <w:r w:rsidRPr="00544042">
                          <w:rPr>
                            <w:rFonts w:asciiTheme="majorHAnsi" w:hAnsiTheme="majorHAnsi"/>
                            <w:sz w:val="18"/>
                            <w:szCs w:val="21"/>
                            <w:lang w:eastAsia="ja-JP"/>
                          </w:rPr>
                          <w:t>. Film thickness before and after thermal treatment as a function of the heating time at 1000 °C.</w:t>
                        </w:r>
                      </w:p>
                    </w:txbxContent>
                  </v:textbox>
                </v:shape>
                <w10:wrap type="topAndBottom"/>
              </v:group>
            </w:pict>
          </mc:Fallback>
        </mc:AlternateContent>
      </w:r>
      <w:r w:rsidR="00F73627" w:rsidRPr="00544042">
        <w:rPr>
          <w:rFonts w:asciiTheme="majorHAnsi" w:hAnsiTheme="majorHAnsi"/>
          <w:b w:val="0"/>
          <w:bCs/>
        </w:rPr>
        <w:t xml:space="preserve">In addition to conventional measurements, the QE of luminescence was measured using a double-integrating hemisphere system (QE-2100, Otsuka Electronics, Hirakata, Japan) at room temperature (see Figure S1) and QE values were calculated referring to a literature.58  Subsequently, the films possessing higher QE was integrated into a homemade perovskite solar cell59 without any specific optical coatings on the surface exposed to the incident light using a solar simulator (SM250IQE, </w:t>
      </w:r>
      <w:proofErr w:type="spellStart"/>
      <w:r w:rsidR="00F73627" w:rsidRPr="00544042">
        <w:rPr>
          <w:rFonts w:asciiTheme="majorHAnsi" w:hAnsiTheme="majorHAnsi"/>
          <w:b w:val="0"/>
          <w:bCs/>
        </w:rPr>
        <w:t>Bunkoukeiki</w:t>
      </w:r>
      <w:proofErr w:type="spellEnd"/>
      <w:r w:rsidR="00F73627" w:rsidRPr="00544042">
        <w:rPr>
          <w:rFonts w:asciiTheme="majorHAnsi" w:hAnsiTheme="majorHAnsi"/>
          <w:b w:val="0"/>
          <w:bCs/>
        </w:rPr>
        <w:t xml:space="preserve"> Co., Ltd., Tokyo, Japan) .The data was collected in the range 300-900 nm in 5 nm intervals.</w:t>
      </w:r>
    </w:p>
    <w:p w14:paraId="5D4D72C2" w14:textId="77777777" w:rsidR="00F73627" w:rsidRPr="00F73627" w:rsidRDefault="00F73627" w:rsidP="00F73627">
      <w:pPr>
        <w:pStyle w:val="RSCB08CHeadingIn-line"/>
        <w:rPr>
          <w:b w:val="0"/>
          <w:bCs/>
        </w:rPr>
      </w:pPr>
    </w:p>
    <w:p w14:paraId="50D893C7" w14:textId="77777777" w:rsidR="00F73627" w:rsidRDefault="00F73627" w:rsidP="00E61949">
      <w:pPr>
        <w:pStyle w:val="RSCB02ArticleText"/>
        <w:rPr>
          <w:rFonts w:cstheme="minorBidi"/>
          <w:b/>
          <w:w w:val="100"/>
          <w:sz w:val="24"/>
          <w:szCs w:val="22"/>
        </w:rPr>
      </w:pPr>
      <w:bookmarkStart w:id="16" w:name="_Hlk202445198"/>
      <w:r w:rsidRPr="00F73627">
        <w:rPr>
          <w:rFonts w:cstheme="minorBidi"/>
          <w:b/>
          <w:w w:val="100"/>
          <w:sz w:val="24"/>
          <w:szCs w:val="22"/>
        </w:rPr>
        <w:t>3.</w:t>
      </w:r>
      <w:r w:rsidRPr="00F73627">
        <w:rPr>
          <w:rFonts w:cstheme="minorBidi"/>
          <w:b/>
          <w:w w:val="100"/>
          <w:sz w:val="24"/>
          <w:szCs w:val="22"/>
        </w:rPr>
        <w:tab/>
        <w:t>Results and Discussion</w:t>
      </w:r>
    </w:p>
    <w:p w14:paraId="4C78DD40" w14:textId="77777777" w:rsidR="00F73627" w:rsidRPr="00F73627" w:rsidRDefault="00F73627" w:rsidP="00E61949">
      <w:pPr>
        <w:pStyle w:val="RSCB02ArticleText"/>
        <w:rPr>
          <w:b/>
          <w:bCs/>
        </w:rPr>
      </w:pPr>
      <w:r w:rsidRPr="00F73627">
        <w:rPr>
          <w:b/>
          <w:bCs/>
        </w:rPr>
        <w:t>3.1.</w:t>
      </w:r>
      <w:r w:rsidRPr="00F73627">
        <w:rPr>
          <w:b/>
          <w:bCs/>
        </w:rPr>
        <w:tab/>
        <w:t>Surface morphology of films</w:t>
      </w:r>
    </w:p>
    <w:p w14:paraId="26FD001F" w14:textId="3DD178FB" w:rsidR="00F73627" w:rsidRPr="00544042" w:rsidRDefault="00F73627" w:rsidP="00E61949">
      <w:pPr>
        <w:pStyle w:val="RSCB02ArticleText"/>
        <w:rPr>
          <w:rFonts w:asciiTheme="majorHAnsi" w:hAnsiTheme="majorHAnsi"/>
        </w:rPr>
      </w:pPr>
      <w:r w:rsidRPr="00544042">
        <w:rPr>
          <w:rFonts w:asciiTheme="majorHAnsi" w:hAnsiTheme="majorHAnsi"/>
        </w:rPr>
        <w:t>All films obtained via ammonolysis exhibited only a halo in their XRD patterns, confirming their amorphous nature (Figure S2). Similarly, XRD results identified the films heated in air (O</w:t>
      </w:r>
      <w:r w:rsidRPr="00544042">
        <w:rPr>
          <w:rFonts w:asciiTheme="majorHAnsi" w:hAnsiTheme="majorHAnsi"/>
        </w:rPr>
        <w:noBreakHyphen/>
        <w:t>6) as amorphous. Conversely, β-cristobalite and α-quartz crystallized in the H</w:t>
      </w:r>
      <w:r w:rsidRPr="00544042">
        <w:rPr>
          <w:rFonts w:asciiTheme="majorHAnsi" w:hAnsiTheme="majorHAnsi"/>
        </w:rPr>
        <w:noBreakHyphen/>
        <w:t>6 film, which was heated in a hydrogen-containing atmosphere.</w:t>
      </w:r>
    </w:p>
    <w:p w14:paraId="6D1EC19B" w14:textId="6D24ADB1" w:rsidR="00544042" w:rsidRDefault="00F73627" w:rsidP="00544042">
      <w:pPr>
        <w:pStyle w:val="RSCB02ArticleText"/>
        <w:ind w:firstLineChars="150" w:firstLine="291"/>
        <w:rPr>
          <w:rFonts w:asciiTheme="majorHAnsi" w:hAnsiTheme="majorHAnsi"/>
          <w:lang w:eastAsia="ja-JP"/>
        </w:rPr>
      </w:pPr>
      <w:r w:rsidRPr="00544042">
        <w:rPr>
          <w:rFonts w:asciiTheme="majorHAnsi" w:hAnsiTheme="majorHAnsi"/>
        </w:rPr>
        <w:t xml:space="preserve">SEM images and AFM images of the films after ammonolysis treatment are shown in Figure 1. The FE-SEM images of the surface and the cross-sectional images of the film after thermal treatment are shown in the left panels. High-magnification SEM images in the insets revealed that the grain size was consistently around 5-10 nm across different heating conditions, likely reflecting the initial grain size of the gel. Low-magnification SEM images represent the surface of the films has few uneven. On the other hand, the AFM images show height variations within a range of a few tens of nanometres. The surface undulation depended on the ammonolysis time. The N-24 appears as an uneven shape with a height of about 20 nm in cycles of about 1 </w:t>
      </w:r>
      <w:r w:rsidR="00544042" w:rsidRPr="00544042">
        <w:rPr>
          <w:rFonts w:ascii="Symbol" w:hAnsi="Symbol" w:hint="eastAsia"/>
          <w:lang w:eastAsia="ja-JP"/>
        </w:rPr>
        <w:t>m</w:t>
      </w:r>
      <w:r w:rsidRPr="00544042">
        <w:rPr>
          <w:rFonts w:asciiTheme="majorHAnsi" w:hAnsiTheme="majorHAnsi"/>
        </w:rPr>
        <w:t>m. A comparison between the SEM and AFM images reveals that the contrast observed in the SEM images is attributed to surface roughness post ammonolysis.</w:t>
      </w:r>
    </w:p>
    <w:p w14:paraId="1C8F2456" w14:textId="77777777" w:rsidR="00544042" w:rsidRDefault="00305558" w:rsidP="00544042">
      <w:pPr>
        <w:pStyle w:val="RSCB02ArticleText"/>
        <w:ind w:firstLineChars="150" w:firstLine="291"/>
        <w:rPr>
          <w:rFonts w:asciiTheme="majorHAnsi" w:hAnsiTheme="majorHAnsi"/>
          <w:lang w:eastAsia="ja-JP"/>
        </w:rPr>
      </w:pPr>
      <w:r w:rsidRPr="00544042">
        <w:rPr>
          <w:rFonts w:asciiTheme="majorHAnsi" w:hAnsiTheme="majorHAnsi"/>
        </w:rPr>
        <w:t>Cross-sectional SEM images of the film/substrate interfaces of the samples after ammonolysis are shown in Figure 1. These images indicate shrinkage in film thickness due to thermal treatment and good adhesion between the film and substrate post-heat treatment. Notably, the film/substrate interface was not easily discernible, as no voids or cracks were observed. The interface could be identified by a slight contrast difference between the film and substrate. Film thickness and the changes induced by heat treatments were measured and summarized in Figure 2 and Table S1. The thickness of the gel film became thinner with increased heating time. The thickness was approximately 80% of the original thickness for the N</w:t>
      </w:r>
      <w:r w:rsidR="0099455E" w:rsidRPr="00544042">
        <w:rPr>
          <w:rFonts w:asciiTheme="majorHAnsi" w:hAnsiTheme="majorHAnsi"/>
        </w:rPr>
        <w:noBreakHyphen/>
      </w:r>
      <w:r w:rsidRPr="00544042">
        <w:rPr>
          <w:rFonts w:asciiTheme="majorHAnsi" w:hAnsiTheme="majorHAnsi"/>
        </w:rPr>
        <w:t>0 film and around 65% for the N</w:t>
      </w:r>
      <w:r w:rsidR="0099455E" w:rsidRPr="00544042">
        <w:rPr>
          <w:rFonts w:asciiTheme="majorHAnsi" w:hAnsiTheme="majorHAnsi"/>
        </w:rPr>
        <w:noBreakHyphen/>
      </w:r>
      <w:r w:rsidRPr="00544042">
        <w:rPr>
          <w:rFonts w:asciiTheme="majorHAnsi" w:hAnsiTheme="majorHAnsi"/>
        </w:rPr>
        <w:t xml:space="preserve">24 film. The films heated in air or </w:t>
      </w:r>
      <w:proofErr w:type="spellStart"/>
      <w:r w:rsidRPr="00544042">
        <w:rPr>
          <w:rFonts w:asciiTheme="majorHAnsi" w:hAnsiTheme="majorHAnsi"/>
        </w:rPr>
        <w:t>Ar</w:t>
      </w:r>
      <w:proofErr w:type="spellEnd"/>
      <w:r w:rsidRPr="00544042">
        <w:rPr>
          <w:rFonts w:asciiTheme="majorHAnsi" w:hAnsiTheme="majorHAnsi"/>
        </w:rPr>
        <w:t>/H</w:t>
      </w:r>
      <w:r w:rsidRPr="00544042">
        <w:rPr>
          <w:rFonts w:asciiTheme="majorHAnsi" w:hAnsiTheme="majorHAnsi"/>
          <w:vertAlign w:val="subscript"/>
        </w:rPr>
        <w:t>2</w:t>
      </w:r>
      <w:r w:rsidRPr="00544042">
        <w:rPr>
          <w:rFonts w:asciiTheme="majorHAnsi" w:hAnsiTheme="majorHAnsi"/>
        </w:rPr>
        <w:t xml:space="preserve"> gas streams were shrank by approximately 50 % of their original thickness, making them much thinner than those after ammonolysis. This reduction is attributed to densification, a common effect of heating silica-based gel films. Thermal treatment is a common method of increasing the transparency of such films.</w:t>
      </w:r>
      <w:r w:rsidRPr="00544042">
        <w:rPr>
          <w:rFonts w:asciiTheme="majorHAnsi" w:hAnsiTheme="majorHAnsi"/>
          <w:vertAlign w:val="superscript"/>
        </w:rPr>
        <w:t>53</w:t>
      </w:r>
      <w:r w:rsidRPr="00544042">
        <w:rPr>
          <w:rFonts w:asciiTheme="majorHAnsi" w:hAnsiTheme="majorHAnsi"/>
        </w:rPr>
        <w:t xml:space="preserve"> Thermal temperature at 1000°C—near the glass transition temperature of these oxide glasses—enhanced mass transport, likely inducing densification. SEM images of H</w:t>
      </w:r>
      <w:r w:rsidR="0099455E" w:rsidRPr="00544042">
        <w:rPr>
          <w:rFonts w:asciiTheme="majorHAnsi" w:hAnsiTheme="majorHAnsi"/>
        </w:rPr>
        <w:noBreakHyphen/>
      </w:r>
      <w:r w:rsidRPr="00544042">
        <w:rPr>
          <w:rFonts w:asciiTheme="majorHAnsi" w:hAnsiTheme="majorHAnsi"/>
        </w:rPr>
        <w:t>6 and O</w:t>
      </w:r>
      <w:r w:rsidR="0099455E" w:rsidRPr="00544042">
        <w:rPr>
          <w:rFonts w:asciiTheme="majorHAnsi" w:hAnsiTheme="majorHAnsi"/>
        </w:rPr>
        <w:noBreakHyphen/>
      </w:r>
      <w:r w:rsidRPr="00544042">
        <w:rPr>
          <w:rFonts w:asciiTheme="majorHAnsi" w:hAnsiTheme="majorHAnsi"/>
        </w:rPr>
        <w:t>6 indicated densification (Fig. S3), with no pores observed. The AFM images also show that O</w:t>
      </w:r>
      <w:r w:rsidR="0099455E" w:rsidRPr="00544042">
        <w:rPr>
          <w:rFonts w:asciiTheme="majorHAnsi" w:hAnsiTheme="majorHAnsi"/>
        </w:rPr>
        <w:noBreakHyphen/>
      </w:r>
      <w:r w:rsidRPr="00544042">
        <w:rPr>
          <w:rFonts w:asciiTheme="majorHAnsi" w:hAnsiTheme="majorHAnsi"/>
        </w:rPr>
        <w:t>6 and H</w:t>
      </w:r>
      <w:r w:rsidR="0099455E" w:rsidRPr="00544042">
        <w:rPr>
          <w:rFonts w:asciiTheme="majorHAnsi" w:hAnsiTheme="majorHAnsi"/>
        </w:rPr>
        <w:noBreakHyphen/>
      </w:r>
      <w:r w:rsidRPr="00544042">
        <w:rPr>
          <w:rFonts w:asciiTheme="majorHAnsi" w:hAnsiTheme="majorHAnsi"/>
        </w:rPr>
        <w:t>6 have higher flatness than the films after ammonolysis. Although crystallization occurred slightly in the H</w:t>
      </w:r>
      <w:r w:rsidR="0099455E" w:rsidRPr="00544042">
        <w:rPr>
          <w:rFonts w:asciiTheme="majorHAnsi" w:hAnsiTheme="majorHAnsi"/>
        </w:rPr>
        <w:noBreakHyphen/>
      </w:r>
      <w:r w:rsidRPr="00544042">
        <w:rPr>
          <w:rFonts w:asciiTheme="majorHAnsi" w:hAnsiTheme="majorHAnsi"/>
        </w:rPr>
        <w:t>6 films, a substantial glass phase remained, acting as a sintering agent for densification, as Figure S2 suggests.</w:t>
      </w:r>
    </w:p>
    <w:p w14:paraId="0E9D9B3A" w14:textId="373C3A23" w:rsidR="002C0F56" w:rsidRPr="00544042" w:rsidRDefault="002C0F56" w:rsidP="00544042">
      <w:pPr>
        <w:pStyle w:val="RSCB02ArticleText"/>
        <w:ind w:firstLineChars="150" w:firstLine="291"/>
        <w:rPr>
          <w:rFonts w:asciiTheme="majorHAnsi" w:hAnsiTheme="majorHAnsi"/>
        </w:rPr>
      </w:pPr>
      <w:r w:rsidRPr="00544042">
        <w:rPr>
          <w:rFonts w:asciiTheme="majorHAnsi" w:hAnsiTheme="majorHAnsi"/>
        </w:rPr>
        <w:t xml:space="preserve">Conversely, films undergoing ammonolysis were expected to undergo further volume shrinkage post-nitridation as the number of atoms in the formula unit decreased, as shown in Eq. (1). </w:t>
      </w:r>
    </w:p>
    <w:p w14:paraId="4F58B186" w14:textId="10034DFA" w:rsidR="002C0F56" w:rsidRPr="00544042" w:rsidRDefault="00544042" w:rsidP="002C0F56">
      <w:pPr>
        <w:pStyle w:val="RSCB02ArticleText"/>
        <w:spacing w:line="480" w:lineRule="auto"/>
        <w:rPr>
          <w:rFonts w:asciiTheme="majorHAnsi" w:hAnsiTheme="majorHAnsi"/>
        </w:rPr>
      </w:pPr>
      <m:oMath>
        <m:r>
          <m:rPr>
            <m:sty m:val="p"/>
          </m:rPr>
          <w:rPr>
            <w:rFonts w:ascii="Cambria Math" w:hAnsi="Cambria Math"/>
            <w:lang w:eastAsia="ja-JP"/>
          </w:rPr>
          <m:t xml:space="preserve">          Si</m:t>
        </m:r>
        <m:sSub>
          <m:sSubPr>
            <m:ctrlPr>
              <w:rPr>
                <w:rFonts w:ascii="Cambria Math" w:hAnsi="Cambria Math"/>
                <w:iCs/>
              </w:rPr>
            </m:ctrlPr>
          </m:sSubPr>
          <m:e>
            <m:r>
              <m:rPr>
                <m:sty m:val="p"/>
              </m:rPr>
              <w:rPr>
                <w:rFonts w:ascii="Cambria Math" w:hAnsi="Cambria Math"/>
                <w:lang w:eastAsia="ja-JP"/>
              </w:rPr>
              <m:t>O</m:t>
            </m:r>
          </m:e>
          <m:sub>
            <m:r>
              <m:rPr>
                <m:sty m:val="p"/>
              </m:rPr>
              <w:rPr>
                <w:rFonts w:ascii="Cambria Math" w:hAnsi="Cambria Math"/>
              </w:rPr>
              <m:t>2</m:t>
            </m:r>
          </m:sub>
        </m:sSub>
        <m:r>
          <m:rPr>
            <m:sty m:val="p"/>
          </m:rPr>
          <w:rPr>
            <w:rFonts w:ascii="Cambria Math" w:hAnsi="Cambria Math"/>
          </w:rPr>
          <m:t>+</m:t>
        </m:r>
        <m:r>
          <w:rPr>
            <w:rFonts w:ascii="Cambria Math" w:hAnsi="Cambria Math"/>
            <w:lang w:eastAsia="ja-JP"/>
          </w:rPr>
          <m:t>x</m:t>
        </m:r>
        <m:sSub>
          <m:sSubPr>
            <m:ctrlPr>
              <w:rPr>
                <w:rFonts w:ascii="Cambria Math" w:hAnsi="Cambria Math"/>
                <w:iCs/>
              </w:rPr>
            </m:ctrlPr>
          </m:sSubPr>
          <m:e>
            <m:r>
              <m:rPr>
                <m:sty m:val="p"/>
              </m:rPr>
              <w:rPr>
                <w:rFonts w:ascii="Cambria Math" w:hAnsi="Cambria Math"/>
                <w:lang w:eastAsia="ja-JP"/>
              </w:rPr>
              <m:t>N</m:t>
            </m:r>
          </m:e>
          <m:sub>
            <m:r>
              <m:rPr>
                <m:sty m:val="p"/>
              </m:rPr>
              <w:rPr>
                <w:rFonts w:ascii="Cambria Math" w:hAnsi="Cambria Math"/>
              </w:rPr>
              <m:t>2</m:t>
            </m:r>
          </m:sub>
        </m:sSub>
        <m:r>
          <m:rPr>
            <m:sty m:val="p"/>
          </m:rPr>
          <w:rPr>
            <w:rFonts w:ascii="Cambria Math" w:hAnsi="Cambria Math"/>
          </w:rPr>
          <m:t>→</m:t>
        </m:r>
        <m:r>
          <m:rPr>
            <m:sty m:val="p"/>
          </m:rPr>
          <w:rPr>
            <w:rFonts w:ascii="Cambria Math" w:hAnsi="Cambria Math"/>
            <w:lang w:eastAsia="ja-JP"/>
          </w:rPr>
          <m:t>Si</m:t>
        </m:r>
        <m:d>
          <m:dPr>
            <m:ctrlPr>
              <w:rPr>
                <w:rFonts w:ascii="Cambria Math" w:hAnsi="Cambria Math"/>
              </w:rPr>
            </m:ctrlPr>
          </m:dPr>
          <m:e>
            <m:sSub>
              <m:sSubPr>
                <m:ctrlPr>
                  <w:rPr>
                    <w:rFonts w:ascii="Cambria Math" w:hAnsi="Cambria Math"/>
                    <w:iCs/>
                  </w:rPr>
                </m:ctrlPr>
              </m:sSubPr>
              <m:e>
                <m:r>
                  <m:rPr>
                    <m:sty m:val="p"/>
                  </m:rPr>
                  <w:rPr>
                    <w:rFonts w:ascii="Cambria Math" w:hAnsi="Cambria Math"/>
                    <w:lang w:eastAsia="ja-JP"/>
                  </w:rPr>
                  <m:t>O</m:t>
                </m:r>
              </m:e>
              <m:sub>
                <m:r>
                  <m:rPr>
                    <m:sty m:val="p"/>
                  </m:rPr>
                  <w:rPr>
                    <w:rFonts w:ascii="Cambria Math" w:hAnsi="Cambria Math"/>
                  </w:rPr>
                  <m:t>2-3</m:t>
                </m:r>
                <m:r>
                  <w:rPr>
                    <w:rFonts w:ascii="Cambria Math" w:hAnsi="Cambria Math"/>
                    <w:lang w:eastAsia="ja-JP"/>
                  </w:rPr>
                  <m:t>x</m:t>
                </m:r>
              </m:sub>
            </m:sSub>
            <m:sSub>
              <m:sSubPr>
                <m:ctrlPr>
                  <w:rPr>
                    <w:rFonts w:ascii="Cambria Math" w:hAnsi="Cambria Math"/>
                    <w:iCs/>
                  </w:rPr>
                </m:ctrlPr>
              </m:sSubPr>
              <m:e>
                <m:r>
                  <m:rPr>
                    <m:sty m:val="p"/>
                  </m:rPr>
                  <w:rPr>
                    <w:rFonts w:ascii="Cambria Math" w:hAnsi="Cambria Math"/>
                    <w:lang w:eastAsia="ja-JP"/>
                  </w:rPr>
                  <m:t>N</m:t>
                </m:r>
              </m:e>
              <m:sub>
                <m:r>
                  <m:rPr>
                    <m:sty m:val="p"/>
                  </m:rPr>
                  <w:rPr>
                    <w:rFonts w:ascii="Cambria Math" w:hAnsi="Cambria Math"/>
                  </w:rPr>
                  <m:t>2</m:t>
                </m:r>
                <m:r>
                  <m:rPr>
                    <m:sty m:val="p"/>
                  </m:rPr>
                  <w:rPr>
                    <w:rFonts w:ascii="Cambria Math" w:hAnsi="Cambria Math"/>
                    <w:lang w:eastAsia="ja-JP"/>
                  </w:rPr>
                  <m:t>x</m:t>
                </m:r>
              </m:sub>
            </m:sSub>
          </m:e>
        </m:d>
        <m:r>
          <m:rPr>
            <m:sty m:val="p"/>
          </m:rPr>
          <w:rPr>
            <w:rFonts w:ascii="Cambria Math" w:hAnsi="Cambria Math"/>
          </w:rPr>
          <m:t>+</m:t>
        </m:r>
        <m:f>
          <m:fPr>
            <m:ctrlPr>
              <w:rPr>
                <w:rFonts w:ascii="Cambria Math" w:hAnsi="Cambria Math"/>
                <w:iCs/>
              </w:rPr>
            </m:ctrlPr>
          </m:fPr>
          <m:num>
            <m:r>
              <m:rPr>
                <m:sty m:val="p"/>
              </m:rPr>
              <w:rPr>
                <w:rFonts w:ascii="Cambria Math" w:hAnsi="Cambria Math"/>
              </w:rPr>
              <m:t>3</m:t>
            </m:r>
            <m:r>
              <w:rPr>
                <w:rFonts w:ascii="Cambria Math" w:hAnsi="Cambria Math"/>
                <w:lang w:eastAsia="ja-JP"/>
              </w:rPr>
              <m:t>x</m:t>
            </m:r>
          </m:num>
          <m:den>
            <m:r>
              <m:rPr>
                <m:sty m:val="p"/>
              </m:rPr>
              <w:rPr>
                <w:rFonts w:ascii="Cambria Math" w:hAnsi="Cambria Math"/>
              </w:rPr>
              <m:t>2</m:t>
            </m:r>
          </m:den>
        </m:f>
        <m:sSub>
          <m:sSubPr>
            <m:ctrlPr>
              <w:rPr>
                <w:rFonts w:ascii="Cambria Math" w:hAnsi="Cambria Math"/>
                <w:iCs/>
              </w:rPr>
            </m:ctrlPr>
          </m:sSubPr>
          <m:e>
            <m:r>
              <m:rPr>
                <m:sty m:val="p"/>
              </m:rPr>
              <w:rPr>
                <w:rFonts w:ascii="Cambria Math" w:hAnsi="Cambria Math"/>
                <w:lang w:eastAsia="ja-JP"/>
              </w:rPr>
              <m:t>O</m:t>
            </m:r>
          </m:e>
          <m:sub>
            <m:r>
              <m:rPr>
                <m:sty m:val="p"/>
              </m:rPr>
              <w:rPr>
                <w:rFonts w:ascii="Cambria Math" w:hAnsi="Cambria Math"/>
              </w:rPr>
              <m:t>2</m:t>
            </m:r>
          </m:sub>
        </m:sSub>
      </m:oMath>
      <w:r w:rsidR="002C0F56" w:rsidRPr="00544042">
        <w:rPr>
          <w:rFonts w:asciiTheme="majorHAnsi" w:hAnsiTheme="majorHAnsi"/>
        </w:rPr>
        <w:tab/>
        <w:t>(1)</w:t>
      </w:r>
    </w:p>
    <w:p w14:paraId="74A3F0F8" w14:textId="5DE52987" w:rsidR="002C0F56" w:rsidRPr="00544042" w:rsidRDefault="002C0F56" w:rsidP="002C0F56">
      <w:pPr>
        <w:pStyle w:val="RSCB02ArticleText"/>
        <w:rPr>
          <w:rFonts w:asciiTheme="majorHAnsi" w:hAnsiTheme="majorHAnsi"/>
        </w:rPr>
      </w:pPr>
      <w:r w:rsidRPr="00544042">
        <w:rPr>
          <w:rFonts w:asciiTheme="majorHAnsi" w:hAnsiTheme="majorHAnsi"/>
        </w:rPr>
        <w:t>Here, three oxide ions are replaced by two nitride ions to maintain charge neutrality: that may lead to reduction of the film volume. However, the thickness of films post ammonolysis exceeded that of H</w:t>
      </w:r>
      <w:r w:rsidRPr="00544042">
        <w:rPr>
          <w:rFonts w:asciiTheme="majorHAnsi" w:hAnsiTheme="majorHAnsi"/>
        </w:rPr>
        <w:noBreakHyphen/>
        <w:t>6 and O</w:t>
      </w:r>
      <w:r w:rsidRPr="00544042">
        <w:rPr>
          <w:rFonts w:asciiTheme="majorHAnsi" w:hAnsiTheme="majorHAnsi"/>
        </w:rPr>
        <w:noBreakHyphen/>
        <w:t>6, probably because of their surface undulations. The precise reason for this surface undulation remains unclear, but it is plausible that fine grains slowly agglomerate during thermal treatment. As can be inferred from the fact that dense bodies could not be formed when silica gel bulks were sintered in ammonia,</w:t>
      </w:r>
      <w:r w:rsidRPr="00544042">
        <w:rPr>
          <w:rFonts w:asciiTheme="majorHAnsi" w:hAnsiTheme="majorHAnsi"/>
          <w:vertAlign w:val="superscript"/>
        </w:rPr>
        <w:t>60</w:t>
      </w:r>
      <w:r w:rsidRPr="00544042">
        <w:rPr>
          <w:rFonts w:asciiTheme="majorHAnsi" w:hAnsiTheme="majorHAnsi"/>
        </w:rPr>
        <w:t xml:space="preserve"> the particle coalescence rate in ammonia atmosphere is likely slow enough to prevent densification at 1000 °C. Thus, the film surface may densify partially, resulting in an undulating surface structure forming.</w:t>
      </w:r>
    </w:p>
    <w:p w14:paraId="5F34BB13" w14:textId="6229FD1E" w:rsidR="002C0F56" w:rsidRPr="00544042" w:rsidRDefault="002C0F56" w:rsidP="00544042">
      <w:pPr>
        <w:pStyle w:val="RSCB02ArticleText"/>
        <w:ind w:firstLineChars="150" w:firstLine="291"/>
        <w:rPr>
          <w:rFonts w:asciiTheme="majorHAnsi" w:hAnsiTheme="majorHAnsi"/>
        </w:rPr>
      </w:pPr>
      <w:r w:rsidRPr="00544042">
        <w:rPr>
          <w:rFonts w:asciiTheme="majorHAnsi" w:hAnsiTheme="majorHAnsi"/>
        </w:rPr>
        <w:t xml:space="preserve">Formation of such undulating surface may be effective in avoiding cracking and delamination, since the formation of monolithic oxynitride film with 100% relative density on a silica substrate must result in cracking due to internal stress from volume shrinkage and thermal expansion coefficient mismatch. The filling density of particles in hexagonal and cubic close packing is approximately 74%. Although density </w:t>
      </w:r>
      <w:r w:rsidRPr="00544042">
        <w:rPr>
          <w:rFonts w:asciiTheme="majorHAnsi" w:hAnsiTheme="majorHAnsi"/>
        </w:rPr>
        <w:lastRenderedPageBreak/>
        <w:t xml:space="preserve">of the oxynitride glass has not been evaluated accurately, comparison of the thickness of the films after nitridation and oxidation indicates the sol-gel synthesis followed by ammonolysis achieved not obvious densification (sintering) but efficient packing of grains. Thus, obtained undulating surface structures enables the production of homogeneous films without cracking and peeling. The prepared oxide films exhibited exceptionally smooth, pore-free surfaces, making them suitable for LLSC applications in minimizing light scattering. Conversely, post-ammonolysis films displayed a granular structure composed of nano-sized fine grains with </w:t>
      </w:r>
      <w:r w:rsidRPr="00544042">
        <w:rPr>
          <w:rFonts w:asciiTheme="majorHAnsi" w:hAnsiTheme="majorHAnsi"/>
        </w:rPr>
        <w:t xml:space="preserve">insignificant surface roughness. As </w:t>
      </w:r>
      <w:r w:rsidR="00AC1CB7" w:rsidRPr="00544042">
        <w:rPr>
          <w:rFonts w:asciiTheme="majorHAnsi" w:hAnsiTheme="majorHAnsi"/>
          <w:noProof/>
          <w:w w:val="100"/>
        </w:rPr>
        <mc:AlternateContent>
          <mc:Choice Requires="wpg">
            <w:drawing>
              <wp:anchor distT="0" distB="0" distL="114300" distR="114300" simplePos="0" relativeHeight="251666432" behindDoc="0" locked="0" layoutInCell="1" allowOverlap="1" wp14:anchorId="660D9377" wp14:editId="553DF56C">
                <wp:simplePos x="0" y="0"/>
                <wp:positionH relativeFrom="column">
                  <wp:posOffset>-1270</wp:posOffset>
                </wp:positionH>
                <wp:positionV relativeFrom="paragraph">
                  <wp:posOffset>0</wp:posOffset>
                </wp:positionV>
                <wp:extent cx="3155315" cy="6965950"/>
                <wp:effectExtent l="0" t="0" r="6985" b="6350"/>
                <wp:wrapTopAndBottom/>
                <wp:docPr id="1788582629" name="グループ化 16"/>
                <wp:cNvGraphicFramePr/>
                <a:graphic xmlns:a="http://schemas.openxmlformats.org/drawingml/2006/main">
                  <a:graphicData uri="http://schemas.microsoft.com/office/word/2010/wordprocessingGroup">
                    <wpg:wgp>
                      <wpg:cNvGrpSpPr/>
                      <wpg:grpSpPr>
                        <a:xfrm>
                          <a:off x="0" y="0"/>
                          <a:ext cx="3155315" cy="6965950"/>
                          <a:chOff x="0" y="0"/>
                          <a:chExt cx="3155315" cy="6966681"/>
                        </a:xfrm>
                      </wpg:grpSpPr>
                      <pic:pic xmlns:pic="http://schemas.openxmlformats.org/drawingml/2006/picture">
                        <pic:nvPicPr>
                          <pic:cNvPr id="841503895" name="図 15" descr="グラフ, ヒストグラム&#10;&#10;AI 生成コンテンツは誤りを含む可能性があります。"/>
                          <pic:cNvPicPr>
                            <a:picLocks noChangeAspect="1"/>
                          </pic:cNvPicPr>
                        </pic:nvPicPr>
                        <pic:blipFill>
                          <a:blip r:embed="rId18">
                            <a:extLst>
                              <a:ext uri="{28A0092B-C50C-407E-A947-70E740481C1C}">
                                <a14:useLocalDpi xmlns:a14="http://schemas.microsoft.com/office/drawing/2010/main" val="0"/>
                              </a:ext>
                            </a:extLst>
                          </a:blip>
                          <a:stretch>
                            <a:fillRect/>
                          </a:stretch>
                        </pic:blipFill>
                        <pic:spPr>
                          <a:xfrm>
                            <a:off x="163852" y="0"/>
                            <a:ext cx="2718435" cy="6485255"/>
                          </a:xfrm>
                          <a:prstGeom prst="rect">
                            <a:avLst/>
                          </a:prstGeom>
                        </pic:spPr>
                      </pic:pic>
                      <wps:wsp>
                        <wps:cNvPr id="73864552" name="テキスト ボックス 1"/>
                        <wps:cNvSpPr txBox="1"/>
                        <wps:spPr>
                          <a:xfrm>
                            <a:off x="0" y="6543002"/>
                            <a:ext cx="3155315" cy="423679"/>
                          </a:xfrm>
                          <a:prstGeom prst="rect">
                            <a:avLst/>
                          </a:prstGeom>
                          <a:solidFill>
                            <a:prstClr val="white"/>
                          </a:solidFill>
                          <a:ln>
                            <a:noFill/>
                          </a:ln>
                        </wps:spPr>
                        <wps:txbx>
                          <w:txbxContent>
                            <w:p w14:paraId="0D599889" w14:textId="3B4EBF90" w:rsidR="00367940" w:rsidRPr="00544042" w:rsidRDefault="00367940" w:rsidP="00367940">
                              <w:pPr>
                                <w:pStyle w:val="af1"/>
                                <w:rPr>
                                  <w:rFonts w:asciiTheme="majorHAnsi" w:hAnsiTheme="majorHAnsi" w:cs="Times New Roman"/>
                                  <w:noProof/>
                                  <w:w w:val="108"/>
                                  <w:sz w:val="21"/>
                                  <w:szCs w:val="21"/>
                                  <w:lang w:eastAsia="ja-JP"/>
                                </w:rPr>
                              </w:pPr>
                              <w:r w:rsidRPr="00544042">
                                <w:rPr>
                                  <w:rFonts w:asciiTheme="majorHAnsi" w:hAnsiTheme="majorHAnsi"/>
                                  <w:sz w:val="18"/>
                                  <w:szCs w:val="21"/>
                                </w:rPr>
                                <w:t xml:space="preserve">Figure </w:t>
                              </w:r>
                              <w:r w:rsidRPr="00544042">
                                <w:rPr>
                                  <w:rFonts w:asciiTheme="majorHAnsi" w:hAnsiTheme="majorHAnsi"/>
                                  <w:sz w:val="18"/>
                                  <w:szCs w:val="21"/>
                                </w:rPr>
                                <w:fldChar w:fldCharType="begin"/>
                              </w:r>
                              <w:r w:rsidRPr="00544042">
                                <w:rPr>
                                  <w:rFonts w:asciiTheme="majorHAnsi" w:hAnsiTheme="majorHAnsi"/>
                                  <w:sz w:val="18"/>
                                  <w:szCs w:val="21"/>
                                </w:rPr>
                                <w:instrText xml:space="preserve"> SEQ Figure \* ARABIC </w:instrText>
                              </w:r>
                              <w:r w:rsidRPr="00544042">
                                <w:rPr>
                                  <w:rFonts w:asciiTheme="majorHAnsi" w:hAnsiTheme="majorHAnsi"/>
                                  <w:sz w:val="18"/>
                                  <w:szCs w:val="21"/>
                                </w:rPr>
                                <w:fldChar w:fldCharType="separate"/>
                              </w:r>
                              <w:r w:rsidR="00AF77BD" w:rsidRPr="00544042">
                                <w:rPr>
                                  <w:rFonts w:asciiTheme="majorHAnsi" w:hAnsiTheme="majorHAnsi"/>
                                  <w:noProof/>
                                  <w:sz w:val="18"/>
                                  <w:szCs w:val="21"/>
                                </w:rPr>
                                <w:t>3</w:t>
                              </w:r>
                              <w:r w:rsidRPr="00544042">
                                <w:rPr>
                                  <w:rFonts w:asciiTheme="majorHAnsi" w:hAnsiTheme="majorHAnsi"/>
                                  <w:sz w:val="18"/>
                                  <w:szCs w:val="21"/>
                                </w:rPr>
                                <w:fldChar w:fldCharType="end"/>
                              </w:r>
                              <w:r w:rsidRPr="00544042">
                                <w:rPr>
                                  <w:rFonts w:asciiTheme="majorHAnsi" w:hAnsiTheme="majorHAnsi"/>
                                  <w:sz w:val="18"/>
                                  <w:szCs w:val="21"/>
                                  <w:lang w:eastAsia="ja-JP"/>
                                </w:rPr>
                                <w:t xml:space="preserve">  XPS spectra of the films after thermal treatment. The electron binding energies were normalized by the peak maximum of O1s core-level peak.</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g:wgp>
                  </a:graphicData>
                </a:graphic>
                <wp14:sizeRelV relativeFrom="margin">
                  <wp14:pctHeight>0</wp14:pctHeight>
                </wp14:sizeRelV>
              </wp:anchor>
            </w:drawing>
          </mc:Choice>
          <mc:Fallback>
            <w:pict>
              <v:group w14:anchorId="660D9377" id="グループ化 16" o:spid="_x0000_s1033" style="position:absolute;left:0;text-align:left;margin-left:-.1pt;margin-top:0;width:248.45pt;height:548.5pt;z-index:251666432;mso-height-relative:margin" coordsize="31553,6966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ivT4h8gMAAF8IAAAOAAAAZHJzL2Uyb0RvYy54bWykVltvIzUUfkfiP1iD&#10;xBPbyW3SdGi6Ci2tKlW7EV20z47Hk7F2xja2c+k+NROEVgiJ1QoeEEjwgIQAoSLtEw/wZ0Zd9mdw&#10;7JlJSNMVsEiJc3w7/s53Ph9n/+48S9GUKs0E73vNnYaHKCciYnzc9z58cHyn5yFtMI9wKjjtexdU&#10;e3cP3nxjfyZD2hKJSCOqEDjhOpzJvpcYI0Pf1yShGdY7QlIOk7FQGTbQVWM/UngG3rPUbzUaXX8m&#10;VCSVIFRrGD0qJ70D5z+OKTH341hTg9K+B9iMa5VrR7b1D/ZxOFZYJoxUMPBroMgw43DoytURNhhN&#10;FNtylTGihBax2SEi80UcM0JdDBBNs3EjmhMlJtLFMg5nY7miCai9wdNruyX3pidKnsuhAiZmcgxc&#10;uJ6NZR6rzP4CSjR3lF2sKKNzgwgMtptBAF8PEZjr7nWDvaAilSTA/NY+krz/ip3dbq9p0+HXB/sb&#10;cCQjIXwrDsDa4uCftQK7zERRr3KS/SsfGVaPJvIOpEtiw0YsZebCSQ8SY0Hx6ZCRoSo7QOdQIRb1&#10;vV6nGTTavT2ghuMMlH/99XNkiYqoJiDAIv+1WP5YLL98BxXLZ0X+W7F8Uo999/Zb88G7rhmcoj+/&#10;+PbFk6dF/rxYwucT135cLK5e/vR9kX9a5M+un/5c5JfXn1+9XP7+4vKHYvFZscjt1OKPYvFVcZlb&#10;Wi1Ui67Eii2XZ4I80oiLwwTzMR1oCbcF7rBLwuZy33Y3Ah2lTB6zNLX6sHZFKQR2Q5m3ZKVU/ZEg&#10;k4xyU15jRVNgV3CdMKk9pEKajSjQqE4jBwiH2ihqSGIPjOHgDwBsqZbVhEO5BmYxaxD2LVJudtu9&#10;oOWhbT23dpu9TrvWcwdWBcGGKoE5pc0JFRmyBiAEICAFHOLpma4g1UtAzWsUzoSuvWdQ7HTNGfS2&#10;WPtP9/k8wZICBOt2LcDddq/bCWyUpf6sdPJfSqGB5L4plssiv4I+cgRXm20lQGb+noC7vRp/BYtQ&#10;T+2lDzrtRqNlScLhrWWh02p3d/f+D4uQfZGyqBacpfcwVWiKoarPEmZo5XxjVcotIi7srlIpdgSq&#10;iq5kYS0zH83dfW1bF3ZkJKIL4EAJyC1EqCU5ZnDeGdZmiBU8DjAID565D02cilnfE5XloUSox7eN&#10;2/WQY5j10Awem76nP5pgW4nSUw7Zty9TbajaGNUGn2SHAiJtOjTOhA3KpLUZK5E9hHdwYE+BKcwJ&#10;nNX3TG0eGujBBLyjhA4Gzi4L2hk/l1AGm07BltcH84dYyUrbBvJ5T9T62pJ4ubZkeTAxImZO/2sW&#10;K7pB685yrxhYG8/k3/tu1fp/wcFfAAAA//8DAFBLAwQKAAAAAAAAACEA6OJiMymuAQAprgEAFAAA&#10;AGRycy9tZWRpYS9pbWFnZTEucG5niVBORw0KGgoAAAANSUhEUgAAAb4AAAQoCAIAAAD66CxHAAAA&#10;CXBIWXMAABcSAAAXEgFnn9JSAAAAGXRFWHRTb2Z0d2FyZQBBZG9iZSBJbWFnZVJlYWR5ccllPAAB&#10;rbZJREFUeNrsXQlYE1fXDrKGJQi4Ay4goAUUhVrBKorQ1r22BbV/lS4q1uWrdlEq3aut2tbaWheo&#10;/RRtFaG1ahUXEFfABQUKqKCgEhRUwhIgYec/yanzTSeTIUASAtz34ckzTO5M7r1z7zvnnHvuObwm&#10;tcLX15dHQEBA0Lnw6aefMrjOQO2/cfr06fHjx5O+JiAg6Bz47LPPFE92I/1CQEBA0FIQ6iQgICAg&#10;1ElAQECgeRiQLuiUEG+ZC59GIyYbe0zWM7UkHUJAQKROgmZQl51YL8wE3qxNjRW941ixc2mTpJx0&#10;CwEBoU4CLkgOr+f7h5j4zBEs2WPzQ25jcX75t9MbRPmkZwgIOgl1xsfH6+npXb16tdmSeXl51tbW&#10;UF6V265fvz4gIEDvCUJCQuByZYW9vLyCgoLa2BD4RfwtR0fHmJiYduxSoEgQOYE38V/Q1i0/OGzo&#10;/GzZ5+NBCCUjXqfAGKgwDlUcPKWlpTCqqSEXERHR0bsC2g5tgXYpfmUtB/flwCFUT8KBKpTSVqjd&#10;Jf706dOql/f09Fy1apWKhaEklOcuU1JS4u/vr9hMKyurlJQUxfKBgYHwLXy2pdXr1q1j/Bzrb2kH&#10;4v8ugT/F8zXXjopWecBf1aH19cX3mgjaFcoGKmDhwoXNXuvg4MC4Kjw8vEN3CM5EaJriV1ZycFwb&#10;FxenON9zc3PVVbdP5WCcbE/qBMaBFrJ2lrIRA+XhKm4uho6DQUmNJLgKnwqMNvpv0cduG6kTHy3S&#10;JfA73FD194F60VhV9ni+DQcz1t68AMRavGxQXX4G4a92BI49GJP08Ywzoln2hG/pZWCo4626LHXi&#10;i4Sa8oz+6YTUCQ1uafOgPMcQwTEEg1LZaKOGaXR0NEWaaqFOqlZAoO1InSBRlv/0WrPFpIl7gT3h&#10;k1BYuwCHH6sKBbISEgGH4kIfb3TeUaOc1YGoE0VOxhR2kEOj1Nluts6IiIi8vDyGzgIn6aYfRZsF&#10;dBBcpcyyg3YiRfUZTwKdUWoO3BZ+GkYnConc5stmrSdwK6gVlIfj0NBQipG1D2n8dr7/omaLmfjM&#10;MZu9tnLnsuqkfcTg2C6DH6Ukxa9QnqAGM+vyQGlpKZahAFxMCV9dDTgxGR2SK0fntHUCuTDeJKyU&#10;p/jqgKtY5UrWt3GzQCFRUepkPAlu6wmcRz0LP3EcaxmgiYtWeagictIvAdmz5tpRIgZqGdwDFee8&#10;MrM+Ei6MMUq7b9aK1bmlTpyq0GnUnIWuU+8c1C2pE94VjJckvIrhDF1PQWmO8fqFMqwCYKkcOJja&#10;DvhROlfCU4GbKxMEqLZAGXhmWhY5myTl4i1z4Y/vHyJYskf1Cw1dxoDsWbFzKfFb0iZwoHJIiPAV&#10;jD1lPiG4Bh0qBx7DJxyj0tPRYW1tracA1mV3RoeAXkgpozAfg4KCVPTGaTUM2mv0wMhgUAy+bOE8&#10;6rzQftbGI3WqkSWV6eBAlCEhIUCaUM9wOVhL4qiF8lAMLoFjbBc8SEXRVROQHN4A7Gm9LrUVu4ZA&#10;c2/Iz6zYMtfy/cNddtPRttfmScvFGv2JwK/W2Lu7qXcGoQ2KYgoYhzDw1KKziwrFkWtPabrb3143&#10;mW9urK67ARtQUgtMvRA5NKqztw91sr5RcQRwOGBSfYR3wMV0+nkYN9wvKNUBjwFIEIYj0DfcFsYo&#10;Kw9SXImGf3ha+NigMHzCt4puE2pHXc4F02mrWk18IHiWfzO9cn+YxRs/dU3qnLpqpbRcs7ut6LyJ&#10;6ifHOEexFIc3SGH0IU0tb66Sg9JP4RjGG4xVtbytbfoKpr41SqMdYmpuzMqb6EWjKIpSFOHl5cUo&#10;jwcg2VCEAJ0AJXE1RXP23xZQJ3AEvus0VBXkTerNSQlxqt8B+g4ugV5jsCr9AVB93SxwdEIFUPyE&#10;tiuuKaFcTPUJPD98ZqjaK3PcUyNA124oFhqNmNyWm4CaX/rF+OqkfZQjfZeCeuVBFQcqjBxlAxUV&#10;T2WDB2cHgxGQbtQlNwCcR9h2lMennQ5RRAtsnUhkaqmN4qsAbg68CdyE9m8AjCplNk3WO/CerGuj&#10;vs/K+6pYIaEmenp61E2gSikpKfAkWA2dWBl6PaH+KPyiLKDpcVObGmvoMqaNNwGJle8fUpedyCPQ&#10;ClA2xPexokKG1Mm6bAInkW0ZUwNlWI2asHQBiktnqGtSQoxWO0T1ZSbQPZtdt1J9hZ3heIWKLbxp&#10;caxQfuw8mjMm5fTOsTqp6BKfm5uLt2JdIldcYceaoOmkWXdRlDfpq1twBp+lsv1L6kXZhmlqcc+s&#10;y88QrfIga98dwiUeBzk1PmGY4cqS6rtLOtMKO+r40APU7MYJ2+zOw47qEg+Dg9EdyqwSDOqEqzg8&#10;2KEfWZUgnhKfIVbnJFZdSdlGN9bClMlJo9vjcO8QfKrlbmSLUbuwJ6vyxH0h5QzHMU26DnVSXMlQ&#10;2NUouKjqnISLU4rnQSRWY2wLGDegrdCd20Hcow8m0HaxR+i6Cfw6XMVhQ8Quo3u/I5FRsqcqgJrA&#10;HajRCT8HtKvMAI+F6eMeKgA1R81do+bOmrRYQ2cfda2Mg+Jfl32BaNNaA4wcGCf0EYLrjdRaEIe9&#10;C8YYNZ5BVoD7aME6pMsGEOg0qifhAPpWmQilLujJJM8nrESZBZG5GEWBwuArbr/F8ePHf/bZZyqm&#10;dQMiRufVFi0lQTU0vk+gg0C8ZS7wnSrbh1RBddK+2tTYFnmGEhB0BWBaN0ZyNwP6uh7d1Moahw13&#10;8qjxXYGrNypac6Ek1LArv10ZqMtONJu9Vl13AxauigojvUpAoAoM6LY8VJ9R/GQVLdFAqa7fBhLE&#10;VXsVHZ6gJLpYksfGk6+t6/ew17fpr64bwq1A9wc6bvuSPQFBF6JOXOzjPXG40Zz/Jh3wKwEBAZTL&#10;BQfQaaNF2n3nhtzQ+ax67yk3dxLqJCBoCXXSxU/ekwAtit+qd4M2evyoUhKjbap4W5BPcS8BJSwD&#10;mmVnuAQuxKugYuhbqpuPrUGUX5MUZbXumnpva+wxWRq/ncdbSSYGAUGLqZN7QyTrTimdgpeXF8Nh&#10;OEIOeCVwbFPDDZTUv/DmAHEYPeZ0sI2SwxuMfWarUVunpE7x1nlkVhAQtIY6Q0NDMZImq8yl47wJ&#10;YiPub6PvacXd6AAO6kS/AopecTc6nFQW9aPziZw8+bYiA3vX2tTYNu7sJCDoctSJq9joGNUR24Py&#10;JkPXXrVqFZpKY2JiWA0O0GTcBkpxK9yBrvJ3BZHzH8HT+dm67ERCnQQE3GDfw66zNr5moWzbP+7q&#10;Qd7EXeqoksMBKPhocqVWxjDdIO/fIRgweSdaUTGqIFyufW5FkdN0uqbMkSYBIdVJ+0jedo0CFCDM&#10;f6n4FSaG5E7oCIPQ0dGRyl/Q0dNhwnTDtii2Gs4o6yg6oAdgFlNZRTUa9UMpdaLnpjZScWoGuAsI&#10;ug+4jzvqEnyLfqx0EwQ+RcxazNihgX0Cn1TUBiTfziRy8uQuSgb2biTxhhYQI0dLr0LrE/XOhkHY&#10;7FDvKGDdxKhKh8CFFGVBl2pnVrJInUAZGHcaHk+pAnS89x0cHHAPFryI8N2OYZAUxyj0Ne5ypZsm&#10;qAai4Em/CgcrXIV74XNzc+FXOBIlaQKgStemxmpO5ESYTl8ljQ/nEWhF/GzpnMLxRu1Yx7e7piOi&#10;awe4X7FFl2BkdCr+Dqa5xcCPGq+usrgsysAdnaWledg1B6gnBtykhEoqGg06h3IHp1GMRoNL7cCz&#10;jKAD2gy7UPr5OEncNi38kGiVB8mXqTkg36E5iDEO0aakLHQFbkFmXAITljs6ho4DnQ6hNzDMBz28&#10;mbLUYYzQZfQ5iJeoMZNwC8J/eHKio8QExFxXAHgw8DDgwVARiOlWUWWAlmI+Iur1hWFHtBC9mENV&#10;h0917VhvTvBcWZNIdHbNAuMTMjZAcwNLMhzmMJJORxc8YT7CG4VaZlC9Q/BC+sxljaWkJYU9RTl0&#10;XOBHw7miFt8KvYbK1MZ7skGAwZuowmtnSa1BlC/5a4P5G1u005MmPnPqhZkk+LGmgTNcdbJgjfOt&#10;hYjo2gFMUphiMNdUV9sxhQZMfCoJudYWbw0600BEoRj6UTEnCffAQtM7lSeLzox4H8V1MxRI1RsP&#10;hQOV/11qOm2lgb32UkGAeFudtK8rbMq8USCukNRp9CdGOduwnofBA8oN2uXbuPVZvXxx7WGORjvE&#10;3MjU2cqO9V3i5eUF81HFcBlUOkxqglObWTStHxvQK0H9GAfR6LjCjtGYoO/ggOJB9CjiKc/3EhgY&#10;CGMXylCZkTAuCYZVpsYluoXiWw7X2bWz0x+kvwaRUOAfos2eNB4zuzR0ZFfI9bb5SLamqXNdsIet&#10;jakytR3lrPY1B9FRWCX6OeOopn9lw7hFFkZ8VgURJmNQUJCKruW4fwc4F2cubmaBO2hcZ6fbrXHt&#10;uKMvEzUbfBuXiaDJivZmxXcgtUaEiT0YIoN2WlS5bzX8ab8nSz8fV3PtKFnV0dAyEbUWhAMSjXT0&#10;ZSKGmIJpu3gK+Q5YT3a4ZSL6WhBSEFoOqa8YMxS7C1NrcCfv0ewyEdSAWgLq6MtE8LKCXqYTKL6U&#10;uKMuYVB66rVBjwyPWePhKyr0NK5BaW3DVU1arPGYdshVaewzB36aWCQ1jUA5VHHNwZc3QzdHHbEz&#10;5XRDgVGVJJLoBqOoGWvD8tteuYk6EJAi2yv3SzsmXKsvvle8bBAREjUtdaLkhbSI72Zu5yTWVFod&#10;N6ebotRJyZjYGxzOSWgSZbRdq1InAQdwjai9NqfWJO4z9mifHeUY/Lg2lQieGgflYcO9kQ9JAQ3x&#10;eCY0NDQ+Pr4DeQ2qCOgNZenEGUYzEDDpOzVDQkJAKldvbExWEOpUyQ7dntSZ1p5xjIC1iYuSdgAC&#10;lCrLRGhEonbKKcsk1gmgyhosUCR0CMaXQERERMBU1UKHEOpsHvBgWE0qWkC9MLNJUt6OHkLGY4i5&#10;U3uIjo5udpgBKVDp2lEODQ8P14KQpX3Ai0QVBoTm4+YC6tUSFxenhdmqp2KQdhXRooyYBM2iKiqs&#10;UVrevh5CJaEjBEv2aNOllIBAp8CaEZNInToN2dq6RzuHzoQKkE2ZBAQM/OMSn5eXp2KguU6pGugm&#10;GkT5oK23e9RhQ5cxlfvD1Ji1mICg81AnJpNQSX3T+dxEnQY6kugC6tC0cynwuOaChBIQdFTqZKxJ&#10;AZNitAtcVgaZFANngMhJeFN72nrSPtNpOrFyikmG9X0IdRIQ/Js6cT8DHoeGhvLke3LorhLApO2S&#10;T6Ira+sNxUIdyRFkYO8O1GniM4c8FwICBMsyEUbBYLiYgbCJ/lOdIx410dZbIXWSh0JAoJQ6m82i&#10;0QnCAnYUbb3d19bp1NkoEpJcb+pCG9O6UQgJCbG2tmacBNUQb4KgUml17j6hp7rz8vLiSLAB3yp2&#10;mhqoEwNQxsTEMKRLLYenJNq67mjr/7Cnsw8RPNWL1qV1o5OFIkEAbwI10G+L2SI7isTTuj6B1wM9&#10;1R3GhGRd96YngFO/wo6JJQLkCJUDWB8YHX6SnuqHoIto608Ez2cJdWpC1GodqSFZsPIp3JCKl4Gp&#10;ZYBTOlDKzJb2CaZWdHBwoMLu4Q5OxcBLIA6qMd0bC3VCv0MlqEj3AHgPAGMykusS6Ka2Xlglgj+1&#10;V8nA3q1emEEejRqBpMbKgNxMAXIMUADmQVOU2pBE8F/cpsnrOCkzW9EnKKUCNVEL3XCM8h+91Zj1&#10;iLXT1EadyJ5xcXHwyoqWIyUlBY4x7gCBjmvrb8d/Pzf2q6ibCeqWOsfU5SSRp6NGtCKtG+9JaCUg&#10;RNZwsZjEkH4GmaKjKIut6BOMWc5gJ8VWoxWVO2ivGqiTemWh01J7BQ0i2npLcTTvIk+WuiAkKjsB&#10;OLSiVqquWumZWhrYuxKdXb1oaVo3FGtaJMcgB3WgJYpW9Alrq+kLM8jF6rU3duMQg6H2mGIJDQfE&#10;qVM7kMaHt1pbB8Zc4D51ZG/nPZPCnK3sAn5/b/TexfAHNNp2LV5f7t1JHpB69VMgwVao7SoCtFSY&#10;uVRG2C7SJ9BkXJihTBxwq4VyqLGe7BkxMTUS1RKsDYDKMEGgIWCUudZJndce5lTUSqY4jIZjCyP+&#10;Cs9A+MOvvry4G7T4rf4rWNMQqq6zd8qwx+ItczXtd2X+5k/KtrFqLq0bxgAG4mhpJpjGcnH5suVN&#10;5WLNdYiepcBy86ZulgK19wnmdAPZnKJO6ARcqlFvE1ioE3NDoqnV0dGRkqKBT6ESDEsKgXpRk7iv&#10;RbwJdAkyJh7/nHEURE7WYh+PnufUPWFx/PdtYU+gzqqosM7X56bTV2maOrvxLZV9hXmuYGbBvMMs&#10;ZhSsra3pa8TR0dGqB9+htv+1QtwBRjMLWaDpblfGm23pE8wKjgvddAlUE2nEDFhVdWB6qDq9ilAb&#10;lHvhbUBcOzVInWmxgiV7VCz8/dWYo3kXzY34Ux28nazsQCVHkZMVs4f4WRiZAnvumby6r5lNaxR2&#10;udwEcnEni93Z7s3BFQV62ow2Am5FbadunZpoNMa7w/UJUC2UB4GPLmDi5fAWYYq9enoYNLr11K/4&#10;ssLsj4pFMQ4z2U2kOaA6rOJMBnkTeBN48JPR864+zFl1LlyZyEkBiBUI9Ivk3W3R2euyL5AnpXZg&#10;GnG6XzdPIVObiiInkAWQCNwN5LUObV5TvU+ojQDhcmineiy7iQCsK0J4krjEa1TkVHGBqKJW+sXF&#10;3fPdp4D8CAr7Nv8Vca98xyFyUpjl4nertABot3U1NBoxmWR50wRUTOvWLNDSB3qhdpJM6EifwKsC&#10;ylDZv+lQTBSKFKeY2L2t1MmTrwuBVs6oLiaJhpcA0dY1KnWaBKjkk/HlxUhnKzsQIakzFkZ8VS7E&#10;5SOg3dbVUJblLSeJbGbXBFRM69asyMmTu+bo/Rtq2bWtm32C1kzek63udGh0DxULdSIZ4y5MJE2o&#10;E/wLqjrZTaQ5VCft0+9hr0o44bMF6dce3vp4dHDrfgiEUwsj09b5zOuZWhp5TCKJ3jQEVdK6cQCm&#10;aufzIGy2T9S1J73FYE3ZnpKSwiB73NHVbK53X1/f06dPNxG0HOU/vSaJ26ZKyRkHw47kJrflt64W&#10;ZU+MfldcI2nFtVBJqCp5XgRdB5/KwTjJ7tfp6ekZFxdHJSwC3iTunBpFgyi/Nu2YKvl/cL8Qh1nz&#10;vkhyo0B8Q1g+1N7Sf3gf1jIjezs7Wdltuhbz8eh5rTB3Vu3/CHR2kEDJgyPosujGajtAGwFjIyac&#10;9PLyIl2mCdQkRhn7zFZFW/8544iylfTLOaIJYfF+H52KPJUnltaHRqYBh1LfRibkzd34v03oG8Yt&#10;OitMRyJuEaCSZEcmAQG7XycaTdatW0e3MpSWlsJ5+CSL7GqHNH67Ku6cwHR9zWwURU6xtG7zkZw/&#10;k4XLpjoH+zngyaF2AuDKPe/62Nrwv4rOupRTjPQ6ylnm1GlhxN8wLmTluXAQP1vqJG/sM6cmTefC&#10;4hEQtLPUiYiIiMClIdJHmkZ10j4DezdDlzHcxSpqpd9fjVngPoVxHkTLGWvO3hSWHwobR/Em4CVv&#10;+9WBrsCe8Ada/KGPfJdNddl8JJuuts8e4vflxd0tjRJCXJQICNipEzT0hQsXgowJGnq7LWB1GUgO&#10;bzAe03zGtP3ZCSAhUtsuEQeShcCMr090kEuXpoxLgD3XBXuMcu4B3wr4hv4efYBnQfCkCsx3n2Ju&#10;yN90rWVxuUFn1zO1JOxJQKiTBeHh4aCwg9oOsmdb0gAQcAONhs0mmwRVPepmAhXOg+LNr2KygBzp&#10;wiYD/sP7hAW64jGwZ7DfILrgyZMbPa8+zGmpr5Kxx2TiokRAqJMdq1atwl1NQUFBHShAf8eCNH57&#10;s7yZU1oAqvrH3vPoRsnQyDTgTRAnlS2jsyJ4ooNs/Z22fCQ3ei7adO13+JUWUOeYOUTqJCDUqRSg&#10;tsfFxeFOUjWm9SBAoE8S359rB1FhlWhx/Pcgb/raDafz5qWcYuDNoXaCFv0iCp6Rp/7lOA2MvHzk&#10;K4tbEhrZwN6N6OwEhDq54OnpiXEEyJKR2lEVFWY6bSW3g+TKc+G+9sPpq+pyr6PyQx/5tpQ3KcEz&#10;Pr0I/ugnZw/xg19ZeW470dkJCFpJnevkoJ+xsrIC2RMkUCBQ4pmkLtRlJ8Ift8i5I+MoTx5tkyf3&#10;dcdFIeBNXPZp3e/CheuCPYB/IxP+JXsuHxl4q7TgbEE60dkJCJpXvKgjymHT39+/VA5FSiX9pUZI&#10;Dq/n+y/iEDmv3S/85e/4PmVTgC7F0rqbBeKJw/vM9Lb39+jTat5E+A/vA+QrY2GhGGgUT2JkkO+v&#10;xtAtA83q7MD+zbpVERB0WqkzNDTU2toaV9K9vLyslYOo7eoSORtEQm6RM/TsbpsGtw8DRiyb6hIW&#10;6HZl4wtbFz39krd9G3kTAcp+wtqJIMCC+EmdbGlkENDZieBJ0KWlTpA3KWWce7s6UdjVgoqdS02n&#10;c1k5D9y4WtZQuOf5EJfe3TVUB6BglD2BPSnZc8XIV1aeC5/i4K1KFDvQ2cVb5qqy9Z6AoHNS5yo5&#10;8FhrYZa7LKqT9vE4fTkraqWbUv9w7faC5niTYk+QZGesPXcgWQjyLE++xWhkb6cdGUcYPqTKdHZe&#10;Z0y5QUCgKnXyVM6cQaTONqJJUl4VFcaxYx14862TG6WlvdfMHqeF+tjamKLsyZPvPpIJnp6BMw99&#10;PHuInyopjGTr7In7DIjgSdDF8C9bpyogts42QnJ4g6HLGI6llU3XYorF9fMGvKC4sVJDGGonANnz&#10;w93/RFrCCCMqBlUCnZ24KBF0XakTbZ1E6tQ0QLeVngq3WndNWYEvL+5OfyQsS386+DMHbVZslLPN&#10;1/M8MNISMOmUQaMx95EqOns3U0F10r5m90QREHRC6qTbOgk0h6qo1abTViqLywmCXvKD7KJLYz56&#10;0V0ty+gtAmjrIHWGRqYCe2KQEXqSdw6Y+C8CUZpQJ0FXVNgJtAAQzbgdkjalHL6bNQR4E22O2kdY&#10;oOtQO0u0e/raDT96RyWdHUmTeCkRdEWpUxGK0ZIw1DFZf289dcZv53BIWhV7skzasGvWZAxF3F5Y&#10;F+wxY+3Z0Mi0d17xmxv71fKRUlW8lOB9II3fToIfE3Rp6sQUmMpS6zFCxxOoiHphZkOxUJlWC1SV&#10;wDu1wG1K+/ImAhR2v7BTUJO+5jbnCtJVSe8O7QKdnewsIujSCntoaCjwJmYlgn/hc9WqVQ4OslWL&#10;NiY77crgCC4HvHm14lZPC4OFnuN0oaroKv/h7rSxvZ49W5CmyiUgSvP9F6G/KgFBV6RO0Mrj4+P9&#10;/f2BJVE3B9IESTMlJQUO4CvSZa1Ak6S8NjXWJIBp5RRL6zAMkqld2hKPabpT4aF2gq/neWyPrjxX&#10;8HdhlUiVS0Bnr0mKahDlk8dN0EWlTt6TvZjosYR0CccLFy6MiIhQpsgTcKAmLdbA3o2xsL75SDbo&#10;xcCec18x1NPTU0Uv1iZe8rZ37d3d3cz77fjvVQmnBIKnkcckkimToEtTJwVgTMoHHnV2kqqoFaiO&#10;307PPgR0OSEs/nKOaOuip+HvUN4ZZfmB2xfBEx1uX+4LdfsyeTcQaLPiJ0n3RtB1qRMlzZiYGGRM&#10;OAYxE+mSyJutg+ICEZCmwFRmTxzlbJNTWlBYKdI1kROBqTt61jv9OWNNP3ObL5J3c5eXBVJKO9Yk&#10;KScPnaArSp2gmANLOjo6otETzoSEhISGhq5fvx6IFdeOCFSH4gLRpRwRlVBof3aCbvImpbbvSsiz&#10;MOJjIORrD3O4dXYDe1eyL5Og61JneHg4sCRo6ECd69atA6kT07qRHUetEDlrkqIYC0Q3heVD7WXe&#10;nRW10rPC9NlD/HS2/qCzn0ovui+SAHtCPZt1kjf2mUPMnQRdlDqRPXNzc9G4CXSZkpISHR0NZwh1&#10;tgigusrCWc5aw1ggunxLhP6b5wrSnazsVAlQ1F4Q8A1njgbB8w5PHgj5aN5FbosnMXcSdBGw7yYC&#10;MVNxNxFaPEmaDdVRsXOpgb0b33/Rv3gzRzTEToBb1KOyE2a7+Ol4K0DwnLsxKSzQFSMqKaaDpwNe&#10;Epgpk+wsIuhy1Am6eWhoqLILQPAkXvGqQBq/HbR1q0/OMM5fyikeaifT1nV5gYiOoXYCWxt+ZEJe&#10;sJ/DfPcpc2O/mu8+lWN3prHHZNDZCXUSdDnqjIiIAHKkdhAxQHhTFQBpSg5vsPzgMGPHOmi7v4l/&#10;sDHv+/3VW3Cs+7yJWBc84sW1Z0c59xhqZ+NkZbc/O4EjHh3JukHQFamztLQ0Ly9v4cKFxKzZFlRF&#10;rQY9XTHtxFlhekOpy1t+z96T5FXUSld4+nWI5oDguTrQdfG2y4c+8l3gPuWLi7tnufgpEzyh1U2S&#10;crKfnaBzg8Wvk1XYJFAdtamxyoLL7b5+ylhi99JQzxWegdv8V+jyAhEDoK0PtbcMjUwb2dvZs7fz&#10;ynPbOQrDa6Nq/2ri4EnQhaiTJ7dmxsTEkO3qrQPwReX+MPNZaylV/UaBGBNX5JQWiGulwyz6d9Cm&#10;rQv2uCEsXxuTtXxkYGWddEfGUWUlTaev7GbTH9R2Mh4IuorCzpN7JgF1BgQEsKbcSElJIb3GAWl8&#10;uL6NPX2RBPTcCmn9nnd9jj9Mtm5wfsbZpoM2TZY+8+1RoZGpr31T/PYrQd/+vc3Jys7XbjhrYYs3&#10;fir/dnpVVBgxehJ0FeoMCQlBkZN1u3ppaSlZKVKGBlG+NH675QeHqTMHkoXwuTrQde7GpF7Ppokf&#10;jBzl26PjNnConeBQmO/mI9nvbLoxe8b0L5N3j5yxhtXoCUK3xZI9ZZ+P1+/vRnJvEHQJhR1ETgcH&#10;h7i4uBI2EN7kgOTwBpA36atDkQl5y6a6vORtP2WCTYmk6nGeEbBPR28mtOhgmG/UIbF7D6f92QnK&#10;iunb9Bcs2VO5c1m9MJOMDYJOLnWWygE6O+5eJ2iRyFmTFEXPdplwo7C4QYqJhrr3u9tLPGTkk63r&#10;HR3wApg4vE/vpu5H8k5wOCoZuowxf2Nz+TfTQRJX9DfoiLgvkmw+kvPnRWE/a/67vYUuxkX9fMaZ&#10;u4+J+eG8pLJm2qynLI0bcs31fjv2yat/59mIMk8+eO3ZzKNZo+ck19jUVYp69jXp5zpsYICLoLLs&#10;SvTutKPH7N3dAr9aA59kBnVs6gShEkiTBElqBWoSo4x9ZtP3XH598UDD4KwvLz4CcjlbkP7t5EXO&#10;Vnadpr3+w/vEpxfx+vKgacosnrwnSd+APbt/ekZZKtCOQpprY7JOpRetdZd84HK8KeuvmlKXXGsv&#10;8y1vPuQ7P3rgbz3UsWjKi5UmlaWzBYvuPbzq5tQ0abP/5yvr+tu6Jv/6yH1Uk9/Mx3m3/6pPyM2O&#10;dT3uZJTnMijAp7aq6JvAleNmj3/m5ck5FxKT90WJ8oVBX63xfnU2mVMdiTp58q2WGCopMDBQ0VGJ&#10;KOysaJKUS+O3AztQZ2Kz7lUYZ22duByYZW7sV+ZG/M7EmzLq9Ojz4e600DETjuYlc1AnsmdddmLF&#10;lrndPznbsdoIz1RyeAMcFBuNq0rNe9/E+LPyR42XShoMejbeMdbn3XXz6XvK9+v63POBlpsbf6/R&#10;61NXq29kk9x0wf0/jw0eXc45suB2t27jH14cMnnimbijg+1jxunbGPR/ydo86eW7+yZ+LLxVXHCr&#10;OMfW/ky88NzxmP6D6h38F/Qulx788fj5vYdfDF3i/Czxje041Am8eVUOjJbEADF3Kplj4aCc0qWq&#10;H5PPDOjuMbK3M/zNd5+qYpqKDgQB3xB0dqMKm3MFf0DruH1UZQvu30wHGjKdvlKXG3WjQFwhqbO1&#10;4ffMP1O5P6zWfNB9/y1XrtybvudrK48aPXNTvWdGlAx7+oFBY4wJv3dDdcDZs8/seD9jnn/pWWOR&#10;d8/3vb2HFIg/3ZnQzTDRmO8TmHoidd7Q271mzr31Ve4HPpPDowNKBknqevzN6znFu27L9RPvj5ru&#10;PMLWL0j24kk/n5d2Lq+Ox+vrKuje3/n8n2nbX18Q+MUnRPzsMNTJ6pNEpM5mRU7Bkj3UmQPJwjKT&#10;1LBR/wT+sDDiWxjZdb6Go84+xUMWUYnD4okwf/On0tCRjGU0ncLmI9mRCXeG2gl8Cs7MqNq1yfCd&#10;bAs32wemK/Iia9xG7zPyrexTdGxw8TC+0ah+Li/z+14/W7T7sdUzAScm/vd44dO2V0YEvWpu2zRy&#10;+K3ez4/6Juxmz/6mdxsjZk0wMBYOdF087uBW/U+XmdmMaRAKewvv1Pz0c3nyheuhNk95/CNXDh/r&#10;AH9UZUAgtfb9Knr1+8LMTNDfySzrANRJMq23FCBMAR1Q+w7F0rq1Z88NGNJjbP8hnbvhqLPvmDzq&#10;u9Rfm6VOEMlNp62s3LlEN9X20Mi0SznFe971GZR/tGJDuMXyHzeMnwHnL4VtN75w9eDMLzL97hc3&#10;NM68+fzD3Q/7BPU8HZthrF9tnrrd/JWpPa/sGmBpSYtH4CLOz3SP2NE98pcjk1/AU/XOU0Dubpxt&#10;axQwxuTwOb1nywwe8XkBQQWBQ6/7DNljwBvp5EsPSRUcNnHtG1FBG3f+9fk70vLy4C2byUTTKeh/&#10;9tlnjFMxMTHV1dX9+vVrxe127do1fvz4gQMHdpHuqxdmVkTMr7tz1eLNLd0se+HJFb9cE/e8tNTr&#10;uU5m3FSEsaE+aLh9TK3Tq64mFmQnZtX2M+veU2CsrDy8XarP7mosf6xT29vhVTd/86X7JZLoVWN7&#10;5SWXvhWiV2pd/ccJ6b0bMYm5w/7YmB46fbdT4Yh+jt/4LnKy4dU+yrh8IlvvcVxlzqFFkT+Pe+N1&#10;QxMTZs9MnKDf354/cwZ1BoaHkdvEiogF0AP6fZ0Ey3YL5n9+0CDTNueG/ZHUgP3Z7tHHJY/260lL&#10;4TWsZ2hiamFcV9tw8WT+qug1Jzb9eHzTjwWZmTyenqB3L8WfI9Aozpw5A5/AbPSTek1NTYxy1tbW&#10;oLPHxcW14jfg7sDFjN/ovEp6uOSvDSBJPXJ97ey9anlgIcHlHNGCqLM9hiaeCvyuK4yqA8lC0Nn7&#10;2RkdzLnC751bXd/44aigl4Z6crxsQPiyeOMnHYlKd18kWbz9iq2N6bpgD+n3nzRu3fPYxT17+up+&#10;A4xKL382/NgN6Rina0s/HNnbGV6EonzhmnETvF+dbe/mZtPfvhVrOA2i/G58S/om3RfXnj0Y5gsj&#10;59bXwfU3Uvu6DWgoyOL7L0Kj8NrXo+ycZHsobl66W1ZSDXJuY8UdC0G9+zO9hozz8ZgyifCaFoDy&#10;JUPKZPfrJBFAFEEPBSRbL965VN/Gnv/Z1e+TKv/c8vcoZ5vNR3Is+AYV0npX3wd+Dn5dpFtQZx8i&#10;EmwNnAmdEBJzdP21X9179Xey6cluIbJ3M5u9FnrPTLpWm7uMIhPyhtpZQg3hnQfMVR17vD4zq+J6&#10;etGDB+tNDLsn/y35mNdkrCcJDjZ5ZbHoyvXI0pP93adP/eoYXOuMZpny8m2vzQPebIvlkeGeBYy5&#10;dIpzaGTq1kVPOy7e/GDs8GtB3mNnhEoOry/74qjFkj3BYf5H/nvJeYTdxCAP4NCc1PuiQnHSoZS0&#10;zNKMk18kbA8HRR5InExP7YPFr3PdunXr168H9gwMDFRcFOqay0Qw1WuSomQqp7NPtx79a1NjQSjI&#10;6B+4amuqnY3pobBxILbw5BHg/7h99WrVnVkub3WRnhHwDVFown/DA6dM3V00/8iOs8EfKrsEGNPA&#10;3h1kT3gDgfiphUqiHRPeatv6XXTI391YXNkQZyh+adyNepOnxgzsUZHX0M/4culzVsHveE8eeu1h&#10;zu9Wx33th388el7OhUQ7dzdTS5mQGLP6IzhQ+4rNsqku90XSGWvPwXv3q0kze8REnfzUb8oHh6ui&#10;wkqX+lqOenXR1/8LAuA8wpY3whYqGbk2Xnhzab9+N0EKnrrqg4lvhxAua2fq5D1JGhwqh+K3XdA5&#10;SXJ4A0xymx9yG6WyMJSNxcLun545lKP34fdJqwNdg/3+J6E/Nrh1terEVv8VHEHUOx8YW0v3Bs57&#10;IXrN3Oh9e4KUCpUge1qvSy3/dnpJ6Ah4CWlO/ITn9WNitxuFtUfe6F29e3lZQdNf/KUBl7fdfG5E&#10;797VQwzybtqYlw4adC1j+qzpzxt76r8d//2t0oIVnoFTHEZHr/4oea/sfQl6sZ2bW9rRY2vTr2qi&#10;kuuCPfC9G5feN+iHE8UHNozu1+e77NsDr/LqUyKr/zzWfeseQzdX+iUgjQJ75t7Sf+uXX355S/ae&#10;JuzZ/tQJ4FDYuxpvViftw4geoOXpw5+PTOGKTy/6cPeVr+d54CZLRE5pwfdXYz72ntfpV4ealUM3&#10;+L7+ftI3uy8PmzfKVVkx6M/un5yF7oU3E/zx/UOMRkxWy3ajBlE+MCZoBrVpxyothwWX/x0Mz/FH&#10;Ad9/kZXvIoOXppe8GHBi2qhrjzJmD5nPP2d+5u/rFd6PP67awTvHmz3Eb8O4RfDmA6IE3vzo3GnQ&#10;05P3RcHfu38dRPFTQxjlbAN/YvMNEz79xMukSM+4/tv35/btVjbvj4MlU6eZTJtuGrKATqDInv/9&#10;Jjto487I+S87PzuG7ObUJliWidqCzrFMBFzZJBGjcCTeOs/y/UP0FeEbBeK5G2XyJp03j+ZdBN5E&#10;aYWMKpnWEn/gVH76r1NWuPTursr7CZnOwN7V2GcOIxFes3Il/DVJyuuFGQ0iYaNIyDOxFFl5ZzY6&#10;H5W69BrmsjrIFZPoNQiFj5a8+mgoP2T4YHhMs6z9Y746B+cXfT3Zpq8A3nx9zWxQXRBmZG6c9mLw&#10;ls3tsg5TMuMVAzfX+2+/V1hR9d31HaNK6hcm7zUy9qw/mdbN0tI0ZD5/9qxulv9I+smxN2J+PP/U&#10;0Lq8hF+A6Ese1cFJXFkiUBdYl4mUUmeMHKi8gxDq6empSsqNTkCdMI2rosJg9uJsNB4zh65OKvIm&#10;kObPGUfgYIH7VMKbdLyyf/uD6sITc0JVNF9gWg7JX+u72fS3eOMnRlonZS85kFjhAUFhqa33mYyq&#10;n27JVur8h/fx9+jj/yTYCpDm4+2f8yKO5c6zf/jqu2MdXzgTmZ4Qkz7lzVFT3xyFZYAuRflCUzkl&#10;garuMWXy1FUftHsfVtRKF5/63v2h3msXd3V7boXp3WzJ78d4D8XGSwKt3v0ByxTcKt724VFJSWl1&#10;rYG5RbdqSR2vYH9vW2NNi8mEOlmoMyQkJCIignESPZa4FfaOTp2g65V9Pl6wZA+r46FYWjdjzdnX&#10;JzqgfROHNRysGPnKyN7OZIQpYsKOn7qZiw6+tFJ14y8QaMXOpY2ifPM3tnDvO6I/LHw0Q+0t4ZXm&#10;/+/wVCUHf6ld8AmQZuUri0YOfenSgZsJ0WnOI2wD/zMWhM1/ZLe9UZFL/+M8xgf/5VsK3v51t470&#10;IYjDi+O/969vfCHtSnGd/S2e+5DyO0PiTxg9O6D7xn36vWXWIWllTW7avYOrZeZOh3GvXLls0Nfo&#10;rIGeBNiTDEINUSevSQEoXQYGBlIhO1NSUqiTTZzw9fU9ffp0U4dF2YZplftW4/Gl7OLpa844Lzr8&#10;4183yyW1cAb+XbUrFb/NLhG+Frv2i+RIcY2kiUAJCoqrvH7aNPPPL88I06iTcWmF2J8cqDq0vnjZ&#10;IHgWdfkZysqUfj6Oelj0R0PhQWVxRugL90ba/xH71Z1HD//65dKK58O/W3Ig+1oBvdiuxUuXD3DM&#10;/ztDl3sSOvCDMztnHAxbFLfx3L0baz7ae9/XqbBHv8djfctXf1JzIQn+qMLQ0i9f+/XLcQHQNDII&#10;245P5WCcZJE6HR0d4TM3N5dxPigoCFR4OM+xiNQRpU5QErv1sNe36Q+qX23a0e6fnMWYjPHpRcum&#10;OoMIExqZViCSgEST3ZgzZ6zMcmduyN+RcRTUc/rOOV0UooVCPYElZRdrF0Qm5EVkJPUYcENPT2+q&#10;g7egxuXjX25MHN5n66KnuS+sF2bWJO6rTtoHyrixx2T4BOkSn9SBZGFD9A+jDVMtPz8u4BvCA7pR&#10;UL7nXR+0afLkSZujT/84IeaAoNJQEH5AeKMxcm283eCeU98aJfPvkUNSXp5+9Nip7bJtxx1It426&#10;mQBjb6jV4HNJvaOtLlif2atnMIBXJuDV8OqzrusJLHqcidO3t9/+4dHGuvqSy5vs3d2858wmEZg0&#10;rrCXlpZaW1uDjLlu3TpF6yewZ3R0NMieHZE6gSLFW+YajZhM+RKCblj+7fRGiRgOmqRiPb7A8oPD&#10;t/T6z92YNMrZZl2wBzUVgUY3pv9pZVM6of9wuQ4lnOLgzR1prd3RWC5+PHKUoZub9aHf27cm2J9j&#10;ntbbk5mY9OBvgTG/rMj+A5+AIK/BWACo8M9k4eVb/wSXorsuwGvs9837+5VnufeU9DUsAD6FJ/XY&#10;yK1nbeYep/DfiszgzpdzRAlrJ+LDqsvMuvvXhvqUy1bnxEbzZnb/5Ks/dqUnH7sRHOZPBdeAxx6z&#10;+qO0o8ds+ttPXBTS4UITVdRKd2QcufIgP7eswLZb5RtleR537jXxza+8FDbh17ONV7OtD/1Ro2+8&#10;cemfbqNsy7KihRmZBZlZdm6uwVs2k1V4dVEnu3MSa6jjDh3/GISXyp3LzGatqUnaV/aF79lntsSf&#10;y36vZktTX3ejJRvQoZ33ZBUIJE10taNQY3G3ln/72/GrO1D63/Jly00mv1CXkSUO+1Sw9nM6pWpZ&#10;DoXOnLH23DPOT6cl2L/m7TPMo3rv3ynf3diS1+i9xGNa3NXir2KyQMDf8vbTQH/4CIAxl011efI4&#10;Rnh7T197JBtkf7uBpmJp3X9f6GbZy2qFvduYHNGuhDyUN6Fdoq9X1saeEE4a+Nj25erl42Xr5mGn&#10;pJU1725+iVp0Bh6JXLIMGOSjc6c76D4cCyO+TN3xlEn0oB4NftdHaiY2273Y648vf3z+1XceS8rm&#10;vQnvS3hbbFx2IDhsRfAW2TsjevVH216bB60ma0dqAYvCHhAQEB8fHxcXR8+xAdKol5cXfJaUlOja&#10;MpF8KTwTVTnWb0ETB+rEHA/wb9GOj8uy/+7BKxDZPvej9Rsgs9ja8EHMGWpnuXj7FeRNeLHfKpVl&#10;ZHOysr/2KOfL5N1b/Vd0IIfNqvCfJeE7bE7HNYnLi8cHCNZ+wZ8dVJuYDHzaWF4OUgnDxVrT2Hwk&#10;+6ejOTNH21PvpOCfLzwwuVJtmC8p8Ph19ky6Xz0w5uJtl4faW8KjQWcGeBxH85Iv3y2pqWuytpJM&#10;4TVYu/4TXQW+enznSvWFQxY/Hsj3733aaerj473ffG+iqLBCUlkDBSYGDeebG1O8uXHai23cTKlT&#10;wEB58PIYYt1U9s20O5YGlzyDAj/+w9Dd1XLzpvTzeZFr46k3B7wzoAeAPQnxqV9h58kTYQJ7AksC&#10;dWLsTpA3gUzhDGjx3C5KWqbO2tTYmrRY+NTvYV8vzDL2mW06fSVFoBihQxq/HRjT/M2f8DzILH5h&#10;p351z3HwGExFoMAYFqfSi2Buh81x2Z+dEHUzwUk+M1Mf3YLPj0fP02XHIxC4ao4dr01MMhrjYzzp&#10;BaRLq907jcZ4y3opMbl03huguddlZgKHyjoh7BNW9mwQChvyC6h/8XI1TvLgiQ6UDQQfRF13ifWQ&#10;C379PaCH6YXh29DINHiNIW8uPvV9XzNrZyuZkDhu3w7Bz5fr+huUugmKbC3ss4utzlWVBLoYzn49&#10;6Xw/IAu6jCnKFx5ZvwE+Kepse+6K9evXR0REUErYQjm4o9wC4BK4EK+CmQVTqdlLVASMXhDb6ex5&#10;9+lZ4zfEwdM0DZl/1dTtxKGcj3bNxvfHmnETQOImIew0Qp3InqGhoZhSGOHg4ACkCUOE+ze0Q53A&#10;ifJNPjIDP98/pGpQwCdxJX0rHo2uSHR//HuDwN68hxlPts6QIepp3e2FFfvvjrCz4WNkI1AAMUwO&#10;qwnpXEH6zxlHQCtf4D5Fx/2NgC7rM7PgQBq1vzr2ODAjMB2wZG1Ssr69HRAoXUmHAvCV+cr3UFUH&#10;FR6oFmRS/Be/Beatz7pu5PMPXQLP8mfPot9E7QDpEj67W9WtPBcOIiSyZ05pATwFeATj7IaDZlpY&#10;JaJ/S5emU3bvLj51y2DY6Dt8+/Tzd6z7WNB1c0l5ecL2iCPrv/FbtNBj8j+e7XxLyzYa+0D3Yk2y&#10;HR4ezjE7gDdDQv61UdLKyiolJUVdcXaAPT/cnTbKyeYVV4Hn7U0GN088HjbadtB03uZD8BxzJry2&#10;92Z36B+bPgLHp3pcjv7V0MQE+uSpse42cLKvgJCj2qiTMm7iKEGXeFV+oy3UiXo3q0MlfAXSZWOx&#10;sEGU31icD8VAkDSdvkraf9TmIzm7E/KWTnF+xlk2YSqKiq8cPz/YzmLsWJOtGYekdqMSC7Kt8qe7&#10;9bWS5SDj8UA3py/FIq49zDl65+LRvIsjejnNHuKns+s/0qjouowsYEzgR5lUKKc5/f52wIn69vZ0&#10;Sm1WYATNHW7VzdISbmXg+hSIqyaTX6BfBTJL+dIVoN1b/rRJxkThPwPDQhmLNV9QplKsD8XIrQYl&#10;VxZWlRRWinzthz+oFIG8P85u2LWHtzASh5zNs0QTnrM5ffJOXfcjv1wWFYmDw/xxxRxIM+1cHhyn&#10;HdxXkClzbs9JTHIe46PewEIgNoJIAXMBiJKaEXgSqJDDluXo6AiziaJX9JuGYzWGFQc5PT6t6HKO&#10;6FJO8YCmwrctohzzLsmeI9+p6c8HJsF+lcHfQI8JbxU3VNfkX7uSl5HPt+4nrRdUS+vnrZ7oPXko&#10;oUi1UWcroDp1wpPmyfc78+S+zZLDG2qSorrZyEa5ic8cUKVlq95yMq1NOwrKuJHHJAN7dz1TgcTK&#10;9fcLogsNvXBBduLwPmGBrtQ6D9755V8OSqyTFrm/nHXNPLH+lJeD2fcTZHv7YGBl19xIenhlhWcg&#10;ZbjEPZTz3afAFNXNVSBgQ2AuELiAH+UE52Pg5tr2pR68IdyN41aVG76r/GYjirHw03AJCKeWmzcB&#10;54LW3yQWQ00a8oWg/redPfdny4wk1HsL5M2zwnQLI1M0lUAnPBr5zP2Z8w/clb0jYapTG4EQIGZu&#10;fy0YPj2mTAbStOnfX+2rQOifx1gGoKhQmfMJaG8BAQF0rxX0Y4GbtC4qriri/OWc4ogLOZ6DHniY&#10;XjW7f3vct5kNI0xtfo7l93KimzKyLySKS2p5A97q3+vu0p1fkBUk1anzfy7xJapBXS7xcWmF41fH&#10;VRbcFf93yeP5NvBZX3wPztfevIBnyjZMgz/hrnV3D+5urCr7x3v5VK7nimM//nXzUnZxQXEV652P&#10;5Cb7Rb/r/8OfzosOT19z5n65eGL0u1eLsuGrfTdOwfHPfx955re34RjOfJEcCWeyS4S66Ytbm5FZ&#10;vvqTIgcX0fSX6T7P7Qjp0WNQH/iT7Nv/zz6Cpe/Av1BVZZdUrP8W6o+e2yr+ijDn8XdLDqSdy4Xb&#10;Vm6PgMsLe/Q7N2HettAjcJLFhb6s7Mux4+EPDjTXdpQZgSI5ysC3UIaiVxBOGQVgEiHDApP+bzrI&#10;ORTOgByKG/bg8tzc3LbUtlxSC1MMpgwc3751Tujr+ODpvg9//VSxZFLMyWW+P77rPin7/AXiAN8y&#10;l3jQOFjzXyqCO+ic6lIniJO3N6/uXnHTwjfQJCCEvjiOSgd8glw5xE4gltThruT7IkmBSLI+eMQo&#10;Z6WyIYqQW/1X9DHpDfqLv0cfEGxxm7lnb2eQYnChPKe0YOW57TyZn4cpKIPtu3QOqrF0n2y+yWVJ&#10;S7QzNpWLQR0GfZk/exZ/TpCWF8RbYUkAIRQEWFD54ZOqLajY5UuXwwEo9bWJyTXHjkOL4NgsZAEl&#10;UEuj9sNX0F60QsggEDyy6NvrfrZsnPTpazH+Wb1nnvn5ZG0PF1vQ0LFIzoVEUMnxGGTM6NUf8TTv&#10;2Q5KN/qZAIei9V+xDLo/A/HhUgFdtERhk/ckKi7dNopaP1AqXE5fYFDcmdJS8XPuxqSti57GKXP3&#10;2zeMfzzZ4Nm7x4KvDN1dKSMPT74R/puQ/frilOHP2gd+/h4RP1VV2OHJ0Z8Z68KReqmzLjtReifr&#10;7Qt2z/kNwS3hlF/0QAf+wIE1PLOiXgKDua4TgddQAQEOpS/RcvCmIhW+Hf99ZZ1068T/RdJEDXGW&#10;i187xtYE0gSNWBoVw58dqCewxGUfNF/CsAYmNXmSFEz3AW3BtSb4bBAWGLg+hYZU8w/eBa6kiqGD&#10;FLTOYu3nUBiar+/6lNRvskH//r0njkatf8trEYN7NAZ8/uqDR7XbPjzqPMIWJradUw/gTdTKgTTt&#10;3Fydnx0DMxzOFGRk8i0FwVs2a2HCw0TAbNvUGSBQEC0pVR2pE+YIMCZjhQCYF7fqIegKPqr8wJVA&#10;qXASSsJN4Fe4V59UXEH6KiaLisb9MP2vprBFYiNTwXmJbP4PttZrqu1mYdvN1Lr2hal/Ca2uJ+fW&#10;1jT16C4eN9Np4oLXCG+23tYJQwHeh/AsYRzAc2VYedq4TIRvxWC/QfCA4d/5UxxiS6MeSkQjezuN&#10;7OVcWCUCNnSysvOUL3ZffZiDJrCiKnZ7vLkhvwN5X6IZEUiTvsjTaQAUSb0D/pETU++bmhvj8nfR&#10;x1/xtm95ZOuSYOadrdfXycO24PZjvrnxxCAP4a3HQJRhu/7xH5JW1kSujbfpIwh8Zyyw5MZpL+qC&#10;bw3Ij6ilAd/BMU/uooRrPkid3EtAwIlQBi4EoRIFEVxHoltRcVG+WXdAVbA2Jmt3wj+uVBZ8wy0B&#10;poOPBde6+RhkXCjV54u7Dxpw46rR0JelWw5bbv6ePzvo/q37v39z8Nb1WsO6e25PW764cn4Xz+HR&#10;gt1E1PgA0sQQSqxbM9sIkPukhkWrA11B2Fw21cVtiN7i+O997Yf/NmU1VWa++9RzBelAl3A8e4if&#10;hSHf3Mi0Y8USRp20JvYE8AgutoCAVjr3TfjK5vRJHdfEWwF0w7Yb3DM4bCI6vgAVwhnZ0kSRWFpZ&#10;Cwd88x7Dl0d6jHNYTss8DhemncuTORj9NBPPRC5Zlnb02MS3Q/xeX4j/wqcu+CSixo3WSaA8lBmB&#10;9SgpkjvAGEghwK04uZAZ0Y2aWy5pNcICXeGPsoYt3n7lHdfNL/e5ftN11bJTD4z63X5mYN93rpyo&#10;WzZTHPYJ6Dq2bq7vRCyBB3Hop7ik43f+DvypX8/CV79eCS8tUaE4/fwdmIRkRd5ALcJmq/H9td8L&#10;K0VTfEcbW3VbHC9b5gZ+pBcAbbrDBcEEhRR0cFnnPlFajSc9z58T1FheDpImfCvjDg27TGoaQIUX&#10;j93EY5AZ7Z16OI+0tRvcI+bH8yBdBv5nrKio4qPA3X6Bw4E94SQ9MiZq34r3HD7WYTiNSXHrS9BX&#10;a5L3RZ3aFu78rI8oX9iOUdRAVPTy8lJcFkejZ7wcHOEdGECPTpRYcb8JY4qh87y63OYpjHK2AeUd&#10;2POH7GE83oN1wR7+w184n39zp2GPN5Kjiqc4Ns18ufsPm+AFD0rA7NCpM5bWnNx9+VR02rfz9xhb&#10;9qrTs4AXHjziI/+9DA+0KxOoAauwCW9RoE54c2pC2KTT4p5Jq3NKC/ZnJ3TQEOsgP1bHHkefIYo3&#10;6zKyel67CCdRaaU7EpmFLKiTGzR1U9hMjr0BU6KkqGL0pCEwMYD10F8yOfbmxFnDKV4D3gT623h8&#10;AcwuKCC8VSybS79cLrhdDFy59nd/3LjiPWlI5NpTaefzwnbOpnNlszHMQTEH3kSiNLW09H51ds6F&#10;xLTYY9qxZnKIijAjgECB1Biu7MiAyoBLQAzVmwoizqMtJNBvCAIp/JwmRBZbWSJCXxA/h9gLcOVg&#10;bP8hY/9vwwOf1wy3vS5+rqH2u3eNP/2IP3liIy+9oTRnygeHn5u3MGFvct6F2Kwj60VGPn6TJ3UT&#10;OMOogNFCudZ2OTBW3NvoG9HR43WqjsrtEY99/Qt79Ctb+s6jEaOKHFzKV38CZ+CvoaxcByucfa3g&#10;r18uwR8c4B+eL35QDsdJR6+vfnkX/MEBnNm1Jm7RmM3fLTmAAS4x0iWclFRUwyccQxlN1fP8hQ+H&#10;jfhu6gyNuhm1Dsh9uJhDnYRjZEB0WkLnJChJFcBVclwupxyYrORAbz9cCAJqxgIpKSkobNJ/RTu4&#10;c/t+wrv/J3xvaFqoR+HEvoUDBxT1H1g0ylG8dm19fj46gWV9vSR2wSvLBzi+M2nW68v2Lg/YDsOj&#10;S8frZAibrTNOt2I3Ufr5PFFhhV/Q8I7ysqHWiEEHN570AkqUIEtK90U3icvpm22YNpAfzsNn4Dtj&#10;lUl8oORS/1IrKqxb5VAYhAPQnqjYFhRABqRfKCoUox7tF+QhrZAJiXgHEBIpjdvUwgiESrr+BVcl&#10;H7sJkiPeBMpvC42VGyv/FYioRQDhkSZaigsyM+EMyJg2/e3t3d3t3NwStoerZZu55oDBcRTPg6qO&#10;pInLRAx1DQVPxiXU6rmjoyNMOpiA9OBkmnOY50Z8etH9yC3PDy5Je/qZb++mT+Obzz55kifkNV3I&#10;l7z8vHXvBzx9aUOxsLi7zwdlMyobGgen7LK0mGBqZfPCGz6so7GzLhP9Q53wvIE34eEhb3JsreW2&#10;5rSUOkH1A+q06SOAqfjaPBfGQnPbI/VKo6JpLpMC05AF9Ls1louB7Bg/ChQGmohNXwtQQ1ycLQ2z&#10;UktiTwMzVphZmQ8dbFNXXnfiBN0zEVlMWlnrPXkIfdzQLXrIO1J5IB/ekzxiDDWZJ98hQ2cueKPI&#10;7nP7Mdycb24E9XEeYQf3BBJMiE6zG9wTbghcBpSH7jtwHtnQbnAPqMmttPu4bRnuAGWC3hnb9mEN&#10;VYXfatGuZ3TAxE87N1e6xu387BigS1NLgXzfZCJ8whm/RQt13KkQeBAtmxTHwaSgXIhYqZMnXzEH&#10;oG4Ol0B5nEro7An/wiXokNQW2UUtoHbEuztb3mu6/lB89rurJwusBw48m6OfVlcS0O9RX0vbosLu&#10;RlUPJn/zbmr3FZZpp387rd/Tu6LG6ml/xxkhY6gRAkN049I/YZQG/mdsxzWMclGn9l3iKZPZ6ytG&#10;m8XGVGz72VBaZRT4isny5em3q4vPXOmbEts795qhpEomoVj1KDPq/tikj4njQJuxT/cbbGNuYaJn&#10;KUCLoYwybhVjhDEQ1mBuA78Aacp8BoEW/2/ulaRCW/Edw9JH5qlJBf+34rHjSChjknLeaN3nerwm&#10;Qzc3kB9Fnn4lu36riztpeycNq1fm4No9L0tkZVvi8rT+qNGWJfkPr+dXlEhLfGf0fMr+CT8+Tj9/&#10;Z/jYQXLx+c7oSUPsnXrmpBZAlYDvgLk8gNdG2h755TJwcXCYzAiIbws4Rukv59p9GFjNWtyBSeGe&#10;+AeVh8JoYILzCdHpcAc7p55wxt6pB4O+oTz0hkatUZRpcuKikOFTJqGvZfrRY2mxsTkXkviWAvnO&#10;yDHOz/oQR2sWKU++TVMtTkhqxH2R5EaB+FKO6Kaw3N+jj7fNDesdSwonvJhq4lab+3jIgwJrs1LT&#10;k0nGhXUSD7v8OesmvDQheW9U4t4/8wvMGi2G+U818pw8rscgJ+BNGH4wXNHDjHK66FRSJ2s8GEVw&#10;rxqpTp0w4UGE+c9MC8m778mi/rzzzsmEoh4n9jrfvVzRb5BZ+ePG2a/VTJ/VwJfFQLIozrcx5YkT&#10;zlZk5dbcuSepkrGkhbRUatEjwcy7yskdHg88kspHj4wqpYKEP13upxh0t7TZ+uPhK5Wnfs/2CxzO&#10;t5ARis3Ni/b7f7w7YLh5Q42NMOcP+8Bi875Pm9wffOOUTen9SvtBJi+/0nfey0C4GEQDZNVqXhOM&#10;CZj86NqGFIaaNRwDUQJvUnoxaLhApiAb4klgLmhj2vk8IFC6no6CrYzmLIxBrVblbQxS25H132BI&#10;CxDN4FPFIEAYQIi+9+YfiW+Mj52729RVHyjSGQZRh/sD39Gz6eJaDXwWZGbB5XAt1AT0622gL8iq&#10;NCZ5XxT8Cx0FBYZPfkF++eQu7hKoigwLgovivnjdR05pQebvq0fEXuJfqNQzNTIcNtxg2HCep8fR&#10;v8uSz1SaSU5W6zn2srJ+eW7fQV5P1UqbbsUcS0+vEQ0cA8KEXIWyVWbBA6kCpozupETWrfAflEoO&#10;JEUtNwMr6d1LqTz0l9mcWTxTU3pJeZIAWUQcmIrDJ0+GKQ0XPvj6B8OY30wmv1BjZXnv94OGZSXW&#10;et0ax40Vjph5IL64obZWT1pgUH7G2LjORZ6bJe3oMRcXF+/i4kePHxu+u3z88v8Au5U9LJE+zukz&#10;eCCDiTA+AqZhkIlUb4dgdlk4PrU9HBinWdUSSgINKd5WlJ+PB3BnKmkMSmrCzMyCjExZV8hZEtjN&#10;xt4+PfZYcX7+tFUrkapAt4UycCAVi63t7XxenaNYE7g5FEiPjU3et997zizoMbrQhztwgIvhtq9v&#10;2UxPXHNqWzich+4F6gSWhPtA/ZF24bco+RHoGEoiSwau/RI6h946qDYRMFUE+oRyK3O6jB0ZR/NS&#10;f3/r2k2LoocSfWe9nAcGFeJaN76JkcTQTKYy3iux4Fv36NXfmu/kVXszubreMrX7W4kXZZ7ab77v&#10;06/ylL5N/4o+z4LSlnYurzQte4A9v37gYGBPUPbR/g4kC1KwhakhYyehMi+3LkGdq4ePhJnpIZvY&#10;Y2Ci/rV+A5yEM9JyMaMkzFI7Nzf4ChgBpBu5XcwHprHLCI/qXZGpscd7eY9+as7srLt3T+7cBfP2&#10;/o3cYVODgj5/By6U0c2FRCAa7zmzUQiCf3ctWdajf38kKTs3V+QIIEeY9kBh8BNwHkhn6qqVeAfQ&#10;SYFx4M5QEmWxf7y12QgUaRdoC+gG2gJVtXd3F2ZkgAKLDfwfhckFNLgDcjRG/ZG3tz9wENQBroJr&#10;leUET5NVdV967HGoKlyCnAiEWCIsgPsMnzyJW+6jiNIGu+JCIoNMOagQfgvkcShJ0t20BcqyKHYg&#10;nLh9/aPEyKA6yRRhSq8Ht8oM+1VW9+6VlPt4mstvw1zP8hpqSgc8c+aAs4H1oEEuIx9eNkm/ZTjE&#10;vbqpulv1PbH1YBO9YkNeZY7ZRLG589N/bOfxmhq+Xmz30vKkzOzEjJtZecJuFWbpkt59LY3XTnXi&#10;G+nj6gIIp9LK2tGThqjFiN/xqJMyisHkh6kO1Kbi0ipM6bSjsSB/IRkFb9lMVy1xSjerKgJxACNQ&#10;5jmUpIBhgcuAzfH8vxZJ9kbJFnOe1JDiR/yXWgPhWwqgVlAfpF3ZGgiIb0IhyI/AQYpCKK4yt0W3&#10;hZsA11OaeIsC+tKv5QsE0DoiMBK0FJhpzsLIdJaLX1ODweYjOVcSc/6TH+X0d2r99LE3nxqwvb5h&#10;tN71qWdvmt2T3rCxdCgrqpXq1RXp92jsluvudm7g+GkFMbZ/Cy8tHJrbb0jQ5iPx8576086tn56B&#10;RbF+d6M74/NFh8tfulPba7ReI0/uWOJhnmUgurH3+mhQVae++YxGXXR0kTo7EyjPGxBRiY2PoIsD&#10;UwA4N5VL90Vj8oJaa7OmJTPjJoyLupmA+19Sr974KTL1vepT1n8erxlmmTml38jsW78bvlFc9PjN&#10;K7FXnfo32fccYXJXv6Eqv5exU5lok+0H5fbdh3fLGpFytn+2UGprWe/jedj+xcyLhSZmRoPdbaaP&#10;fMbZyg7FUlyQoJz8EA+yMrpbNdHFLB7N1U/ZqkOL97ATtAiUkktyXhMQPMnTJ6DiZoVGpt0XSbYM&#10;ftrJyu7L5N2Pqqp2H2h66TnPp6a++uusTemSknf93rHJufTqzqWPR75g2F3gfTZXL/02z8nOeLC3&#10;Q23vgtKj7+StfyDoZ3vqgd7gxjt9BvW88kBwLOEVj9QZ5mZNpTWCtY8zgx0XDx1h/rDfgMsNVtUP&#10;bewG9K2uaqoqM60qMayXHjQdJS4urzPoyfv6J+s+FvZOPeycesp35cv8I6e+NapFDSRSJwEBgTYg&#10;ltYt2XYFpNFgv0Ej3IzePxduZNCtllfGk+WdtaMCQsoSQ6TGGrqMwVw78hiGwgZ5Yr76R5m1d880&#10;WesbBH5pEzAH1LvcreufKoxLrnSuaDSuMDIfc/+xmaD2ygczLovzgm6V2O9KL9XjlRsY6A8dck1U&#10;Ut2zB8aO2fbaPEOBvfcbyx8WVJUXPhjkWOcdNI3DTtVMlHi1QPWNmKmpqaWlpR16exZpAmmCWtAJ&#10;9i6r3oRL2cWvfZfovOjwrE3nMHdDy5IUJO6FP8aZ4mWD6CkJCnv0g7+rKyf899dFuLV31+Klf63b&#10;QM8psPX/5n44bESIVU/4hG8fFz6AgdSijZjtRp2dYLc7aQJpglqgdglG95twXVheLqlV16/X3vxX&#10;XpD6/Hzccc+dOAcolYqTAEMIBlKLqJPYOgkICNrLEqoeMNLoUluruQP7tnFNoltnfTZlZWVpaWmk&#10;CaQJbcRdOUgT2hcwimAs6VSVOi11Ql8vX76cNIE0oY3YJQdpQvsCRpGuvYM7LXUSEBAQaA5qdk6y&#10;s7MrLy83MGjehFpZWWliYqJKydahvr6+urra3Nxcc31HmtAVmgD1h0/4Cc01AVTR7t27a+7+naAJ&#10;7TtQ4avnn3/+4MF/JXdRc1W+++67wsJC8kYiICDoTPDy8tKs1ElAQEDQFUBsnQQEBAQ6QJ15eXlB&#10;QUF6T4B5O+gFYmJiAgIC8Fs4UAyxHBoaSl2uYux6XWsCVNva2lqXmwC1cnR0xG+hJEdOR1BVoC3a&#10;bwK9k6ECit3I3YRmL9f9JtC/hftEREToThOgqnpKQB8tzc4ULYDejTCYqW5UsQmYtA3Pw33+9xTU&#10;u6kgNzdXMWKrg4MDZv4DKGaqgvL01JuKsbIXLlyozX0RXaEJiqH+PT09WW+FKXfgblrenRIeHq44&#10;B6Bj6XkoOZrQ7OW63wTWdAxazpHJ0QQYS8qoCkaaijNFC6ByRil2oypNgDKKidqgW9S/ERMrGhgY&#10;SM1h5BEqtyr+i2lXqfFBlce+poYX1BuzqqakpGi5r1vdBBxtUAZ5CmqOXa/NEdNsE2AE03PbYn4x&#10;xWlJDX3tUyd2GlUl6G16wt5mm9Ds5R2uCZi5SMvs39JuxGEGw0aVmaIdGQJ5kFEHKo1zs03AqUSJ&#10;Pji7kVjVTJ04GhRrT71OFQvAv9TMxIYhqdPrqs2XbRubgF1P53rFRrVvE6BuDEEYv2WMaXzfQnMw&#10;Y7g2Z6xiDamRgOzP3YRmL9f9JuAx43J4fNp8EC3tRsWvuGeKFsA69ZANWdlflSbgGw4ekJqdkxRl&#10;YNQcufOuNJuVRZtpW9rYhKtXrwLdoLCM0H5iWLU8haCgIBxhmAFCm0CKb3UTWn257jQBMxUzVEUY&#10;V5jHWDsJ4FrUhNLS0tDQUKgwd9pHLc9l1qmnehOgq+Ek4w4wI7S0wo6DgHrYQPl5eXkxMTGUFRn+&#10;pXK7w7fQJOpbLABnuJO/604T4AD6GsZcRESEl5cXtUTT7quB9CZ4ygFnoLb4LVq+6RMSzkABGDS6&#10;k2sMVxjwnaRKEzgu1/0m4HoRgzrxWXAs6Gm5CYylGKgYw7DIPdnbcS5ATyoOFcUm4KOBp0Ct+v5r&#10;rU+jAjMaK1klXgoMPZGyp1D2Wm3ap9rYBNRxFO3KWjZRNdsEyvrJuv6Aq0yUpqZ9hZ1VecQ3qIpN&#10;aPZyHW8CCj6MkY8ntbxSpEo3YjpPxhxRZbJrH8r6kLUJWFhxOuPlPI3OWLSU0Q1/DGbENxi9gOJL&#10;SWv2qbY3AamTbiHCO2jZ1tlsExS1KmpdC21q9DHU7tSJS21QK7ppn7sJzV6u403QQerk6EZlFWt2&#10;sreL2wYrfbM2gVpTos7TV315mpuxaNWm9xRSO5ynVhXhWyyGzwPNCvQG4Jl2Yc9WNAGpk/FsWE3+&#10;7dgENNbQBWEYUtgoarhQK4ztTp0o6TBmLHcTmr1c95vAQZ3tooRxdyMu/jC+anayt4u8qUzsZW0C&#10;K58i/8o+NVFLfNsAGG8Y6leVncSrFFvFqgtoFK1rAq7PMIgeT2pfVVHWBLTmMJylqJMcxk3tv8Bw&#10;7CqKk9xNaPZy3W8CEitj0qIYQX+rtW8T6JKBokmq2cmuTaAuq0x8UdYEfAqMdxX1aNS/TLR+/fqg&#10;oCCcsQxzMoeFG79SVkDLpvFWNwHNJbgmwzA2a3m9pS1PQUcQEBAQGhoKwx3IgtF7qjSB43LdbwI+&#10;Msbem3ZZ6Wq2G3EVSNHOpiPDDGafl5cXVDJcDmU7plibwPoU/jedNWFNULYqgvosfEvJQcD3dKd3&#10;Rd9s7bvRtrEJDAsDZevUpp7F3QSqSykhAuqmzMzfXgo7yl/K5Nxmm8B9eYdoAqtLvLJNX+3SBHoZ&#10;RQtmszNFO8Bf5J59ypqgeDnaOlG1VzN1Kq5GMbajsO6LogRpVoVRy5u32tgEqrvbcWGx2SawSi7K&#10;1Kj2colnBdWTHE1Q5XIdb0KTko2Y2nwBq9iNHI76zc4U7ZgaWEGXzziawMpI6l9h5+hres3gh6m5&#10;jQ6ojLrSJWc41iZvqqUJlIzAWJ7TqSbQHX1BNOCYk9qnTo4RT5+0ypqg4uW63ATqJtS8hWGmZROh&#10;ik3gHh7NzhQtmDibpU7uJtAZCUiWegokXicBAQFBi0HidRIQEBAQ6iQgICAg1ElAQEBAqLMrgooD&#10;wgr0GsPA+OqKoc1wLNUcMM42xlhiBbaLHs+lFV2HboBtvFXnBnSRo6Njs5HwYYBhqHNlBTCiOxSL&#10;iIiAYjrl50uok0CDQAdgrVEngY4A3itWVlbNxjb09PT09/eHQcI6QvA8hnTCGGZwW9K3hDrbGcr2&#10;Aqp3c8hVOXSn1egCopY4Y2q8VScDCokqxoRFX0tW4R1PUs6YcEO4rU4NJ0KdBAQEagPo6Q4ODiq+&#10;VKCY4l5hijox2CC9ZLukwyPUSdCm+UDl1AwKCqIC4iLooZRxiy5qbWh2hGvRYgXn4QDmCdqwoCTr&#10;5fRUi9ZywIVUAbiW8eussw6TDjIsbnQDJWbopKdIpGqu2Gq4D0PeafWtMNo0ZcVraYejfRDOMG5I&#10;v5aeNBFA13PRHAzXYgG4A96Z0cP47Xo5FLOo4knWjJgYS5jBmxz1QU6kRyCm6yuKsYoxPjGZjyxo&#10;ItDKLlru4D2obVG7aBUlCPpuVNZtHnFxcQyVDe5GRTbDM7irnXV7HD3jG2s2TdZqY1Ao3MemqFxT&#10;7cJNMtgoxZtTrWZUDDd0U13XllspFmh22wnV4bg7S/G3qB01VPJBhlWR3kXUI8BdK8riUGC/KUbP&#10;49gpqBgkkLs+TUpSUTFGIALz+rVjcGVdBqFOLVGnMu1JceAi39GDwtJjoGAYRJ5CRHGkRbyW4kH8&#10;lx6vkyICxb3SWAZvDnejiAP5izXWGZUEiQo1gkEneU/CqSnyHRX2nwqMgg2hKsb4loM6W3ErVurk&#10;7nBqYysj6SnFZVSuSqwnfNKj2FBdRCcg1tAe1BkGi3HHe8WXBP3FzF0f6lXBCE+JYYxZn2+7h3Yn&#10;1EmoUyXqxIGuLMgmd1QkVuqkzzqOaNiUyMP4dY4Mgji1WNMS0FmAznf0n6YnIGStGLfU2YpbsVIn&#10;d4dTSVOUVYw16BQVZFaxi1CUY/ARg23pCU64IxwrCqTc9aEPDOr1yfiXcTcth2vqKDAgJgutrbCr&#10;GDUSTUuUXZLxFbratWhdnv67aOxjpMTBfyk7IM4W1stZwbgbXqvMJZBemH5nbDXjVjDbOQxtym7F&#10;2kaolbJbcXc4lWWTtUtLn0BPT4+j2xWrx7gh/EsZHzHpGIaYRKsoxyoQo1Eq1geXgODO+IbATGes&#10;Vg44T2ydZJmow0OjLsq6k/xSd6rUlg5HCmvdtSA+w7Xr168H2sL01GppC70+QJRUPk6KQwkIdXZg&#10;0G2FiqolfttqbzsUdhi+KaxZv1UHozKtuxuWZ1Ssdc1kbSPHrbg7vNmHxR0lWln1WGOP08vAT0MT&#10;lAUwZ/RbK+qD94T7R0REAKUq+wn4qtUDg1AngVaBIkZISAg1u9D1x9raGoc4TACYVJT/CnyLHkWU&#10;TMEh7ODN4VrK0wWO0Xml1aIN1JPai4nuNZhythWtpldMFaco7ltRKrCid5fqHa7Kz8HN4SeowuhL&#10;xGoBwPKoLFNPkN5qOrUhdUJhjkcDJAu/S2+divVBI0CMHLiDSJmg2r7J63UXxNzbjstEPCWLqqxT&#10;hbGkzvotPc4x5ZzESJDAuu2E4ZykWJ5jmahFzkmKuTmpn2a0q1nnJI5btdQ5iaPDWbOc0h3O4JNV&#10;LkOfBKqL6JdzOycxfoU7vwXeiuGcxFEfxUVFursFA8Q5iQNE6tRFwJClRwjH2NQU5cEB/EsxMhxA&#10;YSp3DcUaylTUdXLQL4e7cYQEV0XXhjvgdMVjFTcFKtI3FVQcPtuSjg1bRF0OfaLMFVSVDm9WZwd6&#10;pZM1JuThEBWhMP0JQkn8LdbqccvvqIXQ/dtVrw8uFvFomy8ZQKMH2fzKChIlnqBLANR/eJdQXpa6&#10;BjSbAINTBIfBkDCnKfe1oJtD09D9U72ACgC/o3BKQGydBJ0caNoDrqTOACuBAKUjyx24s9PLy4sy&#10;UEZERKCBmG7bgTMcqzcMaV1xY2XbgVswW6dAEFsnAUHHgzIXWtYNUbpj/qZMipTgqWyhnHVPkdod&#10;19H4Q4YTsXUSdBUAbwJL0uW1Zo2P2rdl06U5hmkVpeMWacpAu+gHqq4aosdSWyzgxNZJQEBAQEBs&#10;nQQEBASEOgkICAgIdRIQEBAQ6iQgICAg1ElAQEBAQKiTgICAgFAnAQEBAaFOAgICAkKdBAQEBJ0E&#10;as5NtHz58rS0NNKtBAQEnQmvy6FB6gTefPHFFz08PEhfExAQdA7s2rXr7t27mpU6AcCb48ePJ91N&#10;QEDQOXDmzBnFk8TWSUBAQNBiEOokICAg6IDUiYkEMNRgaGionp4eR95XLy8v7qCEeAcqQSMdcFLZ&#10;zUNCQqytrcloICAg6DDUCWRnZWWlYhx/KAbU2WyOWUyRqmIFWFO5EhAQEOgudYIMCLSlev4TzOGH&#10;ecObZWRVkmiDvKnK3QgICAh0iDpB4gMqbFG20oULF4JEyaHU8+QJFUAy5eZEKODo6AjEDYVbnbSW&#10;gICAUKe2gWn8WHkT7ZJotWSo50CdwHTcKjam84YymEhamcDLkyfsjouL42B2vSfAbLRkxBAQELQz&#10;daI5UjHZFkiLlKUSDoCzGKq3p6dns6ZM4ETUxzl0/9zcXCBiFXV5YGGoSbNmVgICAkKdGpc6kQcV&#10;5cHo6GjMCsuqesMlQKbN6uxAi82q7dzMDuIt0CuVrxV+VO3ZrnUWkQl5nut+G7njk+hvF9x4b1rc&#10;J6t/O5R2IFl4o0AsDvu0KvxnMnkICHW2D4D7rORQVLdRi8essPDJICy8pFkBENV2ULo51HZu8gWu&#10;BNkTfx3EWCBQ1Ve0Oi4u54ie3Ri1rSDi/d5/Hc/507M0OWtYd1eD6xNOL6i8eH77j8clETsK9u1e&#10;G5NF5g8Boc52kzpZOUtRxqTr7CpSJxTDRNKtEzxB8oXLgXaDgoJwQakrDAiQK5fE/erR5/SfhVee&#10;z84WvLjacW3mDZeAeUMd66YGTb6z+hNpjNGcVwT3Hz+6khWfXkSmEAGhzk6IQDlAvOV2pFcGkDFB&#10;0gQCBRYG8bN1N+lAeCCu+PrGjvfNrn565KTxXWO9AjfJ+j8eOg5Z1eC0wjNwHc/gykjv2r+S1z5T&#10;XR/09FLe5bXRmWQKERDq1DZAm1amyFPHaNOEknS9HiVQZZczAIo2uoKqvsIDGrqenh4lqwKBpqSk&#10;KNoNOhkKq0R79y2Lion2/eAU725fo0ETTaZOM1/5HvyVznvjOYnFNv8VYx95detl8J/eg4/ZVZuk&#10;HBOYGoKUSmYRAaFOLoDMpV7vcdTEFRmNWmGHr0BZhjIMByakTsX1JWVqOxooVXctQpoGDZ3iSjiG&#10;H+3E7p8VtdJ3Tm/3O3PdorHU5twfPZOSgDH5s4OMxnibhSyAv/KlyxuEwqrwn80WzbeI3ztt3nae&#10;SDLR4eiagxliaR2ZSASEOrlkMWBPVbboqE6dPDaTJQiJ6Nfp6OgYHx8PxRiLMyiHqih18uSuoIou&#10;UBzwlwNaSrmXopNTi1z3Oxa+vBhZJjboe6HQ9NX5hkNHM74FGjV0dy0eH2Do5mb+5keyt0v6STP/&#10;Kc9kZ9oMuRN5ijhsERDqVI5169ZFR0erUfICJmLVgqkVdiyDi+wMFb5FVMiTr/m0qObwo8DX1CXw&#10;c3AHDifQDo0dGUdvlxS/n3hTz6SbefAa1jIWa74wGuMDHArHptNXSg5vMJ04ddCRx/Vmub+kp98X&#10;SchcIuhaaFIrfH19T58+rXp53JPeop/ARfOUlJQmAnXgjDBtYvS7G77f+fC53iVvzVPxKtEqD2ni&#10;3qKBg29e+WPM3uXPbYgjPUnQWfGpHIyT7bzCDpIdbsdskd0ACFdFQycBNxpE+VWJP269ffv/bnyt&#10;V9PfxH+Kiheaz1pbk7iv2xD97qGL/0w60N3mAnHzJOjqCnuIHIrn4+PjHR0d1bvKDAwIWrDqTj/w&#10;60C1KHgStB1ln4/reyf9qnh40byYhqz7xpNeUPFCoxGTLT84bPnRTt6d7vqCkasfHztwL4W4eRJ0&#10;HRjQWQkPcCVakSLhvCZ2cAMPYgBjVTbqYDHVF4gIOFAvzGxsalo3eKFRvtvLvCqx61PdLAUtuoPR&#10;GG/LzZvKly7v81TdR5P2HNtbOWxnduNvf1gf/B2+Ij1M0CWokxFniDXQupWVVUvXZ5oF7hNXsXBK&#10;Sgp5ZupCXfaFAtueN9J77w9xq972ndEYn1bcxGTyC0apl0uCXvZed93L6rbQd7LTwvlV4T8T6iTo&#10;KtQZHh6Oew1R3mR1xMGAb6TXOgdKsmLzBA6T+w4YaicoTkzC1fNWAGTVHifiytfPl1ZcXtTL/VLw&#10;/z0aPLSxXNxSGZaAoENSJ2jBaENEz01iT+z00L+VnjH4vdVvuALN1Wddb53UScFy1Y76VcMX80/+&#10;kOb1+qTnpVH7zUIWkE4m6PzUSRc/efJFIVbv907sFt6l8MvPv/sbGy588w0B37D69CkjH++2C4lm&#10;M0Kf++OreYbn354dVPHRp4Q6CboWdV69elUxNvv/tLySEqKzd3SERqZ5Vh6tGjTkKYEF/FubmKwW&#10;06SJzxyTg+v/r/505lNz7cvL6zKzDN1cSW8TdBXqxEgZ/v7+rL6ThDc7Om4UiGNv33vF9O9+Xm83&#10;CIXlS1fUZWb2OBOnlpubvbhq9Ikf1iUm/zR7liT8Z8vNm0iHE3QJ6gQlHVR14E2OjD0EHRqRp/Js&#10;n7o5IKm42+n8x5tHm3/wbvfd/1XXkg4InjZ/fu1cfrLbrAVVM2dZbib9TdA5wb6biOzV6awQS+sO&#10;52f46t9tKjKpOXii57WL5ivfU+9SuNmLH8x4fHbHIwN9e/vyZculUdGguf8/e9cBFsXRho/OUY6O&#10;oIAKCioo1QJYUMEuVhBjiw2MJWosoBhbLKCxJBoVNBpbRDB2jQr2ggVBIzYUVFBRKccdvf8fN3H/&#10;zd5xosIV+N6Hh2dvts3Mzr77tfkGex5Rz6mTRG7i0o/1FdvOJ+laxY/OU6q8VQzaNLBbrd9C09Hb&#10;KCO3NPGozuaq6xceiMwZOyHTwws7H1HPpc6wsDBQ24nFkysE7DI5RUnC6YLja26nXG6mbaayOUbN&#10;t3sdRa0raOjkuQ/uVBjzwbQ5iLT6xw4Zxd+q5POLTp/Bp4CoNxDhJvL19b0rgMip5ehhl1OUPr2e&#10;fzVik0Kp8uN25SX52guW1d29mvScprm854U7iaP6dCAlGgGTQHNX79cHHwSi3lKneEMn8qa8Sp1P&#10;r/7h3K19uXHrn/5UHaynZGBRd/diG7d8bWRWlhjJ+kidbL8RuYuWlqel1YWJAIGQCeokIfGIeoby&#10;14+uN+4xmaepNGY8Z+Wyur6dqvsQpysHH7/mtzar8kEp6nDYfj7523ZI4NYIhATwf1sn3Y7JrR7Y&#10;ZfKItIRIrpFha72BlVdvqbSVRJi6hZu/YfaHy1euUCUaAZMLIw7is0DUK+oMCgrS19cniT9cXFz0&#10;qweyp9wht6Twye09aazWM7q3Lk1MlExOIwUNnQwrJ8tXv1MlKna2VQ73iEh8Ioj6o7Dr6ek5OzsT&#10;OybaOusZ4j8kGWRyM4xGGqe/yNHRkZi10bzXFJ1d0+JeZrg0MyIlmlMm52/bzvbzxYeCqCfUGSgA&#10;2UZbZz1D7Nunfh94xuNcS67fUJbgpHI92z65lSop57e6TFxMSoA0+cGLa2vKPAIhfYUdUY+R9/KB&#10;VsE7MyfnssSHEuasQocBDs+qnEVUiWbA5Lw16/ChIJA6EbIO47yHpRadWf9mSHKT5K1txvysoFj5&#10;dvsP/MJSUqIRMLk8LQ1qgs8FgdSJkF1suHynTXaBjr0bEFYFjyf5LHDJQ4JsM2MOhmz/d8DpcLTm&#10;z0HBE4HUiZBdAF1eevnULC9X2dwOBD0VOzvJ18G+Tf9IZ6f+7zeG7bhASth+vih4IpA6EbKL7Bmz&#10;FlzebPjmqYqNe+mDh1JxzphqGvDaDOa379jh3jrK6AmCJz94MT4gBFInQialzus3G714X8EzVNDQ&#10;Kbl+Q8KGTgojbHqs0NY1L75191ICJXhiQhCEXOPf4KSUlJQaJprDtYnkBaWJDwtbGKb0M7Zd8wi0&#10;Y8HCbdIJCbLWM9PWt8yxbl8eH8Ma3Y0UfnFCkKCgoNDQUBiHkZHM6HpfX9+oqKi4uLjqYpPJuSEh&#10;IVQoHgLxVdQZHh4uMk+SCB0QMyfJCfJjryVbN2lWlK0e0Ct78HBl2zZSrMzktv0T3t5yfJMQc/+d&#10;p70J66sTgkQJgB9yhJSpE77S9O8wMCmXy6WWJwKZNCYmhoicyJvyAt69exxOgXZuns7SjQq8JdJN&#10;WeTUyHq/gU33/N+i774g1EkSghQeiPzi9d9BhIQhigMSIU3q9BGAGpHwPzo6GsYldRwwqZeXV3XL&#10;ZCJkEJW3Ys3bZbL8f1PQ0JGF5dV6tO77JvGMUsJ5fqELh61CBE/ejFlfRp0wOOFzDmMVJ78hpAIR&#10;biIQOYFG6bzJEkxd9/f3jxEAe032AYqw+quMl3ZNG7UdJCNV6m/ZKcm0eTedOzH33pESYnv9soQg&#10;ISEhlpaWMFZxQCJkgjo/mVkOMyfJBVIjtlc2ZZ21GyhTtTJuN9T8/fUbN55RJSBygs7+ZVcj8mZA&#10;QAA+boT0qZMs6xYVFcX4mANjwhee7MVek32oXfjzTefG3dv0lalaWbfsyTXWN0+79iar4N969u1T&#10;mpgIMvKX6eygCaWkpBATEwIhZYUdhiOxbAKCBPD19bWysrp7925gYCBa5WUf+c8fKGQXvrR36WZm&#10;L1MVM9U0SLF2dDdKPBz7L1cKnEUjMj28vkZtDw0NRbUdIX3qJBFzxAwfKgAIocCYoB9hNJxcIPna&#10;aYUUVo+Bsviw9F1GmaXfir7whCrhrFymt2dX3pp12YOGf+6K7TAsgT1ZH32b/7mRvr4CDSSNNwJR&#10;W1AWWUoc7lScPHzYxec/RsgUtG7uKm2hZWLYTAbr1qql10sjzqzic4djnYa6/hsvperuahR/ix+8&#10;JGfsBNj4rAuSsQrMWMPAZASirqROAjIWAUCgwJtkA/tL9nEj/oxWWo5aZxk1SWursmPdR9vyT726&#10;epuxC8TPCh7vcwVPlsBfBF93EDzpQzQ7O7uSBgyeR0iCOgMCAnx9fcPDw0HqJC51oE4XF5caTtZE&#10;SAu5JYXv74QVlelptnCQ2Uo2sez22N6xz6tN9BTIBOr9+pRcv/G5FwS1nZiScHwipEmd8PUG0oSx&#10;mJycTP+wswRzhLHLZBk7Hpxs+SJN5VmxtDJ91AT9LTut0LVka7LeR2xl7FLr2+fLYpX8/f0x9gMh&#10;ZeoEVR1GYUhICN2ZDvoOkCk1IxMhg0jivr765Jzxg9dqtu0kn9L4s9DN3P55z4HWz3fmv3lFLwfG&#10;L3v46MtilSIjIzH8AyE16gT1nBg3hQ+1tLRkYUi8DGPD3aiRfE5psqZWkKwHQvRv3mlzETdNr8uH&#10;nT/+ZzjqcNT69hafBRk+6pWVlcJDFHiT2DfFuDTJuRgogqh96tQTQKRHiBTih102EfHkQnp+lu2V&#10;O0rmjWV/vUmnRtbaqhp3PLzZb2+WPr1O36Xerw/m8UTIpcJOIjoZFnf4GRoaCoInWpRklDqfXhim&#10;66F/+7nuvDlyUWE/mx6xZYknlX3yIn78r87uWvz32QoeH58pQs6ok8QYk6lEhDR9fX3hJ6jqqOnI&#10;JkDezCsp7PT7ygoVNfVeg+Wizv0tO+WXFZxs06U4J7foxgGqXMncXNm2zRf42REIKVMniJbR0dHO&#10;zs7h4eHwEyRQajaRv78/dpkM4nLa/TXZyRq3XqguCJajag+wdFVrlHTOYnZ+RHBlAY8qZ4/0Lf4b&#10;dXaEvFEnS5D5GNgzOTk5UoC4uDjYRt6UWRg/iGp86V6pprbhuElyVO0RNj0yyl+uzdBWNrcrjAmj&#10;6exuRafPoM6OkGUoi9lnKQD2kYyjLC2x3bmoVAU3db+u8lVzbVV2d3OHC7xXb8ynNzo1he0ZoKCh&#10;A+UqdrYqdnZ5a9ZxVi7D54uQG6mTzL8UWe7i4oJdJmvIvLItyaG9wd3HFn285K7yk9r2L9VMDn9v&#10;wBA8dTZvKAjf8QWTMhEIqVFnVFRUUFBQQEAAI4QTflLzMhGyg8r7F3JYViyOtlY7e7mrvKmmgaWO&#10;2dW3TzS8AwtjtlEWTyVzc615P+QGL8Hni5Ab6iQIDw8nXnXsIxnX1hUK85XuZVZ49pTTJoxo5a7a&#10;6OlzzbYgeBbfO02VawRMLk9L+7I8ngiEdKjT2dnZ398fZExM+SHjyH0UndzUxDLhidmob+W0Cf0t&#10;Oymp526/+QgEz4Lja/4/NHU42iuW8YMXo78IIU9SZ1hYWEhISEpKCsiemCZWZlF072Rmsbm6grKM&#10;T1oXD4/GHW5l3laxcVfU4NBjPNX79SH+InzQCLmhTkBgYCCVMAnzyMogKgt4Ks/vc16Xczp1luuG&#10;jG3XpUL7xeHYNHXPKXTBkyXwFxVGHBQ/qx2BkC3qZAlyeUVHR5M8siRCHiE7yI6/xjUybJmapda3&#10;j1w3xFrPzFTTYH3sdXW3kUoG5nT2rPIXzZ8Dajs+boQ8USdLYPeMi4uD/+gykjU8i9mbpttE5ckH&#10;UGzlvS0T23kqGbzYfSFF029VwYk15Vmp1C7NgMnwH9V2hKxTZ4gA9BI9PT2QPUECBQLFzEkygmMJ&#10;aaa5cZYlFvWANwFdzewV1TN+jnlYYGjD7hmQt3P6f9X2jXlr12OYJ0IWqZMSKj09PYmMSQehVCBQ&#10;7DIZQfy9X9SLy9i7Ytl+I+pBc7RV2d4tXE1apu4+n6LhPb88K60k4f+BSip2thjmiZBF6gwKCtLX&#10;1yeedBcXF/3qgWq7LGDXg/POvEeKqnZK5uayn52zhvBr1SNX7WH4jSQFDR2tEStzd/1H8NQImFya&#10;mIj+IoSMQJlSySllXPy6waiwSx3p+VnP7+8f+PB2xS0zrYUL6027TDUN+lt2islLj7n/ztOxn9IJ&#10;86IbB9TdRv77kdfhaAZMzluzTv/YIRwDCFmhzkAByDYJSELILG4kXfC/G8trNo5z9xrbr14ttDep&#10;bf+zL1dG3GrnaW+i7jkFdHaKOgFa8+dkOHUsOn2mfph3EfWBOlk1XnQIpU6po+W5je9UrFrefqUW&#10;MKmeNQ0ET2vdJndS/+EXOms79MvbNaM8K1XJwILOnrmLliB1IqSO/9g6awK0dUoXOUeXs/kZqaaj&#10;SxMT64eDiIHpjgM1zR7H3HunoKGj5uZXfD2CvpdI2flh23EkIGRC6iS2TpQ6ZRyVBbyyU7/udJ70&#10;3Y2TmgGTFXU49a+NTo2sTdiNN907P9T1WzUQPA8Ga3jPpx+gvWIZCJ65i5bCtqqbK5o+EdKkTrqt&#10;EyGzKH16Pb+RWZN3lWrX4zQ2bamvzZztPHDu5bCn73NsHPuxDgZDq1Vs3Km9oK0Thb2Cx8/q7oWm&#10;T4Q0qVMYwik/SL5OdCJJlzqTdLWGhB3R27O7XoqcBF0sWjVStFl8NfLgcH91t5FFNw7QqZMC9IBG&#10;wKTCiEikToRMUCdZAlPkUuwsQWA86uzSQn78ySbJZSp+PvUmlrM6jLbxXJ+0Pon72srdL2eZR+UI&#10;Hll7gwG23wjQ3MvT0pTMzXF4ICQJERMxg4KCgDd9BICf8B90ebJIUWRkJPKmtFCelVqRlK2WWWE4&#10;t/6bVnxdWpS9c1p67aCSgYWyuR0jnRJd8FTr2xt0dhweCClTJ2jlMTExnp6ewJJENwfSBEkzLi4O&#10;NmAXdpm0UBQTVfGg8vWUhfVYVf8Pe1q7vuC/jn+fpDVhM+jsZWmJIg9j+/kWhO3A4YGQvtTJ+jih&#10;iLjdCV3Ctr+/f3h4eHWKPKJOURgRmTt9/YsRZt1GjmkgTZ4/wFbpfccFV3eD4KnhPT9v1zSRhxFD&#10;J07QRMgEdVIAxqQCOYnOjuttSIU3+cGLK3srn7Eb0qAa/oOrO7eg/FTKTbbnFPhZndoOgmdhxEEc&#10;JwhpUieRNKOioghjwjaImYQuUd6UCkCeAt58FzK8pJFKbzffBtX2oa7mqpkOWxKq8nVpjf+t4MQa&#10;kWo7eyRQZ5R8LWEE75eCAMKyCJRAua+vr/hz9fX1qRIXFxeRl0JIVOoExRxY0srKihg9oSQgICAo&#10;KCg0NBSIlfiOEBIUOQ+mf9sm7cPtV9o9Ojdr3tCav36AV0Z+/tXUJ8rmdhoD5/PWetMXLyJQMjdn&#10;+/lkDxomjwvAwcuFg7z+UGdYWBiwJGjoQJ0hISHwNSNrE2HYvOSRd+n4VRsLm2dFOrZeDbD5HawN&#10;jIs6hN48Btsa3vM50/aC2g4ESk8jD9DZtFGlra08sif1ciHknjoJeyYnJxPjJtBlXFxcZGQklCB1&#10;ShjZ5yOLTBSsGk3Sy3/Urn+vhtkJiz26vS/Mjn+fBNsqNu56iy+p2HSuCvYs4DHYE/7zZsySo6aB&#10;aAIyClAnWsPqCXUy4OzsDHo6RnRKHu/P783q1Un7+PrcVn4iY8IbiOCpm+uy4sYx8hP6AcRP0N8L&#10;Y5gT2/SP/VWemiZHqxjBOwXiCJfLRbVd7qBcnRJR3drrjGWLEHUKrbP/vPGfbZu8xeS7Ow25H75z&#10;7hTy7O7l1/e7mdmTEg3vQP5vY9ieAfQviqIOh7NyOQieWvPnyEvTgDpjBADZE7U6+aZOeIRBQUFi&#10;njSKn5LB45MblJppW93bX9Z9VoMVOQmGupqvj3VYfTOy2/B/qRM0d1XHfiB4MvIqkSmq8pUTJCws&#10;zMXFBd47f39/fLnkmDrDw8OJHkFsncIqBvaaZFB49YSKsakCR6P5iKnYGyOsHSO5T06l3Oxv2emj&#10;4DmfG+Sk5u5Hz4VcVS5vOUHgRYPXDeQVX19fXDlRXqmTy+WmpKTA1w91B+kiPT/LKPo5265QYTq+&#10;S1UY19Nyx9p269Qju5rZa6uyoQQYU83Nr+D4Gu3xm+lHymNOEHjdoqKiQG0HwYWeOZehAsKuuLg4&#10;HAyyABEh8SKFTYSE8W7fMkXlyvcdZhrYOmBvADhslb5NLZVLGx18euH/Aqb3/JKE0/Rlh1kCiyfb&#10;z6fwQKR8NZCkjACuxIUY5JI66R9A7B1pgR+8xHj9kRJHE9vpi7A3KMwYYP3ucavdD2NAJCclIHhq&#10;+lUtO8yYZQSCJ+js8tU6kChDQkJA56OLmfAyVtKAIqdMUydo6/AUvby8XEQBu6xOUcHjZw8anpVw&#10;SLELi/M9rsDzHzQx0DgY0L0oq1nwhSNUobrbSLbnlLxd0+hhnpSzSL4aCEQJrx7Op5RX6gwICCAi&#10;511RQG2iTsGbMSu9JV+xZcn7jqiqi0BrM87W/t88zHm44fIdutquaGABsif9SI2ASXlr1snd5CIM&#10;/pNj6gRt3dLSMjo6OlsU0MNedyhPSyv++2x2o0qumrPD5LnYISLh0sxokKXH3idn32QVUIXa4zdX&#10;ZKXS2VMzYDL8z120WL5a5+npiR5auaROrgA+Pj5kipgwsMvqDkl7g9JHNW2dlMAesRh7QwwWug/S&#10;0i5YcOb/5ngFDR2ducdLn16ns6f+sb9KHzyUzclF8CpVVlZGRkaKFDyr20U/F+QYqiQuLg5Kario&#10;LaJOqBOeCpAmzqiVPLIzX2r9dY2j3fgxx9vGuQ12iHhMbtvvUcn1t/xcOntypu0tSThdGLPt38Gt&#10;w9HZvDE/bLvcuYwQcqmwU24+YtlkALusjnDz8LKyVqYaGQ9KBqG+9mmMadtZX01/9rn/JKBTNrfT&#10;mXe84PgaKjGdip2t3p5d/ODF8piPDiFn1BkQEEASYbm4uOgLAdmzLnD59X2bqCvqbKVr7IE9u9pg&#10;h9QEq9wmvCx8fOjpDWH2zI8IpthT1d1Vxc6uIAzDFRC1CRETMcVbTNDcWevILSl8GPNry1xVJdUP&#10;JR6jsUNqCJdmRo1P9f/57r52xhbWemYM9uSt9WYJQpfgv9b8OfKVEwQhl9Tp6elJQjuxdySDg08v&#10;dI9NVDZTjlHqO7CXLXZIzbHAy/G7w++/i9lwdNAKMjuTwZ6VBTxl87YqjnYKHE5hRCTbzxc7DVGH&#10;CruYzEmIWgS82HnRv/XYMkvv1Js3LZzTHX04bBXslpqjg7VBG9XmehUt51/ZxhQKBOxZknC64Hho&#10;1kyrSqNnuSGrsccQdUWdxBeE09glAHirucs9uHEHle9VXBs4dr2x/+SROFnrsxEyziEl3uJJVtrl&#10;1/dFsif8GW7P1J69uiI3o+jcUewxRJ1Qp56eXkhISFRUFEn6jx72OhI2+b+Nyd01XcN7/j9lKpmG&#10;TZ72GLX3BzcUOb8ATQw0ZvZuVfqmw4a7UbklhdUdpu42UqW7De/HuYxlORCIWlPYSVAn6OxWVlbo&#10;Ya8L5B0Mhv/6IQmxuaXOvz4pnbA02AdNnF+OcT0sm7Msyoq16UmVhKG37ggrvYw7vxf2GOLrIXqB&#10;DTEKO3rYvxJlaYmgqusuufS2UKXRttVvvh/acUgP7JavxEJfuwHrP2SWnepv2clU00C0mKDD0Zji&#10;X3BsZ3aQI8j7xPmOQNQadZK8gYg6Qn7EQrbnlHwN05RpwwxZLOcfN2GffD1am3Fm9Wh9OC1neeye&#10;rZ6zqztMc9r0gt/3qFoPKzi+Bv6APRUNzZUMLBQ0dJTN7bAbEV+lsCPqDiBvlmelsT0DHk//xpD7&#10;PGs18matYcYAG01e0+dZuT/d3FPtcBes+1a057J+SAJZ1Ii44HlrveGPiqJHIL5QYWcJ8icBiN0T&#10;9HdnZ2dM6PLFqODxeTNmwXtb8u5vpWGjb8730eWm/RO0bEQrT+ycWsTa0c6D1+TGqtza8eDUpLb9&#10;RR7D9vPNW7NOEOP5f4W9soBXfO90Ucy2vF0zqEIVazdNv1UojSI+gzoDAgLCw8Opn2RtYUB0dDTa&#10;Or+AN7MHDWNVVrCctCuyy3k7d+moahvviBlh0gQ7p9bV9um9bI49VYsoP2eqaUAtAMeA1vw5wJ70&#10;8HhQ2EF5p1s/gUwLY8JylntoDJzPWLIYgRCtsAcFBQFv+vj4UCk74+LiQOQEAgVKxS77bN70HsIy&#10;rlSwTVFsXLHPf5hfn4UK264aIG/WndpepG6nMAjU9lMpN6sTPJXMzUEPEHMd4ErQ6PVC4kufXsua&#10;aZU52RD+sr63LDi+prbCm+A6JQmn8yOCia0Ao6bkCwqVlZWMIisrK/ifnJzMKPf19QXBE8rF+N89&#10;PDyWLl0K/7FnCTK79axQSlLr66jhHbgyrfDUm+it3ea6NDPCnqk7PH7Nn7r1tqJRcYXp+bntfUXK&#10;nqWJD3nTZ6m0tdVesVxRh1PDK5c+vV5wPLQsLbEqStTGnYiiQHlQAgyraGgBhWoO/aoTUeFIoEg4&#10;uCIztTwrrSIrTcXaTcWms6KhefH1qnK25xS4AvzhQ5QpAKdR/6tV2MliwiLNmiCHAnWC7IlzjWqI&#10;wojI8g+v1Sc46sw7vv9Gyqk3YbMchiNvSkBtv7jSc9PJp9tvla2uOJjETZvt7MM4RsXOVv/YX9mD&#10;hsEfbNSQPYHU4FECgcIfyQpaWchTYOsA/QHrlWelAgPm7ZoBhAg0qmRgoWxuR9EokGbxjQhVh75w&#10;EWW3kQyfPnAxUCdcs2jXAUKpcEFVx374NGUWom2dIlMdY/7jT4LEbBLXLaBg9y4FG57WhM2HY9M2&#10;3LzQppXxKPv22EsS09zH9bQcukX9SOXlvNLCHzuNZRwAdGl4KRrU9gynDur9+mgETAY+rSGBCgTD&#10;+SJMAZ5TiBBalvagIjONSrpc9aaZtwX1H/i02lfR3I4sKE98Vrm7pqvccIcSIFlSAheEY5BPZVdh&#10;9/LyiomJiY6O9vT0pEujLi4u8J+e1h8VdgZ4a73htYHBDSO+5Hpstp+f2s+jt+oOPPwwUdkk/sig&#10;n6qL1kbUEfiFpT6bL+c1OTXDaaBfK9FTD8rT0vK37SiMOKhkbq6zeWMNCbSuAXRJFkkGmobvsZKh&#10;uapDfxI+pebQDz7P6LmSLYWdJcgS7yUAUCdJPQfyJpAp8CYu1ydOPY/ZVp6Vph+SwPu5Kkiw9J/i&#10;chfFiWUf3ry+0Me5uZdVAPKm5MFhq0RN7zZ0S/mm+BPaqhoi7Z7AmJyVy+Avb826rO69tFcsJUvC&#10;SVmo+bheSHlWKhAlEVdhg9gKuMs94POMVlGpftxEIS4uji5ysgShnWFhYZWfQrdu3S5evFjZ8FCR&#10;n5M5o3nJk2tkO2Oea7ph422/jtoS87QSIW3wCkp6/nzGbf+s7f+cfJqdJubIkgeJGd08s7yHlefw&#10;ZLlFBdFbYbzlHwuFIUf94YOuIywRgFEo2tYJwiYo7CBs3r17l/UxJB4/M2IAuhXo6UQKuPuhhF+u&#10;ZtzPdOC4rY052tg5siB7Hp7aY+gW1vHKFxFPqlKEgPgp7DtifXQf5S5anOHUATZkRHkXaVRVsemc&#10;H7Gw5N4pBXaV5g4aD+j4MAiJ9x8fel1DmW7NZOwjq2My9mJIvDCIy7Ug+NTZpzfOPklumho9LvpV&#10;41OXlZA3ZYw9x6y/4WLWaYK34U8398CfsO+IRdbR3LRR1T0SlHedTRtkNrE8yUZKLylLSyy+fgC+&#10;4hVZacrmtoRSq8Zn0g12zwBNv5U4DGrTokLcREFBQaGhoTU5ITs7Wwx7NkA3UVUiiRNr/nL226mp&#10;0j+9bHDcXcP7mZyJAbgSjgyCX1gK7Ak0Or5v810vd1nrmc1y8qGvzPGfL2Liw+xBw5TMzVXd3VTa&#10;2qq6u8K2HH3OQQglriT4n7drmqKBBfHX4zD4XIhzEwEbilfJieaOYIxO/s7p7xWN9nQemG7Q6mie&#10;pmJYqGbAZI3tk2seZY2QsOx5LLjb4di0n/Y9bGTcJaHp5annN0xq29/J2FqYQEFbN4q/XZb4sOT6&#10;jaLTZ/jBi+kqPAmq56xcDpQqgy1l6Ow6c4/zfxvD+9lbc8SqkoTTxfdOA7FqeM8HxR9HxVdJnWIQ&#10;FRUFMmlKSgpwa0hICMN91DClzirSXD2nQj3jnFWXbY1NF3by7W1oldXdS6DoueKokgvxc/f5lF1X&#10;k78ZVnY/K/EZ93VLPbP+zTv1t3StTgjlzZhV+uAhiZ+nBFIoN7wULS+tzo8IBtJUc6gyyisaWgCZ&#10;KhmYa03YLCbaFMGqeXASBS6XS+azw3ZgYCBGJhGbZunTa0VnEir/qUgcY33Qyur0gLnwsuWtWSfQ&#10;7JA35Ub8nDHAhl9YlhJfsHeKd25JYfyHpFMpsRvjD/W37ARyqHAkGXwXgT2BMUHS5I4drzV/DmgY&#10;mR5e8OjlxTij6beSbvHUW3yp4PgabpATS5Am6v/ylIYOcKuqYz+kVDFQrhVhsz6h6MYBGE8wdKhg&#10;uvKsVCgpvhGhbG6rZNSKfz2fV2kataqD/y+nDvj301RlV/D4+WHb9fbswvEkX5gxwHrQissx9995&#10;2pt0M7OHv/T8rIgnF8acXjXb2Uc4CBTYM3vQ8OzBwyn3EaFR9khfOTKD0imSkCmZAUWVw4AHESH/&#10;4CJVh77qbiPhZ2UBH8qBTDEFnziFHYTNgIAAoE49PT1/f//PEjblWmEnpKmowdEYGAh6TUnCabbn&#10;lII3DytjzrL0bHKMO3woUNSNv6qgVrZifPv2Nh6Tz6cWnT4D+hrIHSXXY/WPHcLxJHcA3gzafe/C&#10;yp70NfXi3yfNvxLWzdxe2IkEn8nytDR60BKIolCot2en1NsC45AMyFq5Gkm7R9KagAxBcpcAe1Ii&#10;RQNX2JnUCeo5CJvAniBmhoWFfW6mD1mmTviu0vN6kZUVqF35EQvLs9KoJWtAg0vfPlv92DnVhOLc&#10;jrov7PRLSpo31WimpM9dbFQ43n0SEUlAX1N1dyuMOAgiJ2rrcoqp2+4IJFCb1mb/d+7BAJh/ZRuZ&#10;/G6tZybmdODNDKcObL8RijocGAxKFmY1lEDhxOK/z1TweF8/eQkulTN2Alyqks/XXrFMvV8fkcdU&#10;8nlfIx3D65N3MBjUL42B8xUKmpWnphFLBZSXV4VD2dGP5P3srWTelszKr+fUSRc2AwX4gntIhTpB&#10;ChA5IEDpKEt7ALRYXvX/oaIBcKU5nUmVDM3V3EaW5XOLT65T7v+97uDFZNf76L0Fa34qaKxz06bv&#10;iQ+O7d2tXRwV9j07mp6XBXu3eM6m3qXSxIdZ3XupurmiyCm/4BeWrop8COKnNlu5o7Whp4NJB2sD&#10;IoTueHAK/mY5Da9u/jsB6Bwl12/AOCxPfV1yI5bt5wOcIoakQDYsCNsBR6r17V2W+PALvItwL/hs&#10;V/JzlW3bKFmYw92BLrVXLIevePHpsyJHI3fsBDgMaLqGllkY24UHIjkrlwmLIFz/4eWJhaoOjhW5&#10;+erjuxTf/YMlMKRSuaJ5a72rrvDPPwp8a/V+PoxvA1xZZucafDZ1AmMCbwJ7Et4UI2z6+PhIhTqJ&#10;wCgclUa++YwBkX9wXdHfOxVMVKsSfJnbKZu3paf/AoHiGTctt7TQYs1slYSUD7307jr1/Z2XA4Lk&#10;tBZd8+dOLHnzMrZL3405A8b1aD6upyWlykU8uSDsgYXXQKWtrTyauhAMPH7Nj7mXfjsp6/azrFZm&#10;HE97E3j674reg/gJH0uyyHt6fpZzI+v+zTs5NbKujtRIMhEVOzvdPTuFw9QKIyL5wYs5K5er9e0D&#10;e/PDtjPIDoY0cBzQMbCqgg4HBjaDaMi6AyDhAq/BYXBHBQ6HSJrkdQCdnTEg4TDu2PGgG8GtQTL9&#10;JFmTEAJFHR04DA6m35o3Y1b5q1dqfi1KHkez+Mal599oThvDHvUN0CVhz9xd00tu3qq4xapklbFM&#10;siofq+j9uY+6nezYN2qHOqUVEk9yFFZkpn58wuVlL4rKb6SrdHRQcbFVbmdbwU0qz0olYmNVddkc&#10;IEEVm87/Z8mwfRWvCyuzi9hT2rFUlWBX0eX9Jce4CqUqhtcukQEEL0MTA7Zx+otzGrknU2ITPjxz&#10;NG7ZJeuVx7KTxY7NyvSblQWu19UrBfmi1+51avnly5sHdW/fnk6aiIYmh8KY2X0+Bch0iKu5q53+&#10;uTex5QW6qgpqzpY62RWvYBTBYQMsXZ2MW7bUMxeOZwJ2yF20GD6rwDt09Zl/dG/eoqWbZnfUsO1D&#10;DKmE7FQObNDv0JecmNXdC6gQmBHoBtgTuBWuQBdjq8gr9XV1ig4/eAko5nS+A2Q4ddQImESkP7gg&#10;yLwsQbZ84uACoqzk8Sl2I7xJyB02QDIgVwPSJ5Ek5JNAUpMom3SBY4CUFS20gT3h9Sx/9b70NE9n&#10;c1XDq0TUGf0rnqrr7lipaGhaHHMpf+3v7FkelaWZINCoewWIMZsS55UsTCr9hNRZw6B38V6jmlOn&#10;wIW3sDwzDT5TJAVhVbf+/IdiMyMVN9PyN28qXuWWJ+ZAuZJtEwU1Hc3xk+FJkwzbxBuYXfKB9+a5&#10;Tnh89A/t2996r1apZTp5puK7B0Wn41npZcp2tjDsCnfumR5xI6OA1770XuCGnW99GnO/W8XLaxV7&#10;9enkg3OOO49638Jp0ull983abW06ZG3qHvU3T0+PXjNlpBuSJgLwJqtg08kk+A/boMXzC8uOxKbB&#10;Z3hcD0u2ceaTnOdJ3NfwJdZSYbf8aMMBmdRU08BUU19LVcMiNhFoju03gpAgl3ePdfrqucV+jm4T&#10;Ip5eiH//jKw91+joBr3HKUuHDlnTdYrRzCqrEV0oIyxcGBEFujkwHUvgDjKKv13dtAsQQjOcOhk/&#10;f0wdAFwJqjfDfQS0Xvz3GfgPWr+SuRmQddnDR6purlBVOB54k4QQEBoFHof6swTLOgnPTCVcbHAx&#10;uoKfmr8nsCTqg8Z3/pSSDm86b05gZT5X2bVJ8faH7Lk9VJ1BF2xbdOMASaanJmAAikNJclLYVXLv&#10;bxCVSArH2tJcBfn8q+ILP2vBvhq5ib4SNadOkg6Wa98LBlD8h6ReZyIaX3mVMevHFl7DCG3BZ3/P&#10;redpbxI6su/oKPG9t98tCJ6g4PXtM+5rOP5y2n1TLYPlB869M3XyV+rev0natB1rtkx3Uy83mbD5&#10;2MGgOZnsimnL1h2d1O4vwzZdOdqT1/yZ3KGrfmwCXHnvwJ/8M8/ofcgy/GMXNTgqBnhWnIouP3TU&#10;wqE1UgZCDA7HpsXcf3f+/jui1He0NswszdPWLtRUU0zPzwaNPombVuVmzM96l5/tUJo//uY9tYKy&#10;VCtDZUVliyHz7Wx7k+vEv0/a/uBUYy2DAUZWpn0mJv25LPPSHx3+Tmt85MbzCn5eSQHwslMja2JY&#10;J1o8kB2o3iD0ERUeDjiVEgv/4Rg4spuZPWXWhAOICYtItTVxY1KGAhAz6fwIL0hu8BJgbTHT+bMH&#10;DQdhhbNyGdyaQf1UHViCWC76RegsSSbdU+uOAGPCnyJbJzvIkZr1BKTB/20MyXKi5tCPkfUZROAq&#10;LjawEJkNGrTb/IOL4C4q1p0rCnmgyOouviyX1Ak60bWUt8vvh7bRtR3KK7Jftm355An3jXgV5ZUV&#10;JVVZM1Q1M5WVFNwa23cybpv6Rj0n4dSE/dvOj2u1z7SjtZqDUp6J0/WzXeIOn5zyW58+bVubceBT&#10;nH/7amHBh9T2rfY59M7kKQx7m9zjyOFGMefJAl7wOEF8UPkpSOHKrQoej/7dJpYgWc6Ug5BNpf5W&#10;UtaTtCor/O1nVS7ExvpsMwONJgYang4mwKpEApi67Q5sk+NDxjmQcvj5JquQ8umTuKKy9NSon/ru&#10;Lysx0dQH0RXUeaDFvJJCp0YttVU13uZllVdUZuaX5xVWlFVUVijzyiqL2nKcv2nr8pSXfPn1fZAq&#10;yNUG5Wb4/HU3xcOaraRh/OR1vrHWdq+BRCKG/wwjA7D8wacXgO6t9cxhF0gkX5BYlritQL4Gcgfx&#10;U1giBv4tPn1GjIcKWI9VFfdiwRAGgS6JFRUYE7hPc8QKYMaquaRVqzw9BJIFAVZBQ6fk3ilQYWEX&#10;CJUswYIlVBQqCQyAcs60vdTFc5Z3A2mXmocKInB5amJ1GVJkizrhu737fNWKHSZlBd+HT/0wbbaG&#10;zygYSfApJgcIP8K8f+7nDhuR2a83X0G98YtH7MRnujRDEmUkoism8DGEhwob9MfJD14CX2CRARwI&#10;xNcAyJFV5W7i/SEY2yCQHrmZtnqsw1BXc9bHGFJttvLb7ELCs7mFZcCkHawNbBVydAb20dm0Idtr&#10;ANAxHJlbUEoYuYxdbmpWpKPNUinTTXyd29RIo2drA7a6Uia/xETBEO5IDLLf9mgOlE1XonPK/12Z&#10;8VCjHg+LlC1NVZS1uEpKxcTI4GjcskOjdldfvniUG2+kaONq3oytXkJ2AXEDyVqyW595+jyDX1Ku&#10;lq2mVqKppvQqX/DCCmj9P1+R4sJk3uvZaUndfn4cv31ii27+jHAuEMBPpdwk1okvALBnznIPRQNz&#10;OvfRFXCQN+kL6kEJUCH8JwIsWT8KzqU7mavmUv82RnfJJZBS4eD8iGCdecerU+FlizopiJTwq7WQ&#10;Cr5dsAHaAXH/MfYCP9J9i8CbwJ6UgoNASJJGbyVlejqY0sNFQdh8ksYHrqRsqcCSwJWwkZ/2IU1B&#10;HQp7VhkBDFqbVb3nrcw5HLYKkCNhUvKTcSPYC1JIFdsWlnZoaaCtoQKnd7A2hPsejk3bdPIpCMJw&#10;RzgMqgTEDT9Llcrz2Bmvi1LNdLWHWLq/Sy8/EpsGu4DiQRZ+UvDufdmbMvV3TTkGtiaNFEq1c3JU&#10;H7zO5aYrjO9i1dmFXalQlJFbdjeZfzsl5wOv+ENuiatBk70/uL17cP5ASTbIv1ArP5se/S2rXk8Q&#10;aSOeXOhmbi8yxV/N2VPJwPxz0z5VeZhTE+G/yCwnQJewi1CnGN6UUeokPjuREj4CgfhcGwLw8msB&#10;HQNLApOCYDtjgA2ReSmeJSwMaGLApguqcNbjNB5HQ4WwNsXv9I8BEDFcAU4EhoUDQGRuba5D/zYQ&#10;AHueSom98vofIqLOdvYRP61AKgChNTvIETbE86aMUifRpjEoEoGodQDHCZNarVwWyFeYWIUBenp6&#10;XlZ1AbCyAJA6q/jnU/NKPztzkgSApIlA1BHqgjc/67KCIC2ZXsrwaybjK+IIQyAQCLmhTlDqL126&#10;JNd9h03AJtQKFBQU5J1H5L0JMIQ+d/o4Sp0IBAKBCjsCgUAgdUpSAscmYBOEsVQAbIJ0IYNmGZQ6&#10;EQgE4rNRy3GdrVq1UldX19XV/eSR9+7da9asWU2O/DLk5OS8fPnSwcGh7voOm9AQmgD1h/9wi7pr&#10;wuXLl7t161Z3168HTZDuQIVdIPb+8ccfdUidkyZNev78OX6REAhEfcLgwYNnzZpVh9SJQCAQDQFo&#10;60QgEAgZo86AgAAFBQVG/vnQ0FArKysFAby8vMLDw+l7o6KioJDs1dfXr+GyHxJuQlBQkMJH+Pr6&#10;MvbSmwAtlUoToEpUHVxcXBidTJ4C1QRoDmNvSkoKtItqgvDpUm8Cl8ul11C4k8kyhdJtAtyUPtQZ&#10;4+STTaA/DngX4GC5awL9TRE+XTKgD3WyAlt1www24OUV04T/vOyVdYawsDByi7i4OKpQ5PocUMg4&#10;hQ5PT89KKUFkE0QubEcdABvCe+EUSVY7OTlZeP0oaAt1AHQpY6+zszO1Nzs7W3hdP/rpUm+CyBr6&#10;+/vLVBOEBzO0CNpVwybQAU9H8qPo65tAqs1AdHS0JJsA9REz1KEywjWkjxMxL3tdUSe9W+m8Qwop&#10;riRLFlPkyNgbGRlJSmBD8rwpsgkwbuAnlJMqwTGEhqg6k0dFjXJ4DHoCSLLm5HlTg5i8AFBn+k8Y&#10;QNQ7QErgWdA/b9RPaDvUnzpdFppAOpn+TSUl1DghP6s7XTIgg4d6DxlV+mQThKUNyVPn1zSB9Dns&#10;pYYZeaZ05qprEDkGWkHeX+ptpVrEIBxyAIx22Pjky15X1An3gFuSOzF4h/Fpha4kzELaydjLeKsl&#10;CZFNIPWhf5fIEqF09me8ouTzIMmPLdSHMUCpTqbGN6M+pLH0IU6NeOoU+idQuk2Aqgp/jaCEGjzC&#10;XC/cqDoFEWfo4xbGCUNKEN8E+nVI5SVMnV/ZBJEdTqiKEJMEQL469K8RbFPcR+iIodSSVpMXXPzL&#10;rlhHxoWYmBgicNHLoZCwOEMf53K5sIu8KgwdgVxBzPLFdWcfEdkEYumgayLkLSXlKQIw9BTyU5JW&#10;HnjAdLsBtAXuTinpwk0gP6HmDDOQsLImC02ASkJVhVVF6inAg4NjGJoaeX+Ez6ojkLeLEhiJ4ZWU&#10;16QJ9LPgFPL1lTC+sgkiO1zvIyTTBML7lNINFSMmb9KE6l4E8iJ/8mWvfeqEu8JAh4ErbFAjb6Zw&#10;b1K7RPoKhJtX1/jcJsBP7keI3CumgXUKFxcX4gWCMUS+t9XVh6J+Ssah/CpQSD5sEuMd8U0g755w&#10;f5LvFtUKqC08RH19fen6G6GepALkS0xI8JNNoBwUcIxIB4C8NIFxHWHBQjKIiooizkaoA3ySSR0+&#10;+SKIf9lrnzp9fX3h6p/7vEV2N/lKwJssTGF1ilpsQg331t2gp6Q2yo1Oxg3d1Qi7iEJA2dRA1qD8&#10;klZWVsTcI633VrgJMB6gP4kQRI7x8vKijiQbQQKQbfgP21JhT3qtoMKUA1d8E8inCwAPQipfrFpp&#10;gnCwCuwV6SiWWBOAUuDtJi8jkQZIP1N7haNNqn2d68KfRRnFiPxC/RQ2PVCFlKWWbuKFhkHzJGYZ&#10;qUkTyE9GlahjiI7JsMySQsnb+OkGGvLtoXpe+MtPSkgzk5OTGd8qkC8k7J4W3wRh/zsxMRPTGxlR&#10;sE0NKjKWJGnrFOmyIDWkXBBimkD2UmNG6kPoC5og8rUSfs2lEjNAmdGFxSN6MIP4l702pU6QXMh3&#10;8gtkcsanlQRbwTOIjo6WpImtFpvwWXvrFIREiNpCBQxQpkBoKfARaS/pahK8RvEsDB3YSxc3pN4E&#10;4jOl+B02iHWfPlQCBaDaSLbpwrWEAXWAPgfxh8g44psAvU0+VyxZwmc1gaHGkddKKkZbOqD+wH13&#10;BSA/qcFP/ayJWb/qda71gJLqOp3h3hLjgCYvCTwJCcubNWkCqS3D10w5f4kLkiEdiGy15KU28XEh&#10;dHlHOM5BZKFMNYHuLSUdzlBuZOEpkDpUFy5CNUFkaDDD3yXjTaCXMOKBpA7yClfXjeRzRcaJ+Jdd&#10;UcJfLWFfM8MRBMJmUFAQvKUSljc/S7RkCC+Uq5HugGNYOSUmdcLdybyI6jqZGDHphj96YIAYW5XE&#10;PF2fbAKZwULvZ/JEyFsqcpiRpyCxESXcyYyRIL4JsoCvbwKoCC4uLnAKXcuRsNMCash4W+kDSV9f&#10;38rKqrq94l92lgSEuE+GxFOiBOlfqURx1rAJ1UXJUnWuLiRekhI0Yx4B1JkMBVIiHCdM2kgdTyxW&#10;wrOPJCmyiW8CQy8haiO9k+kHCxvpJABqnFDWVagMfSR8sglSN5d/ZROIJZR+urQsm3QpmNSZIhzh&#10;mRfEv1KTl13S1CnSv0Z/pUVCigZy4SYIK/X0ES+yFRL+GIicXkZXt4VFAHoPizSxSXISSE2aIGyM&#10;pjO7yHmcEtbWRQ51+gdJfBNkwdP4NU0QY/uS5NwKYSmePpdUeJzAzxq+7JKmTvI8qOrSpRsxUQsy&#10;RZ3QcXTqIcYpxreOPqSkYl+j2++hk4XrQBns6Z5oukmLPuakogeIbwIlAhBaFzalwVtBjXuRB0hG&#10;6qFGAtSWYV/7ZBNkIUjji5sgxjYiSepkEA70IUMKpsI8Rb7LYl52zNeJQCAQnw3M14lAIBBInQgE&#10;AoHUiUAgEEidDREkgUV1IHFkJBN1bWVXkticGZIYQkz2ctKuL56GRLqOmpP+NZeq34Auqsl6BCRg&#10;lhHJSAfJl05yR8BhUslZg9SJkAJSUlKAbqQ43RAhFcB3RU9P75PTHJ2dnUnODpEjhEqRRSZcwgVr&#10;mAsDqRNRh6guGLt2c3BRk3NlBCSiSEyIn1QuVc9AhMQaTg8noTYihXdSSMXiwAXhsjI1nJA6EQhE&#10;rQH0dEtLyxp+VOAwOFik1AnUSXK804+U+rqKSJ2Iz34fSJpeYkxkpPsEcYAyocIGkRdAvSJmRzL7&#10;GOQFkuEV3hNiw4IjRZ5OXy1SXwAy+5haJvCTyUbheLJuIsPiRjdQkgnF9OVCqZoLtxquI3IV0i+4&#10;FFkHkbLifW6HE/sglDAuSD+XvvomY4VRYg6Gc8kBcAVyZUYPk70kGb6w+ZgUMm5KadlwKQZviqkP&#10;4URylrC+wphmBj/hMKmkmpUDVCLqGEQlFz97mpGjReT0L2oWhMhpV9HR0QyVDa5G8tzQ04KJnIXJ&#10;os0XErn+QXULolHZjBinMHIUkCkopFHCF6dazagYmQFNdd3XXEr4gE9mzKI6nMzkEb4XNbeHJOUT&#10;tirSu4h6BCTpTnXZ5Ei/CU9mF7O8FRkM9F3i60NNzWbMTRKZJYhMh5V6kk3ZBFKnhKizOu1JeOAS&#10;voOzGCmiycFkYSn6gKayMAjnBKOSDzLWOqanLqaImBxDLk4tZEglCRb53hJeYNEyLFCrOZHThfmu&#10;uvUFqYox9oqhzi+4lEjqFN/hVFICekoXigQraau6knpS6VRIZaguohOQyCQ4VIlwfjzhtQIZ6QiE&#10;eba6+lCfCgY709NeMJ6v1FMsI3UiddaIOkVO/CdvCPCRcDIYYRZgUCc9a4bInPz0QkJ89LtXt8gt&#10;9Wox3mr61YT5jn5r+nKnIismXur8gkuJpE7xHU4lmqquYiJXWqbITriLqEUuhetA1Zms/UA/vro0&#10;AvSFQim9QUx96AOD+nwyfjKuJuHML/ICtHVK08MucsEfYlpiRIMScyS1aOVn+eXpyiYx9jHSydAX&#10;CCTHM1YBFH99xtXE5/2kH0y/Mmk141Lik5xWdymRbRTTY+I7XOTp1O3ICl9wGCNcl7G8qHD1RC7E&#10;yDBHEmcO+V+dF4hhiKxhfYgLiDJ3wi3oDiJGS9HWiW4iuUedhijLYGJpqVfpazqcWiH1CwAyJllx&#10;jDiUiDb99W2h1weIEhiT8llJJRUxUiei9vlCZIJYYqJifcWq7uQNZMSmkJ9fnMeeUZkvu5rIjNxf&#10;1kyRbRRzKfEd/smHJVJBFpN4TUwSe4Z3O0YA2CWG10QudF6T+pCmAWkCQQOlVtdS2CX1JTmROhE1&#10;AtE0AwICqLeLhP7o6+uTIQ4vALxRVAwQ7CURRYzVdMVcHM6lApKoRXq/eGkHskArdTUAWc3xC1pN&#10;r1hNgqLEX4pSSIWju2re4TW5HVwcbkFf95geCiZ8PFGWqSdIbzWdOlmCkCwx2johYqKhf259SCho&#10;lABkBlF1gqpUVk6XA6C5V4puIlY1C0iJZDGGS13kXnqOeio4ieFhEDnthBGcJHy8GDfRZwUn0b0x&#10;jOox2vXJ4CQxl/rc4CQxHS4yzTA94Az+i5TLSEyCyNXoxAcnMXpevJeGXIoRnCSmPsKmdjErRWNw&#10;ErqJ5AwwZOmprUn+bYryYIOeuxs2qGVayexj8SpqiAD00+FqYlL010TXJou6UNtftmYsnAXVoK7z&#10;Nev6kRZRp5MlZMUYT8V3+Cd1dsayZSSXuBgpHg5mZF8n9xJZPfHyO9FC6PHtNa8PcRaxaJMvGRDv&#10;oWrgwCzxiAYBUP/hW0JFWcoaiNkEGJxOcGQ5SZHrLNEBujk0jQS61y6srKyA30XGgSBQYUfUN9Dn&#10;CNRc85UYiAUAKkM5pkQum0oIqybh6OSCtb4+O6mAhNcRwpB4BEJqoCZcfdLYJ1Pmb5G27BoyF2jc&#10;tf5hIMYfHE5o60Q0FABvAkvSLXSfND5K3pZNN6QyTKuE94n3pobebWBbLpdbi1mOSMTS11jA0daJ&#10;QCAQCCZQ6kQgEAikTgQCgUDqRCAQCKROBAKBQOpEIBAIpE4EAoFAIHUiEAgEUicCgUAgdSIQCARS&#10;JwKBQCB1IhAIBAKpE4FAIJA6EQgEQmpQrt3L3bt3LycnB7sVgUDUJzQTgF5Sy0nnPDw8gDp1dXWx&#10;rxEIRP3Ay5cvv/3226VLl9ah1AnYuHEjECh2NwKBqB9gkCYB2joRCATis4HUiUAgEEidCAQCgdSJ&#10;QCAQMghl7AJEPcCvv2yMj7v7ycOsdF3zVd68y0jFHkNUh7Ky0hWrQxihSEidiPqJy5cufzNmjI21&#10;jfjD7p1Ne35XY+7Cb7DHENVh6Y+LXr58KU/UyeVyXVxc/P396UtUCyMlJQUOi4yMrMmy2qGhoTEC&#10;kJ8+H1Hd8QEBAVFRUdnZ2TiA5A7Am3Z2tiJ37T6SlFtQMn2UHRxwtfc3uZc1Xaf5YI8hREKnZmHp&#10;MmTrDAoK0tPTE8+bAEtLS6BXOPiTROzl5QWHUbwJAFr09fUFfqyOZ8PDw3Ho1D/07WJ+4E7auauv&#10;YdtiSIcmoQszk19jtyC+BrJCnXfv3gXa+iRvEsBhIHsC04k5BigSSBN4NiQkpPIjYBvYGW4kzJ5Q&#10;8kk6RsgpjA3ZW6Z0XHIqoffB2UYT/PmuDtkjh1UW4IxhhPxTJ/Ag0JwYVZoOoD84UoyECNIl8Kaz&#10;s3NycjKdjmE7Li4ObgTnAllTFgArKyso8fT0hCvjmKiXsG+lP7e7XSGv8cZrOy137K8oYqXOn4rd&#10;gpBv6gTyArJj8CZo3CAJKnwEQ06Eg+Gs6tiTlIeFhVWn7xN6pQRecnB0dLQYZqdq4uXlRdEuQo4w&#10;rHfzXkoep9KTk3iPKvs0Zp25w9u/BrsFIcfUSViM7vYhLiM6M8I2cBb1k0iIFP0Jq/9AkSB1itxL&#10;OJruOwLhlPCpSDB0eTgRagLEjaNH7jB7pKNJRtdZV3fzzcxUnPPyloSVPLiI3YKQY6kT/tOZDqQ8&#10;KCQad2VlJfyHbbqvnMiPIqU/rgCwt7rbwS6g3ZpzHxA0HE9qAgCShetXx9oIWYamhvKaIT2Lspod&#10;bNYiXdv0XePKLL9JZS8SsGcQckmdwIB6AjDk0JCQEMKA8D8uLg5oiy6ZQiFhybquHtyUWA9IrUC1&#10;h5rU0KOFkDVYNeWs7jj4avbbzHFBplZFz5TVsoO+Q5cRQo6lTobkyJBDhUGoVvhcwsJihMpPiqUM&#10;REZGAomDwOvr60scSjhu5Brd2zf14/Rf+ipWpd9ozRYlyQ/zsn4cj92CkD/qrHUA5wJ1VufMIdxX&#10;k4h6CiBjUrFNIH6Kj4tCyD7mDO2qk9/qhwr9ZlZaT1Tzso8+Sl69BLsFIWfUKSwAEolSvCObSKYi&#10;hUfi8wGOE1bnKb98TQKhQENXUFCgfEQktkmMewohR1jvNeRxAfe+x9iBbgrHKoo01+84s2R3QW4J&#10;9gxCbqgThETgOLqKTXgNOIsq9PLyorMYIUHi8BG+IJwOQiUwr4uLC11ChG0ogROBW8VbA+gMDlRL&#10;cSVsQ1Ux/LMeoI2l8Uid/j9y01jNWvpMcYnRUrHds3zd2J1P7r7FzkHIDXWy/mu1BPmOONCtrKxI&#10;NCWZGkR3zhAXfHXXjI6OBvaEY4BtqZBM2AbiA2IVGfIpDE8B4BRfX196eGkNQ/cRsq+2a77rsNy0&#10;udbzy5ZzRz9hlfsV7g5bcOLAz5ewcxByQJ3ARAwtGH6CakyPtYRtYENK3IODgdHE2yvheKBI+jFw&#10;o0gBal43uAjwNXVfuBqcLiYIFCFfWNu/9520rnecnKwLb+f59Sx8/GZ+r8e3zz2N/hMjlhDiIBOZ&#10;k4CYgJLoMZukMEwAkacAdVLzgsTAX4Ca10RkzqQQAXCs1EvYt9IfZW5/mjfG8dVCe1/v26kv3Tb8&#10;9f2G1b/uuK2hre4+sDV2EUJ2pU7Wx4weNXS/gLwJPIuiX8NEaGho7SZqGT+kVWqq6T/uU9kHQ1vP&#10;Hv+ok7nS7AXfBNgc2nQlNSkLOxwh09Tp7OwMVFjDoB+SKwSD0hsm4PsKA6AWp0Joaigv/9Zp2U2H&#10;vP5TG+1eYLpg6gdbfY3g8UNGNd8w/VBmeh72OUJ2qZPoxfA+fJI9SXQRatANFvDoIyMjazfIAdT2&#10;rpYGO5/1VHbsoXnkJ9a6kEwNZbOfp3SzV9o6/xhGLCGEIUNZ4sk88U8eBvImZnFvyPisuQw1x6JJ&#10;Tr0WRg8cs8aqYg4rYlbzY8cuDx/S/tByjW6jt8xTnbsNYyoQsip1IhB0BAggXB4TE2NlZVXrsxJA&#10;bV87xmne3nitb/4oMmmaF+7X+9jp0yZaba7u7/jiyM6lZ/GJIGRU6kQgWEJ5VIUpEsrrKOOfm3Oj&#10;rtcNVuyI/3HK0Rchrhp7p/TatG378NHflv+jfXT1peaaHuM64wNCIHUiZBHh4eH0MDVfX1/hY0g0&#10;W92p7fce5Cr5rlXfO9Po4b7h2zf+4jd1xrBm+j+OTyhf6zhhMD4jxOdRJ3Fron8GUacICwsjSQaI&#10;vCly4pa/v38dzYWl1PZzq7x+6zp6zIW91k3tB62evWnF5pm+XdV/Xn2T07jT8A74mBCfQZ0wlEFX&#10;ok+tQSBqHWQlPtbH9C6S/1QTtf3XPx8EjPxu27v7AUfWd1t68en1K7uv35/saMgPWXxdbQOGyiM+&#10;w01UF0EhCIQY8bOGqQbqQm0/mfguLY3VxnH0M5sWebumTdl9Sl1L/VhBuYXum5w1IddPPMYHhFJn&#10;TVFH1iUEQgxiYmJERr/XaQYWorYv/iP+z8X9QlJvNb96RO3SbzMi/17br/utts073rx2+JcIFssP&#10;ZU+kzv+ARIQIf/BhEMMukD0xbxBCArh7966vr291zvTs7Ow6VYBAbW9z/dWuI09Ge47bz3s17sh6&#10;PfuB4zZt+WXoqGajuw49ue/3TZyC3CKvbxzxSTV06pRiUAgCIQySrRV0HZGpBSVgOJr9TdshKy5Z&#10;W7Q1thmYksu12TWt+Q8nZh7eD+w5ytl0okLUjijNtKQPfnO6a2ir4vNquNQp3aAQBIIOkuEFBlt0&#10;dLS06mBsyF4yrO2MPxPWjXT50/j2gttnQW1v7jFtwcWzu6aM7fUmc5zn6ch3Y9ZNjRr3Yx8LawN8&#10;ag2UOqUbFIJACKMmmfzrFL26mG1isYA9l/mO3tf2/dgj61TsBzayahMUHXdkwUTNfed6jVB96Th3&#10;w/RDYxZ6OXlY4iNriNQp9aAQRE1wKuXmyZTYktTn7d6nubx6p1tQVG6inc02VVEytvcaoOXar340&#10;k+g34henkjB7zhgyJrHFa7vfJxnOPQflQ1b//sRuA2fOutLuC3xn/Lx3VfTTOJuRcz1wiDYQiAhO&#10;kmJQCOKTvLn+buSg8INB6/72Pvi06YtMzuNc9u3MgpLKLM1XWYdmPFje8/mrh/WjsTAI4StOLJ5c&#10;IUiaPb9x3HSk5E7TkUXvX+SeXE7KW42arbdlXocbyRcW+v7wa+/n99/8PCUK0yw1OKmTAakEhSDE&#10;8+bPdw4u+TWmSVYR39XaVPVFeY+55iOm8oOXaP0ZcdPTa7ru0BV52yvDh5zrvapX1+Hy3l5fX9+7&#10;AojMQ1jXHvZqZE8W28PH5+xONWMr1Q6joFxn6EyFN8k+e09HzRg+5/CNiHUXV47dFxA6CE2fDZE6&#10;pRsUghCJtQeOHS85738kuWV6rqK7ipajtcmkgwoaOrCLs3KZqrtrlzXrXB8eyTTWLWum2fbtrL9f&#10;JvcdK9+poMUbOiU/CP9lz6jKfLe88XuDdVkswp6cGb8WXY11fp5zKHjchF8PHA+7uWH6oYDVA1s5&#10;N8Zx27CoU+pBIQgGLtxJ/Kvy7Oy/U7vG/6M4qKn+9FAVG3f6Aer9+sAfbOhfj41fsFDv9geHnE1J&#10;KcesZkQoGVjIr8Iua1Ui7DntRGmBa970fYt0PrKn0R/R5W5Oz07euNV5h3fAJIPGOmELTgyf0RVj&#10;5hsQdcpCUAiCjtySwuUPt/xyOs7ixlt28Cjd78Rl0Qfxs9OVi+fnBVr8fYTFyuLOdWL3DtD0WylH&#10;7aUvcy/GpimtTziw56LMguPJqns6lIzbPlPXoKmyVWcFDV2jI38N6DBg5/zlxpbW7gO7mtsYg+z5&#10;9G7qhKW9cQzXSyh+ga6EkCRWbZn8+1/R5k/ea+3aLJ43KfRcG6q4bde74uaZ7/Wy4o/xdk6Vl8aC&#10;xqOvr0/C41xcXPSrh4Q9RXSMG2JtWq6fqex71q0r79dxFekPqmSQ5o46+5aPVVE4MOO7fG6GhbXB&#10;yr/Gv0nORMdRQ6FO2QkKQQBWrhw35dA1lWwFnVNXtL0+I1OkVWf3ktV/5JY2fpehUBh/IvfYarlo&#10;Lww/+GwTidJZLKRrOAqd0fHKTZV3TfzOONhzQwYT9mT3nqj1rcfgvMLtE6tcqRraqnO2+LC11NZN&#10;RfZsGFKn7ASFNHAcifzN+8FtdaUiVvhJTfOmn3u6p73J/i4L1P9RfK7UtPD81qIbB2S/yYGBgXFx&#10;cWTGGozDuOoh3XqS/CCHT2u/a9b/WodOVezJTYVy3eDdhq0N2j1JPbU2iLDntJ+9m1gZIns2COok&#10;QSGhoaFWVlYypSg1KMT+GZH88KjBrfycHgMsbK2/7CLzpnX93eU786OvY00t8yMWlD69jh1bW3Bz&#10;bjSyvfmL263eNvd8ZtOCt3lUZRGPJXAZtVauTN964GL4v9aVCUt76zfSRvas/9Qpy4pSA0EBjxe5&#10;J2Rgwitl+5IW0xd/8XWaGGhM+fGb8B7fOf756m2r9gXHQ7FvaxHjh7TiF5VpvHdPcPD7wCrIPTgP&#10;CqtcRscO91NXSFi9Zc/3I/89cklV/AOwJ3ZaPVfYZVZRajgip0NXU41XZaxeI74yuqi1GadDt9YJ&#10;rTuW33pUlvlKLtR2eQGo7Uu+dVx17mk3k/77HPvkPrxUfOk3lsBlpLfhx5E6Shm374d4ueRzM4jd&#10;E3bhypr1kDrpmji3emCXSQCnYv/sHJOk0oJlMGLO119t0Lfe71U1tV6VJlaa50cEVxbwsIdrC1ZN&#10;OasG2y0I/2dml8Cjrn14f60pS77GEriMNCcOGGOhaWxqFGzv9CD6MGHPN8mZyJ71ijrlIiikgeDK&#10;wb0ezVgVLA3NAf1qK6B92Kqlf1XqNj//Twm7RWEMJiioTQzr3bxNY8663U/G9w+57NKB+8sY4jLi&#10;zPhVpbnZEFP1QYum/z5x5qm1Qcie9ZA65SUopCHg/NU9jkdf6Rq91/CeX1vXNLAwb+7e62FHm4xn&#10;HwpOrCnPSsV+rkUsmuT0hlu4MyrF1XvDw5ZNP/w6nLiMdJfsKkt961z8Zubh/Vd2R20c6lFZxiPs&#10;ifGe9YQ65SUopN7jzt/H/N6mlTbX0xgyuXbnUPquWpGs2laDn/uqsl3B8TXy20WhoaGgJMlUlYjR&#10;88CdtEeJLFPf8CyF4qw/v2cJXEZ6q7YV7jxlkvVs8dWbOemZ2yf6ENlT34QTPGzXk7tvcczLN3Ui&#10;ZAS8iDXKBZUcC34tipwUpm9c/3dLb70XL4qvRMivxTMqKgrYU9YMR1ZNOVumdJzxZ4JykUme79qC&#10;R9fyzm9kCVxGBocP8YNWKd4+Pu/0RWDPbeP6A3tOWNp7+IyuYQtORP+ZgMMeqRPxVXi2ZZ31g9cV&#10;lqYaXgEkK1Kto+PsRVyOCb9QJ/34H3LaSzK7qLV9K/1N3ziO3XC9uWGX+D4T8o+uz4/dJcye75Je&#10;AXtCufvA1rM3D78UlfDb3OOovCN1Ir4QFTy+6qZNj/vY6LPz6kLkJOhgbXDJbopqfGnZtd/ktKM8&#10;PT1lNmlsry5mA+xM5v5228stMLZbv/w/l1Iz3EWyp4W1QfCe0bCxcuy+1KQsfAuQOhGfjeeTxqZ5&#10;GdpwM3RGL6/TG3UZM+BJGxeVJ3nnIzHGs/axYJIjR115xY74Xt7r7zm3z1rtTVxGdPb8bl/kk4v/&#10;HFpUtWo3mazp4eO4YfqhAz9fQvFTXqCMXSALKE9L41y682JmO0W+iqpj3a4vBILnb93Gtt4cpxf3&#10;C8t3pCx3y927d4UXtabUdpmtduiMjt+tvf7Lnqdjhm1MzvYtD/VqFBitoK5D2DNr6HBOyEKyKLGB&#10;RWh3/6qM1F7fODp2b3lw3YXgYbsw0SdSJ6KmePndpOTJzdumPdP94bAEbjdmSv/Ltw65nLlwzfdG&#10;Zxc3GSUgsZ70wMBAmY2TIw73sRuqMgaMGR+Ztal/2Z5JZv5RRPYE3uSNXmyybzlhz6zUlOErqiJt&#10;DU21QPyMv5Ty1y+XYk8l+v7QA1fpkAPqTElJqWGiOVybqNaRGx2jkvTEwKHJe9UujW3aSeCOHLZK&#10;0WD/spRrur9MZe29J5vdEh4eDuQIFGlpKWKRXhmPL7Zqytkz2/2HrbdZf7HG+R8o2DQkdc+3FmP/&#10;YAkmGrH2sSj23D1j6vNbLjMi/9bUM4K9Th6WrZzNYv6MXz3hQN8xLt4BnfAFkVFUCgADtIbHZ2dn&#10;V1aPbt26Xbx4sRLxOUhx73p5jsubAKvnsUmSvO+uabPemjdJiVgvg30CwwwGm7+/fw2PHzp48IMH&#10;ibLWirz80jFLL63aHv/uaXT6dLMrh6ZSu4r/ufDOwZL364y87A9bx/abaW72z7m/6OdmvM1dPnrf&#10;2oDIfH4xviOSxIRvv2WQ2BIBGIf9K3U6OzvT2RM++Fwul1qeCGTSmJgYInLibKLaRWFEZCk/1URJ&#10;+0bJ0OGdWkry1i1GTswrvaA9/edS214qdrYy1S0wzEQKm/IF0Ny3znP/bu31nVcMJszYZb1pQnwe&#10;12ncn7BLtW13o3Pns74fofzaP2Dr/kv7wn6fOLPz2LNEeSf6+5wtPhHrLgYP2zV783BU3mUNipQa&#10;HvIRpCRaAFISGRmZnJwMQ7m6ZTIRX4zMtRve9jNRyVNoMny8hG/d2d3ugPpIRffyrMGDKnh8WesZ&#10;+JZHRUWRb7a8s+fjN3xgT+15f+k9v/94c1/ic1c0amb4e9Vk9syJvbsNGQHKe+L56yTTEjmXRM73&#10;+7YDKO/XTzzGl0UWqZNhYwImJZMy6VIAaE8xAmCv1RZKrsdW8t82L824VjTItZ8UnKoTF39/1cGz&#10;rHFxQdh2WescGG+g9Hh5ebmIgjyy5y/nlBvNO6/I/fB6lQdJEVI1UzP0iJpbx4xePZuolc87fVG3&#10;caPlXTq9iLtCne71jePMX4Ye2nQFk4bINHV+MrMcZk6qReT8viu9p15FMVvPfYBUKtDEQONMqXep&#10;rVrull9lTfAMCAgg3+m7oiBf4/D/7BmZbh549YO+TubiLiRaniXIscQJWZjdY7Ti7eNTdp/qOs7n&#10;l6GjHkT/P9ailXPj4N2j3iRn/jRmPwZ+yih1kmXdhBUlGKnE48mQRhFfDKCqihOnTJVzL+QO6ulr&#10;L61qLP1hwMZm3yrqleT98rNM9Q8MQktLy+jo6GxRkDubO8WeU1bfaTr+eGynztmLu5fc3k/2sntP&#10;NLx9kh+0ir/p+/7zQkieOmqJDtZH02cTK0NMGiIjUBapKPn6+oKixHATAXuGhISgm6i2wPt18/se&#10;OjoKSsrWHmwtNWlVAwTPchW3N30iTXbu0Zo5V1GHIwudQ7QfGIr16VNN2DNw060fNiasn7X1hNr8&#10;/nsX6rJYqh1GsT5ON8qeOraCP6578O5mTq4ge6Yl3hv767+Tvojp8/qJx2ELTnQfZo9xS7IldbIE&#10;LqPIyEgYskCXoQLA9x8YMywsrOYxTIhPgn90n3qjilhuzwETOki3JgvGdTpu3FvBsER2LJ5Ev6l/&#10;bklgz82B7q2bcIA9B3qt2erWM2dvMCV7Ansa/XW1NPEJN3BIszbtFlw8m3LnwbZx/SnHEetj0pD7&#10;15JBec9Mz8P3SIaok7AnKErJycmRAsTFxcE2iADYX7WFotNnKtQLOWXFLJteBqZSFvRA8Cw0HFTU&#10;gZ3722bZsXiCigPUGRQURCyb9WmhlwWTHAl7Du4UvNWtB2/fIoo9FTR0DX8/W8HPzZzY29i0cVWe&#10;urfv1/br/j75EXW6hbXBj3tHtbBvsnLc/vhLGPQiS9TJ+pgVEQDDF9R2soH9VVtI37G6pLXqraI+&#10;zgPsZaE+3/dzOte8Z5l5BX+LrCy/ERAQQBa1FrniS/1gz6m/JHk5BG5x7c5gT4OtMSp2rYA91XJe&#10;B0XHWbZvu7p771uRO+hXGDnXY8xCr72rojFpiFSgXN2oDQ8PJ9vE2ERoFERRYv1EfA1KrscqP3ml&#10;3THvrWa3wY5NZKFKIHhm6A1Tbn4qd9s2ztQAWbB4ih9p9cDmDuxpffbFvLAnawMCt7BYU/ct0vlo&#10;9wToBu/mb/o+a+hwvT07xv56wKbzjgNzlz29dp4yfbIEszYtbEb9sezvlWP3jVnUp5VzY3y5pCl1&#10;gooEvBkYGAhKOlUYFlYljPj6+mKXfT0y1y1/66WXqdrKsZ+97NRq/JAuz2xa59sqPft2pizUB77Z&#10;YtZ6qR8jYVjv5kuGtZ0XltLZbua69m65+xdTsifrY9ASd+ykvD9+7Og7iZg+l7ra0ZV3Q1Otudt8&#10;PHwcwxacOB52E18uaVInqOowahnOdB8fHyBTakYm4mtEzvKkx6Vaxk8KXaUSBi9G8LzGHq7TJF/n&#10;2rnHx6T/EoLqI2trENUFenUxA/Zc/Pvb9q0mbe7UjcGe7N4TDQ4fKjx7jhs4xNi08dLYRLue7qC8&#10;0+OWWIKw+eDdo4jvCFMmS4c6uVwuMW4KH0rmFGNI/FeiMOJgwtCmlpnJFt6DZa1ungN9cvUM0nsa&#10;lSxekJUuTX8R8QXVg2nsNWfP9fuL7FqMEWZP5eaOZL5mxrAuZS8Shq8Im/j7L8dWbCZ55uni5497&#10;R9l3tlo94QCKn1KgTj0BRHqESCHGdX4NytPS8s4dT9c3Ka7Qad1H5mYTdrA2OGM8wUQ304Cb+nTH&#10;MSnWBIYZ6D3EVwkDr5552MWwp4qhW4xrV2BPaq4R6+N8TY0Rg7OGDi88+3tbr6Er78e/S3oFyjs9&#10;bgngHdBpwc6RIH7iekdSUNhJRCcjfSfxdYIUgLOJvgZ5a9bd8zY3y1DJ1e8sxTB4MejkPeaBpW2R&#10;E0vrr13SrQn5VIPObmVlVf887NWx56lTTZIN3K916MQNGUxnT4DWtz/p7dlBZhxp6hmB8m5i3ZQx&#10;4Z0lCF2as6Uqqe66qVGovEuUOknyJC8vL2JpAtIkk4tgsGJI/FeKnAV/n97VrmWbzEdG3qNks5Ig&#10;eG5XGqliWanDf/Vs51HpVgY+1c7VoF5qPxR7XtKxf2Jvz9s0luRYoqDatrvB4UPFN27lrBwHP6kJ&#10;7wzTJ1nvCJT3DdMPYeBnHUFZ5HiNjo4mfnb4SfxCUAiUilHxX4Oi02fSe5g2yzRQqFQwde8gs/Uc&#10;6dZzy+Mbc1KOl4StY02QmkGWBHU0NAB7wv8ZUaXvuxQEmvBYawfozjupoP7/laWJ6TNzYm9u4BDd&#10;Jbv6zwsxbNriwNxl1EIddOXdzMZ476ro109x1qZEpE6WIKQOZxPVOgoPRMa25PRMTy/SdZLleg51&#10;Nb+W2/VOB3v2h1fZZy7ig5M8e56e4/Hidvuf9Ye+VCnMCO3FOIA+46iyIKej76SZh/ffORrDmLLJ&#10;EgR+zt48/NaZRzuXnkXTZ51TJ4l+J5KmjwDE4U7mdWCXfbG2XvL2RYS+ZTPuSz2PATJe26nt3X6y&#10;aK1oV8pd9qN0axIVFeXr60tydMIGGZn1HlZNOTHLeisk221Rm8MvyUnc1KugpIDBntSMo4qMl81d&#10;ui6+ejPn7fvlXTrRs9WxPi71nv2Oj6bPOqdOGKygrQcEBDAs8fBT7vIkypa23lG36fvmupXvGvUb&#10;JOO1HeVmqZRn+dKhlcq71yXXY6VVDRiEQJcwIEmOTjIygUMbwiAkaZYstVv9pLBW6/379GXOKc8v&#10;M47RDd4N7JnRq2fZiwRNPaOg6Liu43x+nzhzz/cj6eKnhrbq3G0+xPSJ2ebrVmFnCXLFE9cQ9lGt&#10;ID8q4h8n49EZ93n63eSiwqPbeBxv0ayidem7SVOkUgFibSeZaEiOzri4uMDAQOBQoNSGMGaAPRdM&#10;cvTu0nZUXgjfxFnjl9HXTi8UZk9OyMKsocOLb/wFP/vPC1lw8ezbx8+ExU/vgE4BqweSbPOovNcV&#10;dYKG7u/vD2MUvvA1XGQYIV5br7j/5Ja6lX3edZ1Bk+Wizt91bXexrCWrmXZZAS/vwlWpqOqWlpYk&#10;/yEJN4ZhGRISAmQKuxpOMpphvZtvmdJxevKo1C6LW/6975/tQxlud3bvibq/rcmZNp+/6Xv42ciq&#10;TXXiZyvnxiv/Go/Ke91KnWFhYSTrF8ieMFKxp75SW0/r18ghQzG/3ESWfesMuBo6PmplnW1RnjIz&#10;sDCvWJK3JrPagCWFd5HCBvVFt2+lv2e2++wbZkfahqm9e/V6lUdB6h36AWpuw4zOnS++cStjZMfK&#10;ghy6+Lm2X3d64Cddece4pTqhTpZgSUIq60cDMc/XEfIi/kx0MOnx4W5W08FyVO15nbsd1TE1b62g&#10;m/n6xNQtkq+AmFltDQ1WTTlHFnncSNeIarwtxcI8d+2w3JPL//MmGzUzOnBLxa7VB3fnkgcXKfGz&#10;/dABob2Gn1obxFDeScK6n6dE4XIdtU+dLMFiG9HR0aA3UWGeiM9FBY9fmZiUqmauVfShyTdj5ajm&#10;TQw03rO65BrqvDZRa3nnz90rJZf55ZNrZIkUSOs3jA3ZW+e5J70u2P5u1qmu/d4mHOMudKDPdmd9&#10;NH2SZEukBMTPwHOHruyOoi9TzBLELYHybu1oHrbgBBJo7VMnS2D3jIuLg//oMvoyFP99JrVPo+6v&#10;376o7G7W0lC+Kh/s2veqWTuDAcb62emZ568mJbyR2K1J7i4vAYIEAO3HysoKpM4GO6uNuN1tTfQu&#10;PPXd7DDoXDvH/KNreSu6lSVfo46hki1lfedJlHcSuqTbuFGwvRPddwTKO4ifSKC1Rp0hAjBEAJA9&#10;ybrYmP7jc5Ebsva5g1HLrCcK3fzkrvIdrA2is4cYvHv6wsW0c96Fk7/fltitybwMXCNLmD0XTHIE&#10;9oy74nxBvdlS96FKrkP4v37LXz+QmvNOZhyptGkDyjvxvGvqGU3ZfYostLnn+5H0CxIC3XAuwLW/&#10;3d4VZ4BA0f/+hdTpKYCwAkXyzmKXfRYKIyIL1fLzVQ3fF1jaeMllgv3ebk4PW3gZdFRo+iKl8GGC&#10;JAVPnNVWHYA953q2SbzUQZtlMp3//tl3W1Rau+aEDKGv0sGZ8SvleSfiZ3f/QCpfMiNpCEuwYFzw&#10;ntH6JpyVY/eh//0zqJOuj3OrB3bZ51Hngcirntaez+6/UnGV+vJtX4YhrubLXw03+vAuvX+ToamR&#10;Ub/UbaCS8JAjdk+ApaUljkMKw3o3XzvG6WK0ua1yl62PL65SVs3135i3f0n+3u+oY4jnvfTRo8yJ&#10;vcteJLAEviOSLzm01/BDi5jhsWS9Yg8fx9UTDmDwfI2oMygoSF9fnwQhiVxFqx4n+6o7VCWET0vL&#10;bqqkWKJsPHyEnLaCw1Zp39Hqme3/2LsOsCiONnxHObijFwvCoYJSFKQGRQQLYAETW0A0UdREUCPR&#10;mESwxGgUBZMYo0kUrJgoCLELaih2UQMKig3lVIoUaXdwd/T7P250s/81UDrM+9xzz97u7N7M7Oy7&#10;X5tv5qkbcGpqqlzu70+Oa6uHCo3D5gCPQ8BIuz6HvnI6mUg1LfF2ZloveZi412N+9Yv7oLwTsZ9y&#10;vQbo7EqgTxhf7DCZ+/fPaOfHm8IC//k7I/G6RPHTfbbNsl+no+B53MnSoEDo44Qds9svp9VuqNz6&#10;84uJA8fkPLtZNPojly6c8Hy6IzMwwuVQ9ZHKL5wMd1z7d8d+isePbfFHaBzKKIAnaIjAuL/6P5vd&#10;F/94/dFRxYjlG669vPSNaf63RVl9f5ys8fkfcnqWqJjqvI3Ko6eXLplblXhO++e/QZ0faO8C4icI&#10;niB+ui2ZJpJ1CQXP/7wkZuOcw1//4QXSKO5qUQhaFaNHj7548aIAQyCouZ9RYGS6ZffsV4sG7g88&#10;3tWbM2Z1/JkTvxQsZYZbDntpYHRr56l2rkB0dDRabwMZQEWOTp869f79jB472Cq5tZv33Jmz/tKz&#10;F+ySypKtF3de3DH69ZcD61/dIxdr4JaVbZpbYG1Udf1vYifr38vfjxi6jGkQEeBT8OyByJX3fX9+&#10;ufvua6cf9pzOXDBvngiJfS+ESDG55tg3sa3zPcAL21O1wtOp7OWDWhczF7Ou3px5rkYHcqyLdDWc&#10;ZlrfUFZS2vNLuy1eBKMO5QFBYUkpKSl4qQIRILe76zA9j5DLZ/4p/nbMUs1p2y/a2pWuG1t+eh2h&#10;vIOwqbkmQsR3hMTPZccP89icLWMnhLjbkxMnL1g/wX/Lh0nRd9ZM24+tn1JtndjG1Fqoz8nhR8X8&#10;qVlvnvX4RpFNp1r58v0wzZGZ8bDigdVkHXbqPYayGrfw+oZD7fC/MTEx9vb24eHhSNgUCZvDIMN3&#10;mklc0OjEe/lzN1xWqzfynBWR+smqvLRTxSv/L3Je3HeECHRRRGxw+p3hXl6XD/y53JBJzH8H5f27&#10;Pz/xWOAYtz8Z9Hcc+ynB1tlMaxTutSbBj4xu8HO3KnmQoTCu//Ch3aBF6nTFaSOYV2vHOTXEzJ4z&#10;6drec1bJx9Kvelg5t5UNFwmbKJYThE1Mms00fR76fnTEiUwQP1ePN/Wd9vUT8w//vhgy6UyI2olQ&#10;tWmBNIfGlV2Q76jy4HfFDpOVl7sxPppHsxxLEYZ/jvULhM/zlCtHV6340WOs784/gFUpwtAl+IDg&#10;GbbqjL6RtveKcYYmOtjWiW2drYwCI9OIP5fmLRqwy/eHtCtZ3aNRD3PYdl+di46YWRg6YdUwm+eD&#10;huz13MSrqGqL/woLC0MvadDNs7Ka7sAebusUx7MX7C9Crs1ZfyntUQn8PJF+6q/9016tNC1dZVX7&#10;7CpRrL7oecWBtYUTLeDDO7+3gVtGvkjMGr9lTIOksBDyTi6n+tTu5EVOO7urAbSZtk4FGYqSuBSQ&#10;mpraM1eMeTeRMyqaMkiPU1VQLdBIf6a1yLmbLCZubqCur0N/pjN5dMrqaQGrrv70h2N+4tl9Ll7L&#10;nNtI2ARJE68k+N7i52+BTscuPF+y+5aNnvrCKaOY3qP2/Xuk3/Mkt3A/eh9jxpRABeNRIH6qztsI&#10;H/6FfbyTkZygzUofj1L32wD7KcIYJtPRx/d9tiz9/LmF+2JAJqW8nX1kPXbwL0v/fpKa7fP12J7p&#10;f5dAnWgJTGn5adDMYjw0ZYC7e8/9WaYW2dll9GFWzgO7lTVtnNHP8XwXQz0LufsPXcfQzsS9Pp2Y&#10;PFi3tYy5wJhoeQKkpBsZGUlLeNgD03+8B2ZMGDjRmfn3Bda6g3c06Iqfjpva32N8oOaBabxsp72L&#10;ab0GIAKlCGe+w6fh9YvKqG1FQ5xUf1yg4v01laEpXPPdec9nXj84j1h08ABS3inCdTuCj83/49tT&#10;Py+JWbx1iq6eKqbORpcRkSoRBi5soBEMO6OjozFvygYKg1+rMuR44eO42m+s3I26U+umOzIjklgJ&#10;zI9Nrv3m9d31i9euOReePLCjH3Nwr1bJbEKs4ALfaC1raSgtLcVDsTlQYSj4TjOBzz9Xc3+PfUyJ&#10;pXzh+QVP444vrXeQXI3FvqXyukyCQEHYVA/Yoeqzomzd57yjzhrfrVcaOQOEzeXHL8X+GBQ6/mPr&#10;Dz+Ytu7HPsZDKG9Tf0b+dCnY9/Cc1e62Y4x6VMcqiKtLCQkJbm5uwJKwjTJ1I73J3t4eDuG3fVPa&#10;+lH2Ug8fbiFFnp76oOETl+42nkJ8bbz/4Hj10qBnXRwTe6bYboSLZequVUprD/rQVZVaeHE7O7tm&#10;auiYN98V450N4AME+ldSFpvPWOyxNEPhSogNbZOS4oB9AY0kO/UbshOp+sYx9sb18gN2af2wF/Z4&#10;fhtiP33uhV83bhk7oa9pH8+Vq0EghcKzvhljam+Ilix2m23bc5R3BWkjmPLW7Y4SJsK2n58fCAJI&#10;jcIDUSIa2Bx+VMzv6z6bnpnC0/Ow0hjYcjbpbDA3UPexMUotHKV9OqRv6Jxy3zn9IqMMPjLfFRS3&#10;4rdpLbw4WoEVD6R2IFCQQJlaJktcrY6XJeV8MHGDqgbl5E/ckz8RBNoYw3TMtWLfOkJ/B2Fz7o7I&#10;GRten/t57V9ffUtXWzd6/pyxfoEgb+r2+zh6W9LFY+mWIwd85O/UE/R3uSbf7UQgJ2JMPBNOtshJ&#10;/dA9WZNjxn1+6flAK+fu+Y4JmGyy9dWkCvn68pM/6K1ZpU+hqjw4w6+sPrv/Nh4DXYVAT4W4fWDS&#10;a/NfhXWPXLyNJ31fyd429pO6CQuqrkWVrbbhn9ssqGKj9Eu6t89W30oucrIrD/ZteP0C9PePN4WF&#10;ZmQBb57fER5oYXwxPNTQRAeU9zURjZwL+vtPi2K6ffy8nDhXgqQJejpiTNhmsViILnvmwgbvBF7Y&#10;3iRTvU/KCuR1jFIzG6xduid1qtMVf5n5QbTelOrEvVRFAcPvc7Ms1lgP1dj9t3OfFuNh0FXQaADd&#10;7G7G1PxqF3tQ6fTe8gM+zHt0eMR06qfBtY+SywLtuH8urs04qzDQBvT3Xv8kwimvx7uWLHZDC3iA&#10;vAkEOn3dqlsxMcsNmX+v9acr8xesnxB8bL6jp0Xc/uQ10/afDrvZXbN/SpA6QTEHljQ2NkZGT4pw&#10;OWxQ1UNDQ3vmwgbNRG3GgwY2e6eammNhYZHWZCvnbqitE3Cz6nuHMulZf72yqECNL5eC4Mna/avX&#10;l867VsW28wJwGC0BciJd3eimqUxP+EdT98mHqS/5MzPiGwk08LgC04J38sfSZYOAQ+sLMzTXRPS+&#10;nqrsOql85ZdFkyy5f/8s4JUP9/48KD7ls32/PruVusbKFgi0ouiZ04fmwScWzFk7Medp0deTwvev&#10;v9D95iBJpk4UkAwaOlBnSEgISJ1oWTccZCdT5NzDnjG+QTN3IJt17rZKN5h8KRuLXcwiGB/VpcXV&#10;F9wHwdPk6TOrEdrMwbrtuYQRRqugty596ScWoMIHzxpuzHXk/Ot2Nk0w7fKBoEpuwcI9mkEnqAz1&#10;yiPfAYfyjq1SNOyru/+I2vLlNf9eK+w/tCxwGv/CPkv36UCgy44fLs7J/f6DMSHu9sChtaU3v/jp&#10;o40x83T1NMJWndk453B30uKpAoGgyUJAnSCHouWwZZccM2bM+vXr4bsHjr9CY7Ntn88bonJr0ivO&#10;r8/mBv/t2+2b7PTD+VU62xy4crr+0fkW1qkjHd337d80L2ryAod2fnPMmDZtw8ZNFhZDKRitgX+u&#10;5sanZ6c0POJqZWhS1W2UTVwGmE/SV6x9cqX2yfWah41GbdoQB3lDm/oiNv98fMPjYqWPR6nOXg7a&#10;PbfsdUb8qSfXEln/3i94UjTAznDQcDvn+cuePaQmRd8pLay0HDnAbbZ9p53H+dn8+XN8fckkBpxG&#10;fBNQaM617ITA40kG+FHR1AHMeHW5L589eaI8v9uLnAhfuw/97cEn+15srnkQC4Jn3/A9vNIi72XO&#10;IHhauxh1Y3tFtwdyxFMoI7PzS89n3L9V+PTHB6c2Zr4eIBj0ieN8G++t/arKEI1WpfzD8PBSXPlh&#10;1bXzpUsaF3yljbK1HvvR8B2RsE3Q6JaxEwbYG09d/KVG/4nXT98PCzwFR4dPHDLyI4su6o5XkCZm&#10;SpvFgbMwSERV3Pn7Th/Mo99UVqQduUrf9KVZT2i1m3XfzTF9rljauJ7crLvmun743nPzFnyaFG8w&#10;qNfZfbdbd4ImRofAUE/bT2+0H2U0bOcUF206eS34ykNt3cTeStThfUwcPVeaTl/fcP4Xzh9z6S5e&#10;ukdiG8pLeGcPsDeuFxSsBDlUyd7FYfLHw70/RyFN+z5bhmJCZ32z4M4lVtqlp995HTS26OPoaWEz&#10;xrhrxYRKoM7Q0FAZEzkCAwNxNLII6nNyqs9d2LNm4XdPX+br+1s5G3bRZYjeFep0Rd9xA/9hzxvV&#10;sJSXcQoEzyGHDkWvXuu7ZuVar0Mgene5xZMxZICp2zvs8+npj0vXHbwj31egoMs5kH76FrtgBnOo&#10;42IXs+x71evHKfQ3Z0wJVA/Y0fD6Bf/yscqD4exP1yktcFAeN3n6slWTvt70lkA3j124aMH6z32+&#10;Hnv3Ulba5ad/hSYCh1q5DLIZO7hLyKESqDM8PJyYQSx+FPOmBG09MrrCa+wwrYd9skrC7mqN8+5B&#10;UwamOzJ/W5uZ7jza/nRI79XJ/fZHXDoSlWlh4bnAIfrXqy0PksfobLAy0z4V4hZxInPzkSerx/t8&#10;M14zm/PsRvadvQIKx2FsALfQ/JdPKCoqNUMdlM3G9o68JeCVV109VpV0FjhU3s1g0gzvib7+5yPC&#10;zv2y/cCi1cgS6jJhwvzv/RCHHv/jer+BWiMmDenkHCphIiaLxfLz88PO9Gaigc3hhu05vWDsR49u&#10;N9gtLoni9BBDJ4K+DmPaCObZhvnD6i+D4Km62M/r/IVtq9cujY5OjuMkxz3qUb3Rc+A7zWSSM/OH&#10;fXeO38pmatHv5hsXV/dv1Er71Jqby2tW3p9adMvg8Ra5PV9XWw7vNWK2RtCv1O/Va9IS+RdPVwf/&#10;MXbEwA9/3lBn7oIsocfWrSt4sgjR6IiVrlVUy87PoQriQiWeZ/lO4IXtEdiZPTFomHOzKDHH0nGS&#10;Wk/rgYDJJuPWJs4c60kTCp7wIvGe5fObt/fs3ccit19trcwgGJ0NvXXpvwU6gf4O23q6dPhJHOLy&#10;PM9fzTlwM1txYMYY+iXLpJ36f62l8ito5o40syFKmxfVPc9mb1wPJS0+m+cQsovK0CQcSme2/FDw&#10;pMhszJAJEx3kVLVzMoviDt7W7qNqNcrYxN7QzK5f51XYQd4MCgry8vLCK8A0U+Q8tmT6p6zryiPn&#10;/Xs4d80Bn57WCUjwPFY9+9v6s5x70Sr+C02vJzMtLQrT/xnnPToiOAHUduxt78b6u/hOFYbCjAkD&#10;4ZP10ubctdGLS9KV7DKZChUeVG3bilKdwmTF0hI5g3xKgy73QFjF4m0KUwwVjYzMVdSH2g6i2A7i&#10;lpUVs14WpF6+++x4Lru6r2kfTYWhz2+bpl/s9Sq3GkTRQVb6hqZ9TO2ZHSiNSqBO0NZjYmLc3d0l&#10;BiSlpKTg4UIWOSk2Zkm92NMzWSl9V5vY1PUQB5FEwXPG2MmmZ7b12/rwte3wObO8vtuyNTjNJ/fp&#10;a2DPRVs88WjpgTDur760v8VSigUIpzdYj0+V3QxvkOOqNchp9qUYDR1Tz9at0rIZldX3aREj7S6t&#10;ulqutrZBpy/DsA9zkEE/hoJlFa+hgM9nNORXZmbm3M5/Wt5rkA6jwiDvhk7uXbNj2xT5tarGFn30&#10;B/XS7afBNO1jaKLbbm56CdTp7++PsiVJzPSB0tDiMUGInAlB8z8uSq7rZZmYWOC7pofK6f8Jng1n&#10;y6/u1di5vWzu/CnLv4z4ImBx5NFtS0/E/HoVxyr1cOHUymzkYspI9BOYNO1RcS2lRs+8popCSR6V&#10;z6/lP63M0uC/HljxxKSspH92pnJtrdKUDxTmGqrwarXL2CbKjydmcQRcLrem4JVCcV5+Ru3zsmxO&#10;FZdi+OyJVhZN5xKfxuH1UtOgqWjSNAfaMQf3hj8yMO3NUFNuC0qVQJ0oR2dYWJhEqRPzJoHqc+cV&#10;LSy2K5QezUyvHL6J8rjOxEa/x/bGau+h49YkskY0Cp6aWx/SnEY6vCr4535GTloKvFG2BRw3aL1k&#10;8hjdgkm1pR29eo+1LuU2reH2cMpTc94LQy5PRU5As9GlKD8VcGs1qAJNBXWzupoGJSpFXrFOt666&#10;prBavqRYSY5P4ZfD1vM6ztU9cXV1cCll7V7yNOVqnkBOuY9G70Y/hLHDCBUdnbHzZrRQ2ZfgYQeA&#10;zo4NnU2icuvP6d/4z62Ip1HkTt5lTF5g1pN7A8V4Hsz3+qHh7OvLu3R2bn9t6zDn8wUHvwjYnH5n&#10;xc7pwJ5QDLMnRpNwHmYEn6LiKb+fSdtW8JimnUfTfVVT0Y9iP1yOVmGnWNi/nmdcxWbU1RkVFKiU&#10;ctWL2YJqOV0+pXaAJvUVT06ZSqlXoLyiNqqGzGqBClWgxihtKK2uLi8rr62Kf1DNror/dU1eL+W6&#10;vprDvbzG+r1PNJEEDzuQJs4v1ySq4s7D9/ecyj8eP6yy+DQ37rW1i0cP7xNfV6OINc/vOvvbn/lF&#10;bvRi1ZVfM8P26hoagtru+/tOxJ6Zd/N6rFkD453QW5e+Yb7jBoojbPNqeDllubChQmMYaBkUFfOv&#10;phbE3My+VcyZOEzF1kRFV0ORz81VLn9QwOFwBWXUuqJBHAqljqFZVNm3ukKBU6HNq5YXcPsrVVD6&#10;Uhos+ggoqhxmv8revZ+qU0/eOw1XZtAY483eYWRKUNhDQkJQljm0KhFW2KVp64VTx1qo3unFKbrM&#10;Hu44SQ07kUHwDPG1DoqgHNFSe3TEz9w/vDruwqcD+285ecrEKcpxtg9iz6To9HHeVngIYTQfwGum&#10;fUzIrIo8+Fxe3fXUgot3X+WVVagr61AoLmYGGpoMWi2lRjCshsVhPeJkPeQXVAn+S4TYT1BrX8dW&#10;ra8DblWqK2bk/tswpFFf7K36biF0kt1EqUKgRHMiwMtpUYiFNIK+8slOfU0zvXKBtSlmLh7fFGEe&#10;TwcTnXSlpaNurHs16t8+v/1SPMb9m9WBG5d+qWPINBnlBOwZPD/KxEa/swV7Pn/x4szp019++WXX&#10;7Xy/zz8P37u369Y/Xuiddn8XU6EKQ+FtphKJsG272kqgTtlJkjBvUoQLafAnji7q9cr0yv0Ug/Uj&#10;mIN6ZkySRKzxGjoluMRk6Gj1PfPkNz7Q2LmdHbB8waYNuz71XXvlosFg5tzVriB7Bv/t26nkdG4l&#10;N+PevS7d83v27evS1JmXl9eFaiuBOt3c3Pz8/HCWOVnUGRmd9IHVgrL7pVWal27KLdqCXR//QV+H&#10;ETDZZHnivP1ydzMPzjGZ92fN9ZlG0cdBYd/16VxgT0cP88y7ea2yDFwrgsfnVVZU4NvXgeCw2V2o&#10;tnISFXbZS2D3cNRmPKjJyYk1V7TJuFc44FODQb16ckySRPiOMzLQYSRabVFPvcS9c0o9eAPsnEiV&#10;h+/o1Wvh23uZM7+yOubXq52nzjk5Obf//Rffuw4ESP1dSPAXpU4UnISnscsST8L2ZEwcMr0qs7RK&#10;I+kx03Um9nhIwGpvix8TqSmjZ3MPBtSXZGv9uZ8fddR/xVfJR6Iyr10HVX3RFo/kc4+S4x7hvsLo&#10;ipAQnBQSEhIaGgrs6eXlJW7ZxLbOyn/iLn7juPBGUoHx55QMSnddMbiFMDdQX+ppsjtDVXXw7SH7&#10;/HqvPK8e/EPlD8Hzf9q661Pf4PRUHT0N5DJqlfwgdAbD0tKi5dWmUqldutu7ev0pQotth9chYNmy&#10;91HYUVAn6OzGxsbaYiCWZe+Z4IbtYZspjqimylGoF1+YTl7ggFlS6vibbCpfL/dPv3mCnIc1d+Po&#10;Pt4KFkOZp89ae07a/Wnjwk3AmMhl1PIliP86fFiAgdFKsLa2fh/qBIDIaScFPVnqbGBzyneEnp1g&#10;PywlsdzUl1dZjefGyEaIr82xBO2zw8eURwYKeGyNndtrrt+Y5jqOx2Yjoyd0oOMk84jgBLwEMUbX&#10;VtgBYWFhuF8konjTqtxRagPYGqAWJeXaOnpg71Cz1PYjz2Y6qqbT4/9Qm7IKxSotCv8j+DM/poWF&#10;42wfL+EycNuWnsC56TC6EOSkHYiJifH29rYXAjYkhsf3KDQ61s9diLT9yOj2yVqrT3KfvXbFU2Ka&#10;p7Y3vFY6YvZR9dmf63IylD0mqvgvpGzc8nXU4YilX2Zeuw5l0NTMtl7AHYY09f+BMoSxWCwY5GiP&#10;u7u7+CxkGPydwYZYVlYmUn/iqUQ1BGhra5Mf1aCgIKIwPMUdbm0j1weBqD/UHO2Be0HcgiZvTUdC&#10;oqrv5+cnXhK09dLSUtk2gtGjR1+8eLFbmj/yfT48tcHlrxUL8hfqHfkhNnr7FWwSaiZuPSm2XHsy&#10;7o/xJaEeaE/pnPnwuXE4cnl/4+x792EPr6Jqk2/kwU3xbVcNtJir+BhGlijYn5WVZWRk5ObmRj5K&#10;KGEd3o0oVW50dLTIftiDlEWijfHx8UTNYQ9swx6KMIt5xzbBy8sLulpi/VE94RZAAbgLjYOktJR8&#10;O6A58LNJCmoLfC+EyE4JAwKtSgSNhO4uFQLuGbGzZ1InL/Ioa6yp255fL0/Qz921ZpHTzuJXbMyJ&#10;zUfgwbvzD/5cGMCseXwNftaXs4tsHCpCfzq6as1G5zHc8nKCPc/su9V2zy16JmXwEaIe2IkeY3hu&#10;EbF2BupEdYNayeYjLS0t9JyK7JdIW+0MqBuIZbLvC2LSaCGIe0Gcjhi2M1CnnES9BloC9YZxoyUE&#10;9DjUGFoIh3pgUqUGNqf0t5DIj22mJF0yNWzIkBs/YpIZnnn5TljtPTTtodkFa3v2/sWNdiINdc1D&#10;+7lhe6Z6ejI0NGKELiO6qhJo7knRaZl322RCHgxd8TlyiE1gbEssjx7dTjKzDmUZF4+5hkdV4toN&#10;Iu2F7dTU1A7U2aXFjEP94X0grf/JfmnY7jz8IyEkHioncSShnRJTx3dv8ML2FPenZKmMNi+9Kz9s&#10;6oXjj129rSkY7wJ1uuLaqZZ/cD2rBdVVNyJhj6LFUNWVX7MDlvvv+i0t9lzykSiKMFzJ60vn3ati&#10;W93hDgMbhi6MbWQ4MzY2Dg8PFykDBWAnks4owhnJSM/tJEhISADuIGyCEt0P/v7+0FKkI4qwDOKg&#10;DqROZFkmLM729vYSyQQVg85HJEuuMGKnTu0mkli/npnEE0RO9oFdsY6Wgw8dtGJW3JOfYjAIL/H4&#10;PpjuyByuYX3YzKkiMkjAa5ytrOK/UJ7JrN+1Z/FfEdGr1+bcz6AIw5WsnI12BcW1ushJyJjIcEYs&#10;JIOAPKLwcHba7A3QBKA/pLDDN7A8mT0RJcFOpCx2LEvKuAWEwg6vKHd3d5FKorcX6LgocTB8E284&#10;8cKdzk2E8sMjSzMBZLKFlvQ0W+frDUE3/aw3b9+YOtuiPCzgqwlhT+7kYtvl+4HNq3H96fz99cNY&#10;R5ehPfXl7AIjU37suTMhW0WMnm3tiAOKFLfdI9cKcrmIeE07nfk4MFD8eYTnlHCziBgWUdPETaUd&#10;Bagq4R1CgLoRhlrCEk28yaC9aIpj57V1Isp3FyJICG9vb1Bw4KWBFIGeg/qcnLqdh47aTXY4t8/A&#10;UOUm5WOc7KOFavvOmY77axfTrx5LuxuJjJ4o0tNjkT/T0mLbh1N5bHb7zHCHQS4uxaCcYSDBdf7O&#10;lFh/2AkPKTyqIFAD0Yhou5TONJFapCYgb6JVeJF3iLDPEm4i4CVoV+dJryGBOqG6IHKC7Am9HyoE&#10;jCRoJ7y1ehp1vtz05ZNPDMb8m2ZhWK26OOrC8ceTP8MzL1sEcwP1UZ6eJ3U+7bt/5avsxkxFyh4T&#10;aU4jgT19f9/J0NAA9oSdOnrqi7Z4Htqc2PI5mggo8pFsXENeFPH9nXPNV6ihiH2T8AJpa2uDcCNO&#10;kcAyZCMbskV0YNOgklBVEf0dUSG0y97eHrbJxmXUZEJhR/eoE5lTZIipID+jEAFyfEDPUdjZJw69&#10;tDE8//PSXN9eFQ9untl36+cvjmOlu7VilW7+MP3ZGjMepwCp7a9Hu1WE/gQKO6jtB5csRcVuxD78&#10;akIY6O+toh6SFVj0iMIIR/sJNRBptSLWqk6isKNIKRTYiEJQybGc6CFFCjuKhSTHS0KLkEDagfVH&#10;fU4YQ6BiyLCA6i9RE0czwlGIJGp+h9S8uXGdLUG3oc6a+xnZlkZ7t83Lndc7/Ze18PRiK2frGj3H&#10;rI5PC3Z+sW080eEFRqa8yKOIPY+uWoP2H9wUv8k3slXYk2w4Q6qV7P2djTqBPojQF5EIR8Q+hM2B&#10;HDJJ7Afq6ZB4chFTMqFxQ32Q4VWiIEyOkEd7oC0dVX+J1EltpE+SnP+uFgoRjBkzZv369fDd1b3q&#10;+Z5jUl01LUvLsovkRx9NObv/duadvE6V1byr43ZmyeaDST9S12j1tdH5LJzK0Ki5nlw2d772qWMc&#10;dfVNLmO9N29ynO1DEU7QzLybt3iLJw5swOgQAKcR36K2zqCgIO3moScknStbEZA7RF5TayCvsFgv&#10;4Fd+ZXVSdBq2crYuHEx0XEcO22Cwopz9nP3TRwIem+bkqLry6/K5C7Q0NFacORm9ei0xw93V23pb&#10;wHGcFxmj80CBkCVl2197TiQ8N2wPJ+vfxFmufimRVzQ9p49yCp4XZeVshB3rrY6AyaYJwQWfD3I9&#10;WJ5F+ekj1fm/q/gvrMt4UDplhv6pYyB17vrUFziUaWkxztsKRE5hqHwNXogYo7O7iYgppcg8IdEM&#10;1M1sndXXbuSZDN64e3b+lxZ/OQ7klpdHb7/SWrY2DHE8zGEP23Bs+OHFOWEzSwKtG7iNcZ0lH80o&#10;X9oY+EnODwLIyXyNLc7vCmnRPE3GaJPda803MqJZQM0PRO0SaG5cJzmawd/f39vbG0V0pqSkuL3L&#10;EsldDvU5OaW+8+MXWn5YUVtYVKUxZXH69VfJ5x4t2uKB80i2EcwN1L93/4D/zM1XS5+vx6w4sBR2&#10;ah7aX3v/ATtgueNsH2vPSRFfBPCEayUS0zRL8jm465oDlhASndcoIr1JxMTEvFNIk5+fH4oqFT8U&#10;Hh4uMSVbF4WsfJ329vbQWiRskl143dbEOWfBy0lGKsq0vpnXLrzSt54+P2bH1UVbPHGmjzbFdEfm&#10;pP5G6kWTAvX6V75M5SfsltNQ1/pzf1XceX5UtO/vO4lQecrbaZq7V8XhfmsmdVJkxkKigErZlrp3&#10;EphQGiTx/ACwB0Qxickxug91Qgu9hUB5BLq9sInAWfN9JYN7wq7vmPT4/dcYs377LSI4YfKC4djE&#10;2Q5Y7T20/BXFXnvR+eFjK05vrsvJkGcyG13ta9YBgRLsiSa5t09e5O6BJsPIgVtlP90gQknjO3Le&#10;YnKsPoiWIHWK+JPhOigws9vaOsPCwpBwTkRd9YS4zuprN14NMvkmbGHBF/33fWB043Bj1shNvpHY&#10;UtaeRk+7r879dT3r0p6Psr+zRUZPXuTRAiPTmvsZsH0mZKu/Vi/45paXo0nuP39xHNugm7Q8yjYv&#10;oomPMoLYpRku0ZXRufBNnm6AzKPksFNpSZq7tK2TIh5w25J8ol2ROuvL2flGpts3BGStskz2sT64&#10;ZGlO5utFTjvhGz977YlbT4pNFp0+eSc79ZexhQHM2uz7BHvWZWfDdvHL7J8nT1k1zAY2gDR3BZ0F&#10;AsU5p2VAmo2SsH6SZVLxpz5QCImR7SLlyTOaBGJplVHmjq7bjbLcRCBOGxsbo7nqqJ0xUtD9lJrS&#10;ZcteODA/YKQISmuuvNLw2rwJlEHPBQ44ALud4WCis2Wu9cY/HxRNCr9uOaz0Rw+0BDHdZ2bxGHfQ&#10;3HUMmSvOnDQd5bTr07mC+qpFwiD54PlRrTXPvfsZOkFrFs/KLng7R5NQ5xH3gQIuklgSadnS7AAi&#10;U5Uob1NtIp0dyhA/4TrdyUH0fwp78/N6yA5T6HJS56vI/U9Hm53/xTX7a6sgo0EgzmBVvWNx7EY2&#10;aO4RtzKiI2aC7MmL34UsKkU2DqVz5oOKAD9B9vzjkzlvWABHj0mBxAR6ZBCzyAkJlFwYpYCTeKI0&#10;6ydZRAVGRqyN1PkOnwPa6lLnm5B4aGcz2bM7rcN+73Kc5tYNL72sbJ7c2XdZacnJk5kZlUnRaSt2&#10;TscySwc63NUZikERaR6Oq/LHRXz8z466nAzVmcE6F+Mrt/782tZB+9SxRX9FbPtwasQXAb6/7/Ra&#10;5rxt6YnoX68i9xGGiGwowwtEdnmLp6ST4SBCxZBNU4arPTQ0FLiYnH25G0qdrYUuJHXGHot6aWOY&#10;8c3410sMvzfs++TqNZSnB5s4OwNyi7kfbbrkuSXpq9Prsr+zLdvgIuI4Av1geX/jMyFbBcLUyKtn&#10;HEw8mob77V19RIS9Uny5UDhdmsSK5Fmy24dYi03E0kpeobObSZ09lDp37NqZbcN85WtZ8I399ybG&#10;Nw5HAm8uctqJZ6p0KgQevGuzMnbGqU33d04sDhiAVtMk2DP73v2NzmPgAzSKJhrBTcSdRmYukYWR&#10;xQsgQ2dKSopISromJxGhXPSIK+F08UWYBW+nD3X4Mpxt6ybqOeDwa38I/WXa71uVjKmV/Yd8v+/l&#10;hO838RXMD21OnLvaFUdxdiqE+Fovm2DGum6zzsDp2ghnzu+f8k5vpft4qwf/UDplRq+c3LVXLpqM&#10;ctrkMrY4819Q2GN2XI0ITmj1JeG6IlBkJXxTJQH2E64etMKan58fedpLk5OIgC7hXG9vb3S6xCXw&#10;oEA3C4Mn47+kc62CTp50Lu7By9q/vhi+9678GIUnJh7HDscvjY6OP5Gf87QYHjzMm50Tx5NzVh1K&#10;c/IotK5/OCc9RY6hqbrgt9pbD9kBy+k+M1VXfn3v2vWILwIcZ/t8uPo7oE58NzFaF7KSzvUE7D30&#10;m9Ead7srD+Vn9TtTbR539pb3T2G/r2sM1l170Ac/aZ3ZcXRyzeh7Fw3OlBkvNR3G72dYFmRbz7mq&#10;eyOhLuNByVj3IZqaIH5mXrv+s8dEr8XDJi9w2L0qNubXq1j8xGg79AjqvPDs4YEffSZ/vUVT0FD3&#10;QZ9tseV0U5thn2yO2ZsF4smiLZ44u0cnh7mBelKw6xjVMXefDv9YTvGO3+/1JdnlwS7KnznQ535c&#10;Nne+wo8/rz5zCinvJffPLg0eBbLnpnlRmXfzcO9hYOp8Z7ziVMz8O1xlh++E3TcVJtNSFXuHX6z+&#10;cMsvrNdWr7L5aw74WDkb4UHQJaBOV1zjNTR+yYz+3CmrM+5M1Ria4vYtEGjVg1DlhZYNlUWvbR08&#10;+/df/FdESXb2Vvcx9PITHzipgPiJrZ8YmDrfDWv+OXvwsP+mPdsHXSyifjzgtxvyhdo2g6d8/+eO&#10;F1YuRit+m4ZTInU56OswDn8+5vSMtR9o235f/tJdXvXGFwfkzG0b1G7SA8ZXx13Q+nKFt7PztudP&#10;mZaW5zcu8ZiqCLy55uOIpOh03HsYmDpl4XZmid/hpH0hM+f89u380Gsa8hXZE0eHRuXqu/lmZFvJ&#10;Kalsipk7eQFeLaMLo5+6WqjH+JtzQ4bJj9+aljG1pviez8p6dpr8qBqV5Usqt/7MHTvetX//NZeT&#10;YkOC6ZzzC9a4JEanAYFi/R2jtaDQPZqRV8JLSC+4lVmSV5r+GffU2vP3KKp0RY1KlqX8mQc0FW6p&#10;wsA5FVSLRVscsDuoOyH8k3FBEdr/5uUl6RXvM7cKKnrW59/vKL+sUs3XAQJVbvSKfrfv2IkjS2e7&#10;LvJX7GULyrtOX/XJn+FhgNHjqRNkzINJrJvPXy/vc+XTnKvMS3m15nq1Rgpy9MrnA2cX0Gxqait6&#10;D+o1Ez8t3RQhvtZBEZRr55S0+/ZfJp/naXxt/KXd1ZU8lS1LlAq1udv/mKuuXrBk8dWrV9PjvnOc&#10;NVNBa9juVbEGg3p5L3PGGV4wehZ1cvi1j3M4tzKLgTd7592bX3t61fUHAjXF2n69qkzkGEqsF708&#10;b9V/+DQxb8SkXou2uGDS7PbsGZHEMjfQoFAszZjeO89mNuQcmXbzYN/cPKXPJtVn1umuXT/n2xXe&#10;m4OTI6MSd4VqGzDVBOO2Bby2cjZy9DDHwwPjPdCVQuKRVh5+LZOtmD9V98Gs9HiNu6VyBYJ6awZV&#10;pY4qV/m0VLeIanmr3FHfsr+jh5m1ixGOOuqZeJTLCTx7WVHlghdXYF+eo5GZVn+rgVqv3GDQm6ak&#10;zWFXPKzg3C6rUB5iW9lgSlEfZC3kUCyEYkiExJD4Tid1gkSZkFZQwa8FIcLBRAcxZkoKqyArqYzz&#10;0ljx2U+cV8wbRQpP6/jmSmk81QwKW6u0N+eVWqGCleVEN6DLD230MWP2cJgbqJ9e9OHVLJvw1Ks7&#10;5POqhju4OeWMLX7c53UNM+e24mCLkWxz20sp3JzHqXUPsuQUHhYb3TmuVyvf39LVDoRQ5uBemEYx&#10;uoDCDuSYV8J/lMs+/+Lxw+JcZl951/r0xMyGvJjc/gUFus8KRxRUCXIbgwGq+1Pr5amFvXs/tx1d&#10;xFcrLpYvr+6r52w0wsUIR2hiiMDZ2MDZeBbxM59bklmWu+f6Zcuis9YvUuhupdr0oa4vKkenldTl&#10;PczRLUh7fjo/o+GpriG3tqFeUV9Nm2Fg9cHAYQMtxjlhJsVoW+rs07tPbYMSSI7qdEWkN93OLL6V&#10;WeI0TEe3d5Wycq3y3Vj69dv1VdxyLe1XysbPqzS5NVQarW6gBsugJnNtfrnmywoFDq+OoyT/vK5B&#10;iVo+kPZUQTmtVquoV68qxX6K6mbcGhVKGWVwf33mMF0nW33MmBjNhJ6KDnxGz7RKeuTlnRCnr3V3&#10;BI82wCRf26XCOOupMev5AEtlQS1V7kGOgK5QpcEvp6q9vppRFFt1eH21vLJm7YChqsZDtfV6mTtZ&#10;mY+ywppND0cr2zp9vWe4W+qr0nPllSoHvsxT4VWpZHFhv6AKVHFqo+TYu4FnrF5XLVDJ5FMpgrr+&#10;jbIk7UE9fNfRqBXqNDaFll9Pe6WsLjAw1bIb8cF0D52+aih2nV9ZzauoxnHsGK1iF0p5UXy7JN2A&#10;ocerro9LKypiV39l/ERVUEV9narIY/fN46m+qlaqLKOW1TZQlWsVaLRHlZyhjNfM3q9pfUoozNKK&#10;Ki6vpo4qX6fT0N/cTr2SRlyczmXryFcz1JRp/fXpxsxyfs2/Lxt4FHX9ujr74YbMwbpN0i5yhOrr&#10;0PV1GM1v1O3MEmTjwmhdSLR1tjJ1ek0Y8+FAJccnL9UyKmoMdeRVVSv1BnBra+toyvxeupw+vfo4&#10;OGrSGweZySin+pyc+uzcRtHXYqicBiZEjI4EinKr4NUC+1QpcV/LPX5YkoMOjeLfH1RR349T2iu3&#10;hFZaJVfOo9TWKd6rl3apBlW5OibocwLao9p6Pbl6XXkqtUGupEE+r/FZqzKlVdYq5qnS+WoabH0N&#10;FSVFHUqVoE6Ryq2mFrOpddUNmmoCFWU5WhVFXviIchs087nUOoUGBYFATkCh18pz6uWqqGyaGkOB&#10;UtNLia9J5+io1wiU+Dx57WIuvbaqTp5G4akNMOhL663FMe3DLs0rKBdkF9b0r3mpoFBbr0xTUFJS&#10;7udexKPk8yhydTU6ZQ/l5Khq8tWK1IZ6Ra5iTaE2hycnr6bh7mM2eRoeG+3hJnpdTTH0WTW4eR52&#10;eSYTPvjGYHQGAGP+v8hmK6NwRQ3/aVmOKo1homUg4LHrcjJel9TW04uoZSVshmJ5Ned1aV0Ju5Zf&#10;pmFOLe2vxO/XeyBVRUXQX+/mg3Tq0xu6+Y+H5rAVKwrr7tIa5OVqlRUbqAI5KoWqQhXQqZRaLrUE&#10;yLaRb4FrGxQa6vpQtLgldYq0WjllejWnqq8GX1mxN7+Qp6Ks+7Ja+UaNfLlQbzOSB5quZ8jReVXy&#10;dfU1tbT6LHnN84JevFqTmobGAgx56iuqXGWDsBGnpbWuZiitvk7pqeXwipJaMzwypEABdwEGxrtC&#10;jUa37WPyRnFjaCiaOvV7e8hA5onjzMdRKF+9n35dX5LdUJwD/9XM8kDo2c8KYaPfoD4KTAuyfK3G&#10;UDQRsOV01KHyaOedwsySAr6KvPJIC1O0ZyC+zZg6MTA6p5z7TuXldQzh8w7PNtPCiMSYYv/7fyay&#10;xjdBH3xP3gFyuAswMDAwMHU2gYNCdOkmLF++PC0tDTehY9FpV5HpOU04evSojY0NVtjbCS9evOjq&#10;TQDSKS8vx03oWFy+fLmrD6Su3oT8/PwOfJyxwo6BgYHR9amzqysRIE+BNoqb0LHoBmYZbFnq5E3o&#10;dAp7V1ciQA/t6sOlGzShG5hlsGWpkzehNanz0qVL8Dd///13Cx+87du3t11f3Lx5s03/4tmzZ7m5&#10;uW3aBLh+yzu5ezehre9yNxio7dCEtr7LIGZVV1e3QxPgiTAzE50c0JoTMUHXhv/gcrktuUhVVZWy&#10;snLb9UVdXV3jG0OhrcTthoYG+AsajdZ2TaipqYH6y8nJ4SZ01F3uBgO1HZrQDncZ/oLBYLRDE2bM&#10;mLF37962ok4MDAyMHgLsYcfAwMDowdSZkJBAFUNQUBBRIDw83NjYGO13d3dPTU2Vdil/f38oI6NA&#10;GyE0NFS8CTExMc1sAovF8vb2Jk6EVpSVlXW2JpALiNcQSkK70FFoKRRu/4FEVIAMcj1hUBH7xe8C&#10;uQmyh1nbQVtbW6T+9vb2zR8n8BM9AuguwKjrck0gPzJQoE0GkqC7ICwsTLx1gYGB0o5qaWllZWXJ&#10;uE5KSko7N8HPz0+8CdHR0c1pAmzAT5ECRkZGpaWlnacJ4kft7OyIc6HDxc/18vJq57sAnSZeDaIb&#10;ocLiR+Pj49FR2GjmMGs7wN+J15Do5ybHCWyI9wCMvS7UBPJ1UMmQkJBWr2T3oU5gSRl8h0YDMQLQ&#10;MwzfIsXI46b9qRMGB9xp2Y+0tCagnwTRwKBxc3Mjvzw6vAmIGaEVqGOhq1ENRVpENAH2awnRnvWH&#10;Wsnga/T2gmoTbAglyU81ahHxqoAntv3ZH/5dBlk0OU5ExhVqMty1LtQEAmg/ps4mAN0k7TFDsgC5&#10;Z9ETAqeIXwRGCerx9qdOqL94lZrZBDhXZHyjVzdZrOvYJiAeIWhF/AkxEkL8dUjIdO0A1M/SnjRE&#10;lCJSJHqlIZFH/C7Az3Zmf9TP0jqtyXEiXkBiqztzE0TeW21End1nDntqaqq4GI+AHmYRUw7aL2Kn&#10;S0hIgBvWIcYdqD9UTKK22JwmICYVURWJ787QhEAhyIVRP6MmsIRAA52so6GSIneqTZsgo9MQ14v3&#10;M4K0a7bnLSCaIO0uyB4nMP7hDpJvk7RWd9omEJ6PoKAgxJ5kUzt2E4kCnjq45fCkEeZtd3d38S6D&#10;MnBIW1sbehY0EfIQgSsAdYIu0G5PqbSHlnAyeHt7Q62a3wRxv5n466EzNAHuC7L6Q1tAtEf8iMz8&#10;Ik8L+tmezi5UW/hHqJ64p1EcUBJOIQygMH7gJzHwYEP8fdA+MgT8NfK0NOltI48T1HzodjgFnQ7f&#10;7e+sa0kTCFce3BQZTwd2EwmkmeclmrdFzM9k5dFOCLKG0s4KO3pDNulkkNEEEZsdNKedTVTNbALZ&#10;3wU1REeRJVTEXIV2tqetUOKbRobRQ3yoiBBl+7u5JAq54mZ9ieME3UFxca8tFN42agIyhhKjDrUI&#10;2zqbeGjJVjYYzeI2EfJRZIRCJipkeCYegA6hTvSnZO6Q7WQQaYLIYEKW307eBMShiJg6CXWih5b8&#10;QpJhLEPDhnwIThThHWhde94FwhdHvK4Qs0gcz+LjBN0v2EM0Cg2z9rR1trAJaFAR9cfU+T5AI1ua&#10;sZnoU3HPQIdQpzSvugwng8RhgcZZ+/Pm+zWB6GoZ1NnOQQIiQGK+uO9LnFKh56Gl0PnEM4/MERJf&#10;b+0JETaRMU4kjih0ejvHJ71fE1CEDPlmtR11dufZREiCkGYpI+xoyFlBjnNGtip7ITq8CWVCyG4C&#10;2YyIbIjwPpAYgdg5m8BisYgNcctjO7tZmhxFUCtkSRexNcMeKAYvbELwhFsAP2FnG3kq3rsJ0sYJ&#10;qrmI4Cz7OepUTYBnGe4OeXYMMlWjp7t1m9BNqBP5JURmbqCegm5FM1hELM2ERbyTNEFbW9vY2Fjc&#10;C4GktuY0AY56e3ujwMkO4U3ZTUDTP5BFX8SzhGQHKCY+P6o97xF65KCeEkcR+YmFikEni0T4y3gy&#10;2413JI4TERecjHFChDR04AushU1oP3RXW2d0dDTSngidi2w9QUelaVKdytaJ9jTZBCJauwPvguwm&#10;iNcQHSWcMNJC4ttT20UPJ9nWSY5yR7NTyHdB3LwA5YmRA8WkGenazVCI6tD8cYIqTPSADJN6p21C&#10;k0YtbOtswjdK9u1KdP5KM990CHVCVcXFK7JvV3YTpIlm7RmP3WQTZN8jiRMx29nQKTGGkfDtyggz&#10;QqNF4jxUaa7hNoLEiJzmjxOJ0xzb2cPewiZg6mxRj8MoF4+JIWR7eIalhfV0oJsIKkx+OMVZQ1oT&#10;JJJO+1Nnc5oAg5h4MmXfo/Z/Ygn2JCgenlJyHWQorWQnNfFsi5zenkoYUYf3GCfkmwi3o0McRC1s&#10;QjtQJ87XiYGBgdFT3UQYGBgYmDoxMDAwMHViYGBgYOrEeCcQiSQkAsXQoZDd1sooLhI72XZAuUhE&#10;AiHJQO1674Bw1HUopq+Fl+regC5qTlJ9GGAom4a0AkR8NFqPoGPD4DF1YrQfWCwW0E27USdGJwG8&#10;V7S0tJpMFGRnZ+fm5obm20gcPLAf5cFBGTRkZ43C1InRHpAWUdy6cyFSheg8rUZBIa2Sda0VL9XN&#10;gITEZiZYQ5GnEoV3tJMITYULwmU71XDC1ImBgdFqAD3dyMiomS8VKAaFJUqdQJ0gaRLUiUp2yMp6&#10;mDoxWvQ8EIsCiicMBnGAMKHCBpIXQL1CZkc0CxjkBZRUGJ4TZMMispmInE7Oiq8tBJqpTSSNFk9X&#10;LP7UoaU6RSxuZAMlmsNOXjCSqLl4q+E6IvLOe18KrZgoMctBczoc2Qdhj8gFyeeSl5AUyY6MzMFw&#10;LioAV0BXFulhdBSKEX8nIleK/ymhZcOlRHhTRn0QJ5LzMZP1FZHZUPATZWvGz6MECDDaGEgllz0F&#10;WGRNOnEJoslJpfHx8SIqG1wNTSsk5sagab8SJwsS034krhUhLe0pWuoAzS8WV66JdqGpIKhR4hcn&#10;Wi1SMTRbnOi6llxKvIDE+WMSOxxNXxH/L2KuPZFNUsSqSO4i4hagGS8SV28l+g0loCQPGBlrNIkv&#10;4yO7PkQ+BJEsqBJXRZS9UlMPB6bOdqJOadqT+MBFfEdOkUtOGIySQlLEkrkiWkTnEjyIfpITGhJE&#10;QMyuI4gYlUEXJxZ9JDLdSnxuiVViiFwMKGcH5W1mXHG+g6uhn8SKmKghRMVEjsqgzve4lETqlN3h&#10;xMw/cl4SCmnaH6oY/AWqJ3yTU3kSXUQmINSlIi8YYo/4epDiC94RQC8JcZ6VVh/iVSHCznB98WT4&#10;stcHxdSJ0bmoU+IMevSEAB/JThsjkTrJ6SckTukl70TER/539NcSp/yjR0vkqSZfTZzvyH+N2oJq&#10;K7FisqXO97iUROqU3eFEIh9pFZO4GAFBduJdhEQ5ET4SaRF5xQjxxVBFRpfI3G3Z9SEPDOL1KfJT&#10;5GrtvKhqVwG2dXakh11inh5kWhKJBkXmSLR6HYWUPrI5ICubyNgnksEI/STsgOhpkXi6RIhcjbxM&#10;m+zC5CujVotcSnamTmmXkthGGT0mu8Mlnk78HcriDMVEwnWJOyWtehITZYqYI5EzB31L8wKJGCKb&#10;WR/kAiLMnfAXZAeRSEuxrRO7ibo82jREuWOTsXfOKrWkw2Xkxm8SIGMCtSH6BoJD2nTL20KuDxAl&#10;MCbhs5JmHcbA1NllQLYViquW6Oh7R9uhJ1AkNgX9fO9k7CKVeb+rofISc8i3ShtlXEp2hzd5s2Ss&#10;HiiR+mVkYhfxbicIAYdk8Jr4YhjNrA9qGpAmEDRQqrSWoiT/+KnE1NkFgDRNf39/4ulCoT/a2tpo&#10;iMMDAE8UEQOElqtGR5uUldDF4VwiIAm2UfDKe6/YDvUkgmlChYAavmvsunjFmhMUJftShEIqcTn4&#10;ZnZ4c/4OLg5/QRRGwWHSFraC8khZJu4gudVk6qQIQ7JkaOuIiJGG/q71QaGgMUKgGUTSBNVOsshV&#10;pwM293agm4jy/+4UwlMhkcVEXOoSj5ITwRLBSSIeBonTTkSCk8TLy3ATvVNwEtkbI1I9kXY1GZwk&#10;41LvGpwko8MlLmhMDjhDqzCKn45iEoguEsnoLGMwiPS8bC8NupRIcJKM+oib2snhFiLAwUnYTdTF&#10;AEOWnE0dZeomKA82yNnUYQMKE48ZwRrSVNQQIcinw9Uk0nHzdW24ArGYosg6ke9k4CNyg8M3dMJ7&#10;2zpRi4jToU+khYI2p8Ob1NlFlnhDyxPJkOKhsEjCf/RfEqsnW35HWgg5vr359UHOIgpp8qUIZHuo&#10;ejhwlniMHgFQ/+FdQkRZdjYgswkwOJng0NKbEhcLIgN0c2gaCnRvXRgbGwO/S4wDwcAKO0Z3g/jy&#10;qM3RfNsNyAIAlSEcUxLX/kSE1ZxwdHRBGWttvR9QBdp/hS4cEo+B0TEgJlw1aezrVOZvibbsZjIX&#10;aNyt/mJAxh88nLCtE6OnAHgTWJJsoWvS+Nj+tmyyIVXEtIp4H3lvmundBrYtKytrxSxHKGKpJRZw&#10;bOvEwMDAwBAFljoxMDAwMHViYGBgYOrEwMDAwNSJgYGBgakTAwMDA1MnBgYGBgamTgwMDAxMnRgY&#10;GBiYOjEwMDAwdWJgYGBg6sTAwMDAwNSJgYGBgakTAwMDA1MnBgYGRteBQutebv369ZcuXcLdioGB&#10;0Z2wfPnyqVOntiF1Am/CH1hbW+O+xsDA6B44ePBgWlpa21InAHhzzJgxuLsxMDC6ByRq0tjWiYGB&#10;gfHOwNSJgYGB8c5QwF2A0f7gV1Znpb3c7/+ZMoNhYD3KIveFScr5/97ndvL0mR9Vem+4nJMe+/zm&#10;07LcBaY+P+9l99OmG+gwHEx0fF2N1OmKuBsxMHVi9CBk3s2LCE6oKS+k6U/qo9fH+d+DcpXle9V6&#10;W5kq2Omx+XK6jIe8yr9OXK/NvmPm4WM6Tl1Bc/uVnd9MHDXKbvSjHHZCesG4NYl/rhhpbqCOOxMD&#10;K+wYPULY3L0qFj62HyhpP9sT5Knuc+1HQ2c789TrK7bPGm4t/2DAZ9/1nR6w2L6Syhj167/Bvaw9&#10;jUYUnk3/5d/kCVe/K+H+O92RGbrA4pMpOp/svHY8OQd3KQamzjdwd3f39vaWeKisrIxKpdrb26Of&#10;sNGchafDw8PhmtS3gG3YI+2a4mCxWFAf4nR/f384BY+b98OuoDj4XjNP22LHSl+BgPrsmcbO7fBp&#10;4GTzzmzVXrL35ng9rnml2Q2Xh2P9cutpJS4zXnk6jry0WnPSIkZvk4qkrSOOLHH/++s7vPgBjnfW&#10;x92Zs+3Gkt3/7jz7BNMoRo9W2IHUUlNTs7KymlM4MDAQiMzLy8vIyEhaGShAJkpAghDwL2FhYU3+&#10;BfAmsCqZK+FqcHpKSoqWlhYePe+E5LhHJQWcxWs880YMzx07zvWvg2i/gMfm/D5HZeamezTa5Zz0&#10;E16bjr+4nvGUJpgfWHlld2+6nPrrfjUhMerbVjoc9E8OiaYyNOCsjTcPlQ+7PNXEn8pj5JXwgD3h&#10;EzDZFMRS3NUYnUvqBBEvKCioTWsDf+Hn59dMVkKkKaNKwI/AdHA1YEnBW8A2nIUYEMrAUdgJVCit&#10;PsCb8EfoXOB0Nzc34NPmSLsYIqp6zI6r3suc0z9fwKEpOv7+K3Go4sBSBaYF3W3RnvuxPmbj1Gh0&#10;3zVuJjb6Vy4qhOkt3a3jaXDxqrwhs3JDGM3Go/LoGnTWdyPmjmVa78oMtzCjAmNeDHZb421xIjnH&#10;fsV53NsYnYs6Y2JiEJW0HW8CKwF1Nv8UKAy1AoqUeBSRIwin5GvCNuwhjjbZZODZ6Oho9BO2kaza&#10;nHMxyDi777bBoF5VmVf0Uu70Xv89Q6NRcqy6Ecn+8aPaJ9fV5v8Wy7qZzy353NLzzXtxmbPtp/aP&#10;FPvKp9xKPhLVqNSz2fU3a6pvRNWXZBPsCeVXXtmNfrpZ9f1zxUg1ukJCegHucIxORJ0hISFAIm2n&#10;qIIkaGdnJ6J9g8ZN2CjFWRuJqCIqOQFUVYlngQgJzaE0ZessLS0VsR6ga5I7QVtb29vbG+gbLgKX&#10;MjY2BsLFA4uM3KfFSTHpw0fJcTb8oDBhvMEns4AuS740qkrYreQ0SzvkbqUCbc/9s1/ZeZHP2veo&#10;dPnEQQLNiX+vDyljs7VPHav9N11eybly/1KijFBKZey9H0vsmedqlJCGqROjM1En6KqgurZRPYB6&#10;QOQUuT6QEUGLIOgBe4qfCGwrjaqAIuEoCLNwYmuZGpC8CV1BVBtRM/wFEn6RW0maINwDUZLPiQhO&#10;cP3YND7wa0t+dd/gDUjeBA1dc91l5ZGzqAyNo0+S9FR0RhtYEWftPPvEQIcxb8oQp48sVIbMj/gi&#10;QE5DXfPQ/pq4R7X37gHzEiW/sv046nESSKyE7AlSJ4dfi3seo7NQZ5sCcQ1Z5ATKg53AfSD3IXOk&#10;RIEXCgB5SaOq+Ph4oDngO7gakl6B197bUgl/BOdCJZHKT1QbuBv2IHsoYlVpgnBPQ1J0evD8KBMb&#10;/ezE32f36aX67Qp5ZqMbp+ZunJKTDyoDrAfcRxY580p4EUnPV3tbwPbkzxzq5NTzsqmZ164rWgxV&#10;Dfy6PlWZ9/dmorBtH5PRTKtfUt+8PvV1GPo6dCx4YnQAdfoLIVHgajttFIQ1EepE8h3y6iCKlOgT&#10;R3yKTpd4FNgTqefAbkhEBQlUovrfJG8C7cIfEaZPgjrRxdEeVEkcwATYvSo2MTpt0RZPbdpD9Wcs&#10;9ZIyhv9CxJvyukx5HUNUDFjP02iEiZYBSeTMBOERRbzTVZXmfTe+Ttv16Npg+Kniv1DR2Kz66n2y&#10;4Lnc1utO4dM7hZnop+84I2zuxGhr/BecRHAiIUlJ1KnbqB7iV4Y9QHxAdmQBU1zwlE2dBAhqAwAD&#10;IpcXMnc2kzeBbeFfgIjJVUKVJF8cAyH9KivnafHagz680qIDoT8FqKpq7twOSjccqk6LUxo5CxUD&#10;vgPWOzHFlzjxUS4HiC8p2JXYA0LrqKlWydH5yUeiHGf7aPyxs3iUS+We77R+SkIF1Gj0zy09f7h5&#10;6OSUTY06u3XfVYfSQGfHkzUx2oM6iXgdgl8kCnGEma/zQ1tbmyJ09YjsB7ERDgF7NpM6kaCK1H8y&#10;b6LXifgexPI9fGClXWG5eluDzLhrVsCMQcbKKqrKHhPRIZA6GR+tRNvAd8B6wH3EiZujM3zHDRRh&#10;PVDbr5++d+aXA1aekxhMpvqOn9krvqyZHU+zfWP+9jEbF/UkKZZ1EwRYONfVqu+J5BwQP/ETjtHm&#10;1AmaJrLQIXlTokeo+UGX7wrxsHbYg2LXCRoifDIi8qDE0xF/wRWgUSIBT++kTaNoVnhhiEcXwMXh&#10;UiI7kSG1h1Mnv7L65rnHkxc4gJxIef7SgM/XuBRP8Cahre+9H6tGYwDrESfeziwBqfP3xR+IXBAo&#10;2O2TD64cLk3aHT458Fv6lOmVv4RwD+8kqBOw0HLyWVYyUCdF6CyKSGJh6sRoQwjE4CeE4L0wevTo&#10;ixcvvseJyERIjl1HIiFwUEpKCgpHR3wE3+QTkbKMXEkiIIySUAZkT2InEpyRYwfJpCLXFKkVlJdx&#10;FKgTrokuha4srXzPwY3Yh5t8I7nl5auG2WTbjqgI/Yk4xNn/RWXkarTtGr0iteAJ+cRPf76+48xj&#10;idfkVVQtG/fHartx6Cc34mD+UIPa7Pv/XbmaBxd8UpqDftp9de5hDluAgdFifC+EyE6KtNKgnEZL&#10;QhtRJwqfBLok7xQxDkikTigDIqe0y0qzQsJFEJnKpk5pUzzRHCQkzIpUEk4haLrHYlfQWWDPMyFb&#10;/xzrVmTjQD5UHDAQ8d3ZrORP44L/b8il5Y9ZHS/jsmf23fp2ZMCNw5HoZ4HhgJLljuQC21Kif0iO&#10;QNtAwUDE+LHHaD/qBClPxqxw2bzw3tTZKCYI4+GlcR8wFKJXMs1BZYDFZMvIQPdk4wP8BZmgZVCn&#10;tNmZBHUSFSbYE2qCeRPEw0VOO0vyipb3N84e604WOavvxJYEWr8RMOOCgT2JQyAhgpwI7NnklX8Y&#10;PQn9ZK9eVzTRlHsqlCjwqrJ4+OHF8N14lFcDF7z1pBg/+RhtQZ0S0n8EBQWxWCygA4kGu7abTQQE&#10;B38t4ngJEYJsXiCfEh4eXlZWJnvuppcQsklQmmQq7RDhXkekCRI6tvwQSI57bOU8MOG3X0eMHUO7&#10;cg0FJFGEaT54Z0KVhb71zLLc/MoSZJcEcPi1S3bdnubIdLPqK+PKdFWlEZPM0k9mZF67bjLKiT7L&#10;m38kip+wm2bjocBsDALVU9GBa8aybn5u6alOVwyYbLLz7JM/V4zENwWjDd1EhAslISEBGKH96QAE&#10;TKDCmJiY5vtYoDDQYof4ZJCPCHvSJVHnoxHuzJiA8B+mTlXymIgCkupyMioPfCHPtES+9aNPksi8&#10;OWfbjeEmumu8hjZ58ckLHG6ee3zhjwNAnYoWQ+X7Gyr0GQRX1lx3GRXwHDhi5ZUwNBfed5zRwUTW&#10;8eQcnE4Jo9UhJ03g6pDaIPZspgcceBPkvubHZrYuxGP4MSjCaZclBZzcG1HjF8xvOBOruvJrxJvs&#10;Hz9SNBmlNv83+FlRwwfBkHCsA2+aG2iE+DZrAWodPfWJs60yMzVLshsTdKosWlh/+zWVrsE7vRUV&#10;sO1joqeqczk3Hf0MmGwKgie+LxhtTp0ocrOjpmCjWecS5zKJIzQ0FKi2o8gLx29KRFJ0upWzUVrs&#10;uVEMZaVJE9C0S+BNFZ9g+KAysaxkF4NhoFzDNoiEHF5tM3kTYcoSZ7q23oHAxoRJSpMm1mZkKI1Y&#10;AGo7UQAEzytvqRPJmzgRMkZ7SJ1hYWEg9yGLZ5kY2rpCyLPfnJIpKSkdOI0HxVFhqVMEaVdZfXXK&#10;6RrqgsNHVYRWzqobkfK6TOW304cAUY3auiPajkhigWD4rv8yb934rBy9O+eT5TTUlT0mVkdfUmBa&#10;wB+ho6OZVpdz0onCWPDEaCfqRIl/QKYzNjbWFgOenY0hDelXG40Y7Oy0CWZmIG/SnBr5sfp6pLLb&#10;ov9483Hj7EmUJOl2ZgmInO9hiBwyynKIWc2fmxsvpbrya35UjJK1F6GzgzxL1tmx4InRFpDgYZet&#10;hOKFJTCkipxXWI4e5jd+/XWpiorKlwGwp74kuy4nQ93aAxWoqOHvvR+71eWNQeZgEuu9HTgBe1cE&#10;jAo5FPj73NAvVL9dUX06laLSKOEi8RaoGXR2IosdEjyxswijbamzOYv2YGCIAE2+DAgensnmyFfy&#10;6D6NORCq4htXxUCrCQG234mx7TPYto8JRZhZDqTOd7JyisB95pDEv65/zGYz/Be+tnVQWfNpVcJu&#10;RJ0uBlZLEn757o0Pv1HwREu/YfbEaH2FnayJl0kH7jIMaSKnlfPA/Id3XPT6qryN5axOi1MmJUm6&#10;nJP+3Yg3SZJQZrmWJDdynz+hRpF55Nvv5TTU4R9rTqU18DgoGZ2JloEqjU7o7BRs8cRoI+oMCgpC&#10;yYQowtzs2tKB2RNDIpBv/f6hwwbPntNnNYqcNXcblw5WNHVCBchJkjj82hM3cwImm7TkH+mqSh+4&#10;GT+8w868dh0Ez9qMDIW+zoSrHensRGFs8cRoE4UdZcZEdkxs68R4V+Q+LS4p4JhYqL54zlKcMQ3F&#10;JAlX0Xhj1oxl3aQIU8OhnyeSc1yt+urrMFr4v6OmDHt4/enZ0B9XnDnZKHjeShH0uoUOeRo5Eiu+&#10;EYJnRAusqxgYEqgzUAi0jW2dGO+KxOg0EDmfxSc6K8irL11MEU67rEk7R8Ry3inK9DH9L7nc8VZK&#10;pmlio09TU3v1tAIEz0H+CysHbaPN0qnLyVBgWqC083cKM5FpFQmem2Me3M4scTDRwbcMo3UUdgyM&#10;90ZJPgdl5yyOiqodMEDRYigSOWnWk4hVNC7npBMUllfCe5zLcbPu2yr/7uZjq205HQRPOQ11uo+X&#10;oEQDGQoAk40cY5/fJBf2HTcQ6+wYmDoxOgXO7r89YpIZnSHQyXig+slstJOfEEY4iDLLclVpdGL1&#10;oYT0AteWOYjIcPQwy8kWlOSVJB+JYvgvrLueX5MW+1ZnH4GWdycKg+B54mYOcDe+axiYOjE6hciZ&#10;sit8QF2DzuxGugSVGRR2ms2bcE7Qmu36mJC1ddkZkt4JKJ2SycT5Z0K3ChOC9K+58wT+nfI2kRIK&#10;wkfQ12FMG8HEgicGpk6MTiFy6uip5x84yBs9CuVJ4r+Nr3yjreem2/b+T1vPK+G3rq/G2sWohNPo&#10;vUyLPaey2F/wXK067Y3O/rmlJwieFTV8suAZkfQc3zgMTJ0YHQZ+ZXX6VRaInJnXrttyuf0WzKcg&#10;B9HdOGX3N751oK27RU9d3k7sAW29FUVOBBMb/adpea6L/JMjIxtD8dn11VffUCcInoO1DGJZyURh&#10;BxMdfR06FjwxMHVidBgShbGcIHJmhIUzqHJozUuQ+MjLrN8pygTyIta8bNTWrVuZOkFnNxikq9zX&#10;Jj3uPI/NVpo2qTr+BnF0oaVn1JMkcnnfcUYRSSx8+zBagjfBSSwWq5mJ5mRkXMfoaUiOe7R4iyew&#10;lVxikuLESWinSL6PO4WZxFxypK23utSJBM9X2dVWHhOTj0SNWRH02vZk7aObiuaNMzGRZx+tM4wK&#10;A3dvjnkAlWl5YClGT6fO8PBwtApuk0DLAeGOw8h9WgzfBoN1E3eF2cvJaa1YRhHL90ERGjrXjZiL&#10;tg8mPW8L3mykTlv9s/tuj/PwSNwd5rrYX962L/dwmOamEW8Fz8mXc9MI6lSnK0I1QP59j3x3GBj/&#10;R512dnbk3JcoVTuxPBHIpAkJCUjkxLyJQYicIOvBxvMdv5uqa6BwzurrUeR8H/ncksoaPhHRmZCW&#10;v8bbok2o00Y/91mx9W8Lo1evzbmfofnRRN6vkZRNb466GFhtvHmoooZP2A1A8AyOzsDUidFS6iSv&#10;fRYUFEQRphwmL5MLTOru7o5WlcDAoAizGnsvcwaeGlZZoRmwFO2suhGpOjP4P5GzMRJ+MNp+lMtp&#10;5Ky2kTrpqkqDrfUz7+ZZe05KjozyWruSu+1A1T8nlcdPhaPAmDa9B1/JTf9PZ7dqpE6okrmBOr6V&#10;GO8BCW4iEDmBRkWWF0dr9iYIgXsNA7R1fmW1lbNR7pGofgIKWvYSVHX4JsI5KcKE8KMN3qSVEzqI&#10;9NquSqCzZ97JG7fIP/lIFIi9imPNK3f8RBwdbWAFOju5PFQmIhGLAhitRJ1NZpbDmZMwkLYOvAkb&#10;jBMnqiZPIsI5lUhWzljWTTUagxD0TrRxukzQ2UHqZFpa0DXUGwM8fQPqbj2vz3kThDSaaXWn8Cm5&#10;PFQmIb0A30qM1qFOtKxbTEyMiHQJjAnSKDqKew0DtHVrF6OK+ASNUrbe2tVoZ83dOCWn/yLh99w/&#10;+5Xtx2gbSEqNrtCm2jEyd5bkc0bOnpUeF6fsPFXeQafi13XoqMiqGwCoDFQJsydGqynsoJgjyyYg&#10;SAhvb29jY+PU1NTAwEDsJsIgtPXiDRufDmCqGDROTkfLtykwLQiRE9iK5CAqmOfa5kvgIXOnlcek&#10;J9caEx7TZ3hXnUwkjtoKzZ3k8lAlqBi+oRitQ51eXl7R0dEgXYLgGSoECKHAmGFhYR24AiVGZ9PW&#10;a64nK77IVpw96z+R8+3ky4oa/i+pMQstPdFPDr+2LSYRSRA8bd/o7Hw2J+d+huqCtY1mhPOH0VFP&#10;I8fUwkxyeajSiZs5UD18TzFagToRe8bHx2dlZUULkZKSAtsgjeL+wgA0OrJdjLhhe5LlqMaujVk4&#10;UXZOYt760SdJg7UMyCKnvg69HeLPHSeZpV9lgc5u7TkpUyh40pwtuQd2vCFWYeqmzLJcojxUyWGw&#10;zgk8KROjtagTAJImEjlZLJadnR3awP2FAbxZUsCxGKBYfe7CQ01NEPEob7NzEuGcZ1nJhMhJETqI&#10;WiWxcZPQ0VN3nGQes+OqiZNTetw52KMasK4uJae+JBsVsOtjQp7PDvB1NTqI/ewYrUWd/v7+3t7e&#10;4eHhqampyKUO1Glvb9/MyZoY3RhJ0WnjvK2r4s4XW1kMcH6z7hA5OydyxZATG99+WtLq89alYfJn&#10;DkDuaoa2mddv8Nhsmu1wai2Nf/YgOupiYHWn6KmIzk4RrgiP7yxGS6kzKCgISDMwMBCUdGInWnUD&#10;+BR3WU8G6MLpV5+7elvxwvbeYbOtPBpDkUSyc17JTZ9s5Eiccjw5Z9oIZmslNm4SdFUlry+dI7cn&#10;G1gMzbzWmAREccwHvJN/oaOjDazyK0vIOjtFGKV0EGcDwWg5dYKq7ubmFhISQname3l5AZkSMzIx&#10;eiZQdk6FF8/q2ewbWSyTUSMp/5+ds6KGfznnv0k7iDrbeSU1Rw9znb7qGiYfpsc1pp5j+HzW8JSP&#10;wvUpwtTxR0USKbkaJaYX4NTxGC2iTlDPkXFTvKiRkREFh8T3YBDZOfmR0SWWFlYeExkaGiLZOUHk&#10;1FPV0VN5s24aipps/2XUQG1nvWSgECVlj4nUCgV+3F50yMdsHJA7OfkxSMQ4dTxGS6lTSwiJHiG0&#10;E8d19lgkRqcbDOqlo6fOjzp64VmW46xGSVMkO+fl3DSRlS/bIZxTHCY2+gwNelWdSs594dxQd5eq&#10;cyfQIRQbLxLgCXIxpk6MlirsKKJTxCMEP0NDQ0HwxLOJeiyS4x6BNFcVd75WiVYsT7X2bEzQSc7O&#10;mc8tuZJ7z4WUnRMU4WkdtO65tbORjpkbClFSdvNseEYhVsoEcj/7/352JBfjmUUYLaLOkJAQ+EZT&#10;iRBpent7w09Q1XFIfI9F5t08JM3xo6LT1NVcFzVq6Cg7JzFvHRRhF4NhRGK31l358p0FT1v9aoFe&#10;4u5G96bSpImCwrqqy3+jQ0DuT8tyyStlUvDMIoyWUyeIlvHx8XZ2duHh4Y0PQEICMZsIR8X3WKRf&#10;YYEc18DmVJ+7kJJf6DjbB3ZWxYeRs3PGPr/pSfKtH0xkTe8gkRNg5Wz0uqiGKq+SfCRKTkNdebon&#10;/0QcWikTyH0004q8UiZFGKWEpU6MFlEnRZj5GM8mwhCROhvluHPnK3S1Bk6exNBopMvqtDj6W209&#10;E+S4yhJiLY1HuZwKfl07TL6UyZ4DLT5akBwZ1UiXa78TsJS4UTvRIc+BIy7/v7lTX4ehr0PH7InR&#10;IuokxE+UAlmiwx2j54BfWZ37rBi0de6Zs7d4/MmBKylvs3OS8n0kgyhHnJKQlt+xvCk0LxiUVWrn&#10;3M/IvHZdnslUnjmOF/4nOoQi9i+LOYuwzo7x/tSJ5l9K3G9vb4+7rAci7QprsLW+Un113T+JlWZm&#10;OoaNanj19UhFUyeiDNDQTJJvvTHfh3UHUydInc8yCl0X+yPBU+OH7Q2vudz9u9BREJBF/Ow4GwhG&#10;i6gzJiYmKCjI399fJIQTfhLzMjF6mrZu7WIE2npOL10r3zloJ2jrhIPojjAjEcqvQWnLlS/fCTp6&#10;6nRVpX42rsmRR0uyc6gMDWVf58oNWxvYjUt9eBo5Xs4R1dnNDNSx4InRIoU9PDwcedVxH2E0GjqF&#10;2npKaYmVMCZJZPJl7PObhJXzjcjZ0byJYO1slPWI6zhrJnK1q8xcSjWk8qOOIqJXpdEl6OzY3Inx&#10;3tRpZ2fn5+cHMiZO+YGBEhv3600Dbb1i0CDkIKp9co28BpFw8uX/zVtv/xlEEoEyeKIFi+CnoqmT&#10;vDGdu3OnDJ09Mb0A6+wY7y91hoWFhYSEsFgskD1Bhcc91ZNFTivnRm290NBgyIdvUslV34j8L5xT&#10;OPmSrK0/zuV0uKETAWpeUsBh6BqiBYtgD326r4DDqc14IE1ndxisg3V2jPenTkBgYCCRMEmi4wij&#10;Z1BnLmjrVXHn73F5Vh6N2np9SXZ9cc5/2jor2XPgCLK23oGR8BLZ8+z+264geEZGwk8lJx/KwCr+&#10;X39K09mnYZ0do4XUSRGuUxQfH29kZIQy0eH+6oFIv/rc1ESjMbFxVRVKbFxzN47wrVfU8K/k3iOH&#10;Jd3KLOkkhk6EyQscbp57bD7WLT3uPI/NltcxVBrnWHX6tDSdfbiJDtbZMVpKnRSh3TMlJQW+scuo&#10;R/Imy2CQrlJibIWFuZnnREJbJ2fntOk9mEiVBIyT2AnCksjQ0VMfMcnszo0SK4+JyOKp7O4tqKsC&#10;OZqC/ewYrUidIUKQ92hpaYHsCRIoECjOnNSjkHaFBdp6Y2LjhgYTJyfKm3nrD0iGzjRyYuOIRFZ7&#10;JjZuJhw9zJOi04a6T0QBno2VN+RVnT1DwX52jJZTJyFUurm5IRmTDESpQKC4y3qa1DmKyRc0NFy8&#10;n4HCkkBbJ5YhQtq6CyksKSLpeQfOW5cGYH+DQb0Ue9mUZOegAE+anXF13AV01Md0nMiCRdjPjtFc&#10;6gwKCtLW1kaedHt7e23pwGp7j+JNuqoS42IcZ8QHBhZD/8felcBDtf3xmcEwgxlriFGNiCKKytIq&#10;WqheG2nVSr2212vhtbz2ol57r6JVvTbaixaklKUihEShLCHGMJhhMPM/nN598x9jqcQM5/vxGXfu&#10;nHvuueee+73f3zm/8ztf563/v7UuGCrpRlS2kQ5FTNySGghPw3tnXpo5jv0aS8nmF7wqEbPZwQtA&#10;MJAStNnRgkUIzVMnMMMxY9y8SSCDvVNZ68NGdudcCYit4po5Ooi01ofpmGHpj9xLnSR+khOz2cGn&#10;rvXk+MC6qJ11AZ/otWyfutDxgPod6ZZCgZTQfHaEpiEN/3nUA25DhyQEhLrlNMbUEMaOjg578vvv&#10;v4m01jdZusLEUKNNFlfqBBjpbJYaV7egW3zgfSA/Cerc6gdvuBFRRBurab1sfw05sMrcSdBmP3Iv&#10;DbUBhGZUJ66+r7MlQFXWeXhTVZPCO++XRdNR1aVBt6QmrHUgOcWZN6HNnvAsc5DzdLjcG3GAo9yC&#10;kaXL614JBso6WgqqgRnRgjY7ikGH0Dx1wr7OlgCxZ+ex1scY88FG6Js3AjHhRVvruQx2Sg7LtT2W&#10;IWo5SAqypkN6SKsPiLp8lV1aWueaSsyVotHK9+zD1Q8WXUlFNjvCNxrssK+zJQegvs7OozrHdk/k&#10;Dx2cfev24n/GNm2tn3ucaSdOM4gag+kQ+mP/BAMb64TA+5YTHcrPLqdsDmQ6uZKmOzvSLQ/EBqQx&#10;c7AZpchmR2ieOgX7OhEQoLXODw5OmvyLmeNYbGwdW8FNyFq/GZV94Xdr8b8uKwejgMPP7MdNDj3h&#10;YzXDRZrWB4dnkFymlS5bpXL7GlyifZPlHEGbve3XkUeQJOpsiIYhP2C8TjSI1BkQFZTiqFdOeEMN&#10;fRQ89+8jDa31k4n3FpmMg9uAXADFGOlQJOLSgPAs4eCggyfJzLEqPkhh3a4vPY1qs7Md6Va/hhzY&#10;ZPn/NntCPqJOhBZRJ1wCU+RS7Lh6x3hks3dscMqrEp5lTjZOZZn0xsUnGAy2gda6rLULtNZhYGOg&#10;0TDJ6WpLl5SrG+lstn/5DSCloy5fGTPDoXTvBIVpO2XHjuZGRBm4OCsQSYI2+yQr2q6AZBanWvz7&#10;IhDaGCImYnp6egLehKsSga/gE9jydHrds+Hv7494sxNIznemQ3oAa/0FqwwOENXxaYgPJjkDM6Ox&#10;yZe5DPbL9wyxmrTeNHT01UgKsppmYyIvXZamGYM/cGlyDmOge/wwHVPBmUWAMUeaaoJ3A2oVCM1Q&#10;J7DKQ0JC7OzsAEtC2xyQJlCaMTExYAP8hKqswyPUP96uKxOvqBj+NBx6wgvGhM+rYARmRGOSE1jr&#10;YjhpvVnhmZzABRtpzyPIEzwqIy8Tbayq7j/klbLqooE0CH58A1EnQktUJ65+QhHu32F3SJdg283N&#10;zdfXtzFDHqFjIC0uF3yqp8UwDfVNHcbAFdw4ISfkrKd/lZz1vImFSpLEURQrB0NOeZXWgFnAZq+L&#10;G69Kq85+Lt2nNzciEprqwGb/jzrNNHMZHCCuUdtAaJ46MQDGxBw5oc2O1tvo6NZ6ipWDEbBeQz9m&#10;mTl8tdDrOjptvlLnPYHAxtBjXDwnrTcBYLC7brB7+4746k4Yu7QUXBr7zh7SdOeq+3U2u7mGgZDN&#10;joQnQvPUCZVmQEAAZEywDWQmpEukNzs8gBaLvv/OWiGPryD/Pj8fC5UkpUaD663D+TZwEXNcfYi5&#10;uSPpknilOvpqTiuGkHrNeXb+8ldBrcSC3Z1DdUyFbXYzRJ0ILVCdwDAHLKmnpwc7PcEed3d3T09P&#10;b29vQKxw7AihQwKuty71LCxHXR1z56yMvCxr/Z/kxHySUnJY4G+SxDru2DqbUjVUQi+/BtvkCeuq&#10;4v4hUKnciKhhOqblXM7/2ez1Qe9RICWE5qnTx8cHsCSw0AF1enl5AdUJ1yZCbvMdG4/9E6wcDIH4&#10;CskvsJruAvbw2aXc+PvYAFHcl/dYdE4gOV1te0i0186Sv5zLCH2TQp8C4QmuVGaYxddxdpopdMDC&#10;MNmKhoQnQjPUCdkzPT0ddm4CuoyJifH39wd7EHV2YKTF5TLyWWasxBpVFZYUHrpzVsXXTb6UUtXF&#10;fV0x2BLOIMplsG9GS/w0G1UtirpabcjZOrqsM9uVi2F3J3g9NJzPDq4XBT9GaIY6hWBubg7sdOTR&#10;2bERFZRi62wGZFeamgr0SQKoGz/5d/IlYBNMcp57nDnJkqatSpb0qx7mZJHxlgUHi2qLXvBKS6HN&#10;jvvX8x8CXCly8EQQhOiJmMBCb2ztdaFlixA6Bhh5rOj773Yeta/yePhInrzmxHFcfS+nlCoNLn6Z&#10;xswp53IgpwDxBUjk9oahHeDCrX+xuHY8LuiAz9Qt66TUaFKT6OV79qncvubSy/ZkYuDxfwfEoPDc&#10;6Z8kQfOmENqaOr29vT09PRs7ANjsSH52QMl5/53lWEPZF+HMfn3lKytVdWl8dimQnIrzjsIEV1Mf&#10;Y27wfqEZRjqUDiA5cfWOSr1M1cKvnB80xUHNenr1mydVN5OA8HQcYHUqMTCvgoF5sNqZagLqfJnG&#10;kDhnLIQ2ok5fX19AjtjkSyEg3uyo1rrrBjvOKu+wgoKRm9bj6mdeYpITV9/RecxuFdy+EZXt7dqv&#10;w1z7IEfT/I9jAtZvXHXVr+LqRpLrr1B4DqOZAvbEAinh/h0sQtSJIII6mUxmRkaGm5sbGhHqVLxJ&#10;VpDtIVNS+PFjBlVx4QwXIDk5IScoSy985c2cBC0FVTjTBg40dyT6gJHoGHmMx35XBpiNldFV4fgl&#10;VSclLzRxnB2067f+HCy2HqBO242h6537oGggCCJc4kWKTYQOTZ3vbJ1NOZf9P1IUrWdMh5JTmmaM&#10;Sc5AgRlEN6Oyl4/r1cFqwHQI3eiXlfe89+JNJ3Ei/OTdF7F9TgJTXV9ZR3BmERws8gtFc0MQRI2w&#10;A70ZEBCAIn10EjDyWDkfCs36qbMvXXnKKrNd7IarHyAiT/hqduRVMMJz3gDrFVfvFp6Sw+p48SvN&#10;htJTEivMHMfeuBwGFLfseJvKoAe12dkuhsKrbsy1pfs9zkReSgiiXeLNzc3t7e0tRAFVWQfDY/8E&#10;oLlqL/gxKGS9GdPIVGp1agTYj0nOU4mBWLyPG3WhOXt0vEoANcAprxq8cHXU5at84wmV0f+QXKaV&#10;79nX0EtpoIGqkQ4FeSkhiBgmcnd3h5JTZKQPJpOJRoo6EuKfZSx0Nymfsf8Cj7e2PjonkJxYnCQY&#10;Yu7mL9tx/7rBP94xskPWg9VYo+dBH6ymTwt9XW5HfExdca/Iyl5h3epxdKvAzOj+Al5Ky8f18vCL&#10;Q15KSHUKA1jrdDo9ODi4WBQQb3YkJDyr67ZTunC0YIC5kctU6JNUFXlF1sZFpOTsGG7wImHrbApq&#10;w375b2H+d/jq+jVfEkguThUnToHLf5qdUMblCApPClkGzctE1CksKgGcnJzs7OyURQFVWYeSnOEZ&#10;jqYEbkTkrZwc0/oQc1XxQTIG1nDmJZScC00cYWK/x5kdeJUeVS2KTk/1TxlcIDyTGaqVISeA5ORc&#10;uapRI6OvrBP+/7GUgOQ8ci8VtR9Enf8BkCMgTRRfrjOgfg2iDL1rR9guU6vwOLP6EHOAMrDQnEKS&#10;U1uV1LFdGq0cDB/7J4zzWHfr1svaoiw+rpRoY832OQls9oZT2nH/hitFQNT5FV5eXoA6PT09Y2Nj&#10;mQ2AqqwjSc5hspkEKXx4SSmctF7LyKotyoZrEAlJTslau+37YDaUzshn4WSoBoOtP0sbc0JOyLsv&#10;qvA5aavSPa+cASpEMPHckXRksyPq/D+4u7vDKHMWFhYqDYDYs8MASM5+7ETiil/jA+/D5dsqg32I&#10;/RzgspdX3j3GJGcug52Sw5Kgtdu+DyQFWdMhdCA8QW1cD0zhxgXK9OstY2yMexA+jGYKKkQw8SQr&#10;WmhCPlp4o9NCxAg7XJioMaDuzo4BRh6rMjySmJ/+rpZPMzGGaxBVRl6mrr0DNsq4HCA5sZmX5x5n&#10;2plqdoYpNHCpYaeVbhQD4wpioXzdKu2rS5f/5nzruEfcjVXm/8X5BrUxybJuXmbHmyCA8J3UaWdn&#10;B107Ue10YNw789JWKUvhl4URt27BqMaAN+HiumA7PCdBX1kHW44cWOsXfrfuDNWio6+mqkmpW6Bp&#10;ukvwsV0TuRtUvOKkaDTtK2GKJmQgPF0MbbHEk61oHn5xiDqRwf6fwd5E5CSEjiE5P9yP6fLyceWw&#10;IdmJSXANIvadPdgA0cnEexhHwAEiIx1KJ6mccQsGBhx+ZjZhUnqZdCVZhxPiA4Rnhc/JjX3GnEoM&#10;FPJSwqHBIkSdEHAsCE1j7/CSc5J6BsnF6fHtO3ANIiA5cTBSen2wD/A57N+oxp1hgEgQpkPoBv20&#10;751+Od5j3b23iuy7e6QMtWWMjYHwHEYzPfj6/+LYosEiRJ1foays7OXlFRAQ4O3tnZGRgUbYO6Tk&#10;fBP0pmtCuNQS96hLV2zrB4iqIi6TJ6yDCerM0l5fJSdcu63DDxAJwWnFkKj7KYq6/d+9SeX0nVV+&#10;ZhkUnmsMRz3NThCcl4kGixB1/gfo1Alsdj09PTTC3iElpwstm2hiHPTPRSA5aSbG1akRNdlJUHKm&#10;MXPeM3Mc6Va4+mjws/dHrnfqdDHWVLUots5mt0+9HrnE/VlKVS0jG0dmAuFZ63txoYnjgdfXsJTY&#10;YBFqV50NohfYaMJgRyPsHUByjs67X7t/z+P5C3fG14Up4IScwBYgOhAb4GJoCyNULj3+ys5UswPP&#10;IGoC4+YPTAjPwCsPCPfeO/yYJ+7qBurRO4X9Lac4PAqsX48ei5nvOpI+cedTOzOtztMdjCCaOn18&#10;fFC9dHDJqWZ8NzjYavo0VV0akJzgDy6kAUz1vArGtHpr/ci9VKA6/3bu02nrymnlkBN/BE7auu3o&#10;bt81Ll25qYGKO7aUzJnvfmmnj8ByI4AxlzkaePrF3d4wDDWwTm2wI3RU5Lwveh/+jvbyfu28OVGX&#10;r47zWMdnl5adXUaesA5PpgLSPJUY+KflHCA5QxLy/R5nern268zh0A36aZsOoeezeqrp6kZkKrHv&#10;7CHPdpY27tNn16W8ckYaMwdLCf2T0Kx2RJ11CAgIcHZ2hjE6wYa3tzeqLEmH/6FnLtrZsoOtr127&#10;Ns5jLZCccAEiaK0DUx0oqf4aBkBs7vRPWu/UB1mgdWb7s4xRHnseP3pRQdQC1UU9crA2K/uvnKKr&#10;/z+rHbxmjgampeSwUDPr1NTp7u4O6BKwZ2w9wIanpyfgUDRGJLlIi8vlpGWqPb1TNPmXtOeRtovd&#10;arKT2Hf3KMyvM9Wf5iQAGbXQZByufsFLHVVy5+ziFAIcL3p0JXnJP35n7hawH/7NrymhHj2ouSuk&#10;JD1C0McTM9tRpXVe6gQs6evr6+TkhIXsjImJ8fDwABwKKBVVmYTi3umX06jJJIfRd0+fHbnEnUyl&#10;lp9dSh6/TkpVF1DA9qjzq8ydgKkOdBNQT16uZqjGMOHJyGcxWCoW892Tc0hl13bIGPdRWPu7W0ic&#10;UCQ6YLaz2NV+j1HUsc5KnTDUsb+/Pxay09zc3MvLC5Ap+AnFo5NERAWlUD++VXwdkTXAoigrC0hO&#10;TsgJsB/6cm6P9uuvoQ994Hf5JwH11FHjGX8fnFcOCTj8zGqOe77WYPbLu0Ctk90XUaKLy56cFErp&#10;7drvyL00tHJRZ6ROuJgwYMmGSeFOkatuIIi75DzzcszHmwrrVl/et3+8xzrZmlL2nT0K8/6Gpvrr&#10;gvebLF1x9XMucxhs15FoLtn/wXQI3Wqs0Yk/gsZ774sv0kzfOpNApSht3jXg8hPBwSJc/dRMO1PN&#10;Xf7JqNI6o+rE/esV35KdCJLBm1UvSXrd3ygqAjvdaoZL+ZllJLvF0jRjYKofiA3YZFU3qg600q6A&#10;ZO/OPareGJxWDgGfgefeDDpyR5pTmPTXWpKLM05bi3F6tVDK9c59QhLyX6YxUKV1LuqEUeIbLiYM&#10;1Kivry/4VaQgRRBbcMqr0i6H6kffIq5f579+o/OuHcBUr2Vkk+zquq1PJd7TkleFprpfaIaRDqVj&#10;x4H/ESze7RB1PyXnUzV+4jblJD9GWorG0u06l6OTkh8KJgMvnuXjDDzQeFEnVJ1eXl6AIu3r4VkP&#10;Z2dnPT09oDo9PDxQlUkW/A89m1gcpLD29ydPntJMjPWMaMBUV5x3FDpyXk0N+9NqDq4+mDEaHWoa&#10;qloU1w12fjtDqIOdWXJ6SZtmKwwYgXMey9uzRiiAvKstnUKWQW6eHRx8UYiJiQHaUzAZnU738fHh&#10;N4dhw4aFhYXxEcQD2WmFTy0m5g8ZWVFS8ls3vdRnz0v2jC+/vB7+ujh4/8k39+D2rH0RO/yTUI01&#10;C/+D4TtcLzOS3uTM7fJix++1JaVZI3qHHnIRSvY2u9R81f0XqUWoxjoANtdDaKfovk5zc/Pg4OD0&#10;9HT/egAmBdtubm7oTSNZSNx4WK/wrfrdGwHrN9ZF+qhMBKY6HFV/XZD2npkD51y+TGOk5LCAmYlq&#10;rCWdniQF2bu3CqqHrNR+f6H4XYzKsfO9t4dHPz8jmMxIhwLNdjTa3vEN9obx5WC/JwCQnCjonMTh&#10;7rrz/R6fVrruzywtjbp81dF9Nmaq4+qCGQfCMB/g2QZPeCcMj/TdWOLlkPAsI09z0gclO67vTDl1&#10;dfyW+dQDXqlZr4XMdh1V8pF7aajGOjJ1enp6qrQMiD0lAq9uxva+uU9mwwZ5c1P/9RtsF7sRnx2R&#10;s54u08sGV++QlFfBWGjiCMSm7YbQQQZqaO5QywFU5+Ldjud3heotPfy+iPp5y4Qu89YoKNKKDv0q&#10;5Kvk5Wp2MyobhaTrkPgaOQn6vTeRDrlzShCiglKktm+U799X9bdf055HpD2P3PbPRK7/JUWvujmX&#10;0CFpkck4wJuz90e62vZAq+t8Kwz6ac9ZP3L/8hvz1/pkHZxDOr1K+9BN3ryR+TtdynYFw5B9ANqq&#10;5Au/W4NKxv27dDtCR6NOj3qITAEnsOPqO0Dh4DuqNXFGzvuilL/Oj2VmdPG9mp2YdHyWq8vWjVz/&#10;NZipDh2S6MTeMIwxeqS/D1YORmlxubcv5Bn0cukRf7521ALa2VDpwWYxas4jPO9iyYx0KIg9O7LB&#10;LhLANodxQKBbUsNhdwQx5M0Ty66Mybyh/PehShz/+Kw5I5e4G5WHEvs5gD9oqgdmRM/o4YR488fh&#10;usEOGO+FOOvnH5W/HF9GoFK6XL7b83LSs3PLBJNB9twVkIws905BnUBsWlhY+Pr6wtF2oDdRZYk5&#10;OOVVfjtDZvOekIbY8Gys9o+f2GuwzUhzxZrsJIVpO6Gpvj3q/LTuzqv+TkK82SpY4uXALOJk9/yj&#10;NK84+8hvMsZ9VK5e637k7scNLkLseWzxAMCeKCpdR6ZOIDad6wE2kNiUIN7cv+zmUOkPKoxs4q5t&#10;J2bVzUmftW2t4Kj69mg/XTmjv858QbzZWgCq8/ejk+RVVO6x3Amvrz87sFfe0Bx/7wHn3ev8WY68&#10;0v+IcqCBKqh2IPaRu1LHpE4gM/X09IDkBHQJSBOJTUkB0JuWtakGYf+Qjh85MGM22PPbCa+yv2fD&#10;UfW8Csa68BNx+VkRwV12zzFDvNm67Ll4t+Po9S7vOHZqsVduuLnqaBllbd6frsEomjJJkD1BtduZ&#10;aiL27GjUCcUmjMgJGBMY6Wg1dgniTa23z/tEXpHyPXZwrYe5odqCobyqE9OJZo7kCetOJQbODtpV&#10;VCqd9dxy9/R+iDd/BkyH0K1PnciTsbGsfR7iNnF033GPnX791L9WiD3hVFcUWqkD4OsIO5CZgDSh&#10;Gzww0gFpgj0iD0DhP8QNUUEpMsH3BmU9qDm413uB21R7PSOVD7I26yhmDvn8GvendZHlHLu4nLiS&#10;j/Tmz5afVkf2XlumOxJ3PG6R9aaTkbOZOR5Szwi/TFG5fZ1A/bpaCRxw9/SLRxEDOgJ1xsbGQl93&#10;8AldkRpDcXEx8k8SHyQ8y4g6cGtGckDx+nUnV6xasGySVtZ1ytI70jTjpzkJ26POO9ItTaSHLD3x&#10;CvFm27Dn1KPLdziRZqmdAex57O/Q2Vz2Hnwy7pcpyhfOSNHq6p9CkkHs2XGo09zcvIVRkRBvig8e&#10;+yfEnwxy+XCucM6MM4eOLNzhoflyt+K8o4A3D8QGBGZEb7Ka0wXXAzyliDfbkj2XHJ52eRt5fNWx&#10;d4tst60/9CuX40sprR1uT9m5rS7K5/+z53pnNAVWIoHn8/mtmN3w4cO3bNkCPlHN/lRAPyRG6ucF&#10;GSc/qClf/5C+OuAi+fpikp17zVDXX0MPgDR7hrqXMGWQ/2Z73aC7m/4ZzPIKfSsjPX3aKa3SDSQ1&#10;kz9vSxv3oezcCuUni1O99PirlByWq20P15F0RKBiC8Bp2Kew6kSQIKRHpsVtOzmIl6uVHpfTRfUJ&#10;l7vBdwv+wnSZfg7Z5uN+vb2xfxeTPrVDFx9MymVwEG+2l/Z0PrDg2RHVkbh1ZTE3F35h33YdE7d3&#10;+rygD0XD7QlUKtHGiuQyDWjPl2mMI/dSb0Rlzx1Jn2RFQwQqYQY7gqTgldtmjYeXBnbtSnFxuhJU&#10;WsllLf1Fk3fvT7m5B3z53Kv3dw1Tmhh6m1duwHC1pSPSbF8MWT4xLW5A0l/He2sn2T++9KJrz3mD&#10;Bm9ed8eksJpz2Z85Z568+6KB61ZjBHrkXpqdqebycWhZPUSdCK2Hz5FJxctXqlUUK/j4VmirX18y&#10;w1KPoEPMIWoOjRu7cMubIDpVu1fFjJfJlccWm6N1MsQEBv20aT6b7p1+eS94hJPU3YP51/zLP0V1&#10;Hb5051bSdOfSZb9xI6KoRw8MNKABAs1lsAF7/rIzXFuVBN58dmaaSIQi6kT4fvBKWWme3uRAf8KQ&#10;Mbr7Pd4e8SClPx7bV1F58u/s/mPWvL6Z8zbMRnFC+NNqI5rs7Y2D0PMmbsa708ohaUPpUUF9SC/v&#10;zIkO+qD50TMzwqbXuPFPglkbNgMTHhjv8osXatNoXq5mLE51SHz+zajsXQHJSIQi6kT4NnDKq7Lf&#10;F4ENqUd3CX4+XKKy0u7tUpmPCv6wqC0nkebu7+ow/cq7x38/OkRgGeUn6dF6k5eP00QWujjLT/DH&#10;yBv44uIoStzFNXmPotn58zKDx4wYNnVxcPmefYX9LUkuToBDKTZW4D6CP0yEGulQJtXvQdUoPkAj&#10;7OJImqH+CY/94+2pOYaJd6uliGWWxqqElzLcL+ls5Zox0zIsBsYWpL0rzuZyifwcqzXD+iPLTuJu&#10;cdyNSELIqZ6yDzN1ur/Q0v2saDzRZEjvoDcVPielaDT5xYugGxOufiAeiFC4SBykVCRC2xgiR9gR&#10;dYoRct4XRQWlpAW+spTP7fU+rEKmppRaStevyJLt+rGX3g01zQ98vJp0NxVpzeIixU8fZdysDZBT&#10;i0QjMzy+JOyufE6QonR+jqZ6JlUjg9VF70Vh34yP1CIGT5+uMMKWQKUQbazrEkspnE2tDUnI11Yl&#10;AUN+kIGaIY2C7n57UScy2NsHaXG5gCjZ5VVfZUhZ1ZfHL7WKP5iXvR6Sm1NhQKw1qaYq478YGm1Q&#10;6ZrBN+UUauW9krPW6WJIA0+StNEgqtEUClIfko4eQ81w4A+3qZaRVXbtVu/scMuy5+SuDGbvrlls&#10;49J0Zf7DqOoylvaZCyCxJqPwNxxuVS8Drjolq9Dw0xPlG0y5F5rGRjTqIAPVgQZqwK5HVdpmQNT5&#10;s8DIYzHyywBFgm1VTUVVLUpd/PbI5HIW72NaiYNyWm+pZJnqomocGZfPlmWwcPI4vFo1oSfv8xSN&#10;dKUe76W63ajs05WoYSara62qOHAEejA6MqRUdQ3cV+Bw4K8urCr39cW8jPAueum6uUxZ1pdPKn2z&#10;VLvcZ45LT+9q8jFRPjunR2G8US3XspT5KwGXbT8utHz4mQfv88u4iiQZ0E4UyTKATIEyhS/XlBxW&#10;LoMN9SkSqh2HOv12htSRixYFr6YQV8iue7sqEuWJUukMDklBFmxRyKA11IWbhA43UKxxyqti3+RV&#10;1fKVdJVBSqqGIvgJmDAwT+Xcuo4h/RHWkMLIirIgq5dpDPC14uN78yHmsPXAPVh7As3rRRqj4H0W&#10;MzWFy+Yq1+BV1dR7WRrS++qC4tVmZ9dm5RSy2V+KSlnlFZUFvAyKHjiWV/xFriSnlsvtzc2SKczE&#10;EcqpjJLKLqRaOUIVVV4Nx1PMq6iuxUnhmd3w/G54nDSLK5taxdfAFRuqZmsrKdRwpHvxq2Tks6k9&#10;Ighml8r6Gsqoje7RdZKZ1nrElZ0SikRSH8uF4C+NmXM/J0GnkqFRkDrgc/qgohtE6hemnRqXoMiv&#10;lM6S0flcZCRfVtbt0RO3L2fHqdKkpaVkpStleeVyeeUwq0R9WqW8PI6PYyjovSZpF5PUcPhqzeqi&#10;rpwvlQS5eJlehQQFaVk5GRzf0oxmzGdIG+gUfsrLepdf9qWgJPttYXK4tpEemVr39OmYGHNrKTgy&#10;veAzp4pTC/Z06UpS0lSRo1Bp+mrg+cLVD4UJ9j6B57S8sID15Qv4Cg4p/MwBx+IqC1VVa7V6KPbo&#10;ZwL2k6hUmolxw54rHX01Mb9N7d/XCaopISwp1NevRqsPU1mdICXNwBOqeDzVUkaNlCIPJ11JlKki&#10;8qulCLlUWTypWq2GWyYl9WfBQ/3id3gCDydTjauSyVfWqKykFJDU+nxK0f2UXiVPwsvVKqaXgvy5&#10;2kSGofIXXUpFpRqPRawtUeAp8gnEGoJclbQ0l4Qv0WTk83kEdq1qtrQeoYLfhcMwIMWzKcp5cjrc&#10;cpwSt0y2ikPJYUixqjk9SXipGqnaGikuD1/Fl07j1VGnAr62mzSxtAonh6ugk3C1UjVU2YpqMpFV&#10;I8uqxBF4bA05PpFQKUeVIipKSRP4qpQSmu7TrnWL6JGkSDpkLRVZJYc+3RBlILQEzOQH5VxWUW4C&#10;vzibkvVOoaBAurICV4XnV+FriDJlKgpflJQZyl0M8nLViz9V1OjgiXLS7HJCUUkNSxqfx+Noy1Wq&#10;KHKpsorFpYovSlg2lAoyWSGbo/iuFObPIxPYego1fDlehXwlT1pGhoDD42pr+bxaPp7I/0jVxknX&#10;1krLStVwlPHMYl5d1EopOUpBbRd2lYIGn02WyiOo8LPl9Eqk5Gu+1FK4FbSaIsAy2QRNaXyZlGq5&#10;lBa5ki9bxZUmVBCIFZUpUqq11fXdViwqnvVVK8hI86tr8PIknooWRVZevriQXZxfJlgJdT+pS9H7&#10;dlPo0qW2supLetrH2JesckUeUYtHkCVWZwO1JCtdSlHXkJGVw46qYOPlyV/pTpmmCzcqObXgBaBv&#10;rqfTUw0opJb3dYrLMBEjKzs7MSktIiInMclgsI2BjTX4rOsTfB4BPj9/rKu4YrpscFlMSSlbjl9N&#10;Z+XrMMtqvpQSi2q5alLduRxyTRWxmpvRUyVerUsYSYmGV+ovr65dQaj6mE/llOkWfKrpQqyUqWTj&#10;yqUJ0nI8WTynll8hJV9NrdEzL6gqq8V9kK3NkeYBTuV2K6hSLKiQKWfzFaXKVGQIiooVmlSePIWI&#10;k6nKK+fk1xZWyNBM+qib9iBqfq1rtro+Xl7dQFkHPdsI7Yu8CkZeOeP1l/dlXHaXnKiqmjpiYpHV&#10;TWoraUW5pLxPdfwoR2JrdCPVSsskZVdyiphKuNxu2mmy5FdSFNcvJVqFufKsAjKbLVfG/srXmvVB&#10;f2p45LwqYgW34Un5LDyuElfDl5LK/Y9PuMbSxboKWXpqcpXVXXLrqJlfLSNHkJOTJtb9yq8ilHIU&#10;I75afvkOSuCTwCfIFMpIMeo0bHUl96GSdkZ2Dq6GKyNVaTDYmmZiAhOXl+PyM4vzPuRVV9VdHUmt&#10;W/e++gMnjgD0B75+SvyQk5rDKuYys7NEVhGrtKa6LBf7ymZx1PqM6GGs47RyiORRZ+s2HS3575lL&#10;U8blvGdm99cwQI8fQmdDGjNHkUgSfHCwx4HPLq3JTvrKF2SqNM24iUzkeSq5DM63TmbjlbJqkurC&#10;P5fLlChUK2H7iTZWUFep6tIak1zs0tKGJn/rorOMsH8fb8I+JsSbCJ0TDQ0m7HEAdCnTy6blmXyH&#10;40e9A1YdS6qI+rUx3oQ/qeLaZ6YAATUaBAQEBESdCAgICIg6ERAQEBB1Yvjtt9/i4+Mlt+JA4cEl&#10;SPS9R7eg3SHpU5bP1aNz3gLpdmz3JSUlklvjoPASzTvoFogDnj59KtHl//jxo6SLx+++BchgR0BA&#10;QEDUiUwJdAtQh8C/QH0yPw8dNvxHZzYl0C1AHQIY9aA+GcmgzvLy8mvXrrXkanNyclqY8vsQHR0N&#10;Pg8ePPiT8v/w4QO4hJ+XP8RPzR/dAnSL0VPWdPkVFBR69uwJRED37t2FfmrliZj9+vVrodbgcrnS&#10;0tIEws/qMaipqal7M0j/LFnN4/HAKYhE4s+7o5WVlXJycj8vf3QL0C1GT1nTt0BeXh5QJ9iYW4+f&#10;SJ0ICAgInQFohB0BAQEBUScCAgJCx6BOX19fPB4fGxsrtN/T0xP/L5ydnYUSZGRkgJ3wVz09PZBJ&#10;e9XR95UfwNvbW0VFBSYA2xJXfgwWFhbgQiSr/KDCQbOBv4Lyi1v7EWzeAOBamExmY+W3t7dvx/JD&#10;gPKDYmDlCQgIaNjasQKDSxO6nHZHs+UXStDE4/AV/J+MmJgYZeW6OKlgQ3C/k5NTw8JgaYqLi+l0&#10;utCvPj4+/DbH95UfwM7OTuhXNzc3CSo/BlBs8BPIhN8e+L7ywzILwcvLS3zK37B5gz3Yr6CoYlJ+&#10;iODg4IblEXweGxbY3NycLzZotvwNE4C7lp6e3kSeP5c6QeFEPpagTLCt+Pv7Q6KERIM1DngnPDw8&#10;BNufYNtqG3x3+eGBYCf4CZYfPipN3wzxKX/DJtUu1Pl95Rf6FWtO4BLg7Wj38mPNA7YH8BMgGrAH&#10;1LYgsWK3AzwIMH17UY9QeWCFC9YnfDyx5g1fbO3I9d9afpgAI1P46m1a6/xE6oSt2bweIpuOIOuD&#10;awBXgjUOWPWCRAMvRqQsEsPyw2MFD4FPb1sK5x8pv6D2h42s7anzu8svsqph+8HItH3LDwsj2LxB&#10;wYSoX+i5BZm0l/CH5RFqG/CdCisZXJpQgeEh4CkWB95stvxwW6i09Ho0ke3P6utkMpkhISGgKWCC&#10;S6hbAbYqQXkMkjXbvwBtnzbAD5YfbIBbJZgAKmiRhqTY1r+zszOkm7bvmfqR8ousathyxKT9gJ9g&#10;gbE9kGfBfuxT6CiQAObZLr2EQrWNfc3IyBCHp/UHyw8TCDWY9Hq0wzARfENCQ0Nkw2rYOMBXZj3g&#10;GwD2r2N96qDRgKtt2ArFsPygtOATlBaU38LCAnY8u7u7t2Vz+cH6h5UP6hzk0C4PwI+XXyRbNeyA&#10;bq/yCxUe6npYeJFXB+9Cu4y9wJIInRrSDaQeqKxBDWNMCp/cNqvtHyw//ATJwEOKjSs2HEdqhxH2&#10;bwK8DECd4I3t7e2NjbDDrivxd1mAvAk2QNWDO4HpONCY7O3tJaL88NPT09OtHpLlMiJSB4GGBG5E&#10;Y0Qm5oX/pgQ/A1Cy+NYD4x3QPATTgGcTpMFG2EGFg+dX5FCeGJYfPrCCbgwgATC5mtb4BLFtQ0Ll&#10;BhfTLtbKj1wC1vsDu6VB+dvdxaSFAO0GyBzBUQ7JBahz8JyAx1j8qVNsAatOUJQJJQBCQejxBF/F&#10;xz+p2fJDXY91hcOW37SlKHbUCdU1dNPDrgRQD3h1gCtpVkWLSfmhcMaoB6Oh5p3FxKD8UKNJKG8K&#10;2bngWkCzAfdCIkyWZvuj2qzDSghABIAKxLoL4VesGwE8leDlJDgOAxoPdJMUk4ptuvwQoMyYTIb2&#10;VkY9xIs6YQsQKhb4Cnt8wAaod6d6CFGPmAjPpssPfxWfvqpvLT/03sfcgwFgHyL03Bb/8gtqZ9jt&#10;IG68CcovVHhYw7DwIq8Otpx2HHgBDyPmJAAeRsGxLLgt+K4FdQ7Sg6e4XXoYvrX83/fAtid1CvEg&#10;qGWRHboNG5CYPLqNlR+yZ8NfcWIz5th0+SVFnTVRfrANe/p96iFu5QfyB7RkQRNEcBQYfgoZKCKH&#10;idsMKioqenp6jZVH/B/YpsvfWHNq5oFtA78qKB5b4tKM+cBDpypB17zGfLbFs/ywbwX7iiVoS7/C&#10;Hym/ENrFr/NHyg8fiXap7ZaUvzGXeKzAIl3i23F+DrwErO8elB+UECsPdKQFaTAPc3Ah7TKH5fvK&#10;D52CBV364Q1qusLbhzpFTqQTdO4XqRTaq+l8R/mxp1fIZJCg8oszdTZdfpGzGCHE5NUrciKmYPMW&#10;eQnt+CYAnCKkv8BXwSsSKYfbZeb095W/IeEIJRAj6gStXNDxBbyBhRKAhiLoF9aYIBLb8gu69YHb&#10;0I6T0r67/OJMnU2UvwmfGPGhTvBVsHkLSjaMPbGnXcgCaxdg0rjZ1g4TiInkb3n5BQmn6ccBAoU6&#10;RkBAQPhmoHidCAgICIg6ERAQEBB1IiAgICDq7IzAIoCIBPQvgwHPW2uuUZtNHIB+8jDAkkjA6/ru&#10;OWCw6qBv4A9m1bEBqkhPT6/ZlQhAA4MRIRpLAOdBgGS+vr4gmbhFekfUifCzAF3BJWuyP8KPA7xX&#10;lJWVm52kb25ubmdn1zBABNZ4YHwyADc3N5ChmEweQ9TZqdGYy2Trzg+JrYf4XDV0BmqVCDqtmFUH&#10;AxSJLQxuAj26RIp3uBNz+QIZgmzFP+oCok4EBITvAbDT6XR6C18qIFnDWcIYdQKliVEnTNmOyxEi&#10;6kT4zucBW03T2dlZKIyCYBBlLCwrMK9gtyOMcwr0AtgPNsBzAvuwsFhbQocLhsJTqQc4EEsAjm02&#10;iANID2M1CvW4CXZQwgUgwTYWWKRhQFnsqkE+Qnrnu7OCcaaxXrxvrXDYPwj2CGUoeCyTycQCmgkF&#10;SYHdwTCAE9gAOcCchWoY/gpjVjXsPoY7RcZAA7mBrIR4s4nyQE6ERzW0V4TCs4KvIJn4hPAQL/AR&#10;fjKgSd70gmLQ2mpiPozg+nwiZ+kFBwcLmWwgNxgxSHCORGOLfGCTtYSCD0E0NhkZXBTsQRM6RGjy&#10;NZxYAi+qYeaNLWOJxaCCVfcjWTVMIHLCj8gKhwvvNDwXNq0WRkRs2KsoWEXYLYCTshqLSALrTWjF&#10;MezasUXfhCYdCf3UdHkaWzhIqAUKLuAjPquziRUQdbYRdTZmPTVsuJDvwFFYO8bCK2ChCnANVg+F&#10;tAiPxXgQC0qIZYURATaxDyNimAZmLhiZAvKXyOcW8gJOYM0skC3MAR7ekO8aW8YSK5jQr01Q53dk&#10;JZI6m65wmJvgzYLEh81MxZarhOUEn4LrQWJVJEhAIqN7YHsEl3gTjIYjsnXBl0RDnm2sPNirQoid&#10;BcNhCN1fMVmdDVEnos5mqFPklGdsDUUs6I7Ic4mkTsGlCiEpCOkIwZ0NFw1vYi1J+GgJPdWCuTXk&#10;O8FTw2uBpRVZsKZV53dkJZI6m65wSJ1C1yhYMJEhgjCya1hFItdfFLoiuCaEYPrGYjg0XCmz6fII&#10;Ngzs9Sn0VSg3sVpRXXyA+jrbc4RdZAhe2LUk5A0KuyOxhY++aVxe0NiEnX1C623Br1g/IHxaRB4u&#10;EkK5NR3DUTCxYM7wqoWyajp+aGNZibzGJmqs6QoXeTh2OmwhPyF3XexONVY8kQs0CnVHCi6Q2dgo&#10;kMiQyc2WBw4BYd2dcM07kb0cMPQ4en7RMJFk46e6KItJGGaxKtKPVHgTy3M2C6Ax4UpkcEAJWtM/&#10;fi2C5QFEia1hCU4hcev3IepEEM0X2KCQkFkHf/1ubzv4BDZcgQv3A+veCBXm+3ITGan7+y5T5DU2&#10;kVXTFd7szWoipq9I6hcZBL6hsoPUBtmtCV4TuShxS8oDLw2QJiBoQKmNXWnDdY8REHWKKaClKbgQ&#10;MXT9UVFRgU0cPADgicJ8gMCv0KMI0xRNiB2YOTgWc0gC29B55btXzYYrr2K5AYASfqvvesOCtcQp&#10;qumsMIO0oXdXyyu8JacDmYNTYImhc5jIZRdhemgsY3dQ8KoFqRNX75LVhLWO+3etDsGra2F5oCto&#10;QD3gDKLGhGp7reoh7kDdve04TIT7/+EUbKRCJIsJDamL/BUbDsYJOCcJjTCInHYi5JzUMH0Tw0Tf&#10;5JwkOBojVDyh62rWOamJrL7VOamJCodVKjSqI+hwBj5F6jLok4BVkeDhTTsnCdV806M0MCsh56Qm&#10;ytOwq13Q3UIIyDkJDRNJGECTFQwSDh4e0LgxygMb4CvGyGADJMYeM4w1GjNRveoheDjIrYlFKVpi&#10;a8PFXrDt71vxHBwFioHlAyrhu/s64RVhh8MFGpvoPG26wpu12QG9NgxZ34SKB4kF7yBICc8lsnhN&#10;63dohQj6t7e8PHCwCCcw+VIITY9QdXKgKPEInQLA/AfvEszLUtwAu00AgwsSHDCxgendcF0dIQDb&#10;HFwadHRvXejp6QF+l4gl7JHBjoDwoxCcI9Byy7fNAHsAQGEE11+E/SSCHmyQsFrijg4zbPW1gGAB&#10;ml2iB7nEIyB0EGATrprt7BOr7m+RfdktZC5gcbf6iwF2/qDmhPo6EToLAG8ClhTsoWu287Ht+7IF&#10;O1KFulYh78PRmxaObgO2ZTKZrRjlCHos/UgPOOrrREBAQEAQBlKdCAgICIg6ERAQEBB1IiAgICDq&#10;REBAQEDUiYCAgICoEwEBAQEBUScCAgICok4EBAQERJ0ICAgIiDoREBAQEHUiICAgIDSG1o0msnnz&#10;ZlSlCAgIHQzDhg0T4jrpVj8HYM8tW7agukZAQOgYePLkSUNOQwY7AgICwjcDUScCAgLCN0NabEv2&#10;sR7oDiG0EEpKSmZmZqgeEDo7da5etUqKQFD63jUREToVSphMMpl87sIFVBUInZ06Af7cus3YuA+6&#10;SQjNIikp+S9vtBoEQtsB9XUiICAgIOpEQEBoDzCZTD09vRYuLWdhYdHyRejc3d3xeHzD9OCMYL+z&#10;s3NjB2ZkZIBf8f8C5AMO6RQGO0L7gs8u4caHcsLuVF5/zq/FFw3o90zWoKCMqUzILqZWfykv5ZFk&#10;yrVVYOJ8TVW2rCzcVmdKjSzlTsx9VlVNuaC85o/NE+XJqKV1cHh6eiorKwuu9NkEQDJAZE5OTnQ6&#10;vdnEAQEBuPpFOluYOcabgKAFuRLkEBISEhMTo9waIyioQSN8RURGpDyRrKusq8RmcZ5eZz55Jn31&#10;FasfLQanlFZDlSsvHvMqaiInskZROmaqXqFq70G9rKu4UgpM1RIG50temU5oUdfMgn5dvqhXfyZV&#10;ZMjJlcX01VMiVi5lrjpy/uYnsoa5iraGtCIrJl62shac7sOLWHhepa4ak/7cq6HXG90CyUVsbCwg&#10;Jn9//xamB6QJVCRg22YPAckA/Zmbm4NTAA4VXCO6JQeC9PAUgEkBWQPqBPtbZZFkRJ0IdTgeefZ9&#10;RtTYzDzF8LfljNrcvl3f08yztk3D3zjWHf9p0RhZGTYvg657U9VkVGS81aP31kmpnzUSP+oP7KJS&#10;q8bNobA+ESJzpOx0+Pp6nLTcGkUyR7n3wEfxBEM1drdBri+inylYRpA/RemQsrop4AlS+tV4k34T&#10;1UgqOtLK8Rf/2TxguNn4AYhAJReAj4B+bDmvAbi5uQEuA4TY9FrzgC6BSARkZ29v/03UCRKDImHU&#10;DLZ9fHz09PQAe7bKJaO+zk6NL0WcKw/eHTqyovelM+tWBSqkymc7rk07fZ/tuUfNiDuiaJ9795T+&#10;g+Ui++jfm+kdXv57ccjQlP6HqtYcI64w6do3vw8rjMT6oDisn9oOL8VPnz4OnlRTEPPFwlHz9Av6&#10;setdImIV5rpRgKl/r3JwfOSilCJDtuutKUevTNyxyG6Rpn7fBBn29tKXmqvdt756QqZSdo8YfXDy&#10;8MTgG+i+SBaAoGtIakDxwT5KCCAwG1In4ESgVZsWswB29QAMC1iv5Z2VxcXF6enpgnugnS5orauo&#10;qDg7O4NTANMeFBIQK+wcQKoTQTQq2DURsfn3ghPNc4MHf7oD3p/EwZbK11yp7C98dmZNWGBlTkZZ&#10;AbNIuaf8rshKafKgQpLf9gcqGsRlxyaQFYl1WTiO5768SLz5l6xUre9bZRWe7FDfXzRwBcSVlwf0&#10;/ioi8GQl0ugF4I+35iMn5CJ+x8lZr+ffSplt/9cmMx0z8DcRh8th5ng/PxPEfW1rulgPP6W6+N3Z&#10;lXu6aO9yXLfexH4yulMSAUg3gN0EeROIREBJgrIU9jMKHgjYEBwLxGDTOUNSBp+Af7+1x1MQUG9i&#10;5QTFg0QMigo34LASKGTTQli8VCfs+ECt8KeCX1ma/CDw2SaP1wun9tg7+Y/zbiM/XqdQyxV7lChS&#10;Sqtib9fzHfUNW/3Ug7KsYSsHHQ0nqRuUZxAOLLvW01R76V//8mY9iANnquyO07CxWVGzb+arCSp9&#10;DGl7Q9V6i2hzBPXu8tM3aCV/JMwZaBty/t0Ml7u33wVfijuz5eHZFU9rvFVqP6n4yN0k25CV9AbI&#10;6S/8XD3n9Ianh+dvzUpjoLsmEaoT8qDg4wzVIpB+fD4ffALiA3uERsnBIYCzBBlWpNGNUSeufqjn&#10;+woJTgR7FTDmhecFpwB7YDAkyKotPIW4qE5wAeBKwDUoo+lDrciV7JLq9LjazxnsiKCau5F8Fl6V&#10;hVfpIkPoScEbqD127NeFPnDEkOV4OSp2yAlXx3dhb1beuNjDYij4Cggu6NzLqcuH2ow3EnkK0tj1&#10;ciOW8plZalomzZZHY9d11sD9+mv2c3dPLDPU6aVBlNPHy/Wre39zctlFlWHlvSxc1h9hM3iR18Oe&#10;Xnyyd+E/FFVFPVPtCe42aloK6IaKJ8CTq1wPbA9gH0BSwcHBmKXs7+8PzGEhzQgPAcwrUuWBxOAn&#10;LD3IEFAbUI7f1OOJ8SaQkyA3rEgYdXp5eWGngJ2hLewTEBfqBBcASox48wdZkhv7GGxXvYgCn9XX&#10;UsCnlJ0OG0ckFb9/abvAcMQg/XETcPWD6btiA9abO9nQrbEcCtLfHp9V5yK3M+G1vLI62ACqMD0h&#10;d9XRqboGqk2cGjAvvgW8CUGZ+Lv8gFHF21bg4nLvk6cNHjGgl34dcZNxOIWyLyUXPbM/DKHM+XvC&#10;svEjZ1rudRjBK1CtrV6z0/Vis8VAaF/VKchTEHg8Xiil0AOOUWcT1rp3PYQo9ZuoE/YeQN4U5Giw&#10;p+XeVOJrsIP3ybe+SRAEebNowejSXZ68slLwVWH2EsVfN2h8Si54lnio+3IZagH7153j9+2EvHnr&#10;zR3AmzutXDHeTAy+AcTm5gHD6QNMtkQlAd4syivfPvtibnrRhvOzWp2wpLSN1X0eq/46dXzEP+H+&#10;LzYFEqu0LKX1BsubTe66/ZUMrTdur1Om/1JQDFCYrvoKH27/Zj1K48Cya8h+l3RASm0hHTc2FA72&#10;N2HjN+Rf6N0pxJtQdTbcI9TzIEbU6V4PkdXxTcNbCEK8KWNsqH75BWX5YYW522Wtp5RoWS4/knzO&#10;986Ksq1q8zd3/2UBSJlakDb35h9h2fE+dqvNdOqCDL3wP+Vlb3F6wUo1ms6+9OQ5hy+/fpLx95o7&#10;m5zO9TTV3nRhpmDnZusClFPtn5OT4i86JvqMWh8cGVsABSx97gXCirO1CSGfN5vz8hIX+wUOmGgX&#10;cXj5YHsKYM93sZ/RHRc3CLm1Q+Md7BS5kISg8IQ0KtIrHlIBMEaFDocisYVEAeQqsNNB/g1HfuBg&#10;vZAKhvK2hdTZRgY7dqlY12zD7pLGdDtCS3hTaYMf3FPBrjl7892R55nbRurYfd5BdpxPHDiTzWXf&#10;eHP3cmb0ShPHUYZ1feFhvt4PDtd1h49Z4TbQaT6nkhTqn/TiwV2wZ9CY3tNW27ZB3yLRZESXh6FS&#10;K6b5Z7y88/eku2bjNi7sL0+W1jCwq14T+ubKfOKfI+Qn/z5l4x5VXfrtHev6TV97aOWNWR4jG+t4&#10;bXdU+Jzk9TEspul/CLrN5BZ+ka3IqWIMUjUgv/nS22OLtiq5QzZC6K8Onl+MBIERCZ5xQFs+Pj6Q&#10;nuA4MEgpOMgOqbOxjk5woJubm9B+sAdkBTJv1q0d5ADOCEoi2L8p1MmA9ZzCzlDMEUqMqBNOgcK+&#10;ipx2CmqqhYVGaIw3Hz3L2Xo9cShd9fnGgcSzztIW9qSx6+Nz4jdE+Q1X17vgsElFXgWQ5u0dRzV7&#10;aQDSHOHmAWTmuZ1RSdFZxpa6U1YO7z+c3paXQFDvDsQy5+HpyQcOslNvnYyZUGAxwaKX+hBzzaEL&#10;bh3tutnp9R2V2IfD19zp3t/q0OSZvWzsrx2ua7RiyJ6cK/5le/ZxpXirHVdKG8Z+VJczrpZRLKdV&#10;lT6xYUbfDRg+b7FDR6VOSEYYdQLGhJN/hESSEN+BNPR6NFRaIDfAaA0HP+CAO0jQbI8nlJCAdoS6&#10;XEGexcXFmG0uyEWCLvTiQp2gKuGQv6CjVsP3CRom+m7e/FLE2Xb6dTaTc2zxoL7dpVh/TZDu1rtq&#10;8k6v4L+yyxk7rVyhhZ4ZE37Vc9+8E7sGOS/MSmP8tTiAWVDWZjKzMUD3T0Cg0w8c5N66HTdw+pBb&#10;JoM0KUP7unr1UVieHaG9d1y3hcf+CHt4dvEcfFbc1X3c0sJih/k24nM7KoMeMDf+6W23cuG7v3dl&#10;HD41bvNfuqP8doYYsFIHVX4o76UqV3UmjdmXlFOSEHSfXVrqvGtHh2mK0OMSPNqY9AEPMlCX0A0T&#10;06GANwUFJnRLEkkFkCUaG8ABRNEsdTZrxULWBoLU3t4eqjqQLShhyymojagTlBK+cKBEb5U5pIg3&#10;Md70u5m261Hq8sE9vJcPAgZvuc8MsDPYdOzJoO3Te1j+MexXMpEMeRMIt2leq03Gzrn815OXj1JH&#10;TDG1m9H/53Vofh+BWh48+Ax3ubjfopuMIW9SLdx61x7khut5TVT3vOUZHJMYfOOOt2/g6eq4+89/&#10;850PnQHaEdujzytlvZ68MejWYGf65zsavVm80Nr+5+N3phe7mxZrhl/kE9iVXYf0+/TB7fZ204fx&#10;/VUGpj6PoBkbW81w6RitEdqLQqM6YKdPPZqwRAEbNDTJAZqWfuBcfD7/64Pw70ZDIdzYT5jBDole&#10;pDkvRtQpKD9x//bRinx9IVpsFrzCj4wV0yBvJrwr3nc1EewM8hym143CY2aVX/Dk5GfuMrHmZcfv&#10;H7qkl4YBPKog/S3gzV82LqtRGLVhytmefbU2+M0UQ2dJjEBxBw8u7hvmufVscKzpigTVDX2eWXtN&#10;VPa8ZWI/GfxFBVy/dDh70/AF1uO1ftl4oB0L/Plz4tzdt4MXm9QWlU4mpz0zMzVhMmyeXxtiZUOM&#10;SmNMH8rl1nY590h2NNm2sN9rF3VZZZ1xQwfe3bWnw1AnVIgWFhbfOsccJG7hmEzrAvLPD566rakT&#10;6GTomyry1+LiYmSzN42azDjG5KmyUwdz3U8cvZh0+VX272MNp4zuwX15kXX9SvWnt3k99fYbmbv0&#10;HguHgyAqmIXHZzl3t7F//kynsjzOffd4Q/Ou4nyZgD3lhkwp2ToPiGu7w1f1dOfNvItbYSI7up49&#10;CVomVk5TtE0Z+5YQk6Mjpfeu7zlpUbuUMy4/a/qz8PweZgqOa3ve+q1IUflN+WyaRZlCxR4Wq8gg&#10;LLjaY0DFnAuKPa1L9nvrK2euWrlle7TfPa0KCpUaetxn5BL3jtEsAQ3BAZwWUifszWx5x2LrAvJP&#10;S+LdtQ51wiBOP2hre3p6QqkskvIRbzYNoMVYnrtqnUYf77Lo3KaQueY6t1b0lI87UbzyupS6dkbf&#10;QUd0ug3QMT9qMQ1a6BhvejtOwKtM/sTQHjFFb4K7pURcLJ6spOx9k3VkReGokbTzpy6Onzf/nizX&#10;mOO4e4LyygvSeoN1DVRXH5+2ez7PZZRNdXuUkMWpDjl3xiWsUOXmVe34YNz7rHcrL3xZkmryYBH7&#10;y98PODYFN+71kKboWw/EWQ+sCLhk/fZWzpcNmyxd7a+tPrV70+mZbkB4kqnUjtE4ATPAAMYtcTKH&#10;yX6QvH5EwOFa7ITUCtT543MlAfMCqdyYuwBCE+CzS4AEq3gUf3Xe6ACZ7oMUkv3sEronPcUfKioz&#10;sS6Z77U7I5YqRfIYthCz0CGK8sr3z/RmEmYOGKDvsnqEmHRrthyU5YdlDEyLbWd1/Wdb0LyFc45p&#10;801w470mkubvlbeaB9hzlsfI9JQKXYt2KNsu/+RFwRd5y5zxif5S9w8mKY4mZ+uYDuGSFGTxE9dO&#10;vbr/Y2x3tvlsmFjt+u2CPr2jT1022uI+VKfv3fwS9d5DHp/wHeextmM0UUALQpGKmoBQHJA2RtOd&#10;sK1Pna01V7JdejckGtzEsIKVK3JpSvuWOtt2/WUnnaeSdkcn5FriYLsYavcyguzrtAjMYVOQNO/4&#10;RLwKeU/BV68/NYFmqCuhlw+Md5mX/eu7KcLPrzq95m8q20xjyqU/SznFXW1X24w3ykpjsLj5bd1f&#10;lpBvGfI3jsxTeHO1mmZy/Y36+JNrAy9lGPTTAb/KWU+XvbHPkB2mPGEfTE+gUqrMdfXjAjjlc+Xe&#10;Kj+Vem1UPSjs4h3bxW4dRnh2KnwDdf640yUciWv5JCoEgE/7PHCnbryeOPJIX9K1CR4q8irclxfL&#10;Q28o/XHHVsvEVtQhkDQTIz9SZHLVecEegXfafRj6R5tpj37qj0IZK6bVrh5zbN81r0uKJ+i9Ft/Y&#10;l5YSpr/gItCeSUltSp2FuV9kDqywfBBROV+DMv9IPpf6/u+Jaj30E549cVoxBKahztxWGXlZSvW/&#10;NxZl6myZHd5bV97uQiJWD2O7Hh7js6jm9oEb07fMQ+1c4iBiIuZPnSsJdDKQrrDHk9kA6H4Iglf4&#10;MesXy9Jb4e+37/A2IRy3XfKVNy9uVvK8SRAVcYNdxv1rccBO14tqWlQDjQeliWfnHfaWdN782lLV&#10;u6udfkigKBZOGbJ6UIlaF7slCvtxxQUfd1qzitLbsiSVz27xpprqP33xcevQ6Hl/yfSyibp8xcxx&#10;bFpcrk5PNVUtCkxG7OdAWfp/68KrzF5CqK0ZK/Vg8aj3J7ISGJ8vW9ngw0MqooJSUGuXYNXZNnMl&#10;4WynhpH7INAIO4aazLiC8U4JfQbr+e05ELt7n+WsXhoGTfMmEJvH191W0VDceX3e+WWTUp/+Fzuu&#10;YwAOHFVc28ecs3DW1MF97Dzm3dvmY3ieHboH12dFW7zMSllsn5Nlx44yTfW73bm58cmuCzRTsD8+&#10;MMh518748Awrh2bmOOFHD1fKAQ+RIYWq2zUywGzp7YT77gGHic0eiCC+1Nk2cyWb7uhEvAnBeXi6&#10;dNafDycvsvT41SflxDjtvjZ065r056yTKymLDonkzaw0xoFl10ysu8/fMloo5mYHg/zU1WSHBSVb&#10;5/VeO/74wuVTEmbcWaj6s0fYIWlW+JyUMTauGNmteszSVB5DgUjSkldlZGVzSllAdZ4/4jtu/sCm&#10;81Fd8kfFvFkP1KdPsqPw15mUVGfK4vNrCLU574t09NVQy5dI6mybuZI/PrDV4VF615fluefBrFUz&#10;dv52Pr7O4ltiPY+Xl8g6PBfwJnHgzIaHRNxNuXYkHAYk7ti8KSg/ubPC8OtWhHbp8jJrn4H+zz1j&#10;2cY/a7NylM+fjVc3oO/tpec46mDKo2E6dZLznvcewJsJzzJUNSmYtd4YZIz7yPKlskMi8FYuLKP+&#10;tQ/AsQ7v35fVGfuIOiWUOtFcSTHhzVKPvTecty1a5xyR9eRFQdoxx02AN0u8JinM3CqSN2Eg99nr&#10;7fsPp3cG3sRANBmhfv1Zhf++YV8C8vRn/NRzVQY9ULl9HRBfnNcFLWVTPJn6NCdhz9DF2YlJ8YH3&#10;N4aH3buQatBPuyVZkR3G6iU/zGVMoNivwB1xtZ6zKW7ZnvhwfVtnU9T+JZI6hYRh686VFPRqamI4&#10;qJMb7J/Xz665Ef3Uffdvq6bG58QfSgz0sVstx0hvgjfPbHmYGPkRRlAHvJmf9gmL8d4ZAOSnwtzt&#10;8iV5eTnFP+8s1UnJUDDmMtgqBQkUC5vAjGiwx0BZZ/+cZSOXuHOqSNH33+0ImNOS3BSdXUzmzT73&#10;OHODk21KF3U19usqRsr7+FxOeRVJQRZRkgRTZ6vPlfT09PT29vb39we0a2Fh0YRzUmceJspaN4v1&#10;Mj1r7f7ZC8bnMHM2RPmtN3dST7hdcvOASN5kl3GPrb3NqeDuvD6PrEiEvLk2KKzz8OZ/BKqkhfuZ&#10;1MmNiJRzGAM2jtxLWyT3XraHy72MqEUm46IuXSnKylq82O/AyvuO8wc2a61jNjuRL130NBrn1KfI&#10;eAg19Izp6JEpH3nAZjcdQkeUJMHU2epzJcEhICt4IBomEol3y2bWJGUUbjztYNcb8ObGJ38v1Rtk&#10;GnyU/SmFsuKctN5gofSwc7NnX61f9/7SyXmzDcCNiALUCSTnzejsNdJJnO7G7yNiLKnd93n/Ot5j&#10;3ePrqSBNswNE/y88p7k+vnIjapTqgPmEx7csrPqmJcfEh/dG1CnB1Pkz5kp61EOwNwABA59dkj55&#10;TE0lXuGEv7EhLSIjcnX0Pz5daDS/jbjeA5X+fCK4XGUdycZ+vrDjAdjAQngg3vz51BlJ2bn1RlT2&#10;RjM8IZNyLu/dMJpp1KkLarq6BiMcNjqd33D222Igkd0XqZ/0Db9933L99KSe3QZw40rTI1KVBqGq&#10;lmzViUNzJdsKFUVFWdPGceXke167Kq+mdjzy7Kuc2Ns4nszd04qLDsoYjxMizXsnI5gFZQ7zrbAY&#10;6Yg320ByEqhUKfAuO/Dg5qAsKQOrwIzoY3ar/NfNHuexzm9nKDDVv3VwnEClUBe5jXp+0+OU8dBe&#10;g/s+vdtnWP+UnArkoiRBIDQ0mdFcybbBx3fZn5zGcbr1MA0MrSIRVgZu4xXE7Yt/TsrPVdryWJA3&#10;i/LKz2x56PPHXYN+tA3nZyHebGPJKTt2DJCc2qokalFUkZqyvrKODkExJymZ3LUvI5818rtGxoHw&#10;VEr+OOBLUlhJf1xlqd3MKdIVyclRH1CFSyp14tBcyTZBWMjb8sXOhD56/c9cTi1Imx20fQbr07Sg&#10;S+RRiyi/3yUo/zfx+Y5P9Canc2Bj5/V5E9wtsdBHiDfbTHUSbaxuRmW72tKrUyMCeZxxdKu055EG&#10;NtaP/eOtHIy+b1i8Tnju3Dr93cOkdzJZWho6MnkqaryIGy9QhUswdcK5kt7e3np6eioNgNjzx3H1&#10;aqz6jgXy5nqGRy8+ehfi/fTwqcx4w/QPKtvCZIcvxZKxy7hAbCY8T//jzPT5W0YLxotDvNk24JWy&#10;uJFR+T1NUnJYo3V5fBzvTjXekW6ZFhGha26d8Cxz5A84Y5JcnHFZOQ8MSuOp9IqUsIlrZhYWSbFL&#10;S1G1SwRE9HWiQfCfhwp2zT+Hrg8NOUC11u+668LxyLO4rGd7o57KWYwiO3kJjggB3tz3awBJnrj6&#10;mJNQkE3Em21prUv36X0iqnCSFU3qUySzm56LYV2wqpzEJGnaJMux2j/oiamwbnVl0IOXln0nvjlg&#10;vPyqonfMjV0+s7zXoZqXSOpEg+A/CemfWFdP3J59ZyvZ2Vp18/lbb+70SLg84F264sxtQm6bghPS&#10;hTJBvNnG1jphqGVIQv7tDUPZR9yf6SgDyQn2v49+Lcd12Lhp4A/mLzt2TOnyVTpjj5WqdaWmRuhb&#10;9Hx569zYpdmqujRU+ZJnsLcL4Ar3HbiiI2MLznudc727VXntdMCbL9490r+1aUBRhbLnLSHejLib&#10;AnjTYe5AId4sSH+7xcoY8WYbq85MowFGOhTliKMVsoRcYyctedW05xEqfcbS9NVb6APf1ONHpQBV&#10;61T2OVNTiRN3z3iwgRJ9YOgJpF0kijoFOzGZjeMnlSMgIACufdQha/nV/n3qi0ctTD2p5uutMHd7&#10;cqRPt78XaOiYqawNEgqDdMcn+tqR8Nnr7e1n9BPc/8L/1O4Ro+kDTLZEJSHebBvUZmfXZOe4vyL+&#10;aSnNvrvnAL33tF511npaRGSlVO9xCwa2yllI0501n79KJtIr3j4x6KfN4igBakaVLzHUCRSfiooK&#10;jJlkYWGh0jh+Ert5eXn5+/t3sI5UPruEeXJDTp+e0sFBpFXutMeJstZTcq79pnJph9TUdWrz/YTc&#10;3c9sefjiwdtVR6f2H/7frJIKZiEw0i+v2Tr9r81zDl9GTbbNUHHiVOFwSyA51UPWltnP4qj2MlCu&#10;Wzwj/sl7AlGmhcE+moWcwxigbSPkJsrkvVeh8gkyUvmZhWiwSPzxta+z3edK/vjqHWIFXuFHlu/m&#10;yoMhWUP6x09aN3P9fHmyNL+ylHFmHi8jgTF3t6nFLKFDAG/mphdtOD9LcFAoMybcb/mvcgpynSqo&#10;h5ig9PmN25MGeqpe5LFqV8kqLKJbwf35rB6Tfm21KEdSNBr48+CX5uloSccGAEb+wh+W9jzSzHEs&#10;ugUSQJ1ormQrovzcpopDl9i2Vjtd9phZmi6baVxHpnmJzFOLs2WquAuPDzIcJXRIxN2UxMiPMJAH&#10;tjNwr2fwkYuD5zhM3YHuSFuDGxHFlapK0x2qcX/1nqF1nc5wgOjW4QdEXPnImTateC4gPGlvYh91&#10;NVdMfmTQb0PJp55pERGIOiWDOtsSsbGxjS1w1AGChHIenga8+WzRvgNpsnvn9rc216h7Dl9eLLv4&#10;5ytDPcKIrULrVuLqZ1j+4x36x5npGG8CI/3kAqe8tOwFpw+Z2E9GzbTtkXfpfPpAjb09uhBUaRum&#10;nSqvZtfd3PKqsJsfDA2qWvdcsg5jKn6Z8mHpSrvkXQYrtB9dkE97fgfdAkSd/4emR9J/ZJF3cUBN&#10;ZlzpH7uCRy0LLlS+uXFgFzUS2FkWsKby2fXH1sOLdYcuacCbRXnlPn/cneUxUtdAFVroD494x999&#10;ZTZ+wJ/PopGR3l7Ah4bcXT9icHZibS8bRSIJ/IGdof4JJBmWwcBWDkkvY9yHQKUOUu1e9VmWxHxQ&#10;yuSWZeSwS0vRIsOIOv+Dr68vIEdAkXS6iPhaEs2bfHZJ4USnh2aT8vSHH59hUsVnhSUGd721lVBZ&#10;9nz8QgO9EdPo1kKHsMu4x9fdHjiql814ozBf76dnL5TklvafOHjrqycaer1R62wvfL5wvkyXUtPV&#10;qCb1NbGfw1d7orzqsX+8HPOpweB9rX5G2bFjzNLCk1T66by6om+2oFS6f05iksFgG3QvEHXWgclk&#10;ZmRkuLm5Yf2qHQkfncZk6JlT583vqvl5fdguUnHqqpcR1SYDVFyOzKNoijzk7NYHMjJ8mZLLv+nO&#10;VtKmDps3e4SbB2qU7Q72w/sZQ0zNNQyq7xyRd9kJdwLJaWCikhqQTjMxbvUzkqY7V82Zf99h3rq8&#10;nQb9tZMZZmkRkYg6xRlt6hIPRKVIsSnp+FLEeenqUlmJK/lj8anCk+nF2b8TiWvCHypNWavjFkBu&#10;hDfv+EQXZOR9uru+KDtnwelDW6KSEG+KA3ilLIWH4Y9769lL4/FkqpTq11AsUUEpFNkCg8HWP+Ok&#10;wGYHn6OlKriyJDVKeEWVKvLulAzVCcRgCwPNfd/aRBiA3vT09ASZdBhvpOsPM8su/T08Mzl4i/ut&#10;j3f2D12i8+hAVUwwxfNWw+juGCLupjwOiCNk+zrvXIoYU6xQ9iAw28wwqip3e44Sv9dX3cfIYwGD&#10;vfTjCzMHh590XoV1qw2vXEi2Gqab96Twy5gvbyPRvZAA6vT19fX29m7JAT+4fBCw1gMCAuzt7UV6&#10;j8bExEhQ3SW8K953NXFIySvHhJuX19qW1FYGjPaoObWohs1S2vJYMHCcELLSGAGHnhDyroxf7YJ4&#10;U9xQ9PTJ5359NeXleWnRWEdnwrNMg37aqZcjnXft/EnnlR07RnbD5if0Yau4D3V6zqqSHgWEJ7LZ&#10;xZ06AZEJ9j8CJmUymdjyRECThoSEQMn5gyM57u7uMCuRIldw4UxxRgW75vClxHtJ+TsG4nrt//uh&#10;q5GJ+TQ7qkap11iikaVQDCRBsMu4IZde1+nNwvvjVzog3hRDyAU/Kdm6wlxDsTr0EtbRGR+eYWSq&#10;kEWl/LzAHAQqheQwevznuDI6ebQF8/KFAai7UwKo06kecBs6DwUHBwva1IDUgFRsbJnMlgNITjqd&#10;7uPj01prxrWLhb7//rtxxpp3xhWX7dmSPEnffq5vl/dPS44vlp+0SjDgZkPSDLueoK4pS/jsZz3Z&#10;FPGmGKI6KZlNJSVry08i8LCOTmCqv4/P1dPi9PrJRAZs9h4j7BKs+veuDCMQh8c/SR6H2oiYU6cg&#10;gORs2BcJSA3Y2lAzfnc3JQwgAvKR0I7O9E+srefilGrZF3u9lr12qZRXmek81MZ5N//21vKYYJFL&#10;VwqSpjZdZe6GoTc9nQwGdEMThMQT+fdu5nY3ymN/7lbBl/m3oxNITn0z7fRoP6vpLj/17FI0GqFv&#10;7/IcKqkyaPxCz6t7i5F3p8RQZ7PhkX4k/Adc+OjHpWu7wO9m2oMH0Z7yzzXDQnkDdO7+YtR9xOJh&#10;+akVmwYTew8U2bkpSJruu8fT6DJ7HUZoGnRb7BeIWp6Yqs5Hj6ocZ75nJigwy2T+7ehMi8s1G0r3&#10;Xxy5+B+/n10AJefp/Q7sZI0kD9RKvUki3z5wY/qWeei+iCFEL+sGzGrYIynImNCb/QcFo5eXF6BO&#10;T0/P2NhYSVn4CIjNQ2tP0K9uOnDjj26qVXy/vxfa97cxtR90bTv70SkgNhXcL4nkzX2/BqTFZQPS&#10;XHPCCfGm+INXyiInptfYGOsr61SnRmCqM+FZBpXM0DHu0wYCkOTiTORJvVfXYz33GzhM+eVTtJ6N&#10;5BjswKB2dna2t7cXGiYC1AaI78eHiWLrIXJA/weH738Gbv7zhHzt2NQPr6lrppOPeH+Wlv4z2Mun&#10;pID8/C5xzHzS2PUij4K8qa2nBsMVJwbfuP7nn4g3xRzFQXdz+xnlyZdM55Kxjk7AmyQF2fTIx202&#10;YsMdYSub9QFfkzR+rs7zB7mhFyNaN9oIws+iTicnJ39/f6AxQ+oBd9LpdMCbgFV/8HwStPDRx3fZ&#10;2VvWWIU+5636RetSDJ6slMPMeXXN3TvxLamPFblx9yNB3qxgFl7fvOL1ref2y2c6rvVCDU6cwQh/&#10;wuo/NI2ZPeZdtKzZv9b661yzIfTU6+fGebTRkkEaI0bgtt1PXTjQ9M3tbl2lXgTGI+qUDOrE/Tvg&#10;jvnJA95smvJaDqBkAf+2Vm4/CYXZ+an7vWhBgSq2A7q8jSCodwc7P+e/LfWdbsOuVV55oQlfd0He&#10;fOF/6vKard0t9P4Ie4jmpEvAwxATQ14//XVBICnphdzmPbj6sfWo+ylLd48K3ZrcZlHgKGMdS35b&#10;9bK21jD6ypBR287/wwPF+MH14xDaiDoxpdnq8yaBwQ54Mzg4WDyr40sRJ+7wIcOrp1X76MqfOtJt&#10;yBi4v+DNTcLJFVQTS/U5pxrz2RTkTcfZNC97C2Yec/pfmwc5L0TtTPxRFPNamlVe3FfZPSJXSk0X&#10;Wuuh/gk6PdXLPqcY2Fi3ZWE4tsO6Ff2PvesAa/Lq/gmBQMIIewhB9lJkOgABB1TFrR+4ah1twbZq&#10;p7X97LLVVttqh3WAW+sC66iCAxQVEEWmgGxk7zDCCDP8D9z2/fJPQkREeIP39/DkCe/KPXf83nPu&#10;Pfecmo7xM2xUObT2tvuX47HiSTb0uYc9JCQEaM7Z2RlNSsLni6+Mo7Ugcm5jzyvkhvx4rGHWJNO4&#10;S0Ca1hduaf7LmzWXPu8+uJE7520D/5D+8KZK54Wvx08ZZW3+VdQDzJvSgqrbt6snuMRXpzrW1Mq7&#10;LkMHY8My5rw5ISUsbIhd0/XmLbCKKnigZ9YZfVRfnwc2O24g6dA6gTSDgoIIExtRJwC0xRextdXU&#10;1Hbs2AHPAfYUuzFpWOY6UzJrI89ed4897FpaqPTDp6y5/5vP5dcVcX5f0tBe27xKTEoMQaD0v2Y2&#10;ykU3PoZ/N988b+zsgbuXNOHeLYWZC+oK77MyEhXWhSDe1NBVsXDQPxYds3rv0qEsC9jsGm/43+aU&#10;uxlYzDFk7rvUjW12KdA6P/vsM+DNzZs35+XlEQdR1g0/P78X/D2kusJPmJqaDlnOOAnm+X+/D6/5&#10;7zu+578y+c+kUXHxgrxZcj+o+iv3dHX5yjePPps33wtRY1blXNg8ftGcb2LTMG9KF7i8DvWHjxun&#10;j5nWXEm3n0Vl9tgWV4/EufhYcYqKeQ3cod8Q2Tl7mtsT/l1dVYPmu7T2ikc30nEzkV3rBFMdNE1Q&#10;DwWJDK0aAeW9yG4iBAkG+5Bpnc0tnVevpHRdPPRuWjjD11UtMAKtBSHkFifWhX7JTn9ct+iDKVM/&#10;lmChx1xJf3DtSU1ZA705gU5JwctBUor8MyGMMSYRDflvZWYpLPsZqZzw6eJjHXv67EsKNCcZGjPn&#10;Wh07+IPbjCk1exx0CpJvpXosdsQtRV7qRNGIxUaWQ5T3goohGXLG3U+oTDxy3CfxTwVrLc0zB+m2&#10;U4lTySXJMY//mhlz3oClq/NTmm4fM5uJd/Jjr6alPSiycdJVoSZzcs5O6fE9isf9SUrRHBtFdxrf&#10;mX+H3spD0ZJA5ZyztifTenZMjIXbMCzRyM+aqbvhQ7OyTfE2Vs7MisMPubiZSE2dar0QuyKEDg6K&#10;YhjSC/RA5Pk0NHHjwUL/9nDinMeHFqVFqf34OWPGm/8zz+tKfrp/xLE+2+9hjKKnH3OxGI/9mvKm&#10;8FPxcTezmIpyU3wdrK2rb/yyWU1PDSub0g7lzOT2Lf5eeacVXJf3dIacGqRy9rxNQ69NWxcw9EWS&#10;YanIzn5NK/Yef90a/cT1WrRJKVH5du4muLHIa7CDPQ5WeUJCgqBljfb/wJEXj9whuAZF+TdBJiA8&#10;PPzlGexgoZ+/kX/9+oPvS/YpKlE0I/6fhX7p8d870q6fbm9UTXqg7L9HbuwcUdv87K7IRxE5473M&#10;P/zjP3l3Dj08+nZFViX2PRoBSLyTNCqz6KAq7a3CUvl5y5C1bt9LUsWpafD5MjJq9AcMF1evyBsJ&#10;rWvzbWxs6+8m3HLD1EkeiFkmQhl9vb29UfQ5oDa0LxNM9RfXDdEalK+vLxBlbS/i4+PhsfArQKkv&#10;SciUzNrl396ReRC6++FWjZkTtM89IHgTlM33Q79NKHoYmpeiUVKk+s1tId4E0vw78MGWxUfh+we7&#10;3GRrj+32sr979OREX9/tKYmYN0cAqiNvN83w0M4JlaPKyrJ7WDI5Kt/CUb/HWo8eznzoCj4z1ePT&#10;LsQW19hMm6ie/ziqADcWqbVOUC2B1xDHwb9oL+ZgbcRE8TqDg4OJI069AOMdmfCD7vV5/GJ20N28&#10;IPolzfAI1X0/yrsuJk7dzIz4KvHCbl0jq8sn5J29FVfuFyJNIu6R96ymx2Fb9h+ptJo67v0Lp/AC&#10;+kiCXGqc3Cx7J841hsNcyr+5NJB+lx0T8/IyajwTNDZbToVlnZ/Uumhus+oZF7VsbLOTmjoRnQF7&#10;DvpGTLQGJVZ1BT0UqFNoluAFgcJrsjtq/ir7iUbr1rh5i1A2a5trf7l/ZBTnyVUZpszlIKUVW+kT&#10;VgjeG346KexYHJCms1P1o1PbmlJ60lVO8F2LE6OPMESkVFikJZV9NMMkuEB+8T5Kby4Ngp6yo19i&#10;Ro3+QH7WzLlVWQV18+6ZW4wrS0q+h6mTxNSJtg+hVOmCRAbHgd1ePH2QhDWowVU2H4RFbpa9q/ng&#10;IWPtbJUNv8PBzrzoruKU8qzbnUVp71dxaIbWdKOxjM8uyujZEjfWlDcd23qN19zu5sF7dPazTj21&#10;Nw//Zuu9CPeVEYmKuw+s+dTamlQjNX1kraMdRMhaZ7zMjBr9Ad3NxXDXzlOPOfajbNTpZ0HrxE1G&#10;XupE2h9wmVCIOdAZUZDNAS/mCAYDFcregYKBvmC6TYSCzOKYvUcnPAl7jVOt+OZspW9v8bkl3N1z&#10;2zNi+Rq6hTqqVSzNcYu3ajqK2R/yd+CDayfjJ3qqVuT9+iipbuZGf5wGY2SjKyFGZra3en4czWUh&#10;stZLcmssHHomOpPDrtnP9hne4in4zJRb9WadWYaMmweD/qeOQgu22UltsFN602wAUQ76qjfQsXcv&#10;xAYDfcGH51z9uy7ktE5cwkRbQ/1P32bMeJNfV8S7+kNr/M2qiVN+Mliqr2a02NprtoG96L1F2Zzj&#10;313vaOUZKFxNPpmOY8S9Ckh/XDA19rLMwW/M/jyrtqrnVZqdVGrnboy2PMaePvvRlUvDXkj5WTNm&#10;KxTzeU4cLQ0zXnF2YimmTvJSJ1q6AfZ0dnYODg4exBhxaBYV7UoarGCg3S31hcf38k+co3RS5d0n&#10;al6/pjjaDEiz+eQ7QJqFjhO3TZjmbeS62dTNUsdC9PbmuuqQn288vFuvp5LNTbs4+Q2fD0JO4jnN&#10;VwFtgbvlLM3a2grkdQ00/w1sjIgpOfQaWOvD5ZYkZLOPvxdxNGO2hra2dlXi9ahxvu+747Yjr9YZ&#10;GBgIjAYcBxoifB8UU1qQPQdlDart/l+lR08wL8VXuDp2v7Fh3Ko1ikxZXnV25aHXZR7HPBlne9xt&#10;1ngDp0N289UV1ZFq2dLYBl+qslOr8jIKUnJrK1q4baPk5OUdbErNnY1t9mDn9lfGVC8uHhX8V3t4&#10;RNut9S1O3pTe6JwpUU99N/YQU0pYmOvyZWQoJ9jsrB93PTSqmeowVjn1KqXXY9/AXBO3IEmpk9K7&#10;UgTWOrCnn5/fi1vTQhhwMNCUzNrOsnzZq0Gq8Q86WqmPxs2w3LPUxKS9If9+1S+HZetrGPX1FbZ2&#10;OSu+NtO3/0PbgklnZiaU7f31VNnTOnUtprIavToni9/VJcdgKrJGW3jo6Y8Z473cAXeFVw1V7298&#10;OHvRfItRnL0p7b47kLVuYKapoafS0tAAWucX9yLJUE4am01jsWY2ZzeyZznx/zQfw4oNy8CKJ6mp&#10;k9KbpwhUQqBOINAXmfTs5853sT9xM6okMqmskdfByc+b3pTiVhGjXlbTNt6kY/xoBrPSu+JISzyr&#10;NkeFa2Cm6OCtNHqi5pg58Ea26723pbH9yPc3Uu8X+KyeAPz4NP7eb4tWOC6Y/MbvZ3Dbv8poj4nl&#10;P35StfXzhoSQOm0tc8PxcLA4p8bOo+d1nhJ6TcOQPbxr64KQnzVzCif9YvHE8SyWfGZIUocXpk6y&#10;Uyeyr+Pj48FsR/b1AAC0KzaJmyhE07qlZdfFh0WuoUYrZqXI5FUzFk5st2PzKxuoMk9jzEz4Oi66&#10;pl+YGzhaqRmIPg35ZpqN09v+1xqmMj0yaOe5z3Yt2fExXjTHaNjwwQ2vFe6eVs1/bSu2djLvPZid&#10;WDp9Sc87Nzks7GWnXH8u0N1cDL78MoPtV2PAVm4t5CbXl+aU6pvr43YkF3WK2uZAZ2htB9hzALon&#10;3CJ5NlMCKY/mpb2V/KOCz1Tq5BVVhRHUJ1H12pplnj7qjivn9hrjYu9Cy+WtTW0BP8y1choFR85/&#10;ERB9Iuy9cwewhyZGV3FxV3HJyVmua9S7OWn32/13o+MludVgsIO1nhJ2fdXePeQpsILPTNkNH5iU&#10;58p5jDeVy1AvaP3j9Y3vHtpKhlUsTJ0UwmHTy8tLbFb0AU93bu6F2FMhISFopzxwq9hMxUqjTWR+&#10;2Fp7/Re5axebzC2o7/9pZeZp9S8/tjTWC16cHV9E6fFpbwALfepiu3kBkyi9C+gnP1hdkV2IN1Bi&#10;IHSkpnMn2XnZ67UlhzXq6mgb9vQTFC1JQ0/l1v5AO5+ZQ5By/XnZcya9uEDO1f7pxSlvbI8+3XX7&#10;QCCp+P0VpU5kUwcHB/v6+jo7O0tQAwcrVTpQM7FNHoi1L16uqc6uuPx1i8UE9upAO91/1r5jrmTE&#10;hqaV5tfqm6gLXqxvpqWorKCpx9pyfIWmnhLizZ98esJxbgqLxP5GGAidaelPNEwXubBbL30fZ2Cw&#10;pNdlrTinGnnC3zoQOHeo8gb3H/KzZtrs2rleferhhvqu0ZyWLu3i1Fu4KYefOpFNjThxCFKlI2Uz&#10;Pz8fKZsSAtnxdWz0P7mLXItqypvu/5328PoTBSX5aX6ObnOt0TXAj/nxUfClpS63+PEj+HJn7z+3&#10;P7oUYexkte54KG5pDAKND6JL9N3mg7WecqNhyaZ/rPUejx+tqzt/0jQ0dFm+lGxl7tlWtOFDZlFh&#10;s5GVTPXN9g4w30twUw4/dQra1C81kDsomwEBAUCdQMESlE0COio68JmZUHb/SioKl7nyi5lo+vJp&#10;/L2ES6dyHyYUJBTpWmorKCnAQbOJ/4/38U5KDFFQo+LUftqYG72Xoq011+WfsIHZSaWzllsEffLT&#10;lru3yVlseTeX1Ur5LSxHfmmqhYN7Yd244tQ0PN05zNRJeTH/oX4CzHNQNuGHQM1ELvfPvAUt+NRW&#10;Nk1dbBfwlQ2NWl+ecPL69msF8XnyKnTQKKe+vW5s8HxsjGP0Ex1p6Y2jtTRc2E0XPtVxe11PUeMf&#10;rTO3JnLP+Wnr/ElLRqB42hzc/0Bvxdi6aM541fKUsSWYOoedOl/Ef+h5lU3QNPsfMrkmJ6Yyeldn&#10;Q0lYPIU1SllNT01BWcncZdKyn/bhbT8YA8DTmNhaA8M/U377Nf+pmv9KQuXU0qZz8vLf+fMwaUsu&#10;P6vHZg+3oE7tLMqdXNjcocEpLsYNOszU+Uz/oRfROoExgTfRCj6KZQdHxF4put3TdrrXH0/n4XbC&#10;GCw0PwCVTXsttVOWPYbWu2+d0jvR2VqZtvz77WRbWBeEDEtFftYMb8XqTr6hHCe6kz8mMyp+Dp6O&#10;Gl7qlOA/9OJAoeoo/66qP5dKK6fAxI2EMVjg8jroedkZbsarGyjyrv/bop5+P6erqXgYc2n032Z3&#10;PnOy1NbZkVMY5+5RfqERt+kwU+dLRf8TXg5ZHnaMVxOPHuaNySiM1pq25tZp+sKviONFWVWGNlIw&#10;XQ42O+OLr1P0bKYyHkfZdndc0uUUFZNnwyimzn+sbKEjKNTxANbffXuB6xpj2BF/6fZoN60tTAWa&#10;Jpuw1nlNbU2N/LHznMhffrDZGbNmWFc8Ve7KrXeqk2HZcIqKMHWShTpRCsy+Ml6I3fODgUF+xGVz&#10;LOszisYq2xeXCFrr2UmljO5yi8nLpEIKpU8/Nnac1LzUfDQntpA64XFEjMVkN9y4w/AaEz2EnNUJ&#10;VRE+0doOfA8ODiY/b/q/9Uok+A2PiAj/N1b0yMbvv//+tKDgxZ9z7Ha+mUxuo4Fhd/JNusP/MmfE&#10;XUultJVJi5cPjc3uXDKfW86w4VZpj6WkJ9RjFiMFdYJVjhIHAUsi2xyFcI+Pj4cvEdIwVg8ePvwq&#10;tFxpL14FSdMeP25uan7R6uK0gNapGp9lqaonaK1zyrmJ94qNLWhSVCHay1aqJhdaFZaaz1SvrtPi&#10;NbVhIiOF1kn5dy8m8lhCdAnf/f39g4KCBj11JQbGEGDP1ewNxo18uU7tliY5i8nE8atH4vQ0623c&#10;x0uRLHQ3lyZLE8XMGll9OrW1NDYsE7cvWaiTADAmscsI2ewDjtqJMbhIT02FP1wP/QGX1xGRUuH5&#10;aH/pMhew1uXdlhEqZ0pUflvRDanbk9O2eE1nJl0m/44yNfXmyYe4iYefOpGmGRISghgTvhNJhLC+&#10;SSo01NfDH66H/iAiuWKzTDK1vFzLworKZKF864Dj22+5zjTmFGRJ3UqL1vwFXfJ00zt32ZY6XZ2d&#10;sWEZuJWHGGJW2MEwDwgIMDU1DQ4O9vLy2rlzJ/wLXwYxVXo/kZWdNbAb09LSR3zL1fe+214RSZ/Z&#10;EyRfEB6evuXO+YurLVZmJirM+yegXHZSaUlutfN4noWbq9TVib4G869py10vHtHayO7O4IDN7uJj&#10;jels+KkTPoExUea1HTt2EPHhX96OI1F4TvG8cvHilee/UVdX5+edIz+FelHv/uVXQdKKysqQM6cV&#10;FBiSL7MeIz6mQUYJd2r2FepYdUU9g6671+Tt/1lbvx2cPM3P/mncSSl17sl0XTL5wUGLopTMrOZa&#10;pg68CVC8UYxho07EnkRWdKBLUDnBWofPofRM2vj+B7h5MF4c9648nH/jUuyFryY/vsbwWgcGO6F1&#10;+m503/VbzOq9S6VRrokWGuVu1rrHk2R1tC2dGWCzY+ocfuoEHVN0NxGa8Rz0rMIYGC8V5uGHupcv&#10;zKh76p4cLb/0d4I3GUrylI6G2uISKdU6vex095ydtGBa0ZJSlUN3gnjaK3FbDzN1gqkuIUgHSs6O&#10;Kw5DKhB9/ZFNVLRKcqTtpXfkXPwId05k3t46EOiybIn0SpcxeuF/6k/QH5VbG41Oo7WC4olnPIcM&#10;YpyT0HIQaJfB4kAS3gQVmCoO6urqgu8A4ng/o5GSEH5+fmIlJSQCkYVOSakDmaggfYnj3It+qQYn&#10;fmv2nfOomzc+M5fptoI4np1Yau9hEnv67LR1AdI7ejfMscxhm3e463iYmHSURMbfTMeMNmxaZ11d&#10;XX5+vr+//1CuCA0ATk5O3d3dosoyMZ/g7e1N+TeKHbwMAgICkMosdS0EryuhBgLWIJbsUEC/wMBA&#10;Ym5aegGNJfhvREQENCLIJRRJFhoapO5PeNmazByj8EjluJiahL18NW05y38Mc15TW05yqfN4noYh&#10;W6qjrFsbqESYTTd/coheojDW1SYuvgJE65mIwBh6rRPGZH/yXpANMJaAN4nVrZCQEBh4xNwCHETO&#10;VSOgwVDQaIJPkUYmIS+eVEsK/CgUqQuaFRq6n6ZP1oFD5XO8FY2NFLNiKJMW/E/lTCo1MNO8d/jg&#10;dGlWORFMnL0a2Sr8x0/mrl6h0JF7+3QsJrVhM9iBcRD1SNcwQ5MMxACDF4AgoYSHh+fl5Ul7a4X0&#10;At4ExOsNqBP5kI2wfoli0AhZCShNi6D4EpD+uMDg+gWLr77hNVbq5mTrTVkvaK3rj1bgFBWTMPPl&#10;82K2yaRUE8MWO5Wm9PTR5ox7F5MxqQ0bdSITCWwlZ3EgJ6EAg0CxCWUERh2MLlAzTU1N0QSo9M51&#10;CtmqQt61yN8W2gVNC0KrjYBNX0CR0HbQCYX2XyB9s58RY8v2/d7q5AgqZ/Xd/dUWNoRPEtI6eUXR&#10;098JGCGD2HmVknxd/a3rU5Z5NDV2c8q5mNeGAt0ikDxrVltb2903vu5F99ACOZwKFgx4E+0oBU0T&#10;/o2Pj0c6abc0AxRnZBMIHkRiErKj8ICS24j8QNZDcHCw4EHEmFAJ8N2pFxKekJbytMDSjBt1D74X&#10;f+mYeOW/xKmWxtZ1bnsC1LRqCou6RwS4bS1pn9uWGI9uaGnf5Lrh6FcXuzEGFZGRkZ6enkIHZcQq&#10;cTD8oI/WigPZPJNAyQLzHNQTwYLV9YLIV4z0F2lXPJGnrdCLDVoEvRgIiwEqRHICKPIDVE5oOEGV&#10;EwkFlNrPWd2M/UEUKyvlye5dnCLZ2mqm/X+IU8n38nV0qHY+M0dMcHVlOqPQcxFNtiP7arjZOI3U&#10;6EKsEQ6DwY5IB3otUuVEQU5CERpRhNYpeAQlCJFq6gSJJE/zIcGlWkx4EaJI20Jz2f3PcHUhttgh&#10;Lkxv03/he+XDkwUmbEsDB0FrvbUkxmXZspE0jB0mb2izoStcOzDr3cWtbfySnBpMbUNNnTDw0LZL&#10;KRppokFJ+uIX6XXmBzHRK60/F0v1ngVRnwE4EtELQU9P5NgrNit1/fGj8lRZuptLz3xU5Ama7f/L&#10;c5nxIJ/WVUn+5JfPBT1FjXI3R430BHX9UYrdT++duYmpbaipk9K71RLZR8hnUAgkHGmiLn5wBIoq&#10;OK7QwpH0rkQjQhGSFLGJ4EQEiAmCS7WvElr4EhRBdFqTmOsUfZfEZXM8H13Q+KQnPFJhRhittcXK&#10;82PibGxYRktjm4vvzJE3ktWWbKHmUx4Gv126ihYq87SxnYfZbaipE4wj6L4wIJ2dndVFQCr2REwh&#10;Sohg2cHQIjgFbcmXRn94QUlFtWmvXgQFBRGNAiL337AlM3UO+PbkPy/RZWQZS/3ge9XdfS3OXsr0&#10;f0Iuccq5wb9F8QuPuixbOvJGsqWhY5utns2dpA12r5Xp1kfl4J1FLxdi9rBL3qdBKmMQUYZYXTI+&#10;Ph7eAaCUUf5NryTV+21AUrG7FcLDw8E+ILafgoxoIV6qJe3PTiGxKOW0OD04o+z/NnwPzX8wLjdT&#10;7/3/Ras5vv2W0egOutbYkZp9l+E2o/nBJbvGQuN8uUiZSJ8xzhSMoaTOAWRaHy6IbscUEkSKZJEM&#10;oe2YQhMsIymcldB2TLGA96LY41eDY+YnZaiE9CwBpSWeGC/DIALCXz0Sx2tqa0n503fbVyN1MGv4&#10;r2s/dbbx74Pm2gvjWjiY3YbaYEce5rhqMKQLXF4HLfq6zIrFMiyVuyUprpU5io7zCFM99EjctDka&#10;3fy2EbZAJAgam90yxpJfyJk31qxcnYszZQ41dYKdK+2OgaQC2tEkOciTZAP2uaaYvb294RfFnhI0&#10;7Ucejt/K9yyLU3nNp9daj7XKzCLSt4HKOXvthNjje12XLxvZnU1x48cdebK6DU8UW+T/CgvFo2/o&#10;qBMto4+8PdHDhfxe+Pr6im5R6I9lSvnXnbP/U8zIK15sCIKgoKAREGCpL1RGxiqVVCv4zCxv5hjk&#10;3qQpqiFrHaW91FGrqikqmrbOf2T3N33v6Xx5ZvP1v4wa6fE5eXgADh11og2LMFx37tyJ1q9J7pxE&#10;fuqkSFx5Q54MEp6QkJDwXM5GQNNo/74ob/bfM1TqEJFS4V4exZzZ43V0tzhlWgtP3n4OoXJ6zrM+&#10;/eEHft9vZ7JYI77LaW/6Qja/2bxN7imjFfvGD6nBjkY7GHdg95HcOYn8EOuPKVTbkpkRXmN98R20&#10;kdhYzqBaIhd6oefADw148ZrkuBBbbJOTIj+rhzrPZt3WzcpA1jpSOUtjjlpMdh3Bs5yCgEqglVO8&#10;SlOqWfX7Pw/FM55DR52UXm8epz6As2s8nzbUu9lJAjlKjtqLbhc7f+Lt7Q2KJIqRAZ8o5zNBnUjN&#10;FPwVeNRItda5vI7uhEQ6Xwas9ey6kgVNRTL/Wuugcto6MnNi7q3au+dVGdIsFfnFs9lPkvkMXocB&#10;bff6i5g9h4g6AwMD4/sGrrLn1TpB+xNdI/Lz8yMuIBKBiAYoQZFNRB8LtIhiOaOz8Anf4SBSchFZ&#10;C26mQiFdRqq1fjG2+HVKMmNmj1J5Luu2az0XZQxGKmfutb3Am6+CqU5A+aPPuh/z36muiVLvNDDX&#10;xOw5dFonGmwwvFGMTvgyMuJdDjHQZDHoeqJrRMhPkzDnUaQ1FN9X1Mruax5AkArRZcTqEPwo0jSJ&#10;54zgBSKw1o0jIxnL/Brbec5JpzSykhW8A5DKaWpKZSgrvCKmOgEamy3nNc4jMYdGr1eeZknpjReF&#10;x+NQUCeYfkCXyMET7WKEUQ0ciic6n9dap0ic6ETR7JHfPto9KbgyLmFDOmoIQbcntNZENBCa1kSK&#10;J3wiBh+RlZxRwl2REUw3YMuaGHD3L7EqK2FtukrTMAQ9C1TOstgTIyCLxgCguCaAEVE1kfbgj8vp&#10;rotsbwen4PH40qkTWBJMP9BoiJCdYKfDwAYOJWbTMPpprVMkJg4SXPJGrCc4lSxhgQhdJhrSWHBb&#10;EdyLqBNaE4UQHJmVfOG2x41LKru3Nfw8r6a1qvT139EsJ+hZqqzu7q7mEZBFYwBQeG0BdbTy4vpc&#10;PWrL4y4qp4KLV9tfOnWieTGwKImQnaC/wJhEQ3EE5G8YSoNdcpo8tAqEvqNVHUGehbN9aazouKCK&#10;Ck0jFIQNqbE7d+4c2QtEDud/7P5kfWfJ3WY5mZ/HzZtsOR2dAj2LV3Bz7uZPX9nux1yx2PivcrX0&#10;wJP3Cm0mm9wKxmmLXiZ1omTCYpUddBDv0XwurVOyMxBUNSI7tFhEpPBEDQEH+9I6Uf4osA+I2+E7&#10;0K7Q9XAZiqU0IlNmAvK2fiMrQ9Pd8C4vYv9ZQ4MPHf+JBg8aVnUxh9r69NVUORGU39tO6aYuNGpy&#10;anlyuYv26EEhXix6uVon5V/Xzv4cxJCgUQL9CQboFQQcJ5Z60Ewl0Jyguf3MTUTx8fFwr5+fH7od&#10;yFE0ZhJcMILd4GviE/UOH1PcvosXEdisq1fJdnPUsUCnQMNSpj19lVVOBLllnqbZpRq5wXb84ii2&#10;9l+XcCS6wYPYLGmUf/NnCe4aRMkbJOc/Gpa0bhivJnKnuEe//ym/ub5mg9H2Y75lTTXoOKe0ar3H&#10;r996zsJV1FlTWD5q1K0d8wLUtH7cEWb/zt/hyeW4WgYlrZuYoHOg+3j3gth8gvZEg/4ykoKbYUg1&#10;indsa+3qtP1hW9PNn8sN9LQdV+kpasBxTlHxb298zpC1/PjCGVxLNA1Dur+z5fHEJW96JUUH2jIW&#10;/3rhiZedLq6ZF4f4UMcogC5KCIMOjoBowRgjBh1p6XK79hf9fGhUXWZbxIH7899dZjkt5Leo/JTC&#10;gux6OdmJb34z+5XygZcApXkBHRUfWR+7+0Rb02Uu/deq5vziehO2Kq6ZwadOgj1B2UTzcWhfJq4s&#10;DDKglNPSuuGd1NmLJmqktf3gXzZ+qr/X5tiwjOSofAPlVLdJjNd//g7XEgG6g48ca0v1Csb8a/U3&#10;44+OGbfxh+8idmx9TUNPBVfOi0BGwjm0dQ+AeRODJKT52fHku+99TOF3uFnnd9wJ5Kz42vGNE5Se&#10;fG2Zc9ZOyI685LlqCa4oIbA2XdZQU2yYqeSV92SjXStHibl9zVns5jloWmc/dwrh8B8Yw4XXd9//&#10;kJ80If4ObZ5inlx959uByIsTWKAkt1pby4jBUmHbjsUVJQSahqHGplD+j7Oq5vFNtn7sMXmF3bvL&#10;dm+4sOXoUqx7vqjWieKH9wd4LybGsGDP1SxvSsXE4MNyn8yqZzRzFuwivN9vBSe7zLJOuPiX/Wwf&#10;XFFiQWWytD69pq6sWL6QtejRObWaFKixA5+H4Zp5Ua0TbRmScB32hMcYRnB5Hck3E7Zd26aw9V3e&#10;w105c9bMNpmETvGa2h5cy9wW8saume/7fb8d15Uk9lz5C/UXvxtvObie2ud7K3r76rPHt0es2uKF&#10;K2fg1Lm5F2KvQLE/KL1rRzt27MAGO8bQ4/vg9P+mHmDOnFlTdZVnaeMz4xvi1K3gFDt3Y0pHA6+B&#10;+6pFSHpeyFm6yemPlW9plq8q70hL/+iPhVv+czw2LMPFxxpXzgANdrEA2xyFUMrPzwdijY+PH6n7&#10;+TDIjLhsjmP4QWUZef66mcz8DL3l+wXPwsif5mefHBqGebM/UJq+2q2sqGCaZt6v3zOU5Nf9MDvk&#10;9yi8ZDSY1AnKprOzc1BQEHJUws7wGMOFmGOXPG5ckn9NtyPQv8h9loa6EdAlqEvvTP4D/phK8hYO&#10;+rFnztr54InOZ0PBdZkSS6XWYBTj/v2/T12qV1TQmm55+PtbuGYGaLCLKptAnWCbg7KJSRNjGPHX&#10;sevLLn8h663fbGsVyJb7ZOFvnHIuKEqrtnjZuf8TkqqloaEkLd1isiuurv6AOe/TSXeO11vJl1y5&#10;Fpwp06jAqlBgaP8e/c7GybhyBq51gpppamqKgpODhY55E2N4TXW7C1soitqap+O/ozPZtouV6Qzg&#10;TSBNgjcBKaHX7Hxm4u1D/YS8vQ+9Irve1WI6P1Hr5EdHVpp8Ot8qMKN24y/3ubwOXD/PrXUKKpvA&#10;mH2tGmFgvGx0pKU3bvm6i9qtXZCuUNqofuPC3ZKU8mbOEstp2Uml8Lf9/Cq47Ph7GzhFxdkx9+H7&#10;upPHcb31E1Qmi+G1zvz63rY0/oS1c6AaP7pyiVHb/HNkweYjifvfm4ir6DmoExgTeBPYExnpJiYm&#10;gkFzBTFSI5hhkAT8Bm7t/MVKn34cWsX3UExRP3qwwEj/u4hfvnR5A1TOHdsjfDe6M5TkYcAXp6b5&#10;fb/NwHYs1jcHYLPLWbrVFK7yiAsNmzLmxB9fvbH+2+LM8iOPy/ftPPTu5rdwFfWXOlHiRqR7Ilek&#10;vlBbW4v9kzBeKm82zfBcWmT8Zddl+XFjw1nq3137/stJb3ga2IX8FqWhq+LiY414E3QlTJoDBlCn&#10;5s7LnKmvzS18nOlT8+PupxWnExys1x2msrs3fvLe7z/jKuoXdTo5OfXTQse8ifGSwOV1VH++qaO7&#10;5R013z9sinUfhuau/PWXhJDNjivUM1lbPu0xyVd84Ih5c9DYc+wY7dyM5iM7rUKOW+WUcWcZ6C02&#10;XX+Vd6HZvs5jKq7hflEnCvOBqwNjWBCXzbkQW2x28+TU7Lia7w/9XXK0/WFY3cpvP39y91tr/5CN&#10;d1jKnazu7PLE0IOvUywmu+JRPViQYakof7hdRo/CS43MUlZS+P3TnTWMXJNRN8x9VnxwStnISElH&#10;a8McS2sDvNW9D+rEwBguTXPP1eyLscV7dHKNH4ax/vhC7dZbfA12y5bQdfcOLe0YdWpdmELjPR1t&#10;ZQs3N4utb+PoHi8Diku3dxbPc1HTzp3dbJxUbFZZaxqfVK+mF1k8OVrd8PXHZR+M05g40dhYrr5x&#10;y9fyPjMUA94WfUhy6DV4q706rzRMnRjDhowS7sYLt2nMhiMGt7X23JGZ0tUcuVPR+91Oj1VrLn+x&#10;Rtn24TdPbSZZvvfrRVxXLxsq753k7l1ppmZ9/S2/8/XV/828NSqjdkHUVSfVqafqO7alWK26E78y&#10;dh9jzetNv/zUdjWUtW8Pjc0mbucUFR9YucrCrccgeEVqjNrd3T2Ij/vmm2+ITwyMvtCRll6xZlWl&#10;lmK9Pd+AoqJ6PLnhK690M5sTTY1N7TwlOsNRSa/uvzlqRtZfnQvA1TX04NQWtP3qWynD17rbrjx2&#10;+uXWNs97EXcmzhvPjFfiN3bltdAyeap7flVZtBBdv3vuAg1DdnFqmv1snzmbN42w2rhz5w5wGnxi&#10;rRNj6BCa/+Bg6tWxqmP0qWOcdPUnWGg0PU6pX+wbPW1Bk12pR6eK6qlw5lcrdAN+1CwqXmTILm/m&#10;pOWWhG24Slc32nR4Na7AYYGGulH3ZxFy37oXzWJ13Lvx2kNuziRbb9kzpbQJ37as/cH653JzdcqG&#10;D7oj7ypv+zY3NRVIc92fx0H3BA4F3dNishunnNvPYKCN7bymjhaUWgob7BjDhn5OOe1//Q0LN7fp&#10;7wjrdMBcu+4cKnqaOvFek6YWW8PQcNo6/wFMYLU0NMBAkjXR25UQbNA+5UbJU1nVuBN5yuZnVb87&#10;sy9u8qKjjvIqXLuxJdXaswyVA348/t6G2DPnGCoqLKvZlU3m6rJF268F4tYcToOUyVJ77zQ9fB/P&#10;/A5NpcNc/UmygX24kna5RtLpxvFrU27t+dZteehtLb+UqBqGtcOaOxFFTRpKOu9u2731iPWYosx4&#10;DkOJ7jLL2stDUdXSFJ4m2DdSQq9lx8QwWCxQUd+9v7e8iXNx/jZlOoO75eue2YPtW0XLk11XAp3T&#10;08AOG+wYIlZSUXHPC9+QPeAnPLp2+fD5HcyHdR+eOU+sqIj2uYM7Pz7M5nmEphlTjVbt3YOYEV7+&#10;57JuH0oNnZRZ0Wikx9Ye7V7Mgv4NpeprRRtuge4udBAUkNsHAu/feyBnNCZrhkZlu4l3h7GLMr+1&#10;ujW3OX9J6olqa8bPDj4MFblAQ9fWfQF/dW62ncK89N02j427426Xycp02oxp8H576YvUA8bgootT&#10;VM3JvdrGU5JjeLLtLm97YN4cqiWXt0tRZbFsFftxk0Z6A72GV2NqeNB2Q0YrrVCJadJYINfVbsGk&#10;fkQ70CnL0n17K93BB0jzwOursmPuI820ODWVpptb5uTQom8LWuc7lcoNGz6An1M7cZTu5iLEm2mH&#10;3h5/9gnn9Sn2H/a4qcVlc+5eiyoM2e/gYLVs27di+2dXcc+AEpyTBaUYygD9+XRR9N2SlNnGk9zU&#10;jDnxmZLDbok12DF1DhwZJVyluqKrO38k2KevyzKKG+Azs7hhoQt7kQs75LcoFSbX2FpVcCcMaIug&#10;eSHqpC6x7TA18WR6KzTJ2HNTeWeCZceOoRkayI0dy+dXKrgvEHz+9pB0eLK+BtNYufVK+aF6VUXZ&#10;DqUx12U+rIxSSsuhBm1Z0ZkHl33o5IvCA/91NmRva/gUtt2t6lx+or1jxP73ft+l7GD16b1AGBh2&#10;kdktj8vf/uvMwstffOnS44i+fePX8TWKm95w0NBsDKN2QYeraK5FPw3Xv2U7+zVZq6pde7vS7nK1&#10;VBJU7GPkrRJl1Gx0FOYYpNlVBFdmW8UWWlt3ZJk3ZRqWF8QxlZrXLLafbmJQW91+6yBz3qf7z9Hy&#10;n9TIMdXYljpz3pxg4aCPqYrk4DW1bfc75G98rIhq9Fv7XDmH5lqtEi1FxfdvRajkVJ3yX14up5BT&#10;V6LRzv352u0MDeNEyqy3OwMVxk4Kzmqr0pZ902NF+bkEhcZSZW50q0kHq7G2nK+TbT96/P6sO3Pf&#10;H1WSMzov/syWDwKMFOi3ziaozKu+kzi+7EI7TYXj6md0ISjlk3mPaMuvx5SZl8dQxng8qqGObq6d&#10;2t44l1ncrGdstn65hp4K78qvnaktzb/shdI+tbWvc3CnW5jKhZ/Ty8pQqai/t9Br/3T1b9xWX0m5&#10;Ht1Q6FVP2/buHkydQ4c3vo1UteI21V55yqDx5GjAI0utpq01dG/6cVdlU3eUmkvZ7R/5+qPPj15k&#10;ZtVqraE/T5bCDfzVNuZ+o4pqjJZnvgK3seDBa2tXuxqysy6FXn/aMu/790qt1YLiz2s28bqKmp+Y&#10;qM7JY6w+dr79k691eZUdGQntT+K683k9zTaKKedoIbtgzeYUpTIaY4vv2IyShlNZ+1vpsqtk3U2y&#10;dlsfzLg9fV4NXX1B2p8PvGY8VZt91eiOXaFD+/3GjMWZsx6oOMnLaBVEyihzOzlqlAZO+gLDQsfZ&#10;81pNgL63pyTUVnXcOrSvbHRGx5NJFrLNZlU3DMJz4XeLZpvFjJrWlMNKkddqoMgqsVpWq552uJJb&#10;YjhGj1Uqw21WKGnk18tSm/hwMd+Q0l0jR2vpiShBMxnFDFgro9XWnHyNUpRQ2cCooerUdjKftquD&#10;lur50R827raYNKUIKVH5IT9cW6xzS1/hsar/76BRJlZmw3HdTe9TWEoVX2w35lS3/+dNfldrnSV9&#10;x3xvTr3pR91/26WntacyO+jUFiOWWl1dnYaS0qOOFLbbUyuzhQkHO/XltzO+LbOi/pzwTarlmInt&#10;KVyqOiu+tpPSHTNpbJbq+tDC1uWtSUuSju5fO531sHnjvgNUmsLu9RczlOXeT/2N38BX7+pi1FXJ&#10;GfG7C7totuOOacyPVFZbr5yvH3uTyanO1NClLnzdwFxT/cuAShN93a8PghLq4Tvbk9+lvOYdubFj&#10;MHUOEb7ecPFPOer7rqr0pHM1UZkzj+/Kjjvhcuhqt7ZBa3ldm4L8YQ/PeF2qLLXRm9c6PSPd7HRp&#10;5pQxx7SXf2LdpnEupKOokK+ppVBUmMvS7FQ2tCpJzPUzDnNzmuGxlv6Y/sPZ1FEaef+NPBC+zPmO&#10;is3assdW1YlPbCect5xcWfnkjfI8h8Qy2ewWWmEX38Wk280uubXALD+TldRBKe8ssHYOWW5cQR2d&#10;I1PrzWn0P/D3lQnzYtljputdMS2q1k+poZdTn5pZW7EbqLz8Un2NcoaaZWhZZ0nLfQWmw8Kl8gkp&#10;amlxNVajO3Q7ZejtrXR6kYn2jdqZLnUl0zL+ptV2hkxeyZFnLSy9oZORVWlieH2KrT0rzaqseKfq&#10;eKWm8T6jSkY3xSep65Y91VzovtbY27E9Kazp3JbuloaexLaWbvL2PiV5xbyGBlSNDBYLe2tKI45v&#10;j4DPZT7tjUfX0zTZXTXF3TwupZPCf6xN0zXpiEuSmdClfiCiYfuB8thrp+YsTJKx2Rd5uJEmR3PU&#10;YqpVHTYxzVWY5Fc7yvzkdtVSTgtdlTaruVpd5QvDsfPPx/kl1jZPM+yqa5LvbFAw7nqivTx4z1Ew&#10;89N47NmUZofW6NsfvLaUZZ11s1iZm6pWU9b2tCnXw4khk2pYV1fG1M7u9nyYNSrFUN9eqfIj/xlg&#10;yW3z8lMyn1dTK1cwmwMGvP+e8w1yDAUqbVRLJXPZEqVPP5ZhqWDqHDr8cjLpdHTRhvoszeZ4flqC&#10;A4Xa8NHyTTRZO179guhw9erOBxMWeZfkd8TGFuhY3XDyKJlDz2jKb68z8jSyWt/V+XD3vafqYzro&#10;snPWTwivPuEVkcQOTq+aMO2gmsdTU9Mj0T/kd3QeVFNWsnZ/vevKWcXpZa2yTG5ri6JDSVd3OYN/&#10;pOsIu/ZJlIaBSXWDaTanS06nXM1WUbFCS7FA1n1BSk38qHpuZ6tlqdJ4m0P7adxmjpVWgZmKovsG&#10;vYYEjSeH4rj/MV2+tDn/ombOvU4+raGGpZ5R1M5UKTAfd0XdfcoK71lj6dfu/WrcLaObxZUrCKvm&#10;s2njZijdOEGNb5RRUWXMmcN4fWVFd/eVj9f7jU77M5ftf+lOSX7Tgc9DP9qzCMaVnYfJnLUTMMWM&#10;eMBLsbM4TUaTTdMw7OIU8a7uaQk+J6NDYy54hznvU7ig9I21nRERzTqjSnUNDoxfx1RlwkF9Daa+&#10;Rs9EuZe9nlH09TpDG45MhdaJ1dyJaw3Nrbnff8l/yFPa9FHje6uV759tu7Krm+1U1aVj6D2//H6a&#10;fPB+emVz7Qzt4kbXiRNG8X45nLLFo6OxnNJt2FynksqtvuWkRM2f6KliMJYbHlObwDHRYVJkTZ2n&#10;wc89LM16r3uREUuG8et3qpNdVN4NkECamDpfIvLHO1K6KI001XxDs2DNyYkyao5dXK2UINdN21uv&#10;XLZPeSTrOPFsKdvA0XjVFi+GknxjO2/fg9jLWYl8xXwNvrlb1xg1A6NzFWea61VH1dvbdXCmJp+z&#10;jomWGWcj00XRvBMO9myTmuGeq1mNLR0t9S3t5bWa5amK9Zk2o5W7VV2MqhMmss53y6ndaX0zmavn&#10;4mMNbAX9GBS9dn4r3XIytTS75e8fQddTXNqT8qw1PLD1/hn0b9zD5hPf37JzN7ZzNzFmVXSUZDQU&#10;FTBqs+hdTYy6FCSdnIUrlcmSZdvKuy1N4Ci+e+ARHPz7PwqKMbvhV0CLZHit4+5dWaHqprN8M1rY&#10;CfktKvZahoGZ1kd/LMS08iqTKXQz4gh3y9ctvPbKhW8LBloVBdxV/+0UKkNFeXUglT6KMKKBkTuy&#10;YtCfLHtsOc39zons6TJXZRS65OraY97zUp7ytoPmmHnfxDT2hhzlK7er20XrKSk2tfM82Xb2LbJ6&#10;xlbJTeUodKGFmsFziYOp86UATI352+9Bg00xVFZOKaa3N9SC/jl6NredcvJDV/nKhquH4+a8OUG0&#10;x9zOKD+QeLu0O7VLhmuj7Pid6/JSDg+dGqNGoVy4wFi65Jnvw+yk0vAd5+v5itPWuPWVnAv6MdjL&#10;QKZgT8m7LgVFALSDgQkbkVIBygLa0Qy9nBdxAB4LXZm16W/BNYTg36KAwXGOb4wBAF7tlN5EIJIv&#10;K8mp4VRwFcpPq8qp6yx8V/QCYMnEyhwPAztRJ5DnBabOl4WMEq4KQxY45X/vWF4H8GA/gyYkVmY7&#10;6li87EIC01GZKgMmTQyMVxZ4N9HLgihFqjDkVAzk+nn7EPBmT0uz8VIMBsagQWYYiVyIxaXxXYRF&#10;wCK8OI4dO1ZQUIBFkC4RMHViEbAImHewCNJDnRgYGBjYYCcjRsBqFRZh2AGaCOgjWAQswitEnVu3&#10;bsUiYBEw72ARMHViYGBgkAPdgwpPT09cpRgYGCMMqqqqQlw3yC7xGBgYGK8CsMGOgYGBgakTAwMD&#10;Y2RQZ0hIiLe3N7UX8CUhIaGvs+rq6jt37iRhNUGpTE1NUSH9/Pzq6ur6EgEuI5sIzs7O1D5AtEV+&#10;fj7IRYgQFBQkdSKgZoIuhI5LYysQgOYAQaBFyFN+6PN9lR+KKnakgMik6kgDEAHGdZ8idL9khIeH&#10;C/2imppaXl4eOhsYKCZ1l5eXVzeZsGPHDqESOjk5EWfj4+NFRfD19SVP+aG0fXUm1BC1tbUmJsKB&#10;naBppEgEAHQboVP+/v7SJYLQxaTqRdBJ+io/dB50DVS46FkYPlIkguhg70uEl06dqEMHBwcLlozo&#10;E2jEEiWDy9AR4noyALgeSkX0byi8YJlRdyEkAsZR60U3iYFagRAB/bt582biZYBEliIR0DsYOhsM&#10;DyQC6kiirERaEURf1aSiTgmjG9Qj+A5VjThIaLBDX0KNQn4RRBkJBkVfyhxlaHhH8Aj8i5gF6WtC&#10;qgEaA8QwHnaIFhJ1EUH2FxIQVTfRGGQDlB/qX1BxRi8DQZZB7wOQXVpEQANAsMBo3JJKd5YsgqCV&#10;hlqE5NQpNFTFVjjqSKTShCSIgIa2ECNBG4nVhIZnmQiKQpi9QjY7OoU+yQxUwvxeCNli6F/RCSyS&#10;AM3Vip0qESujVIgAtQ3sKdgQaDyINSFJ2wpwJCAgAARBb18yA4r62WefgdJA6MhiK5zMw1lUhIiI&#10;CKQ4C80fwpXo1JAuE0FVArmEhIQQKyrwL3qpigViHAkTQ0MMp15AxUGx0RE0bYzUHLReJFTX6F+h&#10;pSSSAOofahjqX7CGUXMQ0+EgKcgLF4hOgJJTBCgw1Db8CyIQqzHAQaTlHbGtAICR3M+3GhkWTqGo&#10;z3wzQUcC3hSdhianCGKHM+J9McN5CLRiIaKUYIagWTay2Smgxgu1PTEVgsx5oekFdJCc1hYaq6KW&#10;uNDsOMhL2llCURFQhYsSPdnWGyW3AmJMZPCSuQuh9Zb+zIb3NZlLWhFQgYWmF/qSQmZoXrBCjhdi&#10;jVk4CFYMCEO2ty6IIKSuw7/kVCqfqQKIVXaQminUFqIWCplFQFIQs1QwMIA34WKyeVn1JQIUHlRO&#10;OEjaGQZBQK0+U+WEa5BE5Jx86I8IkvFyqRPN3Qh6I6HXqbe3txD1QGeCg3BleHg4qWZGgDehBwjq&#10;L8DsqLSSbyShtYumTURnS+CNBRIRL1vgHRjV0HDENAv5RUAHiZcudCH0nYQzzmJFQMNEKkx1xDtQ&#10;Wgm8A7YwSAQyQqeSUhGePZyHYAFLaNFN9CBSiQnPElIBVa6Q9UocRJ5iQoYV6i4ktFMI3wah6QiK&#10;yKqi2IOkFQG1gtC0idimIacIYl2DCZBteRr1DQmTIeitQMLO80wRxI7cvhxmXrrW+cxToL6BWgcV&#10;TTZ9sz8ioOkS0RkJEmqdUEixC3T9aSOSi4BaQWiGAbUC2XpUXyJIESQo/iCas7MzXBDYC6kTQaxv&#10;TJ8L10PgFAnsTsyIA98LzpEj9Y08Xpx9TXVDLRMaMbyaBCeY+3KJJ5sGjbqyWF0YuaYK2gFoWYxs&#10;irMEEZBqQHQkNNdJQpVNggjSstIowecXDW3SenH2RwSxLvGi7rfdQ+ASL3Y2ASnzEuwU8m9kJIhG&#10;rBQkfBlIcNQXqyCI7S6kFUFsM5GQevq5XYLkThpiXcTFbmEU8kghuQh9SSH2ZfDSV9hhWEJpCOsV&#10;OaCisUrONVxRQD8WXCUEdQaqknglQDOAOILjdkcvyCaFBAMWZAGJBB2wQF7JE3BkE0GomeAaaAIS&#10;rlGQcxphACKInYuQdhFQz4eeQzQQssbEzk7gUMcYGBgYzw0crxMDAwMDUycGBgYGpk4MDAwMTJ2v&#10;IiSEBycihH/22Wdio4UPDEO2/obCbksIZo7kGvCuJFR1yL30BR81sgFV1J/0BNDBUBaAvi5AyQ7g&#10;sqCgILhMGncbY+rEGAiQT7K0uC5gDBbgvaKmpvbM3eJOTk5eXl6iIQuIzoMiZgH8/f3hgfBYXLeY&#10;OocZfXnID254vYRekEdq5NA3KJtnBvFRIwxISexnlA3kVCdWeUcHCa87eCA8VopcjjB1YmBgPAfA&#10;TjcxMennSwUuE920SlCnYEQMdCU50yxi6sSQNB6I5I5+fn5CTryCMX3RrmFktaFpR7gXzVjBcfgC&#10;4wTNYcGVYm8XjMym3gu4kbgA7pXgQkyMOpREUGjGTXCCEmXcFMweSpRcVGp4jpC+M+BHobDHxCze&#10;81Y4mh+EI0IPFLwXRQgj5q8F7Vw0HYwiCaHMi+jJQjWMzsJlxM8J6ZV9BW9GccSFeFNCeRAnCkYf&#10;F7RXhPb+wb8oNjkej2LQjTEk+zglb2lH1haxqVZshAsiepPYrUrh4eFCJhs8DW2nIbYJoVAxYrfG&#10;EjtH0QZ8obN9BbVF0YnQtjZR45qQC+1jQ0KJPpyQWjQ3A9qEhqruRR4leoHYYD9iKxztqhL9LWKX&#10;JIrRJzqrKFhFRBOg/X99hcZA9QYXC8VAkLB9E3UGwVOSy9MtklxLbA9EQImSyBmreNiBqXN4tsAL&#10;DT/Bjov4Du4i+rFgGlEU3Zoiks8S0SK6l+BB9C9cTzyKIAJiDz5BxOga9HAiSjyRWlLsuCWysxLx&#10;u1D0E8q/YfpE+Y7ImEhE6ECCEAUTOiuBOgfwKLHUKbnCiQ2pghFeCBLsFkiaiMoJn4I5U4kqEiQg&#10;sTEmiCOioc9EUwcKxYgQ5dm+ykO8KoTYGZ4vGrWAtIH7MHVi6hRDnaijCw1yIkIokTVX7G+JpU7B&#10;yIliswUIHkTEJ/jrEpIaoqElNksBepoo3wn+tGA+QrEFk6x1DuBRYqlTcoUT2Tv6KpjYVBME2YlW&#10;EZHzUrQMRJlRYijB6/sKKCMayUJyeQQ7BvH6FPpX6GkkDARDBuC5zuFcYRcbnwJNLQl5g6LpSJS/&#10;jPKcae8EjU002SeUagn9S8wDotEi9naxEHoaurcvl0DBiwWfjKQWepTkmKd9PUqsjBJqTHKFi72d&#10;+Lm6XsBlQu66REv1VTyxWVSFpiPRYg767GsVSGgisp/lQUtAxHQnSr4mdpYDjuO5TrxMJPV4qS7K&#10;JAznM+xFepEKRyw2sHtBxwRqQ/QNBIes6ReXRbA8QJREnlf4CanIiYSpE+PZfCE2ISWaoqK8QIAv&#10;NAJFs9RRXiCsvVBhBvY0dL1odrnBklHCoyRX+DMbS0JuSLHULzYUuahmh6gNsZsEXhPNfNvP8iDR&#10;gDRRgrO+JIVT5MwpjakTQ7wdGhAQQIwu5Pqjrq6OujgMABhRhA8QnEUeRYROIUHZQQ+HewmHJPiO&#10;nFcGnCwbpTIlngZAGaEHILVgwfrjFCX5UYRBKurd1f8K78/PwcPhJ4iLkXMY4Qomej0ylokWFJRa&#10;kDopvS5ZEqx1RMTIQn/e8iBX0JBeoB1EfSmqg7trY+QAT/cO4zIR5f8vpxArFWJZTGhJXexZwfjE&#10;hHOS0AqD2G0nQs5JotdLWCZ6LuckwdUYoeIJyfVM5yQJj3pe5yQJFS42YLugwxl8itXLkE8CUUXP&#10;DMtP6SOhmORVGvQoIeckCeURnWoXdLcQAnZOwstEUgbosoKhqlEgeoLy4ItgXHr4AhcTw4xgjb5M&#10;VBTEXvB2FMl/wKVFkbTRcEXfB5Z6GwXoJp7zImn+kETE7VAnfbmC9qfCn2mzA70KkjVKxiVBi4eL&#10;BVsQrkS/JbZ4kvV3ZIUI+rf3vzxosYgisPlSCJJXqF5x4CjxGK8EwPyHdwnhZUk2oGkTYHBBggMT&#10;G0zvvLw8ya8QsM1BNOToPrgwNTUFfidtLnVssGNgDCYE9wj03/IdMqAZACgMsTAlNosqIqz+uKOj&#10;Bw56HkpUgL6mODAwdWKMNBAbrp452Ueq6W+xc9n9ZC6wuAf9xYAmf3B3wnOdGK8KgDeBJQVn6J45&#10;+Tj0c9mCE6lCU6uI99HqTT9Xt4Ft6+rqBjHKEfJYImFiVzzXiYGBgSHFwFonBgYGxnPj/wQYAKl9&#10;Urj4rDzLAAAAAElFTkSuQmCCUEsDBBQABgAIAAAAIQCDziqw3gAAAAcBAAAPAAAAZHJzL2Rvd25y&#10;ZXYueG1sTI9BT8JAEIXvJv6HzZh4g92igtRuCSHqiZAIJsbb0B3ahu5u013a8u8dT3qcvC/vfZOt&#10;RtuInrpQe6chmSoQ5Apvaldq+Dy8TZ5BhIjOYOMdabhSgFV+e5NhavzgPqjfx1JwiQspaqhibFMp&#10;Q1GRxTD1LTnOTr6zGPnsSmk6HLjcNnKm1FxarB0vVNjSpqLivL9YDe8DDuuH5LXfnk+b6/fhafe1&#10;TUjr+7tx/QIi0hj/YPjVZ3XI2enoL84E0WiYzBjUwP9w+LicL0AcmVLLhQKZZ/K/f/4DAAD//wMA&#10;UEsDBBQABgAIAAAAIQCqJg6+vAAAACEBAAAZAAAAZHJzL19yZWxzL2Uyb0RvYy54bWwucmVsc4SP&#10;QWrDMBBF94XcQcw+lp1FKMWyN6HgbUgOMEhjWcQaCUkt9e0jyCaBQJfzP/89ph///Cp+KWUXWEHX&#10;tCCIdTCOrYLr5Xv/CSIXZINrYFKwUYZx2H30Z1qx1FFeXMyiUjgrWEqJX1JmvZDH3IRIXJs5JI+l&#10;nsnKiPqGluShbY8yPTNgeGGKyShIk+lAXLZYzf+zwzw7TaegfzxxeaOQzld3BWKyVBR4Mg4fYddE&#10;tiCHXr48NtwBAAD//wMAUEsBAi0AFAAGAAgAAAAhALGCZ7YKAQAAEwIAABMAAAAAAAAAAAAAAAAA&#10;AAAAAFtDb250ZW50X1R5cGVzXS54bWxQSwECLQAUAAYACAAAACEAOP0h/9YAAACUAQAACwAAAAAA&#10;AAAAAAAAAAA7AQAAX3JlbHMvLnJlbHNQSwECLQAUAAYACAAAACEAIr0+IfIDAABfCAAADgAAAAAA&#10;AAAAAAAAAAA6AgAAZHJzL2Uyb0RvYy54bWxQSwECLQAKAAAAAAAAACEA6OJiMymuAQAprgEAFAAA&#10;AAAAAAAAAAAAAABYBgAAZHJzL21lZGlhL2ltYWdlMS5wbmdQSwECLQAUAAYACAAAACEAg84qsN4A&#10;AAAHAQAADwAAAAAAAAAAAAAAAACztAEAZHJzL2Rvd25yZXYueG1sUEsBAi0AFAAGAAgAAAAhAKom&#10;Dr68AAAAIQEAABkAAAAAAAAAAAAAAAAAvrUBAGRycy9fcmVscy9lMm9Eb2MueG1sLnJlbHNQSwUG&#10;AAAAAAYABgB8AQAAsbYBAAAA&#10;">
                <v:shape id="図 15" o:spid="_x0000_s1034" type="#_x0000_t75" alt="グラフ, ヒストグラム&#10;&#10;AI 生成コンテンツは誤りを含む可能性があります。" style="position:absolute;left:1638;width:27184;height:6485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GLawygAAAOIAAAAPAAAAZHJzL2Rvd25yZXYueG1sRI9BSwMx&#10;FITvgv8hPKEXsdlaK3FtWmpL0YMX24J4e2yeydrNy7JJu+u/N4LgcZiZb5j5cvCNOFMX68AaJuMC&#10;BHEVTM1Ww2G/vVEgYkI22AQmDd8UYbm4vJhjaULPb3TeJSsyhGOJGlxKbSllrBx5jOPQEmfvM3Qe&#10;U5adlabDPsN9I2+L4l56rDkvOGxp7ag67k5ew+b1umk/kumtkvysLD+5r/dB69HVsHoEkWhI/+G/&#10;9ovRoO4ms2KqHmbweynfAbn4AQAA//8DAFBLAQItABQABgAIAAAAIQDb4fbL7gAAAIUBAAATAAAA&#10;AAAAAAAAAAAAAAAAAABbQ29udGVudF9UeXBlc10ueG1sUEsBAi0AFAAGAAgAAAAhAFr0LFu/AAAA&#10;FQEAAAsAAAAAAAAAAAAAAAAAHwEAAF9yZWxzLy5yZWxzUEsBAi0AFAAGAAgAAAAhAJgYtrDKAAAA&#10;4gAAAA8AAAAAAAAAAAAAAAAABwIAAGRycy9kb3ducmV2LnhtbFBLBQYAAAAAAwADALcAAAD+AgAA&#10;AAA=&#10;">
                  <v:imagedata r:id="rId19" o:title="グラフ, ヒストグラム&#10;&#10;AI 生成コンテンツは誤りを含む可能性があります。"/>
                </v:shape>
                <v:shape id="テキスト ボックス 1" o:spid="_x0000_s1035" type="#_x0000_t202" style="position:absolute;top:65430;width:31553;height:423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AtGQygAAAOEAAAAPAAAAZHJzL2Rvd25yZXYueG1sRI9Ba8JA&#10;FITvQv/D8gpepG4aNZXUVVptwYM9aMXzI/uahGbfht3VxH/fLQgeh5n5hlmsetOICzlfW1bwPE5A&#10;EBdW11wqOH5/Ps1B+ICssbFMCq7kYbV8GCww17bjPV0OoRQRwj5HBVUIbS6lLyoy6Me2JY7ej3UG&#10;Q5SulNphF+GmkWmSZNJgzXGhwpbWFRW/h7NRkG3cudvzerQ5fuzwqy3T0/v1pNTwsX97BRGoD/fw&#10;rb3VCl4m82w6m6Xw/yi+Abn8AwAA//8DAFBLAQItABQABgAIAAAAIQDb4fbL7gAAAIUBAAATAAAA&#10;AAAAAAAAAAAAAAAAAABbQ29udGVudF9UeXBlc10ueG1sUEsBAi0AFAAGAAgAAAAhAFr0LFu/AAAA&#10;FQEAAAsAAAAAAAAAAAAAAAAAHwEAAF9yZWxzLy5yZWxzUEsBAi0AFAAGAAgAAAAhAPsC0ZDKAAAA&#10;4QAAAA8AAAAAAAAAAAAAAAAABwIAAGRycy9kb3ducmV2LnhtbFBLBQYAAAAAAwADALcAAAD+AgAA&#10;AAA=&#10;" stroked="f">
                  <v:textbox inset="0,0,0,0">
                    <w:txbxContent>
                      <w:p w14:paraId="0D599889" w14:textId="3B4EBF90" w:rsidR="00367940" w:rsidRPr="00544042" w:rsidRDefault="00367940" w:rsidP="00367940">
                        <w:pPr>
                          <w:pStyle w:val="af1"/>
                          <w:rPr>
                            <w:rFonts w:asciiTheme="majorHAnsi" w:hAnsiTheme="majorHAnsi" w:cs="Times New Roman"/>
                            <w:noProof/>
                            <w:w w:val="108"/>
                            <w:sz w:val="21"/>
                            <w:szCs w:val="21"/>
                            <w:lang w:eastAsia="ja-JP"/>
                          </w:rPr>
                        </w:pPr>
                        <w:r w:rsidRPr="00544042">
                          <w:rPr>
                            <w:rFonts w:asciiTheme="majorHAnsi" w:hAnsiTheme="majorHAnsi"/>
                            <w:sz w:val="18"/>
                            <w:szCs w:val="21"/>
                          </w:rPr>
                          <w:t xml:space="preserve">Figure </w:t>
                        </w:r>
                        <w:r w:rsidRPr="00544042">
                          <w:rPr>
                            <w:rFonts w:asciiTheme="majorHAnsi" w:hAnsiTheme="majorHAnsi"/>
                            <w:sz w:val="18"/>
                            <w:szCs w:val="21"/>
                          </w:rPr>
                          <w:fldChar w:fldCharType="begin"/>
                        </w:r>
                        <w:r w:rsidRPr="00544042">
                          <w:rPr>
                            <w:rFonts w:asciiTheme="majorHAnsi" w:hAnsiTheme="majorHAnsi"/>
                            <w:sz w:val="18"/>
                            <w:szCs w:val="21"/>
                          </w:rPr>
                          <w:instrText xml:space="preserve"> SEQ Figure \* ARABIC </w:instrText>
                        </w:r>
                        <w:r w:rsidRPr="00544042">
                          <w:rPr>
                            <w:rFonts w:asciiTheme="majorHAnsi" w:hAnsiTheme="majorHAnsi"/>
                            <w:sz w:val="18"/>
                            <w:szCs w:val="21"/>
                          </w:rPr>
                          <w:fldChar w:fldCharType="separate"/>
                        </w:r>
                        <w:r w:rsidR="00AF77BD" w:rsidRPr="00544042">
                          <w:rPr>
                            <w:rFonts w:asciiTheme="majorHAnsi" w:hAnsiTheme="majorHAnsi"/>
                            <w:noProof/>
                            <w:sz w:val="18"/>
                            <w:szCs w:val="21"/>
                          </w:rPr>
                          <w:t>3</w:t>
                        </w:r>
                        <w:r w:rsidRPr="00544042">
                          <w:rPr>
                            <w:rFonts w:asciiTheme="majorHAnsi" w:hAnsiTheme="majorHAnsi"/>
                            <w:sz w:val="18"/>
                            <w:szCs w:val="21"/>
                          </w:rPr>
                          <w:fldChar w:fldCharType="end"/>
                        </w:r>
                        <w:r w:rsidRPr="00544042">
                          <w:rPr>
                            <w:rFonts w:asciiTheme="majorHAnsi" w:hAnsiTheme="majorHAnsi"/>
                            <w:sz w:val="18"/>
                            <w:szCs w:val="21"/>
                            <w:lang w:eastAsia="ja-JP"/>
                          </w:rPr>
                          <w:t xml:space="preserve">  XPS spectra of the films after thermal treatment. The electron binding energies were normalized by the peak maximum of O1s core-level peak.</w:t>
                        </w:r>
                      </w:p>
                    </w:txbxContent>
                  </v:textbox>
                </v:shape>
                <w10:wrap type="topAndBottom"/>
              </v:group>
            </w:pict>
          </mc:Fallback>
        </mc:AlternateContent>
      </w:r>
      <w:r w:rsidRPr="00544042">
        <w:rPr>
          <w:rFonts w:asciiTheme="majorHAnsi" w:hAnsiTheme="majorHAnsi"/>
        </w:rPr>
        <w:t>the surface roughness and grain sizes are much smaller than the visible wavelength range (λ = 380-780 nm), light scattering due to the microstructure of the films is negligible. These results suggest that this film formation process is suitable for fabrication of LLSCs, as it minimizes light scattering.</w:t>
      </w:r>
    </w:p>
    <w:p w14:paraId="3FAE3862" w14:textId="77777777" w:rsidR="000F649A" w:rsidRDefault="000F649A" w:rsidP="002C0F56">
      <w:pPr>
        <w:pStyle w:val="RSCB02ArticleText"/>
      </w:pPr>
    </w:p>
    <w:p w14:paraId="4CD3C4E9" w14:textId="77777777" w:rsidR="000F649A" w:rsidRDefault="000F649A" w:rsidP="000F649A">
      <w:pPr>
        <w:pStyle w:val="RSCB02ArticleText"/>
        <w:rPr>
          <w:b/>
          <w:bCs/>
        </w:rPr>
      </w:pPr>
      <w:r w:rsidRPr="000F649A">
        <w:rPr>
          <w:b/>
          <w:bCs/>
        </w:rPr>
        <w:t>3.2.</w:t>
      </w:r>
      <w:r w:rsidRPr="000F649A">
        <w:rPr>
          <w:b/>
          <w:bCs/>
        </w:rPr>
        <w:tab/>
        <w:t>Chemical states of the glass matrix</w:t>
      </w:r>
    </w:p>
    <w:p w14:paraId="47EEE35E" w14:textId="6F5BAD43" w:rsidR="000F649A" w:rsidRPr="00544042" w:rsidRDefault="000F649A" w:rsidP="000F649A">
      <w:pPr>
        <w:pStyle w:val="RSCB02ArticleText"/>
        <w:rPr>
          <w:rFonts w:asciiTheme="majorHAnsi" w:hAnsiTheme="majorHAnsi"/>
        </w:rPr>
      </w:pPr>
      <w:r w:rsidRPr="00544042">
        <w:rPr>
          <w:rFonts w:asciiTheme="majorHAnsi" w:hAnsiTheme="majorHAnsi"/>
        </w:rPr>
        <w:t>The XPS measurement results are presented in Figure 3. As a charge neutralizer was used during XPS measurement, normalizing the electron binding energy (</w:t>
      </w:r>
      <w:r w:rsidRPr="00544042">
        <w:rPr>
          <w:rFonts w:asciiTheme="majorHAnsi" w:hAnsiTheme="majorHAnsi"/>
          <w:i/>
          <w:iCs/>
        </w:rPr>
        <w:t>E</w:t>
      </w:r>
      <w:r w:rsidRPr="00544042">
        <w:rPr>
          <w:rFonts w:asciiTheme="majorHAnsi" w:hAnsiTheme="majorHAnsi"/>
          <w:i/>
          <w:iCs/>
          <w:vertAlign w:val="subscript"/>
        </w:rPr>
        <w:t>b</w:t>
      </w:r>
      <w:r w:rsidRPr="00544042">
        <w:rPr>
          <w:rFonts w:asciiTheme="majorHAnsi" w:hAnsiTheme="majorHAnsi"/>
        </w:rPr>
        <w:t>) was necessary. In Figure 3(a), the C1</w:t>
      </w:r>
      <w:r w:rsidRPr="00544042">
        <w:rPr>
          <w:rFonts w:asciiTheme="majorHAnsi" w:hAnsiTheme="majorHAnsi"/>
          <w:i/>
          <w:iCs/>
        </w:rPr>
        <w:t>s</w:t>
      </w:r>
      <w:r w:rsidRPr="00544042">
        <w:rPr>
          <w:rFonts w:asciiTheme="majorHAnsi" w:hAnsiTheme="majorHAnsi"/>
        </w:rPr>
        <w:t xml:space="preserve"> core-level spectral profile was broad and asymmetric, with residual organic components remaining in the films even after thermal treatment, resulting in a complex C1s peak profile. Additionally, the C1</w:t>
      </w:r>
      <w:r w:rsidRPr="00544042">
        <w:rPr>
          <w:rFonts w:asciiTheme="majorHAnsi" w:hAnsiTheme="majorHAnsi"/>
          <w:i/>
          <w:iCs/>
        </w:rPr>
        <w:t>s</w:t>
      </w:r>
      <w:r w:rsidRPr="00544042">
        <w:rPr>
          <w:rFonts w:asciiTheme="majorHAnsi" w:hAnsiTheme="majorHAnsi"/>
        </w:rPr>
        <w:t xml:space="preserve"> peak intensity was too weak for some films after sputtering to be used for referencing. Therefore, O1</w:t>
      </w:r>
      <w:r w:rsidRPr="00544042">
        <w:rPr>
          <w:rFonts w:asciiTheme="majorHAnsi" w:hAnsiTheme="majorHAnsi"/>
          <w:i/>
          <w:iCs/>
        </w:rPr>
        <w:t>s</w:t>
      </w:r>
      <w:r w:rsidRPr="00544042">
        <w:rPr>
          <w:rFonts w:asciiTheme="majorHAnsi" w:hAnsiTheme="majorHAnsi"/>
        </w:rPr>
        <w:t xml:space="preserve"> peaks, which exhibited a clearer shape, were used for </w:t>
      </w:r>
      <w:r w:rsidRPr="00544042">
        <w:rPr>
          <w:rFonts w:asciiTheme="majorHAnsi" w:hAnsiTheme="majorHAnsi"/>
          <w:i/>
          <w:iCs/>
        </w:rPr>
        <w:t>E</w:t>
      </w:r>
      <w:r w:rsidRPr="00544042">
        <w:rPr>
          <w:rFonts w:asciiTheme="majorHAnsi" w:hAnsiTheme="majorHAnsi"/>
          <w:i/>
          <w:iCs/>
          <w:vertAlign w:val="subscript"/>
        </w:rPr>
        <w:t>b</w:t>
      </w:r>
      <w:r w:rsidRPr="00544042">
        <w:rPr>
          <w:rFonts w:asciiTheme="majorHAnsi" w:hAnsiTheme="majorHAnsi"/>
        </w:rPr>
        <w:t xml:space="preserve"> normalization.</w:t>
      </w:r>
    </w:p>
    <w:p w14:paraId="2B74E134" w14:textId="77777777" w:rsidR="00544042" w:rsidRDefault="00367940" w:rsidP="00544042">
      <w:pPr>
        <w:pStyle w:val="RSCB02ArticleText"/>
        <w:ind w:firstLineChars="150" w:firstLine="291"/>
        <w:rPr>
          <w:rFonts w:asciiTheme="majorHAnsi" w:hAnsiTheme="majorHAnsi"/>
          <w:lang w:eastAsia="ja-JP"/>
        </w:rPr>
      </w:pPr>
      <w:r w:rsidRPr="00544042">
        <w:rPr>
          <w:rFonts w:asciiTheme="majorHAnsi" w:hAnsiTheme="majorHAnsi"/>
        </w:rPr>
        <w:t>We first examined the spectra in the N1</w:t>
      </w:r>
      <w:r w:rsidRPr="00544042">
        <w:rPr>
          <w:rFonts w:asciiTheme="majorHAnsi" w:hAnsiTheme="majorHAnsi"/>
          <w:i/>
          <w:iCs/>
        </w:rPr>
        <w:t>s</w:t>
      </w:r>
      <w:r w:rsidRPr="00544042">
        <w:rPr>
          <w:rFonts w:asciiTheme="majorHAnsi" w:hAnsiTheme="majorHAnsi"/>
        </w:rPr>
        <w:t xml:space="preserve"> core-level region, shown in Figure 3(b), before evaluating the nitrogen concentration in the films. Peaks corresponding to the N1</w:t>
      </w:r>
      <w:r w:rsidRPr="00544042">
        <w:rPr>
          <w:rFonts w:asciiTheme="majorHAnsi" w:hAnsiTheme="majorHAnsi"/>
          <w:i/>
          <w:iCs/>
        </w:rPr>
        <w:t>s</w:t>
      </w:r>
      <w:r w:rsidRPr="00544042">
        <w:rPr>
          <w:rFonts w:asciiTheme="majorHAnsi" w:hAnsiTheme="majorHAnsi"/>
        </w:rPr>
        <w:t xml:space="preserve"> core level were always found in the spectra of the films post ammonolysis, with the </w:t>
      </w:r>
      <w:r w:rsidRPr="00544042">
        <w:rPr>
          <w:rFonts w:asciiTheme="majorHAnsi" w:hAnsiTheme="majorHAnsi"/>
          <w:i/>
          <w:iCs/>
        </w:rPr>
        <w:t>E</w:t>
      </w:r>
      <w:r w:rsidRPr="00544042">
        <w:rPr>
          <w:rFonts w:asciiTheme="majorHAnsi" w:hAnsiTheme="majorHAnsi"/>
          <w:i/>
          <w:iCs/>
          <w:vertAlign w:val="subscript"/>
        </w:rPr>
        <w:t>b</w:t>
      </w:r>
      <w:r w:rsidRPr="00544042">
        <w:rPr>
          <w:rFonts w:asciiTheme="majorHAnsi" w:hAnsiTheme="majorHAnsi"/>
        </w:rPr>
        <w:t xml:space="preserve"> at the peak maximum nearly identical for all films. The main peak is attributed to the nitrogen that is covalently bonded to silicon. Variations in the N1</w:t>
      </w:r>
      <w:r w:rsidRPr="00544042">
        <w:rPr>
          <w:rFonts w:asciiTheme="majorHAnsi" w:hAnsiTheme="majorHAnsi"/>
          <w:i/>
          <w:iCs/>
        </w:rPr>
        <w:t>s</w:t>
      </w:r>
      <w:r w:rsidRPr="00544042">
        <w:rPr>
          <w:rFonts w:asciiTheme="majorHAnsi" w:hAnsiTheme="majorHAnsi"/>
        </w:rPr>
        <w:t xml:space="preserve"> profile indicate that the chemical state of nitrogen varies as nitridation progresses. A shoulder, N</w:t>
      </w:r>
      <w:r w:rsidRPr="00544042">
        <w:rPr>
          <w:rFonts w:asciiTheme="majorHAnsi" w:hAnsiTheme="majorHAnsi"/>
        </w:rPr>
        <w:noBreakHyphen/>
        <w:t>I, was also visible in the N1</w:t>
      </w:r>
      <w:r w:rsidRPr="00544042">
        <w:rPr>
          <w:rFonts w:asciiTheme="majorHAnsi" w:hAnsiTheme="majorHAnsi"/>
          <w:i/>
          <w:iCs/>
        </w:rPr>
        <w:t>s</w:t>
      </w:r>
      <w:r w:rsidRPr="00544042">
        <w:rPr>
          <w:rFonts w:asciiTheme="majorHAnsi" w:hAnsiTheme="majorHAnsi"/>
        </w:rPr>
        <w:t xml:space="preserve"> region. The increasing intensity of N</w:t>
      </w:r>
      <w:r w:rsidR="00544042" w:rsidRPr="00544042">
        <w:rPr>
          <w:rFonts w:asciiTheme="majorHAnsi" w:hAnsiTheme="majorHAnsi"/>
        </w:rPr>
        <w:noBreakHyphen/>
      </w:r>
      <w:r w:rsidRPr="00544042">
        <w:rPr>
          <w:rFonts w:asciiTheme="majorHAnsi" w:hAnsiTheme="majorHAnsi"/>
        </w:rPr>
        <w:t xml:space="preserve">I with </w:t>
      </w:r>
      <w:proofErr w:type="spellStart"/>
      <w:r w:rsidRPr="00544042">
        <w:rPr>
          <w:rFonts w:asciiTheme="majorHAnsi" w:hAnsiTheme="majorHAnsi"/>
          <w:i/>
          <w:iCs/>
        </w:rPr>
        <w:t>t</w:t>
      </w:r>
      <w:r w:rsidRPr="00544042">
        <w:rPr>
          <w:rFonts w:asciiTheme="majorHAnsi" w:hAnsiTheme="majorHAnsi"/>
          <w:i/>
          <w:iCs/>
          <w:vertAlign w:val="subscript"/>
        </w:rPr>
        <w:t>n</w:t>
      </w:r>
      <w:proofErr w:type="spellEnd"/>
      <w:r w:rsidRPr="00544042">
        <w:rPr>
          <w:rFonts w:asciiTheme="majorHAnsi" w:hAnsiTheme="majorHAnsi"/>
        </w:rPr>
        <w:t xml:space="preserve"> suggests that the chemical component relating to the N</w:t>
      </w:r>
      <w:r w:rsidRPr="00544042">
        <w:rPr>
          <w:rFonts w:asciiTheme="majorHAnsi" w:hAnsiTheme="majorHAnsi"/>
        </w:rPr>
        <w:noBreakHyphen/>
        <w:t>I feature is likely associated with the formation of oxynitride glass. Within the main band, the N1</w:t>
      </w:r>
      <w:r w:rsidRPr="00544042">
        <w:rPr>
          <w:rFonts w:asciiTheme="majorHAnsi" w:hAnsiTheme="majorHAnsi"/>
          <w:i/>
          <w:iCs/>
        </w:rPr>
        <w:t>s</w:t>
      </w:r>
      <w:r w:rsidRPr="00544042">
        <w:rPr>
          <w:rFonts w:asciiTheme="majorHAnsi" w:hAnsiTheme="majorHAnsi"/>
        </w:rPr>
        <w:t xml:space="preserve"> level of HN(-Si)</w:t>
      </w:r>
      <w:r w:rsidRPr="00544042">
        <w:rPr>
          <w:rFonts w:asciiTheme="majorHAnsi" w:hAnsiTheme="majorHAnsi"/>
          <w:vertAlign w:val="subscript"/>
        </w:rPr>
        <w:t>2</w:t>
      </w:r>
      <w:r w:rsidRPr="00544042">
        <w:rPr>
          <w:rFonts w:asciiTheme="majorHAnsi" w:hAnsiTheme="majorHAnsi"/>
        </w:rPr>
        <w:t xml:space="preserve"> or H</w:t>
      </w:r>
      <w:r w:rsidRPr="00544042">
        <w:rPr>
          <w:rFonts w:asciiTheme="majorHAnsi" w:hAnsiTheme="majorHAnsi"/>
          <w:vertAlign w:val="subscript"/>
        </w:rPr>
        <w:t>2</w:t>
      </w:r>
      <w:r w:rsidRPr="00544042">
        <w:rPr>
          <w:rFonts w:asciiTheme="majorHAnsi" w:hAnsiTheme="majorHAnsi"/>
        </w:rPr>
        <w:t>N-Si, which may form during the ammonolysis, is known to shift slightly to -0.1 or -0.2 eV, respectively, compared to N(-Si)</w:t>
      </w:r>
      <w:r w:rsidRPr="00544042">
        <w:rPr>
          <w:rFonts w:asciiTheme="majorHAnsi" w:hAnsiTheme="majorHAnsi"/>
          <w:vertAlign w:val="subscript"/>
        </w:rPr>
        <w:t>3</w:t>
      </w:r>
      <w:r w:rsidRPr="00544042">
        <w:rPr>
          <w:rFonts w:asciiTheme="majorHAnsi" w:hAnsiTheme="majorHAnsi"/>
        </w:rPr>
        <w:t>.</w:t>
      </w:r>
      <w:r w:rsidRPr="00544042">
        <w:rPr>
          <w:rFonts w:asciiTheme="majorHAnsi" w:hAnsiTheme="majorHAnsi"/>
          <w:vertAlign w:val="superscript"/>
        </w:rPr>
        <w:t>61-63</w:t>
      </w:r>
      <w:r w:rsidRPr="00544042">
        <w:rPr>
          <w:rFonts w:asciiTheme="majorHAnsi" w:hAnsiTheme="majorHAnsi"/>
        </w:rPr>
        <w:t xml:space="preserve"> This indicates that the main band contains these species. Deconvolution of the main band may provide an estimate of the abundance ratio of these species. However, the deconvolution of the broad band is difficult to achieve at this stage without any information on the abundance ratio. A distinct spectral tail in the N1s region, denoted as N</w:t>
      </w:r>
      <w:r w:rsidRPr="00544042">
        <w:rPr>
          <w:rFonts w:asciiTheme="majorHAnsi" w:hAnsiTheme="majorHAnsi"/>
        </w:rPr>
        <w:noBreakHyphen/>
        <w:t>II in the figure, was only present in the N</w:t>
      </w:r>
      <w:r w:rsidRPr="00544042">
        <w:rPr>
          <w:rFonts w:asciiTheme="majorHAnsi" w:hAnsiTheme="majorHAnsi"/>
        </w:rPr>
        <w:noBreakHyphen/>
        <w:t>12 spectra. Considered from previous studies,</w:t>
      </w:r>
      <w:r w:rsidRPr="00544042">
        <w:rPr>
          <w:rFonts w:asciiTheme="majorHAnsi" w:hAnsiTheme="majorHAnsi"/>
          <w:vertAlign w:val="superscript"/>
        </w:rPr>
        <w:t>58–60</w:t>
      </w:r>
      <w:r w:rsidRPr="00544042">
        <w:rPr>
          <w:rFonts w:asciiTheme="majorHAnsi" w:hAnsiTheme="majorHAnsi"/>
        </w:rPr>
        <w:t xml:space="preserve"> the broader tail N</w:t>
      </w:r>
      <w:r w:rsidRPr="00544042">
        <w:rPr>
          <w:rFonts w:asciiTheme="majorHAnsi" w:hAnsiTheme="majorHAnsi"/>
        </w:rPr>
        <w:noBreakHyphen/>
        <w:t>II might be assigned to negative states such as N</w:t>
      </w:r>
      <w:r w:rsidRPr="00544042">
        <w:rPr>
          <w:rFonts w:asciiTheme="majorHAnsi" w:hAnsiTheme="majorHAnsi"/>
          <w:vertAlign w:val="superscript"/>
        </w:rPr>
        <w:t>3-</w:t>
      </w:r>
      <w:r w:rsidRPr="00544042">
        <w:rPr>
          <w:rFonts w:asciiTheme="majorHAnsi" w:hAnsiTheme="majorHAnsi"/>
        </w:rPr>
        <w:t>, which were formed as intermediate products during ammonolysis. From the spectra, the formation of the negative nitrogen species such as N</w:t>
      </w:r>
      <w:r w:rsidRPr="00544042">
        <w:rPr>
          <w:rFonts w:asciiTheme="majorHAnsi" w:hAnsiTheme="majorHAnsi"/>
          <w:vertAlign w:val="superscript"/>
        </w:rPr>
        <w:t>3-</w:t>
      </w:r>
      <w:r w:rsidRPr="00544042">
        <w:rPr>
          <w:rFonts w:asciiTheme="majorHAnsi" w:hAnsiTheme="majorHAnsi"/>
        </w:rPr>
        <w:t xml:space="preserve"> occurred when </w:t>
      </w:r>
      <w:proofErr w:type="spellStart"/>
      <w:r w:rsidRPr="00544042">
        <w:rPr>
          <w:rFonts w:asciiTheme="majorHAnsi" w:hAnsiTheme="majorHAnsi"/>
        </w:rPr>
        <w:t>t</w:t>
      </w:r>
      <w:r w:rsidRPr="00544042">
        <w:rPr>
          <w:rFonts w:asciiTheme="majorHAnsi" w:hAnsiTheme="majorHAnsi"/>
          <w:vertAlign w:val="subscript"/>
        </w:rPr>
        <w:t>n</w:t>
      </w:r>
      <w:proofErr w:type="spellEnd"/>
      <w:r w:rsidRPr="00544042">
        <w:rPr>
          <w:rFonts w:asciiTheme="majorHAnsi" w:hAnsiTheme="majorHAnsi"/>
        </w:rPr>
        <w:t xml:space="preserve"> is from 6 to 12 hours. The lack of proportionality between the relative intensities of N</w:t>
      </w:r>
      <w:r w:rsidRPr="00544042">
        <w:rPr>
          <w:rFonts w:asciiTheme="majorHAnsi" w:hAnsiTheme="majorHAnsi"/>
        </w:rPr>
        <w:noBreakHyphen/>
        <w:t>I and N</w:t>
      </w:r>
      <w:r w:rsidRPr="00544042">
        <w:rPr>
          <w:rFonts w:asciiTheme="majorHAnsi" w:hAnsiTheme="majorHAnsi"/>
        </w:rPr>
        <w:noBreakHyphen/>
        <w:t xml:space="preserve">II to </w:t>
      </w:r>
      <w:proofErr w:type="spellStart"/>
      <w:r w:rsidRPr="00544042">
        <w:rPr>
          <w:rFonts w:asciiTheme="majorHAnsi" w:hAnsiTheme="majorHAnsi"/>
        </w:rPr>
        <w:t>t</w:t>
      </w:r>
      <w:r w:rsidRPr="00544042">
        <w:rPr>
          <w:rFonts w:asciiTheme="majorHAnsi" w:hAnsiTheme="majorHAnsi"/>
          <w:vertAlign w:val="subscript"/>
        </w:rPr>
        <w:t>n</w:t>
      </w:r>
      <w:proofErr w:type="spellEnd"/>
      <w:r w:rsidRPr="00544042">
        <w:rPr>
          <w:rFonts w:asciiTheme="majorHAnsi" w:hAnsiTheme="majorHAnsi"/>
        </w:rPr>
        <w:t xml:space="preserve"> suggests that reactions during ammonolysis are not limited to simple nitrogen-for-oxygen substitution.</w:t>
      </w:r>
    </w:p>
    <w:p w14:paraId="430A957A" w14:textId="5E0DC156" w:rsidR="00544042" w:rsidRDefault="00367940" w:rsidP="00544042">
      <w:pPr>
        <w:pStyle w:val="RSCB02ArticleText"/>
        <w:ind w:firstLineChars="150" w:firstLine="291"/>
        <w:rPr>
          <w:rFonts w:asciiTheme="majorHAnsi" w:hAnsiTheme="majorHAnsi"/>
          <w:lang w:eastAsia="ja-JP"/>
        </w:rPr>
      </w:pPr>
      <w:r w:rsidRPr="00544042">
        <w:rPr>
          <w:rFonts w:asciiTheme="majorHAnsi" w:hAnsiTheme="majorHAnsi"/>
        </w:rPr>
        <w:t>In contrast to the C1s and N1</w:t>
      </w:r>
      <w:r w:rsidRPr="00544042">
        <w:rPr>
          <w:rFonts w:asciiTheme="majorHAnsi" w:hAnsiTheme="majorHAnsi"/>
          <w:i/>
          <w:iCs/>
        </w:rPr>
        <w:t>s</w:t>
      </w:r>
      <w:r w:rsidRPr="00544042">
        <w:rPr>
          <w:rFonts w:asciiTheme="majorHAnsi" w:hAnsiTheme="majorHAnsi"/>
        </w:rPr>
        <w:t xml:space="preserve"> regions, the spectra in the O1</w:t>
      </w:r>
      <w:r w:rsidRPr="00544042">
        <w:rPr>
          <w:rFonts w:asciiTheme="majorHAnsi" w:hAnsiTheme="majorHAnsi"/>
          <w:i/>
          <w:iCs/>
        </w:rPr>
        <w:t>s</w:t>
      </w:r>
      <w:r w:rsidRPr="00544042">
        <w:rPr>
          <w:rFonts w:asciiTheme="majorHAnsi" w:hAnsiTheme="majorHAnsi"/>
        </w:rPr>
        <w:t xml:space="preserve"> core-level region (Figure 3 (c)) appeared less sensitive to thermal treatment conditions. As shown in the inset of Figure 3 (c), the relative intensity of the spectral tail varies with these conditions, indicating that ammonolysis alters the chemical state of oxygen. However, the overall chemical state of oxygen in the films closely resembles that of ordinary oxide ions (O</w:t>
      </w:r>
      <w:r w:rsidRPr="00544042">
        <w:rPr>
          <w:rFonts w:asciiTheme="majorHAnsi" w:hAnsiTheme="majorHAnsi"/>
          <w:vertAlign w:val="superscript"/>
        </w:rPr>
        <w:t>2-</w:t>
      </w:r>
      <w:r w:rsidRPr="00544042">
        <w:rPr>
          <w:rFonts w:asciiTheme="majorHAnsi" w:hAnsiTheme="majorHAnsi"/>
        </w:rPr>
        <w:t>). Hence, the integrated spectral intensity in this O1</w:t>
      </w:r>
      <w:r w:rsidRPr="00544042">
        <w:rPr>
          <w:rFonts w:asciiTheme="majorHAnsi" w:hAnsiTheme="majorHAnsi"/>
          <w:i/>
          <w:iCs/>
        </w:rPr>
        <w:t>s</w:t>
      </w:r>
      <w:r w:rsidRPr="00544042">
        <w:rPr>
          <w:rFonts w:asciiTheme="majorHAnsi" w:hAnsiTheme="majorHAnsi"/>
        </w:rPr>
        <w:t xml:space="preserve"> range reflects the oxygen concentration in the films.</w:t>
      </w:r>
    </w:p>
    <w:p w14:paraId="014F06F3" w14:textId="77777777" w:rsidR="00A17A30" w:rsidRDefault="00367940" w:rsidP="00A17A30">
      <w:pPr>
        <w:pStyle w:val="RSCB02ArticleText"/>
        <w:ind w:firstLineChars="150" w:firstLine="291"/>
        <w:rPr>
          <w:rFonts w:asciiTheme="majorHAnsi" w:hAnsiTheme="majorHAnsi"/>
          <w:lang w:eastAsia="ja-JP"/>
        </w:rPr>
      </w:pPr>
      <w:r w:rsidRPr="00544042">
        <w:rPr>
          <w:rFonts w:asciiTheme="majorHAnsi" w:hAnsiTheme="majorHAnsi"/>
        </w:rPr>
        <w:lastRenderedPageBreak/>
        <w:t>Figure 4 presents the estimated effective nitrogen concentrations (</w:t>
      </w:r>
      <w:r w:rsidRPr="00544042">
        <w:rPr>
          <w:rFonts w:asciiTheme="majorHAnsi" w:hAnsiTheme="majorHAnsi"/>
          <w:i/>
          <w:iCs/>
        </w:rPr>
        <w:t>N</w:t>
      </w:r>
      <w:r w:rsidRPr="00544042">
        <w:rPr>
          <w:rFonts w:asciiTheme="majorHAnsi" w:hAnsiTheme="majorHAnsi"/>
          <w:i/>
          <w:iCs/>
          <w:vertAlign w:val="subscript"/>
        </w:rPr>
        <w:t>eff</w:t>
      </w:r>
      <w:r w:rsidRPr="00544042">
        <w:rPr>
          <w:rFonts w:asciiTheme="majorHAnsi" w:hAnsiTheme="majorHAnsi"/>
        </w:rPr>
        <w:t xml:space="preserve">) as a function of </w:t>
      </w:r>
      <w:proofErr w:type="spellStart"/>
      <w:r w:rsidRPr="00544042">
        <w:rPr>
          <w:rFonts w:asciiTheme="majorHAnsi" w:hAnsiTheme="majorHAnsi"/>
          <w:i/>
          <w:iCs/>
        </w:rPr>
        <w:t>t</w:t>
      </w:r>
      <w:r w:rsidRPr="00544042">
        <w:rPr>
          <w:rFonts w:asciiTheme="majorHAnsi" w:hAnsiTheme="majorHAnsi"/>
          <w:i/>
          <w:iCs/>
          <w:vertAlign w:val="subscript"/>
        </w:rPr>
        <w:t>n</w:t>
      </w:r>
      <w:proofErr w:type="spellEnd"/>
      <w:r w:rsidRPr="00544042">
        <w:rPr>
          <w:rFonts w:asciiTheme="majorHAnsi" w:hAnsiTheme="majorHAnsi"/>
        </w:rPr>
        <w:t xml:space="preserve">, the definition of </w:t>
      </w:r>
      <w:r w:rsidRPr="00544042">
        <w:rPr>
          <w:rFonts w:asciiTheme="majorHAnsi" w:hAnsiTheme="majorHAnsi"/>
          <w:i/>
          <w:iCs/>
        </w:rPr>
        <w:t>N</w:t>
      </w:r>
      <w:r w:rsidRPr="00544042">
        <w:rPr>
          <w:rFonts w:asciiTheme="majorHAnsi" w:hAnsiTheme="majorHAnsi"/>
          <w:i/>
          <w:iCs/>
          <w:vertAlign w:val="subscript"/>
        </w:rPr>
        <w:t>eff</w:t>
      </w:r>
      <w:r w:rsidRPr="00544042">
        <w:rPr>
          <w:rFonts w:asciiTheme="majorHAnsi" w:hAnsiTheme="majorHAnsi"/>
        </w:rPr>
        <w:t xml:space="preserve"> is </w:t>
      </w:r>
      <w:r w:rsidR="005C1D5D" w:rsidRPr="00544042">
        <w:rPr>
          <w:rFonts w:asciiTheme="majorHAnsi" w:hAnsiTheme="majorHAnsi"/>
          <w:noProof/>
          <w:w w:val="100"/>
        </w:rPr>
        <mc:AlternateContent>
          <mc:Choice Requires="wpg">
            <w:drawing>
              <wp:anchor distT="0" distB="0" distL="114300" distR="114300" simplePos="0" relativeHeight="251674624" behindDoc="0" locked="0" layoutInCell="1" allowOverlap="1" wp14:anchorId="2FFF5C10" wp14:editId="3DCB264B">
                <wp:simplePos x="0" y="0"/>
                <wp:positionH relativeFrom="column">
                  <wp:posOffset>3312780</wp:posOffset>
                </wp:positionH>
                <wp:positionV relativeFrom="paragraph">
                  <wp:posOffset>71961</wp:posOffset>
                </wp:positionV>
                <wp:extent cx="3165475" cy="3044825"/>
                <wp:effectExtent l="0" t="0" r="0" b="3175"/>
                <wp:wrapTopAndBottom/>
                <wp:docPr id="1112586823" name="グループ化 20"/>
                <wp:cNvGraphicFramePr/>
                <a:graphic xmlns:a="http://schemas.openxmlformats.org/drawingml/2006/main">
                  <a:graphicData uri="http://schemas.microsoft.com/office/word/2010/wordprocessingGroup">
                    <wpg:wgp>
                      <wpg:cNvGrpSpPr/>
                      <wpg:grpSpPr>
                        <a:xfrm>
                          <a:off x="0" y="0"/>
                          <a:ext cx="3165475" cy="3044825"/>
                          <a:chOff x="0" y="0"/>
                          <a:chExt cx="3165475" cy="3044825"/>
                        </a:xfrm>
                      </wpg:grpSpPr>
                      <pic:pic xmlns:pic="http://schemas.openxmlformats.org/drawingml/2006/picture">
                        <pic:nvPicPr>
                          <pic:cNvPr id="957135868" name="図 19" descr="グラフ, レーダー チャート&#10;&#10;AI 生成コンテンツは誤りを含む可能性があります。"/>
                          <pic:cNvPicPr>
                            <a:picLocks noChangeAspect="1"/>
                          </pic:cNvPicPr>
                        </pic:nvPicPr>
                        <pic:blipFill>
                          <a:blip r:embed="rId20">
                            <a:extLst>
                              <a:ext uri="{28A0092B-C50C-407E-A947-70E740481C1C}">
                                <a14:useLocalDpi xmlns:a14="http://schemas.microsoft.com/office/drawing/2010/main" val="0"/>
                              </a:ext>
                            </a:extLst>
                          </a:blip>
                          <a:stretch>
                            <a:fillRect/>
                          </a:stretch>
                        </pic:blipFill>
                        <pic:spPr>
                          <a:xfrm>
                            <a:off x="428130" y="0"/>
                            <a:ext cx="2017395" cy="2486660"/>
                          </a:xfrm>
                          <a:prstGeom prst="rect">
                            <a:avLst/>
                          </a:prstGeom>
                        </pic:spPr>
                      </pic:pic>
                      <wps:wsp>
                        <wps:cNvPr id="1597719158" name="テキスト ボックス 1"/>
                        <wps:cNvSpPr txBox="1"/>
                        <wps:spPr>
                          <a:xfrm>
                            <a:off x="0" y="2536825"/>
                            <a:ext cx="3165475" cy="508000"/>
                          </a:xfrm>
                          <a:prstGeom prst="rect">
                            <a:avLst/>
                          </a:prstGeom>
                          <a:solidFill>
                            <a:prstClr val="white"/>
                          </a:solidFill>
                          <a:ln>
                            <a:noFill/>
                          </a:ln>
                        </wps:spPr>
                        <wps:txbx>
                          <w:txbxContent>
                            <w:p w14:paraId="11948C07" w14:textId="348BB173" w:rsidR="005C1D5D" w:rsidRPr="00A17A30" w:rsidRDefault="005C1D5D" w:rsidP="005C1D5D">
                              <w:pPr>
                                <w:pStyle w:val="af1"/>
                                <w:rPr>
                                  <w:rFonts w:asciiTheme="majorHAnsi" w:hAnsiTheme="majorHAnsi" w:cs="Times New Roman"/>
                                  <w:w w:val="108"/>
                                  <w:sz w:val="21"/>
                                  <w:szCs w:val="21"/>
                                  <w:lang w:eastAsia="ja-JP"/>
                                </w:rPr>
                              </w:pPr>
                              <w:r w:rsidRPr="00A17A30">
                                <w:rPr>
                                  <w:rFonts w:asciiTheme="majorHAnsi" w:hAnsiTheme="majorHAnsi"/>
                                  <w:sz w:val="18"/>
                                  <w:szCs w:val="21"/>
                                </w:rPr>
                                <w:t xml:space="preserve">Figure </w:t>
                              </w:r>
                              <w:proofErr w:type="gramStart"/>
                              <w:r w:rsidR="00A17A30" w:rsidRPr="00A17A30">
                                <w:rPr>
                                  <w:rFonts w:asciiTheme="majorHAnsi" w:hAnsiTheme="majorHAnsi"/>
                                  <w:sz w:val="18"/>
                                  <w:szCs w:val="21"/>
                                  <w:lang w:eastAsia="ja-JP"/>
                                </w:rPr>
                                <w:t>5</w:t>
                              </w:r>
                              <w:r w:rsidRPr="00A17A30">
                                <w:rPr>
                                  <w:rFonts w:asciiTheme="majorHAnsi" w:hAnsiTheme="majorHAnsi"/>
                                  <w:sz w:val="18"/>
                                  <w:szCs w:val="21"/>
                                  <w:lang w:eastAsia="ja-JP"/>
                                </w:rPr>
                                <w:t xml:space="preserve">  FT</w:t>
                              </w:r>
                              <w:proofErr w:type="gramEnd"/>
                              <w:r w:rsidRPr="00A17A30">
                                <w:rPr>
                                  <w:rFonts w:asciiTheme="majorHAnsi" w:hAnsiTheme="majorHAnsi"/>
                                  <w:sz w:val="18"/>
                                  <w:szCs w:val="21"/>
                                  <w:lang w:eastAsia="ja-JP"/>
                                </w:rPr>
                                <w:t xml:space="preserve"> IR spectra of the films after thermal treatment. The spectra were numerically treated to avoid the deformation of the spectral profile due to the application of the ATR method.  </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wpg:wgp>
                  </a:graphicData>
                </a:graphic>
              </wp:anchor>
            </w:drawing>
          </mc:Choice>
          <mc:Fallback>
            <w:pict>
              <v:group w14:anchorId="2FFF5C10" id="グループ化 20" o:spid="_x0000_s1036" style="position:absolute;left:0;text-align:left;margin-left:260.85pt;margin-top:5.65pt;width:249.25pt;height:239.75pt;z-index:251674624" coordsize="31654,3044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93gZ7+AMAAGgIAAAOAAAAZHJzL2Uyb0RvYy54bWykVltrJEUUfhf8D0UL&#10;Prnp6blnzGQZExMCYXcwK/tcU1093Wx3VVlVc8k+ZbpFggguog+i4IOCeCPCPgnqnymy7s/wVHX3&#10;ZJOJrK4wU3NOXU595ztfVc3O3WWWojmVKuFs6AVbDQ9RRniYsOnQe//BwZ2+h5TGLMQpZ3TonVLl&#10;3d19/bWdhRjQJo95GlKJIAhTg4UYerHWYuD7isQ0w2qLC8pgMOIywxpcOfVDiRcQPUv9ZqPR9Rdc&#10;hkJyQpWC3v1y0Nt18aOIEn0/ihTVKB16gE27Vrp2Ylt/dwcPphKLOCEVDPwKKDKcMNh0HWofa4xm&#10;MtkIlSVEcsUjvUV45vMoSgh1OUA2QeNGNoeSz4TLZTpYTMWaJqD2Bk+vHJbcmx9KcSLGEphYiClw&#10;4TybyzKSmf0FlGjpKDtdU0aXGhHobAXdTrvX8RCBsVaj3e43OyWpJAbmN9aR+N2XrPTrjf1rcERC&#10;BvCtOABrg4OXawVW6ZmkXhUk+1cxMiwfzcQdKJfAOpkkaaJPnfSgMBYUm48TMpalA3SOJUrCobfd&#10;6QWtTr8L+mc4A+VffvUUBdseCqkiIECT/2qKH0zxxVvIFD+b4ndTnEELzsoU3zr//M03lqO3XTM6&#10;Qn99/s2z8ycmf2oK+Hzk2g/N6uL5j9+Z/GOTf3b55CeTn11+evG8+OPZ2fdm9YlZ5XZo9adZfWnO&#10;clsXi9iCLCFjS+kxJ48UYnwvxmxKR0rAoYGjbGf716c791q+kzQRB0maWplYu2IW8rsh0FuKU4p/&#10;n5NZRpkuT7OkKZDMmYoToTwkBzSbUGBTHoUOEB4oLakmsd0wgo3fA7AW6AsDDuUVMJuCAn3fouh2&#10;sx+04FbYlDUcxl5ru5J1s93vdrvurliLE5iTSh9SniFrAEIAAorAAzw/VhWkekpFZInCwQNQ9rjB&#10;nadqzsDbYO0/HeuTGAsKEGzYKx0Gne1eL9gOOmshWvHkv5j8N1Ocg9y+NkVh8gvwkaO4Wm6vBKSX&#10;73A45Ov+f+CxpLDZaXXXp//W+6HT6Dca/4tHKDNPk7CWnCV4L5VojuF6X8SJpk61N2alzNaFcbuq&#10;1IrtgetFVcKwll5Olu7gtm0I2zPh4SlwIDlUFzJUghwksN8xVnqMJbwS0Akvn74PTZTyxdDjleWh&#10;mMvHt/Xb+VBlGPXQAl6doac+mGF7JaVHDOoPIXVtyNqY1AabZXscMg0cGmfCAqnT2owkzx7Cgziy&#10;u8AQZgT2Gnq6Nvc0eDAADyqho5Gzy5vtmJ0IuA8Dp2HL64PlQyxFpW4N9bzHa4VtiLyca1lWYjTT&#10;wLQ7AVcsVnSD2p3lnjOwrr2XL/pu1tUfhN2/AQAA//8DAFBLAwQKAAAAAAAAACEAhMayOy5XAAAu&#10;VwAAFAAAAGRycy9tZWRpYS9pbWFnZTEucG5niVBORw0KGgoAAAANSUhEUgAAAUsAAAGYCAIAAABE&#10;f1dIAAAACXBIWXMAABcSAAAXEgFnn9JSAAAAGXRFWHRTb2Z0d2FyZQBBZG9iZSBJbWFnZVJlYWR5&#10;ccllPAAAVrtJREFUeNrsvQt0FGW2L94d0L9wREJkXLyUSFTgjkJiMiLcdQhocobRO5MwSJzrwCEg&#10;wh2OM4QzauK6BwM4d0yYB+GMBxcBSRwcjwQZQAd0/kQSnJkENUhgnOEZCfKQg9AJDxMu5HF/VRvK&#10;orqqurpe3V29f6tXr+7qquqvqr7ftx/f/vZO6LYPmZmZPgaDETUAJXvae8aampoJEybwnWUwIo7a&#10;2tpFixYl8I1gMDwMZjiDwQxnMBjMcAaDwQxnMBjMcAaDwQxnMBjMcAaDGc5gMJjhDAaDGc5gMJjh&#10;DAaDGc5gMJjhDAaDGc5gMMMZDAYznMFgMMMZDAYznMFgMMMZ0YiioiK/319aWkpf169fj695eXl8&#10;Z5jhDAaDGc5gMJjhDAaDGc5gMMMZDAYznMFgMMMZDAYznMFgMMMZDAYznMFgMMMZDGY4g8FghjMY&#10;jGhHT74FDNMoESF9nTp1and3N98WluEMBoMZzmAwmOEMBoMZznAWs2fP5pvADGcwGMxwBoPBDGcw&#10;GMxwhksYN24c3wRmOMOzmDVrFt8EZjiDwWCGM2IQPFvGDGcwGMxwBoPBDGcwGMxwhitobvaVlb34&#10;pz/58vN9lZV8P5jhDA+hoMB3552+xsaBzz/vS072LVokvG/aZOM/tLS0+P3+pKQkaUtGRga27Nq1&#10;i74q6p8yFOAMEAyzAJ8htHfv9qWmfr0F9IYwLysT3hkswxmxCnAY9K6tJXp/PVuWmyuQfOZMCHa+&#10;ScxwRmwCxCZxLUlvOSZM8C1bJlCdwQxnxB5aWwX2Qoar0luyzxMThVGAwQxnxBhgYENKhzSzocMv&#10;Xix42hnMcEYs6ed4Bc2KrV69WrknJPyMGSzGmeGMmAIYSxq4wZ1fe03Q6hnMcEZsCPDGRoHhQViz&#10;Zo3K/snJvpwcwWJnMMMZMS3A6+rq1A/B/hzoxgxnxLQA18OECcI7k5wZzoh2gKX5+UYtcIXkZ0Wd&#10;Gc6IdlA4qgnk5vr27OFpM2Y4I7oFOKS3doiLymyZBByYk2PvchQGM5xhN8OtzGxDjMOMN4V+/fp1&#10;d3cHAgFpS0NDA7akp6fT15KSEnwtLCzkp8QMZ5gCFOwdO/TjzNVny+QM37yZJ8aZ4YxotcBnzND3&#10;sWnOlkmK+ujRrKgzwxnRqqJbXyiWn29aUWcwwxlOquh79lyd1rYCWjceCaxfv97v9+fl5eEz3vG5&#10;vLxcdc/q6mppT2Y4Iz4AwZuTY2YaXIHkZNsTPJnAnDlziPNaYwHep06dygxnxJMRbkBF15stk4vx&#10;SCvqWVlZ6enpkNWfffaZKsOHDRvGDGdEHnLN00G0tgo+cLuytUDVtym107Fjx15++WVzxxKBg8U4&#10;trS0tJCQZ4Yz4gOVlQZVdENVjVJThVk3O+bM2tra2tvbTSvq/fr1U2U4tjPDGayim0V0zJmBxhDj&#10;u0RIGyG9obpDh8evzHBGfADCNlSgS9iwb86sV69epo8N9reVl5eD5B6zwJnhjFACPDPTBi+6HDbN&#10;mQ0fPvzpp582fXi6CDnDPeljY4YzdAFha1iAjxs3ztB+ycnCkBEFqdRB5s8++wyaOT7jAzR271ng&#10;zHBGKIYbDnSZNWuW0dPinFEQvlpYWCj527zqY2OGM7RBYlYnI7ppgOF2mOIh1roYE+PEcBjhnvSx&#10;McMZ2qisDCtS1dBsmcTwHTusNzDEWhcDgNBuaWkpKiqClu5JC5wZztCGvfNkClM8OtaZkb8NAtyr&#10;PjZmOENbRafSRQ7BJkXdOkiMe9UCJ3B1YYaLApyQn3+18pkFGIqEv2Zvd3d3azHc2/RmGc5QQzhe&#10;dILR2TICOfC4/HA0MLxFBN+mOIKpULYwZssIOL+1JOph+PbiGz1VWV1eXk4r7GiRXb9+/cgbQYvv&#10;+K5FHDqapw0qui0LwkMq6lATOI+6ywwHt0tLSylG13fN2Ug/SZH66FuFhYXMczbCFRLVuGF8VVHH&#10;IOK0wc+QM3z9+vVFRUUUf58lQh4DgO1gOPaBbM/IyADJS0pK+PZ5UEXfvNmlIkSUEMIsw8Oz/OMZ&#10;3SJWrlzpE0P5AoFAdyiA21Da58yZo9iemZlZU1PTzYhdVFR05+SYOO7JJ58M+5jdu7uHDuVb7hxA&#10;RlDya09bQ0MDqGskdg8DAXYGyXl89KCKbjnpYvexxu4DtYYUdfpHJz1tBw4ciPNHepXhEMiSaT1X&#10;RPCu0M9TUlIolBcDAVeZiCy2bdvW1tZms4puVm2GEQ5Wdy5J65iT0LlicmflzI7n7wzN84ICdra5&#10;aodLTjWfWiIrbFfNX8eICBobG++4447hw4fbKcAhV5OTTRzatW5BV11lwneLe2RdLT/cVV0Gqic8&#10;vixhXL7mYfn5QrGk5mZzf8oIww4HsrKyQu4M0a1jqLMd7iaWLl26f/9+O884erRgh4ePjjX5Xxbc&#10;0XXmiGJ71/6aK0/5uz7frXfwjBnd8+eb+NNXX33VyG423yLDoED3lStXqv4K/ct3bcrTaTv8axmO&#10;1lCmeJ2s0ZTFjodFT6oEgiwNv35wZ8VM37HGJRcy//1WpRz2D5+QkPfrroqZPV7YrXk8ZDgUB6jr&#10;YYrxsGNs3AWYsl6EalSsq4nZg6lPwbomxgyW4W7CZulkSpZ2vllw5SeJ3V+16PjSO34xofPtRSH+&#10;Gi9nZHgEQY6tpqam4J8ohMxtX7oUnQphXlJS0qIBlnZRAjst8NZWwQgvKAjXZ971/vIez9T4eusF&#10;wMEUh03efbZZT4zj38MMU7e+PtxpREli9qsMLyoqSkpKotZkZGQkaYNJ7kGAYFR1KCzvWsXMhO8W&#10;+28PkQcGO/hTc7veXqy5B/4Xg0uY44tBRHC2LEoSs/eUXGhQKsjG1o9IZTvcg6isDJdgXe8IjAXD&#10;6at+yGrC94o7l6T52pZpSnv8O9pQVuYQzyMCSsxeXl6+a9cuiVMRSMxuo97PdribMBNGphVb1rdv&#10;d0tLGId81QLzu2t/GM86tDVOzdi4Maq9FWGioaHBJ0aIyeNBsaWqqioCMW2MOAVJznAWk0GAC7r3&#10;8AnSlpB5ESHtu+oq9fZITRVakp/vpXXj0ZCYXTPHC3QJVZPbwxmt4hHNzYIR3twcnoOtrlIxAVZX&#10;V6c/fUXDQXfjJtjkmjuB3mgJ5XgKleY17NVskfO3FRUVkWZOidldXrKlwnA0Ii8vTyt8LRAIsCnu&#10;HSxaJISphiXA1y1IyCrw35oc7l8lPDy/a/fmHqm5IdpDJMe7HWvU7ZxxMAWo6KWlpRDdYHhEErOr&#10;MJzyy2ole2B6e0qAv/aa78iRMAT4gdrus809rjnYwoI/LVf0z1WEdvtRfgjy8Mc+KDE7RZRFIDG7&#10;wjqHiPaJhdTZ0+Z9ZGZ2FxeHF6D6iwmd25aZdvt1LE7t/IuxwNgZMwTH2+7dMe1pU/jbXPOxhfa0&#10;cQoX7wO2bmNjWLNTkN7dB3eoriQxaBL7x83obtxs6M9oAg+S3J10FM772yKVmD0hWAmHAJeXVmZ4&#10;E+APjN6wLPC3F/vHztCPYAvR28blg+F68W0Km5wi7dSGodjKxBjBxOwqMhwGg1TthaNWoxaWujjI&#10;QyQPS4DXv5bwvWJLjemdiDGie7fhrA+Q4VA0oG7AMm9tjd2HRQs9IpJSQYXheXl5kOGlpaUpKSkc&#10;tepBgDNlZeFqv93Vy0FOEy50paI+PNOook5ITr5qUIDtsUzySKFnuEY4+9JjHpCHkN5h1hXtatzU&#10;Y95GG0RKam5H5SxfW2sY2j6VHCcHOwYmseUGMzFGfLYsGhlOWRkZ3gTZ3qSlGxfgjYJeHXKRiVFF&#10;PTVHSAiTFWYIOriNZl+Lh4ny9eFRzXCtaDYCx7TFMGh1R/hVAbuqlyc8PF9nh7ByGwsMf2dx2Ayn&#10;4QlKe1qar6Ji9p//bMSBf+DAgXgX41or17XAWZxiFWaXdnSdOUJpHmxsy5Wi5LAWrgRfyJrx42Ni&#10;PvzLL7+M1F8rszjJpbQiZxsteSN3P9vhMQmqFkwxquEK8LcXC3Pgve2sc4QTdtW91kO2diUMwA6v&#10;rf3BmDExkaq1oqLie9/7XgT1CBWGa/n0s7Oz2ZEeq/SG+YqXqdXXMMITnqnR3yfcdSD+cTO6nh/m&#10;e3yZyYEjNXXx5MklNIsW+yExjiKM1aPScna+a9EAo1PQRG+Yr6aYIPjYeifa42OTM/zWZP89mV2N&#10;m0yfoeTNN6/OooWfPZIZrgdOmR570jsx0bSggy6t72MzT/JxM7qrl5s+XFiRjusKRfKIu9luFRF1&#10;DA8OZYPoplzLXMwoxugtWq3mVmIKcWyNm/1pjpQHFSJY21sN1T9Sw9VMjAZIHlnMmjWrf//+0cVw&#10;1UyM2AiSQ1HnRSkxRm8LZqrxODZzlUCFxC/rFli9Ul2Sc92yMGLaQO+IhM4zIkJvUUWv7BHKxyZJ&#10;KnNivOOdxUL0y7h8G0iOS87NNV3q0LPgTIzenPcOv8aAchp898aOxalON7bzLxUdv5hgz7laWoTC&#10;TNdfeMTnwyNYuYEzMXoRtEJj0SLrc0hdda/5x80wuLPphW6CNX62uavajmntqLTJI165gRnuIVD1&#10;b1uyjre1OudjU6BHfoWQ3aktvHVj6mNK1DvemOEMs12c0pvRu2XANvan5lhfK2oEQgHDcfmdlTPt&#10;Od31JOe1ZcxwT4AWhKJn59ojdbveX55gWEW3oRd+t1hI0lxd5gTJmeGMWEZrq+Azp9rAqfZEnl1d&#10;K5oaxmBhNXV578Qe8zZ2iX51g0eEmJ+7RvLzkydH9vmYm0dkhjOu0ZtC1szGtKgL8N2bHYpj09PV&#10;b08VSL5uAYS5kf1Dz8+Jt+XGffsiK8kjvo6dGR6r6H/xosWQNXUIPrZN4frYQlY1MmqQP76s85cT&#10;jZDckPc+MfHY2rVxrq6HwfDS0tKioiKmVlSgsbHkvfesx7SoCPC6SqEmWZg+NrvmhBLG5V8ludlo&#10;VuXl3HJLZG3yiOeEDYPh69evB8l5AWnkAVanpZnIpmiIEu8vTzBV0sS2HkkkXzG5s8Ju73pc5nIM&#10;g+ElJSVVVVV2ZYDIyMjw+/0YMoJ/okh4/cOhTfivITs7W2tN62effYZT5eXleeeJLVokuM1373ZC&#10;KAkC/NZkv7nEDLaSvMczNTAWdEgeXiZGInly8tWKaMxwVWRlZdmepM2cUoDRQT40VFdXYwveg/cE&#10;tz2ldIDVmzZRKkIn1D9hqYnlSbIv2s4u2/vWjz5Yjtebh2suXGk3Y5PfniqExB9rhDBXDYYJ24NF&#10;S2jJc+GhAsbmGQ6dfO7cuRkiwBNVYWsdoF+4ApayUGC4aWpqovhbGneCfQRos3fyVUizYgYq75qk&#10;t1h10NwiEGm27JMvD01/v+TilfanRj7yP4aOwdd5H5RZIrnPB7M8mOQGfXvKtWUwbfCiQgtxguCA&#10;9UAgoMjTRkhPT9dJwxjuyhOcDQo/rWNbuXKl/Kd+IrQOJD5L9CbQqnV587Zt2+a7lhkW77G9mITW&#10;VODV0hJuMcDwqg6+vcjKGf7QXP/w28/Untgj37ik4bfTqn9+/nKb+Yatyb/yk8Suz3ebqIWovvKk&#10;oqIbPX/ZMm8vQdJceQLRB40XrABJAiIaGhoKCwuprri94wvlZg9LV6fqjYpEFP2uQVINoIBgnIpI&#10;HRmbAWkDoU2lPxITnRroIcCPNZqeBofJsOXozmV7N6wYPz9z0Cj5TwvTpw/sfWvZ3rdMt63HzArB&#10;9/bi/cbjYUIbOzU1dkX4xp6WTlWOQSSqdUyStqSkBGwB8+3Ve+nMn332GQhpRdXHGeTL2qGxY6MX&#10;SjuQB5jMb8foLfjYKIG52YSql25JeHHX60sfnHNP3yHBvy4YPWXHyb0Hzx234ntLyF/TVTnLNpJT&#10;+RQaPZ10sNsSKWAnwylnk2oSCNpoe542DBw483oR5s6A0QFtxkghjVAAvsZ8winKagC7Ua1EidVA&#10;UfsEOMzso+k3FIyacv837lbdATL8B3dNXLZng6WeOi6/x0+3d61bQCS34fLJryHpR84g6laP6lQX&#10;xkb61fZGEDlJ8JqgN4YGnEEagHAeL6SjgYTJzRXo7bwmaVGAr9635cb2bnBYT40f+cgXbWehyVtp&#10;p3/4hB7P1BDJDcrG0GvLcJ/pVntUY09QSG9AMrmpCgKlYQRtIBjxkxMVEchgJnIqxhT/9VAMAWgk&#10;iWvJ3gbh0cKY18/R52itmAv0rqsUXOhmo1yge285+uHgPVdC7okhALq6xdaSg10IX69/zbZbAHpD&#10;mJM8d0yYRwzkdjPukbKrqhH50oP94du2bZN86Q0NDVr/3tTURNqE3A8fvL8c5KKLAcyYIaRh2r1b&#10;fy97fOlftQhuatMFhrq7p1X/fNXftxjZ8/zltjEb/uXkV2est7rr891XnvJ3/qXC5qpGy5YJd37+&#10;fPmchQkXtnCe4mJ6bU5LE74eORLhqkbSxFVIOFfVCFzNzs6Wu9zQJDQ0eE+aq0dLQGlP5X5tbRWE&#10;dnOzc5PeSgH+/nIhCt1sEBsFtEADN7Jznxt6PTp0zOp9WxemT7cuyV/r/scZlbP8QiVT+xLRQG8i&#10;dR2WOSXMMf7goHbhqW3e7Bs9+qptL+L2228XtlNNRWynD+7LcDkg68AcpzMxBstwQDKedebDIb3x&#10;KwS+YkpcFSTVY2M+nCa9c3IMChDrMpxKDloR4DnvLtx1+qDxxkCAQ4xbmRtXZHEMnie3pzJhRYUg&#10;zDMzhQ/62LhRkPnYGQ9OX1aDGtDOwDic1hWRrjkfDvEYqTVkRhzg5JCD0Z6SkqKw0mM4gg1GII3x&#10;Ds+KXSfA1y1IGJdvWoCT20zLf67lVB8/cJRFf5vcu258tWl4IE0K7yRyySeCF8W04wM556RK7NiC&#10;B4fddOQzzc+1tAhPGS+3aiqqz5ZFap4Jwlma9NKCavx5zPvV0tJsSZAahu52oBYv0w42KOfL9m5Y&#10;MOqxcA98dOiDtjCcwvIFko/L76qYGW4ix9AAe4nn9FDwdPACM/1+gckU4k5L1sBVbZNKuXwAp8X+&#10;GA7oKBeCZ4OFOzhGTIMaHAgC50t3xK8WUhu0F1+1XClKNuKp0sKqv2/5XzvKzJkMD7/9DOn2ViD/&#10;x47/yMUrOh+v3p0pLnb00Wtq6RTTAmUYanBweSNeH24byJ1GKdbcnYztXLfAf2uylUojbx6uWTB6&#10;ivQ1rGxkjw4ds+XznTZeTo/8Ct+ZZhsKJLkMKAUQ5mQIQKQ7I897qm7V0dKd86XHEUBpMu1osbe7&#10;6Kou6z5Y23PhbtNngJo9sHeSPEA1rLWcP7hr4uT3imePfARmuek2XDem9E5M+JeNnUvSfLePVgxb&#10;Bw4ciOqEyrReHTyH2g+SHz3qy8y8usQV+jxelqdUVBjuhXDuqHWnkZOGhDbeLTjVYOCZiNwUkhZX&#10;/WuPhZ+YjmADVu3b+pSxGTItf5v1aTPFmAKVpMe8jZ0rJguTf7enxljHyM29mgYbXYJib8gPh6/g&#10;fN++V3kuJzzN5Enbw5XhDKtMlhYzUIwUuWTowUBuU4JU99HW2lUxM+G7xVY4QH6yR4c+aGW4gQC3&#10;KMaD/5EqK+AChVXlvROjpC+ENwpDXcdLkfRe6k4gPDnz8RW9iPhPGD1a6FE0n2+Q4cHrQCh81byE&#10;14oHRHOjczk+3VDcOCNrj3AJ585d/Tx06NezJvTMcOtlURCRglBXpH+yxTRssMCtCHC5GBeM+fC9&#10;8Tq4muCtcibkuXcERkhFXWKQ2p4qDKegdK01ZORpN8MWtQVS16kcUXhnoUtTuHJI2GEyOW5+H2u0&#10;Yn77xBQuF660KwS4OTx6x4PP7SyfPfLRPjf0svEye+RXdDx/pw0Vi2MI6HvaDFJheFFREehN2VEg&#10;yfFh2LBh+ICN5jMxOrlAz3FfSOwDPb7rncXW1dctn+/8H3bQ2yeGytzf/+7V+7bYK8aF8inP1HT+&#10;ciKllIy4m82cu8ROvSZYFa+urqYMEKSQg96Q2w0NDfjgwWiTmIXxfiN41ypnQXG16IKC9N5y9ENo&#10;18E/mavds2D0FJzQXGYIncvHZcISEUyStlbuJ+qZGGk5By1HIVbj85w5c8rLy23PAMFwFKA3BFpC&#10;/hrrOZK3HN05fuAoVd+Yudo9VjJD6K8PT8gqgAzvXLdAmYmRGa4AiC2FuNAkuXeyl8YPvR9fZotR&#10;+ubhmkdtUtG/VmJHPnLxStvqfVvDPTBk7hToLN0Ha5PqXmaGKylNOZWI2PgMoU2sZukdVQidL72t&#10;1UZ60ySZIstiGI3RxsKM6Rg77FqOcp1BPm9j309+a1eBJO/IcGjjtHKLDHLftdVmpaWl4L/tRREY&#10;zklvf2quXS7lHSf36udpMo17+g5ZmD592d4NVlI1ahnkZyY8H1mDPLJuNk2Gr1y5ktZgg+ElJSWQ&#10;4VQRwQvJieOH3mm5PWZW2HLCC1faP/hir5YAtw6cecGoKfM+WG6c5AaZc+FeIcpNIDnLcAXJm5qa&#10;yPAGqxsaGqqqqrCFGR5L0tu+AoM6Pja7AAufSG6vuj58+PCr61LeWRyRxxEt2ZRLRWjtBGscyrl8&#10;JhwKvJUM5wyn6H22mWxvu6Q3IaSPzRZdFH+x9ME5UNdf3LXWBjeEzCBPmFkBhkfEII+WbMrQxsHw&#10;7OzskEnLKeINe8Z8NvIYhwqp2lq7/mOyjba3ZIH7tH1s9uL+b9y99uGig63Hp7//ki1mOc2WCTPk&#10;+Ws6V0zGCBinWjqkNOU/A3szMjKKioooiE1KsUzFw6lQIUgOpZ019mhTzjteTPPdnmqv9CYVPaSP&#10;zUZdFLbA2oefzxw02l6N/etsMHHXM4LSMOrUPKD4Ns7xEm2gnIqdbxbYfmaDKZBtL5MI7Dp98OG3&#10;n3m2bqWVzI2KTIwdi1M71uRHS44XN7MpS5gqAlKaSpTRHDhNkmeJYGkZJZACnmFeQv+ktIS2/4sL&#10;PjYdjX3jpCVle9+a/N4LC0ZNsSXYpsczNeK6lEzX1qWYi+e1ET21XGueykPuXQhLSipnwch0qMva&#10;vsAzLPS5odfC9OnjB+5dtvetPxz9cOnYOdJCNJMrOq5fl+LCJZiL57XfDmcwvVUFuGs+Nh2gAbDM&#10;B/1Dkgn3W/DaMsHrJi4jtz8HczR72hgxh7H+Q47SG4DYNJjswenILRLmaMw/v18CtcIWrxskuQux&#10;blbieR3U0hnRL73z/B/2+Ol251TNL9rO7j5zCIpx9Fw1TPGbb+gNjf3QueMZ/32MJZI/vqy7rdVr&#10;2WBYhntHOV+34OaFOx21JGkpuL0JWOzS2E9+FfjLHWcuXGkPub/O6tEejy/znWnu9Pr8GTM81ui9&#10;bgFePZ6pcTqj6B8EL/roKLwDGHReGT/f/+WleR+UGSG5JkSvm+9YY6QCWpnhjCB6v7MYAtwFekeJ&#10;j00HN1afuCdxiHWSCwGt1WW4q3HHcKrgm5GRQfHqeLd3fTjO7Pf7VYPhqbiK8fPk5eUpNuK0Ut1C&#10;7FBeXu4R5by6TKK3oy4c4z42VfztxOX6w5fw7ugNWZg+HSS3GN+Km4lbKmhGzpA84qtHfarRMFKV&#10;X5+4tgxb+onQrzocbnVhnxhLE1wLjf7LyElosbqieLC88RJ0QvFiAp1vL1JU0nUuWIqCycxFkp1r&#10;65zymy+GFx6l9/m/+9LpWLFVf9+C1h5oPWalujBu7JWn/FYKuUUhNOuWFRUVQeiB2E1NTdJGysoY&#10;LC0toqWlxdw5caDqOhkoGmj8sGHDqqqqpEKLJNVjt+KaQno7jS2f7zTnYzvf3jXl5VNDknruL7nj&#10;racHfFQ8BGL8V++1OiobZ498BK3VWltuMNcqLU3pqpzlPXU9QVU/p8QP8uWikJPgPPhjY7pVKdNj&#10;uFo0Wgg1HgcGJ5whzqOp0k/4DKlOOWRj8Ql1Vsx0x7VGgFm74+RecyGiBW+cuT2pZ9kT/enrLb0S&#10;8HlV7fn3/tpmezvla10WjHosc9CoFxvWWrHJhUlykeT2RsJEfD5cJZsyaKwaskrLRe2VhKQahCtg&#10;d+3ahTEIJkPw+jayKRSKOg1VsVhTUShj0LjJNXoLsnHflvv73y2vOmgQoDEktkRvwjcH31j2w/7F&#10;GwMQ7/a2U7Hummzy5+qVoiKsXKsCyfN+3fnLiV4Kd1PJxAioOtWkVSg2/j2GEigLOHNY+SRwyLZt&#10;24xHzkN6o9kxt2xGkN5iGQNVejvhwvmi7ey6w7XyssHG9fOC350BvSG3FT9Nuq83BPu6jy46fbsK&#10;Rj128UqbkewRenzIKhBiWj1EchUtHUyghWUKsQlJS5nb7G0BpC5ldw2ZfMIc0Gw0PuZWs7svvUUB&#10;vhU2rYmVZC9sDIy7+6axd92krqlm3rJ6x3mnG9/nhl4rxhccbD1uIjezUpITyb2RpDXYBUepIKgE&#10;AhFeSuEEpdpGX7rkMIdAJiuA/OrGfelQ1H1BvnQ5yArQ2SFKPefblik85y7g5FdnjCwFD8bnZ68M&#10;Lzx6rq1TZ58HFh+rO9TuwlUcaD2Gq/hDc31YvnSVR/CXClu866+++mpkfek+LeYoZDXop09vKwwH&#10;SMZiTJEznAgsh2JqTZ/h5EWPOXp3rMk3Qm/bZ8uerVu5pOG3Jg6c/7svf/lui/4+2GHm6v9y5waC&#10;3tL8mWmGX51C+0li59uLYnq2THN9OOSqVAsB9HZ6uTjYCC29vLzcrnzseXl5OCFlho4t29t95dwn&#10;JmP75MyhjZOWhHvgsUDH+o8u7nvpDv3dnsq8ZeTzn2Nn2OR2+ai1PBGPDn3wwpX25+rL1z78vJXK&#10;hFeDYSpmdu7elDCzwugTaWvtPljbfWzP1+e5J9PXP9l/a3K02OGS4Q1iU+HRoqIiKbjNORAV5S43&#10;DCvBwTAhz4OBCa0FvVeKiC16+4419nhht8v0Bh+W7X1rYfp0E3Pgv3qvdeoDNwc72BTADtjNiWkz&#10;VfzgrokDe9/6YsNai+cRSI7HkZbb+eL9XesWaCVyxPau6rLOFZM7nr+zoyCpq3q5tC717x//peud&#10;xZ1L0oQXhm/XHXgqAyoFk+AdBrn0mTiPD6T6OgHYBVT80KLHHtKbckXGUnkWcSWj70yz9QLAJrDu&#10;cA34YCIKnQT4zhcMTa2Nu+umqo8uQpi7c1FLx86Z90FZyZ9+W/SP/2xVDH632D9uRtfbi7ueH+Yf&#10;MhqfaQjuPrhDeN+9qfv4Hv/YGZDVwp7Xj85lm2evXnI12Rb2x0hxdTdXMsyoy3BIUTCE1HLwDaym&#10;+DYQxukAbwwfFpM0k+eceO6/Hk7rIOadnWINA5+YRcx9eh88d/zNwzXmotBJgBtUvCfd17v+8CW7&#10;JsZD5j8TkkZkTP//A42ffHnI+t9Bx+4xs6JneZc/az40cGEJ0DuLu88IIj3he8XYjl+Fgqfayhco&#10;DWL3LAv4U3Mg7QV57k5q52ADnYqTyaPHKRwdUhGfpWhQez1t8mSvJMPN+dJ15HZ0hqYLPtvIuXPO&#10;X26bVv3z/zy03dzhwwuPfnr8/xrff+bq/yqvPefmBS7/y5s57y60kq3ViVyrXWeOGPSn2u9po+zo&#10;JEjJ0+aQmy3YT04guho8CRnq8i00QMSKZn51NejMCn9qbkSaAP385ht6mys5CKO6b++Ebw6+MQwD&#10;6oGbIfZtUdQNZmL89q2p5/6/y8/Vl78yfn70PHnSCLrqMgWlfewMaAHO+eFUYtpAaQpfoxAUadqM&#10;vnKpE7u43VGQ1E1+tQjRG/r56n1bTUSwXR1MP7o4O0yuQlE/drYD1rubl0mxbhbDYExDZxhKGJff&#10;4yWBaJ3PD3POCZegKkVBZsl5TsWGaSEX2M5Zli3ZRI2b8CwFbh+o7bHwE2FWzOzgbXFJA80nFYya&#10;YiIEnXxsf/xr2+MP3BzugZNG9XbNo+4T15aRQf7m4RoqzxRVIGEOnvt7Jwqu+DkJgsf+QK2NbFfx&#10;kdAaMvAZ8hy2KyhNBRJA71jSgSMknJXPph1b9ggumWONgsd1yGh/Wm4CnmiEZkclvNiwFtw2XRJ8&#10;9Y7zRibJVMW4XYq6cVCJ8hd3rb0nsSgi1R1C8tz/+DIhOeSxxq7q5d3vLBZ6Ufu56/a5J9MnTstJ&#10;PUfyxvtvH+3rlejrnajq51NhOIgNJsMal6asQHKYzc5Kb5o/FD3JdBnCRUrJbsXWC77HM/a5H0Xu&#10;4e5041/OHhW29OqruK2aoljeNrD6uCy8YchohT8cT8LfP/nqFIvrrnJ1eu9aCxV97cPPmzfgP7y4&#10;4ccDTBw47q6bnjxx2Xroi8GFNwcOHKCgl8xBoz45M2ZJw+suG+RhVW7wa5Wd05AcVy2+6uXUJzFG&#10;BKfW1rzLNPst30LGublJZmFwWrfguhYTK24depVdwbh1qDRcCdzGbr362hsKAu4Jd+fa4NfduNkg&#10;Cf2pOXIhHD3UNQLSV1eMn286j6oJH5sECn2BDf/TSZbu2Jo1a8ItJzJ75KPzPiiDQT7bQoKqyABd&#10;NGj+3KD7pqcqt/Py8rSysgUCARPhKEIOjesL1gstBs8hrt2N31JC3qrrW+hJkHcN9DZnfhNM+Njk&#10;gPU+c/VpKOomlHwJdXV14TKcDPJ5Hyy/v//d93/j7jgxHFUYXlRUBHprOdVMR5upBPFgZOqd6mM4&#10;qaYq6I3+vcCsd41wvr3rj39tWzw5yfQZxt51071Dbly147xFMW7OIMflP7ezfO3D0WiQu8FwynYE&#10;etOKToZncOFKO9HbYhHPdR9d/LaY1MHKScBt62LcHHD5GOncN8gjBfX7y1NiXqR3GbRT6zV6oaLn&#10;hT9JpirGrUybGVRhVNeWwSC3ng3GOVXLWYZTtiNFghdGFML4fDjR+57EIdaLkB0LdBw72zHpvt7W&#10;20/xbbbnbzNokK8YX7Dj5N4onCF3Q4avXLkSujpZ4y1BYGrFovSGzbkwfbr1s0HqThrV25aG5YlL&#10;Vl7YGHB0gNPKxAiSw2CBGLdUMsUA5Dlho4XhtPqSyoYkBYFJHnP0xoeFGdNtOSFUdFsE+NXe/+Rt&#10;7+1tq3I+SaOWQZ45aBTdH+egyAnrPnqGa4THYk7ieJfeGdNtKSEKFf3vJy6P00i3aAK39ErY8OMB&#10;U35zikS6+/Yt9Jrp778UkzPkVhgeW3lRGKr4ou3sc/XlsL1tUc4lFf3b9/W21/v9zcE3EsnrDl9a&#10;MjnJfdf60rFzpr9fMrB3knUfZMzY4YyYgE4KhIPnjqPX3v+Nu22kt+0qupzkHxUPOd/e9cDi4wVv&#10;nKk/fMnN2wgdZ+mDc5bt3WClvGGMyXBCcPZyWOCwz1nCRwm0IrqksBZ7hZKNXnRVdR02+d9OXMYg&#10;ApIfD3SMvUvIvn57Uk+8xlqwC4xkYsRQ+IO7Jr7YsHbF+AJbzBmDA3HEGK4ftaqoZ8aIKjhEb981&#10;L7qjWjSE+eLJSXhhNAHb8cKfkvHvE6fQ8T4kqSd2u1cMiccHu9oDO3zXl4fKxHSU7gzEkWQ4zZPR&#10;ChNIckq3ig/YWFVVxfSOEgQvWnKO3sAf/9o2260lnyS65foCeH5czBvxqViZHI05194lMR9Ux0tV&#10;2ktry0LihYxpgmnTf6fXDHJFbqdAQJifzMrKkj5TrT98Bs+pYoEtedoY9iYA+0NzvbzWh70419Y5&#10;aP4R/aomEQGaVHeoncotPLD4GF7ltec+P3vFSr2UXacPOp2nLcL1w33XJsyk6r/0mVIda2nvjAji&#10;zcM1y/Zu+O3DRQ7JH2jL/80+ldheAx5y+6eTEmHGf/jCEHyAbv/gkuOzXj1twmMnJoqY9tzO8i/a&#10;znqmb4R4ZiC2FOJCGdo4oDXa8OKutWC4xQWhIRnuclYWc8h74OayJ/rve+kO0L7gjTOPvXwqXJ5j&#10;iHx06Jjn6sudjnWLGMNJbsPqJmLjs1TbiKV3dNJ7x8m9ax9+3jl603JRh7zoDgl2jEfbnh0Ens9c&#10;fRo8Dyv6fcGox26+oXfZ3rc8K8Mp9WJKSgotI/WJNRKKiopKS0splTrzKhqQ8d/HTH//pYOtxzdO&#10;WmL7HE9MqOgheQ6l/aPiIUOSej6w+HhY69heyJiGcXPL0Z2eZfjKlSsprTIYXlJSQmHq5HVjakUD&#10;oEP+5Y4z9yQOgfR2lN5A3eFL1peLRpDn0NvLfti/4Hdnig2vchnY+1ZYPS/uet16vZSoWz0qkbyp&#10;qYkMb7C6oaGhqqoKW5jh0QAxZO0leyNS9WT43jYbY9EjApgY254bhKEKGrvBbO2S1y3WY900VS+Y&#10;4lDOM0RAgENvt3cmHKfVqiVGi9j0D4dakZ2dTQXJ8CF+/H806f2DuyYefWWHC39Xf/iS6aSLUYXb&#10;k3pueHoALiR76cm/iRPpIUFeN9zt2CZ58DRaIBCQ6pzIkZ6ejp/smg+XJuSCz9lPhM6xwRmmsD9U&#10;DM/PgR9oPfbw28/QpLc7E63zf/flC78/K31tP3/lPx6rW3jfH//P2Pe/2Hc+Fu/hug8vhFVubUnD&#10;b61UPovG+XDI1erq6qlTp4JIARHQ0qGfUzSrveNLS0uLiXNSjfGVK1fSlcCmwHmitrSoXYBN6FzI&#10;mo6KLg9l21q6P3FQryV7/+k7hSPWzPq49WTsTSnlPXDzku8nTfnNKYO+N5hC6d+4e94HZbE6f6Za&#10;e5Ri2hQgI5zqkNpVe5QkucRVIzKcBLi83igwTISHpXdwyJoLwuHdvV9lLT0hfW050QbRDTFOX7eW&#10;7Ht15kcxej9xaZDkdYfajUtyaE/QoWJehlOqJtUkELTR3llxWqkG8Ws8dQyZ3JDb8o1NIjxse7+4&#10;6/UV/zjf5ZBpRdLF7Sua0nIG3dTn6lqGifPuOrX/QiyKcfK9lf2w/8zVp41LcmhP//x+yZuHa2Lb&#10;06aTiREb6Vcb/x6jRklJCUYNUryNgIYYSGwcQp62jIyM4LWunsGWozvRsRamT1Mk8Xd6WaIi0OXS&#10;hY7Gt0+OnT5U2gFUH/HQbaB97DrYoa4/+epp44633z5cBIb/6IPlsRTWKnewEaAGU2SLwg6nQoU2&#10;etokVZy0g6qqKiNaOoXcBBc5Rmu9p5ybVg5t8UjNXP1f0te6tc2/+4mynD309oX3/VHS2+PB8Xb+&#10;ctuv96yHxfS/dpQ5tM7HXi3dJ7exjUDHnW6a4WRag7R0ciMMx+HSiECqvvfs8AjSGwC9y2vPSV9h&#10;cn+y6UTwbqD99hWHY/o+h0tyyTMyrfrnoDqeUc67C/EBL2wB/1f9fcuu0wdNu9/tZXhPSTk3WAXB&#10;ifXh0PwxxMAaLyoqkueQgV0ADVwxvkgGvNRg2OTYk9a9Bcv2GIVQHrT1uE7xnbCKWppT0eWli5ob&#10;Wr7/s3uD94Rl/u7SAxN/lBK7t5p8DVN+c2rbc4OM13IRZ8sFtwg09gtX2u/pOwTvh1qPf3LmELas&#10;2ndo95lDA3on+c9fHj8iY/bIR50OPdTC1espFBHBuwz9H7Y0WBoy7p04rGAyjTveyPQspUBeOnZO&#10;pGprvffXNkqiRF+PfBxIHNQLr+A9Rz5028Z/+/TU/gsDRvSJaZLDGp/16ultzw4K91g8o4HiB3D4&#10;/m9cV/Pw4LnjxT9fcjGlPfudZ8cPHPWDuya6XxFRZT4cTItIiBhJb7nLDVI6eCaPuE2r1hXuNw/k&#10;n5Hqk6x9+PkIls771Xutci/6/u2nR078htbOIx66bffmE7F+50lhKXjjjI3nhGD/h7NdC9Onb5y0&#10;GM/0uZ3lz9W7vfhcheG0ksz9WwxdnZa16YtiCHkwmVJN0RZIfoxKGA5iXUXHsyd6uxNwriPAfdcn&#10;MD/S0AIaa+0/btrQ3ZtPXrrQEesk3/D0gPrDl1btOG/7mTFYzx75yMZJSwb+Q9Lk94qX7X3LtfgZ&#10;9fnwSFEFunrIvyaXPq1vpdkyDEnYGOtJYLcc3Ylnb3sKZHMMl8exgbqnDly481uaKwWgn+NV//rR&#10;WGc4pXz91butDpVhEUspPQZ5frD1hGtBcgmq/IFIpNUmLtcto38PuRtEfVVVlTQzT7WQY7peKqVh&#10;Wpg+DT3A4CEOzYcfC3Ssvz4vOozw5IwQ5s/EH6VAjHvACfLNwTdWzL7thd8HDE6Sm3hMkOevjJ8P&#10;TQ0kd2NNS7CTHfzRMWjtmi1jSPOrkZ0VUyBr6Ylfvtsi37K1ZJ+R+TCt6bRYRHntueGFR53OPLnq&#10;71ukdUSOz5YpoKMqczZlGyGEozasvfmG3jqzYi472PD+00mJ13kHDlwwMhk2dtrQd5ceSMsZ5IHn&#10;8lTmLZDhU14+ZcK1bhywzO/vf/dzO8s/OXMIn53qADaOGSzDjePkV2eerVuJIRwDeZQsS6w71D5o&#10;/pHgwI//M/b9lhOGgjd+9e0P/v7+f3nmGUGdka+cdegxoSdAiRuz4V/wbm8iZz0Z7hPnzKgKAol0&#10;WLmc4MU6Llxp/+Dknj8c/fDQueOPDh2zMWNJpAIhFKj66CKMz2VP9Fcke6CFJaoz4arWOMT4SG2v&#10;e2xhzZO3ZS89iRviaBIrKu0OGb5639Zle986dO4EOsb4gaPvSRxsi1RXZ/jcuXPLy8ulr7t27SLC&#10;U8g6EzUkvmg7+8VXga8/twmfd30pxDnd3XfwD+6aOH7QnCjhtkTvitm3BdcM+SKcUBao6PWvH929&#10;+aQ3dPXbk3rinsxcfZpqqjj6X8Rz6i1bjn745uEadBX66eYbet19LZEufiXag/8HW0/gPXPgaPpJ&#10;K5ZGvaoRxZbNmTNHWjFK3nUwv6qqylyPR7ttuRe7wkyOh7vQ54beQmjh5fZ7Eq9LOXyw9XifG3uZ&#10;GylVmwHJfFGcApE/FTCZ/hfEfiFjWjTY2wrbe1Xt+Q0/HqDaiZs/DujMk2mJcW8w3CeWTKJ0ER8V&#10;D3En2yzNnM8eeZ2z5uJl5bwaTHd0p0/OHFy1byu+XrzSBuFfMGoKNoZmOMgMtVzO5HQRxHNzsd83&#10;32Bbtm1cA0k/XLmRJOGfiGMh8e3i9TOQmYNGQW2+aGpaUmrGdZd5Yy/n8pY7gYI3zvztxGUtepOb&#10;bey0ocZPCBUdDD8S5rgQzYCKXnf40pSXT214ekBEUkqr9iiS2OjAYWvpLS0t4LCqyQ2pTgGtJhgO&#10;MmBksvfKDYb4uh8J7A4szoeD2BShqd9xmxtanlieFtaZIcZrXmnyDMOBsif6416ZI3mUZlNWTeTC&#10;NU+iClbK1gpTQb85Bbm97dlBOl321P4LiYN6SUldjFvjrScvQYx76W6XiT7IKWGWT4kGqOd4gaxW&#10;LO2AbIdxzjVPPACi9+NjhBJfIbwnBy4MGG5mxRiJcY/dN3MkX7NmTdTJ8JKSEjA5W0SRiLy8vJSU&#10;FC3tnRERzJ492zS9l3w/Sb72W1uGnx9oak0orPHYTeFmL8nr6uqijuHp6enbtm2DJIcYLxUBkU5L&#10;O5jhHpDeT024xeAEL2R4yIh0VcR6CreQJM/+xUm7AtedhrqJRSSXqo5SxAszxBv0VgSl6qC5oWXg&#10;CJNFhR+al7LisfpLFzrCNeNjguSrdpwnVSj6K7ppelnIZw6rG+9Q1Km2EfMkfuhtzs0mAccOGNHH&#10;A5khVPFU5i1lP+z/wu8DxqsdRpEMb2lpgQWO96amJukzcR4fjKzuZEQhvSeN6m2c3kI3ONmeOMhS&#10;QcKx04bWvNIU1nR6DGHSfb03/HgAbuy59q4lk5O0piScTnptRobPnTsXZCa1vLy8HKyG+Q22Q57L&#10;Q1kZkYXBriPRO6TnXCnDdbM+GMHIh25rPdEOXcCrjwAG+UfFQ44HOqZolzS1MqnpFMOpaBnFtFGl&#10;AdLV8Q62e7j2QGzBSNeRlPNw6e0TI9INLjjRQVrOIK8q6gSI7reeHgB5nr30ZP3hSzFgh8uzOJGn&#10;jd1sMa2cL/l+UljKuYRWy1q6yPDB3sj9og/cYdznmatPR6FZrhLxAkpT+BqJaylZEn31TELyWIf+&#10;fPh7f22z6OyFlm7akS5hwIg+iYN7xQPJcZ+hsdcdvpT9i5NRFfemoqVT/LnkPKf8p9nZ2dgItrM8&#10;j36s2nG+4Hdnyn7Y3zy9rTnS5Rg7bagHkjQa1Ni3PSvUVLA3JbP9DC8sLATJaSa8pKQElIbeDuMc&#10;9Da3dJThBFQ9bZAej718quqjixt+PECeTTFsI9xsvGowyN/mvfg2LZQ90f9YoAMkjxJJrjJIQ1EH&#10;k8FqKdkDSN7Q0MDSO6oQ7GlDl5ry8ilfqOVixmS4yXjVYFB8277tp706bRYsyXH/8SBmvXr6racH&#10;RKMMl3gu/8r0jnIcE+dsQi4XMy7DzcWrquLObyWB4fHzLIjk59q7okFd1+wKsLrnzp2bISIvL48D&#10;2qLc8M5eenLcXTeZmBVThZV4VVVFHSf0QFGUcElOtdAiq66rx7SB0vLVo5ynLZoBQVF/+JJqljWz&#10;KrptbjZJUYdVDzHumexOYanreEBrnoxYdkoVGQ5xTUEv4HNABIzwwsJC8BzMZ0ZFD8ivBkEBzdwu&#10;epOKbn0mXAFwO64UdTnJyfEWRQwvLy8ntzne+4mAEV5SUgKSg/l2lSWF8u/3+1WV/yQR+ocXFRX5&#10;rwHjTkSKpUaD4U19yN78Ya0n223PwSQo6t7K+hIWyR0qeGiG4RTTpupXk/Ku2vj3YLiJWmgKvwDN&#10;3scVySXDG+qf7ekBDcar1pSVbV20CO/HGxtD7iyUHx/cKw7FuM/5gofhMZyyOKmyBRvpVxv/nmz+&#10;sA6hlK+UDba7uxtGBDVJkXbK24b36h3nYXgbydNiTobra+ntra0lqakfVlbi84nGxtK0NPDciBiP&#10;T4b7xDUqG348YIHoMXH7v6UaKIFrIHdasB1OhUHtqmoEjYD0f7Rh5cqV8p/INNA6kKoIyw9BC2no&#10;8XwtpHNtnVlLT+DlaNG8hff9UefXtpaWl0aPXjtjBj7QloM1NS8MHYot+qf97KOzv/r2B/Fcyqq8&#10;9twDi485XfBQUdXoKsONp2eyq/YoMRxjh0+MdZefVp/hc+bMwSE4MPhs3u4fn5+9Am7P/92Xjv4L&#10;ePgfj9Xp7PDW/PlguCrt8ZP+yY2XQPMq8Pim/OYLNxneU1LODca02DtbRj68oqIi49VUyG5XLIDB&#10;V0pQ4dXJPClBqkOauYTmhhadeNVDtbVQzhc3Nyu290pMnF9bW5ycfPeECaNyc7UOTxZDX+IkuE0V&#10;SyYn0fyZXZELYWjpRqCQnNZluPQZLSG7OqQMp3TOClWCNuo3L3ax7sMLwwuP4t2F//rdT3brlAEv&#10;z8nZUlys9euejRuf7dtX0t6DgTO/OvOjOC87Cy0dT7PuULs7MjzBoNgsLS3Nzs7OyMgw4foOCcoM&#10;BUnuxMljHVLZQHeS/omFytT1oEBzM2T4xIICrWMhvSHDN2jvEIfBbaqu9acm3PLCxoA7sW4hGF5d&#10;XU3J0kE/Wl7mhBqM0xYWFn722Wf4F4X33n899IcA761dhzoHem/48QAbA1p0QBmXtKbKasrKwGEo&#10;5DpnmFJW9uFrrwWC1HiCFNwW56P2Tycl9u2V8Kv3WiPGcJANQhvEpmXhYA7EbFNT07Zt2xxqB86P&#10;fykvLw856SXln1E0mHR7z3SC8+K6hff2tumUDbQdRxoCydqxLrDAJ2jLZ0JScvKYGTO2LlqkI8aP&#10;xGXoiwLLnui/7sOLLkyeKRkOjoHVJLQlDxzNljktIWkabO7cuXI/nMK0oBQ0vqDZb3MVUaOZ3lRY&#10;Y9tzg1yjt0+MddFaNAp6g71DUlNDnuSRRYt0xPjIiYKizgy/PannT7+TOHO14+tSEiSGgFogNiVa&#10;pclwCG03aQNdnfLJ6KviFN+CkYiySkn5nu0NxYk4vUHsNU/ehn7g5l+f0l40Cgt8TH6+kZNgIJgw&#10;f76WGB8wos+l81c8nIDVOJ7KvGXSqN60pN9xhpeLAJ8hSAOBAAWlu3/NpKuH1NIxAGEgyMvLg2We&#10;lJQEeQ7Z7o2KS/Vioi/Q273ZlGu4dKFDJ4Py3k2b7p4wweCpJhYUYH+tX0dAUW9gRV0APWVHDfLr&#10;tPRdIiIY/klhc0b0eYp7kaS6N5a1rtpxHmrb7Mxb3Kc3sG/7aS0BfryxsVdiohEVXRLjeFFYq6op&#10;Hg+5GY2TfFXteQeTtMqjQaXKweRao8xNwcawLfPhDEW82pTffPHA4mOfHv+/kWrDhv/917q1zao/&#10;bSkuDhmUqsDOiorg0DcObtOJVsTL3qevnA+HVIRyDtubqgtTrTJagmLvejKGima+9CQlYHLTr6bA&#10;/u2n78zQVNF1ItVUAaM90NystewMinr92qP86CWvGx79pPt6/9MvThbbPU+eEGzlwqCF9IbeC5EO&#10;qoPkKSkpMHq5pJHtOBbomPXqaWjmVNDb9nWgxnHk48BNt9wwQM2R3t7aemLPHuNGuJzkWoq6kBCi&#10;5kvuAHL8dFLizheGoEs8sPh4wRtntMokhQtNV22WCN+1lC+UxQmCPRBgH4kN+NuJy796r7Xu0KVJ&#10;o3p/VDwkgtwmwDAeOfEbqj8dqq0dPHq0fqCLFsNX5eZOUVtYSv68U/svDLApo6tnhPmaJ29D36j6&#10;6CLUOmy5d8iNQ5J6yqdUoOX1FXuLYnvYDJdQKEJK1ebh1R3uKOTv/bUNr3NtXY+PuTkauC2p6LPW&#10;fEvLzWZCgAtdUPTM4XBVFx0GlN2bT3xnxAjuFQqAw1Do8IIYPx7o+PTEZbnevvparhiKlvlvg28E&#10;z3HIuLtuUg18NDrdSi43K6WFpfAd9Gm8jhtQQhTXRmfAZfzt+u1GbhkOsTHwc5yBU9XJwpXQ8nPt&#10;XX8/cRnPg2bC3IlCNYh9209rqegkwyeGCmXTAoYGKOpD1MR48reS3l164DuFzHA9kY6XfldB18JA&#10;gO4NxX525i1PZd5ikuG2KKWS8QkJBvUj5FEYCOSep9li63GqSff1xpWfE0neN5QMxG44BMfi3ZZr&#10;weBiZAITLZfkM/69r3gtUSKxFWj+OKClovvELC7G58kUGJWbu6GgQFVRH/nQbWA4Bhd8YDKbBvg/&#10;VvygtazYJYajc9tV/8FEsR46xEqVHw/j0oUOGOFaKjoFnyYlJ1thuJaiPnbaHfWvH2WGO4oEvgVx&#10;DkhR6Oc6Kro5I1xO8lqNLG5pOYNP7b/AEazMcIaDqHmlCUzT+hXid7BZFZ0wJj8fw4TqTzf16ZmW&#10;M6judZ4YZ4YznAEt5NQpRWJdhkM/b29t1Qp9GTt96P7tp+OnMikznOEq6l//XL/SkLlYl2BFXUuM&#10;Jw7qNeKh27avaOJnwQxn2G+BN38c0MmLSLEu1v8IY8RhDYYDD81LgRhna5wZzrATly500HS0TgXC&#10;4xbmyRQMP6TNcIhx6Opbl+7nh8IMZ9ionx9NHHSTvooOwTvYDoYnJSf3SkzUITn0iNaTl+rZ5cYM&#10;Z9iC1pPt9WuPTvxRiv5udslwfVPcJzrVJ7/4zZoVTayrM8MZNujnb8xvhPTWLzDa3toaOHrUuptN&#10;UtR1sr74xLUoaNLvF34a57mWmeEMq1gz62PIzJAB4cJMuB1uNonhJ/bs0UrPSCCnwNZSNsiZ4Qyz&#10;+P2/fYr3J5anhdzTRhXdJ5Y9GpWTo6OoE9Cw/dtPc44nZjjDJL1PHbjwxPJUHf+5BMhb0+Hoqhic&#10;mhqy0jgaNmvNt94t3c851ZnhDDP0Bn+0SpoEy3C7jHBJUQ/JcJ+Ybnnyz+79z/mN7HVjhjMM4dKF&#10;DtjeoPf3X7zXiPQmnBDzq9rYDOj8h3fsMLLnyIdug00utJlJzgxn6AMkAVVAckhv4ymToKK3nztn&#10;ox1Opvjg0aNDmuKEtJxBY6cPZZIzwxl6qHmlCSQBW+atH2tcepOKfldmpu3tCTlnJsfEH6WMeOg2&#10;JjkznKGC1pPtb8xvrF97FKJbJ/Jch+H2CnCJ4QZlOOH7P7uXSc4MZyixe/PJFY/VQ2j/6x/Hm0tm&#10;Ch46wfBRubkn9uxpb21lkjPDGWYAe/v3//YplPP/uTwV3AhLM5fjhN2OdAlQ/o0r6nKSv1HQyOFu&#10;scRwqiuoWmY0SYT+4bt27crOzvaLwAeqzRLn2Lf99Iqp9dDPYXXrR6Tqw2JutpCKupE5s2CSJ2f0&#10;Y0keLzK8uro6IyNDqqCIDyB5PJdeAqvR+4XVoM8Nh+FtWnRLKvpgB1R0c6a4nOQjWV2PE4bPnTvX&#10;J1YgpQpsc+bMgS5QWloaz1b3wOF9ILptyVt6trnZIRXddy1APSxTXMLEH6VMnJfCJPc4wyGxIa6n&#10;Tp0qFRgG1YcNGxbBosiRtbrfLd0Pq1s/l0O4MnyIYzKcTHFzYtwnriSnYBiYJMxebzKcTG55/XCg&#10;SUS8Wd2//vYHIPm8tyxZ3ap2uENGuEVFnZCWM2jyz+7d+G+f8gIVbzKc7G0Ibejq5GmDTb5+/fo4&#10;tLrR0Z9Ynmowztw4vQNHjzoqw8OKe1EFjBFaoMIkj3aGJyUl+YOg6mCXQL9mZ2dL1Y4h1fPy8uJE&#10;S69//ai9Vnewiu5ENJuC4Tr5lQ1iwIg+RPJ3eT25x2Q4oV+/flVVVeRpgx3uu+Z+8zBO7b+wYmo9&#10;pJa9VrcCxx2bCZdDP6mTcZLDQjnS0EKB90zmaGR4IBDoDoJUvRjCWUu8g9VTp06lz3NEfCbCq8+p&#10;5pWmFXn1ENoW57qNyHAXGE41Sa2fBxYKJDktnmOSe0SGwwKX3uUiXVLgPYYjHwd+PelP+7afnlc1&#10;NmTuRIuA8mxLCQQjMjxkUieDgC6DUW/A8D6//vYHPIsWYwxPT08PFu/EbYXVTdJbEv7eAE2G/ef8&#10;xrHT7hA6sakI82gzwgm9EhOtzJkF4/s/u5dm0Tglc8zLcCjnYHJRUZGkk5eXl69fvx7DgUKwxzRg&#10;b9Nk2L/+cbyJxWHRrKLbaIrLkZYz6H8uT61//fM35nME+9foGXMtBr1LSkrmzp2bkpIi30j+Ng8A&#10;qiYlFZ4sxmm6+deg3BSNSsBOmOLvLlpk7znv/FYSlJ035u9eMbV+8ovfdNRhYRCtJ9u/2H/h1IEL&#10;kk2BZ2rvBKfXGO4TXWugNEQ36epZWVngPGR4rHMbvWH7iqbGt09+57nhrslt941wwpDUVOjqezdt&#10;gjC38bSUyxG6OqybifNS0nIGOzTpoGNbfbH/PFSw5oYWPNCbbu4J80oaa4583FKzoglbHnluhAtm&#10;VyQZXlVVpfVTIBA6z+ZUEV4yudEp69ceHfHQbf/63j+6OcZLEMiWk+PmP04oKPiwstJehhMwPt6Z&#10;kbR16X7QyTVViAbo/dtPJw7udWdGPy0lgp71irz6iT9KQTudHoB6+hiRxr7tpzf+26cY0WFGRlCx&#10;tF2chsSD+fm/X7DAoSBZComhe1s/og/o5Ny9hcQGaVtPtAsJs94aqz9Ag9JojFDgRQy8ddqaYIZH&#10;Um7v3nyi/vXP8dl9kztYRd+7efM0O+aojYPKJOzZtGliQYFDf4G7eucfx4N+Gxf+zSeuTsMWG8Um&#10;KFrzirAgAoZVWE+QZvLJmqC0kw4pbszwCODIxwH0DNjbIybeFiUOoZ3QlnNy7E2fbATQGmrKypxj&#10;uCQz8YI8B6PeLd2fLNZIGziijxVSSdy28gShpWNc2Fp6YMVj9dDt8XnA8D4WG+ZlhoM5uNen9l9o&#10;v3DFJ3pWpc9Av8G9gm8cBCmUKyd8HuRxkT6fOnCh5UQ73vHCU8QrUva2KmrLylzzoisYvqGgwJ1Z&#10;OvAHL1jLRPXmhhbcf1AdQwAehxGWojsdaQjgcDrWltEZ53lieSp6CHov+gY1TLAyhvdBw27qcwMI&#10;TxVgBmLLLTcoDk/OuBoD0qvPDard2CWG47b+etKf3Pkv3LLEQTcRqeiz9HguXXR1mpQeEn1GV8Cj&#10;ClnxMyKgeWmXjXBJUZ9QULB10aL5ts6N63cPSE6aqgBX0Um+2H8BApkmtMj1LUp+gVr46dKFK60n&#10;L6ED07F4pmk5g59Ynmavh4xm0fCSwhaJ1fTX+Ed0Y2K+HJAZUvkn7Dl22h3BUzA9XbutS/b+E+vn&#10;0QmHHNoGARUdGoSbwTYKqa6Q0qT0EbXEueubaIB2uW3B/2iuDWyHxzvaW1s/fO21xUeORKoBJMYx&#10;yrjPcBW1y5U5ajfB2ZTjHTVlZWNmzHA0qYsRMb5306ZDbinqcQVmeFwj0Nz87uLFj9gdPWraGucn&#10;wgxn2AmQKuICnIBRBsNNTST8+cxwhjcBxRivR6JGck6rrHxX5Dk/GmY4wyraW1tfz88HqaJBgBPu&#10;njBhTH7+2vx8fjrMcIZVgN5gVAQnyXR0dTbImeEMq/Q+29zschS6EfRKTHxq0yaaHufHxAxnmKQ3&#10;zG/Q2/0odCMYkpo6oaBgQ0GBucpHDGY403vTTxyuW2RdV0fzlkdBAAwznBEzINda9NObQCrG6+x1&#10;Y4YzjCDQ3AyRCNt7cXNz9NObML2yEuMRk5wZzgiBDysri++8c1Ru7vza2ui0vVWRlJwMdQMk/zD6&#10;PIIxBF554nHNvDw390Rj41MbN0bbxJgRQN0Ayf99wgSw/W42y1mGM+SoKSsrTk6+NTkZmnks0lsi&#10;+ZSyslW5uRYrGbIMZ3jK6obohgB/atMmD4i+MaIpDkle1NgYPRF4LMMZkcHWRYvI6obo9oxmC5Lj&#10;RcMWP2JmePyKbmizezdtWnzkyCOeC/yErk6T5ExyZniciu6S1FQosfNra72qyk6rrGSSxx7Di4qK&#10;UlJSpArh8pKD+ti1a1d2djYdhQ/4Gp+P8HhjI7hNoSwQdDE0H8YkdwPd9iEzM7Ompsb4/g0NDVrV&#10;QleuXKl/7LZt2xSH9OvXr6mpqTue0NbSsqW4+GmfD+9xdeFrZ8x4afRoXH43QxsgIygZMRne0tKS&#10;l5cHcZ2VlVVVVUVtCgQCc+bMwa9z584tLy/XORw7yAcCHIUTlpaWxs/QfKi2FqIb74W7dz8SZ8st&#10;KaaVJXlUy/DCwkKfWEU0+CcqWgjxri/Ap06dKt84TESciO635s9/tm/f7cuWxa2Awk1gSR7VMhwi&#10;GoRULfpNdUUh3tevX69lgdPoIN/YJCIeRDdkF2zvxc3NjhYDinJAhkOS35qczJI8Gj1t1dXVUKqh&#10;n2vtQD9pOc/IFYcBAro6edoyMjK0hgPPAP14Q0HBqtzcmIswdw5PbdrEjrdoZDjoTRTV2iE9PV1i&#10;stbh2dnZkq2OsQBWPQYObzvM8V7U2PgIJzm63iYnSc4pHKOI4bagX79+kouOtH1yv3kPWxct+ncx&#10;S6GH57otSvK7J0ygEZDvRlQwHOTUEdFyPRzC2X89SID7REc6zHX6PEfEZyI8JrqLk5Nhe/+ktpZF&#10;tw6miLVTMQ7yUlMFIrPyBGY2SK6jVJNRTbp6MEi9Vyj5NGpI/PcA0FlheH9n0aJ49qgZB3QcKDi0&#10;Cm0KV1aIuJZOIhfGsyq9ARAYIhokV8wBgMnEbcUAQdKbeB7raG9tXSUW1ob+yfQ2DujqlDTi9fx8&#10;9r1dRaTmwwOBABFVNeLFpxvWht2I51IQG9nhwcNBLOLY7t3P9u1bnpPDM72mp8rLMjNfGj0ad5Ln&#10;wyMZtQp+arnTS0pK9I8NnkgH5xsaGrwRyrKzooKJahFbiotxJ3E/I/Uo92zciDbgUR6sqcHr7JEj&#10;ccdwAsgs53lhYaHB8HJIfmlGHR9ind4QOBA7EN3udwWvAncSt/SFoUMPht8tzQF8xhPEPz7t80GP&#10;wPiCd3phuKERxzXVLFoYziDRHYcLSFxjHVk9jg6d+BcQG6/ty5ZpWQdowNoZM/Cg3RnHIxy1yiDQ&#10;AhIhCtWLaRuixMe+uLm5V2Ji8Z13vp6fb3tgTE1Z2XOJiXjH46NQYq181UnJydMqK5e2tAxOTUVj&#10;ti5a5II7kBkeSYc5RaFOKCjgUBZHQUHsGEMFF48Y5bp30ybr7MLoXJyc/GFl5VObNhU1No4xltod&#10;jRHGgiNHpNWB3vSlxzOgxZFHja3uiNhE0KhhGENbhs4ME92EYYwzwMI34hP985///NVXX2n9CpUe&#10;J0FjcB7b7XPS0jnXqkuAcghVHAM2BV1hvPdGItRYlOeU1xFPBKo11KgTe/YMHj0aqjWUZzwRLR0b&#10;++PxHRLn26FwQRs3IrTr6ur69+8/fPhw1V9xkgfz83dWVqIlr8+ciWZIJZ9vTU62Ra1zieHQiLwd&#10;M4zHf1Zm4Mmv9/COHULH6tuXOhATO0oA/kihb+Atntfh2trasrLA0aPYArLJV++dEJ8mniDoBx3b&#10;RpMK/wKeU1wTxg68qHw6/rH93DmdA6mFvRMTB18bktC24OHJPYZ7u+y7/EZLthZ9xk3nlZ5RDoy5&#10;eMnDBxXmsV0SVR+jxKXBxr0AwaIlYjKccoByT2LEEOdtOU9WVtbtt98ewRayHc5gOIi0tLTINoBn&#10;yxgMLyMuGF5QUNDoOT/fBM+56ypFcN+zF3GhpeMWt3puLeEO0UXvJTR7MQ1TxPteJGV4red8b80i&#10;uI9GP+Kn70WS4RMnTmQ9k/VM7nuO9j07tfSLFy++9dZbYfWGMley7Rw/fjzchpnDzp07Xbsovnt8&#10;9/Tv3uHDh0FJf3d3t13/kZaWFpaOeunSpZtuusmFu3z58uWePXsmJDiusHR0dAijZk83vBuevHud&#10;nZ09evRw56JuvPFGF/4IF4U/ilTfS05OtpPhDAYj2sDz4QwGM5zBYDDDGQwGM9wezJ07NykpSX8H&#10;v9+vqG1YWlqakpJCtVPkZc8I69evx0b6Fbu5X408IyMjOIG8vFW4ZEWrKOe8VBCmqKhIURNC/5Kd&#10;BpoX3GYA7ZTajPYrHlPIB6F/uGuXJt15NDL4xlq8RtsQi2k6SkpKfGL65JC5luUJWOkoBaS0zdgz&#10;+FdFiXJHQRWaFP+oWn05KytL2iE4HbW8iLr+JTuNQCBAVWsU/yjVopJDelIhH4T+4a5dWvCdl2f4&#10;t3iNNiL2GC6VTNBiuPzuyx88bZR6W2FhoZwtdFrpLuNp9RPhTneR0kIrHrOizVVVVbSFakgQ/3Es&#10;5Z/GxRKjtm3bZuSSHQUaIz0FOcOpxjt+okuQrl3aR/9BhDzcTRmD+yldLJXosOUa45fhUgUFKnum&#10;dUfwK3ajeyoxnG467qx8T/BBOskwEfJfiQ8SWxwCOoHEbQXDaaRXtJlYTX2LOoo8vTydjXpSyEt2&#10;DnTr8Ed0UXL6Ufvl4o4q2Ejjjv6DCHm4mwqX/M7Ts6D+ZvEa7UUs2eFkyeDG4UZo7QN7prq6mgZF&#10;+XYqcqbQrHDHYbXiJypaqiiESF+dtvFwfirnQM9Y0YBgRZ2ui97RcqmKm3RF0sXqX7KjF4XzgwMg&#10;QHBtSbqf8u10CbQ95IPQPzzioOdi8Rrj19NGnUbS0lWdH2A4dpCUXgnkf9IqV6r6K311upgp5BsG&#10;LK0qq1rDHO2PtgVfEUBt1r9kRy8KAxa0CdUqkVq3uuUa9B+E/uFudkW8S941dDwMango8qaavkb2&#10;pWsiLy8Pd0rVO6XvFDX9q/taDHoVulfwEBZWm6OzyrrFB+HmReERYGiGOJGc4WR1R2Fn8w7D586d&#10;CwKES+/YMlLMDWEMJwYjhaWDp+O07RPXDMfNhXDDsGpc3VUoSOZ+dZPe2dnZ0Huh0oeskR6yzVFy&#10;UfY+CDcviua35VWx0fEgY9avXx9tnc0jDCeLSB5jQPc6Q4R07xRaEJk9krNK8St9DUknFwBtEFeB&#10;PqSgN5odfEUA7aN/yZGlcfCtJg9CyAehf7hrAhz0nipC8m6QYiX3bpq+Rma4Gaj6KiWvlao/lm56&#10;xMUdRDdGrjlz5gRLb7QcjJU3W+6H07/kyDJcodDiVtP2kA9C/3B3oOMPk3vRTF+jzYjR6lMhIwRo&#10;fA0Z8UIzUjpBCFDA3Lkimv1WRLxQq6TICtXQveCIF0l71L9k1yJDjES8SNeo/yBCHu4OaEJbPuMt&#10;j2mxeI3xHtNmmuGqIZwSGVQDCd3sN8EMV22S5MvVilqVE1j/kiPCcNWITnnnDvkg9A93B6rOTvmd&#10;t3iNzHAzDKcOJym6ijGYHptcfXU5EDKY4ar8VDAcR8lnzrBd0df1LzkiDEcL5UENFPBj/EGEPNwd&#10;YKCU33kFPy1eo43gHC8MhpfB68MZDGY4g8FghjMYDGY4g8FghjMYzqCoqCglJYUZzmB4EHPnznU/&#10;/R4zPHpRXV3t9/vRLRTbKYce3lW3R+faTHPiLjibpROgdJGO/kVLS0tGRsawYcMU+QXKy8vx126u&#10;LWeGRxEoXVTwqkB5vhHFdopn5FtnHJS3Qye8xy5MnTo1OJEOCI9HjLGMGR6nSE9Pp7Q7csGOIZ/S&#10;IclXC0rb+aaFqylgTFRNTmojQONgehOwHZI8SvJAMcMjIMZ9168TIlZTd5Fvj/iyrVgEbhrup05m&#10;LheAwQVDjFftc2Z4aBmuUMjB6iwR6BZyhlNeRJJFEObyxeryqgBUqkGh+VNufUlTwM44REqmL21H&#10;M2iLfAe5myDYcgZ/qFICtUrKzg+jlNIP0c4QYnRCbAlOYyCl/pc3RrJj6VTkmJAfiz/FOXF+KskQ&#10;7M6gw6WbpnpOfJDOKV2ddG/pnLguqbqAVFLCL0NIzwiGGPyLZxwo16GbYWCViyIVNq0TUCQzltLl&#10;qqbLl46iRLHyhQqKVLuqy5Kk9aE+tTwB0kIU0izkixwoeRj9Hf7Id209vPzkChtYWgUl5VeX/4pL&#10;kxa3qBrP0uIWHI5TSUqN6uIKynsdvFhFAUozrNoebFToTfqLtPDUFJmMpYfi8lojd8Ay3JCiLpni&#10;JHvlKRZoC36VjHCIIHyVJyqnDkSyiIS/XNbhs3TsehE4s8RSdDvSCKT98VW+tNgXlGwgpGIsH03o&#10;5NS5aSWzwr8gpSuiX3FpkkYAVYLSm0iNUai75KOWjxcKH5sirzCdU042Irz8nDiE2kN1COgnGgHp&#10;boRMpWREU2MZHkeQJ7gn16tcvBOTaR9FRnv0zkIRJDOl9cPUa6V12uSxJxqoLnqVlAWS4QoRRPqC&#10;nEX6Mlx+OA09cikqX+9JZ1MsOJXW7aquDJXfK9XDg6tBBNdL0CpvQCeU70/Dovy2h1xWrCrD6UA3&#10;c2O4hp4sog0622iAp7TY8rGf5Cd+JU1bMrZ1agBK3jvwmbJ24gONAqQpUG65YIknjRQKpTqsy5Fb&#10;EKonVG2t4pKlvN9FIhSHyKeXdZoXbPfSgfrtUVQaCNe7qZWpFqfypB3OWrohSlDOQ6qOIu/xkgIv&#10;Zz70RtAbh5AAh8wh4SnvowApk/RuZK7IrqgMFzIWOhpAEg25MWMILMONinFQMXg+jD6TG1aa8sFX&#10;9EKyEiU3e7BvDKIPYwF2ls8G0yFShbZgE9pIa+XGrXW5RGE8EnXpq5TbFCLR9FxX8DXKqwK5jOAC&#10;MizD42vOjPxPclXcdy3ojRRyiVRUV0jy9+BXmtSRk00KpaK8vAqVmKo7SONFSkpKUlKSEcFIDME/&#10;0s74YH2aF42ka6GK2eTnk5pKCos0mtCslUFfF90x+W0hawUDotRsnCpJhKN6ARkd3oxlYEeaEdAk&#10;maoTiDp6yKrdvqByyBKxFX411ag4ci+p5mOlfkmetuAUf/Qvck9bcLJH+fRSsKct2A7Xny2TbhEd&#10;rp/40eBsmbw98ttFVydPTWeuTC/PlrEpfrVccbDBTNsVSfnk3RQ/Udo9RW5zOhXZ5PITorfJ0yfi&#10;VxyuFXEZLBXBKPkUtMEDdYCTSFeND/K07Ti5PKMgTa3rVIYNBk5I3g353ZOfEx9suQp9kBnldORs&#10;RMCZGBmRBEXXucBhfcAOosGRGc5g2AyKhNVJDu80YOqjDVI9CWY4g2EnQG+IcWjmkVKSqSacVyu6&#10;sh3OiLyPAyp6pFZo07yDC6vTWYYzGAyW4QwGgxnOYDAI/0+AAQAxtOzUq1cuIgAAAABJRU5ErkJg&#10;glBLAwQUAAYACAAAACEA+H65/+EAAAALAQAADwAAAGRycy9kb3ducmV2LnhtbEyPwW7CMBBE75X6&#10;D9ZW6q3YDqWlaRyEUNsTQipUQtyWeEkiYjuKTRL+vubUHlfzNPM2W4ymYT11vnZWgZwIYGQLp2tb&#10;KvjZfT7NgfmAVmPjLCm4kodFfn+XYardYL+p34aSxRLrU1RQhdCmnPuiIoN+4lqyMTu5zmCIZ1dy&#10;3eEQy03DEyFeuMHaxoUKW1pVVJy3F6Pga8BhOZUf/fp8Wl0Pu9lmv5ak1OPDuHwHFmgMfzDc9KM6&#10;5NHp6C5We9YomCXyNaIxkFNgN0AkIgF2VPD8JubA84z//yH/BQAA//8DAFBLAwQUAAYACAAAACEA&#10;qiYOvrwAAAAhAQAAGQAAAGRycy9fcmVscy9lMm9Eb2MueG1sLnJlbHOEj0FqwzAQRfeF3EHMPpad&#10;RSjFsjeh4G1IDjBIY1nEGglJLfXtI8gmgUCX8z//PaYf//wqfillF1hB17QgiHUwjq2C6+V7/wki&#10;F2SDa2BSsFGGcdh99GdasdRRXlzMolI4K1hKiV9SZr2Qx9yESFybOSSPpZ7Jyoj6hpbkoW2PMj0z&#10;YHhhiskoSJPpQFy2WM3/s8M8O02noH88cXmjkM5XdwVislQUeDIOH2HXRLYgh16+PDbcAQAA//8D&#10;AFBLAQItABQABgAIAAAAIQCxgme2CgEAABMCAAATAAAAAAAAAAAAAAAAAAAAAABbQ29udGVudF9U&#10;eXBlc10ueG1sUEsBAi0AFAAGAAgAAAAhADj9If/WAAAAlAEAAAsAAAAAAAAAAAAAAAAAOwEAAF9y&#10;ZWxzLy5yZWxzUEsBAi0AFAAGAAgAAAAhAH3eBnv4AwAAaAgAAA4AAAAAAAAAAAAAAAAAOgIAAGRy&#10;cy9lMm9Eb2MueG1sUEsBAi0ACgAAAAAAAAAhAITGsjsuVwAALlcAABQAAAAAAAAAAAAAAAAAXgYA&#10;AGRycy9tZWRpYS9pbWFnZTEucG5nUEsBAi0AFAAGAAgAAAAhAPh+uf/hAAAACwEAAA8AAAAAAAAA&#10;AAAAAAAAvl0AAGRycy9kb3ducmV2LnhtbFBLAQItABQABgAIAAAAIQCqJg6+vAAAACEBAAAZAAAA&#10;AAAAAAAAAAAAAMxeAABkcnMvX3JlbHMvZTJvRG9jLnhtbC5yZWxzUEsFBgAAAAAGAAYAfAEAAL9f&#10;AAAAAA==&#10;">
                <v:shape id="図 19" o:spid="_x0000_s1037" type="#_x0000_t75" alt="グラフ, レーダー チャート&#10;&#10;AI 生成コンテンツは誤りを含む可能性があります。" style="position:absolute;left:4281;width:20174;height:2486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KzzqxwAAAOIAAAAPAAAAZHJzL2Rvd25yZXYueG1sRE/LisIw&#10;FN0P+A/hDrgZxlTFV8coogiCuKgjri/NnbZjc1OSqPXvzUJweTjv+bI1tbiR85VlBf1eAoI4t7ri&#10;QsHpd/s9BeEDssbaMil4kIflovMxx1TbO2d0O4ZCxBD2KSooQ2hSKX1ekkHfsw1x5P6sMxgidIXU&#10;Du8x3NRykCRjabDi2FBiQ+uS8svxahTkg9VXdTroy39Wsztvhtl6sm+V6n62qx8QgdrwFr/cO61g&#10;Npr0h6PpOG6Ol+IdkIsnAAAA//8DAFBLAQItABQABgAIAAAAIQDb4fbL7gAAAIUBAAATAAAAAAAA&#10;AAAAAAAAAAAAAABbQ29udGVudF9UeXBlc10ueG1sUEsBAi0AFAAGAAgAAAAhAFr0LFu/AAAAFQEA&#10;AAsAAAAAAAAAAAAAAAAAHwEAAF9yZWxzLy5yZWxzUEsBAi0AFAAGAAgAAAAhAFQrPOrHAAAA4gAA&#10;AA8AAAAAAAAAAAAAAAAABwIAAGRycy9kb3ducmV2LnhtbFBLBQYAAAAAAwADALcAAAD7AgAAAAA=&#10;">
                  <v:imagedata r:id="rId21" o:title="グラフ, レーダー チャート&#10;&#10;AI 生成コンテンツは誤りを含む可能性があります。"/>
                </v:shape>
                <v:shape id="テキスト ボックス 1" o:spid="_x0000_s1038" type="#_x0000_t202" style="position:absolute;top:25368;width:31654;height:50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yHuhzgAAAOMAAAAPAAAAZHJzL2Rvd25yZXYueG1sRI/NTsMw&#10;EITvlfoO1iJxqagT6A8NdauqAgm4VIReuK3ibZwSryPbacPb4wMSx92Znfl2vR1sKy7kQ+NYQT7N&#10;QBBXTjdcKzh+vtw9gggRWWPrmBT8UIDtZjxaY6HdlT/oUsZapBAOBSowMXaFlKEyZDFMXUectJPz&#10;FmMafS21x2sKt628z7KFtNhwajDY0d5Q9V32VsFh9nUwk/70/L6bPfi3Y79fnOtSqdubYfcEItIQ&#10;/81/16864c9Xy2W+yucJOv2UFiA3vwAAAP//AwBQSwECLQAUAAYACAAAACEA2+H2y+4AAACFAQAA&#10;EwAAAAAAAAAAAAAAAAAAAAAAW0NvbnRlbnRfVHlwZXNdLnhtbFBLAQItABQABgAIAAAAIQBa9Cxb&#10;vwAAABUBAAALAAAAAAAAAAAAAAAAAB8BAABfcmVscy8ucmVsc1BLAQItABQABgAIAAAAIQDZyHuh&#10;zgAAAOMAAAAPAAAAAAAAAAAAAAAAAAcCAABkcnMvZG93bnJldi54bWxQSwUGAAAAAAMAAwC3AAAA&#10;AgMAAAAA&#10;" stroked="f">
                  <v:textbox style="mso-fit-shape-to-text:t" inset="0,0,0,0">
                    <w:txbxContent>
                      <w:p w14:paraId="11948C07" w14:textId="348BB173" w:rsidR="005C1D5D" w:rsidRPr="00A17A30" w:rsidRDefault="005C1D5D" w:rsidP="005C1D5D">
                        <w:pPr>
                          <w:pStyle w:val="af1"/>
                          <w:rPr>
                            <w:rFonts w:asciiTheme="majorHAnsi" w:hAnsiTheme="majorHAnsi" w:cs="Times New Roman"/>
                            <w:w w:val="108"/>
                            <w:sz w:val="21"/>
                            <w:szCs w:val="21"/>
                            <w:lang w:eastAsia="ja-JP"/>
                          </w:rPr>
                        </w:pPr>
                        <w:r w:rsidRPr="00A17A30">
                          <w:rPr>
                            <w:rFonts w:asciiTheme="majorHAnsi" w:hAnsiTheme="majorHAnsi"/>
                            <w:sz w:val="18"/>
                            <w:szCs w:val="21"/>
                          </w:rPr>
                          <w:t xml:space="preserve">Figure </w:t>
                        </w:r>
                        <w:proofErr w:type="gramStart"/>
                        <w:r w:rsidR="00A17A30" w:rsidRPr="00A17A30">
                          <w:rPr>
                            <w:rFonts w:asciiTheme="majorHAnsi" w:hAnsiTheme="majorHAnsi"/>
                            <w:sz w:val="18"/>
                            <w:szCs w:val="21"/>
                            <w:lang w:eastAsia="ja-JP"/>
                          </w:rPr>
                          <w:t>5</w:t>
                        </w:r>
                        <w:r w:rsidRPr="00A17A30">
                          <w:rPr>
                            <w:rFonts w:asciiTheme="majorHAnsi" w:hAnsiTheme="majorHAnsi"/>
                            <w:sz w:val="18"/>
                            <w:szCs w:val="21"/>
                            <w:lang w:eastAsia="ja-JP"/>
                          </w:rPr>
                          <w:t xml:space="preserve">  FT</w:t>
                        </w:r>
                        <w:proofErr w:type="gramEnd"/>
                        <w:r w:rsidRPr="00A17A30">
                          <w:rPr>
                            <w:rFonts w:asciiTheme="majorHAnsi" w:hAnsiTheme="majorHAnsi"/>
                            <w:sz w:val="18"/>
                            <w:szCs w:val="21"/>
                            <w:lang w:eastAsia="ja-JP"/>
                          </w:rPr>
                          <w:t xml:space="preserve"> IR spectra of the films after thermal treatment. The spectra were numerically treated to avoid the deformation of the spectral profile due to the application of the ATR method.  </w:t>
                        </w:r>
                      </w:p>
                    </w:txbxContent>
                  </v:textbox>
                </v:shape>
                <w10:wrap type="topAndBottom"/>
              </v:group>
            </w:pict>
          </mc:Fallback>
        </mc:AlternateContent>
      </w:r>
      <w:r w:rsidR="00AC1CB7" w:rsidRPr="00544042">
        <w:rPr>
          <w:rFonts w:asciiTheme="majorHAnsi" w:hAnsiTheme="majorHAnsi"/>
          <w:noProof/>
          <w:w w:val="100"/>
        </w:rPr>
        <mc:AlternateContent>
          <mc:Choice Requires="wpg">
            <w:drawing>
              <wp:anchor distT="0" distB="0" distL="114300" distR="114300" simplePos="0" relativeHeight="251670528" behindDoc="0" locked="0" layoutInCell="1" allowOverlap="1" wp14:anchorId="4C6590D9" wp14:editId="44FD2041">
                <wp:simplePos x="0" y="0"/>
                <wp:positionH relativeFrom="column">
                  <wp:align>right</wp:align>
                </wp:positionH>
                <wp:positionV relativeFrom="paragraph">
                  <wp:posOffset>0</wp:posOffset>
                </wp:positionV>
                <wp:extent cx="3112770" cy="2653665"/>
                <wp:effectExtent l="0" t="0" r="0" b="0"/>
                <wp:wrapTopAndBottom/>
                <wp:docPr id="2001129786" name="グループ化 18"/>
                <wp:cNvGraphicFramePr/>
                <a:graphic xmlns:a="http://schemas.openxmlformats.org/drawingml/2006/main">
                  <a:graphicData uri="http://schemas.microsoft.com/office/word/2010/wordprocessingGroup">
                    <wpg:wgp>
                      <wpg:cNvGrpSpPr/>
                      <wpg:grpSpPr>
                        <a:xfrm>
                          <a:off x="0" y="0"/>
                          <a:ext cx="3112770" cy="2653665"/>
                          <a:chOff x="52855" y="0"/>
                          <a:chExt cx="3149600" cy="2654080"/>
                        </a:xfrm>
                      </wpg:grpSpPr>
                      <pic:pic xmlns:pic="http://schemas.openxmlformats.org/drawingml/2006/picture">
                        <pic:nvPicPr>
                          <pic:cNvPr id="1218441704" name="図 17" descr="グラフ, 散布図&#10;&#10;AI 生成コンテンツは誤りを含む可能性があります。"/>
                          <pic:cNvPicPr>
                            <a:picLocks noChangeAspect="1"/>
                          </pic:cNvPicPr>
                        </pic:nvPicPr>
                        <pic:blipFill>
                          <a:blip r:embed="rId22">
                            <a:extLst>
                              <a:ext uri="{28A0092B-C50C-407E-A947-70E740481C1C}">
                                <a14:useLocalDpi xmlns:a14="http://schemas.microsoft.com/office/drawing/2010/main" val="0"/>
                              </a:ext>
                            </a:extLst>
                          </a:blip>
                          <a:stretch>
                            <a:fillRect/>
                          </a:stretch>
                        </pic:blipFill>
                        <pic:spPr>
                          <a:xfrm>
                            <a:off x="528555" y="0"/>
                            <a:ext cx="1913890" cy="1992630"/>
                          </a:xfrm>
                          <a:prstGeom prst="rect">
                            <a:avLst/>
                          </a:prstGeom>
                        </pic:spPr>
                      </pic:pic>
                      <wps:wsp>
                        <wps:cNvPr id="913636655" name="テキスト ボックス 1"/>
                        <wps:cNvSpPr txBox="1"/>
                        <wps:spPr>
                          <a:xfrm>
                            <a:off x="52855" y="2019080"/>
                            <a:ext cx="3149600" cy="635000"/>
                          </a:xfrm>
                          <a:prstGeom prst="rect">
                            <a:avLst/>
                          </a:prstGeom>
                          <a:solidFill>
                            <a:prstClr val="white"/>
                          </a:solidFill>
                          <a:ln>
                            <a:noFill/>
                          </a:ln>
                        </wps:spPr>
                        <wps:txbx>
                          <w:txbxContent>
                            <w:p w14:paraId="25BB9204" w14:textId="0FFCF618" w:rsidR="00AC1CB7" w:rsidRPr="00A17A30" w:rsidRDefault="00AC1CB7" w:rsidP="00AC1CB7">
                              <w:pPr>
                                <w:pStyle w:val="af1"/>
                                <w:rPr>
                                  <w:rFonts w:asciiTheme="majorHAnsi" w:hAnsiTheme="majorHAnsi" w:cs="Times New Roman"/>
                                  <w:noProof/>
                                  <w:w w:val="108"/>
                                  <w:sz w:val="21"/>
                                  <w:szCs w:val="21"/>
                                  <w:lang w:eastAsia="ja-JP"/>
                                </w:rPr>
                              </w:pPr>
                              <w:r w:rsidRPr="00A17A30">
                                <w:rPr>
                                  <w:rFonts w:asciiTheme="majorHAnsi" w:hAnsiTheme="majorHAnsi"/>
                                  <w:sz w:val="18"/>
                                  <w:szCs w:val="21"/>
                                </w:rPr>
                                <w:t xml:space="preserve">Figure </w:t>
                              </w:r>
                              <w:proofErr w:type="gramStart"/>
                              <w:r w:rsidR="00A17A30" w:rsidRPr="00A17A30">
                                <w:rPr>
                                  <w:rFonts w:asciiTheme="majorHAnsi" w:hAnsiTheme="majorHAnsi"/>
                                  <w:sz w:val="18"/>
                                  <w:szCs w:val="21"/>
                                  <w:lang w:eastAsia="ja-JP"/>
                                </w:rPr>
                                <w:t xml:space="preserve">4 </w:t>
                              </w:r>
                              <w:r w:rsidRPr="00A17A30">
                                <w:rPr>
                                  <w:rFonts w:asciiTheme="majorHAnsi" w:hAnsiTheme="majorHAnsi"/>
                                  <w:sz w:val="18"/>
                                  <w:szCs w:val="21"/>
                                  <w:lang w:eastAsia="ja-JP"/>
                                </w:rPr>
                                <w:t xml:space="preserve"> Nitrogen</w:t>
                              </w:r>
                              <w:proofErr w:type="gramEnd"/>
                              <w:r w:rsidRPr="00A17A30">
                                <w:rPr>
                                  <w:rFonts w:asciiTheme="majorHAnsi" w:hAnsiTheme="majorHAnsi"/>
                                  <w:sz w:val="18"/>
                                  <w:szCs w:val="21"/>
                                  <w:lang w:eastAsia="ja-JP"/>
                                </w:rPr>
                                <w:t xml:space="preserve"> concentration (Neff) of the films as a function of the holding time at 1000 °C during ammonolysis. Black and red symbols represent Neff of the films after ammonolysis and thermal desorption (TDS) measurement, respectively.</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4C6590D9" id="グループ化 18" o:spid="_x0000_s1039" style="position:absolute;left:0;text-align:left;margin-left:193.9pt;margin-top:0;width:245.1pt;height:208.95pt;z-index:251670528;mso-position-horizontal:right;mso-width-relative:margin;mso-height-relative:margin" coordorigin="528" coordsize="31496,2654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FAq29BgQAAGAIAAAOAAAAZHJzL2Uyb0RvYy54bWycVl1vIzUUfUfiP1iD&#10;xBPbySRNmgxNV6GlVaVqN6KL9tnxeDLWztjGdj7KUzNBaIWQWCH2AYHEA0gIECrSvsAD/JlRy/4M&#10;rj0zSdNWsKyUONdf1+eee66d3fvzLEVTqjQTvO8FWw0PUU5ExPi473346PBe10PaYB7hVHDa986o&#10;9u7vvfnG7kyGtCkSkUZUIXDCdTiTfS8xRoa+r0lCM6y3hKQcJmOhMmygq8Z+pPAMvGep32w0Ov5M&#10;qEgqQajWMHpQTnp7zn8cU2IexrGmBqV9D7AZ1yrXjmzr7+3icKywTBipYODXQJFhxuHQlasDbDCa&#10;KHbLVcaIElrEZouIzBdxzAh1MUA0QeNGNEdKTKSLZRzOxnJFE1B7g6fXdkseTI+UPJVDBUzM5Bi4&#10;cD0byzxWmf0FlGjuKDtbUUbnBhEYbAVBc2cHmCUw1+y0W51OuySVJMC83ddudtttD633kuT91e7t&#10;Xqex3r3d6LqU+PXh/gYkyUgI34oHsG7x8N96gV1moqhXOcleyUeG1ZOJvAcpk9iwEUuZOXPyg+RY&#10;UHw6ZGSoyg5QOlSIRVAOzaC7vR3sNLY9xHEG8r/85gUKdjwUUU1AhUX+W7H8qVg+fwddPf/+8vcl&#10;zL/91nzwrmsGx+jvr767evqsyF8US/h86tpPisXFy59/KPLPivzLy2e/FPn55RcXL5d/Xp3/WCw+&#10;Lxa5nVr8VSy+Ls5zmwwL0aIqMWLL4YkgTzTiYj/BfEwHWkKlAGC72t9c7robAY5SJg9ZmlptWLui&#10;EuK5oco7slEq/kCQSUa5KUtY0RRYFVwnTGoPqZBmIwr0qePIAcKhNooaktgDYzj4AwBrgV6bcCjX&#10;wGwIGkR9h4ydHDf0WGs56AWtbq9SY9DrNTutTTUCc0qbIyoyZA1ACEBAAjjE0xNdQaqXVESWKBw8&#10;AGVrDC46XXMGvVus/a9aPk2wpADBul0LDwLp2EqEMEvdWe3kvxb5H8XyKSqW3xbLZZFfQB85hqvd&#10;9hpAZv6egKpdjf8bja6q4eLqVXWLw5rLVnCtsjutdgOqvExZfavUPL0SlZBpkbKoVp3du58qNMVw&#10;rc8SZmjlfGNVym1quLC7yrPtCFwputKGtcx8NHfF6q4tOzIS0RnwoAQkGMSgJTlkcN4J1maIFbwO&#10;MAgvnnkITZyKWd8TleWhRKiP7xq36yHRMOuhGbw2fU9/NMH2GkqPOUgAXJraULUxqg0+yfYFRBo4&#10;NM6EDcqktRkrkT2Gh3BgT4EpzAmc1fdMbe4b6MEEPKSEDgbOLm+zE34q4Q4MnIwtr4/mj7GSVVYM&#10;5POBqEV2S+fl2pLlwcSImLkiWLNY0Q2Cd5Z7xsDaeCev992q9R+DvX8AAAD//wMAUEsDBAoAAAAA&#10;AAAAIQB9u7RP1SAAANUgAAAUAAAAZHJzL21lZGlhL2ltYWdlMS5wbmeJUE5HDQoaCgAAAA1JSERS&#10;AAABOgAAAUcIAgAAAL6cFxQAAAAJcEhZcwAAFxIAABcSAWef0lIAAAAZdEVYdFNvZnR3YXJlAEFk&#10;b2JlIEltYWdlUmVhZHlxyWU8AAAgYklEQVR42uydbWhk133GZ+z1xi9br0Y2ZD8kXVVq6ibYSEGi&#10;hZpEMkiFhJKuCxqalLC7xBmlOND90kik0Kw/JGigHxRIaWZwWLkpJMxAUfvBTZEg44C/FAlra5cY&#10;ihT5hZKkjkba2N31y3r65D7e4+Nzr+7ckebl3NHzQ4j7cu6dM2fOc/7/855tNBoZ/7j77ruvX7+e&#10;EULc4vz58yf8jBm0evbs2QsXLuhHEgIsLy/v7Oxk/bSu2Wx2cnKyVqvpdxICTE1N4f8JJUSK2Nzc&#10;XFlZUTocH+BgDg0NmdPblCIpAlqVx3HcHGD7iqxr+pyiy5cvKx2OA+GiWdZViNQguQohuYo0MDIy&#10;ks1mFxYWnOsbGxu8NTg4iNO5ublisajkQiIgTZA4h3gWT+HZIyaj5No/PPnkky2Fr1ar29vb4+Pj&#10;OHBuUcCNRmN3dxf5rFwuK3mPCNIZ6Tk/Py+5iswnPvGJL3/5y4899lhLch0eHkYGgmgdxdbr9Vwu&#10;p1SVMyw6otWf/vSnOPje976XULEQ5Nra2vT09OzsLJRp5EqfbSOAztvExATtLR1j+oR0lUE+n8er&#10;jE1GGHjOvBU22rgyMzOTvQVCOo6iuYvXohDBf57iOj8leUgGNsEQYeOIIhrOS3CAl5h4wpvAtza3&#10;wl8Eb2OyOH4yX4J0MN/RvNlxhiPDNKfhJYjY5ORkQ3yQbwQ4Fz/+8Y87v+mXvvSlpq9aXFxEyNXV&#10;VRwXCgUcb21tmbvjATxeX1/HXYS3H+QpHrFD0tNDEYDjSqXifCLfgzA8RQAUEzzlLZzyqVKpxC/C&#10;T8Fd3EIkWwqJuOEYkYE/70Qbz/IleJxPwcsw34Lv5EsA3mASii9BeHMQTjF8I7yZiYmPxkW83EnG&#10;g8I4QAI//vGPzTGQXNMt17BWEyrWziLIi7YgY+SKHIZjGGRHhCYX4pgaCAMBOJnSfApfYhQCqDRz&#10;imM70ycJSa+BWiXmCuVqv4QFFgPb0iXmilEpQppywSQLE+Eg7dkJdVCYpnKVM9wPPnCYeK8YbjB8&#10;M+ZR2kPkniTtSXiQ4e0WFGRcXjdXIp+FjJGt8SkLAXAmnSZWxME+tSvPODYubsKQiBLjZm4h2rhl&#10;PFv7JSYYogS/FMK2348Hed0Oj4t4FT8LB1QvyzKE5Nc8KBmThFHdta/Y2dl55ZVXYgL86Ec/imlk&#10;cqpP2wHhSlq4xst+naxFPaBphPF+VPnwLFWKzH2QsI8Oo+S0lvE0PqqRdcjIBxF/XGEZh/+maICL&#10;AROKlGRt1q4zG5KEkVz7iqGhoaeffvrUqVORdz/84Q+/8MILMXK1HVrjzjWVK3PkQfXSeCBU5G+4&#10;kfC9kVmZ3TuUOLkA5/08dSyzQ+TdyAdhXSFRCDVskKFG1nXhUOApFIvhhE0SRnLtKz71qU9FKhZa&#10;ffHFFwcGBiKfQg5D/nP8PeQYXIEDGS8husG2E4vwg4ODSZw6PIVPMRYvoU0+NPRg7Y+gxx5v0lmr&#10;dJSDB+2YOz4tvrvxhB1wkdXdmIbfJGEk175VbLxWM7e6Wx25MvMZ7y7SFUR+woPIXsUAXszn82zg&#10;TagfKoFdLx1VLDVg+pkQYXw0LsZbV9o9xNN0MrGXxTRBOyFZb7cTcyLAaI9idlI7SRjJtf8V21Sr&#10;yIjIXpGmANklbFhoeClRVLGQ9ZFxkemhajNEEU5dkjEVeBCKZQcpMivsGP3hDikW0WaLNyKJT0SE&#10;Ee0kxQpihaiymxTQ+bdb15zATtsbPhRfzfRL84pTRiQJE406ctLe70p+8pOfPPDAA8j6SqVuEu6d&#10;aiPqyOlnGxtvV0XbYVt6pKvSITQ9XYjDAB8bvgy0esRR+5KrEB1nd3e3+x8qZ1iI1CC5CiG5CiEk&#10;V9FGurb4i+nGjAQRqNfr4euRg2nL5bI9aTZyPqrkKvqNbi7+Yk9Jcya+molpTjD2aiImEKR5D9SL&#10;ssOeMZfL5fL5/DFZnsZfub7++utSVHLe3nz+rdqzN3debkmuni/+wpkra2trxsbiwOk7qVQq+BbH&#10;ZOU3H+XKnaw2A6TDpvzfk9//xZnff+2TU7965HO//J1P/vJ3J97+z/9q+lRPFn85nGLNXFyOWAwP&#10;hd8KkFx7o9WnnnoKBzdv3pyampJi47n+w3++9vjX3v3F/5orN7d+9qtP/8m7e/vxD9rzcvCfjrFx&#10;R+2lTMwyCOxphFYhS7PACp6ynVXKiQusJBmzngTIldNxOSkcpQw+8XgupHqbn1ol+/v7Umw8v/7a&#10;5cZbbzkXG/vX9i88nsQT5th06iqJMeR8MYSnO4o3cDS8LR5TBLTrO9qzw1kKQLGcW8+5e4db+Fdy&#10;badWpdgkvPvL1yKvv/Pif8c81ZPFX9olXU6ON9Nr6K6r7tp7rUqxTWm8+Wb09RtvxpvWTNcXfzk0&#10;kYs5sBWK66SxqamjcZBcE2lVim3y+91/X+T17N13xcu1+4u/HBo4ArThkXte4Itw3qxt4SXXnmlV&#10;io3h5MN/EKHVOz906m//Okkjk92c0+nFXw4HzSZjy08PlymmFUpy7SzLy8tJtGorVhL9gLlb+ac7&#10;xh76gFY/9KG7/mL2rj//sxjT2pPFXw6nVbtlCzYWBxwpYYoVnCLOXIdFcu24aT1//nzy8EtLS5Ko&#10;w/3P1X7riYU7/nD85OTDJz/9R/f9x+rpJ78d41j2avGXhH6vXSvm6kpcxZvgFBFAwcElXQC+Dq50&#10;c9JpD8lypZVU+MNXrlzhCIpjC/dN1+7pxwT4kvit6VHyf2etK0tB+EuOM+ZsNASXuKmNlVaF6Oxq&#10;EvYINePt2Opltzsu0uE5yMZKq0J01rrCbIaHm7Alw/QioNZhOtkPsrHSqhCdta4cJsbBqM714eFh&#10;03hQKBRgYCFsDjeHYh0bK6061Go11V2PCTs7O92wrnCAOSnRaa/j0BlnkBpPjR22bay06nDu3Dl1&#10;ZR0fkPmHhoY6bl25OAAc3SR7CvHUDsnO2AceeEBadRgLUDqo7to2ygFJNiNxDK9z5cyZM/p5hOig&#10;XM0Eq6Mvbf7MM8+Y7vJLly7ppxKizc4wqqy5XC5yu654wqb47NmzxhlGnU0/lRDtlCsHuGWC/Qjs&#10;69VqFRbSbOPl+L08DY9iQyVbTaBCdLbuGgM0CSvqdMZSri1VdIWQXI+Ks+qkmQbJQRFmDhS34uUj&#10;5XK5WCwek9lPQvhVd21KoVCAROkem4vHZPaTEGlyhmmBS6WSPVJiMUC/hBBN8WICXUS0stnJycla&#10;raZfSIhMdybQCSFS7AwLISRXISRXIYTkKoSQXIWQXIUQkqsQQnIVQnIVQkiuQgjJVQjJVQghuaaU&#10;5eXlsbGxvb09JYXoECc8jNPNnZcfO/fHv/exj6VLqxcvXswEE51qtdrAwIDylmg7Hs13fXdv/42l&#10;715f/sHNl14xF+/808/cc+kvT049nAqtktHRUSlWtBfOd/VFrm9vPl8/90VbqDb3/NXcvUvfSoVW&#10;pVjRObl6UXeFXf3V1OcO0ip449ula5e+nhatgqtXryJ9VY8V7cULuUKKjf1r8WGg2Ldqz6ZCq1Ks&#10;6Fu53tx5+fpTP0wS8o2lf0iLVqVY0Z9yvbHydMKQb3pjXZNoVYoVfShXVFwThmzqMHeNpaWl5IGh&#10;WG4zLUQ/1F1TR61WGx0dTRj4/Pnz2kFPSK49Y2BgIKFioVWZVtE/cr3z3GcThrxj9MF0KVZaFf0m&#10;1zvGHjo5mWjQ0j2XvpIiGyutiv50hu9d+mbTMJD0XRc+nxavWFoVfStXGNiBK9/Jnr43xg3OrXw/&#10;LfVYaVX0s1wBLOd9tX8Ne8XQ8KlvfO3+zWduGzjtbSLaipVWRefwbge6mzsvv1V79h9rT50ZHPzM&#10;5x73fC6Ozd7eHoSqPhvRCfyakeOWItowUoiQXNXvKoTqrkIIyVUIyVUIIbkKISRXISRXIYTkKoSQ&#10;XIWQXIUQkqsQwh+5lsvlkZGRbMDMzMzGxoZ9t1qt4iLvIlixWNTPIEQiGu2mVCo5H5HL5ba2tnh3&#10;fX09HIfZ2VnnJbg4OTnZEEIETAa037rSWkK0/JhCoVCv140JheG19YlgEPPa2prKTSG67QxDeNvb&#10;2/Pz81AprywuLuI/LpoAw8PDlUqFp4UA6FmKFaIpbd7fdXp62p5ACx3Ozc3xOkULYFrtR8bHx/Ef&#10;9VuGEUJ0Sa62UAcHB1lxhcdLY4uL+A/raofkKW8JIbrnDNtytQ1stVqND2+8ZSFEt+UKm2magnEM&#10;xbZqPzc3N6duocXKOsfOzo523DrucrWrpmxMYptwjLz1Y3QflIljY2PaI++4110ja6c8cPxenqKK&#10;6zyFbKSl1TqtVQh1f3+fu1oitQcGBpQsx8i6FovFbDbrDFSiIKFVaBL/nUFO5q5+jJ5olafahzYd&#10;tHfsxdbWFrVnhjFVKpVcwO7uLkdNZELDJMxdjWrqDs8999zp0xHLrI+OjsIJUvp4O6qp/YMQOS7C&#10;wQxyihyEOD8/r0GIPdeqFHsc5UqbycEPmWCABAzsQXczwbCn8Bsk155oVYr1XK5axf/41lfjFauW&#10;J6/QKv7S6oGo5SmVLcP1ACVTHzAUkDz82NiYrGsK5Mr5bjMzMyMjI4O3mJiYwEWnD0akiPi93h20&#10;7aWfnAgLtVwu06KOB/DWRgD7YObn5+22IpEuxcLLha8rraYS0/RUqVQ4kqFQKODY6QjF6erqKm5x&#10;PEO466W9ZNQy3DFQFsfYWGhVSeR7Rw5XbIEIHZUe1LMK0UK6kmufKVZa9Vyu79dd19fXocPw2N0w&#10;UDXn2cg36ad6rHxg/2nS77q9vV2tVlmVnQ7oUrTU79p59vb2TD1WWvWc5v2u5XJ5YmIC/9cCZmZm&#10;FhYWlHD9wVu1ZzOX/ubfrzX+JzOIv7/b/NmvLxdv7ryslEmrdR0ZGZmdnTVjgGFm8/k83OAuNAvL&#10;unaOd/f2r136+vWnfhiR7KfvPb30rbsufF6p5LV1LRaLzjRUOMC4YldQqVKt0pJ29i88HqnV33QT&#10;7F/bu/jV68s/UCr5yXv9rhsbG1BsoVCYn59naxP+o6bKPliIlmuL4sBZx1CkC3i8N/7l35rUaS9+&#10;9eTUw7cP/baSyzfes66VSgVOL9xdexcMXIRFxSl8YNRaodjV1VUlWap5Y+m7CVWttEpB3bUYwMES&#10;sLTGMU7SwaO6q+fcWHm6/ugXE6X/6XvP7P1MKeZp3dUAiW5tbcHj5bBhLjjaZa2KDvH25vMJQ6IS&#10;mzyw6LYzbANxwjGGaHEANxii1Y4Yx5DG3jUlgm+8P8Sfa4uahfY5cphNUFCsRvb3Q9k8cDp54NuH&#10;PqoU89S6bm9vc4ocR0TMzc1Bopmg86YSABkjABuclGop5eTUw0m1evajahn2V67QISzq7u7uegA8&#10;YdpV3oVpXV1dhWhRlZVjnF7uGHsIOkwSUiMlfLeu9oiI4QDHkEK0kLH2iUs1A8t/3zRM9vS991z6&#10;itLK37orR0RQpZlgF1ZY1/A+6Bm1EqffHx648p29i1+N0ep9tX9tqZYrui1XTp2DYjnGkFVWNSz1&#10;JXB0swOn9y483th3235PTj5879I34TMrlfzEHSZBB7jnJlTDJLrA9eUfvL35/NubL9Dq3nnusxKq&#10;t3CYxHvWla1KZsBwU+AtV6vVSG9ZpMjM3pVRk1KauM3UXe1hTDGgTsuxE1pNQoje1F1RTd3a2pqb&#10;m4MUcQz1chlEY2xhTrmyBOQKoaJmq6k5QvRGrqyvsme1XC47Oz4aINTFxUUz9F8I0Ru5ktkAmFD2&#10;5Zi9kmly1ekqhEdyNb6xenGE8A1taSWE5CqEkFyFkFyFEGmWa7lc1jrgQqRDrhsbGxzkNDMzA+kq&#10;sYTwV67Dw8Pb29v5fJ7dsFpHQojeciLmHkcgcqQE15HgWuEcMqExw0L45QxDk+vr61xnmEurcSUn&#10;e/VwIUTvratxhjkIsVAoGHurFZuE8EuuHMrP1iboExZVzrAQPaTJdswEQuUo4o0A1mY7OjVHq0kI&#10;YfOB1STiWV1dRfXVDPqXMyyEd86wXYllCxOOUYPlGv9KOyG6TKJBiFwXBootl8twhnEc3yyMu/Cf&#10;swETExPOEAtUhvEG3lULsxAt0GjG7u4u94/c2tpC+FKphFprJtj9NTJ8pOHFI7y7vr4evjs7O+u8&#10;BBdRd20IIQImA5pb13qAPVt9fn6ey4iHA6Nay+XFjZipbZhQDoriU0afED/KAtWEhWiPM8yl/eED&#10;OxfZPuzAXh/o2Sy8hmPYW2iVmsR/ipl3CwHmrhDiqHVXSM6st0ZpQZaR6zYhZNgf5uAK/N8OcJaV&#10;4alTHAghwiRqGab8KFdOqYPGkne6msHG1KQzvoKnmj8gRFK50rONGahEr5WrDUN7yRcZhsihUtZg&#10;Ywi71js7O5cvX+bxuXPnxsbG9GsJyfU30NdlNXX8FmH1trpwKSe4c+f1VmP20ksvPfHEEzze29tb&#10;WlrSryUk1/cqkJAihyuZVh8qlv9xt9V9rqB/atU0LMUQLho0CFGIaLlyNfBM0OTDUcH0e82CEplb&#10;iw8n3MYqn8/jQfjPdnhq0vF7zcrj+jGESCRXg7MgONeRoG4Jd4KNr4VyAQoINdxEHO4TalptFkKQ&#10;Jh05Zler5C231Coc4MjhTXS5EcauM7PdWD+GEE04aNDT+vo6R/MbwwhvGQYzfqhUTAswxyFGDkJk&#10;b60GIQoRPwjRdYZhRWHxuDGksYfALCURT9PRDqz9cqqAkbG2tBMiCe9PT+eEG7PiIXTF9qee1Co1&#10;PV0Imw9MT2enC5t8IFHYUu1AJ4SnTU20qGy5NYN7lTpCeMX7wyRAe4dJCCE6VXclzjAJu/+Guk0y&#10;REl1VyE6WHe1NekMk3AGOXGJcCWfED1zhg8irF5pVYhe0dr+rmouFiI1chVCSK5CCMlVCMlVCCG5&#10;CiEkVyEkVyGE5CqEkFyF6BErKyubm5uSqxC+s7y8/Oijj05NTR1FsZKrEN3Q6sWLF3Gwv79/FMVK&#10;rkJ0SavkKIqVXIXonlaPqFjJVYiuavUoipVchei2Vg+tWMlViB5o9XCKlVyFaDMrKytJtGorVnIV&#10;ojdAfqOjo8nDJ9+7WHIVos0MDAzUarWEir1y5cqFCxckVyF8V2xLWpVcheiZYlvVquQqRG8Uewit&#10;Sq5C9ECxh9Oq5CpEtxV7aK1KrkJ0VbFH0Wqm6aYbQoh2KfaIc9NlXYVIE5KrEJKrEEJyFUJyFUJI&#10;rkIIyVUIyVUIIbkKIXyW69zc3ODgoHOxWq3OzMxkA0ZGRorFon4GIXosV+iwXC47Fzc2NvL5/Nra&#10;Gk+3t7cXFhZwRb+EED2TK+wqdBi+TgHPzs42AkqlUi6XM+oVQnRVrjCYcHEhy+npaUjRuQtlDg8P&#10;VyoVnhYC6vW6FCtED+QKdxf/YTZXV1fDSgbj4+P2RZ7yKSFEDO2fQDcbEHkLVhT/YV3tizzlLSFE&#10;V+V6aBfaubK3t1er1Xg8NjY2MDCgX0tIrp5y9erVRx55hMfnz59fXl7WryUkVy9wPGQwOjpqVjeH&#10;ddVPJcSJ7mvS8Xt5Gm5DhvebfO8QIY4DXR2ECE1CsU4jMOUatq5CiF7KFUxPT0OfZhhTuVwuFouQ&#10;Ma7rxxDCr7proVCARKvVajabNRfn5+fDzrAQosfWdXx8vFQq2SMlFgP0SwjRlGyj0fAxWtns5OSk&#10;6XcV4pjDZlfNdxVCzrAQQnIVQnIVQkiuQgjJVQjJVQghuQohJFchJFchhOQqhJBchZBchRCSqxBC&#10;chVCchVCSK5CCMlVCMlVCCG5CiEkVyEkVyGE5CqEkFyFkFyFEJKrEEJyFUJyFUJIrkJIrkoCISRX&#10;IYTkKoTk2jmq1erMzEw2YGRkpFgsKt2FOAQnOv0BGxsb+XzenG5vby8sLOBipVJR6gvhl3Utl8v4&#10;Pzs72wgolUq5XG5tbU1JL4R3coUyh4eHjS0tBNTrdSlWCL/kuh0wPj5uX+Qp/GGlvhAeyRVWFP9h&#10;Xe2LPOUtIYRHznCM4VXqC5EOuQohUiNXx0MWQvRYrtSk4/fyNJfLKfWF8Eiu0CQU6zQCU66yrkJ4&#10;5wxPT09Dn2ZgU7lcLhaLkDGuK/WF8EuuhUIhEwwb5pjhubm5er2Oi33pDO/s7KQuznt7e2lM6jRG&#10;++jZo+NyHR8fL5VK9kiJxYCmD7766qvp+jGWlpbGxsZSl4empqYQ83TFeXNzc2hoKHWFI7LHEZP6&#10;RBdiyYGHrT71zjvvpK6839/fT51cr169mjpLxaSGXCHaFEUbcT5iUh+7ftdLly6dO3cudU7UwMAA&#10;TIqSugsgqVdWVo5p3dVDPyp1xgRyPXrBrKRObgO9LRmzjUbDx2hlsxkhhMWDDz54ws+YPfTQQ/V6&#10;/fbbb+fp/ffff+rUqba8+fXXX8f/dr3NqWzDmCCqnUiQn//852fOnOnEm1977TW4fydOtD8nIKlv&#10;3LjRiQRBUiNBPvKRj3QiQV599VUkdScS5IhJ/YUvfMFT6yqEUN1VCMlVCCG5CiH8levCwkL2Fvl8&#10;Pi1rxBSLxcHBQUbb85VZt7e3EdVwJHFlZGSEX2FiYoJr4vnD3Nwcoh2fYTxJeQ6SN7HiwNuY38Je&#10;KrQJDZ+YnZ0Nx3B9fb3hN+HpCoVCwc+o7u7uckDo4uKifT1y2JkTpodw1Goul/M/5be2tsLj4YeH&#10;h5Hy4cD8Lcw6oU3xSK74nvxilUqFGYs/hj+ZJpJSqZQJJh7x90DhwrmB+Dq+RdXEzUlVJ+VteURm&#10;si5jihJHrqurq0x5pyTqbfnO2BoFIm2Zjefn5yPLoLTKlfke/21TwKl2/ptWO4vwZ7C/iA8guzDH&#10;04Wx5RoZYWY7I+BeleAsX5DIuYBwdrejzSzU2/Kdc7zDdghFSbis4W+RXK4e1V1ZTbXn7kTObvcN&#10;RA+ZyY42y9FDzGroKGtra8gWyDrOOrIHRZgeXW/nOfKnhwiZuRPS2zjDxlCfMSmJqiwqtMg2LENT&#10;2dR00Cqn9QBvm20QNwigXC5PTEyYpgUPowr7D1OZPCtD3j1fRYDly0EFH2dNV6tVcwXHxn3wqqCk&#10;g2A3jyHb0Bfow44cb1c5ZTmCXAKJGi8A0p2ZmUl1h0GxWMTXabXs7zJQJnI88oZpg8Uxd3XxKocg&#10;MWF1TGKWA+CxH2L9I/W7tqc0MQ2SbCFDgepbR0hyEHMU/7BRnsuVBaVdlOPYq6oTtJrP5xErs+kM&#10;t3RD2h6urpQOuXq+DhtS3zg2LPIzqd1VBKYAngK+kf9bBCLfQ652wxLKF8Qf1z3RKpwsZANUvE17&#10;AdLW5JDD4FvTpdMKj+8Z7m3zqhszE2qj58XkzX096cOMbD5lrc/PTuNwy/BwgBMs8mL3QWHHmNj5&#10;GccxSkzSCH+bbybU2ZkOzoPPppVt1+E4Z9K2kDLiPDExAWNVCkhFnA9qgOx5wyQsPHxgajXcDn8k&#10;/B8mEe5f9rA/00TSRLu3PZatWlfmKm/jHGldD+pA7q1fY4bNJBy4kknpMInIQYieDKyJJ1yCeusJ&#10;R8o1ZmFKf4aUheUaOdwPV3o7nuwgZzCyTteqXP1qakLJZLeYoYhCNd1/rxKJbhpREVtkcf/baWxS&#10;2ipGb9Mu4nFsD7TsSUp2tNNRq0kIkRrU7yqE5CqEkFyFkFyFEJKrEEJyFUJyFe+zsbGRzWYjh4wX&#10;i8Xka3lx+a+Duje5+S0/pV6vc2WzDn0jvN90DDJW9nzRLsNZ2i09MjMzw4XImGgx6Y83p30ao+R6&#10;rEEWHxkZ8WdQBCLT0qCCcrmMyCcc0ry4uIjA6Z3GKLmmAA5Vi5+6cRRnwR7+zgGGvVp7YW1tjQtx&#10;JH8EtpQrSCRMSQT2fBFZyVWkpqKRaWUmM4THZQCSfwQC45F+Uqzk2jbs5Zril9VGHkK1KnJhJ6fu&#10;OhgAJ9a8GQ86DiTewFtc7JuPhD8Ub2DGRd2PAey6q6kKItpc3xwfRFNs1t12Php6M98Cbm1LqsCD&#10;rKsftNh3ZPLCFIflbSIcXuscgaenp/vKH26IZvObImfwOfNaIkt986A98z48j4RZkIE5td0scslp&#10;KM5r7enXkc5k5OQPZ4lJEytOmuOcBGchNTzifC8TMXyXcMSSz2u3n3VW9Iz5IezpQZERzoSmEPFn&#10;Wl1d7Y8MKeuayA3LhrCbi9mkwUU97FzCBcqct3EVPDMfEo/ET6dmYE4K43QTmDhOiOf7kd3N3Ziq&#10;oJk2hIzOQiGyPsnsziW28XJYXeqZH21mnHAjCVMe4S7tWMJ2LK4gzXInSUX9IM8ZETZxYMniLBXA&#10;R1I65UjOcKdaTWgejS3CMRXr5B5eQR4yC+fikaYrmJlV8yAh2hMqnC+H4M3dIy4EYZZTM8t/4pQH&#10;4wH86I0AXDcTZc1HJ/Q8ueBr8lVRWUaE5WrHgQdO2cdHvF34VnJtPzHOsF32O5mPp065btYldjzM&#10;+BZOx4+1P9e5y6WtDv1NwzGJbAqieFjdNaD6mkm8xCwLmuTNwge91kmZyNnqGY8XvpVc/SKJeNK1&#10;qlM8Ce0YCxrfNjqQXI8FLOMdv5en4U0JkE0dkxt2mJN/Ll1Tx3p3pwyKbFhK2GOMr9xSj+uhF4iI&#10;3BpCcj3W0O9lL4hpnWJbVLh6hivsyDE7ABy6Y5Avn5ubo7OH/0nG9B1dz/hcCABf1o45dzRNssbv&#10;dkBLPsWhW4wOqvRKrsfauqJ+yxGwdrsxLoZtCFuGYF7YW8gVLg9dqWb7LbdRxv94Q02FIJKsZx4F&#10;NizZWyGj3LG3luC3ixSYXfXlMd4zEXCQ4O0GtkPItc2rh0quaWcxwGQLtpRGrjAIzayurpqhf0la&#10;hmPAq+ztT/GJkS0u5rOY72nfjmhg2XljvzyyMzbyWcfpYClTCYhsW0ZBwH3DWo0nC5G+kauGSfQb&#10;/uyIm3DRWXYCcyQDi7yY9VZb2mo5PLhCwyREz2B10VQguSlLq+PmOwTHjSQxtvbOlNws9yDPH3ay&#10;pel+jn8u6yp6vBFLpN/ow0Lq3BQr4TYIZl1s6DbmKW4GmfDbceCUb3vYHxHJNd0gOzoVSP83PQgP&#10;Zqa/St81Pv74sgnXvGdFvc9+bi0LLoRahoUQkqsQkqsQQnIVQkiuQhw3/l+AAQAyUVwWdq7E4QAA&#10;AABJRU5ErkJgglBLAwQUAAYACAAAACEAb62F9d0AAAAFAQAADwAAAGRycy9kb3ducmV2LnhtbEyP&#10;T0vDQBDF74LfYRnBm92k/mtjNqUU9VQKtkLxNk2mSWh2NmS3SfrtHb3oZXjDG977TboYbaN66nzt&#10;2EA8iUAR566ouTTwuXu7m4HyAbnAxjEZuJCHRXZ9lWJSuIE/qN+GUkkI+wQNVCG0idY+r8iin7iW&#10;WLyj6ywGWbtSFx0OEm4bPY2iJ22xZmmosKVVRflpe7YG3gcclvfxa78+HVeXr93jZr+OyZjbm3H5&#10;AirQGP6O4Qdf0CETpoM7c+FVY0AeCb9TvId5NAV1EBE/z0Fnqf5Pn30DAAD//wMAUEsDBBQABgAI&#10;AAAAIQCqJg6+vAAAACEBAAAZAAAAZHJzL19yZWxzL2Uyb0RvYy54bWwucmVsc4SPQWrDMBBF94Xc&#10;Qcw+lp1FKMWyN6HgbUgOMEhjWcQaCUkt9e0jyCaBQJfzP/89ph///Cp+KWUXWEHXtCCIdTCOrYLr&#10;5Xv/CSIXZINrYFKwUYZx2H30Z1qx1FFeXMyiUjgrWEqJX1JmvZDH3IRIXJs5JI+lnsnKiPqGluSh&#10;bY8yPTNgeGGKyShIk+lAXLZYzf+zwzw7TaegfzxxeaOQzld3BWKyVBR4Mg4fYddEtiCHXr48NtwB&#10;AAD//wMAUEsBAi0AFAAGAAgAAAAhALGCZ7YKAQAAEwIAABMAAAAAAAAAAAAAAAAAAAAAAFtDb250&#10;ZW50X1R5cGVzXS54bWxQSwECLQAUAAYACAAAACEAOP0h/9YAAACUAQAACwAAAAAAAAAAAAAAAAA7&#10;AQAAX3JlbHMvLnJlbHNQSwECLQAUAAYACAAAACEARQKtvQYEAABgCAAADgAAAAAAAAAAAAAAAAA6&#10;AgAAZHJzL2Uyb0RvYy54bWxQSwECLQAKAAAAAAAAACEAfbu0T9UgAADVIAAAFAAAAAAAAAAAAAAA&#10;AABsBgAAZHJzL21lZGlhL2ltYWdlMS5wbmdQSwECLQAUAAYACAAAACEAb62F9d0AAAAFAQAADwAA&#10;AAAAAAAAAAAAAABzJwAAZHJzL2Rvd25yZXYueG1sUEsBAi0AFAAGAAgAAAAhAKomDr68AAAAIQEA&#10;ABkAAAAAAAAAAAAAAAAAfSgAAGRycy9fcmVscy9lMm9Eb2MueG1sLnJlbHNQSwUGAAAAAAYABgB8&#10;AQAAcCkAAAAA&#10;">
                <v:shape id="図 17" o:spid="_x0000_s1040" type="#_x0000_t75" alt="グラフ, 散布図&#10;&#10;AI 生成コンテンツは誤りを含む可能性があります。" style="position:absolute;left:5285;width:19139;height:1992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qXAhxgAAAOMAAAAPAAAAZHJzL2Rvd25yZXYueG1sRE9fa8Iw&#10;EH8f7DuEG+xtppWySTWKGwydDIbOD3A2Z1NsLiXJavftjSD4eL//N1sMthU9+dA4VpCPMhDEldMN&#10;1wr2v58vExAhImtsHZOCfwqwmD8+zLDU7sxb6nexFimEQ4kKTIxdKWWoDFkMI9cRJ+7ovMWYTl9L&#10;7fGcwm0rx1n2Ki02nBoMdvRhqDrt/qyCut3Kr+Jbrn50OKz6Db1bvzZKPT8NyymISEO8i2/utU7z&#10;x/mkKPK3rIDrTwkAOb8AAAD//wMAUEsBAi0AFAAGAAgAAAAhANvh9svuAAAAhQEAABMAAAAAAAAA&#10;AAAAAAAAAAAAAFtDb250ZW50X1R5cGVzXS54bWxQSwECLQAUAAYACAAAACEAWvQsW78AAAAVAQAA&#10;CwAAAAAAAAAAAAAAAAAfAQAAX3JlbHMvLnJlbHNQSwECLQAUAAYACAAAACEAM6lwIcYAAADjAAAA&#10;DwAAAAAAAAAAAAAAAAAHAgAAZHJzL2Rvd25yZXYueG1sUEsFBgAAAAADAAMAtwAAAPoCAAAAAA==&#10;">
                  <v:imagedata r:id="rId23" o:title="グラフ, 散布図&#10;&#10;AI 生成コンテンツは誤りを含む可能性があります。"/>
                </v:shape>
                <v:shape id="テキスト ボックス 1" o:spid="_x0000_s1041" type="#_x0000_t202" style="position:absolute;left:528;top:20190;width:31496;height:63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mmpNywAAAOIAAAAPAAAAZHJzL2Rvd25yZXYueG1sRI9PawIx&#10;FMTvhX6H8Aq9FM2qGOpqlFZb6MEe/IPnx+a5u7h5WZLort++KRR6HGbmN8xi1dtG3MiH2rGG0TAD&#10;QVw4U3Op4Xj4HLyCCBHZYOOYNNwpwGr5+LDA3LiOd3Tbx1IkCIccNVQxtrmUoajIYhi6ljh5Z+ct&#10;xiR9KY3HLsFtI8dZpqTFmtNChS2tKyou+6vVoDb+2u14/bI5fmzxuy3Hp/f7Sevnp/5tDiJSH//D&#10;f+0vo2E2mqiJUtMp/F5Kd0AufwAAAP//AwBQSwECLQAUAAYACAAAACEA2+H2y+4AAACFAQAAEwAA&#10;AAAAAAAAAAAAAAAAAAAAW0NvbnRlbnRfVHlwZXNdLnhtbFBLAQItABQABgAIAAAAIQBa9CxbvwAA&#10;ABUBAAALAAAAAAAAAAAAAAAAAB8BAABfcmVscy8ucmVsc1BLAQItABQABgAIAAAAIQBCmmpNywAA&#10;AOIAAAAPAAAAAAAAAAAAAAAAAAcCAABkcnMvZG93bnJldi54bWxQSwUGAAAAAAMAAwC3AAAA/wIA&#10;AAAA&#10;" stroked="f">
                  <v:textbox inset="0,0,0,0">
                    <w:txbxContent>
                      <w:p w14:paraId="25BB9204" w14:textId="0FFCF618" w:rsidR="00AC1CB7" w:rsidRPr="00A17A30" w:rsidRDefault="00AC1CB7" w:rsidP="00AC1CB7">
                        <w:pPr>
                          <w:pStyle w:val="af1"/>
                          <w:rPr>
                            <w:rFonts w:asciiTheme="majorHAnsi" w:hAnsiTheme="majorHAnsi" w:cs="Times New Roman"/>
                            <w:noProof/>
                            <w:w w:val="108"/>
                            <w:sz w:val="21"/>
                            <w:szCs w:val="21"/>
                            <w:lang w:eastAsia="ja-JP"/>
                          </w:rPr>
                        </w:pPr>
                        <w:r w:rsidRPr="00A17A30">
                          <w:rPr>
                            <w:rFonts w:asciiTheme="majorHAnsi" w:hAnsiTheme="majorHAnsi"/>
                            <w:sz w:val="18"/>
                            <w:szCs w:val="21"/>
                          </w:rPr>
                          <w:t xml:space="preserve">Figure </w:t>
                        </w:r>
                        <w:proofErr w:type="gramStart"/>
                        <w:r w:rsidR="00A17A30" w:rsidRPr="00A17A30">
                          <w:rPr>
                            <w:rFonts w:asciiTheme="majorHAnsi" w:hAnsiTheme="majorHAnsi"/>
                            <w:sz w:val="18"/>
                            <w:szCs w:val="21"/>
                            <w:lang w:eastAsia="ja-JP"/>
                          </w:rPr>
                          <w:t xml:space="preserve">4 </w:t>
                        </w:r>
                        <w:r w:rsidRPr="00A17A30">
                          <w:rPr>
                            <w:rFonts w:asciiTheme="majorHAnsi" w:hAnsiTheme="majorHAnsi"/>
                            <w:sz w:val="18"/>
                            <w:szCs w:val="21"/>
                            <w:lang w:eastAsia="ja-JP"/>
                          </w:rPr>
                          <w:t xml:space="preserve"> Nitrogen</w:t>
                        </w:r>
                        <w:proofErr w:type="gramEnd"/>
                        <w:r w:rsidRPr="00A17A30">
                          <w:rPr>
                            <w:rFonts w:asciiTheme="majorHAnsi" w:hAnsiTheme="majorHAnsi"/>
                            <w:sz w:val="18"/>
                            <w:szCs w:val="21"/>
                            <w:lang w:eastAsia="ja-JP"/>
                          </w:rPr>
                          <w:t xml:space="preserve"> concentration (Neff) of the films as a function of the holding time at 1000 °C during ammonolysis. Black and red symbols represent Neff of the films after ammonolysis and thermal desorption (TDS) measurement, respectively.</w:t>
                        </w:r>
                      </w:p>
                    </w:txbxContent>
                  </v:textbox>
                </v:shape>
                <w10:wrap type="topAndBottom"/>
              </v:group>
            </w:pict>
          </mc:Fallback>
        </mc:AlternateContent>
      </w:r>
      <w:r w:rsidRPr="00544042">
        <w:rPr>
          <w:rFonts w:asciiTheme="majorHAnsi" w:hAnsiTheme="majorHAnsi"/>
        </w:rPr>
        <w:t xml:space="preserve">given in the supporting information. This result reveals that the </w:t>
      </w:r>
      <w:r w:rsidRPr="00544042">
        <w:rPr>
          <w:rFonts w:asciiTheme="majorHAnsi" w:hAnsiTheme="majorHAnsi"/>
          <w:i/>
          <w:iCs/>
        </w:rPr>
        <w:t>N</w:t>
      </w:r>
      <w:r w:rsidRPr="00544042">
        <w:rPr>
          <w:rFonts w:asciiTheme="majorHAnsi" w:hAnsiTheme="majorHAnsi"/>
          <w:i/>
          <w:iCs/>
          <w:vertAlign w:val="subscript"/>
        </w:rPr>
        <w:t>eff</w:t>
      </w:r>
      <w:r w:rsidRPr="00544042">
        <w:rPr>
          <w:rFonts w:asciiTheme="majorHAnsi" w:hAnsiTheme="majorHAnsi"/>
        </w:rPr>
        <w:t xml:space="preserve"> in the films is higher at shorter </w:t>
      </w:r>
      <w:proofErr w:type="spellStart"/>
      <w:r w:rsidRPr="00544042">
        <w:rPr>
          <w:rFonts w:asciiTheme="majorHAnsi" w:hAnsiTheme="majorHAnsi"/>
          <w:i/>
          <w:iCs/>
        </w:rPr>
        <w:t>t</w:t>
      </w:r>
      <w:r w:rsidRPr="00544042">
        <w:rPr>
          <w:rFonts w:asciiTheme="majorHAnsi" w:hAnsiTheme="majorHAnsi"/>
          <w:i/>
          <w:iCs/>
          <w:vertAlign w:val="subscript"/>
        </w:rPr>
        <w:t>n</w:t>
      </w:r>
      <w:proofErr w:type="spellEnd"/>
      <w:r w:rsidRPr="00544042">
        <w:rPr>
          <w:rFonts w:asciiTheme="majorHAnsi" w:hAnsiTheme="majorHAnsi"/>
        </w:rPr>
        <w:t xml:space="preserve"> and that it decreases as the </w:t>
      </w:r>
      <w:proofErr w:type="spellStart"/>
      <w:r w:rsidRPr="00544042">
        <w:rPr>
          <w:rFonts w:asciiTheme="majorHAnsi" w:hAnsiTheme="majorHAnsi"/>
          <w:i/>
          <w:iCs/>
        </w:rPr>
        <w:t>t</w:t>
      </w:r>
      <w:r w:rsidRPr="00544042">
        <w:rPr>
          <w:rFonts w:asciiTheme="majorHAnsi" w:hAnsiTheme="majorHAnsi"/>
          <w:i/>
          <w:iCs/>
          <w:vertAlign w:val="subscript"/>
        </w:rPr>
        <w:t>n</w:t>
      </w:r>
      <w:proofErr w:type="spellEnd"/>
      <w:r w:rsidRPr="00544042">
        <w:rPr>
          <w:rFonts w:asciiTheme="majorHAnsi" w:hAnsiTheme="majorHAnsi"/>
        </w:rPr>
        <w:t xml:space="preserve"> increases. This trend suggests that the chemical state of nitrogen changes as nitridation progresses, forming</w:t>
      </w:r>
      <w:r w:rsidRPr="00544042">
        <w:rPr>
          <w:rFonts w:asciiTheme="majorHAnsi" w:hAnsiTheme="majorHAnsi"/>
          <w:lang w:eastAsia="ja-JP"/>
        </w:rPr>
        <w:t xml:space="preserve"> </w:t>
      </w:r>
      <w:r w:rsidRPr="00544042">
        <w:rPr>
          <w:rFonts w:asciiTheme="majorHAnsi" w:hAnsiTheme="majorHAnsi"/>
        </w:rPr>
        <w:t>nitride ions from 6 to 12 hours. These findings imply that nitridation proceeds through intermediate structures.</w:t>
      </w:r>
    </w:p>
    <w:p w14:paraId="6A4AB070" w14:textId="77777777" w:rsidR="00A17A30" w:rsidRDefault="00AC1CB7" w:rsidP="00A17A30">
      <w:pPr>
        <w:pStyle w:val="RSCB02ArticleText"/>
        <w:ind w:firstLineChars="150" w:firstLine="291"/>
        <w:rPr>
          <w:rFonts w:asciiTheme="majorHAnsi" w:hAnsiTheme="majorHAnsi"/>
          <w:lang w:eastAsia="ja-JP"/>
        </w:rPr>
      </w:pPr>
      <w:r w:rsidRPr="00544042">
        <w:rPr>
          <w:rFonts w:asciiTheme="majorHAnsi" w:hAnsiTheme="majorHAnsi"/>
        </w:rPr>
        <w:t>As aforementioned, the spectral features in the N1</w:t>
      </w:r>
      <w:r w:rsidRPr="00544042">
        <w:rPr>
          <w:rFonts w:asciiTheme="majorHAnsi" w:hAnsiTheme="majorHAnsi"/>
          <w:i/>
          <w:iCs/>
        </w:rPr>
        <w:t>s</w:t>
      </w:r>
      <w:r w:rsidRPr="00544042">
        <w:rPr>
          <w:rFonts w:asciiTheme="majorHAnsi" w:hAnsiTheme="majorHAnsi"/>
        </w:rPr>
        <w:t xml:space="preserve"> region, such as the relative intensity of the N</w:t>
      </w:r>
      <w:r w:rsidRPr="00544042">
        <w:rPr>
          <w:rFonts w:asciiTheme="majorHAnsi" w:hAnsiTheme="majorHAnsi"/>
        </w:rPr>
        <w:noBreakHyphen/>
        <w:t xml:space="preserve">II feature, did not systematically change with </w:t>
      </w:r>
      <w:r w:rsidRPr="00544042">
        <w:rPr>
          <w:rFonts w:asciiTheme="majorHAnsi" w:hAnsiTheme="majorHAnsi"/>
          <w:i/>
          <w:iCs/>
        </w:rPr>
        <w:t>t</w:t>
      </w:r>
      <w:r w:rsidRPr="00544042">
        <w:rPr>
          <w:rFonts w:asciiTheme="majorHAnsi" w:hAnsiTheme="majorHAnsi"/>
          <w:i/>
          <w:iCs/>
          <w:vertAlign w:val="subscript"/>
        </w:rPr>
        <w:t>n</w:t>
      </w:r>
      <w:r w:rsidRPr="00544042">
        <w:rPr>
          <w:rFonts w:asciiTheme="majorHAnsi" w:hAnsiTheme="majorHAnsi"/>
        </w:rPr>
        <w:t>. Conversely, the spectral profile of the Al2</w:t>
      </w:r>
      <w:r w:rsidRPr="00544042">
        <w:rPr>
          <w:rFonts w:asciiTheme="majorHAnsi" w:hAnsiTheme="majorHAnsi"/>
          <w:i/>
          <w:iCs/>
        </w:rPr>
        <w:t>p</w:t>
      </w:r>
      <w:r w:rsidRPr="00544042">
        <w:rPr>
          <w:rFonts w:asciiTheme="majorHAnsi" w:hAnsiTheme="majorHAnsi"/>
        </w:rPr>
        <w:t xml:space="preserve"> core level showed more systematic changes in response to </w:t>
      </w:r>
      <w:proofErr w:type="spellStart"/>
      <w:r w:rsidRPr="00544042">
        <w:rPr>
          <w:rFonts w:asciiTheme="majorHAnsi" w:hAnsiTheme="majorHAnsi"/>
          <w:i/>
          <w:iCs/>
        </w:rPr>
        <w:t>t</w:t>
      </w:r>
      <w:r w:rsidRPr="00544042">
        <w:rPr>
          <w:rFonts w:asciiTheme="majorHAnsi" w:hAnsiTheme="majorHAnsi"/>
          <w:i/>
          <w:iCs/>
          <w:vertAlign w:val="subscript"/>
        </w:rPr>
        <w:t>n</w:t>
      </w:r>
      <w:proofErr w:type="spellEnd"/>
      <w:r w:rsidRPr="00544042">
        <w:rPr>
          <w:rFonts w:asciiTheme="majorHAnsi" w:hAnsiTheme="majorHAnsi"/>
        </w:rPr>
        <w:t xml:space="preserve"> or </w:t>
      </w:r>
      <w:r w:rsidRPr="00544042">
        <w:rPr>
          <w:rFonts w:asciiTheme="majorHAnsi" w:hAnsiTheme="majorHAnsi"/>
          <w:i/>
          <w:iCs/>
        </w:rPr>
        <w:t>N</w:t>
      </w:r>
      <w:r w:rsidRPr="00544042">
        <w:rPr>
          <w:rFonts w:asciiTheme="majorHAnsi" w:hAnsiTheme="majorHAnsi"/>
          <w:i/>
          <w:iCs/>
          <w:vertAlign w:val="subscript"/>
        </w:rPr>
        <w:t>eff</w:t>
      </w:r>
      <w:r w:rsidRPr="00544042">
        <w:rPr>
          <w:rFonts w:asciiTheme="majorHAnsi" w:hAnsiTheme="majorHAnsi"/>
        </w:rPr>
        <w:t xml:space="preserve">. A shoulder component at higher </w:t>
      </w:r>
      <w:r w:rsidRPr="00544042">
        <w:rPr>
          <w:rFonts w:asciiTheme="majorHAnsi" w:hAnsiTheme="majorHAnsi"/>
          <w:i/>
          <w:iCs/>
        </w:rPr>
        <w:t>E</w:t>
      </w:r>
      <w:r w:rsidRPr="00544042">
        <w:rPr>
          <w:rFonts w:asciiTheme="majorHAnsi" w:hAnsiTheme="majorHAnsi"/>
          <w:i/>
          <w:iCs/>
          <w:vertAlign w:val="subscript"/>
        </w:rPr>
        <w:t>b</w:t>
      </w:r>
      <w:r w:rsidRPr="00544042">
        <w:rPr>
          <w:rFonts w:asciiTheme="majorHAnsi" w:hAnsiTheme="majorHAnsi"/>
        </w:rPr>
        <w:t xml:space="preserve"> (Figure 3(e)) became more pronounced with increasing </w:t>
      </w:r>
      <w:r w:rsidRPr="00544042">
        <w:rPr>
          <w:rFonts w:asciiTheme="majorHAnsi" w:hAnsiTheme="majorHAnsi"/>
          <w:i/>
          <w:iCs/>
        </w:rPr>
        <w:t>t</w:t>
      </w:r>
      <w:r w:rsidRPr="00544042">
        <w:rPr>
          <w:rFonts w:asciiTheme="majorHAnsi" w:hAnsiTheme="majorHAnsi"/>
          <w:i/>
          <w:iCs/>
          <w:vertAlign w:val="subscript"/>
        </w:rPr>
        <w:t>n</w:t>
      </w:r>
      <w:r w:rsidRPr="00544042">
        <w:rPr>
          <w:rFonts w:asciiTheme="majorHAnsi" w:hAnsiTheme="majorHAnsi"/>
        </w:rPr>
        <w:t>. The spectral tail in the Al2</w:t>
      </w:r>
      <w:r w:rsidRPr="00544042">
        <w:rPr>
          <w:rFonts w:asciiTheme="majorHAnsi" w:hAnsiTheme="majorHAnsi"/>
          <w:i/>
          <w:iCs/>
        </w:rPr>
        <w:t>p</w:t>
      </w:r>
      <w:r w:rsidRPr="00544042">
        <w:rPr>
          <w:rFonts w:asciiTheme="majorHAnsi" w:hAnsiTheme="majorHAnsi"/>
        </w:rPr>
        <w:t xml:space="preserve"> region was most evident in the N</w:t>
      </w:r>
      <w:r w:rsidR="00544042" w:rsidRPr="00544042">
        <w:rPr>
          <w:rFonts w:asciiTheme="majorHAnsi" w:hAnsiTheme="majorHAnsi"/>
        </w:rPr>
        <w:noBreakHyphen/>
      </w:r>
      <w:r w:rsidRPr="00544042">
        <w:rPr>
          <w:rFonts w:asciiTheme="majorHAnsi" w:hAnsiTheme="majorHAnsi"/>
        </w:rPr>
        <w:t>24 film, indicating that the intensity of the spectral shoulder in the Al2</w:t>
      </w:r>
      <w:r w:rsidRPr="00544042">
        <w:rPr>
          <w:rFonts w:asciiTheme="majorHAnsi" w:hAnsiTheme="majorHAnsi"/>
          <w:i/>
          <w:iCs/>
        </w:rPr>
        <w:t>p</w:t>
      </w:r>
      <w:r w:rsidRPr="00544042">
        <w:rPr>
          <w:rFonts w:asciiTheme="majorHAnsi" w:hAnsiTheme="majorHAnsi"/>
        </w:rPr>
        <w:t xml:space="preserve"> region was not directly proportional to </w:t>
      </w:r>
      <w:r w:rsidRPr="00544042">
        <w:rPr>
          <w:rFonts w:asciiTheme="majorHAnsi" w:hAnsiTheme="majorHAnsi"/>
          <w:i/>
          <w:iCs/>
        </w:rPr>
        <w:t>N</w:t>
      </w:r>
      <w:r w:rsidRPr="00544042">
        <w:rPr>
          <w:rFonts w:asciiTheme="majorHAnsi" w:hAnsiTheme="majorHAnsi"/>
          <w:i/>
          <w:iCs/>
          <w:vertAlign w:val="subscript"/>
        </w:rPr>
        <w:t>eff</w:t>
      </w:r>
      <w:r w:rsidRPr="00544042">
        <w:rPr>
          <w:rFonts w:asciiTheme="majorHAnsi" w:hAnsiTheme="majorHAnsi"/>
          <w:i/>
          <w:iCs/>
        </w:rPr>
        <w:t xml:space="preserve"> </w:t>
      </w:r>
      <w:r w:rsidRPr="00544042">
        <w:rPr>
          <w:rFonts w:asciiTheme="majorHAnsi" w:hAnsiTheme="majorHAnsi"/>
        </w:rPr>
        <w:t xml:space="preserve">but rather to </w:t>
      </w:r>
      <w:r w:rsidRPr="00544042">
        <w:rPr>
          <w:rFonts w:asciiTheme="majorHAnsi" w:hAnsiTheme="majorHAnsi"/>
          <w:i/>
          <w:iCs/>
        </w:rPr>
        <w:t>t</w:t>
      </w:r>
      <w:r w:rsidRPr="00544042">
        <w:rPr>
          <w:rFonts w:asciiTheme="majorHAnsi" w:hAnsiTheme="majorHAnsi"/>
          <w:i/>
          <w:iCs/>
          <w:vertAlign w:val="subscript"/>
        </w:rPr>
        <w:t>n</w:t>
      </w:r>
      <w:r w:rsidRPr="00544042">
        <w:rPr>
          <w:rFonts w:asciiTheme="majorHAnsi" w:hAnsiTheme="majorHAnsi"/>
        </w:rPr>
        <w:t>. The Sr3</w:t>
      </w:r>
      <w:r w:rsidRPr="00544042">
        <w:rPr>
          <w:rFonts w:asciiTheme="majorHAnsi" w:hAnsiTheme="majorHAnsi"/>
          <w:i/>
          <w:iCs/>
        </w:rPr>
        <w:t>p</w:t>
      </w:r>
      <w:r w:rsidRPr="00544042">
        <w:rPr>
          <w:rFonts w:asciiTheme="majorHAnsi" w:hAnsiTheme="majorHAnsi"/>
        </w:rPr>
        <w:t xml:space="preserve"> spectra (Figure 3(a)) displayed similarities with Al2</w:t>
      </w:r>
      <w:r w:rsidRPr="00544042">
        <w:rPr>
          <w:rFonts w:asciiTheme="majorHAnsi" w:hAnsiTheme="majorHAnsi"/>
          <w:i/>
          <w:iCs/>
        </w:rPr>
        <w:t>p</w:t>
      </w:r>
      <w:r w:rsidRPr="00544042">
        <w:rPr>
          <w:rFonts w:asciiTheme="majorHAnsi" w:hAnsiTheme="majorHAnsi"/>
        </w:rPr>
        <w:t>. Owing to the overlapping spectral tails of C1</w:t>
      </w:r>
      <w:r w:rsidRPr="00544042">
        <w:rPr>
          <w:rFonts w:asciiTheme="majorHAnsi" w:hAnsiTheme="majorHAnsi"/>
          <w:i/>
          <w:iCs/>
        </w:rPr>
        <w:t>s</w:t>
      </w:r>
      <w:r w:rsidRPr="00544042">
        <w:rPr>
          <w:rFonts w:asciiTheme="majorHAnsi" w:hAnsiTheme="majorHAnsi"/>
        </w:rPr>
        <w:t xml:space="preserve"> and Sr3</w:t>
      </w:r>
      <w:r w:rsidRPr="00544042">
        <w:rPr>
          <w:rFonts w:asciiTheme="majorHAnsi" w:hAnsiTheme="majorHAnsi"/>
          <w:i/>
          <w:iCs/>
        </w:rPr>
        <w:t>p</w:t>
      </w:r>
      <w:r w:rsidRPr="00544042">
        <w:rPr>
          <w:rFonts w:asciiTheme="majorHAnsi" w:hAnsiTheme="majorHAnsi"/>
        </w:rPr>
        <w:t>, detailed analysis of the Sr3</w:t>
      </w:r>
      <w:r w:rsidRPr="00544042">
        <w:rPr>
          <w:rFonts w:asciiTheme="majorHAnsi" w:hAnsiTheme="majorHAnsi"/>
          <w:i/>
          <w:iCs/>
        </w:rPr>
        <w:t>p</w:t>
      </w:r>
      <w:r w:rsidRPr="00544042">
        <w:rPr>
          <w:rFonts w:asciiTheme="majorHAnsi" w:hAnsiTheme="majorHAnsi"/>
        </w:rPr>
        <w:t xml:space="preserve"> higher-</w:t>
      </w:r>
      <w:r w:rsidRPr="00544042">
        <w:rPr>
          <w:rFonts w:asciiTheme="majorHAnsi" w:hAnsiTheme="majorHAnsi"/>
          <w:i/>
          <w:iCs/>
        </w:rPr>
        <w:t>E</w:t>
      </w:r>
      <w:r w:rsidRPr="00544042">
        <w:rPr>
          <w:rFonts w:asciiTheme="majorHAnsi" w:hAnsiTheme="majorHAnsi"/>
          <w:i/>
          <w:iCs/>
          <w:vertAlign w:val="subscript"/>
        </w:rPr>
        <w:t>b</w:t>
      </w:r>
      <w:r w:rsidRPr="00544042">
        <w:rPr>
          <w:rFonts w:asciiTheme="majorHAnsi" w:hAnsiTheme="majorHAnsi"/>
        </w:rPr>
        <w:t xml:space="preserve"> tail was challenging. However, the Sr3</w:t>
      </w:r>
      <w:r w:rsidRPr="00544042">
        <w:rPr>
          <w:rFonts w:asciiTheme="majorHAnsi" w:hAnsiTheme="majorHAnsi"/>
          <w:i/>
          <w:iCs/>
        </w:rPr>
        <w:t>p</w:t>
      </w:r>
      <w:r w:rsidRPr="00544042">
        <w:rPr>
          <w:rFonts w:asciiTheme="majorHAnsi" w:hAnsiTheme="majorHAnsi"/>
        </w:rPr>
        <w:t xml:space="preserve"> peak shifted to higher </w:t>
      </w:r>
      <w:r w:rsidRPr="00544042">
        <w:rPr>
          <w:rFonts w:asciiTheme="majorHAnsi" w:hAnsiTheme="majorHAnsi"/>
          <w:i/>
          <w:iCs/>
        </w:rPr>
        <w:t>E</w:t>
      </w:r>
      <w:r w:rsidRPr="00544042">
        <w:rPr>
          <w:rFonts w:asciiTheme="majorHAnsi" w:hAnsiTheme="majorHAnsi"/>
          <w:i/>
          <w:iCs/>
          <w:vertAlign w:val="subscript"/>
        </w:rPr>
        <w:t>b</w:t>
      </w:r>
      <w:r w:rsidRPr="00544042">
        <w:rPr>
          <w:rFonts w:asciiTheme="majorHAnsi" w:hAnsiTheme="majorHAnsi"/>
        </w:rPr>
        <w:t xml:space="preserve"> after ammonolysis, mirroring the spectra behaviour of the Al2</w:t>
      </w:r>
      <w:r w:rsidRPr="00544042">
        <w:rPr>
          <w:rFonts w:asciiTheme="majorHAnsi" w:hAnsiTheme="majorHAnsi"/>
          <w:i/>
          <w:iCs/>
        </w:rPr>
        <w:t>p</w:t>
      </w:r>
      <w:r w:rsidRPr="00544042">
        <w:rPr>
          <w:rFonts w:asciiTheme="majorHAnsi" w:hAnsiTheme="majorHAnsi"/>
        </w:rPr>
        <w:t xml:space="preserve"> profile.</w:t>
      </w:r>
    </w:p>
    <w:p w14:paraId="10879304" w14:textId="77777777" w:rsidR="00A17A30" w:rsidRDefault="00AC1CB7" w:rsidP="00A17A30">
      <w:pPr>
        <w:pStyle w:val="RSCB02ArticleText"/>
        <w:ind w:firstLineChars="150" w:firstLine="291"/>
        <w:rPr>
          <w:rFonts w:asciiTheme="majorHAnsi" w:hAnsiTheme="majorHAnsi"/>
          <w:lang w:eastAsia="ja-JP"/>
        </w:rPr>
      </w:pPr>
      <w:r w:rsidRPr="00544042">
        <w:rPr>
          <w:rFonts w:asciiTheme="majorHAnsi" w:hAnsiTheme="majorHAnsi"/>
        </w:rPr>
        <w:t>The Si2</w:t>
      </w:r>
      <w:r w:rsidRPr="00A17A30">
        <w:rPr>
          <w:rFonts w:asciiTheme="majorHAnsi" w:hAnsiTheme="majorHAnsi"/>
          <w:i/>
          <w:iCs/>
        </w:rPr>
        <w:t>p</w:t>
      </w:r>
      <w:r w:rsidRPr="00544042">
        <w:rPr>
          <w:rFonts w:asciiTheme="majorHAnsi" w:hAnsiTheme="majorHAnsi"/>
        </w:rPr>
        <w:t xml:space="preserve"> core-level spectra also depended on </w:t>
      </w:r>
      <w:proofErr w:type="spellStart"/>
      <w:r w:rsidRPr="00A17A30">
        <w:rPr>
          <w:rFonts w:asciiTheme="majorHAnsi" w:hAnsiTheme="majorHAnsi"/>
          <w:i/>
          <w:iCs/>
        </w:rPr>
        <w:t>t</w:t>
      </w:r>
      <w:r w:rsidRPr="00A17A30">
        <w:rPr>
          <w:rFonts w:asciiTheme="majorHAnsi" w:hAnsiTheme="majorHAnsi"/>
          <w:i/>
          <w:iCs/>
          <w:vertAlign w:val="subscript"/>
        </w:rPr>
        <w:t>n</w:t>
      </w:r>
      <w:proofErr w:type="spellEnd"/>
      <w:r w:rsidRPr="00544042">
        <w:rPr>
          <w:rFonts w:asciiTheme="majorHAnsi" w:hAnsiTheme="majorHAnsi"/>
        </w:rPr>
        <w:t xml:space="preserve"> (Figure 3(d)). However, the behaviour of Si2</w:t>
      </w:r>
      <w:r w:rsidRPr="00A17A30">
        <w:rPr>
          <w:rFonts w:asciiTheme="majorHAnsi" w:hAnsiTheme="majorHAnsi"/>
          <w:i/>
          <w:iCs/>
        </w:rPr>
        <w:t>p</w:t>
      </w:r>
      <w:r w:rsidRPr="00544042">
        <w:rPr>
          <w:rFonts w:asciiTheme="majorHAnsi" w:hAnsiTheme="majorHAnsi"/>
        </w:rPr>
        <w:t xml:space="preserve"> differed slightly from that of Al2</w:t>
      </w:r>
      <w:r w:rsidRPr="00A17A30">
        <w:rPr>
          <w:rFonts w:asciiTheme="majorHAnsi" w:hAnsiTheme="majorHAnsi"/>
          <w:i/>
          <w:iCs/>
        </w:rPr>
        <w:t>p</w:t>
      </w:r>
      <w:r w:rsidRPr="00544042">
        <w:rPr>
          <w:rFonts w:asciiTheme="majorHAnsi" w:hAnsiTheme="majorHAnsi"/>
        </w:rPr>
        <w:t>. With ammonolysis, the Si2</w:t>
      </w:r>
      <w:r w:rsidRPr="00A17A30">
        <w:rPr>
          <w:rFonts w:asciiTheme="majorHAnsi" w:hAnsiTheme="majorHAnsi"/>
          <w:i/>
          <w:iCs/>
        </w:rPr>
        <w:t>p</w:t>
      </w:r>
      <w:r w:rsidRPr="00544042">
        <w:rPr>
          <w:rFonts w:asciiTheme="majorHAnsi" w:hAnsiTheme="majorHAnsi"/>
        </w:rPr>
        <w:t xml:space="preserve"> peak maximum shifted to higher </w:t>
      </w:r>
      <w:r w:rsidRPr="00A17A30">
        <w:rPr>
          <w:rFonts w:asciiTheme="majorHAnsi" w:hAnsiTheme="majorHAnsi"/>
          <w:i/>
          <w:iCs/>
        </w:rPr>
        <w:t>E</w:t>
      </w:r>
      <w:r w:rsidRPr="00A17A30">
        <w:rPr>
          <w:rFonts w:asciiTheme="majorHAnsi" w:hAnsiTheme="majorHAnsi"/>
          <w:i/>
          <w:iCs/>
          <w:vertAlign w:val="subscript"/>
        </w:rPr>
        <w:t>b</w:t>
      </w:r>
      <w:r w:rsidRPr="00544042">
        <w:rPr>
          <w:rFonts w:asciiTheme="majorHAnsi" w:hAnsiTheme="majorHAnsi"/>
        </w:rPr>
        <w:t>. Specifically, the peak for N</w:t>
      </w:r>
      <w:r w:rsidRPr="00544042">
        <w:rPr>
          <w:rFonts w:asciiTheme="majorHAnsi" w:hAnsiTheme="majorHAnsi"/>
        </w:rPr>
        <w:noBreakHyphen/>
        <w:t xml:space="preserve">0 appeared at the lowest </w:t>
      </w:r>
      <w:r w:rsidRPr="00A17A30">
        <w:rPr>
          <w:rFonts w:asciiTheme="majorHAnsi" w:hAnsiTheme="majorHAnsi"/>
          <w:i/>
          <w:iCs/>
        </w:rPr>
        <w:t>E</w:t>
      </w:r>
      <w:r w:rsidRPr="00A17A30">
        <w:rPr>
          <w:rFonts w:asciiTheme="majorHAnsi" w:hAnsiTheme="majorHAnsi"/>
          <w:i/>
          <w:iCs/>
          <w:vertAlign w:val="subscript"/>
        </w:rPr>
        <w:t>b</w:t>
      </w:r>
      <w:r w:rsidRPr="00544042">
        <w:rPr>
          <w:rFonts w:asciiTheme="majorHAnsi" w:hAnsiTheme="majorHAnsi"/>
        </w:rPr>
        <w:t>, while the peak for N</w:t>
      </w:r>
      <w:r w:rsidRPr="00544042">
        <w:rPr>
          <w:rFonts w:asciiTheme="majorHAnsi" w:hAnsiTheme="majorHAnsi"/>
        </w:rPr>
        <w:noBreakHyphen/>
        <w:t>24 was similar to that of O</w:t>
      </w:r>
      <w:r w:rsidRPr="00544042">
        <w:rPr>
          <w:rFonts w:asciiTheme="majorHAnsi" w:hAnsiTheme="majorHAnsi"/>
        </w:rPr>
        <w:noBreakHyphen/>
        <w:t>6. This trend suggests that the magnitude of the Si2</w:t>
      </w:r>
      <w:r w:rsidRPr="00A17A30">
        <w:rPr>
          <w:rFonts w:asciiTheme="majorHAnsi" w:hAnsiTheme="majorHAnsi"/>
          <w:i/>
          <w:iCs/>
        </w:rPr>
        <w:t>p</w:t>
      </w:r>
      <w:r w:rsidRPr="00544042">
        <w:rPr>
          <w:rFonts w:asciiTheme="majorHAnsi" w:hAnsiTheme="majorHAnsi"/>
        </w:rPr>
        <w:t xml:space="preserve"> shift corresponds to </w:t>
      </w:r>
      <w:r w:rsidRPr="00A17A30">
        <w:rPr>
          <w:rFonts w:asciiTheme="majorHAnsi" w:hAnsiTheme="majorHAnsi"/>
          <w:i/>
          <w:iCs/>
        </w:rPr>
        <w:t>N</w:t>
      </w:r>
      <w:r w:rsidRPr="00A17A30">
        <w:rPr>
          <w:rFonts w:asciiTheme="majorHAnsi" w:hAnsiTheme="majorHAnsi"/>
          <w:i/>
          <w:iCs/>
          <w:vertAlign w:val="subscript"/>
        </w:rPr>
        <w:t>eff</w:t>
      </w:r>
      <w:r w:rsidRPr="00544042">
        <w:rPr>
          <w:rFonts w:asciiTheme="majorHAnsi" w:hAnsiTheme="majorHAnsi"/>
        </w:rPr>
        <w:t>, indicating that the chemical state of silicon is more sensitive to N</w:t>
      </w:r>
      <w:r w:rsidRPr="00544042">
        <w:rPr>
          <w:rFonts w:asciiTheme="majorHAnsi" w:hAnsiTheme="majorHAnsi"/>
          <w:vertAlign w:val="subscript"/>
        </w:rPr>
        <w:t>eff</w:t>
      </w:r>
      <w:r w:rsidRPr="00544042">
        <w:rPr>
          <w:rFonts w:asciiTheme="majorHAnsi" w:hAnsiTheme="majorHAnsi"/>
        </w:rPr>
        <w:t xml:space="preserve"> than that of aluminium. Notably, the spectra tail behaviour in the O1s peak resembled that of Si2</w:t>
      </w:r>
      <w:r w:rsidRPr="00A17A30">
        <w:rPr>
          <w:rFonts w:asciiTheme="majorHAnsi" w:hAnsiTheme="majorHAnsi"/>
          <w:i/>
          <w:iCs/>
        </w:rPr>
        <w:t>p</w:t>
      </w:r>
      <w:r w:rsidRPr="00544042">
        <w:rPr>
          <w:rFonts w:asciiTheme="majorHAnsi" w:hAnsiTheme="majorHAnsi"/>
        </w:rPr>
        <w:t>. The spectral tail was less pronounced for the N</w:t>
      </w:r>
      <w:r w:rsidRPr="00544042">
        <w:rPr>
          <w:rFonts w:asciiTheme="majorHAnsi" w:hAnsiTheme="majorHAnsi"/>
        </w:rPr>
        <w:noBreakHyphen/>
        <w:t>0 film and increased with tn. The spectral profile for the N</w:t>
      </w:r>
      <w:r w:rsidRPr="00544042">
        <w:rPr>
          <w:rFonts w:asciiTheme="majorHAnsi" w:hAnsiTheme="majorHAnsi"/>
        </w:rPr>
        <w:noBreakHyphen/>
        <w:t>24 film closely resembled that of O</w:t>
      </w:r>
      <w:r w:rsidRPr="00544042">
        <w:rPr>
          <w:rFonts w:asciiTheme="majorHAnsi" w:hAnsiTheme="majorHAnsi"/>
        </w:rPr>
        <w:noBreakHyphen/>
        <w:t>6. Such similarities in the spectral profiles between N</w:t>
      </w:r>
      <w:r w:rsidRPr="00544042">
        <w:rPr>
          <w:rFonts w:asciiTheme="majorHAnsi" w:hAnsiTheme="majorHAnsi"/>
        </w:rPr>
        <w:noBreakHyphen/>
        <w:t>24 and O</w:t>
      </w:r>
      <w:r w:rsidRPr="00544042">
        <w:rPr>
          <w:rFonts w:asciiTheme="majorHAnsi" w:hAnsiTheme="majorHAnsi"/>
        </w:rPr>
        <w:noBreakHyphen/>
        <w:t>6 were common features observed in the O1</w:t>
      </w:r>
      <w:r w:rsidRPr="00A17A30">
        <w:rPr>
          <w:rFonts w:asciiTheme="majorHAnsi" w:hAnsiTheme="majorHAnsi"/>
          <w:i/>
          <w:iCs/>
        </w:rPr>
        <w:t xml:space="preserve">s </w:t>
      </w:r>
      <w:r w:rsidRPr="00544042">
        <w:rPr>
          <w:rFonts w:asciiTheme="majorHAnsi" w:hAnsiTheme="majorHAnsi"/>
        </w:rPr>
        <w:t>and Si2</w:t>
      </w:r>
      <w:r w:rsidRPr="00A17A30">
        <w:rPr>
          <w:rFonts w:asciiTheme="majorHAnsi" w:hAnsiTheme="majorHAnsi"/>
          <w:i/>
          <w:iCs/>
        </w:rPr>
        <w:t>p</w:t>
      </w:r>
      <w:r w:rsidRPr="00544042">
        <w:rPr>
          <w:rFonts w:asciiTheme="majorHAnsi" w:hAnsiTheme="majorHAnsi"/>
        </w:rPr>
        <w:t xml:space="preserve"> regions.</w:t>
      </w:r>
    </w:p>
    <w:p w14:paraId="78DF27A2" w14:textId="77777777" w:rsidR="00A17A30" w:rsidRDefault="00AC1CB7" w:rsidP="00A17A30">
      <w:pPr>
        <w:pStyle w:val="RSCB02ArticleText"/>
        <w:ind w:firstLineChars="150" w:firstLine="291"/>
        <w:rPr>
          <w:rFonts w:asciiTheme="majorHAnsi" w:hAnsiTheme="majorHAnsi"/>
          <w:lang w:eastAsia="ja-JP"/>
        </w:rPr>
      </w:pPr>
      <w:r w:rsidRPr="00544042">
        <w:rPr>
          <w:rFonts w:asciiTheme="majorHAnsi" w:hAnsiTheme="majorHAnsi"/>
        </w:rPr>
        <w:t>The FT</w:t>
      </w:r>
      <w:r w:rsidR="00A17A30" w:rsidRPr="00544042">
        <w:rPr>
          <w:rFonts w:asciiTheme="majorHAnsi" w:hAnsiTheme="majorHAnsi"/>
        </w:rPr>
        <w:noBreakHyphen/>
      </w:r>
      <w:r w:rsidRPr="00544042">
        <w:rPr>
          <w:rFonts w:asciiTheme="majorHAnsi" w:hAnsiTheme="majorHAnsi"/>
        </w:rPr>
        <w:t>IR measurement results are shown in Figure 5. Notably, the spectral profile was numerically treated with the ATR correction tool installed in the equipment, assuming that the refractive index of the film was 1.45, a typical value for pure silica glass. The spectra exhibited multiple peaks, labelled as bands I–V. Among them, peaks at approximately 1200 cm</w:t>
      </w:r>
      <w:r w:rsidRPr="00544042">
        <w:rPr>
          <w:rFonts w:asciiTheme="majorHAnsi" w:hAnsiTheme="majorHAnsi" w:cs="Cambria Math"/>
          <w:vertAlign w:val="superscript"/>
        </w:rPr>
        <w:t>‑</w:t>
      </w:r>
      <w:r w:rsidRPr="00544042">
        <w:rPr>
          <w:rFonts w:asciiTheme="majorHAnsi" w:hAnsiTheme="majorHAnsi"/>
          <w:vertAlign w:val="superscript"/>
        </w:rPr>
        <w:t>1</w:t>
      </w:r>
      <w:r w:rsidRPr="00544042">
        <w:rPr>
          <w:rFonts w:asciiTheme="majorHAnsi" w:hAnsiTheme="majorHAnsi"/>
        </w:rPr>
        <w:t xml:space="preserve"> (band-I) and 1080 cm</w:t>
      </w:r>
      <w:r w:rsidRPr="00544042">
        <w:rPr>
          <w:rFonts w:asciiTheme="majorHAnsi" w:hAnsiTheme="majorHAnsi" w:cs="Cambria Math"/>
          <w:vertAlign w:val="superscript"/>
        </w:rPr>
        <w:t>‑</w:t>
      </w:r>
      <w:r w:rsidRPr="00544042">
        <w:rPr>
          <w:rFonts w:asciiTheme="majorHAnsi" w:hAnsiTheme="majorHAnsi"/>
          <w:vertAlign w:val="superscript"/>
        </w:rPr>
        <w:t>1</w:t>
      </w:r>
      <w:r w:rsidRPr="00544042">
        <w:rPr>
          <w:rFonts w:asciiTheme="majorHAnsi" w:hAnsiTheme="majorHAnsi"/>
        </w:rPr>
        <w:t xml:space="preserve"> (band-II) correspond to the asymmetric stretching mode of Si-O-Si bonds.</w:t>
      </w:r>
      <w:r w:rsidRPr="00544042">
        <w:rPr>
          <w:rFonts w:asciiTheme="majorHAnsi" w:hAnsiTheme="majorHAnsi"/>
          <w:vertAlign w:val="superscript"/>
        </w:rPr>
        <w:t>64,65</w:t>
      </w:r>
      <w:r w:rsidRPr="00544042">
        <w:rPr>
          <w:rFonts w:asciiTheme="majorHAnsi" w:hAnsiTheme="majorHAnsi"/>
        </w:rPr>
        <w:t xml:space="preserve"> The presence of crystalline phases in H</w:t>
      </w:r>
      <w:r w:rsidR="00A17A30" w:rsidRPr="00544042">
        <w:rPr>
          <w:rFonts w:asciiTheme="majorHAnsi" w:hAnsiTheme="majorHAnsi"/>
        </w:rPr>
        <w:t>-</w:t>
      </w:r>
      <w:r w:rsidRPr="00544042">
        <w:rPr>
          <w:rFonts w:asciiTheme="majorHAnsi" w:hAnsiTheme="majorHAnsi"/>
        </w:rPr>
        <w:t>6, as detected by XRD, likely explains the sharper spectral features in band</w:t>
      </w:r>
      <w:r w:rsidRPr="00544042">
        <w:rPr>
          <w:rFonts w:asciiTheme="majorHAnsi" w:hAnsiTheme="majorHAnsi"/>
          <w:lang w:eastAsia="ja-JP"/>
        </w:rPr>
        <w:t>-</w:t>
      </w:r>
      <w:r w:rsidRPr="00544042">
        <w:rPr>
          <w:rFonts w:asciiTheme="majorHAnsi" w:hAnsiTheme="majorHAnsi"/>
        </w:rPr>
        <w:t>II compared to O</w:t>
      </w:r>
      <w:r w:rsidR="00A17A30" w:rsidRPr="00544042">
        <w:rPr>
          <w:rFonts w:asciiTheme="majorHAnsi" w:hAnsiTheme="majorHAnsi"/>
        </w:rPr>
        <w:t>-</w:t>
      </w:r>
      <w:r w:rsidRPr="00544042">
        <w:rPr>
          <w:rFonts w:asciiTheme="majorHAnsi" w:hAnsiTheme="majorHAnsi"/>
        </w:rPr>
        <w:t>6, where no crystalline phase was detected. In the region of band II, the stretching vibration of Al-O-Si bonds is expected also around 1065 cm⁻¹.</w:t>
      </w:r>
      <w:r w:rsidRPr="00544042">
        <w:rPr>
          <w:rFonts w:asciiTheme="majorHAnsi" w:hAnsiTheme="majorHAnsi"/>
          <w:vertAlign w:val="superscript"/>
        </w:rPr>
        <w:t>66</w:t>
      </w:r>
      <w:r w:rsidRPr="00544042">
        <w:rPr>
          <w:rFonts w:asciiTheme="majorHAnsi" w:hAnsiTheme="majorHAnsi"/>
        </w:rPr>
        <w:t xml:space="preserve"> However, it is not distinctly visible due to the broadening of band-</w:t>
      </w:r>
      <w:r w:rsidR="00A17A30" w:rsidRPr="00A17A30">
        <w:rPr>
          <w:rFonts w:asciiTheme="majorHAnsi" w:hAnsiTheme="majorHAnsi"/>
        </w:rPr>
        <w:t xml:space="preserve"> </w:t>
      </w:r>
      <w:r w:rsidR="00A17A30" w:rsidRPr="00544042">
        <w:rPr>
          <w:rFonts w:asciiTheme="majorHAnsi" w:hAnsiTheme="majorHAnsi"/>
        </w:rPr>
        <w:t>II</w:t>
      </w:r>
      <w:r w:rsidRPr="00544042">
        <w:rPr>
          <w:rFonts w:asciiTheme="majorHAnsi" w:hAnsiTheme="majorHAnsi"/>
        </w:rPr>
        <w:t xml:space="preserve"> and the low aluminium concentration, suggesting minimal contribution. Additionally, band-III, observed in both H</w:t>
      </w:r>
      <w:r w:rsidR="001708C1" w:rsidRPr="00544042">
        <w:rPr>
          <w:rFonts w:asciiTheme="majorHAnsi" w:hAnsiTheme="majorHAnsi"/>
        </w:rPr>
        <w:noBreakHyphen/>
      </w:r>
      <w:r w:rsidRPr="00544042">
        <w:rPr>
          <w:rFonts w:asciiTheme="majorHAnsi" w:hAnsiTheme="majorHAnsi"/>
        </w:rPr>
        <w:t>6 and O</w:t>
      </w:r>
      <w:r w:rsidR="001708C1" w:rsidRPr="00544042">
        <w:rPr>
          <w:rFonts w:asciiTheme="majorHAnsi" w:hAnsiTheme="majorHAnsi"/>
        </w:rPr>
        <w:noBreakHyphen/>
      </w:r>
      <w:r w:rsidRPr="00544042">
        <w:rPr>
          <w:rFonts w:asciiTheme="majorHAnsi" w:hAnsiTheme="majorHAnsi"/>
        </w:rPr>
        <w:t>6 films (Figure 5), may originate from the stretching mode of Al-O bonds</w:t>
      </w:r>
      <w:r w:rsidRPr="00544042">
        <w:rPr>
          <w:rFonts w:asciiTheme="majorHAnsi" w:hAnsiTheme="majorHAnsi"/>
          <w:vertAlign w:val="superscript"/>
        </w:rPr>
        <w:t>66–69</w:t>
      </w:r>
      <w:r w:rsidRPr="00544042">
        <w:rPr>
          <w:rFonts w:asciiTheme="majorHAnsi" w:hAnsiTheme="majorHAnsi"/>
        </w:rPr>
        <w:t xml:space="preserve"> or the asymmetric stretching mode of Si-OH.</w:t>
      </w:r>
      <w:r w:rsidRPr="00544042">
        <w:rPr>
          <w:rFonts w:asciiTheme="majorHAnsi" w:hAnsiTheme="majorHAnsi"/>
          <w:vertAlign w:val="superscript"/>
        </w:rPr>
        <w:t>65,70,71</w:t>
      </w:r>
      <w:r w:rsidRPr="00544042">
        <w:rPr>
          <w:rFonts w:asciiTheme="majorHAnsi" w:hAnsiTheme="majorHAnsi"/>
        </w:rPr>
        <w:t xml:space="preserve"> Films prepared by ammonolysis might not exhibit band-III, owing to its overlap with band-I</w:t>
      </w:r>
      <w:r w:rsidR="001708C1" w:rsidRPr="00544042">
        <w:rPr>
          <w:rFonts w:asciiTheme="majorHAnsi" w:hAnsiTheme="majorHAnsi"/>
          <w:lang w:eastAsia="ja-JP"/>
        </w:rPr>
        <w:t>V</w:t>
      </w:r>
      <w:r w:rsidRPr="00544042">
        <w:rPr>
          <w:rFonts w:asciiTheme="majorHAnsi" w:hAnsiTheme="majorHAnsi"/>
        </w:rPr>
        <w:t>. The precise nature of band-V—whether related to Si-OH or Al-O—remains unclear. The presence of hydroxyl group (OH) is discussed using TDS results in the latter part of this section.</w:t>
      </w:r>
    </w:p>
    <w:p w14:paraId="37C9860F" w14:textId="77777777" w:rsidR="00A17A30" w:rsidRDefault="005C1D5D" w:rsidP="00A17A30">
      <w:pPr>
        <w:pStyle w:val="RSCB02ArticleText"/>
        <w:ind w:firstLineChars="150" w:firstLine="291"/>
        <w:rPr>
          <w:rFonts w:asciiTheme="majorHAnsi" w:hAnsiTheme="majorHAnsi"/>
          <w:lang w:eastAsia="ja-JP"/>
        </w:rPr>
      </w:pPr>
      <w:r w:rsidRPr="00544042">
        <w:rPr>
          <w:rFonts w:asciiTheme="majorHAnsi" w:hAnsiTheme="majorHAnsi"/>
        </w:rPr>
        <w:t>In addition to the vibrational modes discussed earlier, band-IV appears in these films. According to previous studies,</w:t>
      </w:r>
      <w:r w:rsidRPr="00544042">
        <w:rPr>
          <w:rFonts w:asciiTheme="majorHAnsi" w:hAnsiTheme="majorHAnsi"/>
          <w:vertAlign w:val="superscript"/>
        </w:rPr>
        <w:t>72,73</w:t>
      </w:r>
      <w:r w:rsidRPr="00544042">
        <w:rPr>
          <w:rFonts w:asciiTheme="majorHAnsi" w:hAnsiTheme="majorHAnsi"/>
        </w:rPr>
        <w:t xml:space="preserve"> the peak around 900–950 cm</w:t>
      </w:r>
      <w:r w:rsidRPr="00544042">
        <w:rPr>
          <w:rFonts w:asciiTheme="majorHAnsi" w:hAnsiTheme="majorHAnsi"/>
          <w:vertAlign w:val="superscript"/>
        </w:rPr>
        <w:t>-1</w:t>
      </w:r>
      <w:r w:rsidRPr="00544042">
        <w:rPr>
          <w:rFonts w:asciiTheme="majorHAnsi" w:hAnsiTheme="majorHAnsi"/>
        </w:rPr>
        <w:t xml:space="preserve"> (band-IV) corresponds to Si-N stretching vibration. The intensity of band-IV decreases with increasing </w:t>
      </w:r>
      <w:proofErr w:type="spellStart"/>
      <w:r w:rsidRPr="00A17A30">
        <w:rPr>
          <w:rFonts w:asciiTheme="majorHAnsi" w:hAnsiTheme="majorHAnsi"/>
          <w:i/>
          <w:iCs/>
        </w:rPr>
        <w:t>t</w:t>
      </w:r>
      <w:r w:rsidRPr="00A17A30">
        <w:rPr>
          <w:rFonts w:asciiTheme="majorHAnsi" w:hAnsiTheme="majorHAnsi"/>
          <w:i/>
          <w:iCs/>
          <w:vertAlign w:val="subscript"/>
        </w:rPr>
        <w:t>n</w:t>
      </w:r>
      <w:proofErr w:type="spellEnd"/>
      <w:r w:rsidRPr="00544042">
        <w:rPr>
          <w:rFonts w:asciiTheme="majorHAnsi" w:hAnsiTheme="majorHAnsi"/>
        </w:rPr>
        <w:t>, a trend similar to the decrease in N</w:t>
      </w:r>
      <w:r w:rsidRPr="00544042">
        <w:rPr>
          <w:rFonts w:asciiTheme="majorHAnsi" w:hAnsiTheme="majorHAnsi"/>
          <w:vertAlign w:val="subscript"/>
        </w:rPr>
        <w:t>eff</w:t>
      </w:r>
      <w:r w:rsidRPr="00544042">
        <w:rPr>
          <w:rFonts w:asciiTheme="majorHAnsi" w:hAnsiTheme="majorHAnsi"/>
        </w:rPr>
        <w:t xml:space="preserve">, as shown in Figure 4. Notably, the intensity of band-IV is not a measure for </w:t>
      </w:r>
      <w:r w:rsidRPr="00A17A30">
        <w:rPr>
          <w:rFonts w:asciiTheme="majorHAnsi" w:hAnsiTheme="majorHAnsi"/>
          <w:i/>
          <w:iCs/>
        </w:rPr>
        <w:t>N</w:t>
      </w:r>
      <w:r w:rsidRPr="00A17A30">
        <w:rPr>
          <w:rFonts w:asciiTheme="majorHAnsi" w:hAnsiTheme="majorHAnsi"/>
          <w:i/>
          <w:iCs/>
          <w:vertAlign w:val="subscript"/>
        </w:rPr>
        <w:t>eff</w:t>
      </w:r>
      <w:r w:rsidRPr="00544042">
        <w:rPr>
          <w:rFonts w:asciiTheme="majorHAnsi" w:hAnsiTheme="majorHAnsi"/>
        </w:rPr>
        <w:t>, as various species of nitrogen exist in the films. For instance, XPS results indicate the presence of nitride ions. Further investigation of additional vibrational modes, such as N</w:t>
      </w:r>
      <w:r w:rsidRPr="00544042">
        <w:rPr>
          <w:rFonts w:asciiTheme="majorHAnsi" w:hAnsiTheme="majorHAnsi"/>
        </w:rPr>
        <w:noBreakHyphen/>
        <w:t>O, N</w:t>
      </w:r>
      <w:r w:rsidRPr="00544042">
        <w:rPr>
          <w:rFonts w:asciiTheme="majorHAnsi" w:hAnsiTheme="majorHAnsi"/>
        </w:rPr>
        <w:noBreakHyphen/>
        <w:t>H, and N</w:t>
      </w:r>
      <w:r w:rsidRPr="00544042">
        <w:rPr>
          <w:rFonts w:asciiTheme="majorHAnsi" w:hAnsiTheme="majorHAnsi"/>
        </w:rPr>
        <w:noBreakHyphen/>
        <w:t xml:space="preserve">C, would enhance understanding the chemical state of nitrogen after ammonolysis. However, such modes were not examined in this study, as ATR measurements using the Ge prism was the only viable method for thin-film samples. However, we assume that most of the nitrogen introduced </w:t>
      </w:r>
      <w:r w:rsidRPr="00544042">
        <w:rPr>
          <w:rFonts w:asciiTheme="majorHAnsi" w:hAnsiTheme="majorHAnsi"/>
        </w:rPr>
        <w:lastRenderedPageBreak/>
        <w:t>into the films participated in Si</w:t>
      </w:r>
      <w:r w:rsidRPr="00544042">
        <w:rPr>
          <w:rFonts w:asciiTheme="majorHAnsi" w:hAnsiTheme="majorHAnsi"/>
        </w:rPr>
        <w:noBreakHyphen/>
        <w:t>N bonding, as indicated by changes in the Si2</w:t>
      </w:r>
      <w:r w:rsidRPr="00A17A30">
        <w:rPr>
          <w:rFonts w:asciiTheme="majorHAnsi" w:hAnsiTheme="majorHAnsi"/>
          <w:i/>
          <w:iCs/>
        </w:rPr>
        <w:t>p</w:t>
      </w:r>
      <w:r w:rsidRPr="00544042">
        <w:rPr>
          <w:rFonts w:asciiTheme="majorHAnsi" w:hAnsiTheme="majorHAnsi"/>
        </w:rPr>
        <w:t xml:space="preserve"> spectral profile with variations in </w:t>
      </w:r>
      <w:r w:rsidRPr="00A17A30">
        <w:rPr>
          <w:rFonts w:asciiTheme="majorHAnsi" w:hAnsiTheme="majorHAnsi"/>
          <w:i/>
          <w:iCs/>
        </w:rPr>
        <w:t>N</w:t>
      </w:r>
      <w:r w:rsidRPr="00A17A30">
        <w:rPr>
          <w:rFonts w:asciiTheme="majorHAnsi" w:hAnsiTheme="majorHAnsi"/>
          <w:i/>
          <w:iCs/>
          <w:vertAlign w:val="subscript"/>
        </w:rPr>
        <w:t>eff</w:t>
      </w:r>
      <w:r w:rsidRPr="00544042">
        <w:rPr>
          <w:rFonts w:asciiTheme="majorHAnsi" w:hAnsiTheme="majorHAnsi"/>
        </w:rPr>
        <w:t>. T</w:t>
      </w:r>
      <w:r w:rsidRPr="00A17A30">
        <w:rPr>
          <w:rFonts w:asciiTheme="majorHAnsi" w:hAnsiTheme="majorHAnsi"/>
        </w:rPr>
        <w:t>he spectral profile of the N</w:t>
      </w:r>
      <w:r w:rsidRPr="00A17A30">
        <w:rPr>
          <w:rFonts w:asciiTheme="majorHAnsi" w:hAnsiTheme="majorHAnsi"/>
        </w:rPr>
        <w:noBreakHyphen/>
        <w:t xml:space="preserve">24 film with less </w:t>
      </w:r>
      <w:r w:rsidRPr="00A17A30">
        <w:rPr>
          <w:rFonts w:asciiTheme="majorHAnsi" w:hAnsiTheme="majorHAnsi"/>
          <w:i/>
          <w:iCs/>
        </w:rPr>
        <w:t>N</w:t>
      </w:r>
      <w:r w:rsidRPr="00A17A30">
        <w:rPr>
          <w:rFonts w:asciiTheme="majorHAnsi" w:hAnsiTheme="majorHAnsi"/>
          <w:i/>
          <w:iCs/>
          <w:vertAlign w:val="subscript"/>
        </w:rPr>
        <w:t>eff</w:t>
      </w:r>
      <w:r w:rsidRPr="00A17A30">
        <w:rPr>
          <w:rFonts w:asciiTheme="majorHAnsi" w:hAnsiTheme="majorHAnsi"/>
        </w:rPr>
        <w:t xml:space="preserve"> closely resembles that of O</w:t>
      </w:r>
      <w:r w:rsidRPr="00A17A30">
        <w:rPr>
          <w:rFonts w:asciiTheme="majorHAnsi" w:hAnsiTheme="majorHAnsi"/>
        </w:rPr>
        <w:noBreakHyphen/>
        <w:t xml:space="preserve">6. Hence, band-IV is considered a fingerprint for nitrogen in the present samples. Additionally, the broadening of band-IV in films with shorter </w:t>
      </w:r>
      <w:proofErr w:type="spellStart"/>
      <w:r w:rsidRPr="00A17A30">
        <w:rPr>
          <w:rFonts w:asciiTheme="majorHAnsi" w:hAnsiTheme="majorHAnsi"/>
          <w:i/>
          <w:iCs/>
        </w:rPr>
        <w:t>t</w:t>
      </w:r>
      <w:r w:rsidRPr="00A17A30">
        <w:rPr>
          <w:rFonts w:asciiTheme="majorHAnsi" w:hAnsiTheme="majorHAnsi"/>
          <w:i/>
          <w:iCs/>
          <w:vertAlign w:val="subscript"/>
        </w:rPr>
        <w:t>n</w:t>
      </w:r>
      <w:proofErr w:type="spellEnd"/>
      <w:r w:rsidRPr="00A17A30">
        <w:rPr>
          <w:rFonts w:asciiTheme="majorHAnsi" w:hAnsiTheme="majorHAnsi"/>
        </w:rPr>
        <w:t xml:space="preserve"> likely reflects structural distortions in Si</w:t>
      </w:r>
      <w:r w:rsidRPr="00A17A30">
        <w:rPr>
          <w:rFonts w:asciiTheme="majorHAnsi" w:hAnsiTheme="majorHAnsi"/>
        </w:rPr>
        <w:noBreakHyphen/>
        <w:t>N bonds.</w:t>
      </w:r>
    </w:p>
    <w:p w14:paraId="5D17DC0E" w14:textId="19BF4E81" w:rsidR="00A17A30" w:rsidRDefault="007423A8" w:rsidP="00A17A30">
      <w:pPr>
        <w:pStyle w:val="RSCB02ArticleText"/>
        <w:ind w:firstLineChars="150" w:firstLine="291"/>
        <w:rPr>
          <w:rFonts w:asciiTheme="majorHAnsi" w:hAnsiTheme="majorHAnsi"/>
          <w:lang w:eastAsia="ja-JP"/>
        </w:rPr>
      </w:pPr>
      <w:r w:rsidRPr="00A17A30">
        <w:rPr>
          <w:rFonts w:asciiTheme="majorHAnsi" w:hAnsiTheme="majorHAnsi"/>
        </w:rPr>
        <w:t>Here, we examine the consistency between XPS and FT</w:t>
      </w:r>
      <w:r w:rsidRPr="00A17A30">
        <w:rPr>
          <w:rFonts w:asciiTheme="majorHAnsi" w:hAnsiTheme="majorHAnsi"/>
        </w:rPr>
        <w:noBreakHyphen/>
        <w:t xml:space="preserve">IR results. The peak position of band-II shifted to low energy side with </w:t>
      </w:r>
      <w:r w:rsidRPr="00A17A30">
        <w:rPr>
          <w:rFonts w:asciiTheme="majorHAnsi" w:hAnsiTheme="majorHAnsi"/>
          <w:i/>
          <w:iCs/>
        </w:rPr>
        <w:t>t</w:t>
      </w:r>
      <w:r w:rsidRPr="00A17A30">
        <w:rPr>
          <w:rFonts w:asciiTheme="majorHAnsi" w:hAnsiTheme="majorHAnsi"/>
          <w:i/>
          <w:iCs/>
          <w:vertAlign w:val="subscript"/>
        </w:rPr>
        <w:t>n</w:t>
      </w:r>
      <w:r w:rsidRPr="00A17A30">
        <w:rPr>
          <w:rFonts w:asciiTheme="majorHAnsi" w:hAnsiTheme="majorHAnsi"/>
        </w:rPr>
        <w:t xml:space="preserve">. This trend indicates that Si-O-Si glass structure changes with </w:t>
      </w:r>
      <w:r w:rsidRPr="00A17A30">
        <w:rPr>
          <w:rFonts w:asciiTheme="majorHAnsi" w:hAnsiTheme="majorHAnsi"/>
          <w:i/>
          <w:iCs/>
        </w:rPr>
        <w:t>t</w:t>
      </w:r>
      <w:r w:rsidRPr="00A17A30">
        <w:rPr>
          <w:rFonts w:asciiTheme="majorHAnsi" w:hAnsiTheme="majorHAnsi"/>
          <w:i/>
          <w:iCs/>
          <w:vertAlign w:val="subscript"/>
        </w:rPr>
        <w:t>n</w:t>
      </w:r>
      <w:r w:rsidRPr="00A17A30">
        <w:rPr>
          <w:rFonts w:asciiTheme="majorHAnsi" w:hAnsiTheme="majorHAnsi"/>
        </w:rPr>
        <w:t>., which represents that the covalency of Si-O-Si network became high after long time ammonolysis. Additionally, the Si2</w:t>
      </w:r>
      <w:r w:rsidRPr="00A17A30">
        <w:rPr>
          <w:rFonts w:asciiTheme="majorHAnsi" w:hAnsiTheme="majorHAnsi"/>
          <w:i/>
          <w:iCs/>
        </w:rPr>
        <w:t>p</w:t>
      </w:r>
      <w:r w:rsidRPr="00A17A30">
        <w:rPr>
          <w:rFonts w:asciiTheme="majorHAnsi" w:hAnsiTheme="majorHAnsi"/>
        </w:rPr>
        <w:t xml:space="preserve"> core-level peak of N</w:t>
      </w:r>
      <w:r w:rsidR="008A0F3B" w:rsidRPr="00A17A30">
        <w:rPr>
          <w:rFonts w:asciiTheme="majorHAnsi" w:hAnsiTheme="majorHAnsi"/>
        </w:rPr>
        <w:noBreakHyphen/>
      </w:r>
      <w:r w:rsidRPr="00A17A30">
        <w:rPr>
          <w:rFonts w:asciiTheme="majorHAnsi" w:hAnsiTheme="majorHAnsi"/>
        </w:rPr>
        <w:t>24 closely corresponds to that of O</w:t>
      </w:r>
      <w:r w:rsidRPr="00A17A30">
        <w:rPr>
          <w:rFonts w:asciiTheme="majorHAnsi" w:hAnsiTheme="majorHAnsi"/>
        </w:rPr>
        <w:noBreakHyphen/>
        <w:t xml:space="preserve">6 than that of the films with shorter </w:t>
      </w:r>
      <w:proofErr w:type="spellStart"/>
      <w:r w:rsidRPr="00A17A30">
        <w:rPr>
          <w:rFonts w:asciiTheme="majorHAnsi" w:hAnsiTheme="majorHAnsi"/>
          <w:i/>
          <w:iCs/>
        </w:rPr>
        <w:t>t</w:t>
      </w:r>
      <w:r w:rsidRPr="00A17A30">
        <w:rPr>
          <w:rFonts w:asciiTheme="majorHAnsi" w:hAnsiTheme="majorHAnsi"/>
          <w:i/>
          <w:iCs/>
          <w:vertAlign w:val="subscript"/>
        </w:rPr>
        <w:t>n</w:t>
      </w:r>
      <w:proofErr w:type="spellEnd"/>
      <w:r w:rsidRPr="00A17A30">
        <w:rPr>
          <w:rFonts w:asciiTheme="majorHAnsi" w:hAnsiTheme="majorHAnsi"/>
        </w:rPr>
        <w:t>, further aligning with the intensity behaviour of band-II. Notably, the intentional addition of Si-alkyl groups causes a shift of Si-O vibrational modes.</w:t>
      </w:r>
      <w:r w:rsidRPr="00A17A30">
        <w:rPr>
          <w:rFonts w:asciiTheme="majorHAnsi" w:hAnsiTheme="majorHAnsi"/>
          <w:vertAlign w:val="superscript"/>
        </w:rPr>
        <w:t>74</w:t>
      </w:r>
      <w:r w:rsidRPr="00A17A30">
        <w:rPr>
          <w:rFonts w:asciiTheme="majorHAnsi" w:hAnsiTheme="majorHAnsi"/>
        </w:rPr>
        <w:t xml:space="preserve"> Under ammonolysis, decomposition and desorption of organic components take longer than thermal treatment in oxygen-rich environments. Hence, ammonolysis performed in this study comprised two steps: initially, excess nitrogen was introduced into the gel film, followed by structural relaxation, including organic decomposition, leading to the formation of a three-dimensional (3D) glass network composed of [</w:t>
      </w:r>
      <w:proofErr w:type="spellStart"/>
      <w:r w:rsidRPr="00A17A30">
        <w:rPr>
          <w:rFonts w:asciiTheme="majorHAnsi" w:hAnsiTheme="majorHAnsi"/>
        </w:rPr>
        <w:t>SiO</w:t>
      </w:r>
      <w:r w:rsidRPr="00A17A30">
        <w:rPr>
          <w:rFonts w:asciiTheme="majorHAnsi" w:hAnsiTheme="majorHAnsi"/>
          <w:vertAlign w:val="subscript"/>
        </w:rPr>
        <w:t>x</w:t>
      </w:r>
      <w:r w:rsidRPr="00A17A30">
        <w:rPr>
          <w:rFonts w:asciiTheme="majorHAnsi" w:hAnsiTheme="majorHAnsi"/>
        </w:rPr>
        <w:t>N</w:t>
      </w:r>
      <w:r w:rsidRPr="00A17A30">
        <w:rPr>
          <w:rFonts w:asciiTheme="majorHAnsi" w:hAnsiTheme="majorHAnsi"/>
          <w:vertAlign w:val="subscript"/>
        </w:rPr>
        <w:t>y</w:t>
      </w:r>
      <w:proofErr w:type="spellEnd"/>
      <w:r w:rsidRPr="00A17A30">
        <w:rPr>
          <w:rFonts w:asciiTheme="majorHAnsi" w:hAnsiTheme="majorHAnsi"/>
        </w:rPr>
        <w:t>] polyhedrons. Thus, the relative intensities of band-II and Si2</w:t>
      </w:r>
      <w:r w:rsidRPr="00A17A30">
        <w:rPr>
          <w:rFonts w:asciiTheme="majorHAnsi" w:hAnsiTheme="majorHAnsi"/>
          <w:i/>
          <w:iCs/>
        </w:rPr>
        <w:t>p</w:t>
      </w:r>
      <w:r w:rsidRPr="00A17A30">
        <w:rPr>
          <w:rFonts w:asciiTheme="majorHAnsi" w:hAnsiTheme="majorHAnsi"/>
        </w:rPr>
        <w:t xml:space="preserve"> core-level peaks are indicators of oxynitride glass formation.</w:t>
      </w:r>
    </w:p>
    <w:p w14:paraId="22E6B33F" w14:textId="30715D2F" w:rsidR="00A17A30" w:rsidRDefault="00A17A30" w:rsidP="00A17A30">
      <w:pPr>
        <w:pStyle w:val="RSCB02ArticleText"/>
        <w:ind w:firstLineChars="150" w:firstLine="270"/>
        <w:rPr>
          <w:rFonts w:asciiTheme="majorHAnsi" w:hAnsiTheme="majorHAnsi"/>
          <w:lang w:eastAsia="ja-JP"/>
        </w:rPr>
      </w:pPr>
      <w:r w:rsidRPr="00A17A30">
        <w:rPr>
          <w:rFonts w:asciiTheme="majorHAnsi" w:hAnsiTheme="majorHAnsi"/>
          <w:noProof/>
          <w:w w:val="100"/>
          <w:lang w:eastAsia="ja-JP"/>
        </w:rPr>
        <mc:AlternateContent>
          <mc:Choice Requires="wpg">
            <w:drawing>
              <wp:anchor distT="0" distB="0" distL="114300" distR="114300" simplePos="0" relativeHeight="251691008" behindDoc="0" locked="0" layoutInCell="1" allowOverlap="1" wp14:anchorId="5B3DB014" wp14:editId="22E60D64">
                <wp:simplePos x="0" y="0"/>
                <wp:positionH relativeFrom="margin">
                  <wp:posOffset>3524885</wp:posOffset>
                </wp:positionH>
                <wp:positionV relativeFrom="paragraph">
                  <wp:posOffset>812800</wp:posOffset>
                </wp:positionV>
                <wp:extent cx="2775585" cy="3694430"/>
                <wp:effectExtent l="0" t="0" r="5715" b="1270"/>
                <wp:wrapTopAndBottom/>
                <wp:docPr id="1490827759" name="グループ化 28"/>
                <wp:cNvGraphicFramePr/>
                <a:graphic xmlns:a="http://schemas.openxmlformats.org/drawingml/2006/main">
                  <a:graphicData uri="http://schemas.microsoft.com/office/word/2010/wordprocessingGroup">
                    <wpg:wgp>
                      <wpg:cNvGrpSpPr/>
                      <wpg:grpSpPr>
                        <a:xfrm>
                          <a:off x="0" y="0"/>
                          <a:ext cx="2775585" cy="3694430"/>
                          <a:chOff x="58141" y="0"/>
                          <a:chExt cx="2775795" cy="3694599"/>
                        </a:xfrm>
                      </wpg:grpSpPr>
                      <pic:pic xmlns:pic="http://schemas.openxmlformats.org/drawingml/2006/picture">
                        <pic:nvPicPr>
                          <pic:cNvPr id="1227183749" name="図 27" descr="グラフ, ヒストグラム&#10;&#10;AI 生成コンテンツは誤りを含む可能性があります。"/>
                          <pic:cNvPicPr>
                            <a:picLocks noChangeAspect="1"/>
                          </pic:cNvPicPr>
                        </pic:nvPicPr>
                        <pic:blipFill>
                          <a:blip r:embed="rId24">
                            <a:extLst>
                              <a:ext uri="{28A0092B-C50C-407E-A947-70E740481C1C}">
                                <a14:useLocalDpi xmlns:a14="http://schemas.microsoft.com/office/drawing/2010/main" val="0"/>
                              </a:ext>
                            </a:extLst>
                          </a:blip>
                          <a:stretch>
                            <a:fillRect/>
                          </a:stretch>
                        </pic:blipFill>
                        <pic:spPr>
                          <a:xfrm>
                            <a:off x="58141" y="0"/>
                            <a:ext cx="2639060" cy="3291205"/>
                          </a:xfrm>
                          <a:prstGeom prst="rect">
                            <a:avLst/>
                          </a:prstGeom>
                        </pic:spPr>
                      </pic:pic>
                      <wps:wsp>
                        <wps:cNvPr id="1862167613" name="テキスト ボックス 1"/>
                        <wps:cNvSpPr txBox="1"/>
                        <wps:spPr>
                          <a:xfrm>
                            <a:off x="195511" y="3408680"/>
                            <a:ext cx="2638425" cy="285919"/>
                          </a:xfrm>
                          <a:prstGeom prst="rect">
                            <a:avLst/>
                          </a:prstGeom>
                          <a:solidFill>
                            <a:prstClr val="white"/>
                          </a:solidFill>
                          <a:ln>
                            <a:noFill/>
                          </a:ln>
                        </wps:spPr>
                        <wps:txbx>
                          <w:txbxContent>
                            <w:p w14:paraId="4A6DE7D7" w14:textId="7BCCDC2D" w:rsidR="001921AB" w:rsidRPr="00CC5358" w:rsidRDefault="001921AB" w:rsidP="001921AB">
                              <w:pPr>
                                <w:pStyle w:val="af1"/>
                                <w:rPr>
                                  <w:rFonts w:asciiTheme="majorHAnsi" w:hAnsiTheme="majorHAnsi" w:cs="Times New Roman"/>
                                  <w:noProof/>
                                  <w:w w:val="108"/>
                                  <w:sz w:val="21"/>
                                  <w:szCs w:val="21"/>
                                  <w:lang w:eastAsia="ja-JP"/>
                                </w:rPr>
                              </w:pPr>
                              <w:r w:rsidRPr="00CC5358">
                                <w:rPr>
                                  <w:rFonts w:asciiTheme="majorHAnsi" w:hAnsiTheme="majorHAnsi"/>
                                  <w:sz w:val="18"/>
                                  <w:szCs w:val="21"/>
                                </w:rPr>
                                <w:t xml:space="preserve">Figure </w:t>
                              </w:r>
                              <w:r w:rsidRPr="00CC5358">
                                <w:rPr>
                                  <w:rFonts w:asciiTheme="majorHAnsi" w:hAnsiTheme="majorHAnsi"/>
                                  <w:sz w:val="18"/>
                                  <w:szCs w:val="21"/>
                                  <w:lang w:eastAsia="ja-JP"/>
                                </w:rPr>
                                <w:t>7</w:t>
                              </w:r>
                              <w:r w:rsidRPr="00CC5358">
                                <w:rPr>
                                  <w:rFonts w:asciiTheme="majorHAnsi" w:hAnsiTheme="majorHAnsi"/>
                                  <w:sz w:val="18"/>
                                  <w:szCs w:val="21"/>
                                  <w:lang w:eastAsia="ja-JP"/>
                                </w:rPr>
                                <w:tab/>
                                <w:t>TDS of the O</w:t>
                              </w:r>
                              <w:r w:rsidRPr="00CC5358">
                                <w:rPr>
                                  <w:rFonts w:asciiTheme="majorHAnsi" w:hAnsiTheme="majorHAnsi"/>
                                  <w:sz w:val="18"/>
                                  <w:szCs w:val="21"/>
                                </w:rPr>
                                <w:noBreakHyphen/>
                              </w:r>
                              <w:r w:rsidRPr="00CC5358">
                                <w:rPr>
                                  <w:rFonts w:asciiTheme="majorHAnsi" w:hAnsiTheme="majorHAnsi"/>
                                  <w:sz w:val="18"/>
                                  <w:szCs w:val="21"/>
                                  <w:lang w:eastAsia="ja-JP"/>
                                </w:rPr>
                                <w:t>6 (a) and N</w:t>
                              </w:r>
                              <w:r w:rsidRPr="00CC5358">
                                <w:rPr>
                                  <w:rFonts w:asciiTheme="majorHAnsi" w:hAnsiTheme="majorHAnsi"/>
                                  <w:sz w:val="18"/>
                                  <w:szCs w:val="21"/>
                                </w:rPr>
                                <w:noBreakHyphen/>
                              </w:r>
                              <w:r w:rsidRPr="00CC5358">
                                <w:rPr>
                                  <w:rFonts w:asciiTheme="majorHAnsi" w:hAnsiTheme="majorHAnsi"/>
                                  <w:sz w:val="18"/>
                                  <w:szCs w:val="21"/>
                                  <w:lang w:eastAsia="ja-JP"/>
                                </w:rPr>
                                <w:t>24 films (b). The assignment of the fragments is given in the text.</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5B3DB014" id="グループ化 28" o:spid="_x0000_s1042" style="position:absolute;left:0;text-align:left;margin-left:277.55pt;margin-top:64pt;width:218.55pt;height:290.9pt;z-index:251691008;mso-position-horizontal-relative:margin;mso-width-relative:margin;mso-height-relative:margin" coordorigin="581" coordsize="27757,3694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VbbmJBgQAAGoIAAAOAAAAZHJzL2Uyb0RvYy54bWycVluPGzUUfkfiP1iD&#10;xBPdyUzuYbNV2GVXK63aiC3qs+PxZEadsY3tXLZPmwlCVVWJqoIHBBI8ICFAaJH6xAP8mdGW/gyO&#10;PTO5bBZBKyXOOb4cf/7Od+zs352nCZpSqWLO+o63V3MQZYQHMRv3nU8fHN/pOEhpzAKccEb7zgVV&#10;zt2Dd9/Zn4ke9XnEk4BKBEGY6s1E34m0Fj3XVSSiKVZ7XFAGgyGXKdbgyrEbSDyD6Gni+rVay51x&#10;GQjJCVUKeo+KQefAxg9DSvT9MFRUo6TvADZtW2nbkWndg33cG0ssopiUMPBboEhxzGDTVagjrDGa&#10;yHgnVBoTyRUP9R7hqcvDMCbUngFO49VunOZE8omwZxn3ZmOxogmovcHTW4cl96YnUpyLoQQmZmIM&#10;XFjPnGUeytT8Ako0t5RdrCijc40IdPrtdrPZaTqIwFi91W006iWpJALmzbpmx2t4DlqvJdHHG6vb&#10;3Y3VzW7XpMStNne3IImY9OBb8gDWDg//rRdYpSeSOmWQ9H/FSLF8NBF3IGUC63gUJ7G+sPKD5BhQ&#10;bDqMyVAWDlA6lCgOoBx8v+116u1G10EMpyD/629fIr/toIAqAirMs9/z5c/58usPUL58kWd/5Msn&#10;Vd8P7783H3xom8Ep+vur7189eZ5nL/MlfL6w7ef54ur1Lz/m2dM8e3H9/Nc8u7z+8ur18s9Xlz/l&#10;i2f5IjNDi7/yxTf5ZWZ4NVgNvAIsNmSecfJIIcYPI8zGdKAElAwgt1nYnu4ad+ukoyQWx3GSGJEY&#10;u+QUDnZDnrekpZD+ESeTlDJd1LKkCdDLmYpioRwkezQdUeBRngYWEO4pLakmkdkwhI0/AbCFXFYD&#10;FuUamMGsQN236HlHlytNt+rdWgtuC6tpv+v5teaWKoE4qfQJ5SkyBgAEHCAF3MPTM1UiqqaAmtcg&#10;rAmuqTW48FRFGXg7pL1RTZ9HWFCAYMJuCLDT8r1Wu+XVKwEa7WS/FUoDzX2XL5d5dgU+sgyXy819&#10;gPT8Iw7lu+r/Fxq9brPpFfVdb9Q6rU5Z/xtsdhp+WeN+p9n1tkv8DckEDfAkDirZGZYPE4mmGC74&#10;WRRrWmZqa1bCTHIYN6sKvZgeuFxUKQ5j6flobsu2ZUKYnhEPLoAIySHFIAclyHEM+51hpYdYwjsB&#10;nfD26fvQhAmf9R1eWg6KuHx8W7+ZD6mGUQfN4N3pO+qzCTYXUnLKQATmkaoMWRmjymCT9JDDSYFv&#10;QGNNWCB1Upmh5OlDeBIHZhcYwozAXn1HV+ahBg8G4EkldDCwdnGvnbFzAbehZ4VseH0wf4ilKCWu&#10;IZ/3eCWzHaUXcwuWBxPNw9iWwZrFkm6QvLXsgwbW1ou56dtZ678IB/8AAAD//wMAUEsDBAoAAAAA&#10;AAAAIQARzXbp1h8BANYfAQAUAAAAZHJzL21lZGlhL2ltYWdlMS5wbmeJUE5HDQoaCgAAAA1JSERS&#10;AAABsQAAAhwIAgAAAPfYB0sAAAAJcEhZcwAAFxIAABcSAWef0lIAAAAZdEVYdFNvZnR3YXJlAEFk&#10;b2JlIEltYWdlUmVhZHlxyWU8AAEfY0lEQVR42uxdCVxU1f4f9n1XVFRAcSs3FLTFUjTt5ZLaIrk+&#10;bXmgLyuXCq2Xmb36q+XSe/UU2+i5pfTKLbU0wUQthVzAVJR9EVCGgWFf/9+5PzheZ2OAYRiG8/3M&#10;Z7j33HMPZ+4993u/v3N+53fM6urqJBwdCWZmZvwicLQhnp4+/X8//GC01bPkd6gDgr8IOdoKCQlX&#10;Pl631phraM5vEgcHBwfnRA4ODg7OiRwcHBycEzk4ODg4J3JwcHBwTuTg4ODgnMjBwcHBOZGDQxsO&#10;Hzky+7nnzAQ8MWH87m+/FR9dv349HerXp4/SIQMD/x11oMq8vGjRqZgYdig3Lw8p7FBScnLb1tOs&#10;AZquGCr51ltvcU7k4DBGQpw8adKYcePqBMx/8aXZs2axJxnP7YljPxcXF+PQqTNn3v3HP9qKFkHN&#10;+O+b//1vqidSRj/66KVLl7FRUlIyf85sFzc3OjRzzpw+fn50qK3q+eupU6jJzaQkbCNFKQ+u6rFj&#10;x9p906nj6GDoIDd9VnDwX8Y/Jk75+8KFlJKTm4uLsHXrVtVDBgZIGTVZt26dOLGvn9/KlSuxgRri&#10;KGorrid+V5vUE7XatXs3S0GdUTd6qRBLomJgTFZ5TYiPT5g/d64xtxw+t4/DNLFrzx6lFAiun47/&#10;AvGlNn9ySqrhK+ng4KB2nmVqUhK+T544Aabu4unJ0of4+y9cuPDzr77CiQauZ+LNm1oyTHz88ff+&#10;+c9HH3mE9ydycLQb/HH+HCgGjzdYBjLnh+8iiR9z8/Jg8eGRNoZKojI3kpL8AwK05CGd27b9EmFh&#10;YbiGjJoj//f9rJkzTaOdcJ3I0cZIz8goLSltYSHePt72dnbaH2OIRFh/tPvmm2+eOPazo6Mj7Sps&#10;0sYe6cpLLe0pM3d0s/QL1J7nm4gIfD/z7LP4BjN+sW2b+CiUYyNdYcVZdSWZLaynmdv9ZtZOag+d&#10;iokZ/eij2IClTJUkDB06xGQaJOdEjjbGb7/9FnvuXAsLWfzqq949e2o6mpScvOSVV1auXEnEB3n4&#10;txde8OvTt+7Ycdp98/XXX1606LMtWzSVUJuXXLR5dQsraTV4kMsybZy4+9tvob9A3H69e2N3/oIF&#10;4MT169eDwbEbHh4eGxen/V9U39hbkx3T4noutPCeoPYQrGMy9t96660+fn4XL14yJTZseLFw8DGW&#10;lgEPhqL/TtQBb1SApQmTGUqQpZBaRLVZyo+HDyulGB6/njoluXfkh8YuUHN6VHGIai4edWnDqypR&#10;GR0SDxC13zEW3p/I0VJs27oFT8LUJ580wrrB1ps/ZzYkoVgDFhUW4rtPHz+W0r9/f3z/efXPtqon&#10;FCJsUrBeaGioOB2CETWnZxWHMtLTcanFoy5tBUehJ1Emk5lee+acyNEiXLp0+T9bt773z38aeCRU&#10;F8DqBNEMHzFSySju6e0tuXekoliu8Im5/777DV9JWO4w22fPmgUNqESI5MstTrkYF/dSSEib3GUl&#10;P+1iYXjKx8fHBNs0tyW57azkLgfAjoMFRNuwK5m9ScMRzCuNPOagXMh/zahaFznQabLjZgUHo+Zk&#10;hKLy2BYb1wb2o9TU84Dq4aoy+xR5/jL+MfHFNyTINZL9d/LoVK2MCdjOnBM5J97Te6X2xcm6tAjs&#10;AWY9iWpPbBMvaCVyVwWqShmINFlXXRv2IaoCzMIyEGnSXWjbnkTyISfg6qllZ86JHCbFiTTUwOQV&#10;UR6xGz2NSpzIRKKqQGMCk4OjfXEi98XhuIuM9HQSKW+//bY4fd3HG7t4erIZID169GA9ieBHcU/i&#10;+vXrw8LCiBAnTZzILykHH2PhaMdIS0vD97PBwURzNA4LiiQftJs36w3kfv36qR1u5oTIYQIwTZ04&#10;YMCArl278rvbVNA028FDhohl47MN/VmMIqEZVUUiJ0QOHZGffycoKMh46hMREeHr62vinHj9+nVx&#10;fzCHGGPHjtV0aPfevcw0lgieHxKRvwW59QUKU3GVRCInRA7d4eTktPzNMCOpzJIlS1JTU02fEwGj&#10;ehG1C7B4pV5eXrRBM8nImw+4fPGiRJiEqyQScSIRIjB50iTaAGNqj6TC0WFhbW1jPI+nq6urUgrv&#10;T+SoR3Z2Nm3QZFsK0CJpmOMBULhQUKSSSDynbrYys7g5ONoXOCdy1IOm9zOHmy6enrRLFAlA9yl8&#10;jGfO/GzLFmyznkSkqDo0fPjhh8bz00pKSvr16RMeHq726OznnsPHGOp5KibGzMxMvPaAONw/wRgi&#10;++NKoibiSJTYRsXYMg/in8A5kYPD6PDm66/f0OCODtKhXlRjIO4P3lutlBh/+bKS63ubv2wuXbq8&#10;8F4fftT8menTYIRSDcdNeJwtn8A5sX3Az88Pb7Pjx4/rmDOusQBNQHJy8rp169zd3dn7fMWKFbqc&#10;CCBbcHAwnYUSxPMrOFoOsJ6mRULw3M6eNUvtrMQ2IW7VWN9/nD8HijEqxR32+jKlK7Zjxw7UnAKa&#10;SYTYlMjw009H22uLMdWpGu82oKCgQHyIDKjevXvrUs7atWuRefz48dqzaVmXByVoPzc2Nlb1rLCw&#10;sDaZx2J6YLMPJSoT+IqLiyHB8AaaFRzcJouciIEa0oInEmGyOZvvLDGy6UA065mcOtj8JbqM7XQe&#10;y5gxY6KiosQpHU4nkgoL0S24CNgQ38cFaFGIwZrHE6AWtes+OjcgIEAqleJ+BAieLjgFVM4lnh5u&#10;94cf4GKqjWP22Wefubt7MHXThsjNy6Ol+5gXVH0HbmIivmNOnTKSNVcPHzmC1/+mf/9b+RFISe3p&#10;7c26Pmc/91y77k80WZ2oXdBBnbHEvXv3BoiWv5gxY0aSECaA0FsYYQCHavpfyE8nohAURYkogdGu&#10;m5sb8Z0q9jb0ZLET23a+s4kBbEixWygkhFgnioPItrlOpCA9LCQE04kkG9nscgqO21axeylID/13&#10;sU4kMYtDLLCQasje9qUTO9Z8Z5J7IClGgpGRkUoqDynIBlJDNqJIPFpIVDtqCTWHQ2SMg3DpFNpF&#10;fuyS4kOBjDqVNCbb8PPzwzdOhLmtNrOp4vyV/PyiihYWMmpIZycHKyVRExYWhifTwcFBaa0+6LIl&#10;r7yCR1f3uPl4lchLq1pYSUtzM3s75Sdu/fr1Umn+5199pZp/1syZ4lViunh6jpvw+OxZs8aNG6cp&#10;rGx1raS4qq6F9XS0MrNUMSCXvvLKhAkTVFetofdN716+LEgl8nzz5Rfbtm7RspaDMaMjciJZxMy2&#10;JeIjybZt27bQ0FAxi5FOREpcXFyAympqbBQFqpARIgMSyXBGNu2cSNVgljj4NKQtQoe2Cbp62Flb&#10;tbQPR4lrQIL/2rhBE+utefddtY+3FlTX1Mb9md/CSro52/j3d1Ma5GHErUsJ5D8Pm1oTJ1bU1JXX&#10;tJQTbSwU9K00TqWJuLt26YLv4SNGihOx+51xjOZz21mbeQgDVssIBmgIAo3xGnaVzG2WojpiIxH8&#10;mTXVRIvpzdgZzAtlihoSBWsxt7ntrOOQhaYGf/lyvKZDzGg1GFjgXmWFqMGW126Wth40Dc1Td4TY&#10;cGa/S1P0TD7GYkRgokws6CAAyQ8G8hBiTXVko3eDx3LLBz2gTcTOt+KxF5Am/hEqRvKQhCofIWk2&#10;lNzIxf2JgwcPUu3OIw4y/JLtH374obgmrD9x15492Hh50SKltQcy0tPBNYZfKo/c9RlYfyItlvBs&#10;cDA0gbiDwthciJqEDsSJjNTEnAieog5BSDboRC1eNWrBGFOtKyJLVDWrlU5nVjnbYAzO0WERsnDR&#10;jaQkNtaclJx84tjPry5bbmz1fG3JEokwjs8M7eSU1PkLFnBObH+IEyARvAjBhiyQge5gFLZt2zZV&#10;IbmtYcFy1Y5IJa7knjccqoAehGaMOXmSDIt3Vq4EIRph2KEunp6nzpxJS0mheqLCR37+2ZCLC8rl&#10;8uVLl+irtA40xqJqBTMdp13uaQFIDQITdi5kHSQnWJXGUrALS5wUKOWRNMRQEIMySESDMKxurEoc&#10;LYeDgwPr21UFGarGALaivDgFH2MbwA0VoESLqKSB67lr587oqBP0+EzR41K6Hco/kX4yG2Nhc0ho&#10;pgp2tYyxaHIhVDsRRQztU1noP+Ib5UilUlKU2OX+iRwmCX2Nsax65x8zg2dEnTixc8eOrKws7p/Y&#10;TIBx8EphXXUBApACoQfNz6RfgQBNWlK1TPBmcHCwWvsXhKjdJAfVQmDi3MDAQJaoKYILBwcHLOWQ&#10;l17Exuo177NAdrw/sZlgc/XElMQ8B7EBsUZKjeUhphO7eastNikpSezKQ2pUlz5KnItszCmHGLZD&#10;+WxzcOiO6KioWc8Fe3l57d6ztzUIsT3ZzuRTzWbdwcxkPAImUrJPJU2Z26cdRIWtGpTBSDoWODiM&#10;2XaGgfzR+vWjHxl1YP9+PrevfnqJUgqsWlJY69atW7FiBTa0SDkmymACw3aGDGw0Mw2VkO1sYsIt&#10;4ptvuOLgaBPQwme6I3zr1rjY87CXExMT8cxCHrK1MVoJrcuJgYGB4KC9987yAYWB0ahTDyQFutE+&#10;jw1siMzh4eFiWoyMjMSJJBVxOjhRR5qjzDhdF88b5rqoS8ntBZ99+u/ye+f/cnAYDJ09PIY887Tu&#10;/YbZ2dmhCxc5OTkFjR2Lb0NUsfVEMmkrfIsTKSKhErSPzNJRGnZgtrOSvQzmFc+f0/K72Pw5Xcxn&#10;yqlp3h4HB0crIfb8+ZnBM5Ytea2oqMgU5vYVFBSw+SGqVrCYBEmsaZ/HplbQNdvJGWRKxKqL9KOc&#10;4pgRHBwcrQeoQhjLUyZNfHfVO0Fjx23YtNlA2rBVbWcWfQsKUYkWkwVA0DGaAzmCEJvqKc3BwWF6&#10;iIuN/fij9YrusoWLnpw6ta2qoX+dCIKDsIJlqqrvSA8qOfohszjkgThQApsbp1bu8TbEwWEa2vDg&#10;gQPLly6BNgwIHLF7z942JMRW0Ymsx1BV/ZHBq8SJxG7MFtYxCgMKEZdP0VjFGVavXi3enT59ur+/&#10;P29/HBxGhV07d+7auYMMZLCh4S1lQ3Bi89DUMDAU/privFLQLd7rx8HRXnDxwoVbt26t/b8Pvby8&#10;npw6LfTexVE5JzYHISEhkZGRbD4cxKnSmImSTuTg4DAGREcBJw4dPHjfffeHLlw0e84cY6uhsXBi&#10;o2FgQgSILW7twRcYJy5ZssTV1ZW3RQ6ONmfD8K1b5HJ5QGDgrm/3tNbMvPbFiUR8SmYym1DMGw0H&#10;h0kiLjb2wIH9+AYbvv7Gm8bQaWgsnEjmrdLYC+3qfaIIt505OIxBGx48sP/69etQhUYyhGJ0OhGI&#10;jIxct24deeqwOXl614nR0dG0ERQUxJsmB4fhteGunTtiY2Nnz5kbsnCR0VrKbcyJkobpxgSW2Iyg&#10;/7rrxIiICF9fX95GOTgMBgjDZUuXBI0de+jwkXahDduSE4n+aCV4Uo4sXn8r6UQODg4D28vLly2F&#10;ffbemvfbY/3NtKxT0X5hZmaav4uDwwjx8UcfxcWez87OhjC8lZ0NkQg2xHa7qDy4GzaluIfNZNce&#10;4L44HBytDblc/vFH6+NiY0GC2BbGUgYsf+PNdtR72Pa2MwcHh8nYyOFbtzg5OW374kuK89petGEH&#10;5UTui8PB0Uo4eODAwQP74+Lilr/+hhFOROGcyMHBYSBLOXzr1uioE9iYPWdumwQ35JzIwcHRliRI&#10;68onJiY6OjoWFxfTaHI3L6/WXhSFc6L+wdZrTklJ4f6JHBxNBU3IS7x+PXThon79+4MfoQpNmApN&#10;nxO5Lw4HR/MAbXjwwH6QYP/+/VtpXXnOiRwcHMaOjz/6yElA+NYtxhnFyzAw502Bg0MiLHpBwYkl&#10;wvK5tPpFYGCg7osFJScn+/n5sVU0UBorpNlLqhnMTB7z6COJ169tC98Khbjtiy87LCFyTuTgUHAZ&#10;aItxWaQAWrLRzc1NvKq4FuB0sCqLgwcmXbFiBa2dC0LUsrJQG4IWyYOlvGzpkvfWvA8qjLtwcfee&#10;vR3NWO4otjObrMNjQHBoBwTdjBkzWGSmGQLYNhOPjRYSFhbGCBQUSYth0Nq5xqkNQ/72UkBAgFwu&#10;xyvBNNyt9QOTXDAbvyuqAXz5cA5dAApjy44zhISEiBOxzQLCY0M1v0RYZI1OZBHwsAG1yPKIo0Dh&#10;kGohBsDWLVuG+w89sH8/v+8GWvPeSHQigb/2OJqtH2H2MgqjDkeQHT05kJBKIe+UgHNjY2PJACfb&#10;GSlQZDDMw8PDxYXoaJ63ENCD0IazngsOGOZ/8MD+Xd/uadslQ7ntzMHRngAWg/3LVtalXXAcCwhP&#10;a/aS3a0aJR48COFJohIb1M8I+iOiZHY6CBd5goODUYJ4uSF9IToqCv8ODKgIZXjwYLdu3YLGjgtd&#10;uIhbylrAx1g4OJT1HQ03i5caBycGCBDnBIuJWVIM8CA4lIabsQHio5EWnKIUUp4oFeJRv78iOzt7&#10;186d7656B9uz58z18uq+YeOmQ4ePvP7GG5wQuU7k4GiaQowTQAYv6CwpKQm7qtHgtSw2CU4E/bm7&#10;u9M2ziXW00SgOo7kaJeE169fd3Jy6t+/f6wQ97+4uHjb518ENKz3y9HROZHHT+RoEpgqDBOgmkGX&#10;JYPEs6eUytHiotjyxYgOHjjw8UfroQejo06Eb90Cnbtx02bOhpwTOTha16ZuyelaiK8ZJUMVQhJC&#10;GHp5eYEN5XL5ti++FPwKF/I7xTmxEZ3IwdFywOZlTt1iLpswYcLatWvJFVE7KA9scNXMzJmxUWRn&#10;Z69e9Y5MJiOfR7LEg8aOe/2NN/g94pzIwWE4hISEhIaGgtHEHYLU86i7TkQhNE4t7oiMjIxEIeHh&#10;4ZpOjItVAHqQwrgGBQX16z/gy68jTDJ2oVHAVH22uTMqh96dusFrzMWa+gqZu6IukEqloFQQIvNP&#10;JIce1UKyBMSeP7/qnX+MfmQUvv/24gsfrV+PRH4jWttnm3MiB4euAIWxbkG181h0AciUFaJ2HgsY&#10;cLj/UHxmBs8AFV67do1f+UZx/Ort6ppavXAiX8uUg8MocP369eioqF07d/Tv3z904SLTjmWtXyRk&#10;yUd/fDZvwwRLc7OmntuB1jLl4DBC0AQ7hUIMDKQOQRo7Fq+B18HD0jQDc7688MH0/s0gxI41xhId&#10;Hc3eA7zRcBgDsrOzly9dkpiYiO1+/fphF/RHozTYhTbkE5CbgR/j8/C9aIyPvgo0fV8cHiusfbEG&#10;vk3SZoRCDHnpRcjD3Xv2SoT4/lCFCt+aNe+b6k82gMm85WTa5Sz57JHd9Vis6etEDiPExg0f/xH3&#10;R/fuXv9Y9S7zKTkZHb1s6RJsDBw48IUXX7p+/VqPHj0nT5mixCxG7oMCW1hs/B48cADERwH9n5w6&#10;jTkSduRA1npBurRsyqfnH+njPnuklx5FooT3J3IYgCNuZWcnXr8+ZuxYIouXF4YWFMjGP/HEtzu2&#10;B41+9IGRD7y2bBkOfbJ50wt/Cxk6dOi+779fvmzp2HGPbQsPz8rMxIl7vt198cKFtLS0Bx94oE/f&#10;fkuXLzeSn6a0lB3U34aPP8LGrNlzAgMDhUDWW2jj9Tfe5KaxHvH3XQlgww+fGqD3kvm4M0crAirp&#10;k00bC2Syfn37VVSU/9/6j8CPmzdtfGXJUhsbG2TIzc298McfR348hO3+/fr//dVXxacnJiYeO3Ik&#10;8UYiDrl7eAwfMWL39u3SAumGjZtARv36928rzRgdFQXWdnR0RAVgC1M1QIhgwPcEWzgq6sShgweR&#10;gVNhayDmpnTulxcvrRrtYtdSVac67sw5kaNF0NQDCA31ycaNv5/7/elnZ4wRGhzU38U/4sCPLIWh&#10;oqKCKFIXwMT+/jtFjJk33wx7btasNvnVs54LhiEcNHbs6lXvgBCxHRsbGx11YsOmzWLDGReHdxTq&#10;lwpP3yyYPNhzzpcXZo/sHvaEX8vL5JzIoWfj8e+hIbLCQh9v71GPPHo65lS3bt1GPToah77bu8er&#10;e4+nnn1Wd7LTESBQGNEFUumuHdsH3n9/33799+37wdnZefV7a3DTN2/ckJGZ+fobb8B6bfa/kMvl&#10;ULhgN7WhZcB0T06eFHfhIl2BDR+tj4uLgyTkoWhaFeuOJq37KWmgl9OVbPnDfm6HFo/QS7GcEzm0&#10;IS42tlGDFIwAvggMDITdCEJ8Ovi5oUOHkglcXlZ2I/G6g72DnYODpK5u0pNPdunSpfVqm56eDkv8&#10;z4SExx5/HBugyJ49ew4aMtTOzu7EsZ+379rNNBpM3dycnNi4WDOJpG+/fn8LCWXp3by8mLLD74L0&#10;I8dp0OKtW7f69euHq4E8Y8eO+/ij9ciJnw+LPiR0YehCHoHGoPBdeQI8OKi7065z2ZCKLbeam8mJ&#10;FMWo5fHdOCcaOT7fFg4KOHXyVycnx0dHj+nStWtJSbGXV3ca9t20YcMOQZR5dukSFRXVr2+/vLxc&#10;yMOJk6c8MXGikfyES5cuoaF6e3tj++iRI2nJyVOefPKPP+Ju3LgBXemOQz6+3bp3P/Ljoe7du4MW&#10;wXHFxcUBAQGhCxfhR8XFnqd+ALKFZ8+Zg91iuZzFZ6XgC+BKHOIWsYHxY3ze2qNJp954SO8l68SJ&#10;FCT9+PHjyQKIE3v37j1jxozx48erDRTMObF9N7hDh1a984/+/frPmT//4oULVy5fRqK7h8fVP6+s&#10;/3gDzMOvvvh80SuvXrt6NfqX43PmL+jTp09hYWF5eXmrysBmw8HBwdLScteOHed//83Pr0/QY4/d&#10;f//9SOzcubOLiwt+7K5dOwtlMvKRDnnpRYp2M3vOXFi+kIr4Vp1JQv40PBRNm6CwrHrKp+enDPbU&#10;Swdi0zgRbLhu3ToQIslDMf2xmEhgxrCwMCNnRs6JuoP6BF8MXUgKS4zff/sNBmmPHj0enzgJBrIx&#10;1NbSwsLB0bF+Axa6RGJja2srdFmyDYaT0dGwlFU1nZKTIx8JMVqACn3c7WAmX86S73xxmL7sZe2c&#10;ePd/REZG0rpipAcpMpKYLkGLyAP9GBgYCFqkMEcc7Q5ghMOHDhXJi2bOmo3dlW++MW7C46qECDzw&#10;4IO+vXoZUgySxKvfsLDABpQdHWIbumOMhmmdSnKPE6JxIuamNCFLfiapwNnW8tDiEa1BiOrfu/QH&#10;2jA0NJRWkFDbe0hrM1I0YKYltQTCbHMw4u9Qc/vUSh4oQRDfo6PHDA8I6Nqt2+yZz3m4u+dLpTdv&#10;3PAfNszN3WOM5inheiREJvFsbGyUlJ2qxOPg9vLao0kwlh/t454mLRvU3XC9FnepV9OqjKoAb4aE&#10;hNCqZkYLNt/ZVAlR1THwy88/37Vzx8zZs/8WEoqj0VFRNIEMhHj/4CEJCQmHDh7o33/A2HGPTZw8&#10;OTc3d+/uXVD9y98M06/Ec3F2Fis7JJKRy8GhC9KlZd7udrCaIQxnj+yOb0MSooT74rQ70HyyjR9/&#10;dOGPP7C77+AhFnIKAvDpZ2fEnvt99JgxO7ZvR+LA++9/bemyN19f/t4HH0qE/sHy8vIHH3qIfAYr&#10;KipkMpkuSlCLxGNUyMHRcvwYnzfvq4uzRnjtPp8t3fS4YQzK5sdPhMkMe5l3IxoAcrl8186d/fv3&#10;p+XJIfrIczDx+vXV765Cir//sKeDn/vj/PmDBw6QGPx2586HHnoYVvC5385CIb71zqrCwkJkCPnb&#10;SxCGVOwDDz4o/i8gOCJELvE4jASH4/NAiNCJn84a1FZ1aAIn0mI6mjocOZrHfSA7KL7nZs2CFQzu&#10;Q0rMr7/+5z+fgfW+27u3pKQErPSvzZuQDvkrLZBOnDylt5+fj48PGE1WULDh44/Amzh66dLFOfMX&#10;oMw3VqykwsF3/fr1Gz127H333cclHofxY8vJNOjEX994CJzYhtVowiMBhQidyAmx5aCOvylTpzo7&#10;OX+7e3enTp0OHNj/7ur3li9bShlmz50HTZebm7tpw8dsgjB2JfcOesAK/jM+/r8REcUlJfYOjiMC&#10;A5my4xKPo70gXVr21g/XXewsQYifzR7UtoTYNE7UcQlaDi24fv162OvLIevGTXh8x/bt7m7uCxcv&#10;Bs19/eWXIMQX/haCVw52qb/P29t71Zr3kUISz7tnz3tcVYQNS3Pz999bDd48+ONh7lPC0V5wLlXm&#10;Zm/V19OhsKx6zpeKmeNFZVVtrhA1cuLx48fJZ1stZsyYwe9os7HyzTdKS0th5MKqtba2polxLs7O&#10;M2fPtrK0nCv0DDZJ4kE/1tW9m5uT014IsaZOYmHGG0KHRkKWfN6XF/PklTSgDIXYSv7YzYOa8dnA&#10;wEAtK3lLpVLjN5+Ndtx5144dwTNndthevP+eyVl79LqbjeVbU/pMHtqFs0MHxK5z2Yt3Jzzs5wYe&#10;HP3RmYVjfMjhpq3qo9O4M81jEadANpJ4DAkJ4f2JLcHsuXM74K+uqq2zMjdLllb+Y/+fY/t6ImXO&#10;15f+MqDTnoXDeZPoUPLwx/i8dT8lhf3FjwLbXFo12gjrqYYTw8LUO/FOmDBBi03NwQHkFFW98e2f&#10;w31cpo3wspTUbPw5/WqG7Oqd4q/m+689dHOkt/vksX2QrVtnx0OxaYPf/XXOA16eLg4/Xbq1Nvi+&#10;Xp3s+AU0SaRLywSFmLX11/RJg1ollEPr2s6aQPP/dJ/uwm3nDiUDafuNvYlH4m8VVdYUVVT7uNik&#10;FVYM66rwebyQU9Tf3f7vz/rb2dS/hguKKv68efub08nONpbdHKyvS0vNzeq2L/DnNrXpwXfliZ7u&#10;dhnSstkjvWApG3heih5sZ+1ITk5uF+HCOAyDuIyS9YdvXs0pvPzu6P2X7uyJy3x9+tCung45eSU/&#10;/5YSNKj7qOE9kG3v0WsD+3RmhAi4OdvgkFdnJzAjxCNR5KJdVz6rkzzpz2nRdLDlZBoIEWzo7W4H&#10;k9n4K6yeE1VtZFAhTXDu3bt3m1Q0MjIyODg4KSlJqQIrVqzAIaTzxtcmCnHetlhzicTCXLLzt5yV&#10;P/w5abAXCBGH8P3XqXenIgQ/oX59tV49XfBhFCkrLH959xV5ZQ0eIX55TQAxN6VbT6aBCvW73Gir&#10;wlw1KTAw0F0FNBg9Y8aMJolEnAUiU0pct26dn5+fmYAJEyboEksCeVTLAWDLozTe8toKr+y4iga0&#10;asEDw7w9XtlzaaS3+7iHfFtSIATj8+P67zqX1b6uwzdnM92X/oxP77eisI2US5lFw/95Cin4PpmY&#10;39QCcQrOZbvPR1yi8pfu/dP4rwb1HhLmfnmxsKy6NVYcNahO1MR6IMSQkBDdiwaLgUaVZB0oDMqO&#10;7R4XAFmqaWCHiA8qNTw8HBtiJQs+pSqhBE5PrYekO+V+nWzVd6TkFc97TNHch9/fLe128ejhPVv+&#10;7+xtLKXFVXiQjMdhTTvKqmpAVV/PHzrNv8vmX1KwPW1olyV7/vzrQz2WPNYLKasP3oha7qF7gThl&#10;zaEb4l1ZWZV00+Pg2bEbflvwcI+hPZyN9mokZMlHf3z2wMt31+pqd5JfjU4E+8Sqg+4znYmwYNKq&#10;VXwSYZpgnQCiQu2kBlY9duyYWo7WwqQcTUJJtfohqQxZ5YgPTqKhqz167Xaxq4stWcqLZviT1dxC&#10;oJA/c4qHrPm1vVw6OysLENY0oQ90un9XfMvKqn097o6hu9o3gdxT88v2X8xdNaWvWDOO6aegVFAh&#10;/pExE6JECGyD75U/XJ/6WSy+W2lZekNzYgsBKoStDZpTnfFCC7xA2TEuAzlClmpxEZdo8A0CO3NC&#10;1CP+9VPK6HVnlRJf+PrKI/93qrbO7NRNaVVtnRKHfnX6lkToB9QzxdhYzgz0ltTWvfPDDcbFn8fc&#10;irkpNf7LKPCXOwhxyfhe0HqwdvENtUhHZaVVUJFkBeMD0UeGNkDp2MC5UcsfHNbzLvGlCSypajuD&#10;PZlNjc9TW2KbYaS3UBKqJqKphP3Fb0h3p4f93K5ky2eP7N7ungX9xwoDwY0fP56yKUlF0oNK1jQy&#10;o2Qc4vOp2xDnk2UJOUXgnUf6uIPvziZKHR1sj1/LHent0cnFdkt0Wuadyh6drFlP+Z7fc5ZFxk8b&#10;1Cpm0biHfO8Ulv/7ZMr23zNS145DyvsHr7rYW8a/O1qtwnWwNIrZgrBtP/kl5cQyRUA2sNUPiwKg&#10;78BTz0dc/uMfj7jaWz21RfHu/+Mfj5KKRB5wnKudFTTmpuD78dFUMpQmFCIodfg/Y6b7d0Gx+F9P&#10;/SfORyBQKEdiW5SPQuY/1KP1fmO6tCw+S376ptTFzmrdT0lKIQ4Ly6rPJBXQRD1sx2cVGZXbjf51&#10;IgiOaFF7NrAhTF21nZJ0rhInkj3OioXRbdYAIw/lbUqWcmKe/GFvj93nsqEHF3x++dltccH/+X1s&#10;X8/gJwaAoepqJNvPZZy+WbDuSMrR+Nt/3ioN/yVp4dh+5IDdGnhybJ/XJg50sbEATf+WVlJUUS2p&#10;laiVimoVbpsQ4pI9f36/KBDcBwWHj4+HPdLBX7KyKhylDzQjM6u/XjAUhLjvYo72ksE+ZJKj5KE9&#10;nVAy8SkEKREiHUJprz3WC8xIGVoJoz86O++ri1t/Td91LsvZ1pLuCATjXCGOw9aTaZMG1a+8jG+8&#10;X9vj02EsscJo0VRAbddhMxB07xojSm6Z7ZrOkm7Jh/RsfqfSyRuF876IXTmpDxN9cRklRZU1jw7r&#10;+enRK7vPZ3k52q55LqCsopq8ZIBR/TwPx2fHpxceis/zcbEpLK/p5WY/fFDXVuyks7Ec2McjLbPg&#10;9b3XisuqIEi7dXb88HDS4VfdVRXu5VvyNftvPh3Ypa1UCZjoYkYRhCG4iexfkF1afik2oBOxDeZK&#10;E0ZjL2YWTRN5XyZ/OJaVADtabWRp5I++ng/1BzF4KUMOVoUpDeJT1ZWvjfOFUAXJMmtdv9h1LptW&#10;Ani0j/vCMT5v/XDtcHzeI8J6KYcT8iAM0TxWGPccFT1zYvuybdl6LGopsv0i+mr+nK/+SPtwnNph&#10;WSg4K3PJG3uu/m1sz8cHdkYKm2HC8GV0KpL+G5N58ELu4SUjkXLkEmxkdzCgWZ0EhDgl0EdptARS&#10;EZ81Eb8P9XS6nFf0WN8uT7aaQhTjPr/O++KzIUjBv+DordGJShm+On0rNlP2iI/7xqjk8tq28fm4&#10;VVhB3YK9346iFFjHXy8YQpINhIhtcCU+04Z2AWfhA4KD2asjcyHbU1tiqbdx1ZS+EJ7vCaPSNPBy&#10;r4mtIF+wsB45ccqn5//TENMQDAgqZK9SbODooO7OIEdF39rRm1ey5e3CK1tvnNiq0LsruMmQoBif&#10;x9z617Eb5pK6H+PzyMVh52+wvGrmPFjfk/23ry5cuV2CjbzSiuirsr1xGa62VqFjff4edNdjNjGn&#10;eHqgz+WkO6nSsi0n01561HvbqdTZDyuu/9szA2xtLMSzTcRYteABfOfklehlfFkXgKaJEEk5Dujs&#10;CGNtz+85kCoTh3Tq5mq78WjiU4Heo4b3CLiZ//3Z5Fcf84NcaYmIbga6udio6jsoRDCjUiLM282/&#10;pICziEPXHLoB+/fr+UNJXYoBvhOX+cOiQPFRCEYtPY967DqEpVxUXo3GJoRssIrPKlo45u6at7gL&#10;oMXFuxNgL08a7ImNgV5OJvCUWWrpPVTtDYyLi2vJ+qVEfMxMFncyNmqShwhQTddUHzOzen104cIF&#10;f39/I7z0OUVVN/PkTepz+e5sur2FeV83h9M3pcSJRy/nnkrOJ07MkFWCEPu72w/r3elSav7nZ1KR&#10;WFhR839Hb249mXZZGKD4z6+3sosrQCL4XLmZf/hylre7QzcHa+IdXQaRDUaIBLGF7uPh8OGPN8+k&#10;yCTnJTt/d5oRqBhMoLmDMLRjLmY++MGpWnPJ0qDeL4zuYZzujVBwJOLAjBFnMvdfyn3+m0tKlNco&#10;VDlURJfV+qJF8qpxtrVE44HVTIlKzRWycVQfN0qEWjQBw1k9J4L4goODlZhL3KvY7C5FGnhR8ryh&#10;Xb3PoTbmGBAfH0vPKyhxc7D5z6mUZWP9dH+As4rKQyYNghUZE59GfYsnk/Kp+eJNHvWndFhX50Uz&#10;FC+AXj3cPC5klFRUP/Fgr8+OXMmUlSVkye3tbN76Pv61iQPrX1E9XT45eqWfp7Snh2O7aKzD+3fF&#10;b+nhZAPrfteZ5C0nkycMuevqMW10n4/3XSoqq37vSOK1XPn6GffRVU2WVr6xM+HtqX2G+xiRZx+U&#10;ID7PR1wCLTb1XH9hXIX5LYr146XMIrFvo46AuaA6Gfn0zYKwJ/wGd3ea+lmspKAc5PjZbOV1o8QD&#10;KYcWj+jpbgqRjdSMO69YsQKEOEOApME1miTe3r17WzLG0lsAjV+z/3X8+HEQYscJy3gjt/TohVtf&#10;nE2/kCYzqzPDA/yf6DQddWWmvAIyzdXF9lSyDCn7YnMh8WA8HrqseKX/nizt38OVWZ1/nToI/IiN&#10;IV2dHa2tFv43/rXt8eP7ekJSUR5Yoz0cbb48mzrh4V7t4tLht4zt6xng4wHxCGPfydJi+MCuYgE7&#10;0tvdGT/KyWbPH7f+sunch4duFpZV/yPy2vlM2fjNZ7V4OFbXtvobdOneP3u/FaVk9vp2sne1s2pq&#10;UdP8u8A2X33whlL6JycUlgENUusOXJa3912HysO1EhvOSAdLgvLC/uI3a4RX6v+N095XCFO6vUw9&#10;ahonUvjY8ePHg/7ILAWLQRvGxsZio+Wz6Mj+BRWStw2RY2t4X69ugEwmM6orPv+LC7HZhU8O7P5z&#10;4h084TMDvbf+mga+i752zxNbVVsHWzjlTtkfaUWUcim9iOJuwcI1l9R9fDTl+/PZA7xcvTo77YnN&#10;em3nn3+kFnTprKZDB+T4/vyRrvY2p1LylcZGHunfZc1zAXr3u249TB7bhxyAQIvL5wQqdX0GPzEA&#10;v/SVp/0Xju13La94/fHkwat/jUm+8/bMgHkP+80T/EVUe83mfnnRc/kxMhVbDwse7iErq3pqSxyk&#10;HKV8czbzmzOZrz7m24zSvl4wNC2/bOyG36g0UC0k5ye/pGwKvl88hUYMUJ6Y9cR6cOFob0i80R+d&#10;YRlwWcBxNLQCtaiqEE0YllqMXGg3bBAPYht0Bi5jmrF5IPpjfo4oCikdZ42XuIySzKIKiDU82N06&#10;O/bydgMf/XYj96l/nbuaX/J4306fPz+EXrZbozLfOXjV3EyhX96d1H9AN6ef4vMcGihgWFfXfx5V&#10;yISVQmCuvm4O35zPhD7q3eA9owRwx+MjfQfhcbmXRFoYssEIgR+Ij9ugrvMrq3+5nDWgq8u5dCkF&#10;3fk+Lg2PutIqSKDCwwl5D/u5HRb6H1qvYkN7OEctf3Dz8RQQWb1I9LADITZvjBilnVj+IEiQlTam&#10;nzt5iWs6BUoQTUt1aD4+Sz5psCfSfVeeGLrmVwhD7GZIy4Z0d5J0SDSidUGFrGORqFA1rIOW3kO1&#10;nXphAlr7hyn54hgJXtlx6akhXUMm9auqlXQeUT8JpIuj7flsWU9nu4Qc+cLt8f+aNxSJCZkKVejh&#10;pJhN/O6PCh8U8GNwQP3w8aDeHjekJTCKyYVwzoT7kjIL7r83QKESQJ0GHh5pW9A4EjaerKjXPgM7&#10;OylxImTRrnPZ21/wH9zdyf/9U+CFVrX+QGTQd2oPaZ/HohagVF3OSsiSrxDs4qKyKmd1djpsZBob&#10;YStGLd6dgA1cFs6JEqYNIyMjKeID6UTwIDY0jbpw6I71MwaoDjRvtDGfNaL7ojE+N3JL//VzSlR2&#10;JRLPpubvemkYmuntstpb0rLPfkn++ertxwa4BXlZV9ZKBo73nTNK8cA7CM/wQHeXB/2cVWenyCrq&#10;qmo7erxx9p7o7GQDO5Fd/3VHk0CREERIAREM9HKKzypqp1MvNOHlXQm7z2c721rS+idbf03HT8bH&#10;1c6KGBCMSW7Y2P7P7EEudlbYTZOWnUkqMLFL0SKdCBs5NDTUz89v7969NBkZu9jYtm0bWLK92LnM&#10;PzEiIsLX11gsRLXt7LO59W3R2c7yQo6ieyj6bKqsoppaamc7887dHcL/Oliscbo7mEvcmqloQLJK&#10;KSBTtXxaqcKnque2IzjZ2xSWVTFxtO4nRRziT2cNIm34aB83MWM2CpQw98uLeJMZeHWRJkVR+zFe&#10;0S3g425HHYKXs+RPfno+o6CcfjiIcte5LNZjwFoXZOPh+DzTGDDRGydSlx8NE69du3bFihWQiu0r&#10;FA2znY2HEDWBtUVsONlahnz6q7lEEvYXP03ZWgiQrHJKC0qDDgV7KiUWVKrRp3kqfFpVC+Y1HMkO&#10;Hdgt7L+/w0Cm+bkLR3unS8sZI/R0t4Ny1JHgqITZI73AKYbkRPzfKZ+er62rs7E03/ycwqdKSx8o&#10;XqJF5dU7XxzGUmaP7A6yA6vix9LMPEjC/3uqv+qbu8OKRImOa1SBEGE4Qyq2F4+Z9rtG1QcHbxy9&#10;dufQ4hEd9i0NxVpa1TjJgk8LVPi0FIK3Stt9X/75md0v+WvSd0PX/ArGBMsoGZhQW/O+ukjRDUhw&#10;gT0hOWlcAjer2fOsfxQYakh3J5AUu+MUUYb9d3Fm2MI0BpKQVQRDGIkpH47LEMaIVQvfcjINHKo6&#10;ZIxyBgv5STOmaJgn2kGgcY0q7T4xAQLEKcePH4+MjGzJnBYO9Q/tE36Lx/fqyG3UwdJMNfZX5xZI&#10;ZBn4tKaeKJ8e3PWDg8l1gn+Jas6FY3zWHk0CJ8758uKVbEVwwFkjvHAvdp3LBiHCWIbsmjXSC6x0&#10;SjGPqDvJNEhFTfOsQUna6RJUW/+vR3uzQraeTCO7/uI7j4qNA9QN1AnDFmWmS93Aic62lpCNqOqB&#10;lwNVlR3+u1rbgklL/EeU2ZEbm1rUm1HUb6gpOLaSZgwODkbOtlqsSkdEN6B93Q9bK/OO00ZrUtPx&#10;ae3/4mptpuiTFT7Pjuj6e7o0dLS32pwU3YCiLYBlQEm7z2efEqZz7HjR/9c3HgJznb6p8CHLUPTt&#10;KlwCZinM52xagQQcBIOUomaRX8voj8+yWXFqGbOnm+2vrz/0wfT+l0XxWUG4oOCH/dze+uE6DQSR&#10;IQzuO/XGQ0SyIDucC+MdGnOgFyiyvGEN5Wy2HAo5XWu5Mji680V/ToJKsGRKMCkpKTQ0FHyHbVAk&#10;aUNmLEMYwnwGY5Ivzt69e418sIX1JxrVGEtHBujPwtdbvHvbf4y5q4tnqoJEamWFxavXIYPDkoWt&#10;V4cRvVx/WzGqXxeNPkmgRfAdBCO9mcRKDRuj+rhD2dESWqTL8C2otjIYpG/vu87ICIoSJYBDDzdE&#10;62CyUdHNJ7hGg/sGd3ceJBjOOJcC+uIb2S6tGk22/OEEhSd5fJZcVlY1a8Q9EXwPLh5BdYNUXLw7&#10;ARxKERkEruxO0+waNeq9TWI2XqtwokTwwgHTgfW2bdumaTE8GnJpFyMt7U4hmjwh5vUa1q3ubnD8&#10;ks1bbYJGVUSfJq7Ebskn4RY+PcGSdgtmtZ4M10KIEpUFlZQoA8Iq7C9+4DLxhLwhwoxgMBEOgUxB&#10;ZJCKkH5gKLDbnC8vULbCsmohspYTEsGYMHvx/eksRWcf8S/OgjG77uhNyFJKQQng3y0n05BTojKc&#10;wuoGBny0j/shobcR1RDUYhb+XZhJRGQwPNSPRUAMklsi+SSSo+J4Ae3jV7XbMRZThXz1uuL31jtv&#10;+oBkYGX0aen0uR7RB6ANLf0HO60Oky14GYnEhthtX78OFi6k3A51digscSI+UnAZBeWgTmc7SxAZ&#10;BCkbWgFRgsi2/pqOo0pc9uhHZ0G7sOLVdhoygARhuVP8LtAohKf2/BwE1TEW0+QOzonGhhzXXvYL&#10;ZkEJklS84z/Gwren274dRI7u+3bQd9XFeHxcIz7TZHG3O4DRigSnSJAghN7lLDm5Tze1nEaHa5Qy&#10;j/74rNqo3RyNcqI5vygcrQ3YxZa+3s6bP4RpXDB9LjRj1aUE7OKQddAoK//BEIn4xjY+5fsOgxZx&#10;KM/XH9QJixunt9/ffmjxCBjUznZWYcJ4MWzz5o2hNcndB5kjQ4fzhtc8mCwnsoWuUlNT+W1uW4Dj&#10;yCi28h9Uvv8IjGi3H7Yz9QdruiYtA2woZBiM3cIFi6EfkVgrK7QeM4oosp0CDAhj9tQbDxn4/z42&#10;oBNveM2Dybp9cNvZeFCTmmG/YDY2YCxD9FVGx9hOn8SOYtsj6oClf71rMUxskGb+2KkQlW77ttfJ&#10;iqAr+TXk4DqRw0QAxQehZ+bqzFQhmFEpD0SiuWt9lDPoxy4FySBEp9VhkI0kMyEY+ZXk4JzI0U5V&#10;YXqOay+IO7AhPqURu6AEid10bZSuLh7RB8jcpg7Hdt2lyNFebedGF7MndJxFAjiaSoXURQj+AouV&#10;ReyGCQy5V5OW0elCdFNLE481k6cOvsv3HRYrSg6OVuTEFStWaPLTVoJUKuW0yKEEcFbZN9+6/bAd&#10;hFUasRsqj4Qh2bwtZDEafgHVFi19m3k4cnC0LieSV7Yp6UTjjJ9oqgoRhOjwWmjBU/PMXJzBgMxS&#10;1pemc434TDp9LgoHM8Km5lKRo/Vgsj7bUVFRSuTIoQUQdHf8x0CRif2ltQCmsZmrC9gQpxRMn2c7&#10;fRL5G6KcyujT4mFlPTIv/qM0aCr+ESlHDg69iCf1scJM8qfy+607wHESYYy4UWKy8PXGt+z5xfWv&#10;Hxdnp9VhzJ6FgmsNQpQ09DCCFvkYNIchbGdVqAYNKygoiIuL4zETTRLkVl383npNc+mQAbxZ8km4&#10;67dflO/+n+20ibbTJ0tE/tiGAQi3TBjI5reMw3CcSBESNa1ItXbtWj7GYnogt2oQYmnEbrUhGMr3&#10;HQYhmjk6yGa+ZOHT0yP6AFGnnWSWIesJ/i1a+ja/XxytBzX+iStWrAAhzhCAXXyzNZ337t3LCdEU&#10;CTG98uRpS/9BNkGPVKubSAdztWLfYcd33+wcH+O6Y6trxGdtFZcBtjkYuVEbn4NDb5wIA/n48ePj&#10;x48H/ZGZTDETY2NjsYFD/JKZEqD+8MkPmmo9RuH3B6arlRWpZgMhVl1KAGMig92cGW07xCHEifiR&#10;3zsOw+lEiRB2W9LgoEM8iO2QkJBt27bxVZ5NCQVPzcMHG7CF8Q2pCMGoRJp5vv6FS95y3vSBkYz2&#10;2k6fXHUxgd+7Dg7YLhQcRO8hQhoZdwYVMhIk85nWHjD+S8bWHliyZImrqytvQ6qABWo1dJB79AG2&#10;KAr5/aG10UbB9Lnl+48QGzZpcl6rwsp/ULuOlMOhF8B2kT2/2HbaRDRR168/1eNAn7kqCUIbRkZG&#10;0lQ/bIMTwYPY5grR1FpVdIyFb0+xi7XCMh0zqlpQYbIFL1dEn3Z4LdRhyULjIUSJ4JRTV1jEPXJ4&#10;61XMHE3NcHz3Tdgx+mwPdSqgbkSQ4zEBxIxhYWFuAuraA9T+Lg4l5PoMrYiKUUqUTptTvGkL0nG0&#10;OiXNOGuOShbM/3vlhcs1BTJ+HzsgcPfRPtEAaPfOmCeR0ryixowZExUVJU5R058YEhICWgT9wUYe&#10;P3782rVroRO1LwDN0e5AAbhUuwgt/QcrXLIXvGw7fZLRBv13WLKo7Jtv7wwLyvP154Kxo0HhJhF9&#10;2jXiM2a+OG/+AMaNvlqCTnP7aLEq8GN7ccTh67E0irKI3RSsQbWTUTp9LjY8Uy8a87Riqj8eDzat&#10;kKODoEBon6pROJuHJsztO378uFL0MBqANvJlnTl0RLUwVVk1neJdg2iMPM6C3YJZ+NAi0dgwqh5P&#10;jtZD+b7DFdGnaU3wVkKT57HwWGHt1NwQ7OUEYV35njCQNUVqoHiuxkCIdcVZEmsnM2tnLXlg3dsv&#10;mAXNaLWZc6Lpo2TzVtxrl80ftmr7VMOJNI8FlrLa6GGcENsjIKbqCovMXJxpQVHJ/iOC9bFdbeZW&#10;1VwVx16oq5DZPB6hnewUiuCnuebOvWwmfKU9m+30yTD2uflskgxYdTGeuT3gvV609G20YZtWnu2u&#10;zIlsHguNOHOYAJg3H5oXPrA+BOIb1CZisObOhbpKae2t3yx8HicxaObYXa1IrJFe0KVA66BR5JrD&#10;gyqaAHAfC6bPM3d1tg56RL56nY0Qia7TxZO4ubByyJ22tW+0tnksHKaBOlkR3rRuP2x3Wh2G9uSZ&#10;ehEffXVRN9UcBiFaD36tNl/hAlmbc67s4BQ12SqLKqJfsfJ9urY4WWFBNwY8KtV8Zkv7hJLnQNGS&#10;twRmLIIktJ0+Ca0ULRb2csH0uZXRMTYG6eZW47MNkUhO2hwmoxPx4m2T+FoCCd6dQA2ms+6/wNzJ&#10;uyY7BkZ0eVRobXGKOINCHt74rjbt5+pbJyx9J1l6PVaTdrRxY6eNZrbUJKfm+QVUHD9Ju4Why26Z&#10;eeBzJ3BcVdwlXTsTjp/EKXcNteAXqBCU1qTKSCc8Xbzuk/bVMmkV78IFLxMVAmXffOu8+QPXiE+p&#10;VwTf4EEIxvL9R0ojdtsEPWKAWqnRieHh4bCgqVexQAWcYtojJ1obpDGpyr3yn+ZWnX2XdquvfFmT&#10;H2c5fLl5t4dAeVWp34MQzR17wY6+yzJpR8uiX8LH9uENFn2fNfcYVHuncQGIh4di4hoS4LL8Cc+A&#10;Fmm3PHI/Pp5Jcd3q8s3dXAtDl+pSCFgMXCberSuQoYROsSdKt32jI7GiDmBhRs3tBTWp6WiZ0Pjg&#10;O0Uft9BQLXx6wqax8PV2/fpTeouDB+sKi5AuaViZp/Ubrgq0G85SqbRdzGNhSElJ6eBO/7dcfJnH&#10;vyFRHOGNT+l3QZVxG7BRsssfG3SoVp5ZEb1Evs0FKfjGNqVjo/LsKhyl3Zpbv+N0Xf5XtsS99Otd&#10;hvx1+eOfKgmPwP8tPxatdAjpub2HN1pCdVLK7YCx8rWbUQgrE7tNrYksZCnOat65hsedMU/i98qe&#10;X4zv20NHF2/aQlOq0EQromJwVPWUwtdWtt6UKtV5LJZN7UxsL+PO3GebULJ5q6Wvd5u479VVFjrM&#10;ulKye2BtscKvS6EKPQbRITPH7tZjNuEDY7kibk1l4tcWXqOQHxs4hY26mHcdqeNIi8NroYVL3jJk&#10;xG/3Y9+TvaxGmMddsg/5q1j9lW77LylKi96+OOQY9hptQw+K9V11clpt5H75ijXYtg+Z7xK+kR1C&#10;IjONrQKG2s6YRoUAlE0qKge1QrEQreJaqU00AGplhVDxtDpF+b7DkIfOmz6Qr1xjZmdbdSnBWWiZ&#10;woIWGZXRMVb+g1RLMLBTgaVa25lTiSkZzgZjipq0n82cFDaOuft9NTe+g10MdlNYwT5PVCfuMXfy&#10;Nu/2oNIpyGD/zNnyn2ZXxH4A0rRwH6Y0DI2U2pxzIEft/xqPDdlfbQ4wV22BzCVsI+vmA0U6hL1K&#10;FAZqw6euoNBp7Sr1nVlurrCdUcJtvwAQn834MdhGIbUFheA+ECX9CxRSk5wmJk1j7jSk0OigRbAe&#10;WiP5PyA9f+xUmiNAMTFpxl6bV9ics4bJQO18T0VAMEOJxIozYaX/e6gi6u+KnsQzyy29ghRv3YEv&#10;guashi+z6PusWp9EEKhN4NsgRMtu46wDVyofde5VJ0/X/QXQtregdNs3lcdPuu39iu1CmkFRMk0H&#10;KsQ2SE1tX6G5mwt4kJgRYpCkJegPhNgp9hciRAAl4F+gcHyMkwTv3Y2RiGYNsHES8KBnygUaR0YT&#10;Lfvm25q0DGOI0alGJ6rO6lOyncePH88JyBgAS6TgqXkUPA4NUbbgZcglNr4MqxktTG2gh1YRiTe+&#10;A68pNqQXyg9OM7N2txwcouO5Zk7eQm/6v1V9FRXDLPJ0C82ejGLzuXj1OpeIz9rEUZHUnFWAP9nU&#10;jBNBbfiIc8J2BvEpJRKQDg4F96E0QV2+hg0UAiYFSyrlRAnlkfsZUbatLULvXWyQKux0Ibpoyds0&#10;mx6tFLdGbRhgFmREEXDEp6eRON6rn8ei3RcHtBgmgLNSW3Pij9ZjRhUuectm+iS8h/GaBUU6b/oA&#10;hgmokJz+DeOCUyu9Whb9kpm1C6gQog/bVr5PQwDqaq10HQkLWi3lgROr4rfWyTMqE7+2Gfya1YPv&#10;aSoEL4Y7w4IsN29Vu8aWARQiWAwf0m4WvX09k+KwyxTiXSLo7WuhoRBkBrGSaw54EIYzWE8howL8&#10;VTPbjA9qE+eboiVvgcuof7Bg+lwzVxeFA82mDxTrPq5eV5OaIREidFSePE2CUVjedrLCUg6aSsv+&#10;qC22Vacwt5QTZ8yYQV44bHofKJICQISEhJCQBG/SagScmNrQUkY7c9u3vXDBYmnQVBvhTcss6Aph&#10;sopClSyYbYDK1OVfsXAfZvvkfrKOzWA4+zaNizURqJlTz5r8uOpbJ2wCVlXErbEcvlzTpEBIFTyZ&#10;ZRrWHWTKmlSJvn54t7p8Rmeq9Keov1sjohXExwqRNAzdiOWnRnF9b8lKJ8LuFrs9MjrWS6urlR0m&#10;TqyIPl1XqHAvpR7DWllR1aUEvIlLBdcoZIbtgvuicCC9pNCJdvNnGv90IzX9iWQ4U0DZtQJom0ac&#10;w8PDab2qbdu2cWIypHmilIJ3MoXIBhuiwZUI+oi6rrEte34xDBYYL4YxnGHeWvZ6krGV/TNnLPo+&#10;q58G6n5fXWWhdb/nrYYvs+w2rk56TZv5vGRhdWq6qq9iecMbojI6hrq3JA1joK3+tihoUVA/JZNZ&#10;95JBf6Ba8UcvVjatVgaLRFI/F8DFM+UCmI52qZXilaP4TJsIQkQG3BTGg8YwhNIcTgTZQSoqdRpi&#10;F4mRkZFkO2Mb4pG7cBsG4DhYhezBpucZr2Lqf0Gbg0K09PUGOYIBYZ7gpQ1CxFGDja7U5ieYO90N&#10;QKu946+psAv6wnrMJsVz3mlwTXaM9sxEi+KUPF//gqfmkXyuuphQ+tXOHJtuMACRWNrKnt5WAUMr&#10;jkcrX6sCme4u1tbjxyiqHafGrkTJNsJRg3YRROx2fPdNq6GDwHcF0+dR4GGYxmhvsKAbOgcng/to&#10;FgoMalLlnS5EI0+7eNzUrGWqhen4VJY2AaQN7BGxVKR4IaQB8RLGhpmrC8lGvLSR2dGwfWp1FTIz&#10;p9YKys0kJ/5FnTyjERryH4xXCBv6xIUiUUMToutkhXXyYvNuXUo+CcdVQs5WvSyQZtTJeA+t6DxB&#10;hXQiCilZ9y82Yab+pRi5H4XQILW+oOgE1LpwNilBNDzqQ8Rrhl66gjCcLHTUzJI0rHQGNux88STr&#10;x1D0bLSX2EVq57HQYiziRLKdcYh2ewvg67EYzPW/YP7fxS7+2C774Ue2W1MgY47+miYDtB5q5Zny&#10;bS61FYWt/Y9qbv1eHOHNZrmonxySkpbrMxRXANcEl0I6bc4tF198sIFD2RJ3WoIGKUprerTedJcc&#10;t95shklR2HuKWRwhS5vwq6UFtwPG5vYeXhIeQSk09UVLITikOpFGbaJSMyt8baWWDGhy1LSosYnn&#10;luBq01QimpfSjqA6j0UNd+zdu5fZyzS+zOxoHCJClAhrs3BO1P98uE1b8PSqTlxDc8Q3e4AN8DDr&#10;jurEyLKDTxnmf5V+FwRm1J6HrhWxIT2o9MSCBG8PHc1WuUI6nnDVVbr0DlAYaBEVwAes1LwZeCBT&#10;VgjNCNQ+268ZnEjvEm11eHctPloo1XjapJ45kWhRtT+RlCMO0Yizkc93bqeciDaHJ1mVE/Ho4pu1&#10;SDZDtk0ApQa9xnYr4zawicytjcqzq8p/fr7RbESLTBXSEwtCVHqkIYu0K6N2gZYzEd4ZeEPgcqHt&#10;gRlpyUbVlfC0c2I7hU7r9kkEdxwwYFJS0l4B2MAusSQOSaVSw8//i4yMNDMzYysiFBQUBAcHmwlw&#10;d3enZQXbI8oidivNPyHnBpZIG9ZBoxxeC6VxUlqrXu81qUn7ueLYC7rkrE7YVldZWJtzTiIEv6mM&#10;N5yXnOWgkKrU7xvNRuOedvNnsmF3K8EdRCnYlO30yVWNBV4sWvKW9l62toVswct3hgXpPoCuNoAQ&#10;rR9v4dNTEYHG11vh6Dp9Xtk336rMSDndEda9MRePnyiNpdCUFVqur3mxwgIDA8FcSongLz8/P6Kz&#10;CRMm6OLTgzxK5axYseL48eOxsbHgdVjxtNsebwDaojgeKrXCgulzCxe8zBoxHm96gMkhtiI6RpPj&#10;a0tQFb9VF7pR5Ew5YO7Yq/r67lrp1TrpNTNrdwvfiYa5XLqPaLvt2yH2/MCjjheJkmeShW/PypOn&#10;2eC+mvdEanrJJ+EV0THG2XhQPRrtpYahS360N7WDJ3SJnDd94LQ6zHrMKHInZD9cMXY/fS5O7wjB&#10;zM0ZxUBtkasNiMxdM3SnRbCY6nwYECJFZqRdEFloaKh2lYcMqJiSMgVLwn4nl3KaUdMeOZHca8Qv&#10;eQohV6Fwiy2SNKxBwaIf1gmaEd+tsfJy9a0TimiGgvpT73AjvVr2v9HV17+tLU6x6j+vMvHr6vht&#10;NdkxVr2m6j5lRQ/D0EJUiKaeZbdglur6M0SU8tXrcNlxnVX1IFLMXJyr23oatWaOywB/4VMasUvH&#10;/BJ1vq4Qy4Lz1gfkzICP47tv4kM/HJYKlKPQJguNYT6ygTiRxpTJKztAK3SJFQbehAAkhlVVfPhe&#10;u7a+V0IXOuvdu7fq4jA4F4WoKtx2BMFlJIakIlk05ATb6eJJ5vdAjZgaIr7p7S2eSK9nuuk0TEvA&#10;hbr8KzXSyxUxr4A662k0O1pSWSixNqh2MLNxq6uQNbmhu7qofZGQl3vxasVbWb56ndIbq3zfjzaK&#10;OeNFYltV7CiqXwgR9u/qVk0WceGLr0K4IQP1q0Dtqtq5akG6r070c1CC0lJQAKQiPvYLZpULa5lJ&#10;g6bizWE7fRLNXTF96L3Pkg1b00rQ+GaHkpKSJMIEQVXXn0aLJZ2IElQPETmKDxn/GAsbBKCxURqz&#10;uz10NA064ygNCFRExbChUja0glP0HmKz5tbvFPOVhXdVBUWBLdk9ouzgU8iPbXx0GQjW+zCLHod0&#10;agpkuT5DyVmHXWoksuinNPjA7hp59uhz1D4lrXjTFpRJ/67wtZV092mgXO0oivSZ+bdsu1HLQSNB&#10;bWkAHdm0j7fgN+LHit1lWDvUNBKN8sntoc5E0fgYi1JQHBi5ZO2qFX1qAXt5/PjxsbGxqkEiSA+S&#10;Kw8DMtNigc0ee0H1wJhKxRoz8JInG5lGA/ASVtjIS96GDLQTpicjkS3YaCbqwSE3Y02Sp4WdiTCB&#10;Lbweqbmjfip+XXGWIgpDwCrLHo8hm6Iy1i5Wvk/rGPNVn4AsrSzUV2Hk8V5XWOS2bwdFP80PmkoL&#10;J5FMo+iTgmY8jLtmI2h2PY66lEbspsnClScVdjr+C6wHtATbaRPZf7kzLAgVY7Kx9o7U/Uhk54sn&#10;0YRgMZgr3PWda4RJjcUiqStXRGRIF9sl0H1CCKUYNnzEFkJRC7TD4vfWGyySiJHAUsxlNFIBoUcS&#10;D3YuUhhFIpFpQC1gJq1qZyIVpUReZIyz/wKjm/EjmE57mAnkDA4Oxn9UzRYdHS3e9ff3d3V1bfPL&#10;jWaK5lWTllF9MR4bsIKdN3+Ipg8bDQ8DWSjsWVUy5STCZABka40+HVijFoMXqsa1LvnGx/6ZM2aO&#10;3Wvzr1h2G2c1fBlbUso26HPF8nu6Dcvo08D3eqTidJiV/gq0nT6Z3jGKwLSbt4KbFNGGFryM20TR&#10;GbBb8NQ8fAtLfU2GKZ0/dqpHVCNzydXGm6C+PPHoLe4+hTLKce2F74p9hyk4rsOSRfgvxGVgJRoX&#10;puAxFF2GlmCsf4z9B1crljdJwCGK3IWzQGeWvt52C7xZfezmzwSH3jXPhX+kxYcBFwSsameQMCJG&#10;x4nk2gJVCOKjgQtapgrfYBywWKQApDDK0y/YqIvu60qHhoaCtVEftVHLVq9eLd5dsmTJ9OnTjaEP&#10;sa5h4q110CM020kgx3hIFXF/DT1vaNZ4FMWJSHGe/oFhalubc07hc5N/xULBiQkN8rA+0IOFz+O0&#10;JKmZ+wCD9ie6DwBxg5o1BchpOidOIuYCyxAhOm/+AGqRhDz1r+GlRZOjHYW+NrBVacQuM1dnLb4p&#10;uKf05mOUhFuP9xyUGihYPIBLheAbH6RXr17nGvEZWA9sJbwvFUFocC5RGPUhKo3/KmouqD/UGVLR&#10;UVHhw9TekB//UVgfOd414tOa1IyGFhgPqlWMMgeN0jJs3SZr3hoFJ4JcwEpifkEKCBH6i1LAlSBN&#10;4iBjqDcqQ4PRmoSkkk40EqAJwlBCWzcTTDalp0JsESMFj1PZN99a+PZUVYuGqS0FXFCwobA+vRrD&#10;U5jjrC9u0pUTrZ0t3IdVnlxiM+GrVjHNg0bhCis89RquMw3FIpHN8PVMuZDXaxjuTqcL0Zpuh2Kh&#10;TpHpKlvwMnmegiipA0RpyAKEhQZQKzgVEJOCFsG8KMQmSMFcKBDWMQSjqrIjAwKEDvUKvgbH1ce8&#10;uJRQtfRtELFH9AHyPcSHRupo1W+qQ0fwOmxCdwozQiEGxYKLDFgyosUdf7p3LDYJTeoNhFVO1YBU&#10;NGsAjG4lTiQY1eVW+DqMGYXXONqouCGqEh9ZLq5ff6o6c741nBNr5SkSaydFg3DsVSu9KhHiZoMT&#10;FUPMQued2uALZk7eMKgNfxnNbNxqi1Kqr3xJVdUjGzKCwG1SWi+JFhJpuF/eTPirVYi3zDwo/ERD&#10;zP14IkRB6BVVN4TVkgjuVtCbrEwhAmu9tLRfMJsi8lPzMBO0ntrWgiZBjpb0Eyicl6LxbFKYFPjX&#10;4npSPBHB2dCZM6A221nJyQa8o7TMQMtX7CPiY2ayuJOx0cJDBNA2haLQnp/ZzhEREb6+vsZzxSkg&#10;u+p7XhCPzkoGkdLyUjZBj0Ap6N1vtq44S7GonuBjaO4EEpTDai6LfknxHwNWKZjxxnfV2dG2Y5Un&#10;L5l3HWkT9G/DX0Prhz8o/d9DNWcuQDDaPROlx5JxF+jyiqP+qbe4p020WzBb1uBaL7ZqIdlgw4Ke&#10;qi8mVF1MoPEZMBGtU0weV4xVQV6aZBoRHHjtLgV/Eg6yVu3go6qSsS8skTyIhlMkgs+/mcKyVgzg&#10;NFDtLLKsLU1IHuYWVXRxttEnJyqBRp+VpjwrcVkzwKJ2K5GvpLEFVJsB47SdtYDcErUDAqE1Ai6V&#10;/zT3HooUuSia2bhU3zoBFWnVf57afkP9hkrU1bpxv8/M2sXcsXdtcTKkoh49xt32bScCanSklTra&#10;QHOgQqIkNuYLxqGFccCYZDKDj1yFhWJwBwumzyMdR/6njKrUAlqPeSAo5OFJWA8fqOVQWM3kfggq&#10;BOuxYHGOQo9hrltv1jGNH1gZHYNvM1OZlJIlK1//U9LHz95vZWGmD40g8p1mLn6kyJhnNYEoUvc1&#10;72NjYyX3+ieymDpKPtssBBmPAWF4kNchPrRblfAFrVJfdvApSiyO8K5OjDS2alen/oRKlv/8PCrc&#10;htUgR8LqlDRyEiSfQem0OeThSM595H8q9ohEOoVaUDrUyJ0S4oA0r55ib0fUltwhDRATyDC4kVu8&#10;+mCinv0Tqd+QRlHWrVsXGRmptNwKEiEeka2FFjSVuWLFCuoEpFl9rbHcFetnTE1N5V0kWqxmxXrz&#10;7sNsH95QbzgMfLFGeqE2P8Gy12S7oC8UVuT8NH0tJKBHWPg8bjV8mbnHoLqKwjasBsmx2/5joP4q&#10;T562CRrV6UI0JCQpRyY2xV2TOOS0OoxCLUAkWuncOwy5R1H+m3W5erK5TzTqzSZ6mwDyS6q6u9ro&#10;76m4dzYIQ3h4OEtnc/50F4madKK4QOphZP+I60TDg6ajKE0LQQq0YU3+n8Zff4hEcdSyNkHhaysV&#10;MQ0Fwah6tHjTFqhC1XkgSIFww7dhYg6iGuK5T/inkIrtMdyhWuz4LTP6+h196USJEotREFmKN8PM&#10;WxqSbhIhti04J+o+T65klz/sUHEiUlqbaMorakrKqlpeTm1FIbP623CaJoxl2KH6nfPX6q9Dwbo3&#10;DfzrRArMZ31xoqXSGIjqWAct3cfNTJNERfwnNgGrlNwPFXFuPFp3RPLM5duy4sqngnq2tIdE8FWs&#10;zTln3nVkW11D5vLdVZbSjm69KUX9kpZU2Vlb6O3KmOrTzvsTtUAR97A4qybtZxpZVjpq9eB7rd2B&#10;mFNQLiuplJdU6eFG22js4K68fPL2jE60XZ18Sbo4ALv4lOxco3v5he8/U7rvX7Rdk5tWEPYYFVJ+&#10;/L+6FyKuCUcrcGJld1dbzom69pMalXOikaD0fw+V7B5YnfituWMvi74zWu8f3ZZWqE1PzS0GLe78&#10;KeVmhrzFnOiqNr4ZiAx0xnbl4ctsHprWOfKOyzv/w6GKs/sbLZkYEHTGUkCmVIjDnFXFO3QlVqWa&#10;cLQQWbLyf0fdFTrxWXL9lm/OL3GHRVXq9zCTW29mXmZu6Y5janxaKypraaOgtCpPWt7SFuwxqFaF&#10;E0FnYD0wF0txW/cL7VoPGWPRxaeupPHR6tJ9n4ABkf9uzc/ut+w9FBv201/tFHFTl+qp1oRDLcoq&#10;a3TPeTOvhO1GJ+brUSRyTuyIoMA2Fu7DFDutGQ42PaekvKpWjXgsKPft4oiPwjIt1oP5rBo6DKwH&#10;EiT+UiWp2uJCm4emMpu6aOOLZA7jg21koENOoRvBfeITSSqq2s7QksymxgealBWitiaw4pFH2QBU&#10;l9hxAOknZjrtOlEpZeIgT86JjWN1A3h/ojInSq9Zdhtn90yUXdAXlv2ea6X/Ii+p+v3aHVsrc1Xz&#10;uVxQBK72VjiaIytjsrF5EGI+6ro2QF2JrPD9p11X/c/MwZVxGRLdP42DRQzyqslNRQpjNFUwAxy2&#10;M05U/Jzj/4VpbNHFF8qRCgHPohB888bWJIv4Rl6pTn0RQoMRE6idlT55zPR1ojGETTQGKCIm5Jwr&#10;3T2sMnatuZOPgk36PtukmXlnLt2+kqSrg3TMxdsQiQN6uNzIKFIynG+ky3087R/x7/x4oFdOQfn3&#10;JzMMcwVAYbI1zziGbGSqrXibopMRBAc1h12kOy/7isSgmkfF0YU4kQxwlAa9CfaEuINp7LzsS+JZ&#10;FAJaRIFFG1/grU5HEMGVV2k0n48k3P49pX7BiaNX8twdrEGg1JOIc/VrO1uasE7kTe0uHRRnlZ9Z&#10;bmbtYmbtXn3rhG2vDU06naTcyfg8GLwD/e6a25m5pTcy5GMDu6iKxGuZhTPGeKt2F15Jkl1MKcAh&#10;JwcrFFVRWfNT3C3kx27zf11F4wvyQM1B2UEhMkKsOLsfjKbU0wcucwrdQMSnBFAeqBBnwaCGwMQu&#10;WLJ037+wYTfhr0qZkQdmOLKJuyM5tIhEOyuLTFm5JsYkHnygl+vJREWU35G+rudSZfFZ5oO7K4I5&#10;6dERR8L7E9s7atJ+ZoGvtXOi4ruy0Kr/PMVdb6L74ZnLt0+czxHM3mpx+vmr+ReTpKr5C4ururrb&#10;9+np5Olum3avQZQrLR8z2BOHaHf4fe7g2fSc0ua34K4jKRKE9mxk6oo9achAVuUstYRIgMYEJ1K3&#10;IwlDsJ6V31BSiGJQsdx81gVllTXQgH087TXR5ZErtyWCww1yQjCSKsQuDuldJJqyTuwQjel/Y0EH&#10;dn+JNGvMY7lOnm7l+3RV6vcWXo/Y2mxoamRsWLipucUgL3z/cVUKImsguDJShUoqD/LQVujisW14&#10;gcPoJoEpK60a3OceBoEdXVhc2aJG7PVYXf4ViUp0HBBT58g7tK06TExeh6p0pgRY1mIVCbtYyR6X&#10;OLqqFZWaasJ0q6qHo1WHDO1683ZpWVXtA73cogUNqITLmXIQX1A/jxt5JV+cziirqpk4qLudlfnR&#10;K4qjMJ/dHaz0Wx/Tt52XLFliql2KtHaKIr5h15FFxVWnEvMnD+/KhGF14h6r4csgoMp/ml1bnGIT&#10;sMpKCO1l2fQpH6BC2qisqf0uJh3qr0cXxVu9oLQKRHkjXT7Qz9XG+q7NcT1TPqS34pq7OFrlSEt/&#10;iM64llkE4gu4z0PTvwCxQl3aWFl0dm/yZH6FO05+fPP8zEFqjdKiFmg6l4ZftMB2/F+dQjeKU6SL&#10;AyQdEpkF5bCFQW1SDT78sJrH9PPIFFQhdmEvU06kQ2BOHNRZv/XhtnN7BVmLbKnlopKqC1fvvmZr&#10;869UxK2BZV155m0QokRYJ8BmwlfNCHeYmVvqZq94FXd1g+wz9/V0oIFj6mSEHvwp7lbc1Xve8OBB&#10;764K0oR+LK+qBSFKhO7ImxlyJesbAMNezyza+VPK9mMpsfeWg/xnLt1utIaKVaviP2nq76JxFbFL&#10;NqFk5xrdfWIgAKuSLqkyIBWr1hmIQwk0tAITmKxj1QzEmD1ENjJ2Z4/sjnTIRr3bzqbvi2Oy486V&#10;cstu46yHLK6M/4T40UIUerw2PwF0WZ34bf2j2+95cw1rqmhBVGwuPjcy5F3c7Qb0cLYRzGHvzo40&#10;ckJuhl3cbNW18lpmTXcVMoBVsfFzbDbMcNKYdxWTtQUSITkVZCorEx/KyC1N08E/gyY7U5+p7rB5&#10;aBposeLsASV9V3bsv7V5aToWYjt+Pk5hk//EhjkK5wMsOr10ZeV9hc5EsNt7h24cSbjnLQiitBdM&#10;EFsrCxKJlP5Ar9Z6rrlObN+wHPhiXWVhTQP3FYlcoC29gqqzf6m+dcLCfZiF16hmzFcBVV1Mkv52&#10;7Q6Ib9LD3WH5zpvQy9PNhhyt42/KQHN9ezqD73IL7o4YKjkkTnmox5jBni5ONs9P9rOzsiDJKQYo&#10;kvy3cShHVA4sbvxrHatq5ft0deKepv5AGjMpfP8ZGm+pTr4kW6OYhKf7tBNhnHojGLBo44ukFsk5&#10;EQWSW09zXnaXT95Z0Of2jE4dzcnRztoCui/r3veitLSKlGAPN1u0nzkju4vVIlnQnBNNDTfzSvB6&#10;1GXaJvJAo4EsriQV1lXU22ugvJo78ek5JWRBU2J1ykEL34lm1u44ah24UkkkwhzWyaiprGYTUWys&#10;zfEBf8HUlZVWgfguphQ8PKRzZ3ebKaN6yEruDpLcyCiCqGS7yDC4jyt1L/p0cRw/opvqPxof0BWn&#10;QI2CFtkM6FxpmX8vXQMYm3s0Z90u6DgaM6HwEOAgiy6+mibAaJaKf3V5538gREZk5KLYbMMZ9Go/&#10;/dXOkXdQGVUFanpg3YhkHZdVqffhh0Jc+/QAsduNh4MVCJGPsbRvgNSOJORNHOTJTIDfU2Q/XMjB&#10;6zGzoJwlasIXMekj3ezT80oh3KrzvrXopBintOw+mk3kAGOCtmpzztUWJ1v4PG7r1NPMsbuSQqyo&#10;rN1+LAWKT8mGVasToeAK5RUQg3c5zs02NbcYxPfggE40roIUsb4DlAxqckXExsRRXmr/EXgTOrSy&#10;qgbaEz+BPHVgTU/p43os9pZOnOjkXZ16uDkPQO+h4pHl5gHc2iQz2f3TOC2J4iFyMwcXk38oYB33&#10;8XQg69jOykKVMTW5H+Ksd6f05bZzO+86KSjPkpWD2ti7cde5rDKhj1mLE7/4dWrW0GlYW5Ri3k2x&#10;6pDloJCa/LgK4e1Kox+VsWutB78mqV/LSdlkvt3AX9B6WubV0aERA9whA8VjwcSDwhixOUuBvmMm&#10;8+WkAmjJpl4ZFALqZP6MULL5zo62LspsqwlmTt5MOGtBWWWN7rEG2hAwmSE5YURrcZY0DZC3Nm0H&#10;9XOfOKiz0g3SbxywDs2Jxhk/kQ2xxWcVMZqjW67JiV/cOBQlVNezWI30AsWChRKsqywEd8DSpH69&#10;6lsnLAe9pFGr3pTR96GzmVeSNPJI3NV8MB0km6qchHiE4ezd1YGluDjZFDaYz9B3zCW7qWD+jKhe&#10;n04O8ko9X//oRCk+xt96oV5hOzuFbih8/5lG3XraKXb+ngUj6fsLOWy0BHpwpK+rOMQDMui9u7Dj&#10;cqJxxk/MFN6Kg7s70zx2orm+ng5B/Ty0n3gyMf+LmAwYC6Sbcu9VT+aOvWyufOPiaJUrLYPhbOE+&#10;rFLiqNppCClH/YC2Vub4RlHlGkRTpjDg29/7ruFWWVuXU1pPx64q4yQ+nvb1g9HSCtVRlKa9NgRn&#10;nWuZhZ087AR7yvyPq9L/23Fl6/eJ2NB2x3WY4aeLHjcekEisSjK6YZb4LLnYlxCN86Q6d2vtOJcq&#10;u5lXklVQPlI0gqxkJiOPtZ0aTjx/p6qqtrV+HbedDdx1UvXKON8ebrY3b9dH9cBrEG2i0Z5EnEgm&#10;tln9g10rNnK/vvN6utxueLc70GjluVcsOvnDQD50OlOpkBsZRV8cvtnVzfalKX1o+KJCQ8tKzylJ&#10;zS3uK5J70vK6rJL6zF0E0xgUzI4ymzfmch40Y7OvDzQpkX5pdZ2TvZW8qraru/2l5AKSn+eu3hGH&#10;5sY2iLLeLHAfQB7sjWrtRvU4s+mUnEIM9C4vkZHVLBEGoM0cXK38jM7JMToxnwwdpr4vNyuwKy5y&#10;dzdbVdP4vUM3iGTR7GXW9xxFwziTV5VTVptfUcs50TQ4UdE5Ig5t5O5ghRQwo/bgcfQk9+lcb65W&#10;F2Qxb23QX4mNV625lXWtHHx3JzPDvNMgkBpIRG1wf1cHaycHq0BhSomOvXVAWbVCKjIGlAgjJ6o2&#10;L8jatsWBm64kFdq7KP4FGFsRT6xAMUWaaFEcbxH2NXk1SoSFWXS6/qVVOvYn4mlk7y2D9vk4uDqF&#10;bqSQjsXblrFwO8aGGw3NVdCMldImLiNxW+gWASf2UCFEct4GyeJOpZVUj+h5z509n19NbFhYqSDH&#10;ZLn+VT/nRINi7VMD6K4rMSD5E6B5oZVoemidayUuAkeAIHKkxRadhrFDNfaeD/uW18nTba0t60py&#10;WYiHG+ly8SgKSTkaFO7sbkNegWoB23xAD+fO9w4fF1XWcyIUohLx0WA0bY+4z6MllwgCNjGjqNrS&#10;spOtOauti6MaA4p+jniii/ZwGLi2eHQzC8r/ebjxENmXM4vaajTGdvxfKRSj+6dxzfD6zmqYA9d6&#10;QPnxAmdBze38PSuon4e0pGldv5U1tTS0oupJM3GQ5xMDPemHdHWxtbEwhzZkR2uvbs+rLLCzNMsp&#10;V0hFfK4X1ujXjuacaFBQdwl9Kz1yMJ/xuH4Rk5GlzrhzLKm2R/Y6CRGZeXUp88ijPsEe3d0pBH9l&#10;naKRQU/RrLvDZ7JAi0wwPjigE5t0POVhrxxpKRsvBrmwbJB7oDbxFOayGkW7LKyoI4W49Ll7Ai6w&#10;nGBGsU3dDMAwz5WWFdaadXcwL6ysHdDHnVh4xhhv+l2wl+kXUc8jm+hi2W1cnfSaNovvej4eXRc7&#10;y6R7KUOV+/DAn0uVZcnK22MbO5cio0AyrYo+ng7fX8gpraxFYx7Tr8lvwYrqWljNKGSkr7IKxoPw&#10;QC/XLMGCqbKwtJIlyPc8QIeKC7Otbv3apULa096iSHjZw4hOLKrOKKnhnNjugdZw9MptsZ92X0+H&#10;LFkZHlq10YZzZBVTH+oBo/WRIZ690v/Pvjy7pKK+2y5Pqhhx7trZoiY7xsfTPr/MtaKq7lpm4ZMP&#10;90D6tcyiE+dzdv6UEhWbK3gaOhF/3Smvn34XczmvXhklFWhZCaCsug7C7WaRxsYHCv4hOkPJpm4G&#10;8BthERfVSpyszFyszfOrJX28FIoVXOlmb1VYXImjtwvKP/0hETY1/il+VL3VqWGxKrG0gQBZPNbX&#10;417VufNclpLDfGZDl0K7cNwRkzt4PFOQw639vyYO7EzvDJqM3NTTf0uWdXK0fmWsr1rfQxQoTGgp&#10;t7GxtM39TdIg/6vl2Q61CnOkm72iDfd0UJzrYWMOZuSc2O4xsY+HNKv4gmjumuCgo62j+v4uxb5F&#10;e2HzupmldqlNKa642xAhoyz6zqi+daK+L6xI4upo3aen08RRXjC0L6YUoIX9dk0xAsMca+JuV0P0&#10;/f2p/iDN3cfS/rgqxdFTl7XpCx8nczCppqNd3e3Lm2XDZBTXioutMze/aGaFZ9rByszZ2iy5qObx&#10;UT3Ie3GInxt7DdAG6s+6FNUuVsUAAQ45M3FQ5y7/z967wEdV3unjZ+6XZCaZSQi5JwQMKAGCIK3K&#10;JSq0FUGxu9ICdnW3XcDW3WKVQttfRe22haqr7dpyWd3SfwUq7NYKeKmiJCJoIZFbsCRcQ8iFhEyS&#10;STIzmev/OeebvDmZmUwSSEIu7/OZz3zOnDnznsu85znP832/7/uadR5fp+M0V5XU1zZ0tp9t3ctO&#10;9PWccD33v8/uPSNn5L9d6F63YoNf/fUc2L+3TjYyz776ySV5szId1TjxEe6S196uDDsNehh08Han&#10;57aMSOnoLYIS7jhGr1Y3X3Cq4gLSlDuBlkq8T/MWmzWKXKs6s+EAVCQ4kccTewSWn3js2LFBeHh6&#10;raqmodXgU2TpNHJbLTa21LaElSeB5orWwuccO6b66sQOD60KMwurQVsptGZl9BhFS0V7+W09lCiL&#10;8EsTOk0u7JKMsK01QOnWMLxw2eR8L1Y7WM6NfHvYWINKEfmk8PNES6/Ta7+o956o84Kj6agMJq1C&#10;p42TKqZaIe7R7ukIJ0HM4h1HSzEEubsHJ0Iph70nQSi4vPJBpeSTYTafOaQt2R1on+hKmhbOMU5K&#10;kBoAwdUVj9CYqe2EfunNo9UnLosEDX4Jm/iC49eX5ff5kZCIlj8bsEzdTkKDQl0x9XunavBMwing&#10;yHFqKNDjD6CquwoeY5e9ubZE/qsmQVXm8Nu9wqim4/6Ue7yl27Gy/nKh0d8Y5zlPIlH9xa+1LZfT&#10;opR92wY9/PMTc3NzB+HhMb1mafdxeNKiqk2WknJQEcOcUWsDKpC/+QLeEzXVn9vSWfsJNfsqTWMU&#10;XtFINjoF1gaCHT3+YLYgjU8z/8upXr+oEM/bO+pQUOpMizdwvM4LdpM3sLR6BdhYCLcIZzRr8ig5&#10;F/cQUIgGlTAtXgPObZVGEWtyC5kxurFWMTnRpBXwbXuWusjvUIXs1Nh5URdpeOdz9jA9vV49WL79&#10;cEVKrC7ISjO+s/uMTZeLGZ+erRVjF8tmpOg1qhtVPSh+QmOsgtDFBg2PjzIr8cgMm3burzvZ8tmv&#10;zR5XKGFdD85KR0LXit7lWTgQ1D0xzqC/WKXvfP6++rNnQZHb/lZRUe/SFv+Xt3RHG9mV7C788AU5&#10;tSVYDIfK7FGGgMlXezl6an2zw3vx7ar6q6bkjqZFRdO56XWvG9VitXyvws05cQjjgt1/8Yv3zHWF&#10;0GgxsjT9caOiJqWY7p04Si5P8EQlUvCc3MRWJkfXnK9XUi+9apuDmjWaVbGnPHp3QG13dOpxDNcZ&#10;E60FW5kTTIeq3aCh8uYOHTo+1QSWyR1jgcuG+Dpa0WYb5RKMwRsInLL5IrN8rwAGTItWx+jE0CFb&#10;Ga1XW9SiNozXK/GtfBc4VNK8OGwKXOK8zlySONE64YNz8WF0Sr0L96R8PBVq8SSD6SneKB6GLxqc&#10;Qt+K8wVb9HSrH77Y8P03ToFAP9v/cXn+awNZSXDM1LYrdviVDhjkSFMbh7XG4PQ672hDq51+ez0N&#10;RC1/SGdPDnAx9o49Ypke1U6Pn57cUgKZI44GpzFqutojzgIPpIUpTarmKn/x/+oddSgzrfbvwonn&#10;YG58dSeaGyvL6kSWb3R3GILRJp1LUKYp6gwJt9hN4xtrzzQeXq80pYxKy/XXnWh3TuWagEjZUUI9&#10;bhN/gHPikEVpo7e+9myG/9Ts8Sr5lE8wd3jIB0VqLjcHypv9dQplte1KR/hm2lfT08QBZt49WMkG&#10;KzyjyDLqfVdrGwNRyYx8yZBiLwvuEFc6QwiNZkSZfnPcHVNGZSQYD1c0tbiCh32FyzZrxacx2Plk&#10;fSQ7mdF5Vg3vNXmar+dY753c1pSpVrY1ebMAIo5TaM+RBCZnxdKoixX1InvuL7wS7EPFYUd1cnO3&#10;bsFNJKbAg62f/iig1DSlfYXdaRXtDSxGrZLYB6qtvPLqns8D3RrevosnOvOyrThIkLL4d1towBjf&#10;s3vPED+SCQ394U36emr0iHAwrZ+u9VV9Iou0Xgqis4DbTk8InDge0jTOApYrpN76QntvVGoJYQzu&#10;6KLvvDQnvUHXbjJqr1wR4xIpYsueJue7gaZLNYeeb6g5bfXVlMuCNtPSY757R+r4aJ/e3zje6Gm2&#10;X/W21BoCbqUpvS22KL37qg66i9an5y9JNCgVCs6JQzfW6XO4ak7cZX0j/dA05//dFYZZBJW8Z15x&#10;XWuJoK7VpGuz/zlqiTgPhSp5piBl4Ry7UE8Dc4H7fDE3m7yXL7oTXQFtO5f5q1oCTC3aJG8C64nX&#10;tFHq8mYvcdaDeWmjrLoWTyDKrLvg9NY2tjaH1C8K7cXplbqQqCIom8oJ7dV3ocn3RX2XN+eZRh/4&#10;Ti3VQXCuTUr0afL4rToFU6lmjcIpS09j6yGNGd1X17ukEbx9gmyahA7F4REenpESFPyy+ALQL6CG&#10;9+v/NcZkOCUk/K3YQEoQ9znlxk9KMcs72zr9qgjhRZAULC383ftv7omwWYRWIHkADvqLeOfPR6th&#10;lkFzlLOCY/u3uzNVSsUbhVVhdVm6ubXbwVY9xZtYoICie6EEysJ8oDNcLuqhj71TG0673FYSGx6q&#10;EfMEtE31YNvgp6kkcvGwj20+cIulvsyXWXC6BZd3jPuPhgV7qRpLEeu6DOen9nZWdXgDCkGscLF+&#10;UfaOUovXU2m5OTD6NnmsQCWNgeL+fH2i6+ht8Zo+okTOiQMO3Mn6huOt+hTddHHgUp/tqO/M/3pP&#10;dfJlN6eaj0ij8LsLnhBsJ2zN3iSNp0Wfrp60nCYPUCbOSLToyyXeBKNRyC9K6UnRO8x6FziixiNQ&#10;Yy6JrBN13mqH2LyLajzGpJ4cp9YoFNCMoDPaY2Nr4JNqT51WPzEhurymeXRM+KYS/NwlU234VVGt&#10;94t6b4vUDBIUmiSTXu3wsRNn76JB8wTO232Nbr9Zqszqdhb2+IVuG3Ng8w0GTUFlB/UcOW3D1Qio&#10;DVcqK9kIjILU/xq3rj6kBeCWlJjKC3WO41svtSaYta23TxhdqJp3+IyHmi+ggE41eBv8ymUzkvOy&#10;46K8LveVUorzdtW6CpXUcqW25GjJqS/OtTQ0ysUjIy9P6fbWgscinBdNYXzichPpL9bfCf7061MT&#10;IdnATXhlxRsbHJ6gnC1/c5nCEBewlXqkCF2XpNweIhCk5hoKnoJ5xQHrQpjxrcuuVEmighblFEyi&#10;++tTk8B3uFZ1rf74WIPtfDHYlmIRMk50Q+Ti2RM4/mze7WZPTJq7xS4dRrEqaSYJPf/VYxCJqoBb&#10;o1S0+gIljb6Pr3hQKyD9Epv+pkqa5Rt1a6vW2jzxKe2Yrym0MXiuuN5f6jn5O4UpXRGdRl2YIp81&#10;58RBDZCXqbXKHz9FGPeQMnqMOulu78V3vBfeFiODZwuaKwrBj5PGxcIRi/NMVeY3HPwPbd2RKJVX&#10;ZzA5TWI3GKhFUTFJnd5YXxRPoI1rdAp3tc3RolKDrcBKEFl4r3L4j9d5cYvdkagZY1bG68UGE7xX&#10;t3tp0mhqhZAao7c3u7xqdWfv7Ddp29Si3CFVOPyN7Z9Bu4Kskx/FCkFwKBNSEULylM33UYUbRMZa&#10;vQVZ3xjGmyhQ1107DezzcWl3Le1N0pCHx87ZwIlY3lVwibU+tXp8yWaVfKZTXFV4w1tvtjbbbNsv&#10;Lw3oYhQqrV6jcplTAz43dVmLtZrON4m9I+Dy8JW2ZHdti6rR3wpCrJM04JGrnoIrnqCb/3zJ2Q+K&#10;fQq/R9l4ka1/71QtGKdt1+FEIik1klTbpYAdG6UCGk1OQ9+Zmf5vd2ViecXsjIemBQ/Ni8KVKV/y&#10;2856S7cRzW37WwXKlJMgGWeJiQ5Ix1aDbUiZ5ks6F3TDlCyYziMoPEolY2eJAbV4SDDvvP7rE6hh&#10;xF93oansZIVrRqC1Ub473Rd/srY2uwPaCn2bxLPqwlhs04R/ALVp/aKToQJjtApIP60gthnG6ZSn&#10;bn3uqmUGiFIZNynQXO4tewcvdcYCWGkYcGVcTmvBd4POlHPikEGNJN9MSneLYDIuEYct8Fz8s7fq&#10;I9DBmbMHqz9a7Tr0pL/wBbHilr1H00s5qy/E+yoNgVayqNo5L4VtrIi1pgo1RyxaO/jU3G5j3f4A&#10;LGqb39Qq9e0SDI51SpyaURLJyXiDymRQBzx+rzbYBWvCRWtAuDfFqA0q8aRAu3NvT2XTnBKT4j0p&#10;SgW1+HGVG2RH+YsNrQEITKjL0AacQ9XieCd6VU9tkDxeibPOia29I0stDuYo68etunLE8X+3M0J0&#10;/N8d3uJXsZylrW6JSm1OnBKbc3detnX5nboah5EN8gzNckFqiTJqlWdrBbVJbzcYySOLJOJ0OGtO&#10;yPucgVaUfk+oCz5R0VQhdk+6dPniJY/EVqHb5LeNdyDGLkFS9DFs8zEJNI1KkRyrDxqjv8Ub77eM&#10;Vdz2byA1avE4fv5q/YkPHH+eFaoTsY27aD2Z8Xb+FWnOW7rdufc+LFxym3B2djwcVSJFfGmMBXRM&#10;TU8PTk3sJJC9AQOeewal3ug51JJHbNtRQ6q/0NaVtrpaatUpcMpjE3zzb6nD1ZZvoxr3j+5xy0B2&#10;5lYxXdfuCcwerck2qyUL35Y3mqC1wG9QE3NHDArPM5PYHATxKPR+1nLOiYMCuIdhGAXXVY3GUNbs&#10;g8xRmjJoNIdmT8ArqB1Ks8SG74sPapuHvtLYL6U3fBowZ0YK8PsCGuNoU8PnvpgkpzR6DqgKShCs&#10;x4gvaHAGCuQRrVx1+rLMqgSDQqNWJAo+lWyAJhwkE4MoIUolmmKsrJZEYpIRklN5Xurf0uxXhHrt&#10;MSbVtFFqUA1L6C5t8H5W48HhZceo5QdTJfXQom7OHUJDLTTKpCmOlmICLZ6OyIC4ICj0GqU5xnBH&#10;4hcZo9tm0YJaPPj5ZcVVUSR6PhcnDnX99eGAG4QsMr7F4NNp1C3RMW6TBVxjNbU6/SrmH2Hc6IYH&#10;WdQ2emqSp0RrfGZPWyND1NWTo//+G0fdGTm1KVx2V+JUnyH+/b97qA3k8IUGcS46j6+0vP7yhYsQ&#10;OKF/HAlP2FjqkBeatx+2tSRObN/ouCwQsPnV4lSoDbFjsBcKg2bUHPu44FiD56ag9hMoMmxjL/87&#10;MS91Lk5pJ1l81aJOPFnnPV7ramr11QfUUmjVRBxtCBngw+EV0oyqOE9N7qjPbeok0QvL5LCt1Zym&#10;rvJd/tCr0IC5ssepWj1XWXsXcZnAooptwZOArvag4tLbbUFD6Vs8ouzh2nB0t6/XTHoMbAgTzb3z&#10;kAR5PYXjStKoFAirGmdAPX6J/qtiKKSp/NDouny7sq2rhsp5ddtnmv0K2aSa6k7CISZaC4/cEbxz&#10;+iwJ46LS73aozQcFraBV3ZGoBRmxDdKiQXnBfzcIiNgNyzfFqPDxgXFRy+8dm53Y0Xx8ukF0kUSg&#10;yVHKjGgVXDmOHO4VZarbi6SGafANaIuYC1x2i0WNDWKlhhEUjhf1yiJNCgpm1Cy2pfjEg8wwdTpI&#10;aEbs/a/lbgp94mjLmogNSahK/GXR45RzJiXFW6Pg3cTmF4lHTp1rcDdUJMdIOTclf6TobbV+6hmv&#10;2HIdrfMmRvvuzRmV2p63ZNG2pUnDvoETpUMK4AaGHW5NGi/oTHPGKuEfIeWcTQ2m1ksN76+gtggW&#10;ZIwxi9etqsEF6wrXfEJMQxELTzq//+O/N3j8YdKVtksxypMVdioEBBo0mGZXOS7gSnK+RKxlzaZW&#10;mU4FLd4afbrRo/Gq4+WtzKLyXXJSupJm0BzUH82Zh4sAOt59XNSAFdZvbjrqfPtMgxTc8LOcechP&#10;uZ2XI9N9ujXmllZLpivmrkBzBycGnPX+ys+aLu73p959Rn1LnWGsv6FjAA5Sdk6fIohpXfmPBRlh&#10;c0gLCvyyKmkmWBUv7bQfGf/hE86JQxIU9TMLTTqFn9yiMnGG0iqOp6C4elzrd3r1o2un/tqji/N+&#10;8abQ2rDRlVNjvL3WIKadB1LyOnOiOHUyG94VHBGlUVjiUhsFsaEjSqti7bnUynyLRZVoDP93g1lY&#10;GiAKGWXVadUqeVuKKA+lSglSuy1Bg48UiFTLDLUWZrNJFIAgL9BlZYvolE2aDtYbZxb5bqxZNWO0&#10;BtyXIgpMxVfTtPJUcJMU5Yxsk0G1H3VO0PWq1ZPiDeNSzRnWTuPi1H32x4mu3dMnGSC3/c0XSCpe&#10;1oxT2MS2++TASa0xek52HBu8cpROZKUffnWsXFMnG1sTNI1alTJbXw+ahH/8+GJjXZM/tMkC3jk3&#10;RT0zy2/yiodBFvjrktMEq2oayxt8WeBQMfFeUlIgO8Z3tAA2nBWvmJ9tvD9dI3200jhyoT5a76jT&#10;HP+w+tD+aqe/vMVHLd0XbL6b2nOhblI0BeyXA0qNzTA96LcgEVXSnf7ao8w1sxBhmS0Arvld5ZfF&#10;6+xw356oNpW8Wtwe5QBvGkOyVu1gerVgUDTXx88yZY1pUaSycOTJN5dX2TVx6itehdavj692+Zt9&#10;ikDj2SCOdviVMdIDNcrf1OIN1LjrmaDG5SUtGUSaOH7j1z+Rn1Gb5OScGAH57RhUR0Uax3/1uBCb&#10;LW9hUCfdbT//vt6c7Jn8hC1jmTMu54oy3W3NCOjNv2ld9DflRHXKzIAuTEIyDe/K+EKX+ZXxccka&#10;SRW2cZxaMS1e0xXRBDWhdDyWtQrKzQbBgYNQQpC6pCOX/wo/MUjhniaP2MCNyv3lBI2c76hVB++Q&#10;fiDoGJ0i1MhHbnH+9IoHmoVsOHw3SU7i7vgorS2kg5fdFbA4jwjaGKVJDEG0Fj0nPlpib6pXmHxl&#10;78c73l/w5U5ck2KsZ5E1eQDuKxPKpyRHfzXlssUtNp54BIXaVm701derE517F4DjINOyTKoc1dH4&#10;1MypGbUrpv+diHVyu+UUn2GBq5Uztvrril3vL6WY3YnLTdRdj6gTkg0EfZ9ztXDiF3fUPQHiEB29&#10;0ndXapgcgPjStYrWxma3/fTnBa8da+s1XykboUPTcDFddzo9Qf9FY2KYuOSCt+UxygenJnb42ekv&#10;2vUxo91NLpfn0VFXx1b8gXUvweGFDoGD/8KoVqgCbbtWRCXhioGmL+z/D6/D5tZEV5jGuJUGlzEF&#10;krPZmNI8avalmk45pHapYquSZumbzjS4/dmuctYKBKdPWhKXlxpbhB6PlXnNGLbz9j3zzDO0sHXr&#10;1kE1/YBoXnz1sdFmod5NdAa12KiKtyvdaZMeiY6KA6GMNalbLTeXJWWmi9G31omCb9LEL7WGK4pS&#10;l+EoifUU0Sm6RG3M1Xqm4Mi9dgWwGFgGe5xo7ZStAtFHAbsapyj3gvgLWs+kUZY2euUNL8lGJXbq&#10;8XmrJCcO0pT/ak6yRh3x+QuuzDKrumpxBv1BhOJILvi87c2XCnqiF1R6dBpVVrwB3N0UMJgUTr2v&#10;4fDFAK5MjStKo2tVJc/0VX5CUtGnEFlc4XV7Tm6i9is5xsWc/s609I6/Sa1odAdiIcrUjTqVUhOV&#10;KHhaUmP1f798tb7JZZ797+fLLrqcnxYeLClosXwl1j5lzEljZoJb6oucYBbFl5xBcpPsn7u0U9qa&#10;esTb/mxtW//Cr01MYFs6JRbGixpwJ7mKNCe/EHJ/Fqyay95JvXNt1eWLn19yf6JotHQe/nZyqsl5&#10;pSl+1E1fyp7/xv9+ePictrq6GsQHfdoVodCTwKD0FZQIbpX2bn/ZUSHDeul3Cndpiw8atqdjpyuM&#10;o+ubGw5VXEpsuipMWF6h01dl36Ko/P0VnTVBEOYlmY5X3xpodY2Sa15d+1Vy43kqRLecp8TDLqvK&#10;I5f69fYc/jpxUBGiu2Q7bKzZc5HsAG7jI7UeKLIWweiNHqNImAYywlfnsn/iMMTpJBbxim2+gViD&#10;WuzC3bm0jo8Kwd/+pV6rShV8FKpj+qsr6FVQgj6TpN06eROl0CyRD4pNjVKG8ldSlMLZfjyeQMCv&#10;EFeOMSu1anG9QaMwdA4A9aQp+aYYVdjNUCDoye4LYMHmDVThmNQiTbvx0ePHx/vvTI6L1uJ2Oq2+&#10;xfH5euuJHzW0OM6fKHR6lbEasRkEtKhOFiMP7vjZllHjhZaK0MlbFNHpqvq/ySeBMEihTHCTUxnL&#10;Bl/Ra1TxRsHpVDcqJ0erFD6F/uBFNzWDyO3bh1Xu2bckUAfBdQtET5B630/O1jh21j7hbrxa4ZpB&#10;9pnGXWftsN6Lb4uE2HQJ+sj9+S+hQHPjj4/3/yHoUCVHaZ55e45pVMIhu6LV47BfOBVEcCnOnarM&#10;BamZ6YlR3oK/22HkYc8DzZdY46zNk2TtnGMPk55gdBRd9iQmJIz3FeUkGNVeMYsoo+yNCIMs1LQ6&#10;dK5qyDql3mowaK869BXnPh1d+ke/Kc2eMKdUlxqr01tmPHGzqePx4Ko/GzofNw7Md/Z/dUd/qbh8&#10;g70djycOKFprT8We+73KKvZjvztF6/K12WeHMTOgMegNJuJKg0r4QqOLi9I5jGqQy1W14FIEoBNd&#10;si6dqaONVzSCQrpXpVSyNoyy6jOTDVE9y+r3BIQ6jz8upO0F+tEnzZra6AukmVThyFQB+vJJtOwX&#10;3XTb7rCM9WNMytGGPqta0+LUFr24O3rFKYXcWLWk44Ralx8ffe0tPE7NqFrdxICjWtVSU/zF+Umm&#10;ctLOmlt/oIzPwWVXzP6NL/2+SuMtV6TEF/mdKXUa6xSORPm4sGLTp/VmGXFooHhNJoMtZnzbpbBf&#10;vj/JMy5B0XFvVx3wtP9TsMAWjWPpqNcSEkTis/uM1baYjxrFhggwqUEjDsjKfKsoD912UpFw2S1/&#10;yPAUbwodPBxcib1Aw2ZYo/U+j9HjVLrbeu/II49KKU9l1KgYXf15l6BgPr2tKvr1QVPiUR++xDjt&#10;nVmWXN3bsPMi+UanRV1+23HlhJgpXfAYZfB0sNv7S2OP/1rzxW/ENqtoi9GgcZlvOtw0XcAp6OPK&#10;G1x1Tm+8UYOni6Y9NpKubnIFtK369HbRV9b28M68z6PQl+F+cNbCRwuyvjScE4czAoY416EnFbq2&#10;xmVvu9Tz6BMDMdkgGtzbRo0YmLPEGU1x2puM4s2vF8SMEEiVRncgrOWRj6nZquhFV3hjF16VwjdQ&#10;SU5vwNwdveZa1blWjaxBRpEWpRof02eDytDQocTUVD6pNqwn6sFlgb7+coJGimeN9sRkWlvPKbzO&#10;cf59xImiVLzpIf1XX29SJ1p1ygb1aI9Cp8l+OGxg3lO6vdknZqUkGlSkj1o1cVSOouni5BRTXmrT&#10;eFPr5XpXwHpLnTar3Oeern3bamJD28Y0OAOS35RYI/8xz8mNRpUouFIs+oDaWOcd3RpQuz1iCuH6&#10;r0+Qd8XzN4sEoc5eQuaxYyj1zr1fAo62eNwYvS/HdTVTcCr8IsWTNgeLyVt+shMdZ9WGMkEn72P5&#10;bnFtiz9a42wsafTJh2JLNdSPjlWPjdVplI6Ey78HHYOqjH57a3MNSNxbuiMo/dDffAn0x3ZnMWqq&#10;HNqD7nFbq++55EiurJc66UmPTLNEitD76YrLClddmfIm1jzSESFxHVW6rqoED3tCMBNt1ig5Jw5P&#10;3BbbKa03QUpPgYMOJNw2Jk28ATJNqlssarNO+Y2JcTPiDeTY1j84Iez4dEvbu/GiVl9bnaEkWGr1&#10;k4NKs3v8Zq0yQiySVXS2d6O4UtHn141I0Cg5a1CwpiMBSEncLZ6FTuEzJgdy/q0ibvLdaafBiaIM&#10;WXKq/d4zEznCDc+M9zcrrersb4bX8gXftbZcEmRtnS5BiwNQRCULHgf+iIDXpopOcnl8JqWnVjuu&#10;QaltFDolIV/0xkU72rJkIPrAI+zevpiVRwvlh3YGc3HxRpCOYcFeZXRGm3TKWND27Czd0ekID60J&#10;uNqGUNT4/Tm6epdKa1D6EsxiHigbJYEell69ukWp0aoUFxpabU1tYcGztS0nAjO8zsYLzb6CajdL&#10;Ps+KuRQ1SkdXu/XTH0nybYHJW9XUXN8uew8KUtomTQ4FMdvpb4rSFNRrakZPxYNhjK/V2er9Wk5i&#10;tlmNAvGUnZOobYtjOKvrhTBzAakDLrXgBQWHZl8PICVyThxY6LRiXoj2jp+zBpBxZogdoVadZh3V&#10;lgICTkkyKnMke2hSC7fGaRghih5ZFti5NSOW1tjd/tvam4YptaJXRxW2woFucEdF4Le5SdrQH2ab&#10;VVmmfhl2kMlD+U4T9UpQMy6CTtqnWmNstHxJiEprcooRW22UlXiQwRcI4PZP03u9yvCj/lG3WYW3&#10;RRa8O+EyJNNOvYL4Z3kDyrGmxssNruiJSz1jFnrU+pOe0U0+2XCTirZlChoGjfugMIj/Tl1tiCPu&#10;3CtOSMpzaZMgFTU5K9m6lh0iWQRcVxWaaLs4RaJB2do4VlXuUatzFQXu7LFsHjvstEmVcOSq56xO&#10;NP4TRhlPVDvO1sg8hMaQGCgnof1hlZvUosJ90asxoPpRCjR2rYhOV0alBJ3FMZv3VIPX5WryKI3C&#10;hH9qK08RiJXMuEmnqreO+z/HOJPSL7THVahi05YTHe/LTxR/H5OBGrVGNflxUGpYO8I5cXhCaRqj&#10;bI9PoZaI6iYgZrfIW2mpA3zbraFqY0HULVRcebS7vMUXOp0jCLTb2aJ7xEEK0ZP2dmB36MREQ79U&#10;KtwSpGfl+Tpw6BCPuCYx0k7HmNSi6FYbbKoEvTkqYVJeUCF0paLisloUYXQKCMgtdQf22zs6nPjq&#10;TjYas7Brk8rVJBjARBal6Iudbh/O1Dl6dr1BTCWpryujfmYt8XfqAq6YgNhuT9nLLNuO2jSa1Um+&#10;6KS/N6WGPU0xD9mU7o2bcdEw413dbP287brb14tDiFd9IkYb242q/p7fo3xtfJrC74lvPfmVsecU&#10;icKoqI7/HVueUYoZSJ7YnFi/O+hBVVHv8mmMSYqj0ee2KVyVktYOiImTLRVR5jSxW3Fbn7lYLESP&#10;+1q9X8/GUmNoqD3jTfpKdLSFMi5NekOjR2iNMWfFGaQwhnDpapiZhWCWNX6HQaOhmkxczJ5zUdGj&#10;AlmL2q585SdywchCKP0NNSepGw6fIhCtDa/H9Gqlqb1xEPSUJk5lF0hs70pAmrGfJv8Wm8U9gbhB&#10;c5WIauG/gjq90tDzlI2uVorXhK7XP2YXCkJw4ya2BDuoHH51wOMOaOV9MvBDvzZecBfDZTe5Pexh&#10;INKQsa3fGPlxQRzxtLbiiphxbVArVSqNsvpTwWohz1vl8FsyZulcf2903zpKyi5mCuvenARrlPaz&#10;z/OsqUr76aqpwlWwCQuoBdwN6oz54pXPXnqkxiOeFOpGlHgcNBgM8RT5YlHHOTwpMaIXNrqutOgm&#10;XGpVGaVwB2k6lwoeIgCxnxWtrHVdUCiFVkHBOro4PT61Oa658nOlqn6iJaYqJpXid0pLp+kYqV+d&#10;KuBTNJR6yjeps5f4pJZx6E5cH2ejM7pNSosXzRM9pq7Zd9/EBKUQSM8y5pfWHa9xhoYCQXPaW9dq&#10;27KSBI+s2ZDEKR4/becb1wBSvgGqhVPSDQdcYVfhktljYpfMSO54gkn5gDBEzEFHiPf1cNddfYWq&#10;LB+4cJAgNFhpbG94Yd9qNKJ1VY3/lirz3rBcj9syyt/siOvUwQNy+6JVjN8Fcp7QNZeFVXC6pjNS&#10;PCFAMYoTl5tuNSuiNBrBVed1tE1/6PQFonUa/4V3tDWfkR02LHhbnb1MkNqs8bqqi/bHi/l5cQ1F&#10;lIoojnxVuh0LmknfZbubGKvGn1tq90q7nsXG1PFe3EsLDilZff5N1SnC5zf7SzIVVyTSD0BjthZ8&#10;16fQ42rcFqeGvLrTdHCyWow/1lZexrmfrWkxaFRZVjwXmgMao9AeKIAu846ezaqiOAxXdDoxIzjx&#10;qm4iSF8clsbdiF2DExvqL6usN3vVRhCi/ivb4bgp8cuia3MqUYJfpw5Tt7XT1rpGz2SPIlYJQfrZ&#10;3qMomQa/YZ2dOScOb+OcHob4Rmu68gV4ZgYNHwz5gNsS7+JAnh4x3ucJ9CXFBCHJODRqiPxExiSM&#10;DsTepEzJU1pvDrtx2OZmXMzLGf/UfPdub9Y3jHWFLTvEmx+3q0dphL8jw27QRTuvnjZe/Rvs7aQU&#10;s63F/W5xzSyTP9P9RYvUaIAty1t80Wl3BpxXAmf/11u2l/50SD+HV+yBM7k9rBFQGycpPoAaginG&#10;CywWlHqCvz7N2JFp4Ks60DakTXtrLJ5YoI9x930/+q4XYvxVUaYEkl0tqQvFnUpBQHpgpOgPxzV8&#10;ptdrLji0UF5nahxfGhN7/yxxtLGAvpMTcGnjmKxTxU1i1TXJc9EZfROF+aCvpYltxZIdmgSIaOMS&#10;HNJM/AVTreo7EjTk0ylQ8I2xUV3FWOjU8D4muqPyK4SOQBDPxRkZnJh0e+ijz6gOrxNzrerQFARS&#10;BzTJt8Mn3jl2tz+C3LtmtRgjdpTul0bk/ka00her6uZBoTCMCloDwsLJnjfd7jMm4lvoFHfRL0cf&#10;/bE37ksgGiIXffxNNBYOyCLVoj98sQGvOMFr8NUJkk7ElrhoWutNCsNo/9VjUF6Mf081eCFFKdqb&#10;Gqv3a4zV6viGpmZoScpAFAdAbA+fUbNDokHZ1vRhSvdVHYRChCILarEhwhVrUcBB/2OjeQoknsN0&#10;C6s7yricZEP1sqmjq90t9Q5rRYMzOVbP+E4vuLElKNvVUlspJMhM7mS2HOstd9zymCbnMZxOQ9UJ&#10;pVJMPGqwXSrWTsaVYecIjsaLohyUKRkU6OiIekv58Mds3gj/UVCjNufE4QnKH+7hxmG5kvysRxp6&#10;E2xIblr+pO0rtShvKBzkkYeOK6ZRTBuljk2dHj3jqaKrYSYAcLQPbOGY+ZvQbzsalIwJ4BFP8Sah&#10;8aIgE5W6mAx/7clASxUZYVpZaxI7FAectexiijQRleRQmr0tV+rj7sY/JQ93fGdmujgEocZwVT2q&#10;pPqyq7qIBdrkAhbXH+VQuI3xF5lKEqQGGd3gh4bYdPq/LjT7arJXe6LSOxpzs5dBZs5J0lsVdX8q&#10;Tztb46ChgHCEFqE5VlGPLR1eoanFUW9o25Em57tqiWqpcFXAZVOPIqJs+WLbLdV/AakpXHWxJktX&#10;aQZQxEE54aHAo90r65yFs6NsbUblNBY358Tw2LVrl0KhOH/+PFuzdu1amsF5+vTp+/btGwmUSoYF&#10;t67d0++RPuxlwLIfrpPQWUs3SID6fadFK8FBrs4DD0IKef1txAcVfNUV/hqKecY3/aNGigAGy8nY&#10;cUJzOXwxxRPZaBG62LQWZXRQBolNlVCrm3jBaz1U46GkenlrmFdndim0UQ1fNNee0d3+Syi7CEOi&#10;Bpl9yMbieq9R1v6uSp5ljktPixLTAEGjVzOW/H3Mv8u5hi6UW6E+7IpOsYhHjuuDI0yONQuV+SI9&#10;OXytgj5N56NoiTrzPjkRG2NTXbq2rCa30qARfKIAdNVZLBldPTihiKljTFegUKm8GwIIUX4R+nCo&#10;m2HIiVu2bFm8eLF8zQYJH3zwQSAQsFgs+La+vn6EiE0mH/oE9yRpI+xoSFyQ2+KDkw31KoVeq2jp&#10;PG2g09fRJ0cdMmw4HjPUqweKSR9/C3yi+CHxS8KXf9HVfmnwGxhhY/o9Xmh62f1sCtQTfbgCKoOo&#10;9xVB6QF10aMDhkSTv86hsmBfoGC5RAq+S0UB1TEsgjI6I6g0lBCV/Q/iNPDSeTV6AoKswyU149Jy&#10;g2HUvRNHgfdRQpTKZ7Em0ZbwHw6F0arxheU4GpgLNKpKntkqGI2C6zqDfWGDRSBivG58gKtfS4eC&#10;C+IyorOxY8eSxJs3bx74LnIhK1asgEjcvHlzkGx86KGH5s6di+Xly5eDEIuKioY9G1KMCbaFGRaK&#10;+l1Plv9QIb5e33URTwvXLYhWKGgYpL+lVMfRzFPHxGW1K5oOTxchG9SmTPCrjRB0RDSg3YIrHtpv&#10;k9FkihujDrg9UWIGj3baWkYHR656IgtGv9bSyenLgIoxMVYt9sjUKtkGzHGPVttVSrVKrztm8xY3&#10;eDX3bIEYBF3G2g5h41oh1qTsMsCHAu0ev5g+mZonUNfs2OxrrnhUbynfvofqeDhwItgwlKdAiPC8&#10;zALD84LysDJCOVlZWdCDQSsLCwt37hR7R4EN8XNsQ/w4vIEqmGsV2/XGRIvqY06i2OdMTPzWKgSO&#10;EHj8XX4MezOLOXfegHw6aaDa1fGzgCZKiM81eavC3MAqg3/0TDhBesYoo8WMP4hHlzFFTrt2t59y&#10;7L8yIT7WpDH46lxj/jH0sGk2kiC/LLY4Zy5QaM2u1IX498OmBOC8qDIEPRKoE/R411m3oKhyBUD9&#10;OFOKOVBrUrePRqNKoC6AgfZ4gkVovp6Kh3qbZlQJ4bqWSoRoljfyDHlOBE9BAELKhXXBeF+/fn1A&#10;wpo1a4gZI5RG24QF2NBqtYJ5IRVHyH1OszOjBs9N0qJWaXgjWddKhMWqQEO4n3vSLQeXtLFdK5Jd&#10;DZoGxB+dGho4E3dnskBGsYlYFVEpkFEBaeRgeQYlo+bZY2PVselav/2qYUzoYTDbK/fLjQFra+rC&#10;qEcu+YyJTHv29D6X9GCU0DZ8Dk4q16oW54lv12Ldzh9L7TDi3e3XGxRiOWrBe80JD/Joddg63FcT&#10;Tg0KTgQVgqdAc/C2QV+dlwD+YjQHcpw2bdo1216UA2KFioT2jCw2hzHSopTRaq4TQ4JT7RFDsOGp&#10;Bm9XrVJBU5ISXwRRklzIwAsrR3+ZfVy3IDtoXO6OmKYpqSX9voBpLOiGDY0RRMoav6M1ZGIvhy8Q&#10;lmuuGKdUeMSpBZga7RWgE5MTLWOseroUlBIL6tHd/ksa2aFblNrbLiONqj3We+x6MhNwChTADTvm&#10;jSJcJu9Q5UQQHGwsvG2oviM9CJ8rX4mNoSuZVITAVLSj21AjKwEYIU3P4ThRpVNxTuwSIETiEbFb&#10;dGebhjscDEjZ1KGaBRoqYBDz9Vi7NtgNXlgX6BghgmXkCJ1bqC2Tlo6f8gAIMUiFhQrVaFUgKKbW&#10;1fhsivaJG5kajSzEgmSXr+pAguH8/AnxsPDy7k9trUk90N1Ce1c8T+k2X2UfzAkFWjR0kZyryV52&#10;o9pb+j7ZAtKPkWOopw7lRIvFwr4CQkOHYQEpCr3J9oWfBxXL5h4gLFq0KDc3lxPECATlwVxo9slD&#10;DRBikGMF1eKwg06fGEMkEoFmYYNR6vI2uhqMQmtHSjzu4WZjSvTsF4Nv4EmP2a440zqFw2KsWtTL&#10;VuaF7Z42zsV+5aI1QeOTTL3AVG148RI3yaZLTOnxWQdJXXnH4SyTKnQgTu0Xm7rlL3q0uKNSxRDk&#10;5+shMK/zr8E1v2NU+AGKbkhmYn/pxGuDPPGwJwAhwqQTk0Ihgn9DrTrHSAZ8mb1d/hmk7CW5exbn&#10;KZWxjydc4yeLtclV252jokM7aGLL0ab40IRHRqa4+SlhCGrLKQ0+KPpfaSgtgyog3zsYWd7RE4KO&#10;VCREU0tM25AW4lzevbxxqSeMIKVesVGvO12u0/+laCjVKbtsBcZFyJbGZ/SqDIym+0QqDrqoyxCt&#10;8VCIIESoRRKemzdvDuLEIJ3IMfI4Uew9Rv09IEYO1Xqk1hJVEGeBKw/VeEBDLJebxkBlVnpirDoo&#10;UhH+RlIowvII5CGTbKznCcQgiMkQrgNiucOfKJtkkbEx402xscgTSItS9so7g1LdRWJauE4tJnJ1&#10;dRZahZvXnMHCiUHON6wwDGpc3iyhq+0ZJ65atSo2ttOIQ8eOHcP7ULfS/Cx6AjHrUGriwHvoMD/U&#10;J7LU7oU6o+VEgzJRNoJYrlXTE0UmnkVylkEXPN4B2Afc1DEIuaotKY8Ua71pTILWHFB3+pU4PHBc&#10;mLuSNK83EDhS5w0l9+51ojZG6pqSwbi+szHPiaortruiHYYJPR96k0bNGYQ1KjMzM+iWH7zemYgv&#10;yCaT/6Wo4sDgLxKG+tOMn0Wv0FUWDjV9SgnbYb7toUXFKeT/6Q+h68Gw8hJgn8Xe0CoF5fdEqaKi&#10;Hrnkie7IxRGHftAq5XaSRmfoCDE1+YJyg3oO3e3ru2pOUUrsdqWs9sWXX4lQAg5GnrypNKUPzhr1&#10;8ssvDxmdOG3aNCGk7YU+0ld9CO6dRzjMGmVdq6fRHUQxnZbBg+BKCDdIyAEIbBE/5lrVH1a5QS5h&#10;246DGpzBquUt/hitkjl9dnZ9eGD6r2x37r1PWemLvFmMVgFBHTCNVWcvCZoiZjhhoHUisGvXLpZL&#10;uHbt2n379oEQB1IncowEEGmcb/YR9VAqiby15I4ETaJBBSpMM6qgzq6TZXxeTw8HPCfypdHeCGxs&#10;mKuuQFC2kFHq/Xb4KshdTNBhOTQ3NlefzaI1LKEImUi9zwABOH369Iceeog64RGob1/Qltigb1uN&#10;FbKAt9lsVio71SCXS5xPQ6/XD+l/jp9Ft9BqxKZer8/n9/vpo9sTpiuxSqVSKhQer/d6zgJ1LDoq&#10;CjvyBwK0u0h8rVajirIDw29pAUcS6PxzbIaNsYD1Pmm9WiVGEsOeiPzEI28QxlnrdG53q8vVioVu&#10;j1ypUhr0hvqGhsFZo3CEkc9Cjubm5nvuuee99967Md5ZaO+oB2ZkuYpY0+dpNEePHs3Pz+/qW6dT&#10;nCbCYDAMaTbhZ9GTRyPIztdOMSql0heOregJej3iAGeBUwBb+URKDPT2wPCRfsUWunrAM0TeS9hy&#10;uld/CqHb4ZboYAwGafhFh3Nw1qjeVqdFixYNkE7k4ODgGHLgQwhwcHBwcE7k4ODg4JzIwcHBwTmR&#10;g4ODg3MiBwcHB+dEDg4ODs6JHBwcHJwTOTg4ODgncnBwcHBO5ODg4BgIqIflWR04cICNSManYeHg&#10;4IiA2NhYOUsMz/7OSUlJDQ0NNNrK+PHjh/rgMRwcHP2HgoICOQ0OT05UKBTr1q3jw8pycIwoVFZW&#10;NjU1QQb1li7kNMjjiRwcHMMBRYWFy7/z7T27d19nOWp+KTk4OIYutm/btn3b61VVVdHR0StWPrZ0&#10;2TLOiRwcHCMRsMkQhiaTaemyh6+fCke0d96yZYtCoZg3bx5bBrAQduPz58/j27Fjx9LA4BG2oc2C&#10;vsIatq8uNX9R0YoVKxTtwHLQ1IZBRw7s27eP3xIcIxCVlZUlJSWwyZs3bcqbPSt7/Pgtr77Wh4Q4&#10;QnUizZDVwwkPsrKy5s6dCw4CH9HECREALsNmQfNQRwbNWhNEfNjdBx98EDTnNUg5dCobDo4RAlDh&#10;lk0b8/Pz4ZHHjx8Pebj9T2/0tjmF68TwUgvMZbFYej4JDDhRkM0hExmgrZ5sFkTQAEgwEAjgnXHr&#10;dZbMwTFsPPILzz//5BOrkpJT8j8+UHDgE2jDF196uT8IcSRy4q5du4jmQmdPBemQM4Vwk5tTYk/w&#10;Ef02MrBZVzY8LGhH2AUx71wJbL18s14Vy8ExPJwy2HDB/HuLCo+AB59avRrysL93OrI4EYRFXDNt&#10;2rRQQmSSDX523rx5rCcMPCxt320Uj1xzDxUlwWazQR7Kp3ul38pLwPKKFSt67vc5OIY6igoLwYYL&#10;75uP5R1v7MQrOTl5YHY9sjiRkRppsSC6lLtXgGiI0ENOBHuCFnsrFYOOkLhYztogWbhplBx62Bwc&#10;wwygwmlTc3/wxCosb/nvV6ENB4wNRyInyqVf0Fdr1qxh7pXaUookyLcH2XXVIiwvh1Rnt1uGPbzF&#10;ixfLJSetBCfC6a9fv57fMBzDGHt274ZNLi05TUFDsOG0zs2PnBM7YdeuXQqFghEN6An2lsJ/VquV&#10;2d7IYD8PDSbKdRljzNDtu2U6/JZoMewhKTpDLjzJsJNlZuFFJldBiKHHzMExDEBBwzmzZr7w/K+e&#10;fe5nW159bQCChkOeE2FFmYBia0Ai5HbBQdBlTNNFADFOqEgMYkm2wbW18+J4UBo1cPdcITJCBDtv&#10;3ryZuWZ8BYrsVX4PB8eQQElJybqnf7rwvvlNTfb/fOnlve+8e0OE4YBy4vTp04O4jO5zymSmZOZu&#10;Q28QShCJjCaYbGRiivjiOtOY5fTHuCwse3YLEGIEqRhWveIqMUIE0TOCpotDGpnSuWk9rltofjgH&#10;x1DB9m3bIAyXfvMb4vKf3oA8BBveWHk4EJyI+zxUu4Em5LE2EBnu88jcAWJi7R5yHmGEBQbBck9E&#10;Gf0k7JZySmUbhDZP9xCg6bBSMdAZxOm4ULRZECFycAxLpyyN1PAWeLDo6DG891Oa4eDiRAr2hc3m&#10;I+Gzfv16IgXSU5ElXtjeI9fmaiOYYhwYHTAOhjhansPItu8hSzKp2C3IHTPqDyLEc+fOyTmUiWVs&#10;ia/4DcYxJEiQkL9//5NPrFryjcXZ4ydsefW1vLvuGpwH3Pd9+8As5JfhbYNo8bwEaCjGFyBHln0y&#10;AJA3ngSxG8goyObL23npCC0SergvnGNPQopMI2NLq9UqP1TOehxDHXt2737h+V81NzdTh7xp0297&#10;cvUPBzi35sbrRNAHFFZhYWGoUCI9GBSkw8YslVqQImWsWTZCqPHaDCZrzA1VpmBAdsDkYeWkSdTW&#10;2/TAbqUirhXvrscxXNlwwfx7N2/a+NTqH8IjU4e8FStXDnJC7BedyORVqPoL2+xL7MaoITR02JXi&#10;k5cvDy8S8vPz5eNsL1q0KDc3F/uiAR3Yb5dLCKsN5YdN23fVjQS7DjtceVDhoQDt9mqc824L5OAY&#10;JNoQ3Ac2HLQGeUB14rWhtxnOoCdGbSz818MfCr1spKYIQK+GjeDgGJlsOGfWTGjDZ5/72Y43dg5F&#10;QhSG7lhhkEugKjbKFvRdUHwwLy8v7Hws+CENMEPZPD3ZFxFoD9tMODhGIKSha36Vv38/2HCIUuGg&#10;48RuMwGDbCNUW2FhYYTtmXdetWpVbGys/CvK8e4hJ0LAYkvsjptWDo4gVFZWbt+2raqyoqSkBB+3&#10;vPraYEusGezeOWx6IEUSBzIpD5wYNBRN5GPGxjabjacNcnAEOeUl31gMQow2mVasfGzvO+8OA0Ic&#10;aJ1I9jao7SV0GJg+QVfemYOD4/qd8uZNm/bsfus/X3p5MPTGG8KcmCUBVnTDhg1s/Jh9+/aBEPtc&#10;hV28eBH2mciRV2IOjusEzYKyd++egN8PywxJOJBjGg5bThTamzgIcjPb5zsCIYIWsfDyyy/n5uby&#10;Os3B0eubaP9+iEGoQuLE6dOnz5o1OycnJ2H06OFhkwcFJ7LBEViuItb0R47Lo48+yr0zB8c1g9IM&#10;F97/wMLp0yEMV6x8bPjZ5LBQ9CpneMiclUKxbt06zokcHNeAzZs2lZachjCk4WqGPwkqOtHgsB1n&#10;m+KJFFLk4ODoCZ58YtW0qbn5+z/KHj9hxxs7R4gwvMHeecDA4olbt27NzMzk1Z2DoyvAGsMp79n9&#10;lslk2vP2O8Oy5YR7Z+6dOTi6BHzx9m2vY2H8+AlYqKqqysvLW3j/A0O9C0qfeGc1rx8cHCOBBJul&#10;7ncgPujB0tLSJUuXQRXCJi9d9vDC++8fJGNcc+/MwcHRj2hqasrfvx/El5+fTyMYYnna9Nt2vME6&#10;ca3kV2mkeOeMjAwKI/J4IseIxZJvLAYtUhrNCI8S9tw7D9t2Z+rbB3BCHHLYsGHDvHnzaHnLli1s&#10;xtpupzOTAyWwMcz37dtH06LhfcAGdb9RqKyslMKF20CI+Lj3nXdhjTkh9gKB4Qic17p16wIcQxCU&#10;wD937lwaegPLO3fuxDIN94s13ZZw7tw56j7Ppv2xWCw07e1DEobrpbPb7dtef332zDtvzZ3yzcUP&#10;7X7rLazhNaondCH/yOOJHIMIpATXrFnDJsBhpgZcRgNfdts1HvIQG7PNaPhLYskeDoY0yAENCEc8&#10;fvz47PHjIQDxsaTkdJU0D5TJZBqW4zIMJJT8EnAMHixfvhy0FZb1QG0Qj2ycTbDn9OnT2dQ98u7z&#10;mzdvlvegp7HpaJ6fIO8sn2oc3lxeyOBEUWEhHPH2ba8XFR7ZvGnjwvvmT5uaS1k1eXfdvWLlYyM2&#10;0Zp75+7FcEZGxhwJFy5c4O5gaAGel7wzQ2FhIdiQGWfy0SBQNsUraJQmt5HPnU3emSaAJe8sL5kG&#10;CWb+GpthFyikJ/b8hmD/Rx/BF8Mdyx3x6dOnuUHuW+88bDnxkUce2S+B/+VDnRNBiKAqNtU1TfHK&#10;uIxApli+knEivqKBgQEwIy0TUaLkoEAkDag+CK/J0z/9f7fmTgEt8urB44nXiMzMTD5y4jDAihUr&#10;4HbBZcxQU8wxaCqIhx56CNwXdoAlmiwXhYBY8U7uG4VgfdBIxvgKxeIrkOmNGlYd7himGAtLlz1s&#10;MpnwUJdWHsE773U3MOBtLByDOHxWVEQMaLVaaQ2kHLFbKGd1NeIctgRdzps3D8yIH2KZKDLsvLXY&#10;gL7t7Vze14+SkpL8/fu3b3sdbNjU1CQGDYuKkpKSwIPTpt/21OrVvD5wTuQYoVgjQeh6/uueiDj5&#10;ROEgOErrkbe6dEWgA3++YMNnnv4pDV49PKZ54pzIwTGgoAGJrxkRiO86S+4JJA24rbTkdFJyyoqV&#10;K0tLSn7wxKqF9z+wgyvB68bbJ2uKK5rWfG3s9RTCx0/kGGKgsGAoeck7rnTLiSiE8hZD3Tp923+S&#10;cMH8e0GIsMP5+z/Kmz1r+b9+56nVP+TWuE8I8Xvbi9OshustiOficAwthG13JqcctDICqN2ZesgM&#10;TLuz3W5fu+aHM++4ffdbb8lX8j+0T/C7/IsZaz88cKaO5+J0eZK8b9/wTtYRwuUn9iq1sP/yE8F0&#10;//rtf6EOdps2bvzBqu9jGa/VTz75yYED/O/rW5TVOe77r8OTny3Ye+IKz8XhGLmNMCBBGh6CrQnb&#10;jhwBRIK7du2i7iukEHtbyPZt28aPH5+UnJwvJc1gOdpkevKJVXl33f3iSy/v2b27qakpe/yEJ1f/&#10;kKfR9Acu2Zyzn//0vkkJ2749NcbQN2zGx9nm4LhGrHv6p0WFhVioqqqi0QkpIrlg4cJnn/sZvz79&#10;jU/O2n70ZsmscZZfPDjhOukiwMfZ5uDoLZok0DJEX2Vl5d49e/a8/Y7JZKLBF0gJYplLwgFAo9P7&#10;8GvHHpuTcZ2tzKHgnMjBEQnguBef/1VScsqO7dsgBpubm7HyyadW79n91pKly4j+5BmFnBAHxjJ/&#10;d3vx0hnJfU6InBM5OMLgheefr6qsyJbmbwLfmSRs+e9Xo6WFPbt3b960ccXKx5YuW8av1Q1RiMte&#10;OzY5xbTma+P6o3zOiRwjTveVlpQETclEfeny7rob79OmT8/fv1+cvyk/f/kKcboScJ98+xUrVwat&#10;4RhIbCooizGof7s0p5/KH7ZtLGz56NGjubm5vCaNKNYLa2Cxfvu2bbDASUlJVVVVWEML9A4jXFpy&#10;WpAGIsy76y5ugQcnvre9+O2TNa9/O3fmOGsf0oWcBnm7M8dgB0QclB0W5KOlYuUzT/+UGj2eXP1D&#10;iuiVlJRs2bSR6bvp0vZJ0kjURYVHwIkgu+nTb1t4//1Yxm9ZwwjHkMCCV47AOG/7dm769XdW6ZoT&#10;uXfmGOygyeeam5sXLFxII2iVtk/ZvvD+B/DV0m9+AyrvqdWrn3xiFXhzy3+/uvxfv5OdnU08SBO6&#10;Q/2BIhmrciocWmD99vY+fltf5SGOOO/MdeLgUXkvPP+rvXv2TJs27cWXXmZhuPz9+0FYkGzYYDPE&#10;3f79NJEIFvbsfquwsBBbgsiwJSztlldfEze+bz4+RkdHC9Lwgmw6OnwFNiTNuPedd4P2DnAGHOrI&#10;/NFH/ZF2w70zRyRQw0KvZvMAGQnSMKhSa+xbJNzgT+lbrI82meBw8e2KlY+BGbHyqdU/xDtIkKJ+&#10;RUVF4DgsUPsGvoIefPKp1TgMGl0VXz3z3M/IGlMaoDwZUM59e3bvBkvypo/hh40FZdCJUIj9Rxec&#10;Ezk6AezzgydWgYxAT2z8vpKSElhUENCKlStpM6ypkkJyYE+wVWlpKeXrJSUlUbYKeA3ribCwMRWI&#10;7VmnDur4Af4CdaJYIjiago422LxpkyA17PI/haPR6RWkzipwzX3bqMI5kaMbb7tg/r2QbxBZLzz/&#10;fP7+jyS1eBu1zxLBPbn6h1BhWzZvIk0HNszLywOvCVILBsDUGaiQZCPIbvr06bDAQWkr1BmOzy3H&#10;ERkPv3YMbGh3ec169S8enLB0RnK/0kUv2lholLobNTcFR584YhDT4cN/e+1/fg9uojbcJInF6OPy&#10;73wbUg6EKBnb1dJPPoIR3v6nNyDfqBfHwvvmgw2xBj8BqYEEs6VM5tDdjZfAPoZyH2dDjm5RXNEE&#10;Qvx49e0xBs3JCnv/KcTwFBmqE8GDW7Zs2bdv33kJxIlZWVkPPfRQ6LQ+XCcOHmzfti0ooAZChF0F&#10;SblcrlOnTtE4BTTBMblaEBzWPPPczyKH4bAZ5zKOgcHbJ2vWv3fu+kd26BudCDbcsGEDCJHk4TQJ&#10;bXeFBEGaCWjNmjVDghmHNzZv2kTGFqJv6Te/ATObn59fUnI6OTkFpnW/1HqLzZ597mfgPpKHkrE9&#10;smTpMlKIWF667OGedFDjhMgxMPIQ79/6n2M/XzR+6YyUG6aoGEHSQHJgQ9KDgNwy02Rm2Ib04zUM&#10;V8d1Ym9BScXyNSC1Pbt3g/LE5OTNm1h/DHpETZt+G2hOpL/SUnwFIgPl8QmPOIaGyzlc+fiOYiy8&#10;siSnX6OH3epEQT4UO5iuJ4MMgw1pJtzBPM72nDlz1kkAmw+GQzp9+nS3IzPLZzQvPHIEa2bPvHPb&#10;66/jt9hg08aN9937NazBO75iQ9j/YNX3gwrnI9pzDLmxsic/W/C7/Ivb/lYxiOa8Lyws7KEjBnXS&#10;1OD84cYEHSXfdTWS6Lqnf7p3z57lK1ZSlgkl7rUNQVpYuPxfv0N5yCiEMgTz9+9/8gdPYOWKlY+9&#10;+MLzVEh2djbKz5Z+JdePL770ctDueI4ex5BTiHeMtTw2J2NQuEyei9MnoT3qRgZyBItR3wwaVAoE&#10;V1pSArJ7avUP8U7JfTQiKYxt/v6P4HOfefY5asndvm0bHPH2P73xzNM/pX4abcHcwsLdu99CCZzs&#10;OIYZvre9eMeRyp8vGn8DCfHa8xM3bNgAHzqYw4g3hBNBf0u+sZgIC8wFBqROZhTpIwFIDR00QkFS&#10;cspTq1eDLvfsfivvrruhFuUtGFj/zLqnIQl3vLGT3zAcwxsb3ju392TN0hnJN1YhXjsnTp8+vaio&#10;yGazDf50xYHkRBp/VG5gQZF43/LqayDHF0VteDdTfD0BqFOeBc3BMSzR6PTOfv7Qtm9PzUkx3XC6&#10;uMZxcaAQoRN5/nYQ4H+DwojgRxq1FAgN9nUL3lLMMbypcMpzH4MHiyua0qyGG06IoegFJ86dO5f/&#10;o0Gg3rtB6XtSbzc+EAsHRyeABMtszh+/eTrGoF46I6Xc5uyncW76nhP37dtHOdth8dBDD43YPzV0&#10;AOcfPLGKuv1ycHCEJcH7JiXQx7Vvnj50rn5+TsLr3x7U496H4cS1a9dSl5WwGBLxxH7CM0//dMXK&#10;x5gqpBZk6iPMwcERhO2HKzZ9fOmVJTmNTg9UIVwzCLH/5lHpR06kfizyNZCNJB6XL1/O44kMe3a/&#10;xUUiB4cgRQnBekHBwQNnRbtJvVOAYz+d1bdzBgwcJ65ZsybspvPmzYvgqUfWA3DbNkHKcn+miyRt&#10;Do4RRYjf2178TnHNH/8lN6O92eSSzQmWtL30lQ3vncNHs0E9JAhR6FUbC/TjihUrIBVH8gAQJSUl&#10;1O2kubn5xf98iWfMDG/84dPLT+z8AguxBs26hTc9cntqg8Pz4Mai45ftWPn0gptW3TOmVwUWlNbh&#10;52AK+vjPW4+/dfwKFlDyS4tvGaJX6e2TNWU2Jzzyt/7nmCiqvjoWDIiVNMbX4GxI6RtOJJw/f34k&#10;cyL8Mk2HJG9vefi1Y3eOGyw9kzj6Ck6PD4T4+0emPJA7+uUPL2D5gSmjf/3Rxcw4w/4nvwxavOvF&#10;zx69PTXWqOlhgSjkub1n5B8bnB7wY1tRd6ROSTUPxQv1zskaVP6lM5JnjrOcrGgiZjTr1cefnj0U&#10;T0cZdm19CIqKiqiDc1ZW1g050F27dikUChrPUY61a9eOHTtwD6LS0lJKwJY3QMM1bCoo4yQyzGDQ&#10;qEBYIEQsL8pNxHuD0yufNA7iseelXaxzvnXsCqSlXDPOyY7DAqgQOxqihEj1H2yIBbjj+yYl7P7e&#10;9JWz08GS/T3B3sDpROqv0pV97pVIRFHg0J07O3VToyEaid3mzp2LMuHHI5eD7WHbQ9djJb4aMJp+&#10;5rmfyScPIYippxZ9eb2rsfMNw9Fz54V3lrExOCHxlxUKEWY568f7rU+8T96ZRCIM9bN7z8Bo08Zg&#10;N4g+2GEsQ11iPSiP1CXKYWWWSSxJyjHIO6O0X394gZUGXu6tSR8wfHLWNjHZJI8VwjIP8MjY/c6J&#10;XbFeT8hLjsWLF4NbgwgLhAhlxz7ukwAd2lXDDhEfCHTz5s1yWsRP5s2bR4eEEgbmYoXNxIb9SbMa&#10;8Br4QdKHAfAg+fGbp80GzWDmRHhbMNRHP/gycdy/35MJhgIP3vofn0xNM0PrPbhR1BCf/79ZID5B&#10;ihJiM6hIcBmYLkKgMNaoBl1SUYtyR6Moilc2Oj34FbEqOW4Q6OAJOF6yOeGR6S+7ZHNlDJHGk2v3&#10;zmCfwnAAbfUwEYcIC243rOITpG6CNFQZUWFkUgOrfvDBB2E5OgKTDhgOnq2f3NbQ5uIc11tC/N72&#10;YrzbnR4oLyhuvGi2tkFFiKve+OLPj00nSQihZ5EW8HFKmulouR0biNvcM4YIEfj9o1NAiH85Vh25&#10;5BiDhiw5FQVzTQoRhAj+JUIEUPLvH5kCscl06I3F9sOVmwrK8Me113/bneOGVX6ess9LBBVarVbQ&#10;XGiPF5rgBcqOcRnIEbI0Qoq40EVuENh5MBAigAdmTop51jhruc3JaS4yAz782jH5Gtxa7xTXsGkq&#10;F7xyZNlrRwdVZBZyD4T45mPTGN/BydY7POSXj5c3QSfS+mNSS3RHVf/FXWBGKoGMdiigIvNL6lhR&#10;2AUWQHz/FNJugy2x325JdmDw+I7iTR9fijGo8W9CMO44UjnI4x43nhNBcHPnziVdGfQV6cEgN42N&#10;KSd8iF5BWGbSiXi8c+KLAHhkMCDe2ZoDZ22CFJj/xYMTJiabcJulWQ3bD1fQvBw9h8vj748Drmps&#10;BUNBA2b9RAwg4gUpt25h9lvHrmAZK2Gi4XbFeN+U0TDXWAkGfLk9DtgtRAMuCWRWVEGpeEEYz8qR&#10;N77t2xsL/DVmvfqP/5L726U5+Ddzf3Zgfk5C+vDyzr1oE+jh+Ilsg1D1RynfQZxIfpxlg8N0M36E&#10;i+9VBPOGoLzelZNiQuVeL+WmcnR1L719sgb3DyTGyjkZEIOgv3IpqY3uqLVSFhsE4+znD6198/Te&#10;x2/recmzX/iUZfz1IZJidGGL3f/kl4PWQBKCCmGryd4+t/fMnGwrDG9omg6IT17mm491Gj2koevH&#10;6iBpvtty4BJOAcIQqj/Not/27anDr6724kLDFIPmeh5V7BVYkk3Y0OE1YOvWrfn5+R3P5FWrFi1a&#10;1OeHDe+Ax6YgpWXcWO+8/XDlhvfOglP6rz/pJ2dtOw5XXlv5kIS4kfDbDe+dm/38p3aXGDTETcVm&#10;I2L+C9vc/9tCEChbQxHGrkiBxCZOf4AnNgoVfdQ0DGbceujyW8ev/PMfjgdRXreIkNwzSMKsZ2ta&#10;Nj08if6OIZp+2JecOLTGT8zLy3v00UfZx9zcfhmK41J7H0+8QzDewPM9eNaGA9hxpBI+9Jo1xcOv&#10;HYNeAx/dOc4S1IYOOQaqojMNzU7HT2CKsevQ0BK1UR48Wz9f+mrN18aCxShvaVa4Znra78aCMioK&#10;C+C7DKtBPpgKyoTSXClmwGmwa/jud6ThmgdDxYOMwot1UOnlb8VzP1pup7xFOfJL6ujbAdP1ZTYn&#10;/ospz30MzZ7TFh3yfnahIcGkG96eZrCMn9jnOYaZmZmgxf6+fPK2ZqgeKKkblY6DGvzHf8mFf4+c&#10;EkQeNmx3K9T4d4pr8MKJbD9cAcahFFz6Fn52zVdFOsPPJ6WYoGjkHf4pbvC97cXFczLAYhd/eTf7&#10;CuSFn8App1v1cjUUwR0vuS0ZVxKKcmN7e8upyiZ5+ucnZ+vhwcGV0Jvk4Ba8cqRYbOy6AV0tn9j5&#10;xVvHrnz+/2bKnXJmvLFXGd1tV8aoeeT21N98eHFRbiJr1QFQ/vHL9oHJxcF1xl+GxxhVJFzhsvYH&#10;P/7flbPT9RrlCOXE0Ewa6s1Cs55eD/EF9UWhSGK38nO5hND1XR0P885YAD/20+WDX2ZiB/QBa9kf&#10;nHhJcuWhkeygLHFJeVmg9YiSWLbEneOs0FBgGTDXoXP1UFVhOREbmPVqnAXk3uznD/3kLyXYEqxE&#10;4yHjTEE9IMoxP/4IJUOTUuct7JR6+2MZmmLDX0VytD7xPgh0yYxk3FonKpoooX1SSlvTwaTumAv2&#10;GSVQUSgHR4uSwXoHVt/OlOP8nATQN9iTpCsuO/i6W04EzzY6PTjBPvx3Hr0j9Q+fXn5wY9HL37iF&#10;+qKIeTOHLv/7PddS69YtuOlYuf3rGwu/f88YeX4illl2zjWTXU8MBB6HdOXx/+JhhiuMC46/DP8y&#10;ashw9cvdcCKIb/HixaG96JiDvmb7TNngQW0v9LHP+1Az79x/hCjVM09MuxyAN2Q01IdAjcSdDFYi&#10;RpADdhXVdM/jt/34zRIwF4QJ7nYIKKJR+Ggs3DHWsmNHMY3XBI4jzSWP1jFpgB2BjGg9qj7ORaQz&#10;iY7xk2M/nUV3FG4SGigUxIT7Bz4aTwJ8xLfgYjDyfDEA79kgKtamT6RgH34yX9qAdreyBx3DcajY&#10;NU6HHPHHq++Y+atDE58pOLTmTpA1btdt385FgSy4ifJx/JG7nOPYoH1A0H3LieDB/U9++eV9F+56&#10;8bM2kRhnoLzuaygNUhGlPbv3zLN7ztDwEyj/GgabCPc8OIta1G2vfPxxHz8l1jRz+/+18JUj+ItR&#10;o4Zud73eIXQGaPLID0kQ2lOjSeLt3Lmz5zNJFxYW0s/lK6mcoJxtEGKfT2K9bt26AZgt+77/Onzg&#10;TB37aFn117I6R5/v4kd//vvkZwtCpwMHTWCPy149incss2PA9hlrP8QLy3tPXEEJk54tuGVdPr6l&#10;acVpG3zEt1imLb+77WTYA8B6bBC6nn6L88W3Jy/bwx4b3rHHazhrFNjg8MjX3LHhIApEaTid0O2x&#10;MS4R/guaPZ2uAK4MnSZtgJ+vf/ds2KMdCcB1oz8alwhXAFcmtEZhPa5e6B+N/xEveVUfTgiiQWWo&#10;Qd63bx9oEfRHthQsBgoDwWHh+rMIyf+uXbtWIWHDhg1C1yM2Xg9gnJ+R0NDQ0K/BF/lHGLrZz3+6&#10;MVzWceaPPupt2h0BbnfN18ZB2kCUMSuNhzm8pN3peWWJmCaGd6YiIQwhFe0uLywnjgem8ndLc977&#10;/oxf/cPN+JbGL1k5Ox3bQMRBaf580Xg8/GFRu1IQ0GLy+CADtCHUXO7PDoSdaWiBpDdxVNc2XBAK&#10;DJIkMzJjo3QqiMTJ4Qwy5TZKPQVLoARxdtgvVCEW6O/A1aOgASVOCSMMqDOofqgVqBKoPDQCdmhF&#10;hTNgIQ4GinXAK1xDhHT4xBPJycIjY4F4EMugM3AZ04zXBqI/SnUkwsWaoTvHCyqKPIC4ck46GOpt&#10;aegkuflNtxpQHU/0rBFACtzUv3NS7OABf0o3PPZCQzBhzUGpoQMr4SjxDo4IKhbWErvDMdBhELkk&#10;T9KzDcCwl2wuGCKQCNvsGgB6hcO9M1wIFQxFVr2v8NLiW9xePw546YyUsBvgOoDisQGeCniQwKHj&#10;sqx/7xy4AJeUJetkWA39FPa9sZTXVeI0C4yIV+PBCXDEeGyjSqCSlEszRrFIApZBlH/8l+AMDZS8&#10;9/HbQofRHnFtLARQIQssEhWGDusQIXoYdvLoNRL6+8Ty8vL6e37n0JQx3Gm7vzedclZYwwXFv6gK&#10;9qRMUXlJA+2gHuO3uMMZr6G0x3cUoyjQJWoqrQyqqRTgW9JdYgoe/hv+eg4C83quQAQyhYqc3Ne3&#10;UOTUSKhpalLHqeEK4OLgGMCAs1/4dMeRyiW3JROZzp+UgKfLEnGwvz6gxYdfO4Yd4akQ+mQaMJDu&#10;Mxs0s8ZZcBGC9DWuCf5o1CjW0C821lsNx5+ejco25scfUYIBPW4/fur2nC5keEzKSBk+WR1KguCy&#10;Xbt2UW426UTwIBa6anUZsYA1I8IKokXoo6CkHLo/L/WAE/FDVF/4F7yIEOVJfN/bXox7O3IGInbU&#10;k/6nj9+VqVMr+y+nb+DvInkWMbv4uMPXfHUsLgi71bGMNax1XpDyk8ApPWl4oSZ4+cWHLSDeoYz0&#10;ga+EC145AlEshb1ccC3wItu+PVV+hAelsbzkQ9dQSgBdMVjpH79ZgkcsOY+cFD5uvKAIlXI0WCEI&#10;kcY9nDdvHghx7ty5NKSNzWYbAmelUMyZM4fyE1etWhUbG9sfe6HsltA8O9xv6VY93WMs+QMb/+jN&#10;EmwcRGdBGRKznv8UPAX9RV3WoDrZ7U35eqwpluN6MOW5j6HE4RPBZfi/QG1gBwjMyAPlZ/7oI3Di&#10;gkkJ0FZQ/Q1OD55SkGZkPAWxffx20lwRzGwPjTCRlPzJirqBioHqxOQ5toQRxjHHGDTU1k/PA5bf&#10;jlqHs2NHFdaXQCrCeeBXI3aseNCFnAbDyA1qBtmwYUOWhPXr19PspoNnKJpBAjZKWBDWfm0snt6X&#10;bC7cM5PFtgKN5FXN9FTHt/Jea7OfP4SviBbLJCFJ9RJP7J8vGi+/JVD18XgfZv3tbxRwYWnoRiIO&#10;XGrymLjC1DfmPlnyEDOh0mTtyZSERN2WVs5Op0cUKAkbwLPjb8IGj+8ovvCLu8PKeWwGJmVpT6FY&#10;9toxuOADUu1iFQCECBmIA6ZIcbtTaZJ3K6LgAGoUNiMTvang0tKIdQbbQEWiZFyEXzw4nleM8Dox&#10;FCBEGGdIxaHSsQ/Ev27duv6OJ9JjOayyIOkhSM0dTNlB+q198zQqOtbghlz22lG4HmoPoV9hOWwL&#10;L0c/gYgGC8RfkIEs4vbKkpwgPc4kPGkrMqRrpYZs2gAqHo9JsCqlqcr1WlA5dqcHlBqWNFFJ8OAU&#10;20CkHvQoBJ6DeuyAf/GgPVlhX9neLAbuA4MH1UBy09gYxwn+jSAS2R6FkKg014lC5JyYaRLka/bt&#10;27dr167r6dMyDHDgrK2rNlCoAFCeIGXSsD5tqHa4hWC3yUejxt8x1rL+wQmQh7i7ICq5Bhxg/PLB&#10;8eCvNFlrlZj59NWx0F8b3jsr50TwC9iT/m4Kw62ckx7USjNrnHWD9Ofi38cfigoQ2t0QG4AQP159&#10;B77FLoKCmPDCYDTsl9ajKGqvQz2hR6kgtYRQdro4tuvHl6Bwg04KB4mqha9ogvluKxWPIQaD5VdD&#10;A1JaYreZ2JQ6w/KuB2cS5iOPPLJfwoAlbIfNamY5w/LMYcpnXv/u2QDHYAL+L7xomRK/8ZFSx7f9&#10;rWLZq0e7LQHbsBKw/N1tJ8vqHL/Lv8j+a1ZnsFnG2g9RLDbAO9sLNpAnq1MuOiuT1uCHKBOH11Wa&#10;PTBc86sHIGe7QzTW19evWLEC6o9aVEgbMrMMYQj7TMOFUZBxMCcVQgxnZGRQr77+6+9sfeL9rmJG&#10;kR33hr+ew+Mdz3M+p9WgBSVCUcQQAi1CnCRCU0nuzw6w2Ag1l8E4Q5ySwISx/db/HKO8K+wFjvjH&#10;b5b0pKGDIpKCNI4GV3l97p2D44lgvS1btnTVXwVsKJ85YITHE8GJ/TGUKccgAeXowITCusI7yxvH&#10;egiYXxo56eBZ244jlY/ekfp/n1efkAbOYA9I+HQWMcSarjIEQ0sOGpqIo4/jiQzUzRlikNISKSeR&#10;EhXnSuBXkFXKvu2nwTHYkCOF8HJSzJQnfw053uwnS2ck3znOCnH3m29OlJsDJjyxoynPfUx9b3pV&#10;Mkefo8u+fX0+UM0wA5/NeYQAdDbarB0Tb7zOvxvlROtUX8sZ1dUGI2EYriHMiRw9MVaTuXMZGbhn&#10;QnyflHP/lNH8Yg5+DNshc5999lkaeufixYv9Uf4lmzONp85wcHBOHCpg4yf2U6Nzmc05ietEDg7O&#10;iRzMO/MUaw4OzokcbbC7vJwTOTg4J3KI4Ik4HBzDFR3tzjTwdbcYKsNA9Ct4Ig4HxzDnxLVr19Iw&#10;EN3CZrMNCVqk+ViE/hk/sbiiaRZPmuXgGMacSD1VuE7sIa5nxFAODo7BjB6Nnzj0zqqf+zvT0LC8&#10;fxUHx/Cgi27G2Sbs2rUraE19fX1RUdEIHzORUG5zjpB5HTk4Rqh3lgPEt3jx4q5mpFq/fv0It88w&#10;zuX1Lj4kCQfHsESYXJy1a9eCEGmAHEEaKYfN6bxz504eTzxZ0RQ6XR8HB8fw5EQY5H379tGA22ST&#10;aQTZwsJCLHQ1ruKIwsGzNt7ozMExSOC7eKnl5U3u/IP9qBMFaawwob0xmngQy8uXL9+yZQuf5fnA&#10;2fo7x3GdyMExKABCtD/xk7q77q/Lu78fOZEBVMhyuck+FxUVDYkrRfmJQENDQ1+V+fbJmks256nK&#10;Jt7izMFxw+H6yzsNj37Pc6zY/NLPEy4c9Rw72SdqURlKgtCGu3btIirEMoQh8SBXiBsLyjYVlPFg&#10;IgfHDffL9lU/hkJ0/uFP7oKD+kXzVZnppmfWgCLrFz3c9zoRHhn0N3bsWAosYs2KFSuoowsYczBP&#10;TSVHXl4e6cS+7cSy/XAlDyZycNxwhdjy680QhoZHvqnKSAMhYqXh0SVYUMTG9Asnbt68GfQHswxO&#10;XL9+PXRi5AmgRw7sLi8PJnIEwTbv680bfk3LjSt+UKWIw+vq9Ls9Rcd7KnzOX6wZO611XwF9RGms&#10;EH99L4I/+CEOZvjfhk/8RP/AvcrYmNitv43L393GZbExkIpRq1Zeb+k9mf+0sLBw586dNpttCE3Y&#10;ysaUHcgJnTlGGrznLtROu6tSsDatfxkfnTv/Um3Jwkos1819EF/1pBDXB/lXsm5FIVjAR3fhMSxj&#10;wWerx3oquSewPfTP+CH2O+Quo/voidops3t6mg8su5Ixpf/md+6yHwuMc9BIOdQAPVS8c39gcoqJ&#10;d1/h6KzLfqN/6AGlpS0+g2W82DK+7UkhLRt+Hb3m3yEw6WPrvnzd3Dmi8LHEJpzraZOmY8sf8B69&#10;5vueomNDT/et+onneHHLy5uYynPnH9Tm3UnL/oZGpcwRu956N+HC0f47mF73Yxkq4+L0B37x4ATO&#10;AhxyxGz+T/GmaPe8csA4G5f/U08KsX7wZzLd7T66DH75inUs3jXTpuBbxrkRYFz+CF7Mwg8heI6d&#10;xAteGI5YkzsJVOjcuqPhnx83v/RzVWY6Pl7NnWN++Rf6RfNpYxZAHDhOpH4sc+fODTtSDu/HwsHR&#10;k7geGC1mzX/KdRxeLMIIQWda/3RXP/fXN8YXfqjKyrTN+zp+hY1pfdPa5xjrgS4hRdlXYZUjeBZK&#10;E+VEXnljEWiwgwpjtv7WkzuHVGHTMxtAkZCNkIeK2BhfWblImhIn+i6W9yshhuFE1o/lgw8+4DWb&#10;I7h6LHpYnTsJtROVOPKTX7xpO2/j+ss7VK2HPcA77n0FpP4YRYLOoOPiCz+iDfARHpk+BgGqEN6Z&#10;OEs7dw5ko8SSDeBHcCWUKcphZeJb0qpDHaA/SELUnNb8TzS5OZa/vF6TmQtDja8UMWavVKMA59bt&#10;/V2LIvVj4eAIguutd5uf/dXVqXm+i5c66ZqGRrYM49P46ONgQPkGWFn/4Lc87TV7uALMRc3NckL0&#10;nb8I8oIqZOQFUsMyNgtrdcGDrfsKqLkZ3KrKyiCFSOKRCJGUpmXn/5D8HNIXjUgQCxCA0Iatf3lH&#10;mzcTH+GXLW/+UTMlJ2rVSlS89sdtMYszDhAnwhpDJA6Vzioc/Uh/f3kniMLc+QdVGWlx+3ejmsLC&#10;kB6EzUE9vmLJYl0IsAZ+R96jAJs1/PPjVOawV4hgOrxTJk3N2GnSyv+PeFC+JWwvGC2s84VINC7/&#10;pyvWsSiBuA/8iDKxMiiwiELgoF273hrSFy3Q0EhJhTAWok0+XkwOA3oQr/hjBaZn1kAq0mMYG0T2&#10;KH3vnYHNmzcvXrx47dq1y5cvD40e8njiCAGYTpWZhkc0FsRb+tGlrr+8TTFvrAfNqXNzqCMBiBIb&#10;2BY9nNhwgWg0dusrNWOmohJT6IdRIWo/KUrldSfWDiowVQj+CqU5T9ExMFdoOwlroSYkBerYclA5&#10;bqkNRzMtNxyB5snFpvirriOMg/bpG7v1txIn5mjn3IkKppZkoxzgQTxl/Q3vgBz7+3jCcCIIsUhC&#10;2Blahkq789atW/Pz82mhn6a9Z/9ow6PfwwON/tdB4eAaGusXfQvMFfaQGFVFALYBfzn/cBAVEU9m&#10;Os1Aoz163Q/FSpM7Cdxnt/wEFRTuxr7qx/FH8+vyxE74+BV1J0DlZuFwuCHzSz9HmTA+zZKKxJO/&#10;h7zcBym4gyFYZrmuzlQR0rYVlm6eLqRVBzMhiuECyQ6jtrAE7ODnx6L5YsPLovnGR5fcAE6MHEwc&#10;KjoxLy/v0UcfxUK/EqIUKduuzkwnLzlIAN6h/IagxC5iGdRC1DwwFLlj0BNILWrVYxLZ5dD2tblz&#10;wIBR318B/mp+9legQpGevr+CGEotxX1I7pHBwXLMy7/AShifmK2v0DMflRg7wjFgZfyqlaBXx9Yd&#10;2KNokbrjZWyA7e1P/GR4cGKv+qL0ilID9Y2Rfxu23fkGXgr8s6hUVM1QN1BnetJmgmqAmtPy6814&#10;uPa/mR+OEPqnH0tY1E6Z7fj99qqYzMFz+lfnLGzd/wm9B311JWMKXs0vbcRhVwpWvGMZC/Syr1vv&#10;q2/AC8tY39ZV40JZaK8DbND4/R8FfUVF0TKKwjIOgI6EVtY/8l3bA8tov/LScEgoCvulNXQAdISh&#10;ex9ysK95Fifis9UHra+b+2AP+6jgt6yrTHD1m3ZXVx1XWjZvFS+g1Kkm8sprgPPNt1kNCd/D50IZ&#10;/u6wvVBQN+hfRhWiStKjiyDVih5ufD39WPic99cLiCCDpOdvSKMq6cHQoHVXPkUpZXtBf4mR7Ck5&#10;eMeyaF7m3Kl/4F5IsyuWLMhGfGQCLVTQiYm12H7RfUFf4Scw0czssMODi6eV8PJi8u0D91KOBZOu&#10;OKSGRx8n7VmTmUvtM9gG3rwPxwq9UaDM7aDW4dZ9Ba3hMr270onG5Y/8/+y9CXwU15kvWtX7KrXU&#10;WhFaACEvLAaD7TjGAV+bxAtJbOfaM8bjCe/eTBiSyUzm3ZkYz9w7jl8mCc68eeN5mWti37zEmYzt&#10;PJNxnAxeEjsJBIhtDIGA8MIqkISEdrV63+r+T33dR0dV3a2WkIRk6vvpB71UV9U59Z3/+X/L+U7o&#10;8f83dbptzAPd8dPEwd9r/JIz5m6G5hQoQgNli/zgR/3rPiXmJMB0iO3aF3nmeUkN2YH3qQpWX1Qn&#10;+ErLfvJDvatxJmxn/ao+je1MxXIMoTFPTl/AhDIUmHkzZPDuh4DIYiQOqgY0sa27CdZrbNdevOBK&#10;OXjPQ7CCy176IWxY6GXF4d2AvyhLfWAICJ3rVZNmocqAvMKXzuf34XeCF77v/8vwl/8Gp3UKPiDA&#10;aNlL/9a3Yi1ugD7HDTDs272PnJjAR9j+5sZ6vLCrCWtOaRwXEgaea9MDzun3NE1OYLp6t/2dmEtI&#10;+YnWVddogtEFBGdIHDzcv/4znof/XMxPpOUrF+H5eX5y/cZ8INcsTefXeWgdaVHspVf4JYKPfYtc&#10;z3jo0ZdehjYW490WvYoz8cD0THLc5ETA4rZt2wzbmSwIMgxhERQ2JaZEYDiIRjrewprApcdYao9u&#10;o1vCCzJe8ALHkJ1CZkuB1fX4LS5R+LAihYwd/KGXNF/hZnAVfI475OY2Gcv0F/7+c2Qo4bDC5jNd&#10;hZvns1ZgtFK1iIyb4uHHJmeGd5ctpDPgbIVN73FtZ9If8p9MrPLFmbP0dPTdHj90hOsh/eEY8org&#10;V6S95D+hpzxL4GLMW/0RfGc+8MGHVeHE8POqUMHtp556ysBEDGmCD3KfTfflSJlEtSP/IKEGgAZK&#10;hreEQTgMKkgVR7pcdQQc/LczVu8kn08QXYfbE32LGGNoIKEkXuMFxhLuGe0ad57AT3jDDaGpYtxn&#10;jX6jeaiYGUU8IRQPPySMA55yRzDNZHQwvsJbgl1yAnICQe7sWQUX42AiQBCY+Prrr4sf4i1tycJG&#10;5sAAYBF00sBEzmLwvEk/pu9aFMEAQHBiSIgMPcMnhD4EDXrc6XLO66696tJU08rD8jBscHu4Wz0n&#10;FZtAg4p6WMOIRaqOZuKPDsCZ8SELa2TH6mUoGk3Ix/XwL5Xegv4U6C58C8UTY2Wk6iKvpzkYfzS3&#10;0VRNj4/mKqKNhbVilmIixz6NUAo3x01JzVW8zDFR5IZ4/FNb1k1/LSgcmYrcZoRu0XTNyKD6r8gO&#10;aLqGIibbzs1dDkVWdnf1FSLlRDMpskkOARp+xE3wFCYU0JwmmVZlKEZbChsuouVLbL2AwyRjrWfJ&#10;HU9pQG/jV+QJ4RM2dT5/UtyWmrVEXipcP3FQlXyeRPrWWMrCoxnWa0ajYBTNmJDPeKLXqjjMIpW0&#10;zmlo05/hE7qWf9fPBu9+SF9k2OQrrRk6k/H0N9bP0X62qini5ppq20dWB778N2Uv/RvlYFpWLEse&#10;bqUD0A/UFbSIkAKa+NW4a2PRk2pu+RSXn8KlU2fbxSKAMxz6oyde5A3Y1t4U372PMgegM1DjC2UL&#10;HZ++g7o6+tIr0DTPVx8evOchfn4KFvPgCV4Evvy3OEYZGu5ZsFIs50Uv0M847ZwoApJ3jyrNVs54&#10;iw/xFQEiXsN8NsBRs/mDmo3cPt3Xsq+7CQgIJbZnNQzXrWo7/OFIb84Rt21iYxvNL3niG7wWQGzX&#10;vthLr1BODx/21AMYzCyX6C82B/7ybyntQ1Ir+vStWMtLV4x8NbNGCyDbf8un0J9ivsjF73NEYM3S&#10;jNUEo3Fxmd/nlEj/uk+hB4BToSe2F3N8yRNfR6ehn+k26J55TDnyzHM4FcEZ5TAowwHNFAINxMQM&#10;PKUlTFYhYwZf0f7L071OebowUVI3XQEZXK/KVlXoNT4kk3nRokWnT5++nAtu89nS5CvRjN7Yrr1T&#10;wgppqucjCqflaVyABqgmpu4iV8jNfUxswASAYcZ2IFI5MjoHwzKpAlzFoV18rQ6NW/eXt2B8Ah/B&#10;VnjyJsAUqEpQiA+Dj32r27eAsJVBmLpsJtPVL72Cgy8y2xQnxAPC5Sj9k2Ro4+eH/+uf5zC/7n4I&#10;9FafiYmfF6iaQRvX5U4mGQ6oc+eaxOFWjv4a4dVoCLZACS3q+iKcE50DXONbg/JSNMDNWBFVPND5&#10;RDD5Q8GfmpVVMjcULqeB/cILL2iSEKmiIn2Vz+F4ufkTRZ8x/yRn7v640WRNiLD3mo/hPBQooKUg&#10;3KvNAwuXT4yVHIXkwCJPFg/O6D2GYqyAu8zI5crfksOL/F/khMULepQUecCH+ASnKhyQpTU/OcM+&#10;3K0meta6PPU5M5P4nehjILzhOf2VlIRAJ+RXwVvy3NEZ8kV49drLw3QU8acULtFpTuHm0P/87kRT&#10;LOhsM5zzMJUxFi6nTp16QRW8uOT3jdvArfM7GRgY4ERVny85M5jIB5ImSJozPFogm0cMWEOP+Vii&#10;IYFhSa9nrUrNTE6PGPFEnxST2sbjUXylIwEE/iVgJTCimD49NfqQ8jTpaeab5Ah69N/STEaTGU7L&#10;QY2WMPILiU2jaIwmaYnWQep1TAys091SWgylGeJ4HtPQR1ootykfJlJH8WALQaqIiRw0Z3826NRg&#10;ohhEHsgvE7rYqlWrgFyaD4FflOFI9LOYPEccQ8dzTKQg+IEDB+iE+EpMHpoZTNQvKKZBSCrO9RvH&#10;5IMzrmS0dpi0kP/hLaX4QE0vbRBz9gilZBZgT3oyhU7mSKQZ5Dy3jnoeaEKr1ymthD6hHM+ck1nO&#10;fBd8QtMYKQBXEsJlDjS4Cr3l7FVUJ1IkPH2K6uaEXWoasUU+cdIkys9DH1JqIT4Us2jRITnnFQri&#10;i20RmebQf/nS5YKJ5CgEF1PGW8dSPCwSj9NgIuGXRgqvigH8EXSKmEh+T7FVmrczgIlENzQfUj0I&#10;SoWl8UZjWEP0iALwigykZ/gt2XEafcUPp2RhyYdAKCu4eNsNvQoE4Us1COZyTjAcVuip0SMjZ0jO&#10;zsfxlBwqfkvEkC/YUIRUPo5uPCuQHjrPZKbXHPXoQ0rwEs1t3J6YaE0gi9cEjjxhS+R9BKB8riU9&#10;zKm9GiHN1Bj7fKHUhxUTLWK4meLIF18rbHBw8P7779dErkmefvppAkFC4a1btz7++OM4kt7mFJBK&#10;ACL9UHSDipe7NDGW3+cog07ZCazWdGlJ5Jnn0+oCXsp1SLWNlgiO7dqnDLMQqu/7/2K/+874rr3R&#10;n76KY5yf/cOSJ76hT0aZKzG76Rb0le2Zm4qPsFtXLI2+9HKy7Rw9F3NjfeQHP8q5EybOif7HU6OI&#10;TVXb4Z6mFWqY4mhcjZvhUQ5v+iKPHuDgspd+iAN4EAMHBP7yb/GszU0NoylQTQ18vTllDlBlSTzu&#10;sp/8cGjTF0NPfIe0iHYjyQbZ9nLVUgtkfBH3Y1Krlw/c/UfKcABqY8nW62c5N7v3oVG4UN/Kda5N&#10;D/CgE04iZ6tyeR79Cto4ePdDylAAF0KfjFtPgRX9f+kV69jDPvyb6kyT40/K7gQt8kSwPFogqLGv&#10;eSr4uOZzTs8mcU/xqxngidxXVSByQlwD0yyVReJGEHFJzRIOnn5skMEpFDIzOa8RuZheyPAUnWuc&#10;avFTkbmKx0RMUKSEREj19dPI58gJI61W5J5NnlvOVwcTY+VWBVE/Mh3I+NXwXDqeH6yndWIP8PNM&#10;Ihj4YRVpumuFHTx4EKbugQMH9NSPmCN3JnKXIm0WOLnL7dixA2QTiKk57XRL8nBr4eIxlhXLMJ+X&#10;/NPXMa9i3mZF/P/5qVTbOdCKof/jz+xqKRqxaDDoIc3kBhmcQkHnu/9iM+9n3zP/UoDmgNyB+o1m&#10;MnP69vtWVhlXJXFsf66z7SB3pSqdpzQ9njjFEoB0iXuUssqtBJwQmkAcjTJM6TWV16fqajAXuGUA&#10;rYC2gFdCc5JqHSaNdWLylfCK/JRmqOkBkEreLqglVUWyq/tAGZJj5OphixvRkNOnTwN0gFkULSnm&#10;jNxjqN/oioxcDXjRtbj9u379eo6PQDqQygLXwpEw0nHFwodNh6SHhsez2pZBs3miP4YK9BXqCL0H&#10;UOqxz1R0RX5DJiSiL2LcxSo5N4rB5Ec52Higrk0bYckCFvmpqEwcwZn97h/mNciyCgOQwtRI20Lg&#10;dfCxb9FFgWWsWpqaWijeJ7QCypa++yFWGv2nr9IsK57Z89WHndmVAmJiYE7HCzPA1SUrl2SBzRzL&#10;2QaEUW42h6Snn3569erV5PK7X5Xpuw+AL70Qw8eFkW7z5s24W+6a1Mhjjz0mC0J7s0xtwnZhraId&#10;WsQx5ty0MfbSK9BsQx3n2CDxlWRWy6lbdNE8Jz5EYFb4medoYVxONOz2LQDZ5HyQ75PDln/8+mej&#10;jBJQqy7BtIzFbpzWv+tnVI6XtrvRoF7xPj7CR3DP6d45fs5jIo+KgAxSjAWfAA3xL0DnhRdewOdk&#10;pc6S+8bdArJBJPMFZzT+xHXr1s0GO46sMCNgMseMqRXLRLMAVifscf7WxZb6/g14Yk5rFDiIh07s&#10;LzcJFbAVPBRwSXvX5dQf0MCL3PJQVheTfPjjJBePicAXMDWCP7Jt8QkAEUwNoANAJFjUBH+nUCbk&#10;DQSlBUATVeRMEJxRPKatrW2XKtN0w5pN34u14/7p6+U668aQ2S9E8DmKifa4MxvnzVlDn0NYMTU4&#10;GCCuuwmUcPpIHFsaf+aQMSsXmgLpPzBEoJLIuciCFn2It9122w5VJr3SmYCPm8mcokpFpPhQOVt6&#10;TaUbCx8PNAQs4sUTTzyxYsWKacDEdtemjRP9lRFCmaMCroe/nEk8ENqqMB+Qgf3BfPbMGmexYTUX&#10;hYn6CmDgYpqtVy6+Cg5Z5ZrYC70dd8ODicqmTZu++tWvGg/YkIsXGMXgieVq3Zd85KuQcfDEN4CJ&#10;BhLNxNSVUqKJlNdhmQLbWSO0TZUGpzT8bnI8EQKm+fjjmTTXrVu3aiLdc0XUbWpLDC28HAQPGnbx&#10;pB15VEHL6MZpkrfPDB3tHKHX3/nN2Z/9/sJFntDE7WLwNY565K3TlMYha/oiN+0j+xdQSE5AAscC&#10;i1gmLc8888w6VciCnnpMPNtuOGUuE6FSWkY/zE55bn/ni4e6T/aE8LpzMHrH0qqpsZ3vu+8+SrgB&#10;ZoEhAhOpIBg/jlbg4bCLJHQEfzgbz1WkGM6U9xTQEOYzXjQ1NRl6Y4ghs1wAak6buc7nmNCvIvEU&#10;/h0IxZ/df/5LtzRFEqlyt/VizQIerABOiak2PF/6cVXIlKadquaAsSPLjz766PT5E2E4965Yy9e0&#10;GmKIIRcjMH6/u/fc7Uuq7lhaOVEkffVYL70AnkYS6Uc3LJ4EXIgxW4vI4CiyTLSROxMp/EJJOcZm&#10;A1lMNAxnQwyZMukYjOLfaCI10R/2hxLMKGzxgzB2DkU3Xl83BYxq3KSWuSgAfv76zJkzU24+x3ft&#10;G/nq4/5dPzO02RBDLl6+/es2egH7l5M+mNLj/vDZtzvnlznWtvhBM0/2hLfde+Xk4EKEQdOHtZf5&#10;Opbp8CeKe1kYYoghFylgec2VbnIOQr67tx2kL9+RAyo3JBkIJ8gFecOCsmV13im5GZPxPCZJRbOZ&#10;GXhImKOMDjHEkMkJ4A9/61rKQQy/9fNTgLxIfiP6tWO9r7b2iBBJLwCID95QNyX3Y2DiZCR5+Chf&#10;pX+kc4SnRxliiCETlSMdI+ta/ABENXCcPtrJ1oaf6Anrj9x9vH/X8X5wQ04VAabNVe6pvZ8PLSbu&#10;2rXrq6oMDQ1N+cnTQ6P722YSo/JQ/ctQlPiw0QmGTEgc1ozrsNxtffFQt8Qi0QH9YeF4mkYc+R+n&#10;yT4zeOKkhr1QJQWzlsjhDYnsvCvdf9ToB0OKlJO9IZ5UOF91Dl7f5APJ4GPqJypKktT5HOVu20Ao&#10;DmQ82RPGawMTi5V169YRT/T5fFN+cnEnFp4YNUc7ClNuAZKbOP7chBgi0DDd35oyMPHylmff7pzQ&#10;8f4sJl6/wLfx+rp7V9ZgTJ3sDZMFBns5aylH1rb48S2gkLJwgJ4GJs4uGQglnFbz4io3JVjNOdl9&#10;vF+db0P5Dojt/sIEpoqj26O7tzBwHDGCTpevAMX2t03SYQUovGGBz2kz49+3z7ClbhRRIRUF8wB6&#10;Lqvzgldi6NWVOSaa421g4rRIfNc+6zVLs5gYx4NxWM14UaS6TOKKRztHJjrxFiknemC22MLxNPig&#10;3uBNdan71U0E4EAS1R/uMfTkciYKE1L1zsGoPhWRbK+j2QAmT2AkKXdZYXFP0/1/aDFxWmvK8kSc&#10;Ez3h+T7H8vneYiZG6Mq3fn5qd9YQkFQn8dtnxv8ho3KqHRGJp3A85S6IWVoXMaXHYH1AvcAHk20v&#10;52Z/rU/mhj8dVirxIW5EG9Bw2QqZutDPIlU0kkjplzkz27kndKQjcPuSKko8FF32mMjxbXOlezru&#10;/8Mfd57yujiJw0d5RWXQQ9B4PD96hONhYpyomaAN6XHBFKqAn+C3PznU/eKh7uf2d+76oH//maHH&#10;dh4vRudebe0VUVh/S4urXOWxYB7Sx5gjsBKEUYQ5fJ5o3R7+0fKcx9uu3cpcil17jUjLZStAMcz3&#10;z+6fvHFDzJFGx2I12wa0gHz3eO2yTSNwfWgxcdOmTcQTp3wdS1qoD8rT6PHvuMYCSKV6WEzEOzzm&#10;wjHr14714syfW9MAhkgqgn+zU3Gcm+RgoJo0SZwZH3YORY7kSZ/EryhsZ44HVUQ7orWdz++xr31S&#10;ig9Hf7ExdX7v6Kxw/NnYm4/k5IM43raKVRJJHH0yH/EsXiaabJFIKfgzIOnSChTvhgVl4zqRikzV&#10;AOdY2+JvrnKTzhNWUk7ixZfAubwwcfok1XaOlxc9qfrjiMxT8tR482eJ6HmkjNNdxwcK/KRDhVpM&#10;vPesrOGTMF2Uo/B+1aDWEFVAMD4EUOYjsFBKIrmn+pOMD559BdgnAlmq/6jZv8xcu0aJB0TSx19r&#10;mGCqa5+l6S7mW7CVMJ4YPJvT01T80Do6wXz4N97r+85vzhq5opDTfeH3uoO9I/FLcvVxl9lhtia1&#10;H1cl/ALwObNpjERE/AYmzhpMHFMUh09W41b1ABqC8ztZQGZUD9a1+Mf1FlPCwQ0LfLcvqcLPMQnX&#10;+ex4wYPdwE18Ra5G/ivxfgrY9aJ7G7DIYY4FWOLDJmDivJtN/qUaFgnUU83qnaNAqboXZRubLfAr&#10;wKgm+gwTHvb+uB4GjVDwsUhBk1nxKGHt1+Upz77d+cO3Or+z++yBs5fMsVugRA1pKak9BkW+hSgc&#10;ATO/YvViK8dSSNt03LmBiRdlI3Df8OIqV8d49IQM7boyhxhXcVpN4Gv57AigJ65yb5YhQie+8olF&#10;mITvWFr14A11lC4+yvsSqSMdIyLBxJFQLI1u6VHJEeiIzXtI9tSPNZz3WpeyRBzr0i32G7dpzGTb&#10;jdsAlInW74jk0VxbaN9q4tEctV9t7S3cXa8e6yVXQ/EwSnPDnMsVhT4UE2orUqAz+9uGikyEmD4p&#10;QOKKtJrF9cvlLqsmFLPtnisN23k2SjHljDSqABCkoAe9xVynZqXmNp9fPNSluQrpgRjVYfRwMEqf&#10;8xVRuATODxK67d4rQTB3CWGWb/+6jX5IQXPwweXJ3SfTH/1e4O9f6P3LthO5oQqYKMKiydtAlFDg&#10;mDstTRvotbmWUcsCyCgxP2nP1hffL4B3NBkUr/c/OdRNXTrn1hQBwiad0JfTHLmEbeGdD6XNZxeT&#10;ywjPt3CGWXOliys/UUJxIExo6BmYyOSxxx6jLV+maT8WwhRMX8UfT6rwuTUNVPaD3mLM45N85jMo&#10;Tz4DgcACKojhhBMC+Oic4F/f3XvuxUPdeE16s7bFf+ZsXywUkMauzqagOZvSvdJ74XkBmz+Qcp0b&#10;KsnyviOyNxNKYrZwbJjMauYoHDkHQCRMFH2LOIw8mNZlWxzrnxs37ozbzrnUn3Nw9A+mkP5QAhA/&#10;Lq8E7uPq6Ic550+cchBH101JddVJCC/KgHvIh86YFymNpvBMQNorcsNxdyaIH9xmYGJemb76ieJi&#10;Zw5Y4qyI0asflqLeaxJ3MOwLXK4AUYLyHekcwZmpEicrLmI1Az4oLoFvSYdwhiUDez74yTbc4bP7&#10;z3OyxoPm/jLLIalikd9it9l6hhLkGaQAS9Z7WApimPn8/F58DviD+QxjGeSRosPp/lZ8COMd2ETH&#10;K/HA2NES4eOkmGBLdkg4cTBuuBj6Qyscxj0MTPlSlXfDw9JHjaYcxNF1Fxl/gH6CxV8kWEMbc7oF&#10;yLFO0Fm47SIIjus9hH7Gf7eNFhoYmDijwhc7Y5DzESjOiiB9ol+PBODFfckTov1AuvzGhRt4Aa0i&#10;1blnZQ1f7QR1nC/o0xLv2Z+fqXlq51G9ljM2Z/XgxeqPLNv8hXsupCpitD4v2G7yj4aSYA7zmInJ&#10;v5zMZ/r50OF3SLOJOcKQzxksBuddVlcCagDUpiRNdU3rGIL82M4TOeESfatxnuYUMO6c/jUNAGHA&#10;ixlRM0yjXhQqGogYNLXICGW7d2XNpBd7vHqsFyx+ErckPvrmKtdz+zvxp3kENBlDsfEvxsX8/Ozv&#10;K59YVAw5yJCVYGbONjDxkgnGVfGzMdRCk3bP0gMF0xsHaMgL3gLC9CySu/Yw2QKXRZCFnl3f5MOM&#10;CnuZ5+5Edt61KPG9BZWSabAbn9++pIqsjGDPAH4Io7hiXhX3EpZ6nRf6nLE3t2pCLpKwTGXMDHH8&#10;WTkaiJ18mxyIzI/JQj0Zhpho3S5a0KTWGAZoLG5ysS7gqG7A1kl7a/DOiSZSGEUxdaXXJMxPnJCz&#10;cpzh279qu4ROtxM9YVxazKLnXoL9UxRmwSVIZ2imJG/GhHV7kJnA42KiPjyI2Y5jHJ/Oc/Y2CwCq&#10;euuwjk8RoOo5/VTghpo0WH2arYGJ02n4PPN8qu2cOIDFNAKyW8F0csYNRFJJpIlwQZhgA0dVsOBD&#10;BW85BxwDQ0e344+UXqPupGe4kJjoT6iU9i20xAIl0eHGVE/q4H8kWp9Mh8N0cqs5pno22c346xf8&#10;6vyyg291mrxjOBc4Y/L4c1DBVNcezh9BHoM9faZEuKPtzC/jX2aJuGwzSRtxOqDkhd98j6ssBg+m&#10;EFzIcfbd5C/+7/8s/er6BT49K0TDXzvWC2OZ7ocH9M8NRHblX5Aj1hbVZDtJQoHSjsEoOXMptDWF&#10;7G9CZzshJOrDtMRTuGNJ5YmCxTiKt3lfO9ZT53OOulk/6C/Qb3mRLsE2Ayiccgvdw5N67Vivpiv4&#10;ZMwZa2GuUMyiFMzlOctoQyfjv/smf3uh+r6uBV80MHHmJMwwsV2c3sf4Psocr7b25iMgVNKD27wY&#10;nBjqGPCicS3OqDSMNTv1gB6SF5nSoaFt3Gkoyp2Od6+J7hF+FZBtJWlXhS/d07j/AU/PG4Gu07K3&#10;ARDJ2d+XbmkiyL565YpAyrU/uLyv/I/HKIrqH6S1z7J9NOIcdiyVk+HesycPx+vBdIBHty/JJJFZ&#10;Gjf8uP/+ke5MbPH3Q8lBkw0XklPxjrDP3fd6beqEuL0GCwqplIHWMmoaNRxJFll8CCYbxev1tnNU&#10;hWxirMU7y3CGwrky4J6AnuLQMwL2BAuDZxpg/uDxse/ubZ9ypaWq1MCv4tN9aCZGF5EVkg83abX+&#10;LrW0Uj77Hb0NfldgwsiZn5hIS0XmU4EVUtkR4owj7uau0usNTLw00s9YnlUHfJlhhrl63DACR1V7&#10;IkJvwfI02qOxLsH4VC/yHu7a02erADerWzda3t4U3b2FZ88Qs7tKesdnPWEdPnbes7LN/XmXnKBz&#10;muet4T/3V2ZWZf3rB3WiiYczWFoeSI4tp9jj32huukOxuM6lGvrsHmAZJobldV4aJB3Kjfg3OJRZ&#10;TD0imY8M9+OWytLdMcWihLtBIXE8Gcs0zPAWsMhcfr1hPmFQkqbPZRnOuhT1kYr+sWnwPEVRxdw4&#10;H9uYhyZRcQ/9QLlN+RBEdSKHi3S3rVX9G3rbWb3t8WG6QDarRngoDz0A/JpQug9FaQokh3JFFW0d&#10;/cr6RzcsxgEn8pwEcInHrZ/UT4+kjgeSRWFicNRuw6BQvE1+u8nAxBmV2K695sZ6UmURsMg+xeOn&#10;zEFRaQgcWaXFLOObX+bYnV28iR+mXn4oq8RO0Adx2521uQIsYkEaXOtza1hEOPT8MvFOVLPieTKx&#10;Geyu3V7jNdlN7JZKQq+VzW/qCJfNM3VJujXLQFjFZG2w9yy5ok7Dy0yeRjGUjBb9w9sjrRWfSjtK&#10;01YX7mTXkNKTMlEzwSDeuuBNldR39iQznWA2XXnimWjfB0qKcUCf+TTAnRV96gmJ6ZnfWO/6jO0o&#10;hrEmFQODp77cSWQHnFpcrAKgeW5/J3fXMrs4e+cEBGIWN0U8C5MXzdRFC4TyYQpNZtxL2BNNxwqu&#10;udZPpdRSjclZwD1aYDGoODfgtASLgGD1DotdWEmJq2oqRfzVY72FKbnYnI7B3LujkBcoY1gkleMJ&#10;cyideVKYBXOeeTg+/rp1tc5Iq+ypz2aJ7UmXNFU4ZAMTc8szzzyzTpUpz0+kAhDgBfzx49mEX7wZ&#10;wwzKR+UwMecToKgG0bmTqjEoDG8TGEGZWaF6M670GYzhReHzaqXMONUBwwhcrGYv6m9ACWotrBgo&#10;YbA94zccOUfhDugK0xKWS1gCy/djy51XuF4nU3pec0O7PE8O9aqVsVvF+DJrzoKPzmtsWtpcpUEN&#10;Ku4QSlb8xyEGKFT15GRvyLZiTWrhtZ+4piYtyXXlGU/WTw51vx2013zkZm4iVXpsrsB7wf5TpkB7&#10;qTVhNYVxw3emX9L44EFFrQO/52iI/iRWte3eK69tKKWBfX6s/466mrulmF2cJVwnMoCV4KGDZXUl&#10;sN/x7IB0xQQfABD0QPNhCi6Bs+Em8QID/u3exGCe8RxLXuwCG7KCC0STcQDuZF1LOb29Y2kVGROY&#10;OHknj0szebUn/DBfqzHNULItvSbmDjtdHxIEA2DzZda3EEkpJwbjFjtjl0vL5Np0Dn6dVJT+WDqQ&#10;UEAY0aUas5o+wYvht75pabxT9epk5vUR2WM1GZiYR/jeA1Obn5hUC4Wx7RbjmZVGLAocY49k+fwS&#10;PP4Hr6+DUlIoLVuZJqpZbUa84GqlK/qLjYmjT7rM3dZwaH7vL+arc6Yafonn9LMARKAEjvXP5qzz&#10;Gntza6J1OywIS+MGwCIsYjUkspcgjwMfIeaRmKPWG47t2mKuvUmzIqV2UZ17zR9T2FE/JII9Pccu&#10;JJ59u7NTYJFf+fTVMbWJZV4HdyOQSdiVbowOdPy0tc9rt5gTQ62dHbJZcjcthyUu2Uod/a+Qz0v1&#10;T7VjXgGO18fe4CFLtGhJ13Orhw8S2MEKBtqKthiGIuYP9HlOTo1vMbWMwgHzJ1ppoIpF7QtYza8d&#10;60ErAKz5yguRpxi4ebInvKcjVIDj9AW1z5SXJio+OOMsGKVV4czGLRLc9rZ7rhRd0hQGLMafSJGN&#10;fP5xRglVYo5/j3QEeMqnPnUM90A5WCIBtJgY8tQM7rgr8tes9NxYnwyOAbQNx9OngzCiUyIg/rIr&#10;Tp/s6Qm8G62ktDDuNQqm5BKrgYl5BFBIPHFqT5s43GpdsYzKa2c+ObqdIg9LK9OUM0yR36OdAc5l&#10;3j4zKA6GDANKDYOyJc8yUHCoLsXqoV8SwaRJWPSzJNteZv7B2DCUwNJ0l0gV8TmRwVTXvtibj8R/&#10;t435/ho32K59BIfFdn8hUXLlB8MCNfCvPB2TeiSLcvXGnAmuD95QR3VNADSa7dOAp0pyxGmVKcSM&#10;8ckqA+mSJGjcohOW13nblEX95072trUvsAXqo+/UhI/JVVWB+csda7fzPHAah5FsAMRnPfHp5sxQ&#10;RJP95/9xg8IoKnm4aL0K5zvoLjwOTEj5PLY5HYjjrojIPrgh4vXNArDqqRmZgSOJ9HcP9+F110ix&#10;yY9Umqh49cs4nfPHmvQGPgdE3OGrrb0vHupGPxegipQIRepK/AtgV9jPgCmNDvhtTyyQ68TL548W&#10;hQWu2SRGA1Wt3olLwMaKv7mVH/zbngQYIqAtnJQiSaU9NEoVA4l0Is0+ea0znhpiQ+CwnMHEkR9d&#10;2xNUFO+iix/jhj9xYpI6225bdxM5XAS/xj5JTQMEcpEBu1y116iyP/70VQke3dDynxa2gyvZb8xk&#10;EtRYu5Nnd4JgRhMpPgkLl9iTOr9XXG/H58bk8eeBfeba0TgJsAZ2Lv5VOWBJev4GUkGSU6XrBxPS&#10;oGQZ9tZorGadKpdoyJHr3r0DysKr5rEc79uXVFFKLSgS9PjdQNoiKZUqqDVXuVS/qhMDsswW72jv&#10;cg+3NTnj1nTYGjqb9l1BySIJ2dWVrCD3Hw0qdzKKzmRW/9mXhTYGyNAWgUnYwygi5V8LhBtQpygb&#10;lZjEi1h2+LHq9uNZkRQKJ1ih4I8eQYjRM4NdkiOxZCoae2Jf5zSpHwWp84ViCjcHdwjOm8HW3jDg&#10;PufxQFWaEcHQyR99VF0rVRip6QWU6kQwnXMGojVXGSeMnIZCMk961z6KGot+anwF4HNZ5PZwymmR&#10;/XaTqL1ZwqgsDb3pa1xzofLWqKl05Df/7X3lijbb1VPSyQYmTljAEwFbPNGUclkwjGG0YrxROh5z&#10;b5ex5MEHr593+5JK/cQOBTX1vAE2J129JSVDSTIh4Hz1dRjUAv7OvkIFCjWxHeYxFIwIjnQyA8dH&#10;UnVrw6rXHzcJFO6qXrekxGySlLDCVp5oQHYs3TNxrsS9hDsb/4dUNY+agD+Ae4ZTyLJNSjss7Cef&#10;W9Nwx9IqChyX2GK729010vkGmTl23Q6necHVRBxGTBUd1mZy/1HcwBrsAhW1tjwIwpvZDSZbhDFx&#10;/FlJiHLyfcEw39SnQt4PntUQVXVOCi+1BDC2cQlaKNJsifFaPjDo9BjHQ1Vctt17ZaZscJkD1r0m&#10;r17Mi7y2oXRBmb2jLzgRWzhcPK5RBWLR1sajEePCrx3rZeuXysanwK+29uBRos/1ZTfD8TTNWKn+&#10;IxPaVycpMaM1ZTLn06XnVAf03rahOq8tkBrs3/N3VHGOz+6jQ8wEKJRBEl1mud5t6o6kxa8yfwNH&#10;FlSUldhMScnWF3clJctUDXADEycmjk/fIakpHTxTZHCw77x3ndz0aVYoQTBpH7y+buP1dRhO0FGM&#10;+ZwLmGR76emR1Jn5WxY7Bh1uD+ZMZ997lHarP9jSslHKrp/TPkWWKMO+ZWWurx01Q2CfWpduGY4r&#10;EdX6YMzRvzyWtC8st8N+8XnsQFKTp7EwBXhOqCDPHXD3rqxZrrIJMv2AuddXO5ySInqROFgkEmHF&#10;m5Y6dzGd9jVXVjUSyozIrC23r5hHjjAYufX2XpOngWCavLSUdWRd+qfZyL6VkJHmpOgvNpr6ev+o&#10;Zo+n49ti5R7gFzFKV+87VOSR0o+pong2/lBZTPxKxEp1W+Gwxl/Jn+wD19aUOizHuoLSeAu6eeqf&#10;5kGLZEo7KSrSr44PAPIo+kExbnA6jqq4E9gln1tTn6+e63w1IwJdR55iIpsAx3yRZep5qlOXs1QH&#10;SH165BxNb+ta/F/+ePOtC0q8edatPpitSbHz5DBacfX+h9OD79HkDaWFQUPPF2Yy8O72OluNk52n&#10;1CaDMHIrqy+q1DhN+PZj1VZ37JTDW11hl4OL/8T8kb+v9lUsiv3ewMRLIO4vs7XAam0uG01uoaR8&#10;9oq/2lHzZ3q9p10ZafwXWMA0KDFT1F9mYQmAh/5ndZCNk4NBaYwTUF00wnYC0Njy6upO6Bbwzv3Z&#10;s9aWjRQdFoVMj7QySiGvqXHbJSUpm8A6NcRTM0TphVjTCaMOw2Bti1/03ANzl/gsC905zJwVTWZf&#10;7GwCmjbchvu3rB69vZHy1RYl8duhAe7HrDIdZTCdXUk9OnnYfBzvAJ08LRwfjgwNe059jXlOd23h&#10;uUejUNL5Fs4DkkIQ6XPK5OXgfkyRl9GH/CtyR8YPbgPy4vw3VLFdNAElIJ78J4Cw6xf4eGTguvne&#10;mIo1z+7v3Pri+xwZDw8kA4nRCcPPqHFaj5uYZliVo7FUkd6eCKT2dEdpLQf0ihZNQw95xSA8I5yz&#10;gJ8Uj+xLtzSh95or3fRkKYtW3P0C5PFoZ4BH8GHb4nj88frEotFg7303tnsLrviVTyxCJ6RN5jtb&#10;yshjmNuJYTV3j8ShKnct9Lpi54P+m6lAp0mYAiMphYIkMFFaSiwwnAGR4WxuE7QL/JFNdRaY30dl&#10;T4NFluNVHwlX3iBXrazwV64otxiYeGmEhy+Tx58LjAzG7OXllrKUlNdZfvuSKppO9RJQNajGfa7M&#10;3g3UMw+3WmKsWoTXae2OpkUbGXBmVcmglMmz2ZvFi4zhnJNCQo1geowklHeHk282/V+R0msyMahS&#10;61BCMakVbgq0lGUXWc0YqNzM5AmYevnahsVCu5R3+tiYb6gcMduZTpeluqD9KVcNB4eRtHVJ+Bfz&#10;Yv0hySSahNB1zZlZDD27XAFH3pCFofhwn3U4w+ySZ1/R2HrAQVt6SIkHWHGdMFtJeeMiEw11AlxW&#10;xa83DPCioU5FBPAvjWpKy4fxTnGwVeVnPremYUG0d3DvP3O8FlOs8CtHdjx1qosI0WkE5aA/ibSi&#10;C84wmC53WQG7BMTobfxQTD8E5H13XzuBBfdm0JJ2umdcBdCG17hVQF6B8iIU/VvXUo7eW57lkvRY&#10;+RU71CQnahF5yfGT5fNLOlRvLK4Co2EkmmSJ973vSdEBUSWSigKEAooF8qxBAXk/1B2GgXLzQp83&#10;1XvhI0/SfMxqudferN8e8opSM1ghIDKZltpDKVIqnpKNxwp1Qn9Aw7si6VKJeQDq3WYDEy+xkF0W&#10;sjD/S8TkYwEN3SYkDBNbbFU9L+bc4RP6Uyv1e0J77ZWLoCIVS1Yzs25J5cJyZ0BYbUoaMIoR/mWZ&#10;yl2yObD07zhW5pN5Lpa1FSpd2plwOS1spr2m1lPiGH9SBTFprnJZbOYi106wWT2TPqb0x9Ssi6a7&#10;bKYk/pypfmg/GzPZdvWWL3fWr6sPHo5ZrWL4FS1lux3oejKqFuzx7f0678ljPS0t3kGVRN8k6faH&#10;kQYH/c4gZ1u4hMcZ67MvwV/ne6+ROXmkIwBY0VC23RfiHcHkeYYOTpbb1PIAr4jRcOHlULoi357X&#10;NV42ZJOSTJZp+N3fhn7QiNkL4xZ2XyCa1MSCKAeQ7fmlNg0ApMkogslPzmj06vlQMhPtySY28OQH&#10;3P+yuhLqQyKk+FeEJh66pd9mi8hl5iHNthkaYFVZNoss/0Qlp4mUcviNndK5X2vaDppcOF8avd3a&#10;FTSpDhazEh2dGuWSF/1bBvvyBqYWeMzhZCa04lK1lxItyLhG30LrXEv+yH7jtikZ1AYmTl4wMgO9&#10;p07f/D2Xk3nEEp5FzKWYa7RgrMZ2fwHDI+dYKnPZh93NeKKs7KDq3csk61hkmM9MuY8/pylbDWJI&#10;F+odHDhnbS5wkzQYvFbT6ZEU0UaXmWnV3UsqkurTF3NicYxo4mWN5Ya42z1Q1FIrCbM6MRp1yapC&#10;LGBt49ll3jZHakBksjgA/WZpebCm/ZnmeaXEXHhRE0vjhuTx50PPL6MtDcAc0/YKfMK6PdKPDymK&#10;uj+4vEI5NxpWspWK2UXmeFAua1YDMq7O7Kq+QXNtuu7WMzE3Gu6wmil4TaBATyei2GHffe9g967j&#10;/YQy1pYHuTmvmO3hhodGutqkXGveHRaTW0pTtEEFmwFJ2LUmEEmK1RmkbFh8OGaOXjik4Y+iUYK+&#10;YjnM0SS/HLrraOcIOCbsVjWqProweXd3HAe3DibpiZP8sis+ljPaeK1JvKCwHt/OTLuQX62Dp25C&#10;nznhr96Nv9vjdg28Keqzs+1F09g0Q9IoMhcyFwolbbKCX3lMYZoaXX94BHriNjv6rI0ErOXvfxsH&#10;iGcm4Bvr9j1HT5wytGscJofDW9jiMTBxGoXn2SbbXg413L+01A3wwl/M3Sjl2e6dP2AlmAMTre4a&#10;j8MlBtdoogZ4HQ8ku8JpIAUwQlRx9UJDgIxAwtRrqSqIieoU7TJp1oHSfEuuLn5pvMDl9CcByg1E&#10;tTwRP/xtTwLKShM1V18QIimbmksIK1s91dWL3Ld9n3NJmEJoWonNBKPYGu1eVdILfqTPMFeC7SDI&#10;tlWPnEjX9VV+ko3PxBBhEy+oUZM+gAkDk4Tr3j2aWj6WwdPkW1jo7N92D9uDgfELZ+XJq/9KivbH&#10;R7qAlT2hRMRqI1Ag0zuZZm051h0mxx89UBlW//m98YPfNHkrdnbU//thX05KRXDjtWc+BNgl0i6K&#10;dEd0C/5oHR7Of8HaPOzKEH/ckr5SZNtw/H+NLdPPiR4VawCcidVl6BGI04/ejqYlKLTOGlT01dZe&#10;qvD26IYWvStQRTTGyxz9vW///98xxYYDUcUT+p36gFhdEtZLPe8o8RGda0jh2oXzdAfiMIA4ouHG&#10;+CMj1xM+sZz9D6hB9PXRLSSJWw8Nnq899jgnGRSII+djrWsqcexDi4ltbW20v/MUnvP9ZU0hq8Lz&#10;bFNtO0PV61wWBl74U2o+itGrjJ3ixBAedyRrlMbhb/aX+sljAtmwaEhUBdKAQPXHjw2NoWpsXWCw&#10;fSjK0oM1X41hGSlaNiARJoosEDhOK6gOqySQyEhSybEGw+91tA3FNIsucMM4/p0+hox88YDTLIuD&#10;n6hi29KHTdd8gQdzapwmmNUATZc5U8FbnPy5j4mosYp3gP50Ksmo0C3efVe5fpk6z8CrNtClWFw+&#10;82nwOGvLRvKNiiVFTSr5woeJ1iftsU5Cvb6Ge2NJu1SxIn36p2xJr2S2uB1UWIFlU5Uuu/DrR3ov&#10;nDJZzKB7aC+tfST+ng6eG/RVnHL6h3Plb1PX1fnsty72g779xaK+o22hfbHPiYTdnWQeRlqGTCU1&#10;WVFe/w2dZbckRzpyTcBqfZC+cFztVeBLvoIxIrmjR4D7oWdEDj59+Eukoid7Q6DMAEroNsAosvOu&#10;nDvq3Go/2HY+KKcTcf8VsoWoPatLEuo7PhwctsjJnGbKa51xPf3EjEg3hn+giiGTJ9G63RTtUd30&#10;z6LbNZ6Q4Omfu/rfwr2xBakjZ3m+xO119otfu3JZYCLQkNb2TeF65y5rWUiwNFnQ015NhAv/9tsb&#10;zbVr8CfmG49ylpYHeELJ2DlccTWtL7l2SzjFFOic89rGgX+ggmD1bjP0hvR7JGUmaibY461Rs0+K&#10;9F3hSuRbTIZhgFGxxMfid/VuEzQPBgsgKUMVzbI6xjLu/8MDCSnXujTiervPBF481K1ZdMFPJZo5&#10;aAV+QnVNKHTusPs9jtEUdNwJDZWF3gyfsqTYyAecjS5A9Daw5E3ViB6RS3CfQZlF523HH7c5LOh5&#10;x/BZUyL8yes91pv+3tyYQduYve60Uk8usHhXW0T2mipXsE5u/U6mePjIuaiLhW7TnvmBY/9WeeqJ&#10;e5eXLaj0AO6PdI6wuWfltiPezxw60etx29Ze1+QZfkf21HOTH33es/jjUdnkM7OiBprqW+RQA6zU&#10;lTD6Zj7zY3Okr0fK5KCEU4olHrW+9Y+Jo9uJeQGG5pc54orNJqXsUjwcjeVCK4Yar50csqluuNah&#10;JOEI4QtPCCPCyB8WdS/upz2U5pwRU5cmk+HelTV3zpca2r9NQSEYyNls7SdZ5rzg6LBb0y37/0tJ&#10;IlrjGIya2IPo9C9K3v1jdE7iKIuNRPZ/w6IkHEoIE7nojUGrYRZAwciCxkzzkfpMeIfjGAwgqGKy&#10;8jowBouKiRTeERwyLJ+hN+XyJc7jOYb/fQ2QkRdzsk41hn1oMXHTpk3EE6d8PxbRIm5XXICbpWUW&#10;jHOawM1NG4jFaDva0wj7Ll8RYDx1oBXg74ypDuzvdO8QNAmIs9RnJg3rT5iJmo2hirLDnQ7W2uLh&#10;/IVY6DyE2vWuTM4Xj+t1Ze0aXIVCIjxezKV1kKEbJgMxuZfyyK6rsH6s2porcKTQpcmyLtyN5tqb&#10;XeFz1EzZ5uPjVt3o6lnQRjFiC1PaueFljBn3r26z9X/g9iV+XfogZ5r9Sun5pEeFDGfg/V3dcn39&#10;uv/KIzDcs4FJwmtKJGUbCM7KA39wlaMrbbWAteHk4cobfhO5ajiYTkuy02oOp20ae3xJRelNK5rL&#10;Eu37z7DN9grUzXdbmSna6VvBH8Rg33nmDM3GjgBDwO6OuN0tRTwVi4KDbXovDYW2hiKJlkpnfZkj&#10;IoRKxNgFxZSp59nMl1BEg6AAtWzydKATiCp2ytaxPutlpOSxN7euv9qkWIO0AlWy2O1ZPoinQ0H5&#10;6HBnSXqQNDkskEXc8IpyS0uJhe7hT26cf3NTCceyjG7H0tDJhP8aGh2mihXODTsloa47Rz2ry8/2&#10;DQ+2087j0zSuDX/iBEQu90llvv5QpvhHPNxf6q7jTg2NlhC+vNEVx78024sFPHTIlXkRU51ZXZJf&#10;bw7oC8NFzH67FPbMuw6aJ7ojNUEP7jrMQUOSLAkWZz4eSNFwUmmjlmy6baa4JI+GDtSm0R3qT47R&#10;CG4Ckgu4xAk1vi0+7eMMTnPmt97efdFoJkAMgkn5Q+Ap6EyoPniEk+WhhcSxiqG3sfL/ey9RqR/z&#10;eAuM6BhMJUrrVZwt5Zusgugp3kXgpxXmTBKybPV4zv96QX35Tzui4VQNJokhm3d+uv/Kcjsz4oQB&#10;why4FpbAfGW1JyWZKbnaYTVjotIEpij47rb0SQ3X9dk99OFQKPaDQ8MxWw05UnjIYjhprkl32uVU&#10;Ih6WhEJnvIAI8xKUOKo9NiXcE0pFNb5LSZf6Cs5lMUk8uA9eyafSvFky/afawdtsNk7x7GufZEE/&#10;T338d9+MHvueFBnMcHwPc9E215io0gSFejHlJKpucqUDhGJ4guJ1qs0jVd0v8xgUGQSyt0FETzze&#10;mL28u79/MDDgUka4y0i8ycF42unKcEybGpA0MHEWBJoroG4xEAqWohEfjptKRD8aESLmIPMvpegn&#10;dBGg0xVO9wz1g+ozv1jvKSJZ5HOE3cSjEzCTCT4w8OSktr5xMCWDjY5yK9VwANNxlF/BDRCOCDCx&#10;aRjghJwVcobIsbVERWJwPbpVfF6qNgcN0RRo+mRz6a2Ly3tlCy/3IDJWTXUmjEaMCnQIZ6Y5JwCe&#10;V4HhYR9+NzRwiq/mPjSQ5F4CwscKuylo1y47MdkyAMGJ7ZCpXI72B7IlzVMWNVv+48+xfID4cKJ1&#10;e0oeU4TGde+e2PVft8QuhBXTe33D78ufbA/E28KmDXUnPlrvRbvIZcEduKbqj1ADe9x+57n3YGm6&#10;bCbcqiYwxYPvX/q4hR7oyZ6gkko3RE5d7W+n9TaUYglktJx92Va9ylK5PKYmWvJCZ+q2KqNbGy+u&#10;dN1meqs52c6dG2qWYu6UWEotyNjRKeaFDEfOLz7+LZgCHL6BOPSH11eFfhVLp0scFu4LJnbMZvGR&#10;c1FzuTnWP2Lyf675XYeZTepea/TRDYtF/6Dsawa/w9koHQePABdljmabiTkcf/uVUdXt3A3bnBwj&#10;3OCodZlCFmc4bTZ17kJvqEVM7pSy2VeZSwQ7nKv+ioJm4up+AxNniyTbXk7W3ML5nUiXTJ5MuReu&#10;viF1pcqA4n3PeXPf6d2/7IpHX9/IytikTRxV8T/GPzSjt+GPpWC7s/PnouMyZxGkoPtKq7uSjEFu&#10;ogKt1L80n4HFWLPoAcTN31pr4yAFU5rwkfmeehMEsjTh4/zX13kcdiuPseBzfirc2ER9OiKMYuB5&#10;k32ne3supPyKp4nYq2gvY1zhBn7X/MWB+Q/xFbKWlgdSsoPjJv3baV8oRfsJR9r701GrU3S/sjXU&#10;Kx/LTAkWN1HODmdT+dCBhX5nnVv5bWz5z9RStS5L9KZaxwLPGECnpHHK7vSWM0S7Y2lVfe04Vbtx&#10;J0OJhkMdgYNnh2zWRPl9z+M8iaPb1XRCRrWUSK+p+jqvKRmV7Jy1JY4/1zkUodWH61rK7Rb5qnKH&#10;L3y4ItGZSGceMd+fZPl87x3ZhT0iQaM+BIKjt9ePvNYYeQuPjM+dUODE8WfJz3OL75lmZ9QuK/Qt&#10;NJNbpqxSg+yw9R8M+a4uGf4p+8TqLrcHtHSh4ROyOk+je0vUCDhOxRISdCZK8tRP2GYY2e0rAJ3Q&#10;H2bNOOcNV9wUUSctEAvrsi/g0snjzxNqiwpjVysqGZg4i2QgFC/rfS+2+wsxyVEyFgxII03+5amu&#10;PdA56AT040wwlZRGR9fA/n9iNrKaJiK5540J0qUUaMaZlv/G1CIw6l1KDBzXF0FSvAsH5t1e4bHy&#10;YAUptD7BUOQvHPVEKEcroHPUFqAPC+wkFYplg/ERiFxRYl5W6+EJH7gIZ6C4Oo+W8A6hb/WZZfxO&#10;BH/imsqmVXIyNDDQFSzJ4STCsTjrPfMrkpKFxiqMNdu1j7DRa/fT0gUekHXI8Xf6kiHJJKcTVXWZ&#10;/Gfw8Yy6V1+XOakvk9TpMTtt6YjXZl7kMw1IDluStdohZcMdfb/PXFEd8GHZW5q9c3O4H0QJrXNm&#10;p0OKJ+gw0bo3cWdgJID+qPMMRNISwbpaPkNd9jPclqq8VsKH4R5+ZjApWqj3z3+wZG2Lf+PKWmZB&#10;J9rS5/eZoj2ge3zOk7JVZzLOkI43TaYIul30tDDECR7h0S2GNW0vp4Nn2YusnwdSZUlzDwxZpiq/&#10;DkTKr6sZ2OPwzusLhDHZL642lzv6NJ7HhGcB79IKO3OYcDXEVRypgXPhjLNCSQT4lAxayq/Iyjoo&#10;qZjgVKViOeRu4gqD3hO3AzIw8RJL2GR/v0fZ3zZkCRzHs4mXXiVCoriqCfMbbSdW7zJhuh6RnGQm&#10;WJREKGUJpaKwu1k02VbNz4CfR5KZQeXx1UuR0ZX5Z503lozd2ww4Evr0AWvVMsfSz3OVAoolhFVQ&#10;E2FtbLTQnQDduL2LAc9pBW7vytoSq6+EG8h81JFHkp+qpcTCuSfzo6eUcGqcmzF5Gq+ysPYqVjdv&#10;qd73BQONxqpzw8vEFMq8PlriCkqOvxpbukIZQIeLbn404Vg4E59l6MPP5qzOeDOTXTe+/9fXRt5S&#10;zGzC+NJN1dahY6OH2XzU4azGfdV1AH00tqIukwgynFA4SuLx5UwKOZpu8KVj5uGhmGSFlU2LfMWY&#10;D5scK1qG4kkNJ+XxYjJp66LvpM/vkT/4N4rs55xs0ge3VYfO4ImA9YuaqbDcz33kyWW1OF9/kFEw&#10;1ZphKGMrKYv01Zc6KD1LcI4zC9d01SbL6q0DizeeMjXHw/2f/M93lN/6tTHPxTaGLJNpwjMckm07&#10;zUrcP3g0evQpFnyX4nzWFF00t9fZmswMah3+MWsQePqaL9AqexqmL7RiYOJk5Lyl5J0L6XUt/pH0&#10;KWX9v3cs2CR667Taqao1ESg52j9oqjodTLu9FSGTp+atv8o6UyQN06RB5bnhy0r/6LBMSVb9WMME&#10;W1fZyD3N9EOMfwwAYi4stsOYy/jtwk2CHo6GVn0EapnwCEe3IqGWPEoUPyGgV8HCVDhe5Ox6Zdjd&#10;jCtSS/kEI7pE41f/qePjoyslBhseDNgruGGVVBS/NeVSwo6+d/C6yjpcOOoqu2szY6DsKkfbv5YF&#10;3vrk8vTf3tq4pLxSctXw9TAp2Zyh/96GUNqGdiwts7iq6z7bvIt6AyM/kH+Xufk+R8RkqkynlOFA&#10;UxUz9kFzeOiZ5R77l0i5EkoqR7r5zIR5rnrkEEC51N/YHqZ1e9qomlqOcG8yEZXiQfQe9TABnK3n&#10;LcpuyXhy+98lrqoEWQVP1wNHCaadVpPLLIv5Oq+ll/fZlyStnti826rsLsXXErTMF1NKCwieAs0f&#10;LE/eU2/t/FXH4R9BExzpYUkoZweU5PBdUj5vUez3drtTPGA00pII4br2G7dNqzPRwMQJS38kDVtG&#10;jvUNll6LB6wZ261DrCaw4l/R7VgZNfvkkVPkDpOiQLgFmDmdFksym/GAA8QEacrFBzytrbE1eL0l&#10;dotYkJ2mXL6amFinHpFpcN5WawNEUkVifQrhuEIGNStgl2KRaG4XcxdV8Sfhs4J+zGu6ziyx5PXu&#10;KCMXZOCjKTTsRZfoGCfGsq1Nvkoe0+iLKWXmhKfz3xe0/o/29t87HPaQLeOh646za7k/O7qAOumo&#10;kqtWZt6o8woovFxeX+e1As1tlctT5/e6LBJA8Gx6HifLgbQNfY7LBVOy29LHwkTmMcWs9LKszhuS&#10;rWXBCyyUYT2D+2SJ5WrisZQrhx+4Vqb096SWUZSfn1kJnTf7l1lX/41ppB3XhVJp1jVFd28Jvb6p&#10;y9okCasbaXZUTv7YuvRPebeHwyOjeaCezLQ6IlvK7NrFTum0PXrNV3pdV2OeAx9vKnXF3Qu1CJJN&#10;7UaXcvwKdh3wvP/UQlMX7A8gr2PddsvI6bjJWemMZclpKfqZTdvCIMJdVS+9lyBPE1aOxvolq1vE&#10;SgMTZ4vM95pLA2+D34P06ckOUO+d/uQ+84r2yjs7fHfAlMOH1/ktdiVKuRE2hTmqMN+yYIh9tegV&#10;4iWSKHumcfVDyeOjdVIJ/sTVxMxZqUMagIgmOaZAIk4BwQDAyQGptYJdXGKbjLbkRDR9sQBWakUK&#10;opfQUsLxd/oSmkxJvfBZgSXEUIVEJV4TPWQLdaQdpSGZpcVh4rlgLwffEYeZw1PV1/iAeCp3Ojgs&#10;uzHrAMSrbSHquoQiR9KjDDqqmMWHrodCdSe5o9pYhyzbo4PWyECpmy2ypqo/tN4GBw/4ruXPEXgB&#10;S9OnXOhp/tzboWggxSa5DK4FO03+5TCxK+Mn8Xapz0wTJCFjd/vvYoOnIymLWwmWH/9HugeWOat6&#10;h7kVTECcHnzPXHuz5s6XlsfWLfTVZ6u94V9yKJ8ov33Ump63Ri7TrvyjXsV9okvJA4iHMvL+Txzp&#10;iCnYxtUP3dtjrmvqY4uvCEb1msnKhQiV7iyNd/KQWn3qQqm3fGbGuIGJE5MFZeZwNAZGIzrURPTB&#10;5yGpLLjkzwfLr7OoC1rsvfu8Hj+xPJcykm7agG8Tq75GtEvkek5BS3I6knmaK0YCgENPvjitw1f5&#10;MhaLkXq3mU4uItpCT7HaMi56AgVE+kmuhtLKRaI5Pw5hF7LB+YPg7kJT95vZSSLVFUk3usrbbFfT&#10;CjP+sAi2RGeA3aR1CMrJyGDa0R5m9D/BpqoxXTocZxzHO/J++1BmWV784DfDL96MD/EVFfijhJWb&#10;Ks+ZYwFT2ZVkg8NWTXXtgR1A+dLU1Zgpk8efY5krV34maCk9FTaDYJqHT3piHS0lFpsUpSPrIgcy&#10;bTRF4+d2EXKdjtqT3qtSssPirbO4qwn7YOMzJZEl9wBblAKIwflTUiRi9hPb4plJULam9BF7rBMt&#10;7IkPAomgYBoeylrnW5pY/WgOEPEvYxU9oCu2EsA6a060X/YvAe5rEnIt7a/Zrt3KC9igtws8aPu6&#10;7bZVj5CfoSl+rDZ13MDE2SjNVSYWBfa1EKEYg0fmMcMJuKl0v5Px4luYel1XYSlNd2XUy79SrrlO&#10;Y1ReX2EV7QjyAYmDlqe5YlrWGMVUfbPUmknZKbGa9Do9ISGwFm+vyOJ0uBNQYwF9ckd1xPvPpGFL&#10;Ys5jlvlG0znPIKaCE+v0C6afJdJ9rPoGIs6wzhZ6zMnm+/WGP0sdFwqyLfLaOUbQUEwGzoVLFqs7&#10;JaXT13092nArHVBuVYKmbF3bE/9aO3gYF3KOJT5U3i0hm2qsKSUyaIoOyyomZsgjW27IvHhpSyb+&#10;I2dfOCzyQMy6OBUZSijRA9+ytz7Z4gxagsdpmmTxCrsJylYeOpd4/weSuoByICGPeJdHPFd6S6q5&#10;s480AVrqiLSpi8GXw1SfHzmTrrzePG/N0A3/67TzYxRPD/muk4eOU4GS6tiA4r+WJgxy1FJtVykb&#10;KR6MK98/GRXCfTcLW0Iuw0nM4W7Z7KQZTq37uRRzQ3WC0VvzuR/jitwhiHujiFxuhy9L9c0UmsK/&#10;em57uWPijh07ZFk+ffo0/2Tr1q2yKqtXr37jjTdm5jbkRCjV/gufu+Rj1VYNTbuidNSwouFhBhFU&#10;nyjoIe22g9dl6sbzCc+C8LL/U8eeZI1JIlYbFIWmZc3Vb6+zrSi3TlVLaTwUCCIV40yk13ong7ZX&#10;1dHu9uTYjBTN52fT16cQ5yHuqjfX3uSxO30Lr7iq2o2OAmnF2KttvmXc22YJJXxsqw9uRHJ6zCwZ&#10;gBWhKG32mDMJjzZZkVQGZBtqhb3sleNqSQuZ6vrZet4SPbB/8KnbyxPvlip9YtR71B53ZdIM+eK2&#10;6hI5GLf40qxu0JCpQhpui+y8Sxk5x6Hno1VW9Il54Fh3jBG9M8EUGC677aqVZne17G0QV4Bg7gGM&#10;6uGmb/496VV/TfD087Df4fBkdnewKhGTj1IFSCG5o4MixW/3JmQh2ka7oY0hg5HOtLfeY7Mmz+4E&#10;VcQlcICrlE0h1nRYLBic09bJKXydn4GJGXn66afvv/9+8ZPHVXn99dcVRSkrK8O3g4ODM3Erw22w&#10;OKLVawr46ZgB6zGH/ctLHRZMm0wtyq+ipQXQ1/nmYSJc4y4EJktEw90K/2oK18PTeNCQX06vivct&#10;4gzjYmLG5eSt4IawkNwj0z2U2kywgvlQpGiS+BToJ5mlza6qheVO2hukRi1+TU4ATYWLfLUzyLWn&#10;/ObLeFFnT4Lga1yH8ZIr0oPvscPe/O88b8Z19P+hdbipt/47sHJM08yDldYx+smL1HKJ2ctZxZf+&#10;ozFH+c+G/ZZIP+6cErnF1BxRK2iJOmB3Qex42j3vwtVbkvPXmzyNvGKjXrzmVJfMkpCAboOlK/Ev&#10;/lzOefZ5HwGLTLRudx761pDJT2lhOR8cLuezyfv7EprFTqNPXAZUp3xLHqDbpkwdV8Ot14ReRqsn&#10;l27NymjOW/NhwEQwOA2WEZwtWrSIKN769euBd4VPsnnzZpDEp556SkMb77vvvttuuw2vP//5zwMQ&#10;Dx48ODNdFrbNKzDI8dVttTYQkw2LF1RXVJEr3WNVKI3O7F/us6dyAk1ONw0gNRw5LzsrJwp53Jy8&#10;mJbeWmvTQD+gsD2Uah1KFV+cCWcQc+UKCGiW3jwX12vTQkkps0ZC0bNaMuXEnQg1U4gIbRRGYJib&#10;VndeVHNiRolJsD3V8QsVTCWVJ47JfcEtRcx+28lnlYS6TPvEDvv5N5Tud6hemWz1XDj562TJFfyK&#10;ZWXRW3zPcE8I7Z9Dp7pgL9dY3CdMpf1KxqJMDB7nT1/UiujuLZ4LrNJ1KBXFUy5Pdo84GtJpZ7mv&#10;2rpsC1vImE1aUN2a9dwhUGYO26X47gus8CX68zcXEmrCluw0MacMi4MnQrTsqqXEXOsywbblISDq&#10;B8Yl1RQr8FO9xhIcX5vcQz/CFckIsDTd5V7x567P7J39DGwaMRFoqMcpACJsXm4Cw+YF5OHDAudZ&#10;uHAh+KDmwwMHDrzwwgsSKy8/iJ/jGMLH6Ral/5jsringgxNhCzM2z0SjgW1dugV/E7pi1ekfg/WI&#10;n9CqqXHZmdNysUXl9Fy41Cq3h9I5zfkp8Et4GsQ9hui1fhpA86lihQigtHURmXK2ax9Ryq8mR1hh&#10;z4Ck1rW3eFmiYvTKz+Z0XJaZE5TYhOvym0H3Kjd+a7j3lCulsj+rO3Xix5nIwI3bTI23R3uPpZs3&#10;SWp5N2gFISD3hLCtdZZ+gcKvVbYyHuGJhVjSsmI22xRpvi3k2P25sKVSUsFaYzGk2l6uuvCiWwnW&#10;xDqWnP6H1KkfK84qbhezGE6WKgIfM4uXVYdA/OA3y5VB3Ab1HtoFssxiHXJmWxty/JGzD59jPuOt&#10;pn5AK6i6h55lgxImWr9D1cPUKy5NHn+eFwnGo5m+wg2zHROBUyCAoHI5rWD8u23bNkWVhx9+mJCx&#10;wNnomJwCNCwvLwfygirOTH8NmTyprANILzDQxPwYsH0lz8YdfI4d39c2dHxQ8oinjWR8PabCcJaz&#10;/sLFG9TjLkqZvC6Otapo0PJmUj+h39TlOmPKL7KoTsWY7VwiTfdi0JIzlJCOXvMaB9x1i8/N6g5f&#10;Xl9D6ViHgC0dkKP9kpoOQnsKj6GxNo8a8WDeYUvLZ2IjncRS1a9Y+ZaUZKbkamgFqKtoLLPqkE13&#10;AT0tLaP5QGUWJRYehu1f6rK2mJXS0ElH/5tK2RXhqzbjQ/BWMVcZdNKsxC3pBHN3nn8lHeoM2KrY&#10;QkPVBClQgSnVtc+rDKrdaxLVaVRprbYRS0W+CZXlTqhfrcy1Q14mnN21l7BP/HcOydRjIqAQOAWY&#10;g22rneFVAX5xmAM4rlq1atJmL84DYAWLBPcsTDanSs5HkueSXlce/gFbY9wkEjJsi0l+hjIRO1A8&#10;8wkZaG0Wzc/j2tG4GbGUzpQIEIRK+Lks8hQrYq6qzqLX0m6mHOZMZUaAYOHqyi4zy3OE+U9Ahteg&#10;jaILjGAOeEpYwxZ6Z0+YiYOnw+Wh99wVLYSh+NPE+mkTWkvjnbYFd8Ukl+YGgpKD7hbaYs5u0DoG&#10;fWrXONZuF32U9MLjsDpLvOmSeney211SndPXKdtK7GufhL0vJ0PktgumWCKE/rmI8RbKZDB55osH&#10;9MVGs6bT/Udcqx8ZuuLzrjzunSU+M4EpqWJOTAReW1oeVKeKB6WLy7Lm2RdzGxMBcDBjYdvq+R3x&#10;Qdi54oc4GLySU0UQTDkr47oa+RkgMxR6TkUWz2vMl5WiqRDDdlZi5ZiOyLn8ylDEwtvRmvzLWdq2&#10;pz7UeO9E/Yl8GE9t67kndGrPDHTIuema5iK8u/TwpBFMBjQ5aTCCbdFlGW0CDGd0qX7QcmqzMLyb&#10;+lwfIVUsbtMIszdpuWHI5HE4PVrXsxqpAP20Lt3i3PByMV0xbKpNS/LN8z1VtiDmicH6j+dw4Kgx&#10;aGvLRqX8alO2VkjQVZczPT7ZtlPD1GR3nUjGx24POewqqSzgdcHxPC9H0mWtq2vvvillEwlwh657&#10;91yUO0W9c9rrdcb4pmXKzwjqx8FRb1PrMbGsrIx/BdG7DnMKqCj4Jr8Wfq45Le09wN/efffdK1as&#10;mIrh66wreg9Z1YQJcIeOiIbEgApn/DGneP9RpXqdnntOYsXelAgBCghXMXR4orCYy1LTsFRTkQ6H&#10;AvMBh/Wxs1d94ROKtX/ot93qPnNSdqFFUrY6Ft1uWchyTisbbug+/rqKicxfWWD+0ETw46aSkO96&#10;Sd06ylEaNXkaKPunABz4zJkSPm6zg7dIpFdAE8e67UI/31S+aovUHkMffrTKqq/4K2XLL44rtCad&#10;LRZMjpZlBPrH3nyEJ9xc/FI8S8sDlNk+A6v6ptGfOAkREw+LEQAijHRCUjBE4K/eVJ8OcdRcO9Fn&#10;k9OzUwzNAkzQYikNAkL/xJINMyyrK6zz3TOkNjCQxZg1wIWmk8khssbjcUXpKLK7H9Duk2Nd+qeA&#10;D75pgd6HADgz1X7EWbVsFF59zTT5eSqvqEx2SBXXFHNXXBPQtHjZNRFLKR73sjpv07IryfbEPASL&#10;ga9yg82RaH2SWx7K0EmW4KJSP55MShga2cm2qeGOSDEx0GkZk5bAf0h0bKJJqbQunp9Nv4HiRY24&#10;tdtFr+uc5IkzI2CIAESwRSKeTz31lAYT161bJ/LEKesveWIhVwyqnA4RsbBYAWcKjUkxnIIfigbg&#10;zEut8xLPo1ROcdIkV0TYAgfDlmcFsWPDBY5JNP4nj2+NlCuz3VSxIqmoYJGLc7GUQN0TBGR3rvpa&#10;OC1dQ6szWzayT3sSmbCJULUhGQ/QrnUgiab4IADItP4/cGQBT6I0NoR1W61Nz8fTwbPqYuRlFlYa&#10;RymmP9XVjRJtwajxKk4lcctu0Xd58USN5ZuTGCqKIh4GHKTg9alTp/RxZ75v39CQNgP+sCqXtr1i&#10;UevCcmVlmQgB/PVsaMXFyyRaMbmlNdJ4kfqczqzCfMdh99MBJ48dUcxjNqsqs0bbkl7NnmLcXv5t&#10;b0K/Gp2tprb6cc4CnjWN1Ennq1KnuUNA00AYGdFfbNSeZ2yLsrVF1EKHx5+fUP/gojStHw+kSqzT&#10;iyTjOjfEgX+R42JGMZEQTWMmk/1LXsWZkZdUmaRDzVszw6jhl/o0BPPiWzF7ZKKtwNDLVzqsmN9K&#10;edZfX6Tsev219+Q74r7R0HnZbdtlNwvv6rdj74uyAlnitrQax4iGWrIms4Ixj4yxP9RFHdxvCDxd&#10;4rOIuERb34lltMlqocQjTZ/wQFPUVj/RtlMov8i0/EmCFMttfKR4TLzIcTGjtvOqVaskXeyF3tJX&#10;UyjTYTt/Yt4HvsqrJ/HDKayCOWmW9OGQhV6zvr7/BKiizTQdbodIJOpNJvROBkqHHoMgqczO11QU&#10;9oPAmBVBCWV06y6SFeVAOtnkzW2NisWTND7WnCpnX7tdX2+Jgjz0edRaTzhe/MwRSSlTnt6gBamm&#10;uz60tvNCVXbs2MFzCbdu3frGG28AEGeSJ06ewEuKRZ5YxjJMlXx++mIESmxdtkVjsNQ4L99qRizG&#10;chEj0GWWLgZSJzaS5ZyeRPZvvdsMJHqnLyHmweSs9wF81FilxS/71ceIYOlrbHDYvFeUZMAUJPE9&#10;y+3qh3K923zZ6pikTJscOMAKvd13333ihzx7RpQXXnhhai8ty9Oi97v/+a77NkxsBeE/bf1D/Eoy&#10;5MMlDfX1n/rs5tvv/UP+CV7ffMut4jE3fPQm8QCSe7+4lT78+Kc+c8+f/AVOcusdn+Lf4i3+Cl8a&#10;GjjydCnpIf7tfboeOlZA/XBAMS3CqSaqqGgv/tAV+mbOLTGZTGPQQ1Gma6kWjOLVq1cDE2lhMhcq&#10;acNzFR9++OEZW5lniCGGGDKObTd9mGiIIYYYMvdoo9EFhhhiiCGXKSZOtHTjJZHTp0/ff//9fNH3&#10;5s2bNeVyC7dC8/OtW7fOULXd/IIm4E40+QZzpRW4sdWrV9Nt6EsXz5VW8KL0EH21lFneCtyPXn80&#10;jdJXJtyxYwcvnoDWaVpdqFHKZSM5wzu8atkskVOnTulD8AsXLhwYGCiyFfrsd3xyCVvEiwEfOHCg&#10;+GcxS1qhv89Vq1bNuVboS4vSCog50QqoDY0IUX8gOdfy8mMowKsRMd5boFGXESZSL2hKN0JdZtVN&#10;UriJPzxAJCk0VUUbtxUEQHiLH5JmUOInbdIw8wIo58on6vScaAWuTkOF7hxtoWfBF1DNiVZQURV+&#10;V2gF3QZ/HLO5FWJ1fVF/+KOhlBX+aHgrNOMI5ylTpZhGXS6YSJ0oTo8QyoucVfeJ+9FMwnTnRE/G&#10;bQWpAj1pEgr6Xyo6DLXjJdC5Ts+VVhCBEi9K7IPufG61guM4RwS6jdncClKbVapoMJGaIDYKsIh7&#10;5lBOqdDi2QjrCfUKN+py8ScWU7pxNggeLakpFzIc6N9xW4F/CVXFb6XxKplPn/cW16UpekLPYpa0&#10;gm5DLANKMxMNyLn1LPQyyzWKbgAgBSjU27n6xW90k/Q51a7WLI0TF9EVbtTlgonFlG6czWhOz2zc&#10;VujrSJLJMPNthFICEzEh651Zc6UVaAINM+6qxwu+Wn+utAKPABcVNwLBa3xC/rhZ2woiqvn2Hcl5&#10;23g7mJWc3xbZKCMXZ8KlG2cYymkHrgKb0hTTiplv4/3330813KbwWcxwK2h0AQc5J8ILvB0XDmZV&#10;KzDU8RRwUR5jxWs9eZ/9GjUDKkTfGpg4q7ktkAXPSbMQaPbL5s2bQa8mCoizc4DB5uKOJ3AufLJ1&#10;69a51QoQQxEL8HrGNv6di2Jg4vilGy8VIIKSQHdff/31YooGFW7FTLYRZOrpp5+m3cem9lnM/JOi&#10;fXT5dYHyeD2uK21WtQIIDkwUQyKwOWhL4bn1LGZAhejbywUTZ0npxuIn9tWrV+P2NIA4bitwgP5b&#10;yEy2kTJ+xXxacmatVmWutIJuQ39F7nWaK61A52t8L8BHKk81h1pRzHDGW3IL5vu2yEZdLpg4k6Ub&#10;L1Iwh5MzjqdNFd8K/ItHKx4wC9s4V1qBy2HkaLyHfOTMlVbk837S53NUowj1NISdYmLS2Bi0BhPp&#10;gHEadZnnbIvLEmaD8GzSybUiXzLqlFdjm5BQiHPcnO3Z1gpy44rPgvLaCufPz7ZWUOeLtjNlLPJ8&#10;5tnfCr3+5MvZ5o8mX842rQcr3KjLfW3fpQWLfJCnF55DO24r9Ge45Liv1+m50gp9FTvcRuF1lrOt&#10;FTlXi+ITHjia/a3Q60/OtX0c8vKt7eOIWbhRlxEm0uPn+kGZIrPq9nI+SA0mjtsKnERMCYTqcEWZ&#10;PZg4h1pB3je6DUCk5jbmRCsAfyKC4LW4hGP2tyKn/uAexBkLd6g5AK0QDXzNwpsCjTLqJxpiiCGG&#10;jIqRi2OIIYYYYmCiIYYYYoiBiYYYYoghBiYaYoghhhiYaIghhhhiYKIhhhhiiIGJhhhiiCEGJhpi&#10;iCGGGJhoiCGGGGJgoiFzWw4ePCgXFCojNgvljTfe4JsLP/300+Xl5bRfsFjNn+Txxx/nuxTQxtya&#10;Sq747aza/MeQ3KIYYsglXcpNMtsKFImb2FHtACqTQ69ppS1fYMvrsmikrKxMXISL387aZhrCxcBE&#10;Qy6BUEEqzaL9WVs0hKoDiBtg0qbJvM4K1RoALPLqCfgJVS5YuHAhLy5A+21eqn1lDSlSDNvZEEPy&#10;CoxlQJu4j524tSyZxjgGljUAEUDJK7XgAPBK2r+FCo/Thzgbf2uI4U80xJCiPI/cK7do0aLHH3+c&#10;f7Vjxw58iE+4X4/vose3OhC3Gy1XBW/5CTdv3jwhQMRvuVGs2eFTyhZtJsdiziqE+BBcUizVB0wU&#10;UdIQw59oiCGFbGd8oi+ACrZF3/LC1xpHpKbyK/fZUWll/f4NxZftE8tW5vMnUqX74tuO4wvUUTfE&#10;8CcaYmDimICG6KfjhT/pSL6nK7nkBgYG6HgyVOl4ImXk9eMbp9DPeYn5ImsJ41QaAOXbIotV7yca&#10;IMLBItQaYmCiIYbkxkSKTfM9NEho5w2iioSJ4gFksYpRC7EmM+GXeBWKjRRD0wjsNDeT77AJYSLd&#10;4SUvfm6IEWMxZLYL+QHJachl0aJF0th9KfU7xhXYtJe4Hn8LNOSbkRZzM+MKGc7FnFD8SfHnN8SI&#10;sRhiSA6ZEOjoAWhahbY81eycyYXiPMYTNDDREEMmiV88oqI3qyfHPUU8feONN/C2mL2JC3BPjZAt&#10;vHXrVv1Xjz/+OC6n2WFOjFkbYmCiIYbkFRi2QIqnn35azL+5//77YUHnRJwiCSbOQIYqqBydJ+ea&#10;k5xGcT72p8FEgCzQdv369TzJBlfEdXE5nIecpyJM48wzQGANMTDRkDkvtBk5TzaE7NixAwiigZUJ&#10;cU9g0KJFi2hJNSVXc+KGT/ha5pwYXaTN/vrrrxMsbt68mbtBKW8RLdJQQtxPMUTVEAMTDTEks0uv&#10;yONgSudMWixeCLAIH7dt20ah5yJvBphYTH41rWvWpGfjzjUbK0tqBAnnLIaoGnKpxNjf2ZAPrVBw&#10;g9JlJiege8BTnhd58QKDGrSUEowMMXiiIYbMMQHXo7DMlJwN58HZNKtuDDF4oiGGzBmeKKk+R5i6&#10;OZczT1S2bt0KTJx0DN0QAxMNMeTSYyIFlPm6wEnL6dOnAa8www1nooGJhhhiiCFzRgx/oiGGGGLI&#10;qPxvAQYACziRj7v1xUQAAAAASUVORK5CYIJQSwMEFAAGAAgAAAAhAAlukKrhAAAACwEAAA8AAABk&#10;cnMvZG93bnJldi54bWxMj0Frg0AQhe+F/odlAr01qxZbNa4hhLanUEhSKL1tdKISd1bcjZp/3+mp&#10;PQ7v48338vVsOjHi4FpLCsJlAAKptFVLtYLP49tjAsJ5TZXuLKGCGzpYF/d3uc4qO9Eex4OvBZeQ&#10;y7SCxvs+k9KVDRrtlrZH4uxsB6M9n0Mtq0FPXG46GQXBszS6Jf7Q6B63DZaXw9UoeJ/0tHkKX8fd&#10;5by9fR/jj69diEo9LObNCoTH2f/B8KvP6lCw08leqXKiUxDHccgoB1HCo5hI0ygCcVLwEqQJyCKX&#10;/zcUPwAAAP//AwBQSwMEFAAGAAgAAAAhAKomDr68AAAAIQEAABkAAABkcnMvX3JlbHMvZTJvRG9j&#10;LnhtbC5yZWxzhI9BasMwEEX3hdxBzD6WnUUoxbI3oeBtSA4wSGNZxBoJSS317SPIJoFAl/M//z2m&#10;H//8Kn4pZRdYQde0IIh1MI6tguvle/8JIhdkg2tgUrBRhnHYffRnWrHUUV5czKJSOCtYSolfUma9&#10;kMfchEhcmzkkj6WeycqI+oaW5KFtjzI9M2B4YYrJKEiT6UBctljN/7PDPDtNp6B/PHF5o5DOV3cF&#10;YrJUFHgyDh9h10S2IIdevjw23AEAAP//AwBQSwECLQAUAAYACAAAACEAsYJntgoBAAATAgAAEwAA&#10;AAAAAAAAAAAAAAAAAAAAW0NvbnRlbnRfVHlwZXNdLnhtbFBLAQItABQABgAIAAAAIQA4/SH/1gAA&#10;AJQBAAALAAAAAAAAAAAAAAAAADsBAABfcmVscy8ucmVsc1BLAQItABQABgAIAAAAIQCVbbmJBgQA&#10;AGoIAAAOAAAAAAAAAAAAAAAAADoCAABkcnMvZTJvRG9jLnhtbFBLAQItAAoAAAAAAAAAIQARzXbp&#10;1h8BANYfAQAUAAAAAAAAAAAAAAAAAGwGAABkcnMvbWVkaWEvaW1hZ2UxLnBuZ1BLAQItABQABgAI&#10;AAAAIQAJbpCq4QAAAAsBAAAPAAAAAAAAAAAAAAAAAHQmAQBkcnMvZG93bnJldi54bWxQSwECLQAU&#10;AAYACAAAACEAqiYOvrwAAAAhAQAAGQAAAAAAAAAAAAAAAACCJwEAZHJzL19yZWxzL2Uyb0RvYy54&#10;bWwucmVsc1BLBQYAAAAABgAGAHwBAAB1KAEAAAA=&#10;">
                <v:shape id="図 27" o:spid="_x0000_s1043" type="#_x0000_t75" alt="グラフ, ヒストグラム&#10;&#10;AI 生成コンテンツは誤りを含む可能性があります。" style="position:absolute;left:581;width:26391;height:3291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HFG0xgAAAOMAAAAPAAAAZHJzL2Rvd25yZXYueG1sRE9fa8Iw&#10;EH8f7DuEE/Y2U6tMrUbZBNHXuX2Aoznb0uTSJVlb9+kXYbDH+/2/7X60RvTkQ+NYwWyagSAunW64&#10;UvD5cXxegQgRWaNxTApuFGC/e3zYYqHdwO/UX2IlUgiHAhXUMXaFlKGsyWKYuo44cVfnLcZ0+kpq&#10;j0MKt0bmWfYiLTacGmrs6FBT2V6+rYLD6Tx8zX/ahc9la/po2+HNZEo9TcbXDYhIY/wX/7nPOs3P&#10;8+VsNV8u1nD/KQEgd78AAAD//wMAUEsBAi0AFAAGAAgAAAAhANvh9svuAAAAhQEAABMAAAAAAAAA&#10;AAAAAAAAAAAAAFtDb250ZW50X1R5cGVzXS54bWxQSwECLQAUAAYACAAAACEAWvQsW78AAAAVAQAA&#10;CwAAAAAAAAAAAAAAAAAfAQAAX3JlbHMvLnJlbHNQSwECLQAUAAYACAAAACEAphxRtMYAAADjAAAA&#10;DwAAAAAAAAAAAAAAAAAHAgAAZHJzL2Rvd25yZXYueG1sUEsFBgAAAAADAAMAtwAAAPoCAAAAAA==&#10;">
                  <v:imagedata r:id="rId25" o:title="グラフ, ヒストグラム&#10;&#10;AI 生成コンテンツは誤りを含む可能性があります。"/>
                </v:shape>
                <v:shape id="テキスト ボックス 1" o:spid="_x0000_s1044" type="#_x0000_t202" style="position:absolute;left:1955;top:34086;width:26384;height:285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uklUyAAAAOMAAAAPAAAAZHJzL2Rvd25yZXYueG1sRE9LS8NA&#10;EL4L/Q/LFLyI3STCWmK3pQ8FD/bQWnoesmMSzM6G3W2T/ntXEDzO957FarSduJIPrWMN+SwDQVw5&#10;03Kt4fT59jgHESKywc4xabhRgNVycrfA0riBD3Q9xlqkEA4lamhi7EspQ9WQxTBzPXHivpy3GNPp&#10;a2k8DincdrLIMiUttpwaGuxp21D1fbxYDWrnL8OBtw+70+sH7vu6OG9uZ63vp+P6BUSkMf6L/9zv&#10;Js2fqyJXzyp/gt+fEgBy+QMAAP//AwBQSwECLQAUAAYACAAAACEA2+H2y+4AAACFAQAAEwAAAAAA&#10;AAAAAAAAAAAAAAAAW0NvbnRlbnRfVHlwZXNdLnhtbFBLAQItABQABgAIAAAAIQBa9CxbvwAAABUB&#10;AAALAAAAAAAAAAAAAAAAAB8BAABfcmVscy8ucmVsc1BLAQItABQABgAIAAAAIQA5uklUyAAAAOMA&#10;AAAPAAAAAAAAAAAAAAAAAAcCAABkcnMvZG93bnJldi54bWxQSwUGAAAAAAMAAwC3AAAA/AIAAAAA&#10;" stroked="f">
                  <v:textbox inset="0,0,0,0">
                    <w:txbxContent>
                      <w:p w14:paraId="4A6DE7D7" w14:textId="7BCCDC2D" w:rsidR="001921AB" w:rsidRPr="00CC5358" w:rsidRDefault="001921AB" w:rsidP="001921AB">
                        <w:pPr>
                          <w:pStyle w:val="af1"/>
                          <w:rPr>
                            <w:rFonts w:asciiTheme="majorHAnsi" w:hAnsiTheme="majorHAnsi" w:cs="Times New Roman"/>
                            <w:noProof/>
                            <w:w w:val="108"/>
                            <w:sz w:val="21"/>
                            <w:szCs w:val="21"/>
                            <w:lang w:eastAsia="ja-JP"/>
                          </w:rPr>
                        </w:pPr>
                        <w:r w:rsidRPr="00CC5358">
                          <w:rPr>
                            <w:rFonts w:asciiTheme="majorHAnsi" w:hAnsiTheme="majorHAnsi"/>
                            <w:sz w:val="18"/>
                            <w:szCs w:val="21"/>
                          </w:rPr>
                          <w:t xml:space="preserve">Figure </w:t>
                        </w:r>
                        <w:r w:rsidRPr="00CC5358">
                          <w:rPr>
                            <w:rFonts w:asciiTheme="majorHAnsi" w:hAnsiTheme="majorHAnsi"/>
                            <w:sz w:val="18"/>
                            <w:szCs w:val="21"/>
                            <w:lang w:eastAsia="ja-JP"/>
                          </w:rPr>
                          <w:t>7</w:t>
                        </w:r>
                        <w:r w:rsidRPr="00CC5358">
                          <w:rPr>
                            <w:rFonts w:asciiTheme="majorHAnsi" w:hAnsiTheme="majorHAnsi"/>
                            <w:sz w:val="18"/>
                            <w:szCs w:val="21"/>
                            <w:lang w:eastAsia="ja-JP"/>
                          </w:rPr>
                          <w:tab/>
                          <w:t>TDS of the O</w:t>
                        </w:r>
                        <w:r w:rsidRPr="00CC5358">
                          <w:rPr>
                            <w:rFonts w:asciiTheme="majorHAnsi" w:hAnsiTheme="majorHAnsi"/>
                            <w:sz w:val="18"/>
                            <w:szCs w:val="21"/>
                          </w:rPr>
                          <w:noBreakHyphen/>
                        </w:r>
                        <w:r w:rsidRPr="00CC5358">
                          <w:rPr>
                            <w:rFonts w:asciiTheme="majorHAnsi" w:hAnsiTheme="majorHAnsi"/>
                            <w:sz w:val="18"/>
                            <w:szCs w:val="21"/>
                            <w:lang w:eastAsia="ja-JP"/>
                          </w:rPr>
                          <w:t>6 (a) and N</w:t>
                        </w:r>
                        <w:r w:rsidRPr="00CC5358">
                          <w:rPr>
                            <w:rFonts w:asciiTheme="majorHAnsi" w:hAnsiTheme="majorHAnsi"/>
                            <w:sz w:val="18"/>
                            <w:szCs w:val="21"/>
                          </w:rPr>
                          <w:noBreakHyphen/>
                        </w:r>
                        <w:r w:rsidRPr="00CC5358">
                          <w:rPr>
                            <w:rFonts w:asciiTheme="majorHAnsi" w:hAnsiTheme="majorHAnsi"/>
                            <w:sz w:val="18"/>
                            <w:szCs w:val="21"/>
                            <w:lang w:eastAsia="ja-JP"/>
                          </w:rPr>
                          <w:t>24 films (b). The assignment of the fragments is given in the text.</w:t>
                        </w:r>
                      </w:p>
                    </w:txbxContent>
                  </v:textbox>
                </v:shape>
                <w10:wrap type="topAndBottom" anchorx="margin"/>
              </v:group>
            </w:pict>
          </mc:Fallback>
        </mc:AlternateContent>
      </w:r>
      <w:r w:rsidRPr="00A17A30">
        <w:rPr>
          <w:rFonts w:asciiTheme="majorHAnsi" w:hAnsiTheme="majorHAnsi"/>
          <w:noProof/>
          <w:w w:val="100"/>
        </w:rPr>
        <mc:AlternateContent>
          <mc:Choice Requires="wpg">
            <w:drawing>
              <wp:anchor distT="0" distB="0" distL="114300" distR="114300" simplePos="0" relativeHeight="251678720" behindDoc="0" locked="0" layoutInCell="1" allowOverlap="1" wp14:anchorId="5AF6C708" wp14:editId="281237C9">
                <wp:simplePos x="0" y="0"/>
                <wp:positionH relativeFrom="column">
                  <wp:posOffset>80645</wp:posOffset>
                </wp:positionH>
                <wp:positionV relativeFrom="paragraph">
                  <wp:posOffset>476250</wp:posOffset>
                </wp:positionV>
                <wp:extent cx="3039110" cy="4054475"/>
                <wp:effectExtent l="0" t="0" r="8890" b="3175"/>
                <wp:wrapTopAndBottom/>
                <wp:docPr id="1389282953" name="グループ化 22"/>
                <wp:cNvGraphicFramePr/>
                <a:graphic xmlns:a="http://schemas.openxmlformats.org/drawingml/2006/main">
                  <a:graphicData uri="http://schemas.microsoft.com/office/word/2010/wordprocessingGroup">
                    <wpg:wgp>
                      <wpg:cNvGrpSpPr/>
                      <wpg:grpSpPr>
                        <a:xfrm>
                          <a:off x="0" y="0"/>
                          <a:ext cx="3039110" cy="4054475"/>
                          <a:chOff x="0" y="0"/>
                          <a:chExt cx="3039110" cy="4054475"/>
                        </a:xfrm>
                      </wpg:grpSpPr>
                      <pic:pic xmlns:pic="http://schemas.openxmlformats.org/drawingml/2006/picture">
                        <pic:nvPicPr>
                          <pic:cNvPr id="133604703" name="図 21" descr="グラフ, ヒストグラム&#10;&#10;AI 生成コンテンツは誤りを含む可能性があります。"/>
                          <pic:cNvPicPr>
                            <a:picLocks noChangeAspect="1"/>
                          </pic:cNvPicPr>
                        </pic:nvPicPr>
                        <pic:blipFill>
                          <a:blip r:embed="rId26">
                            <a:extLst>
                              <a:ext uri="{28A0092B-C50C-407E-A947-70E740481C1C}">
                                <a14:useLocalDpi xmlns:a14="http://schemas.microsoft.com/office/drawing/2010/main" val="0"/>
                              </a:ext>
                            </a:extLst>
                          </a:blip>
                          <a:stretch>
                            <a:fillRect/>
                          </a:stretch>
                        </pic:blipFill>
                        <pic:spPr>
                          <a:xfrm>
                            <a:off x="169137" y="0"/>
                            <a:ext cx="2632710" cy="3504565"/>
                          </a:xfrm>
                          <a:prstGeom prst="rect">
                            <a:avLst/>
                          </a:prstGeom>
                        </pic:spPr>
                      </pic:pic>
                      <wps:wsp>
                        <wps:cNvPr id="755175938" name="テキスト ボックス 1"/>
                        <wps:cNvSpPr txBox="1"/>
                        <wps:spPr>
                          <a:xfrm>
                            <a:off x="0" y="3546475"/>
                            <a:ext cx="3039110" cy="508000"/>
                          </a:xfrm>
                          <a:prstGeom prst="rect">
                            <a:avLst/>
                          </a:prstGeom>
                          <a:solidFill>
                            <a:prstClr val="white"/>
                          </a:solidFill>
                          <a:ln>
                            <a:noFill/>
                          </a:ln>
                        </wps:spPr>
                        <wps:txbx>
                          <w:txbxContent>
                            <w:p w14:paraId="49348609" w14:textId="3141644D" w:rsidR="008A0F3B" w:rsidRPr="00A17A30" w:rsidRDefault="008A0F3B" w:rsidP="008A0F3B">
                              <w:pPr>
                                <w:pStyle w:val="af1"/>
                                <w:rPr>
                                  <w:rFonts w:asciiTheme="majorHAnsi" w:hAnsiTheme="majorHAnsi" w:cs="Times New Roman"/>
                                  <w:w w:val="108"/>
                                  <w:sz w:val="21"/>
                                  <w:szCs w:val="21"/>
                                  <w:lang w:eastAsia="ja-JP"/>
                                </w:rPr>
                              </w:pPr>
                              <w:r w:rsidRPr="00A17A30">
                                <w:rPr>
                                  <w:rFonts w:asciiTheme="majorHAnsi" w:hAnsiTheme="majorHAnsi"/>
                                  <w:sz w:val="18"/>
                                  <w:szCs w:val="21"/>
                                </w:rPr>
                                <w:t xml:space="preserve">Figure </w:t>
                              </w:r>
                              <w:r w:rsidRPr="00A17A30">
                                <w:rPr>
                                  <w:rFonts w:asciiTheme="majorHAnsi" w:hAnsiTheme="majorHAnsi"/>
                                  <w:sz w:val="18"/>
                                  <w:szCs w:val="21"/>
                                </w:rPr>
                                <w:fldChar w:fldCharType="begin"/>
                              </w:r>
                              <w:r w:rsidRPr="00A17A30">
                                <w:rPr>
                                  <w:rFonts w:asciiTheme="majorHAnsi" w:hAnsiTheme="majorHAnsi"/>
                                  <w:sz w:val="18"/>
                                  <w:szCs w:val="21"/>
                                </w:rPr>
                                <w:instrText xml:space="preserve"> SEQ Figure \* ARABIC </w:instrText>
                              </w:r>
                              <w:r w:rsidRPr="00A17A30">
                                <w:rPr>
                                  <w:rFonts w:asciiTheme="majorHAnsi" w:hAnsiTheme="majorHAnsi"/>
                                  <w:sz w:val="18"/>
                                  <w:szCs w:val="21"/>
                                </w:rPr>
                                <w:fldChar w:fldCharType="separate"/>
                              </w:r>
                              <w:r w:rsidR="00AF77BD" w:rsidRPr="00A17A30">
                                <w:rPr>
                                  <w:rFonts w:asciiTheme="majorHAnsi" w:hAnsiTheme="majorHAnsi"/>
                                  <w:noProof/>
                                  <w:sz w:val="18"/>
                                  <w:szCs w:val="21"/>
                                </w:rPr>
                                <w:t>6</w:t>
                              </w:r>
                              <w:r w:rsidRPr="00A17A30">
                                <w:rPr>
                                  <w:rFonts w:asciiTheme="majorHAnsi" w:hAnsiTheme="majorHAnsi"/>
                                  <w:sz w:val="18"/>
                                  <w:szCs w:val="21"/>
                                </w:rPr>
                                <w:fldChar w:fldCharType="end"/>
                              </w:r>
                              <w:r w:rsidRPr="00A17A30">
                                <w:rPr>
                                  <w:rFonts w:asciiTheme="majorHAnsi" w:hAnsiTheme="majorHAnsi"/>
                                  <w:sz w:val="18"/>
                                  <w:szCs w:val="21"/>
                                  <w:lang w:eastAsia="ja-JP"/>
                                </w:rPr>
                                <w:t xml:space="preserve">  TDS profile of the N 0 film. The mass/charge values are identified with legend, and the assignment of the fragments is described in the text.</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wpg:wgp>
                  </a:graphicData>
                </a:graphic>
              </wp:anchor>
            </w:drawing>
          </mc:Choice>
          <mc:Fallback>
            <w:pict>
              <v:group w14:anchorId="5AF6C708" id="グループ化 22" o:spid="_x0000_s1045" style="position:absolute;left:0;text-align:left;margin-left:6.35pt;margin-top:37.5pt;width:239.3pt;height:319.25pt;z-index:251678720" coordsize="30391,40544"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KC4m8wMAAGAIAAAOAAAAZHJzL2Uyb0RvYy54bWycVl1vG0UUfUfiP4wW&#10;iScar73+aEycyiQkihS1Finq83g86111d2eYGX+kT7GNUIWQqCp4QCDBAxIChILUJx7gz6xS+jM4&#10;M7vrNHFQIZI9vvN158y5597xzr15mpApVzoWWc+rb/ke4RkTozgb97yPHx7cuesRbWg2oonIeM87&#10;5dq7t/v2Wzsz2eUNEYlkxBWBk0x3Z7LnRcbIbq2mWcRTqreE5BkmQ6FSatBV49pI0Rm8p0mt4fvt&#10;2kyokVSCca0xul9MervOfxhyZh6EoeaGJD0P2IxrlWuHtq3t7tDuWFEZxayEQW+BIqVxhkPXrvap&#10;oWSi4g1XacyU0CI0W0ykNRGGMePuDrhN3b92m0MlJtLdZdydjeWaJlB7jadbu2X3p4dKnsiBAhMz&#10;OQYXrmfvMg9Van+BkswdZadryvjcEIbBwA+263UwyzDX9FvNZqdVkMoiML+xj0UfvmFnrTq4dgWO&#10;jFkX35IDWBscvFkr2GUminulk/Q/+UipejyRdxAuSU08jJPYnDrpITAWVDYdxGygig7oHCgSj5AK&#10;QdD2mx0/8EhGUyj/4tsXpFH3yIhrBgHmy9/z1c/56uv3SL56ni//yFdPq7Ef3n1n3n/fNf0j8vdX&#10;3798+ixfvshX+Hzm2k/zxfmrX37Ml5/ny+cXz37Nl2cXX56/Wv358uynfPFFvljaqcVf+eKb/Gxp&#10;A2KhWnQFVmq5PBbssSaZ2ItoNuZ9LZEtAG5X164ud90rFx0msTyIk8Tqw9olpbjYNWXeEJVC9fuC&#10;TVKemSKNFU/Arsh0FEvtEdXl6ZCDRnU0coBoVxvFDYvsgSEO/ghgLdDXJhzKS2D2ChrCvkHK9fZ2&#10;Peh4ZFPPjXbQ6FR6Dlp+s9V2el6rEswpbQ65SIk1gBBAIAXapdNjXUKqlpREFigcPICyeYZipyvO&#10;0Ntg7X/l80lEJQcE6/ZSgJ1Wq95pbQcowIUArXaWvxVKg+a+y1erfHmOPnEMl7ttKSBm/oFAcq/H&#10;/4VGpD0YDFrN9jrrb6wLLf+u77tae1saEWWRxKNKcZbfvUSRKUVZn0Wx4U6011YlmQ1LJuyuQip2&#10;BGVFl7qwlpkP5y5hO9aFHRmK0Sk4UALBxQ21ZAcxzjum2gyowuuAQbx45gGaMBGznidKyyORUE9u&#10;GrfrEWTMemSG16bn6U8m1Jai5ChD+OHSVIaqjGFlZJN0T+CmqB5A40xsUCapzFCJ9BEewr49BVM0&#10;Yzir55nK3DPoYQIPKeP9vrOLinacnUjUwbqTsOX14fwRVbIUt0E874tKYBsaL9ZalrXsTwyYdglw&#10;yWJJN8TuLPeMwbryTr7ed6su/xjs/gMAAP//AwBQSwMECgAAAAAAAAAhAKiN4B3fTQEA300BABQA&#10;AABkcnMvbWVkaWEvaW1hZ2UxLnBuZ4lQTkcNChoKAAAADUlIRFIAAAGwAAACPwgCAAAAmSIb7QAA&#10;AAlwSFlzAAAXEgAAFxIBZ5/SUgAAABl0RVh0U29mdHdhcmUAQWRvYmUgSW1hZ2VSZWFkeXHJZTwA&#10;AU1sSURBVHja7F0HWBTX2l56cWEBCxgjICDeKAJ2YwGjaBKM7UZRyTUxf7AmJhiN3VyN3ZgrxsSe&#10;G6NXUTTXCnrtIBo1ojQ1giDFAiplYentf2c+GIdtLFXA+Z599pmdnXLmzDnveb9yvqNVVlYmanai&#10;paUlEkQQQQTRQC5evDho0CDa1m2uD9ksgV4QQQSpW+GgkERbqBFBBBFEEAEQBRFEEEEEQBREEEEE&#10;EQBREEEEEUQAREEEEUQQARBVi729vZaW1rlz56o8ctq0aThy3bp1QnMRRBABEJuh7NixIz4+3s7O&#10;zsPDo8qDx40bh28AYkZGhtBiBBFEAMTmJkT3pk6dqsnBAE1zc3OgIWBUaDGCCCIAYrMSqMmgh4R0&#10;3M5Dhw717NlTq0K8vLzoGD5JFABREEEEQGyGgIhvkL4ePXpwaAgEDAsLk8NHTkcm6ARE8o8RRBBB&#10;mpnovobPTIDIp4cLFiwgGhgQEEBMcNq0aUBDHEnckINO7OG2qyWXWBEanCCNVkaPHu3q6ioAYvOU&#10;ZcuW0Yavr6+ZmRm3HzBHLM/Ozo7bGRcXRxuAQhzAOZQ5hsgdzNejqyWbN21y7d69vbW10PEEaYSS&#10;nJS0Yvny348cEQDx9RIO0aAy81ESlBBqspoTgYnxrNT41mPG/N3JqYvQ9wRphBIdfSf81i2hHpo/&#10;Q5QTjvTxAXHo0KFEGz1YgVKMPULjEEQQARBfOwljBRtr166dP3++qMLIKIgggrxu8tp5mTlrIEcV&#10;Occx91czcyV/PmPGokWL+HuCTp3yHj+eAozeG+rhf+BAk3iQnJwcxdLiWbCTngWPiWMa8yPExcfj&#10;dXDRXdu3b+f/i0dzdHCgv5rKSxEAsbkBIuc1pjBDoKHSWXpkPayZi/kVCjDi7Nmzcggy3NPTffDg&#10;MlY++czHe+LExt/9gHRT/u///nfuvOKz4BHwIDKZLCEuDsc02kdIffbs/WHDsIGiosAhly//8P33&#10;wEcODf+5ZMmpM2fovYQGB3N/CdJwUtYcRf1zEaiNGzdObg9fyMIIJZoOuHnzJu3n9lRX/j56dFRU&#10;dENWwoO4uIleXuh1He3tFy5cyO3Hznc9hvCPnDl9utyexiaBQUEoIZ4Fr2C/vz//WVB4/mE4AIc1&#10;zqfYtm0bipeSmsrtwbNgD94UIBKvCSMx91d4eERDPgsaJ5po2esn7u7uFy9e5H6+joHZFIHINxQG&#10;BARQvCEBJeCPIJI7hnMuazL3uZEIyMiIMWMGDhggt3//wYOnz1YykkrMzcG8Gq2yCTXTd9asn7fv&#10;eOONNxSf5eetW5vKG5k2bRq6nGWbNnL7nzx5cuv27di4OKeuXbmdDg72+L57545A2hpSXkenCkCN&#10;MjVAOybggx5NIdmcyKmZZFXswUpTecxDv//XxcVZkyNv/XkD/KtFixaN80GsLC0vX70KHIlTG/OE&#10;f3/81w/gjIpjQKOV5KQkfDs6OsbExCg9IDExUQApARDrHRApqFDzaScUosixyLqS3HN3cgJq68Ax&#10;+ay/YR97xf0aomHQqVOgh6S71UaK/npaEJlcmyvoWEmM3Dop7m/Binrzolgsxga0zi+/nlPLByl9&#10;Fp+28JNaXkTPqYvZ7G1VmhR37dixcOFCjjNKpdKXo9Tt2wI8CYDYQDJ16tQFCxYA5ijORr2AHgI9&#10;zc3NNcyOo7kYuFrrtjWr5UV0LE1rqY2iT06cMKG2xWhnbigxqs0VtPRr2BoBl2Q49j9wYLinJ8C9&#10;No+j1cLc9Mtva1kb2iYW6g8AiM+eNatnjx6LFy/GT2AitJbfftnVu3dvezs7YOWq5cuA7wJCCYDY&#10;QIC4Y8cOikCskiSS9xnQyY/lrhPRaWWCz6uqBPS6z6dNHTp06OrVq2t/NW0TQ3xe7WsFDgJT8Kkl&#10;IBq41HtY/ry5c9PT037bt58jv/PmzWtvbe3AgiAU/5+373h/2DD+rFNBGkBe03yIgLa4uDil/mVF&#10;2b59O47UhEs2IbkcGvrJR972Dh2bkFNCE7GwaBn/MKExl5AZh2bMiHsQCzSUc7AAx8u9zwcPisXi&#10;2Lg4YfK7AIiC1LusX7/ebeDA7r16N3U0dHRwkIs5B+3q2YgdX0GnTllZWmakp/9+9JgcGuJZ+NGg&#10;5GYZPHiw0FwFQBSkftEQbHfhwoV1oim/Wlm+cuXhgADO+wxA+d+58/MXLW60aDjc0xPq8M5//1vR&#10;TeQzdSqUfXoWfB/Yt2+/v79ijI4gAiAKUmeSk5NDuv+aNWu0KktcLRL5vCqBjglM/HzaVHqE0ODg&#10;B3FxGrrXG17+s3s3g9oBAVCH+TVPxHDevHmDhw5zYNc+e3/YsAHu7rX3dAlSXRGSOzR/iXnwgNvm&#10;HLJNUezt7BQLD9RoKsCx/+BBfNQcMI8VocUKDFEQQQQRRABEQQQRRBABEAURRBBBBEAURBBBBGmk&#10;0mydKoMGDaKN3377zcbGRnjTgggiiMAQBRFEEEFee4YoLIIsiCCCCAxREHlRXFOFk5ycHEcHB7mV&#10;PRqtKF1Thb9EibAaiSACIAqiThTXVOHLvLlzY+PimgoaKq6pImJT+fIz7zPrCggTPAQRAFEQOYmL&#10;j/ceP/59T09VB4BJqcHKRiVBp059OHrUjFmz5PanPnsml3lfEEEEQBREiahaU4UkIiLSe+LE5StX&#10;NglkV7WmCre0g/C6BakTEeYyv0pJTclJeZpdy4vYd7QQi/UV96tfU2Xd6lXQNEeOGFFXz3IvMSsr&#10;t6iWF+nzVkvFnWrWVElOSupob//dP/+5hV3QbqKXF1hkE1pTRRABEAXha4L3b0en1PIiXqOdBgxU&#10;kkZUDRquX78+PT3t888/r8NnWXT03rO82gJiQKvu7Voby+1Us6ZKZHg4vr/+5htK7Hg5NNRt4MDw&#10;8IhGm/BGEAEQBVEpn37a/dNXgMKn5s+fD9QAytTh0qNHvurT8BUol+AW3PBdjyHz534tt86qIIJo&#10;KIIN8fUSIOCP//phv79/c+VQ3Xv1bsxrTAsiAKIgjUiOnzgBvPCeOJFC9mj1zunTp2O72YBIR3v7&#10;RrvGtCACIArSiIRbxohEJpNh57Zt27DdFEHE0cHh8xkz+Htu/XljrJeX8KIFEQBRkNdOlq9cuWXb&#10;toiISPoZdOpU/MOEr3x9hZoRRABEQV5Hwrvf33/+3K/JAhB4/PipM2eEhZkEqbEIXubmL/w1VeSk&#10;aS2x0tTXVBFEYIiCCCKIIAIgCiKIIIIIgCiIIIIIIgCiIIIIIogAiIIIIoggr1oOHL+bnVMoAKIg&#10;ggjymsqtqJSNO29gA1Dot+uGTABEQaoUuSUEHB0ctJSJYnItEv8DB7zHj1d/i8uhoTiGrqOY5Z8v&#10;69ev5+6IUqU+e1ZlgXE1uekor1BQGFSgqofCX+oXMIiIiMQx6mdJok746yKoWeCBCkOH4RS8hSoL&#10;jALgBTXpaZrB15JW+IXGxKfv8g+fufj0wRN3wQ137Q/v5mTVto1YAERB1IniEgIxDx7wZ++Fh0dg&#10;57p16+zt7JR2zn8uWbJizRo1t0Dv+mzyZHMLC5lMhgt+8pmP98SJQadOKR6Jvr1rx47AoCAclpKa&#10;mhAX98lH3lUWeOKECXEPYhvDSikoA2pDscAXzp6hZ7989SoOUFPUdatXLV+5Uv0sydmzZmWkpz+I&#10;i8MFQy5f/uH77wG4ygehiRPnfPMNvUfscRs4UG6AUSywi4tz9169V61a1aRZYeCFBzMXnQ6LSrFi&#10;ERDcELC4fvHg2l9cAMRmK1UuIUAyf+7XE7285s2bp/TfTX5+Y728lGLlyxE7JCQ2Lu7b5cupnwO/&#10;3vUYEh0VpXjkkcOHfKZO9Xz/fWxbtmnzj8mT/3fuPNeH1RT4y6/noGO/Ql6DW4OCZUmlchOlUfg1&#10;a9aMGTuOnh0PNXTo0N9+2aUKT9PT09SHkeOC/gEBqBmq84EDBqDGALiKR/5x9Srqedq0afQT9S+q&#10;SCGupsCQr3x9UWaldLJJSMzDdJBBbGxd/Z5jBwtfn95bVr0HZDRpoS8AoiAqRf0SAhxlAyQprlXC&#10;IRR6zvjxE6iDAa346h7OhaYGJgjs62hvz58wN3joMDBBxa6Oe7W3fpnLllL/X7hwocoCE4b+5z//&#10;eVWVCUolMTfn0Ee9xD9MULofQAn6zPFK1B6HStjATzBBQrROnTpxZzl17Yp6UzRoACXB9bifqH/g&#10;Y+jly1UWGEfOnD596+bNTbRhP30mA/Z178pgIljhhJGdsX1019g6uXiTAcRDhw6hxcQrNIsFCxbY&#10;29sL8Kekxn7/r3oyAmiDOgZ6qAo0fz98GEhHmRPBgOYvWgwmSNpWRETk9OnTFy5cCKgKDwvrWXlV&#10;E4lEgiPlCF1MTAy+33zzTW6PmGVVYDGaFBhECQTzVVUmRoXVq1crBZd169ahYPSwAH3o+0pXqsHI&#10;AVzr/FZn+rl48WLg16rly+hFYAM/wdOTk5JE7KoJ3IkmJib4fvLkidy7w9VsbGz4Oy0sWiZUrKGo&#10;qsAkw0eOBA9VasBtzJKdUxgTn57yTLbUdwA+9XGLpjGXeceOHUrHOuzEX3ZqFbrGLAduj3qaE1HL&#10;i/R5Y2Y/OyUKb5UpYI+fOAHY+mX3blUHgINAAeRfcL+/v/fEiV2dnUF20IHRq9VcPyU11V6DV5OY&#10;mKhJgUEtSb9Wk7shNPasx6lltaxPMz2DCO+9lpJ2GlYmUAwVRZklISBfSmGdeDR3HQww6zb8y9XV&#10;Baww8eFDPBoZc1XJo0ePNCn8zQqVWX1ltnujHenXRL2bgJocn75x1w1wQ6AhM0jUhXbcVAERqAdi&#10;CAWNj4kZGRnoq+PGjZs6deq5c001X/zbNnNeyO7V8iIdWg6p2YkEamp0aqh+fKVMxNoHTxw5AkzE&#10;dsjlyw2ZQpGoJWimGkB0bd/npx61TYZoamAqh4bqWfaU//s/e4eOZeyiBfg5b+7cz2fMkFvbgMH9&#10;hw8VRyywy/nz54vYlJQNmcPcwYFRqoiNNgnZ5R9+O5pxoSz9asBTFhNfX0AEAQQa7lCwSQEN0Zg0&#10;NOs0TrGxcMPnldwaOi9YyTZ2sTpVXR38UU4pg4wYMwbalnokJeHrfeoqQeEWNRaxoalP/68ashrB&#10;slEbHLnDCAFtdLin59TpM+QALiM9vafCcqkfjh1LgDh6zBhNxoMqpWczXZGVIq7bthEPH+JQrzeq&#10;Xxtiz549vRScXEyEh709BU+B5SkinZxQi5ETc3NzpfsF0VDu3ruL775931Z1APo2VDxOn+VQErwS&#10;+wGmXHCJa48enKZGIpVKFfP4Ozo6yql+MtbuZiqRNN1qJAMoES4S8odQ9VZqsRYWcrUE+df334vY&#10;NQ++++c/OcsAWRteYkE2s1Ct3JrUqFuMSXJvJz09zba52NOBgMHXXhLY2Ph00MM3ah1m+CoZIqAw&#10;LCxMzsAHNFywYAH38xwr0H8FdGtgiYqM5Ju0lHPzDrbSjAz+HuiDZO06ePAAFOfevXvb29k5de0K&#10;Lsm37skZH0nIDcpX08ijyvkZ1AshKaFq4xEOvzhrqSxbpvShbDp0kNuDEWXLtm37/f2xjcoc4O4+&#10;ccIE8rzfv3+fuyAZHxWtsYOHDuOH45ATn/Niq5cHD+K4wjc22bjzRszDdJMW+lCN3fuWl1CWW1hP&#10;XpSGYIhk4Dt0SIlPkPjg2rVrKZqUcJBvBMSJXIx+leRRkBrLrT9vAO/UHzNm7Dh+jHTQqVPowGTt&#10;Iifp0oULsd/dzY04Dnla0c/RMyd89JHSC+KNU8w2OvB/du+e6OWloe0sNDgYd2xs2bA9338fjwCi&#10;Rx5b1MCObVtnTp+u+FBv9+uHYYNb7YAi3nEuJbjFKfhJgwp2/vivHyjO5nJo6K4dO+Z8843irXFB&#10;1DMXs436x1sYOWKE5vpBj0apXx88wZQt5HpS7MN0ERtkExPPbAAcOXxsSoAIHLSwsADGjRs3Tu6v&#10;eFamTp3K8UEgI95KGE+VQA/kJlHgSAG56kniHybYO3RUf4zH0KHowxQrh77qO2sW+ioZbaGyffn1&#10;HP+AAHRIbPtt3pyRni4WizGMoWOD9XAWRprSR1j5j3/8AyrCcE9P7LGytIQWuVHjaDg0DA3pTwPL&#10;zn//G+wPj0OrGDq7uip6VEQVa0Zfu/YH/ZzNxn5yj09h1bRzxZo1eDUOrFnJbeBAn6lTOUM5xX7S&#10;G8EFUc+AS2IPqP9fdu/W0M2F0QUQ3AjXWoCa3LGDxWyf3pzi/J1f6IpNoeNHdG6gEpTVtQDsPDw8&#10;brIiYl0f3F80K5Ojh3ySyMdBpULnxrHzmfgC0LRjM8vzpT6eq5by99Gjo6Kiy5qaLGTllRcDPR/0&#10;h6bHNV3BUwATX3kxHrCxiiGXL/N3onGiib7ysn238fLO/bex0WfEr6M+O/SvHdeHjN+H7ZPnYuvp&#10;ju7u7hcvXuR+1j1DBN4B3ZSy8QzWICVnVTQ3N+f+EqSxyVe+vocDAlTlfWgw+e2XXVVOAW78AtXY&#10;wqLlK5+U/cuuXRjkqgwSeCUSFp3i1ofRi9ctGuzYwSLw/ANZbrl/uWEK0FhmqsRX1eXABIHfijHY&#10;YI5xFdH5fLGtLBs3bhTQrQYCrQpIRM7QVyVAEKiQzWMlqfmLFgPcX+Gk7IiIyFt/3lAfUf+qBApy&#10;yjOZo50FWQwnjOxMaChiJjXpN0wZmu2qe4MGDeL//Pvf/y6gW415zasFo+a0rp6Li/Pps+de5wKo&#10;QcMxnx3u2MGC20OzlUkIJV8jQKzz6Xe7Vc9IE0QQQRqbhFxLamsp9pnoyt8J9RlUccWmhkvM06CA&#10;SKgnpx2T9ZAsic1YTCWSrl2dhHYvSKOVyZ98UvuLBF9LArOrwVzjW1Epw4c4yAXWrF88GMzR7VrD&#10;xUs2KCCSpyWscrw+/ezRTKcccfLr7t2/CqRVkGYtAK/5qy8MH+xQgyDqJ89kSqflAVvrJPOrhtKg&#10;ThU7Vg4dOrRu3Tras2DBgnPnzgEN65whXqoQoZkKIkjDSCwbQf2kPpMvNCuGKGKdxQsqhNtZH/P2&#10;li1bRhu7d++2tbUVGqsggtS3xLBzS2omt6NTOjaU56QRASJhHxgiF5OIPYpzWuqEIQoNVBBBGlKC&#10;ryWNH9H5VnRKzU43aajYmlcDiFCEadKIIiYKqRwEEaT5iSyn0L2v9cETd2Pi0zUPlMnOKdy1P/w1&#10;VZkFEUSQ5iqxD9MpeDDkepImgLjLP1zcQh8wCgzlRyAKgCiIIII0bcmuWCS+m5MV5aep8nio2LEV&#10;ZscGm5ynXoRV9wQRRJC6oIfx5auDzvbprYl3xW/nDaChL5vYxmeiq1xItgCIdSxcUsWEhAShsQoi&#10;SH0LZXUVsdPsUjSIvHnyTLb0qwETRjJ5vYYPcXC0awoqc9OdRqLUnyOIIILUk8hyCvmgBo1YvdcY&#10;jLKjD3P8llXvNRJ9WTlDBAiuW7du6NCh9vb2FhXSs2dP7AxTWBRCEEEEEUROoDvHKpgR5626wLct&#10;ynLLAZSfxKFxMUSCwh07dhAx7MEK/RXGiqhirbtmP9NOEEEEqZZkywpNxJUo4Wifw7N9etP0ZBDG&#10;kOtJ+OzxG9lItOMqGOKhQ4dAA4GGgLyAgID09PSbPMHPs2fPTp06FbCIw/jzTAQRRBORzlmcu8df&#10;qIfmKoHnH3R3esn1aFH5W1EpHD0UG+vjg/0AR48J+60ajZqsBBCBg15eXoDCuLi47du3Y0POboif&#10;Hh4elI117dq1QM8mvSCyIA0vBSGheceD+HuKIqLTxk4SaqZ5CFRgTvl17GCxYlMo4O/gibsHjt8F&#10;At6OTjnyy9gJozrHPkyHNo2D69xu6PjrhyGPbtcZQwQNBNJp4j+ByoyD6zyDYd2KkNyhsUlR5B0g&#10;IH9PqVSaf+KUUDNNUWLi0yd9dZz7CSbIj6ymvDXAx6VfDQBzxAf/cj6WGs/tUyMEhW5vdqsbQIQu&#10;XC2zYONfJ35ZhQhhN42DHl7Rc+5SkpRcmSFG4VvQo5skH8wpjK0cbMjP8k9WwtlTerv1tcZhfrtu&#10;EEQCFsMqlGilq877XYxfFni/BuXxObtyad/P6kxlbn7CMUQh1U1jkJKEJB0ba22JKR/+SjOzdKzb&#10;yzZvE+qnMQvY32ifw2B51TrryK6xUIrBCinimsyLHEnETqU5E8MfZS0PisG3qsv6Hr6j+O/K67/o&#10;iIxLpF0bFBDXrVsn+FIE0VxKM6WJu38Zvf1PbBcnJuu5dNVzcZLOfbm8UUlikoF7/5LEZDlVWpDG&#10;BYjRKQCynf7hfH153qoLhJWqzuJMhMA+zrPc1lJ8Ozrl5PkHqhaNSkjLlRjphT+SKv03M69o97Vk&#10;fMvt33T7oIFsBLBS8a96BERK7CqsFyqIEgKYmKS4M/94kP/5qGORKWimOEDbzFQ8a7qOTfv8CtcK&#10;dhp/PFHfrT/pzoI0TgF+De5nk/JMduD4XRElp/EP59bDIwm+luSoOjsDF2cDlLRqI2aW1lNxcGZu&#10;keubpoBFJTpfbNqywBgpi4l8krj3XpC+VquIv4zwlxpqWfeAuHbt2oCAgGa/+MlrLkcjUibvDa/u&#10;SJvi2B18UG5n1or1B80Yden+rh2APDBEw5GeBm4DMucwJBGaMoihnrMT9oM/8oFVKbzWk9S+CzV7&#10;AX6N/eCt8SM6y9j0DQeP3w25niQ2ZigeeCJIIj4HT9yVC0JUJR8MccCllAZj412g4Q3q2NLv4kO/&#10;i/FyaPiO39VNF+NtLIx+u5bM2RkzC2RTzq7Slw39p6fjRd9+OLfhANHDw6M+Mrk2cklIy+u+8nJw&#10;TJrmp+Bgi9ln5MY9XOS3Px41/ueFtoIGh0G4uicWRUbLccaSpOTw0pZddTP/G5Nzu70FsA/7JT+s&#10;KpNKQRILgq+YLJ2nbSbRd3EqDClfVi3D54vcPf6A14bBRPS6bmuCG0/lo9vXoOarJUCcanktKIcN&#10;VGZAGPlDoC937GDx43rPbk5W4IkzF5/GR/MLQoOePaW3isH46WiXtq5vSsD1LlXucZdiXuDbpZ3p&#10;5L7tqaJoJPsp/KCTRe+E+FbYX3s0FCmdy3zu3Dk1evFrhYmAttkBd4GJ1ehj5x9+dzJWbmd1L/Iq&#10;B4D0PImRXg1KW1aZIYL93Z36kY2Z0WAXu/UX47UHd3nXTEJ/FQ/qmTbuY2yIv5yObx0b6+KEZO4s&#10;WSbjYwFcGn9c72utYaBqVJWPbo+uTn2+ngRaJ3gWizummhzP5bA59TjrcUkZQeTQMU6eO28u6Wp1&#10;mxdAU8uEhjQYLBveycxYDz+PRSqxTrq2l9i2NMaGmZHupdgXeIStESefxH3g3rEl7a8XQFywYIGa&#10;Ocvp6emvj9YMdPtqSAfAmeZ08lh46rcfdORjIi6C/bYtjZoII85Fh6QBWUMpCLlCKjA0Ym7ng6S4&#10;5Sb90fHQdvHzj2JzTi3q1npS38mDN7m3bMtyxsdv2oV1tv2Q/bdUmqWVyYz80rmLjT+eWK9czMxI&#10;D99UJA3RoV7LQ4YzpeYzNXQPTUvDwpMZhN5sDZwP6y48FJWW4cSnz2RF2lqJ6Xn7krOgOPt4u/rt&#10;uoGNWgZao2C45mgXK4xSo5ytoKmgTvik76t37JYNd6ShepBjK7y1ldd/MdBuNcrOuXw0jUrVsZZo&#10;SwzrWGWm2cp8mTp1qp2dHcUeNhU0rJP0X0dm9Pzk7TfluB6UX0UCSDuBehfn9O3W/mUDjXiU9eP5&#10;hF8nu/CPh0Jtt+iiHD3BFcZsvVnf9sHR2/9UozFlsmZpACJ4ouY9U/bjNj3nLiB3UHg5S2Jwcu4V&#10;qREqBAM+NJ3g2HINiFTUa7rtgiTO2ixnxB3HvemN05mIHB0d4KCBWz8gY71WBSrB9zCj49tYGMmZ&#10;q2pTvfjUGA4+3Rvud/EhQKEaA/YFRuVH+TUBOBxsPvd0xOMsIIvmAx6X9pVFCy2QuDuZ+fZtTVFv&#10;sdKCNoMdyD2yZfV7tZ+h/E9PR4xS4HpHp/XC9+Q9t83mnq5omcUYWfEv0D9jw3u+79hdePB08+0A&#10;07yhaK67w5+WJGWmee4BJtY9Q1QVcT106NAm5GJuDOm/AHmf7o7Y6NVZkR6iBQNG5YCyyv6G5oi2&#10;UhuTGYAJt8YHbUvxAAqRQZvDyHw0MgXNTiPrYUS0rm17A7cBsp+2lyQm6bsNYKCtZ0+RRWfXNyW4&#10;FK6j9fkJUUVQBR7hHb+rwEE8EVjAJgaPDG8/TesYcsV02ULDdz10bdoXhFzFpaBNKzIphiDU2lqE&#10;VwNowMZF337oeJoAKDqenF5GMMTVJMoGoBnk2FJp3XKvYPbhOw+/GyJ3KZz76yRX1A+5UDUkfVQb&#10;uCDuqKGi/Unf9sTZNZRd/uFGf2tjteAMRrVHSRm4l04rE9A3vFk8vn9Eqk+PdiKeH7kOJZG13hBP&#10;xB2hTdN+Fhb1Uo1Pi6R/K3huahV8L3d/JD4MnFlLannTajhVwBx37NghZADTXEAPwfA//S0ClBAb&#10;QEC+X+VYRCr0a8012TE7/jwWmXIpNq2WpUJ/G7TxqiqtLWHFEGyjd4FQKD09/3gQoArfHBksSUqW&#10;bFgt/nIaeCJ7QCD2lPQejC7EdWxsAwsAuIS26Pxo4tizqYKdBZyPLgi+ot+3l56LE5FEcj2zWmEu&#10;B0DqGW41Xs3jLPARwlawDxoJqhyNFO1x+PBZHgXKqbkOAAVVofQYQCT6PL7x7yC/q/xXr4rOY3hz&#10;Z8cGTeg8HhOPvHuSK25RpW89+FqSx4T9t6JSmKnH2YUlZWXQUnu2Y95miY42noLeI34ej0uvUlXH&#10;K0MN0/iBbT6lpRqbvDdcrmHj4hvHdqH2k6kQT5OY9VTL6KZBpps0r+iNk/HapgbG3s4tAyfpWJs1&#10;HCCSxMfHC0inobg7tkzfOIw+IImgipwCjg3sWX4yRkO7PnRYKCn4VMvGpIiq6BJoakSORJWDTvAv&#10;ugqxm9EuVnzdDYddYqmliAmmWZfi2D1t3MfkVqY5eUAxsDnJD6uBks/znt/9x+g9Ba0ZA3kFV4Li&#10;jCEB96U9KAOuH8zSItClqLcSfshlyKCBW39+gX0P3wF2u64Joaf2ZfthsAZDgvpaon9RvNsL3RnW&#10;NrZLlcMMSq54DDD9aMRTbjjBMUCNS6oDEnxZNMR9oRqrUq5R8wAI7hlpFFE1sAENL/n2I2TXYCBk&#10;aB1VPkZWRUxE8bh6+8f26+G6OoBFbGfkl8wYaIta+qRXO0v9l4jhO9gO2rdZC/2z/t78usV15MaS&#10;5UExuCOGWGzj2YGn3JCAEeXTveG/sY/MZ82oJSgWLHZLqa5sLV6qWT5nVy3p83+P5rwb9CBJ9/rT&#10;lkEfm20daTDApvZ9VjkgZigIiCHooYhdSVlAujoR6MvAiOUKLmmlYyzaBGNV6dserafGmAgMQjvj&#10;61bQFkFGiI/gsnxVFOBLfQZdvduaYHRLapdFkUxzT/v8o9jIWyLWHQxlmU4BnOHft90XDzMcFZac&#10;R+5CXsd4Svo4sSHoboy6yuqhHZ27Y6dV7EvVVUsikf24DZ0BKINTaH7CbxUWA34NuK4OlgMXMpUq&#10;6qqcrZCghCsMyiBVa4Oj21GU3Muq2xvO2h+K6e4gPngiXEqNOQ90ePfH3XBTqULsCy5OHX60sxUO&#10;YAwL7GWBHagBpdfkD6VAHE1aBb0RVDiAjG8owN3xQfGORjJVl51T+Ehbp8C8RczDdCZJl47W4E6t&#10;cNjE9zqlbBxOfJ91lzEWPTQPfmZsvKlNlecjAx9RM0BtQKHv4Wg8O7a5V8ZNSkF7U/QUo052/5GM&#10;Kywb7sj9u/L6L2CIX7iO17/2uKdM32SBm15Xy7rqlUoAsWfPnhYKgp3ARGjNr2FqWPA7cD1e98iD&#10;Csz/yAUYEjGUu8itJQPl/DMub5p+NaQDzq1SccbQyoZKWPEtR9U228emubAqD67DBtbkog+gs6FX&#10;Ex+R0+PQ/qgfYv8oZyvG9Ryb9mLoSCizxpMmrBK/vSudMRsxlj7blwh79O9jyvQNiLPwDWFECemy&#10;5T1nkiuHv3rOTga6pXzVOHbeosKQK/mFhURpqdOi/OiEwLKECvaKsuER+DO9cBjt5MMZEB/IwnVC&#10;IKOcFZJDf+UWBr+ruDVjDOVNpA1PlkKnQ0cFiJDhDxzKlr2O0kv5sUHFqBOqATnKCZig/fgG6fN9&#10;pwP3UKh8peYLHEBPAVrK1HxkCmBIjS7MYS4DUu90QCVzBeCUdKAPqNx7i06LDPW0dLW3Pc8b4PlW&#10;xJNs/qtEeTAscQOb4o3wmNx8ZFyZAbVJrmQBxOs7MrUXqCWfSAIuKcCQzwG5RkgjIt+cvfl2wK6h&#10;S8wMxAWhiYYfdDJZ6FaHnV0JIPZQIWvXrt2+fbvA7KDqcoowfeSQTnP5arCt5oozWgyN8DWbXHEp&#10;5oVr+3KTM9PCDt/hGBOjxwXeV+XfZOK0P3YFjEbEJRYnJJvv+klr88bjWcb3pUWyzdvyjwdxDBGt&#10;/AuLkXPeKAZ9IPB6CYhspwUx4WC9Uis0k0wf6EC0DgUzn3v6vYDEsn+MupuSNqFlTtc9y8IZa2wu&#10;R3A4JymKTSjPISnILJACfRK9HQhIJqrgivAa0v3xk5RHRfRXFJyOmsGtUWmoCq7S0FHRS3Ed7ARt&#10;x7/kIcUDXopV4sMF1nA3/XWSK1CAo1F8iyFH5VB4ggxcUP0bx61xNSA+YGj09hvc/o07b3Ap+/F0&#10;HObS8+IdUTU+fSZDjeHfAS10aSDRNmDqObuwRKSrc/hBBoZP/qskF7CcjswNZhirgHcATSoJag8/&#10;y4eEsV1wLh4HVwNTxt3N5p6mMK/wRe5kP1U0IMj50PbeC7IxtaI0X0VRqfoDbeq2dyvxNwmo12CC&#10;dr/Rq/OYrWGbLiSoP5IaJfVANV4FhgW0NFLq5cRfHBih5f3G8kFcFq0NxUBfYruWhNfNJNz0AFyw&#10;Y3Zy+HPt0hGDPgtJvxQTo6uta5ifUxRxz2TpPD0XJ46E9i1+7NvfyexNUzRxORt52c8j1LHgsV06&#10;Lb/wRUDUyahUlAr9099laG5kfquly9qUZj55lLzskZSUffAI9DoW3aSMEWBSJ47bkpEOvQ76LFgV&#10;yA6gB6VC/0S3RL2RgR8/Bzm21HwgIf0ad+c0U45u47kkFVZXTstjpj9Cd84td7AwhrNxTijzpdn9&#10;uLGNcaEE3scBOBEALan8ylD5EY8ZZZlCjvkuCNfVwQkrPCiMmSoEb8eP9T/gkVEhgGy0k8DzDw6e&#10;uMskIrSz+NZ3wH1pAX/kYM/S/em/UXFn7kNBTmjL+CJapufo6OqV6GgbtTd3LynFRa7Evthw8SGq&#10;S1Xl4PFRVJQEd5/MwhmqCycy5r+l5wD0eDTQQ+6p+SBO4MvAtIXKEF08GlQEYDfnS5kbvOnQB2vr&#10;r0sKC9W/escLFOdN5x8yuoaK4O3MvGLoOEqNR+Weh44ty8dSv6uMg3hsF6WGMG4ERnM8yoJO+EI3&#10;JuyLDaBDu+RgAopwx//9+/noqbgX8bJWspzRoqR3JO/FsJ0cnSTlVlLu3gNWS2/xb/FRmwKzfgNq&#10;VhVT+tv858YjdGloVehjcyNS1mSFFIRcbTNiwJ/pKEMecQ2QzXf8rgLQQQPRW9Ahwx/d4QpARAMd&#10;ErgAQorKwWPSLFey0KOLZmx4T3HMkKtVIqRku2TgjK09Rt1joxcZHZPlvAwE+PbjD0LYTwojoMHv&#10;4kNphdmBKCQfEchYkZnXRaQQSKR4JEVK4bJE5PG+iLdyxzMYZGHM6O9/JGP7VlSKz0TXk+cfgAAe&#10;OHZXy6EVpx+QlJaWSUtFsQ/Txcb6uNTANsYfOLbPf5539d6zs389Z2HICp8ub0rUB/Rg+AGy0zhB&#10;AwBp00CxTRfjN47tolStRoGZgdZYD7dQP8mEi7aBrLj+ywj7gUQPS6X5haGJdWg9VOdUUSpNK/3X&#10;oApp/AliSXFWcwBjLarofnwfMfVbNDscQJYydL9NysKM8S/jA63odegwaMcANWqLaJQAXL5TOGfP&#10;AXFmivT61YeXr75laUTOk62tn8c8K5SwgzaU6Gu67QxHvM8PFUR3FQ//e43roaeNGXEi6orY4/iG&#10;RPzFtE6Hj4rK8rGfikc+B3zIR0Q+Cs4vxD0RcGrZcMClKcMH2Qe3rTAUKqIhRbrxVW/o74M2Xl0W&#10;GEOhlAQK5HzHXRh9tmKIUkQ6CgbAMMaZ3n67liynpJuxj8BSKoYeyoEOTgSIA00GVTw1qc+cJ4Te&#10;Mv+aIIMoHsZCFH7N6dhtcRmh+aV7N438YIjD3sC/frmaJIe5bQx0inV1rNqIfb52E+toF4Ylt20j&#10;Pv3l21lbRxFUKdI61UYkY44LcwoyRTvKPbUc0vmNddIw1pWxUTyPPfEgeO5Gg3TvAKBh3r5I/QE2&#10;tZyXUiuGeOjQobCwsKYyWWXZsmXlb6vRJ4hF4/vnB46f/hahgh4WyZEXcolQzyf3AqOOsXQDTZmc&#10;ksQm0CjpMBCHTyq3bHQPfg/hj8MFIVdyNm/rOO7dyS/EY58muDlklWbaFYaEmk6a6KLPdBXuYJ2v&#10;p8kVtfZTSgkKyV3793fKteyROmkJWcYclGRueA81wPkEgJVkJQRa8c3/zOQ8336cvonOCe4mpzkq&#10;9X4ApNg4oVxUIL9mSDp8ex5DgqonxU0xen26N9yxTYsZbrYoGHANyqxiODTqH48AvZ7oGO3kljPm&#10;vyBcYfbhO6OdrQCyNqxKzppQdOkAOmXFJiZBxvAhDigw7s6g8M3Huz/t3rGDxQNTQzueUk+SlpEn&#10;ERssmzMAnHdIlzZTRnVy62vNNYZqzWXEy/JlfVb88GmCQjXXUWpNViMzT323WjLEPMkw/0oM0FC6&#10;8IxkzbBXqTKvXbs2IyOjqUzdAzesj8tu9Oqs4U41ouiDHuVqme46TM7kR40JfYkcbfyOxE0jgV6G&#10;Hs4EVLOGmMlvt2fbJUMGwSZwIssyWqE7aRitxszA++wL40kTe4zy/ObIje+1Oi55eES2+VlxQrKB&#10;e3+zI484IAAMDbpUdLRTLgX61n46MMrMxHNUWKz43CHNxMLH4LkcK5lcURIcSXM8bJRZo3jKbEsc&#10;IBcM9NJWGJsGKETfRgUSiint0sTmFFGyUtnYYjyXFaJgGMzI8qtIS8Gy8XKB0VyV7vIPj4lPX794&#10;MHcMFF4QN8YCcCGeNQ52oHIy8S6+/eatuoB/D564u2XVe3QwwdN/jkSflzHQCZ6LuxSbGndubcwV&#10;AFxyp3+4YwcLaWEJ10iG82q7ulBF727Mjj/51YWL/DrJVc2knWrJ5vCDrTNzhn+vY7LWLXPmCTBE&#10;Y29no4+cXyUgenh4CCa/BhCKOsQgz+V3g9Inp5QRZ8SRB8KeoPtdS8gk8zOjC0ek0L80GQMdCXyH&#10;y5tUpVCKf8NRngZu/b3tuobsv9Vmw6WSkcbGH0+Edjyo40tP9O5JruBKrHVMgs5A5LSWsCjniuFk&#10;joOOyV9/qeEawAgK1VTHxFnnpvL+zBr+OGc028NbKX0W7KzyGaE2/pUqeyot4Ki30rmG9E7Jr1UO&#10;fziLBTWSA8cZrwjUXs6lQxZStA2MRk/ZRT4pUevGXS+dyyCMKbEv3nJ9M+jzPq5rQsDd8srKelXw&#10;0xmLTlOKmpRnMvtu1hgebi90r/1ghlcAqivnfqmrtD2ZBbKV1/595Fq/0qwCHRszbVOD/JP3W8zs&#10;Xef6suBUaYxCaPjS/JeeJ+cSJTcIdV09Ha3t3i62S88x0Q/kc2Dya8YTQo12aYteBEVSjYonzxAj&#10;o8x+WEUzRtBPrs0blLJTkn88yOLwXurqnP6OC4JZ0JRkomZywF2H4ulgJd36h3qGgic9MrVXlURG&#10;1X7gwtGIp3gWqKJ+FZPGlKKYGrsYd8yB/9MoXBeXAunjXk3Mw/TYh8xqdgBBUEWaOQcIA2ekvFic&#10;QxYFZtZB7moVcj2JQNBnomvwtSScBfV5vFsHWrEkfKEbBq2Wxvox957RibHx6cMHO0A7luUUFrUS&#10;49Z1kukHgLgs0Kg2E+3VyFL/+T7m3W0DdbCt19XS6COXvH0RQMb6uJeuGouh3B6aryIE5dS3AGJG&#10;MdaiIoq8DU+WKljcyyNvoC/3sDYDGOF4jM/UW9BtiOlAfaYItd+qk3MUqrFcSgVwQ2bxExYizSqH&#10;pEG9pcm86NVsd62DnHRMlxbL55KiOTDqtNSWxqBaNdD1+NQPgIiqY2ZxqKY2mvd50nbVH9OnrRgf&#10;jtmRzxff4IZALoCdr09vbAMZ3ftag/5z/BH4CKCcMLIzPuIW+m0txWCXB47dpZXw1i0azFULtaXb&#10;F2Kobhl88R1Q540WrSJhRb1okLevXzyWdffSWg+d9qZ6zpZghZK1w8Qze9d+2rKmgAjU8/LyUjVn&#10;WcO1mwWpBSAylmmAXUJaHk2DlxvD8ROkj3wFBIKgkAwgskSD+Au4W7lj1NlKjS4J6gf44wIJRWym&#10;BvqJTkh53k2XzlMDQ3JBJ6qgAeQFXVeTx5+3+oJMVnjkl7Emldch0nPukrVivarC1EnCZPDfS8yM&#10;2jrIXLllT9iew1Fn/b1NWqhLrA9Qc+xgQUbDg8fvdqtYmm7X/nIVAf/O9um9wi/U/YA3He/ubrex&#10;IqyKElmXb9tZADRRz1Ci+TdlHirmRXi0GGgIUknLgTYh+eLerg2P+hjn6Fsmz+J21hMailQliAUa&#10;UmZs8ERs2NnZYQM7hTVVGsKGyOqkgxxbMRONHVuhQSvCjTsTJpKVUOFUZfyPFZosaX9823amy3uq&#10;7kWZq9umxmmbSV4MHUm4Q2j43abQo7vGakKsqjwGzOXgibvo5D7eruphEdCZwpIgqI0cUnBEVTp3&#10;ib6LEz8NrRw6157mAN/r5CX+N+g+6adKFw8RsZ4NgFcKj0WGRaWgcqDJ4hTUP3mNmXfd13qXpRh7&#10;QANxfGDgX+cOeCtXLX0HLMUb9zmMI/nWAHzmhT/e5R+Oi2xZ/V4T6gubww9mFWQPy+5nljyyYe6o&#10;ragXnzt3zsPDA9hH2jHQEKzw5s2b2MBfAmDVn6ZM5nwKGCS+A3Kn1GJlRpORk8vzl1DmqGqBlKgi&#10;UY2BW79Ux25pYycVhFzFx3DkcPo3hWfdr5ZA9aMPeA1nGuvYwQLMRZZTWIWamSoDS2IW65AVZlc+&#10;2IhZoKofLVBV5wJsoswutVT28cikluJhofzSWp3KBwl2qSb+HqAnwBEMDt9ufa19JrriCoSnUIo3&#10;7roBOKNlTMp1yegUPvC9VOrZBZHldjraWeB2uFp9JC6sL2bA+lJ+M/m4/vhg1YBIQhkcQAaxQSCI&#10;7alTp+7YsUNI/1Ufwkz22nPb93C07+E7XOwIm4xLV6kmSEs11t6rC2LY6uzxUmlW/olTbW5ckmxY&#10;STrpLdYRqYgR6PBPlQEl+A44XXbFqmwHWRNY4IWXS5ujn7v1qcYaKR3ZfovLAgVAbXBlqPYoqq6t&#10;yoXtcSQOU7NSsCrBKYAbWmOzBgLUQ0WhkB/7Hscjz1x0mnBwwqjOAK+NO2/s4q1o/BL+HqavWzR4&#10;/IjOtyuqGgdzaEXru+/9cST/eJTwjTZiDC1kVRTx1j6uUlD/TAz2RNcm1CnGnVwwwn5gx8Q2DXnT&#10;KrzMwEEOASnxV1hYmJABrM6FS9DCpfws13ZVJH3gIl1q49UtCAZD7EpqMpBRz8WJrIfob0Rz0And&#10;+1ZCMXT4J89kPbpaoWsBGSd9eZw67cnzD3Aw2f5xLoCJW3IIV0Ofh/KL3ottHw0WSvnWd0C2rBDI&#10;clL0gKgQrkYlMZ40Me94kHjWdEV2NnPx6aVfDdjpH75+0WA5HsTZQ5UDYnQK6DA4abUw9DtWpQVy&#10;4cFBgel0gD6IGD6MJ7cPUxUHT9zlIxFqwI8NkaEnwgcH0EhDBkS+cHjXg13OCTdixpW+1vNXX8DB&#10;uIXmBcalNDGANB7Zey8oMevpoQ/Wlvz3gl5Xq1cGiMQKDx06RDNSiCECBLHRtLjhpUuXym0o9ROh&#10;XcfaQV7Rr5NcKdrGlhdvrN5yJzc7tbpSFBFlxNrjWrIhNZzCSz0WXQ4KrBzokGYnYhaTZJgRSA2+&#10;xawJH/2fouFwBfReIpIMddofDh4E4ECfxLnqfa8xrJMUB7Rtw2idOJ40xJBrSQSIei5dpXMXl2ZK&#10;tSvW8MMtGOcsWwbADaANeMQHRBwABAFWKvUn4BQ8JsAlLDoFD8idiOeaPaU3FRVPBGWfKzYxSjIp&#10;EB0FGgLxOVbr2MEC23hksoH2Hbl7tM9h9z7WuCCeCLUBEOQXJoZ9TL7BVBHOgKq4LM4ihwlquEeT&#10;onvVVZYpiYNJavHzk/frNsFXtRkiVONp06bZ29sHBAR4eHisW7cOP7EBfRkQ2VSWIeWm7vn5+bm6&#10;NoGmw0VIqEn+wT8Y9FCTI9VImVSqY8ugDD/OBr3disEj8YSRneW0SAANUHK2T2/ohsALwARwBJyR&#10;gc5nstmLBoNqgemI2QXLCS/wE12dOj+wpq2l+Du/UBBAXB9/+Xi78sGR0BOaJv0kVhXD+iWAMlA8&#10;GfsaS2OLIqO53NrEQIkuUdgKzfcAcPiyAIQbgY6dVOZg5dAf93JvYT1v9YWtq99DkWLYkBcmDiY+&#10;/dwBbzwsNvBcRLJusWQNAwAwGmU7cOwuvjkGqug1wsVxTVBXwD2KumUVsx4TN08OtYf6xNVQ4FlL&#10;z/R2bTvpw64vidLvUUf/F/P7jg9xfa6u6OBqmSCaluy9F+j2Zjd88k/e13W2akgbonJAFLGpHOxY&#10;Wbt2LS1MSqvuNTmG2CSEnTbLrL4E3VlDLXj3x91qGSDCrYbMoQPjE3jImPaBC/gJYsU/AEBDnRl9&#10;mMCRjPoAC63iEntdbUcWQwGFpz7rnW5vsWF/OIgVUIOjXQCLFZtCgYm4PpAUp/OtWmt+ujrUrQO3&#10;h/8XYCuW9cygbIBvcFsOEHELgCDAFBwQ37gXGB+ZL4GAQFIAGTY4eyieYvzIzsSzYivSBbLeDKvg&#10;60kYD3AwUV3OukcbQHayaaKK8OwcoVO17DofEGmkQalAD0Ee+fr7lImuQFjrdqaTvz7x14M0ACL3&#10;F37+/FtYOysTOXOhGi7ZPOjh5tsBS/t+xlh16iGfTRVWdaV7gYlxcXFkKwQI3rx5E2wRe5oQIDYt&#10;AyKXlWBy3/YaRhfLJVnRRGSbt6WNncT9LElK5q9hgt6Org44I+UUkAGqKOejoJ78bUVkL7Dj/fx8&#10;IIXvc2nuPmbZM2cTfRcdUd7H/22XIHVk8YuPazge4AV8YRRtY32wNr4fNjMrf+Ynyid4WLFwQI6F&#10;Mpv2JTwox05yX6BsQArcbnwFR2Omvl14wJgUO1iQgxtMFoDI4SAExahQ0sUfDHEgTR8lBLwSfUMN&#10;0DHYBprjggDcb6sf2wwcxFMAPeUiE7uzBlncZUh/214ub7wcn2SFi9dfws7XrTusvP6LS+uOk97y&#10;LIpKzdl6w/CDTg1593KGCD4oUr0AKWXM5u85d+7coUOHhFkrdcBkY9M+3Rv+SR3N+lQjz3q5lySq&#10;m7ICyAAiiFvoc0pfDycrxkdhNxh9GFqkVQVJAXYAI4AyFjFpU66/OOX+Ztvk3Nx9ETrWkk8LSsuu&#10;PBGx2Yy7v6OkM0MDpeXcAA3AgjE+hykiD0gExFEVxgxGSQo1gK/XGBtJyH7is8w8DWOGAIpbvJzc&#10;ApLo68PgzsadN3BN/KQ5cBy4A/cJ2YGY2MBF+JQNJaF4FxDSN9jUCXQ1KLm4I6gxoK0Gi7JTPI2q&#10;fxd8zsQ/3gh/yu1Z+/PVwf1tQQ//ikvj1GcQxs8/6cHXqaFQ48jNK4bxwbTpSmLW05/CA+5PPoxt&#10;6YIzek6WdbJ0VLUZItkKhw4dqjhjT05oHguOFHzNdQOIMS9sLIwm1x0gPv9lz8FZP5Cux4XISOcs&#10;Ls3MMt/1U6k06/lVJivJ8/9dKGnfjh/rF8PGwfFNYD7eDLkLYZVNvldBxMaUcCa5cXpldu/+rSRZ&#10;mjnzhMG+aMOCUm1Tg5KkTPKiKpZwy+r36HTyFYB2oRiAVzW0iwL0UB6AVEaJXrGojGa2gWDiUubX&#10;Qjw2LyhJfBkkhKegyEdCWOjmVhVWPHoWCtAh9wuHhmQ9BAEkyNu7aSRuCjTE1cibgW8grNKHqlJw&#10;uuYnAvsep2Z/rowvAxOhSjezXvBi+F4MqCJ2Ob0vXL1sTNsCDQtDE+t8hQBNGSIIIDTiadOmAeyw&#10;DXwkVsjNSwEljI+Pp5SIgEJo0E3Fu9L4pU6mnXFKccF36zq1sti4c2Dw9aT37fW84s4ajfSU/bRd&#10;f9+u2de0l4hEyd+uyNixO/vYqVRLm6zzDzgEzK4MeQQQPbpaMRjxLPzAsUqOUVKEsw9G67SXfLnM&#10;E9zQcHgnLTPDnC3XDQbY4qds6w1VhQQGcVZFgI7fzhu+CoqkUkChiRzrjt32C/mDgr1RpA9tSp/1&#10;Zubb8MNx8o8HdbCx5gKbSR0mZRmIhg2MFiCVuMJ43gCAwwCRfD8431siYieN1AwNqyugikC9viN3&#10;088Pp/7++44PX5LHLVd3/2tEc+oCwD58gs0iop7H0AoBUJZbzOht/JHLqwFEERtwA5gD5O3YsYM0&#10;aEUhH4tgSayZLAu8z6xunFtEa1FyKnMd0sOc3/zz2luZJj8NO3YtRdv0g71zc0Wi3L0HTJbMe9Cp&#10;79PToX99Oq3D7/umLjq94q8/srsPCawARKAA40hVhkrkGx0+2AFcDIqwnJEbTZb2kK2HFBwcVpKY&#10;qSFvqlauAZQwOVdLxPoogE1AQ7KKaktMybBYmilNdWRyfLWYNd3/y3cs2pVDG4Dv5PkHpH1D8yWv&#10;C2CdD8SEfYrRlw0vUIE5jRhskY+GoI0gidjJV5yblpRK88uk+XK+4/xZdtPidl5q+XWLmJycy0x4&#10;g2Rt9fK/FoRckVvXu1aAWK7+sAIaSOGHFHtIAYkerAi4VmOhnF0Rj7OORjwlQNx9LTkhLbfKdFKa&#10;S3HUnUnvbtjlcGGJzi1KD6Pn3IU2bkWnuPexNu87QOv3ff0LEywfPzL3G71z2z1goltfa3zzZ0rw&#10;SRO5IMDFWqXmPB+wE+O2rrVZi5mMaxV6sdKgWYJIRfSUE6hFuILFfi/+Tux54bnXMnqWcnZZEe/t&#10;cebH9j26pH0bVJKUbDxpgvHHE9PHTpL8sArcsFTKhLjn7vE3ypQ+Px5Eyz0D+EASs9nwaUAwwxDF&#10;SiJXln41AGPD+JGdG20rGtzflrzPZGFsKo0/Z8sNKMV6zmzDiEyFMtEqcBI1kjTPPdAzplgfW57c&#10;rc21vOzA4PzAGP3qmw5fDB3V6uyxWmKi8pkqil4UQWopmXlFgMKMDe/5sstF0qrz4Y+y8K3h9Lvy&#10;QDzVhvnnh48WmjL/Go4bb/SPT5gx01RsPmt6cSKT7Fr0WGQiZlTIx95evjlPcrNkrXt18cky2Ljz&#10;Bl1TaVwb/gJQ4i+ciDatbWqQw+rCAEQgF5uns4/SwhgMtAHeYZBXhYmpTptBE0qzCuT255+MKUmW&#10;FoQmKrWmt7UUMyGH47d1+b/por8iSzKzCA3RDYCDJYlJUJwNR7yff+IUgFL2E+P0Y1aOZgMtyfdS&#10;bgJSkR/h1SaD4YghJ6PfdcRHbufMT3rciHiyeP2lJqQ4F0WlFEWn4sMf+UAS0YTQBuK+b5uamet5&#10;pEOhNFHX2UrPybK60TaghzrW7fWcnWpZTm0BqhpGgH20TJLf2C60Jm/FKpRtNTmdZssqTUDA5VDI&#10;33/gSLcx6xYNdhg3HDABXEi07Vjy4YemS+cV9ugFhZGAr9WHo6BEc1Y5yhkVxmqgaqx+jJEu8L4R&#10;FGQnS4znGNiBXFCTVTVctPXC0MScLddVXROoR2iIjiGnTzFUNzJV6Vl4BPC7dh+N1e8/WJTJMEHz&#10;XT8RKQAXftZrEKDQdOl8MAXxF+XrvRRX+NZxbpWWyiYhIIYff9gVPBGKc1Mpc3GSFKQPjcdi3zjJ&#10;mmEYWVO7/gQ0pH83FAXPcfHC8KklMUSzsfAfV119uSxTqmvbnpu/JABiYxdmnXhWNWYS2U9yTUzP&#10;A080M9LVnB4yqUNZ7RWUR7Z5GzS77JzChWsvBl5gooWxUyv0epq9KxnCABMtD+/9vc+Ug+xsk5Br&#10;STJZIc2OwChq4NYPwynHuQ6euIuruSkDRAq9ponJaKnimb1bX5miY2MG9Qf4qEavAVZCuUY3UD6e&#10;hyaib7QOnYKO8bz/Th6PSCVvI8GiGtHSbyvSbQHcf2lenDVdSyIxWcKsEw2IhPrc5sYlwGL+saDm&#10;15wmfdi1l8sbe36PypYVNJ5SkQ1EqdEQjcfY29lkoRvTMGb21h9og8aTOeM4WsLtJYb3itPHdB+D&#10;v1oFTUKrqMHUlMKIaH23Okh8KwBiA0lCeh5/Ysk/PR0/YRZQ1ojhUwAdmNETNowGlEc6d0nIgu/B&#10;DUP/fASgnLn4dErvQVrS7A5uLnwSVGJqSqQSeDdhVPn0DMpw0/rcsXIcYXd+UDFJVpGR7fEbCfII&#10;DRfgRS0VyiwUZzRxA9VREWCOQM/iSOW5Z0oSM3VsJDiGNG70CsYPk5SZ5rkHzNFwuCPXr3BfpeBY&#10;lqutbWgH3Of2QHHGQ4lnvVwIkEFG9/6kODc/WfD52yI2CqeRlAevCa2C4vPlJHtNCNDQ+CMXLsra&#10;Yr8X2RDREla3vr2072dmBmJSLGo2NaUoIkrbzFQAxCZjQORyF5IsG94JPFHzlPcUeExxhQXBV7Ql&#10;pjYP/sRPp06te1kbfSMNgv6Y5mDL5ZghgUb8NFUWE59OMYaVVNqK+cs4Zsuq95S6EQBS6d4BpC8D&#10;p4wqYiB0rJkHsYz6Qv1Ijn+hFMvBGX5CUSpJkpI3BpQBZCFvX0T6xADZj9egMeGyQEmilgBK3DdP&#10;WR/TMuleVjxE7uJ4KDmlyXCkJ7hwUUR082tUpDg3Jithqqq/VNmadZ2t4pzTH+S/mPSWZy3vDg1J&#10;z6UOakMAxIbRl9P4q8tXV2Iepk98fNpeh0lRNemr44GX7xU6/c3weWrsw/QeXa0+Ob2u+90bET37&#10;RXh9LZfkiuLmbkWnKMYY8gVnKaWHaMeFlxNzttzACA96yJl1MM7rtJdootdALeL6CdFAXFC29QZ/&#10;jiq6Su7+SABfcXyGeGYfumxZZj4OJkti9ppgJSoSq3TjalWWgUkGERHVLNsVFOe/ObRsJIXBK2N8&#10;bgpWY7xrUUXggXwDa1269u2IWd286gCOI+/UPuZGxPcyZ2RkaHJCU1lCoFGl/wp/JJUwq7XVkNIH&#10;nn+wMjkm73jQcvsc2w1rsOfosMmj42942sa0TTM3ffQ0NuiyQxuxp7JkyB3tLPx23ZBjjhrag8gD&#10;KF14Bj/Ntrx0aGqDx6kIi5EfbyUGGRMDzLaO1HO2TBvOJBkDkpJzWW9r+QWhgEvWDMNdCs7HGf/D&#10;ha5fFJ36fABjW4T6nB8Yg06FnVynQsHQ90Atsb/Kua4gDhxD5DzOTRT+FGMPG4+jGQMYxrbstSF4&#10;O7n7I7hoKgxaqt7RmQGJHbQsl/T5TEMOKKqcmYkT2eZttPRFnQHiggULVAVjy0l6enqTwEQu/dfu&#10;3bttbW1feXmYdelqmswVTFD3yg1Z8tMOmdJ8U3HGuHGJ7d7XMUj57MSO4twwXZv2ahzElPEl9mF6&#10;d7VZNgF/XIg1177B2gBVufsiAE81mzMAvRhwhoubbRvJkEobxvXMKdTcYS1m9i4ITcCRRn/vLMcm&#10;cIWiyFSgqhFrgeICv9H3AIiZ049X6Y40cO8vnbMow+eL/ONBWhIJhSUKUg+AmGI4nFEdoAEUR6aU&#10;SvNp3WQMWuIZShICRTyPXVgcGv7hL5raneYs1rWxlvywSknrnbuE716rA0Ck0OtmyRAbRWFi09Rk&#10;e1UlFGdD03JFbHIahj2FhfVwsunBDJgOibcjDK6FGS6Zp+YizMJsTlZy65OQy4KDJAzpOVtv5O2L&#10;AOKAzVUMyJmslcfSxNpNjXlIE60Z3QO3MBhogw6THpqIPqO4xDjuywVh0FkEnUA9HCzbch0lxIcM&#10;l9T3AI6A7CoLwIQoZmZRpJFImiUgVz1JqZRZRZ4b89K9DwEH0aJYB5qZIhr28Z/8vduXbVtrOk0r&#10;/8QpA7dKS4CB+L8YOhKDHOihZMOqugTE+awIL7X+xMy4evSQAg/FxkzKll7WjHu65aE9aeM+tnUq&#10;d+xCd2j367YXQ0eBIaq/1OwpveVy9mWvYfSaNtGzCJjyAxkNFGosuTLSvRkll8MatOkap2AC9TP+&#10;yDljxglAKvAL6AY0bBU0qUghzBAl4ZNQk4VurPnyuq61BCfqVmjcKCHjq2H7HnMWm0WiSmum0UjP&#10;osgo9Bx0qjqZ4PW6CZqEwQBbkD6Qd1WNoSwznwwgAMQWM3pj9MrOzGcAMVmqaEDcHH7wC1evWa7j&#10;lTDNiOisFev0XLryl5wFu1c8siAkFO8UREHXtl/tIxDL26HwspUKNKw6vJqqpVHUSMi1JJ+JrhNG&#10;dRaL9T90LMXYqO/W36QyGUTHbnX2mPHHypcpydlyg8+5Kg22J+9rSQwZE6E0HxpxweVEcgJiMGfm&#10;nwTG4Fw9J0tjb+daJl8CzFEgRSHrRSHjI/ZUibC4LzDRKvkbPtiBNtITFVb4ZHSdrfihjig8Sq6E&#10;Ji+dJ9mw2nTpfGYSS+WwxJo5oFUtdNWM2V9e4H0ovwWhKr1YRdGp9NbA4un9Yg/el47CQheJWU//&#10;c+/ULFflvhSgIcat/OOB/J2FEdE61u0LQq5y7wsDW/aK9eIvmSgr40kT6+pJVS4ypZgHLCMjIyws&#10;7HXIgYhKh4YlnjWdv4J7bYRWFtX8+FtRKWHRKd8OGSBmM8XbPLqXzcYPKi7TrobsQM0EjVKEHrRp&#10;giQ29E+avTaENFPRWia2hrgbUFI8sw9NWK694F5l0vzaZPoE/EnWDANPzJgYANQDMSRuC/4IIsmh&#10;NpAdT230kTOnktN8alQdMQjxl9NpynPWivXaZqYFwVcKQ65A2zJw71+ls4VdtdUJ1ynNlErnLoEa&#10;rvg6mrQAvFBdcguYYCcaDMWTKs6zlDPClOsu1mY0jGEAYxqbgr487uQCyvGlqvcZT5pQbuKoTPN1&#10;bNtn+Hze5k8m6gDvrlSaZeA2wCrmVh06ypQwRKCevb29l4JMmzZtx44dGjqjm7TQ+P8KYzVuRad0&#10;KUh5Y/lcfqas6nHSGceV2tfQQKF7Av4AE2jr5e7aATZEuMAKoU2L2KhDXec6S90OwOJMkzVmmkBn&#10;XAd9kvG9VCjXhsM78eM8gO8oOT0CdWZyVVeyJ0qzcvf4g4CgR5UkJuFnxpRZzz1GvWRDmVJltGX9&#10;i6Gjcvf6Mw0jkmEr2SvXKz2y6QraDI2OleApKhUfJp5UAQ1TnTZzfDxjxgk5Jmi2ZYQBy+i1JQZy&#10;yrLEwGSD21eqsTWZH29fvjMxCWgIJkiZSsqHSecuoCx1GzagBBAXLFgQHx9PaW9EbP6b+fPnUzrY&#10;gICApuJUqY2g9qGiJokihv7+Rcij2jolM/Mq6csxvPz1qiQsKmXanYNlIVdrfNPc/ZFooEonigD1&#10;wAK0zAwZPhidCq2TEAeajum6YdhDLVvXWtIIXw1NFuSsjWCd0P35Ph8uOBHQn/7RIVFFHBy/FwEB&#10;0a/wlvENaNMybI1OWHj1LvakjZ301NIe8FdZYcyXrfuZr1/r2rZHCwEyNiu9mIU8JfOC8osZSm5q&#10;wNRtRWVSEAL06IouI+85wTtCo2INiJXCG5j1UlTH2XC2CFZBvkLj09M2dsySuS5dmcVynbvQfgxp&#10;pkvr3u2hragXnzt3zsPDA9hH2jHlQLx58yY2aNH6Zi/FCclxrjkeWVdpQKvNpY5GpJjPPc0ttQxd&#10;eOai00pXLpcTnTv3SitcotwCyhoKQQAaKE0UgTpDmWlEbFAY+W0xejPeXrTyruWZRaDmYKext3Pr&#10;K1MwvNfTUmclCRmpLj8XXHrItvX85+6/PJGsxCdt1L7SzHwNMZFvpMdjkulTuuAMCA6eDpiOpy6O&#10;TDUc7ghFWy5UWK/zaJG2hahijS3GCFXMDPbP33kXaJh/4pTe394uDAmtBAhHrpQVlZrv3AzEBFZm&#10;fPYFWAmtddWMrIT5VLdyRlgmOP/mY4yabaJn8bVpJqrG1IDLeqlUHTH6yBkYKkcP8e32ZjdVxche&#10;sV5bYkpDDqoXIxBGHSaPUVJ5hg4yfQAlMZjp14NzTLlThUJwuHWZaXvq1KlQmZvW6sw17LRJyb9a&#10;inYZv7Vr6OKaMcTwR1lmc09jw/cwQyL4EYiy3EIAIpfcn283pDnL+LZJiNKCOlAxGKJlVMuaiUaM&#10;li2e0RvN8ZnTZqgz+SdjuBTWnH3NMnqW6dphaOX8UD7otnIO3zoU4OCLUfuBieVVsZEZct6QLrGM&#10;+Lw4IZN+amJPlNPH8WgvPPfmbL2hzxr1aXpMMZurkcHHyh7t4gdi7Ra9gYniaXOBcdoWb4t039bS&#10;7iAS5aGP6TqO0zLuU/Ioje+PKo5P0dK2kv3wF/ohiAmaB9DQaKQnVO9m0+aZkXKAjdHwTnxrIKMs&#10;s0CppaeDVgE+Tm59EZuOiDzI3MGKAaGMS83mZYhVZoFs5bV/U0Js1bic1erscZbId5XOXcJ3XlE0&#10;BfaDH7Dr0NaZZ7lqQOQEOMgZDUlrDgsLE70Gsls/33H94/ZljH0g4nls9QFRKs0r8rsYn5ieN8rZ&#10;isuJTWt6KFWcA88/2OkfPmPR6ZmLT6dn5upDO2CmWDAcBLTFcKRGkz2p+aIzo3UyE+xsJEwwDRsl&#10;S4O5nEJEek3DGWc3XjWZ/Tb303T54NbBjPakY2tuMKiDJgwR8KdY4EJ2yjNYbavASfQvuis6M5lK&#10;5cgL+KPpd19q6X+s1cLJ+OOJJWxaKpGeOyBS582OJUntiu4CAe+ne780PhbffyjSNih+WFgcm0g2&#10;LAP3/ngjJYnJ/IVcmork7osAm5Z/NVtvUHhT7v7IzBnHOZTUc7bU7dRKv3+5nQ5UEYMrNSToEMDH&#10;dO8AalRKJ+dZ7PfiXHNzQ/ycW3d0ad1RVcGKWFcyjf0mrMOK2j+YgfGkCWQr1DKrX0uOtiICghUe&#10;OnSIcBDboIQEgq8DN6S3ku35RusyXaPUF+hUoPeRL6oNiLuvJQMHZx++A2X56LRelMQB1I9m0S0d&#10;ahZbgYzP++/MXhMCPeXJMxlo4+1oZp14R6NcJtyUmYQbTa1E6WBIs+teqhtrQsAH0dy5yC9QJOjF&#10;wETKkkBjfsMv3MNJy2MfGU/uroo8Go15qxzWM/MzvwoiVRofqNWkYotUB0UC1PisVrrwzMspMe0l&#10;qBP+SIAuarLArRLl1DLTEklEJabo4Uyv0zcuK9gt89tdjgvXzmq37iXSaiEq85FsWAmdjpz7wMS8&#10;4+pyi3HI0ngELS1z5okcdjo5TyXKRHWBXFOzKaiYIc4GHlq1uTHd5JsB/Lql+BscjLaUHxjDNKqq&#10;wrPAKv5z75R6eojK5DQhNPi2qXE0/GCb72YBMa+uEalWDBGqMbDP3t6ejInYM23aNJrbB7hs9mtL&#10;lUqlme3Mh+i3Ls19UJaZjwEtMetpdS/CLgzAmEJsWxqXo1VOIanJbduInb+b3evUdpALNEQQlr1n&#10;ojJO34+NZ9ZE7uZk9cEQh26WpaCHBm4D8o8H4fXr2ioPvSYPIGc3zF4bAuxDc+f3dh0bM27WR6OV&#10;jE9+b/FpN5BEMjICAYvCnwI9oU1bJc7VNjNMG7Uv7+g9Ai85JkI/+fGS0PvIdEU7xTP7oE6yWE5E&#10;ITtcb6eOrWttxqQsbQMQNKfRQq9XX2CidP5cIBrjPUi5Y7bNpwU7/8z448mk04lYnzV6psqRNSoV&#10;bIsPxEpjJBtMMF7iYWWsRVUuLwYQ0HC4o6jCt8ZxasV14rl6htoB8qhhGtfjcSF9/CfvHLqYcnzJ&#10;97hMaUHIFTJHiL+c/hKbWBeKXNyo0UhPbTPT7JXrdRQ6xS9/9n8kvVYvgLh9+3ZgH3RkAOLatWvB&#10;ENUv3NzMJM9QVGRgom1ln38i2LlVx+DqmxGhKS8bzhAZW4vyHIhjPju8cSfTH0bl3tbOym518FDW&#10;ivXFSdKUlvp7TFqMFZVw85F9Jrp2bNtaxKZp0bFpL/tpu6rAAuA1v79xcQ+c8ZsPH+gDDE9MzGxI&#10;HVkTARnU69ZW7Fs+Kyt74x/EJQkfgYbY1nNtK/0qUOnpzHTDLSP49n4QQLNtIznOQvFDFL+Nb/Kq&#10;M7bFqNScLdcxVOAAnGI4zK0spw0IEZPXZ8UCi8OHRFpGOXt2p3sxbV6nXSuqNyawsYLF6Nhaq1GZ&#10;6dXwPeDgViD1Vc6DVJUcF9pAqtPmGtczTmeiOFmw0zIz5O6CDYwWxt5cbrdKzjQcqTj8AEwx9HLx&#10;hmVqbR3gE1POrgIaqsrxlbvXn0KawAfl1gAAJhZFRvEzv6LyMSAZjnjfoHI62D+S/EwN33xT0rde&#10;bIjAxLi4ODIaAgRv3rwZEBCAPa8DIJZlShPFJe+YO2kZtiiVFYIhRmpgQwx/lDV6+5/lPbwizubI&#10;1F7cCgGy3EJ8QAAt8tKL58w64zE+N4GBp1J3BuzMy8oWf9pzsc4f/9BidITCkFB9ttfh3UNBU+VR&#10;YRapqOhdxZGplK4VZIcPFhjDtSVMzARaNpGCmiXgrBfrRPjTVJef9btZcWgIZTl39y2j0W9pV+6H&#10;pssHt4lQOXdI0QWEZ6T8oxypkeu0QDdmhnVgzEvq8YmPSKsNNtpEz9Lv393w3T56Tj1ExSHF8Se1&#10;tDuwuWx7y4XagSHyw+JeDFr2YugEDiLl7og3hdOhq6qaPsRXtBW5JLgtxZYqTUmtUW1HM+GEpD3Q&#10;zEgOsuXmDpHnBODLjBaVo6+YFsXm++CqQp91aqkJ0tp7L8jtzW5qMh6WJCSjkct+3A4+KGcaYlwo&#10;IVflJqfimJaH9/I7RVb+o9tPfnnbena9qMwk0JcPVQhZD2lPswfEwojoMt3WhUb6aBYF5+OZNbML&#10;ZVWedTTi6bHIlEuxzAril2LSKM5mtIsVP+UXqN/W1e+1SUpq/TdHqZVDaVkZGlz+35hO2MdIB+3S&#10;NvG+OPnBi6HT0Ai0zCSMTbDrDvNdPymdmYRGyY97yAu8D3YDGqhoIsR+0CLAIk4xeHUGREWRbbwK&#10;BZkzF2IDEMkUuJv8HAawRTmIrJag0zLWiajUzOnHqesC4LQkhoxXeoEbISanDHIM2nTlKi2DyQxp&#10;su8oKveZmvFhjrCJC88u/PNcQcg5zqpIYxW3OAzjhWDNF0VRKVUxxEpZdek6aAx4iUwytJMxNa4H&#10;nM4sg+NkiUoAPlIEO0Vi8Q8jzwnAF6VVjL5igmmcLflaSCE790npHeeGbNp8O0B9gi/oQCZL55Uk&#10;JRsorAHAOK9GvF+lR/HOs8P2FsNqTw9FSqfuQUH28vJS5UJpKum/atVRdUt10AFam5ckZKHRO7dy&#10;CHl0W03w1O5ryWCI3M8rMc97tTNJ9w4wWehOdIySzQAQmfipiGjxl9NbpUtER/wKnsY+7NgT+0f/&#10;Jwrt0vyvJzpZBYWPi6Gt5+yMK7zEDOlaFl2UelRAIij9nKhizQpwIqWT7Yw/cmZVIQkIkV5Xq1de&#10;vW9Il9CG+W8fyrUkcp7UBvuUCmoG9IrcTVxPxtgADZqva1NU5kttUSxmNMYR73OGLQM2oIfIFK4G&#10;TVO/39uFIVfQY2Wbt5UV/2XQZ3RB8BXxrOmK+i9rrDBgXtmakKrZHA80nw/Y2Tp0Cnil0UcuutZm&#10;BaEJNZhSSfyUchS2vjKFwBF0FY9fwK52Inc87gLcNN+qJNkiBgb+yrGqFI4Mny9OzvHcezfohvdu&#10;VbP0uOGEmYLC9Itp8gg+0rNKNCR6OK7rwTppKkoAkWaqeHh4KE0I9jrMVIkyyJ1h7qT/dl7Jw7vo&#10;M3ididlgLioB8dO9TKC1SzvTSzEvet94FHQjcV4bA6CPsXd5hsEVfqGUwqsoMlrbjPFR5j8O187J&#10;yXl2q6DtEFJhMiYGaJWklybnge3p/20N0LBl0MdAybThe4Eg6A8YlkFqiL+QNwYtO+9wNLkL1bj5&#10;MHpTt0cHNvzAsfHXv4YR2tUliQx+8SgP8EVOq7VK/kbOgQD+aLJwSWWkSDRk50fnBzIJMkqe5AAK&#10;0WmBg1rabfW6Dcr1/1ZpGlpaNSF3z89Ft40ApuojPUES+XhayqbUxUsErnGTQ+QEOIsxT9Vli1gf&#10;SOWns0UTzdsXWZYpP83caHgn6cIzSumhktbFm6DCPXjuHv99b5xZdfHeoZEb0H0AjkYqoA09gjRl&#10;xel6Gsrxe1NAD1u36FwvgMjNVDl79qzotZTCkFDtd/Wz27GvuTiPQbrWHYMf3VJlBIGaDCiMeJxF&#10;Cb5kKZl3i7U8g5JK2bU6qandikqZMKozZwHBd3cnqwv9h7c01BMX5BoW5hgMcC0rYRRzLb0hIp1r&#10;hddSuTkkaJogmyWJUjIDWewbh2tmzDhBCKhtZQKlTFUnkRO5Dt8IRc+VoRJFt58ajX6Lvz/v6L3c&#10;X2+ZbfLUsa3heEzzdvimLk0S+chlOkDNF7BrqzKLrF5OBKTmB3Yqivhf7u7A/BOntAy8ix6U6bk4&#10;FScmEy6AlOF4kwr9mkmXe/SwqGxw1qIvjT8KBmlVnOJNjq+yCl5J+jIZRmgs5IM4QJArIXQFJkGR&#10;CkDkFrHh6cWs7rIm2JSxMhsq/lW9F8cO/CmO3dvcuIQhP+EX3/V/tws6Fe3izfghcvceyD8e1Ors&#10;cUVruHTOohrHVxcUZ12KX46NQXb/rKsWqG6mymss2mS/KMt+jPY3ws5N/XwVQKHESM/MSC8hPe/g&#10;s8xexYVALgzIoHWkH8lyC6EXY/zE69eSlL/+hwbtbBMj39q2pMfiqc96uZdKd2uZ2lgcWGgZeYad&#10;ceFe3tScLJlQr4pFvil4AhuUhRgNEXSjUMWy7k2v3s0MjSd3B/zJkUSgYVH4Uy0zoxpfmRYqMBze&#10;qVZ43dUS1Z67PxJvFi+ICX237lcqzSp+QCEszLo0eL+yH7cxtpGoFL7FtoA11TEJWjzEJSl3ZD9c&#10;xHUUPc5QCLgVqzkoLKlIccbo7Ly13gGCZMcsYNPu8v8qN3B5B1AKD8YNUtnvgWehGFVVWYg0dL7R&#10;GFP64hFNAH/WexDI8n8//NtnZu2trrcAAUSzJ8dgqVSqjCHeqfHyoUDDR9JrI9/aaaBrWl+ACI0Y&#10;9PA1mY6iyqixWz/duXVHbYmktDgdTRYMUVogU5yvkplXNHr7n7tP3nXPyf21nf7kvu0T0nIDC0Qz&#10;srNYcuHO2K0rmqyIXT60JDG5BZu+8A1ZfoyOleRBfKvbkdpZ2UyWgdZtjcZ+yk4vseZbA2lFp3LC&#10;ssAN16RUqRQPwahR0anNqf5pKkvaqH3cfGfaNl0+uJa2RSa25oNOtSweVbuF/zhcjVzVWsbi7O+/&#10;1TYbYPyRG5OosVNnJp3f0VCaDIc9tPA0k0rj9gVs5P+PWQA2+3smPUxRRfYNShtRntnM1ECHVS+g&#10;jOds3y2qHD7JNwuKKsKJQFrJW8KfgsJYltklvTCIgnLK+dPIR4RTVIVhaTjEgixDa8m/8Hv2yvKM&#10;GGlHt27TLps8ZpO+W/+ShCQ8GhHDMhXJgWqWRQ30MC79zLiuB00N36xjKiQn27dvh+JMlsQMBWkq&#10;/epShVTb/MwGUpgZiPEWy7KfER0bYT9w7z35OQnhj7KORab8Jy7TJTV94LnHXE7st/raUgIC0moL&#10;eBGwuKa+++CcLTdM46VF+pKbA4YyfczUVM+5i/meH8y3fqFUa6OGK2LdI3RNLh6CmWFaEVLbPAAR&#10;SnHr4M+gOwMHn0hWpthsACaqmeLS0Ep9V0v0fzKuYRsMS7uFtU7rzsYTxjJraTlZlqQzKnLOvy+X&#10;PPfTMsiiNaYJvDKmMCtz6ffoysTx9DKFeov3SFbCDJ/PC0KuUJikVfI3UC+AZdnf7S2OjjP2dgbF&#10;o/DJSlpwYibf5sgk/jEzzNl6A7eja9LyrYBsymmk1CCoY6NSXS1P8hoRXeWUbRxZ+vSRZMNKNGMD&#10;t37nHR8NMpTYmLbVc+kKEkBLyOOTo3AdNsVkDReHuvXk361bdK5bNFQOiF5eXhSJbW9vb6EgTQUT&#10;l1VIQkJCzelAC5OybKYpL+3z2U/hAXySCDR8x49JRlBSJup07SlaZ8fS4lvJ0ufFZdqOVqB4MfHp&#10;iV3N+bNEMFpCn0LfkC48kznzxA7Httd6eJFuLvlhtZpUrxirqXXy2zS3zaQwGGBTV8lcG4nibLbJ&#10;8w3pEvoAHylIu1GUjc1xUEmlyOqtJX5PPOcDERvvnbc/0/DdUUW3grRbtcw/fdBivxcbxXKfhrQ2&#10;Ny5JNqwu025fFHmqLCeatG8ahvlTMvBOS1IzSrOSyvIe6rNZIDnrJ5FHoB5l6+DDotFwJvkCCCmF&#10;MUJnbzGzDxOo0KKo8PISxdzgAHQuHltuP7fIYt7xIMoCqV6pwsWNRnq2+TPY4Nd1375h9bWhI2eR&#10;Z4zyZqb4gDgrxrHX2IB4N/VQnQQeylsAqmtAbN6LTOGFPRsh6axdjjW69n8TFTGDLYa7nUMXD/v9&#10;izMf/kSz0yn62rNLm2W/XTG/n1tcfEv3gwuF73+mU1TS+z3GIRB4/sFTE+NVa3ulTwwQ2ZmQyowx&#10;M29fBNfsxjlbms35q4VlqypN++gDFGEjntFbJr8unWVB456Z14zFZIEbuYw5zsjA4tsjoBcbDfkw&#10;/3gQWhSwjMmTapbPxdhr6XYvTQmBom22MShn8xbpbMaBKftpu/7bL30shbf+0NI2KxNJS9OZOYu6&#10;bxmndOzW+twxxjskzWeycrErU5N5ETSQFp8RsfNhSMuGamK2zUU/1EavU4ns5xx2KfdKPg1VE+/4&#10;6Y4AZ8UJyWkfeLU8GaBcdQ25Ip2zqFSaRX6k2fd+dzeUdDZlYif0XZxIjzZZOp+JrDgexLmbail/&#10;JPkZ6JrWSeBh1YD4OiwSoEoYht+uvZNeOUJpiXWLwp7R9qS3PMEQp5xdecP7N+74/kba7f7KZcbt&#10;ltrFSde/LHr/nQQGKJ8+kwEQO9pZoIc8NCxtWzGjma9B6zlbddd40giu0zp0ikhZdgOwErGATK8K&#10;EBe60dJL5Vx+oA07RTKbeWU9u5U8eVoQfEXHuh2YoPGENnqFTpWUj5xsUemTkoQ7bCr8ftAeCi5c&#10;0ZYwOqBO26KCMz8xmnWnPqWZSYxVsW1ZSVJyhs8Xug4+5TOOnJjJM/mB99O9AziNwegj52JAIRMp&#10;LaGVrI0/tM1axajqUF2VBr7INm/jB07K94iEZNyXeRAVi3Nlr1gHekurgPqcXRn5PPbMJ4cM2TnL&#10;VeasK4qIqgE+PpJeq8PAw6pV5tdcykrKSvTKq0W7pZmoJI77i/Kebz7/M/qA0ZNMXS1Rr1ZGaKyg&#10;Cdot0Qfyvvr3IpdrjEkB+jIzV4+Nx47taDGMnbhSlikticksSZa2DJwETbC6U+hUHa+oxAnSkEKZ&#10;1jg7RvnCm217GLCGs4wps0oS/mJfX5uXY9gAGygfIIxlxZklGcy/Fof2MtpD4EHdjowKWSbLLn+5&#10;Vi1AsoynloFyAnQKQq4y2nRSJmgpGZdLpcyaCqYVXI8aQ1lmPoCSSV8oMSx+/EfJo0eUdVWpSOcu&#10;edbLXemkbHC6MqnUZMk8g359VGXDJU3cdOm8vfeCQh7dPvPhz1wGB4Cd+c7NbKkk9FPuIqWZWdUF&#10;RKDhH0kbu73xWV0FHlbNEM+dO6fGUEhu6GbcvvN4y4WKv5xeEOjLLbnNYqKv95G5ozO6/JVQ+rUs&#10;q290eoGzFRPuf2GDlqlpWVaWlh7TvmMfpo8f0Tns2DU0qRxRmYkW23Qio8pkvUUa++8EaZIGUDZv&#10;vsmCxeBHBWzm7eLEO9qmb5aVpXCd39jbWc+lX96R3/MD/6tl2Or/2bsS8JjO/T3Z90wklU0kJBJF&#10;7VG0hKrlotJFUUtveymqpaWldVutavVelMstra1cbS1FtbcUJf6W4KISCbEmEhGRjUT2ffm/5/yS&#10;z8mZJZNkkkzG9z7zzHPmzJkz39ne7/0t3++zn/VOZSHolNi8te+Z+y0oSxEfQNNKFstbvQ4qUrl8&#10;seJHIUmwYP8N/AUlRVbuUJJ+SKk5eJF/EBxkP3O6mVCA+rJaHxF5MFWN2fLMrMz3P1Yu/9L2r+Oz&#10;v1gG8lLvQMzKth41fHv+5bkn/q1az8ZqwNNMKmL/mnaiI66k/nzi1iJYyj08JzfQ5VM/UkV72g04&#10;0VjnccbdE9/C8glXyUB3pRXNKUwfg7y6f1zW763UNU7mvY92O9YzJ3DgqIF09zhvWvPgb1+ZmMdX&#10;GlP2lsMtbmZ8sSfmibfGnRJWlqUVlqdmWPbrzlnDiCHNarZ9dTx6RNMWJjYTuxadEDSglL9KLrTO&#10;Cf2fufezVn8ZKfS+s6YX/nSu5OYJcJNCzLExdfWwff3ZomPbyKa2CR4BNaeQBFJoHLHM/lWIgRch&#10;M0FsCSSe9fMjSO7l/7CjYO8Bl59/lPqIZLO/P3Rihp7Gb4nRzH1aa6n8iB3OXTds+YB3g/2CZF8J&#10;OWQhv6lnUqr3pdlaV8uGw/xX+LkMbbjLp8ZkHjNmDEVOoASJ+JgknCYC34I0N2zYYHx3s9CDmdor&#10;ze0qb26f1uW5d0qr16APv9qpRXabSyURPQva7LS/5F38ifXXT+8KzhDGXb7w1/KiDNjL4VEpHq72&#10;nUwyKi5dOZ1e4HDpnjDLx83bFfmmrAoLh/GrRSelwycflt+Pc5jfu3DfQVOnanarWRtRkZnb0ATZ&#10;xadSyrJ6WHTpVRx6Ch2zifnjNsF/sejgS9buYyF7hYlcvFuX3bxJZRcUVblW0nlLik6cBmnajCpx&#10;3l6ZGwRhCIsVdzIWikJPy3QiZT6onR8G8tDhkw9INoLKi8XZLLAHNmc81GWKf3eLLp2e3P6aj6O7&#10;pqFczPOIw2cZPGDD3NVCrELTrOIyFJVmH46ZO6bzzgZlQ/WESPZyiIglImiZWHL9+vU04ZRREqIM&#10;d+wfi+3tIy09kjlj74Nyhan18wmxYz6yG7P6s8AMl2/fuBM0V+l4Ozu5xaa/VeSn7f7xTMRlgRBd&#10;Tp4ucrRf1M22hcIspfUCRWm6wqTmwaHLw7eO+HV2PVuOPWA/tHwrK+mpnyaDtfHadPk3zlMNbTIr&#10;VBy+NAeIJjWUt/bP4pO3YYiY+7i6/Ly+KPR/YE+F+bPm7QNgbDr//CNL1jNv05q5FytZtbVSWrKw&#10;QhwNUnYvjjl5oC7ZXJ3CzKtVszURoz2YOgtkp2rMgjexK9ZgKs0JNsz9el36mL8Sq+Idewud8lhm&#10;Ua400qgJ2Bv7d7BhzuJl1sEjdTyrZxJWdXQd3UB+wxoIEUwHkShzFOIjVlL5L6qbDbPaKOdoTjYt&#10;slEKtDX75yvd/hka9Pg8Vnok79s/87dfyrO3+v5m5qDSkm6+nqaOVklKc9sr1rNMzFnm9sD/ff+x&#10;2RmPZ58y8Wmd2sqrXdvyFjvGKkpOKBQ2FCnWgokHP1lwem192k/0d/TOebZmwf/WvuQ/qPCd04uf&#10;nlHPnXPUCKJCWV1VIdasIXpg5tVKUTXshMYpQQaKus+LqnJBYVU3ci8rKvIkNqmTdOJjoWbMzOks&#10;QiKdOVqYBEbkI7Yy74efmHaTBVXKs7JkMWLwpjCf9b6DgkoVNy6+eLlg+pOTilO0TwygCsGxLpr2&#10;skKHWpCYdaady7DG6M9U5aEWmmteg1XqAFgrCZYmfq2FW+Hfx+KyCkoUFYX3TYT7T5joUszwOmsm&#10;hF3evZmMm95xydBUe2v7iqKx96xWR+xCV4nOvM3xoz0O7EHP7PTaBO9Rw2w//MjUIaei/Ja5z1+0&#10;R5ZJvs3tOak+hwBhCPob1LoXW7Mn5mgP0SuKPSdP/4NzVuNDbf0bogNzXx90q+h0mSECGYi7qOXp&#10;qexuYb+1DOqX+/UqRdmfNlWDsmEaSytE4K6DnVtUNaM3KVNadoT96y3smU0nDTNZuXyx/azpIDtQ&#10;Nk3xyL6SNRgf83/8yfbVV2yCR8CaBqlhm3892WJSh+Fa5o1SRfrLr+LnNMUuc6rWKA/x3tDGsnpC&#10;ZJNMyaZgpuqw+IoMZyzDajbSUmAPz8mx2U8Fmz34n61wp5YmZFk84SYMFy0si/j7gI52Qjkv24ld&#10;tx6OaVt017X06S4t/X+8tr/wraCQOY5FviboqG1fHe/68ou49hRtVP5rrvY/nvLE89uGf+Fk7SCV&#10;e6p2rtqVDN8M+kBKqdhYEImn16qazFCRzJTG6+2jy2hjjoYgRIpOyCgGfGT72rMOfx9QuD+6uNoQ&#10;T/VMATJyWPCBqVcFK+NmWlURTuq4BOtJJ/Bkf+ceEyEdGVIhyEBh9neIUIjHnC+WstYK9au7yqr5&#10;O4JPYfaCcIUA+onTZ73PnSjK/kRr8Ve5fO7SSRivIgpVHIguk+sWlWZHJG0K7rCxsR9+hg8//BAy&#10;cIiI+SJoGSspsuzn5xcXF2eUs01VFJZXmJiwjwP9XYaap+yrsMvfdrEisxCS0OLI61jfzcsRPTOF&#10;npPTcs3NTUPPxi0Penfx2c0jSs4v9Gj56rQ21s+PEG7Nrk+02Lg6RywE0oTZgmQyH3hxFZjxQVEO&#10;qdERv85uq2wFzYiv/vfK5oi06+DHC2k3OH/VE2atlVKSKo2/I+QPdnlCrVvN8ik/CkyzIh2wbW00&#10;VEXF7YSvKh7Eqx2YDBIkbyNojuLRqvUUTJTKsnj188CgkeQcLL19B1wpa4NVUD/8O164q4V0tNBT&#10;/2nlMP+pGVqKv6qhGyel65/HseAefUHHmg7H44Q8G72PWa4FIYLpdu3aNXjwYKjCpSJYhURyI4IZ&#10;p02btmTJEuO7lcvvP/jeIr2LxAQI9HUpsywvPnU7f/tFMODrP0TS9AB0x8/46I+UtNyO2bfvmTvD&#10;cPhzwpZlj714bJ1QbPycb+XoFNu/jjfzaV3nQez1BOnN0e0G4R12NNgwszAHShB6cPHTMyBIW1gJ&#10;G8CmBie2VXpOPLiAM1o9IbV2SXyZKh21DNrFxlShg7GkljLRYh2tbE2+ObJzWTCECivIXIFqExLR&#10;beMWZZ5EFoeR/q/UlblreHKJpZ2WmVLUgkoitiq6r2M+dmLW2diMw8P8VzSBeSjjRNBfbGzsLhFY&#10;wEcKs+CrjIwMYx3eVxon6CMnK/v49HyljeAr9LW1/M3EJS0vlyYkikzMokmWCTSzqE1hfoq506vv&#10;7j1z/IFjxROJnUZNTU3/4twm2uZ2djLuA93zrfQL8B14cM/No2Qj4yMoEvIQC7DQZRu/33MSuFIa&#10;kOGoy0OlUnnIUnPlDkVVUX7Lfj66T5ldrq6UFpjOacWXCq1j5iy7PlFyKYpJQqZb0W3jBY0pjE7R&#10;UKfrIRu2zJr7WMtvYxpWtcWmH94d9cqAtgv1WO6wFoQojZZQ8IQGpQBYaHblv+oJdEx5OUU5ecWO&#10;/h2DTZMvFRZQCevbGQWzn/Flm0Eezn7jSbtrN6M9O8XcykhOzb1ebBc9+p3RM/dnFeWM+X0+Xu23&#10;vDzt/OricaOa6li+GfTBLzFHrb9+euKBT7aNECQhKK+76+OkDaUY5C2EYrjVrHfoEj2wGdley9x1&#10;1a3Xp+4PCVblRFZh4aELSGUbcCV4M/3lV5kNy76iuczSx/wVLy1FWzOLcqeGfHkoy8ahZbeGO2NU&#10;DXuo//JObi835pWqHKlC89BDDEIABgYGahmpYsSTTOEOy+pj1tJU6N6Xb7tQWl4eE5cBQ3do2d0U&#10;Ux/zLu4pfVsrDsrnPHvR6UFWl04ervYgxxPnEgLaOgf4Ojt4ddj93JLVYsWwXSP/+eO1A0P3vK1L&#10;rpZCjAXLAs0wb/Gq1bEceHEVW4YhDHNY+i0MZycrR7VykpOX3qFcvtgmuGbTUvcCbmCrnMXLIOWk&#10;Wc2y2oIw0sURynecJXauoipgXSzmV8vcOCBHcCJFqC01a0z08TO7je3f5fUGZcPdUeNa2ndsZDZ8&#10;SIgUXCamM47yX3VAyaXLWY97B9kKd0x4fpm1ReXJsTcpvmptZT8p8HJGATkQpVkUOV8sZcvgRLxe&#10;CRbSR30cPagYBBDsF/Tk9tfmhv57Qe8pssGeOko8qXkLq7bD9/WKaGkiPoq3cOgXeveWUDhCGOFX&#10;hfwfdoDOpHJPHEn9P/VX/7s1D96YmffDDtVpP6FkKU1HkxNzdeROmD64jU2tGrDE0oWkzY7WXo3p&#10;OpQTonRs8qNc/svEQoiEXIhKsbe26ONpf+FySqdWinb5d7e5PC3EiMVplxXiZDqtiu4/vOPfeTPg&#10;hkXEZW3z7W4csmBqyOKhiRde7ThiVrdx+mowlCNl0vRwbb9m0Ic9XHUKZA9q3Qu/Av3JmPFownna&#10;FWcxA4epk2PRidNMG1ItbvuZ09VsqZSb4SA7KMHcNeupFI3MoH4sZK/af4Sts/jcJrGezRqnhmRD&#10;Nq1oY7oOH54u2WdZqZu4uDiY0jCoH4Up6oEC0Ruek1dcWKEIcncQ/TVPlyfEF7d2lqXy4y5MTsu1&#10;t7WksaIjn23n7ircJbPfeLKHurmPxRj095CKi89ufiNkMeyOvbGh6G/r09o9MUd/iTl67bXdhe+c&#10;hgk88+hSHX8IvQk2XBG2VbZ+RfhW2NfSpG4Ow4RQNmLfQYUYWb4/pNJ6kKY6YoOqFBw1xq+JqCUr&#10;B1PrgNvZybhj8c4KJDecsbw1cnhH1zGNMEqvBkIMDw+nfEOWkr1hw4bAwEByL44VYdw3Gbrc265O&#10;g6zbh167V1pR4WFtVunccXAIj0+EKrz3IIuokNYnp+b6+zrTWNEAX+e1//gL+JHsZU2ArYFbqo2Y&#10;ujV2/9/nhX6tOlWL7hjtPyh5+h+gMHH5Gd0NXvwEZvjy8K0TD35Cv7qQduOpnybDGN82fDGnm+ag&#10;EIXsa9yKxWIODRWAMJFGSP463jp4pJYyiLoD2vDJ7a9Tj96gbKioyjoc6PtpU53YSpMZqhB8R+nW&#10;5EOkeabwvmTJEl9f390isMYo0w8ZKopNi5ztrtwo9JFkTjz+0qTcczaFbg4xIafHXA4tMRPOjxC/&#10;q+5N9XC1P/LThBr/ArcU3VW4z9DlTg35MqhV91plt6p3u6TdUE2j0S4SQYvLw7Z5rP8LWwM2JHrl&#10;aBaciJsQL+tRw+3+Oj7z/Y9VK1pryr+pHDWo21DiqSGLR/n1/25Igyeo3su7ejVtz5TAU014Vs2Z&#10;GAQbguyYJxFrKAGb1oAowZhYadyESEjIKW7rZAWCO3E2gSyRPqcPJPm3Vl4WZjWhMQDombMv3Rlu&#10;Y1XnfyFmDL0bge4XsjGrKDfIq7uqlIM5XONKaL3MohxZbDqzKPfHa/uxoMllCdPYYK3jwrOxpbfu&#10;24/vreP25Zn5OTvO2Q7vbNFGmP4h/2BUUaRw7czclXbDO+Pd+O5Sy6B+sGnyf9xB2c7uKmEQy65P&#10;aMooxC0NgalLdjT67Ev3bx4e/U0jsOHuqHEDfD9ttEEp2ggRZjJkoLTmKxnO0vF5gwcPJp1olIP2&#10;FGJlh+vPWQTZuKY/KOj7hDsIMUecAwD3TeljnnEZrVNNXcrMLUUHzSv5P+zwT7hT4uVZzyEoFInu&#10;veN1paW9j6M7bGrVKpvasenyb0cTwqR5NszpQ7SohRMNE3m/Xii+nkzUpgtK4u+DAcGJldfxejJe&#10;yhnPmDrZ5u44l3cwyvFv/YzvdgWpPZgyU4sMFAp0aggW45Z2PX9Cl3/58dqBUb79GzSKohBzsA/F&#10;vN/dc0rDlcLWVXczk1mWTxMeHi6bLcCIE24YMipKrUtaJN/Lda9evim70PxSl+Dzzh1WVwg3n01V&#10;JSWLxCSroPo+bODEwy+tSX3zEKgQFjRRmC54UJRDo49V2fCNkC9hhqNj3/3cknmhXy+uGjZj+CBl&#10;Z93HrxY/ORNr3ffh9paPezjNGQo2FC5QB4+KwhKjvFdh8OIm1KU+Qp2xOnLn4nObG7o3zS5MPJOw&#10;so/3nL7es5v8rKofukexZllCImzqJmwolKmJiQlrAzk9TUQ4OzsvXbpUL/9iVlp+3dbGo6W9taWZ&#10;7Kt0L/8jFS5u+cU5S76gjjd+oDBA2KxN6/r/LxnLkIej/PpPDdE1rAFtCDbEO5WrYcmJYEPhjD23&#10;BB07rPJz47f8cPVAfaI32mzVrAI9C59u3nYv9jCxsZBS5IN/7mcCUHUlLGv8Su3eypKzrLp7Sy3x&#10;rLXH8EO8sICPzZcQqXKiZVBDiV90zIvPbkZXrerJ0a+lvDVyuJ/LsCbXhtUIEUoQkpDRDSXZyGrE&#10;khHdJDNMbdiwQRbjnj9/PtoTFhZWUVEBS58+1vNfKkor7pk+VBP2dpY0VFkhJuKAIksrKlyKS0+5&#10;961cqXxM4eigY003HfFJ7ylk7eqiE+f2nFT4zmn2uvbabvwKv710L0ZasxOc+EmfKasjduquPXVE&#10;aUJ61rdHDZYywHeQh0xswnwuPBMLfmzx95F4QUgWHLuOV/PlRPeYCB1rxtQWoYkR7uuHoXtuUDYE&#10;DkULlrIhaMNqhEhuQQqbQG2BEGEgT5s2jW1HNW/YdCuNienTp6M9snRxtBPNIw1Lrk89EGJu6X7z&#10;nDYFHhkVim5eygBf55QqQszNLyYjOqh3NSVS9OlHass61Rlk54IT19QpRTE08QJ+++eELTKnz6sd&#10;RmDPejecS24LmeqGaZNCQpbeug+xyT6WxN93GN+b8aPNM49jGaRZlpKl4KjOhuhWNw75uKEjy7Hp&#10;h4tKsw2HDR8SIphlyZIlEIlgH5ZtQ9wHKoRNipXYpkkGsfj6+oaEhMjJq6KCxbv1W3ICqtDO2sLJ&#10;ttJki47LuCBOIRCfUaC0sQBLVlp2QU9Fm7hlDhylpaxT3QAu2zhkAYzcN0JqnRIIuzjYL0htEg/s&#10;8R+v6tlqLksV6lCVpWUb1PMMgs7+zykYy9IgdVFEgpm7UhZuhlp0/Fs/o4xB14cNh/4yc/mAd2tb&#10;2qvWPVZp9qGY9wf6LjSow384DSnNrkfGMstGVFTFWyj/pkniKjXOd0rTXUn1bB3dYdlFlaZWWTlb&#10;uf//bgolG1pYf3/2Dg1kzsktpq8ScxRqB6XUHzByQ0avab/l5eVBs3UP8F28F4O7eaOGXh379HF0&#10;Xx25U48+8oqiUt0VYu7PYRY+Lla92jaCNoTow4viM6ZOtsoZz+CjaqCGAi8cUnxxbtOC3pMbmg2B&#10;vdem+jkPbZyJAepCiKQTVSs70MR7Bnv9KF0c0hVCsr56J/6SQiEM403NLe7m5ZhdmNjv+ZzoO/dg&#10;OPcd0SE8Ks3JxqLHE+4rv/tTIY6QD53VgO4zqLxJHYYP3fM2LGhdODGzKHfonpmzuo/VsjFE4tzQ&#10;f+s3aGjZ2Svv94vKt1xMrC20a8mSmNTyrAIdCVEgr+r8lbX2mPaftPj7SPZbtUFqaaCGQz1JxYbK&#10;HNANhAtJm6EQB3ZYaGhnwLRB9x4YGKg64A82uJ+fHwWIhwwZIpvOFGtMqlDjTKdHjhzB/sHX9ZeH&#10;QMKLFj0dfEKi77vYWtpYFGyNHO7R9rcWnQTJPLST68qXO80e5OvhJiQnwoiOLbOnwcsNh++GLAAt&#10;Prn9tSF7Zmof9Yxvx/w+P8ir+wKtE1xQhiNUpB4badXFy8xNWRyVqH2z4ugUUGF9jGuoPAqG0Mt2&#10;eK1jWRUFJQoOrf6WqSFfbhzycYNmHYIHoQ3PJqyEsdwk5RtqoRD1C1BVeHi4TLhRqQgpo1GKD7OL&#10;Vd2FmjB9+nQaOVOjTV2Lp85OmZ5f4uVkczxuEfR83O3xpq1eNrMZ2MrJZlSVdRzQ1jk5LdfD1d6j&#10;gQlRIdbIQY99Oyd5dcROWMTMyY1lcCVuXFEYvo13LOvSsYMTf7i2X1+hw7LULFOlrXWvNoXn47VL&#10;P2hDczdHM1fH0oR0c2+Xxr/RzdyVJfH3bWQUWViSs+OczTOP654EbpSA3YA7CndaQ9duEEy6KMFA&#10;Gea/wkvZxwBPRYMoRJqjSm2BHBJ9YLEKEXUOEFNAHJayvtiw6JQw51mJWWX6YWLW2U5uYyzKzVPu&#10;DnB0K5T6CgN8nVk6TkMDNAfyerXDCBjOW68dvJ2dTGzYe8fr7uuHBfxnNN6VVg7Rf9vz54TvdenY&#10;sSs9KsSKolJTpQ0UImhOah1TsEVGiGZujjCr80OuNklU2qq7NzkWq1100duor7/AUWf+65DeEzN1&#10;R+7PYWiA6snX7mlZfG7Tj1cPBPv1X9BncgOxYfamk9SqK6k/QxVO6n7Q0FyHDUiI4EFnZ2fK0ZF9&#10;FSeCjY8mZuzZs6eWAt1qge2JbSESmX0NCq5Ps0svpVa7hEV30YP1eMI9L/uxJ/vmyTaOjstoNE5k&#10;zDjKt//qyF3gxKF7ZsKuOfyS0Jn/N3h5rTw++ElWUS4oVZ/3kLKa8Co8fyvv94vq7RFvZ1jNUvZs&#10;PELs5g0ZCD3IkrEpCZHW66l7KEEPUZ6V3yRPMs5qSUwqGoBm1EYbrjohBOI+ntVtXMONSMFFL44W&#10;UjVgKXd0VTPw13Ayt/RPiGCrwYMHh4WFqWo3UoIyIxobQ1HWKBJBo1CU9FtwaIUKdLe1Ndh0hYme&#10;1j6O7vfKKlzcChytWmGlh5t9eprbUz3lsxWHnkvYuCPSwc6yMS8V7tc1kbvab3m5S0t/CD0oR1Dh&#10;X9r0ra3HBz+8dD9Gz7eR0oYJE0gkqa+w4GQ0bncyri18XEyszEtTs7EyZ9vZRr7X7cf3tu7rV3gm&#10;lkaqFF9PhrFcB19kDTdSZoGiOQA9K7ThvtiT3w35uLbD50mN1qpjA1NDHmJB7awAhpPer38fIgtJ&#10;q+o+ShiUESKl8uh9+qrPPvtM+vGFF17o1k3bnDgVhQV5liZtHD1OVih8HMqo5IaHq/2QHj0Ss9TE&#10;wlLScp97tl1jXioQWeE7p1dH7ny1w8j67Ad3/xdnN+k3rwJkp1aYlESnFJ6KEWWLYFzjJYRWUgWR&#10;SCk7Ooo71ZF5alfWCE0BaH0qtbRsy6Z4kkHE6GxkZxXn3yJAfWYY1f5An1q30nOUM+A4pb+uLqkH&#10;6WfFActqta2orAtkpoaRKMS6oWkHSgPFpy+aKAUSTM/Md7HNYvGvycMHw3w2nI4dOrGeQUBQIaxm&#10;ckfW02UmvYNJIRadv4X7mwnG0qqVlp29JGK8QHuOTjMFnZBaufD0+e9Z+RStkpqfuXvCNVjK/8b7&#10;nxO+r094TcecgZKbaXmtCkPd1rUwbdNRqbFkZ+H5W8apEA0EMoVYs6TPK64wNRGYsaTcyTq9pd3D&#10;ol4t7TokZp1lQTH/tpWDVeztLJvpyRnl139vXGitfEZF4v0qDSVDEkIY0rKZm2NxdCq+zT9yVVUw&#10;QrlYBrhJHyTwY3FUohb9woAd2g7u2ITnCvQNisEB1tynRqficIr0+mDjr3XvPNBIvNAJ0Vmt7JNU&#10;wvo/Xjvw49UDh0evqU+rdN84K/r6bt/3Hy8eFhg6srg8UTUbAdY3ay1XiJWof1p1/ZFkWaG0ss+x&#10;svBwrFbqBuZzVuHDPDtyHbq72vd4wl3RPDHAq0dtY80lt9Np5LJ6q7azV3lWvjTAWvjnLbrRxQdV&#10;yYjPXGQWITbt6pj3+8WS6JQaibhJgjBS5VJUU5YlM/1A/Xok4uJLifXxtFKfJCOvi/diVkfsrGdA&#10;GV2a7rlTJ1ts6Gc/p3/GVPNCszKVEDx4EPayHs9bcyJEYj2ZdUzewyYvtliRXxJvquj6WIDwAJsl&#10;SVNGoRbv5V1lHz3cBIv1v9+9zMY1Nzv4OHjU1mTGXYsH/sE/96vtySFM8ACXShiTvEKgMxCfVB6S&#10;3jG1tnCY2AfbkKLUox6pkbNqpGDVJ7b40p0adR810qpLa301NT/kSv6RKzqapWikphaWSq4X2HBq&#10;yGIfR496uqGZ8K8xx+hK6s+p5VFPuIyx6R8Apa9684C1wa32Lwdq7xsaLerSqIRI4wJlwRb6qH0y&#10;6EZA6a0HZWYmlaqkLNFVMukXlmPTDz0kRFf7kB0T9PKne69N/fZs59j0w9mFicfjPt8dNQ7Lejwo&#10;7JYKisjWi4Hmm7WlEgqMsHsaGlBqSOLxoNQKbCM+Kvl4mPET615tpVaSkMjdzx9rwIzYkp4oTc8V&#10;sUyp/owpiNyiS4m1+gnaQMTNBK8W0VTbsAB2q4mg6ezp2B+QzpLzSPV499zQfw/dMzPIq8fGIQtU&#10;3dBQo9I/UptMyr6iUwHhrz3HKDHr7Ilbi0Zkf2FRYUXmvKZLjLuiLFVjQihOkRbm1W/iZ2MrRJqv&#10;itVzpTqGYEO9K0SWnxgfH1/bX8pWUBKplKr0knADnopND+nuOWXvtWmgwqtpu/1chh2KeZ+yE+pP&#10;hbgdsdvjcYuwT9UNlJb2umcj0l0r1BDs7FUmPgNYUxKTaiZ5/vF4YI0YSrYlwVh5hzlV4whsALFA&#10;y9gbPlJRRXr8Ck5GSx+54qhE/d4VgkNQlTi0PlFMo0l/CDlGRKaL3sQ2OF2q/yKcw+iUwvPx2p9z&#10;XUQiXRQznHmlbUl0Kv0WK1kHtjc29MerB/6csGV50Ltqg3J5+y9Kzzb6NpC1WmcFpVuaeztrv7dx&#10;76G/f8ZnkfKWthggejvsCu1kpxd/KuPics1dAjbO+/0i7ha0Vi+WRGP7EGnQMXiQ2IqYUY9j7x5e&#10;tiq0adNGt2dFKHVzLjpTYWFma5km+7J7qylX0nafSVilRwUHqmpp16Gv9+xJ3Q+ACge0XdjDc/Iw&#10;/xXoVKUWeh2o8FD0+5vC+v165W9eyj6Tuh8E7ao2e1b3sRRqrBG423L3hJPPyEzoyStLfkEGSkMi&#10;1P9jjexRMbHSGBMAM8KgLjgp8DJu6+xNJwtPxQh5i+IjJz6Wqfq1mNSyEnaOY9RCi/aj5eYLGka6&#10;lYVxtTyN2IaS1fEX0pR1rNSzunGywQuXhoSbMDrI1RFnMjQxggYpa8qwIXMbnCK1u8E1akWxlK00&#10;HTWo0NHKC7d0u5ynanuMuB+Kq3cz9I8U3VJVwZCWOGS0XFNI3aAJEdzHKi2SZly/fn2Tz1pVEpVq&#10;4pB1SFFx/Zow/uRe3jXZQMt2zkNBK1dTd0Nt1YetCKAn3DHYz7CAFaKPsuNA308pYRVq1M95KLgS&#10;+o5cMLSgOxtujRxeVJY9vP2q13oewf6tzB3HdP4JzZYZzjO7jbsklgur+eTEpDKlgOeN9eSQhFIL&#10;kfzilgFuAs2J0WcIQMfJ/bXHZy18XGjnuKdJCoETKXojWm1ZeKTJYtJLFFIw5FOzqtmGaUKuDI5R&#10;C+eC5VUj3VJFw5SOJvooTcjA/+LfpSoMUk57MAHHLngVdMj0psawoD/7a8sA95X524f+IpRBYtnX&#10;quOIIMGoJUyLocG0W1UOIrcvLjGOV9WbQbUbcG8P9F2IW5o2qOxNxZHsulwjmQYkSkWzC07FqEpj&#10;8lazC2G4hEjjSXbt2qXKiRkZGSTfYmNj9VKopr6EeCnF1Mn6fnnZ7ZPq53p3tPaa0y9+Sq/TsHDB&#10;VnWwjhkfUV1MLAR32NjSTk1CCViM7qqVp9qcTVi5O+oVGg+viVuhB8k8oV+BT7Hnx1u+QINtAJA7&#10;Vl5Jq2aJw25a0GfyFzXV0JbdZJB74oOtpq82lWSHmPsID4BYCKeGbBWQJp4TZk1Ln0byWmInla40&#10;yMbCEpmfS5Nfr0wcDKMqBikFsiQ6tboVb0ttUH2iWK4lHmn5g3o7XX18qfpjT6FetYno4GKHiX2F&#10;rzToLMcp/ZmPgkk5tYILLbHq1RZNRTvZsZwyifjs3k/ri6/EdFrOyiAJwWsVR4RwnjXU5tCUHijz&#10;hBDAg7gDsTAl8DSFJaVHrTZ/SK0HgwyFSv4NucqcBppOeHP1IRoaCn+/gRcWcv4ZatHZFQu3S8t9&#10;nLX5xWHh4qprF4n49kLSZukaENamsKfpV+BTMBQ4S8v8s7Bz3+oTRRQMgxo/lNq80IxEgtCPe69N&#10;szJXwjyBNsRfEJ+q7rCT25gTcZ/LvJOvdhh58m6EjuFm4gXRNS640lUFEXEfaQF6MrUYy9KHBJTH&#10;hBgpTXAunmf8BZal6R1keLKnAoYVlJ0mQgSrQlqy5wqkQxl51r3aSh9yIiNNuX4s11LqFWV0lrPt&#10;jNojknoPNQ3rpv/FbtEkVS9h4Wn1IS+Y6pq8liyUj97ocORvP/zx9Uu5O89nxi8IeN4pxUSmv2TU&#10;j9MFqS5lFhbi0DKgyFTsWhibb40YvjViBO7DYf4rWJIG9mw3sqs276f413TdpSJdGOAk9n90ctA2&#10;Ma8rX5VPcbws7b/+ItH8USZEWMp5354zmS9MlmLeWRjhn2du1tYnh2krtejoOuZm+mGIO7JP+3jP&#10;kU4YBuYC5WUX3YWVTZRHcV78CiyGGyUx6xw4TvdG4o8GtF1INIqfk4sQe25p1+lq2u6h/svJ1sZf&#10;gDc1lVTCehjO1HuzwaRUMGJu6L8hHzRlpRH7WPi7sUiISFjZ6hjTVqoyHCbqWtwJPGglJujY9PMn&#10;piAJg3cYqqAMPFHgPop7CnEbJ1tbt45MSGoJMhRdSsT21HKQIJ4xKzHkLc31IWanI4KpXmN6nSBL&#10;94QR10vJguxTtkz7KTwfz2gUj3Thn7ekfKrlv0oTMyqVqZujNOpCqY7aK61lWOW9dHXTREuf3vat&#10;Q0avwfnMXHmYpWdr8TxYVFGqONbIlhJi1G7PPCFC1YYoIdeabnLc2KpGj0xLasq0p5pJlfFrV0fs&#10;GX2J9ZNtWXerNsKG5tn098f2OFGgxfqPgDJahTiwCtqjzOXZRRVZhfZvVU6+4dBK+ZSXvRbtBrRW&#10;9olNPwRWIs8xrFoskPgic7ij25iOrqOP31pUqeZi3gdpDvT9lHb7Vp9Lai1lLQCF4bekOrE3kd12&#10;Yod4Z+wGrtReYA7fUsRG6pRcHvSu0speS3SlvLAEdxtEHLNnBa2kzsTDBnUbUiLEnfv5g0BxN2MP&#10;5lVWNh4z6vktu3iBa8BWRECyR1StKBB9jlnSr4iYLFTcfGBVMzEsrmNrQROy6hVMqtCTD3qlWBBp&#10;UupChCfWx4X0rC6BaRN7a1Kmqk+49qBzZlHue/FrP7LpufzBxD/8P6c9oD9jSfVlmkMcOPOsjxGT&#10;omxVs4gEnwMOpzK7XtgAN4PQSYs3ueqNjTMgFZ5CbtalO1rCLHSKbId0pCNFs/ETvGQtKRJtBcj/&#10;yjMMO0NM5Ko/bxj/0L0ao8yul2eZKq2v//CLX451WnmFt2MNKTVgluyiRDEAIkwmeyZhFcgIRBOR&#10;tAkLuCdgVoMZYcCi27yQtKm75xSiLfARMVcdDqev9xzQLqVD1rnwup/L0I5ZY/ZdnTq5V6WLx8fR&#10;Y3nQ7Pb/Gb03NlRtyRM85xAONQ6wqydwKzO5BBLE3+WHXLGW3OJoQ97+i+T4B9HQ4Gixgo5NsWi1&#10;lQpKIUD63KLlJDSkhMj+hQ2JE+I2gztCUVKaMR4w6DhNecK6JHbAAKRYLRnmaCdlMpq7OtKUPdCt&#10;UEl2z3VlHCGETarXqSjPzIfwkQUZWLBV9U+jLRM9i509FC5rInemluSvygpWVA0KYt4MthPVf1Tr&#10;N0AL8dcyfyvWQMqxngxHl26TsDdyjp/zULVlbGS7JRlYLuYDqXUoQwZS5hauFJEdmA5XVrguYkSF&#10;HMHlYmfTEKUnjZYQoQ11ViiCyZxvWuJTZnNHYdJaaVFSrm17UMlbfaIe/pHvpyQbQYKgP8Z6WEC3&#10;CQnJDOr6FEwnVYiumAznOu+nn/nbD8pvwABnrkYYzlt8J80+sQo6EYIxyKvHpXsxFGzZ/dwSs9Rs&#10;615tVO0U3SVVHcgRLxkl0UNVSWFp2SAUNEAka2HsMF54flSH/Uo/Eq3QGnLbVZZCAG+6OVorbcg4&#10;BVPIDOGH0tjVMevbo2iYtKgMlvNDrjLyop2zbyHNQCuikMlglqMswIJ/L6vuGsP2zIUnBnMKmM+U&#10;UtmLLyVadnloxCw+t2nX/V+jDzxQWgoZfyc7fmxzOkeTY7RcrAEh+0c6G0xQk2lP1YkEo7j630mR&#10;bX3/fNl/NE2sLCv/QfJZYDSVDoDxLwjRWowOwWKgYVHkYcTJh/VQJI5llGpkQXrrtQD7I+1DBKxH&#10;VsqKioyU86X2ng6W3i2u38v1qgNhKapSuJkce8slSo9Nhfasra2tFgPi3vjJ7B1puYo+4c7nXefs&#10;Nj0+dv/fac1r7YdFpMdCbszKUmOJkCOvkcefQikIIisqkZ5bGnAifd7AVk7vDZPFedhYPZmaIE1E&#10;BiBjYeZ8lHoM2F9gg4q0UjzMlG9kLTryIAPxDJeKBc3MXHuq+MWEbsOqS2sWgrfu509KR0syDdhT&#10;UygDGgo/h1hmDAVpv/jc5tMec5Sd/c5UJAe16u56MadQIRKilVpCLMBOoPtANJqoRFqOCA0u0zAc&#10;5c/Eb88W/8tV0VHqQ5e5F2SZQKTipTtkopv4V6pnhYyrmFRyI5JRLKR/il7Uh12OZFSoXmD6iBOi&#10;RdXcAOX37+WVm4/v5Aqh52jd2igPlrL5TBLz0aVDzNJKCoOi130puce58VsOv7TmnsuKNW2nbRyy&#10;AE9apGm07LEhIii9nU5dd6MBAgEsAB1BFAYaEtL0SDmKIwVVSYSC1NB9FJdgDG4Z4EZuPsFedlMz&#10;KTO0CRFotawR8ef5R65A5qAZNBaNnmEyZmU9h1DgjwZui1Ug6TRW+v6tzAVS0/Awy7yiD2upJWSY&#10;u8kFEXT9xiEfBxR7tbH1frXDCB9HD7ouUFgPmUVpKwtAkXtO06mmrHspQbPuROo0iL63b5THNyPj&#10;P5KaLNhSGtyvEVqCS5p8gmovGSdE/aOkosKlhY2xHh3MTGgoCrCiS49ND8HNjRuXvDa0TacC556R&#10;puSS69rSf1vQvGHFP475ff6T2197I2QxJegwu7VJjoKmcCE/PdQBiMZ+dE/LLq3ZmGgcERVzBu9Y&#10;VlbBysILT53yrUFMuFWm8kqSh9hw2ioFekdBBVareJ8iS2q1G4QMrGMZhdE0MqoPs0imSplrT+sh&#10;24LuqeoPDQBnX9FcjODBcsEHalHdOH3IMrI4r5lS/WzU2IPoNEwhA5a5RPG/dDbYGYN58e3ZztlF&#10;ie4W1eqNo5G4x9DFYkEYmHg7vT6uFbWJ7nTp6Wo2xGxlnBArEe9YUlry2OhuHsZ6gNJSNOjSncvb&#10;RCfurYy9VsVMQCXgR0Z2Q5wCf3AdE5oYEewXdDs7BcxII1ukcUP9Ts+iu5/xocaXDCMBG1KBbnqk&#10;6Wmket1qFYeU3YjspCFsyj9nTx3+SFrmlpGLEIXv1ZYxiKKqHKRqBAaqTUpnZE5CRUrN+YdjwKto&#10;C7yAbgwvMdhqy/4I2nDx2c3fDVlAcQZZoQ31ckx06sn4kbWT+gnBP+vqyM6VkLnZ76GHtNS85LLt&#10;gd1Rr3R0HfNWnyiLCitBm1ftgdIP6ITTXVRbvwr6FXbgsEWEvCvJzSbUDbG2oH0KIZ0AN3N9+7KN&#10;lhBrW9whzwxXu4WHq/29vCuOVl7Gd0Kkmg43fd+7r/3v/teFGfcVYjVDEjiMIGjBOlsxvKxP6puH&#10;FvSeEjJ6TZBXD+jEIXtmVoY4rCyw3HvH63gy98aGMn4k3swsaqhJuMhQFZI/JEpHoC0z0/J0nf4U&#10;LacKAsxnL9V6xPiixMuXWWfk76/2AAtDFf3x3KrNj5FJGNlH5jKrToj50m+Z340WaGWhXcW/di38&#10;8eoBGMtBXt1lal2WEKrq1BP4TsJTsnaqLeVP98OV1J+/Kxt5r/zGAN9PKZZIbEUNkJrJpJE15Txq&#10;Sfa2fzlQ6rSVJdOwM0btx7d6z38wWkKsbXGH2KIWZgrhOhWVZiutjYoQYcVI1Qq4DxZNy3hX99IO&#10;Fz32m7nYS0sz0T1XIiZC5+2/KDVblge9++eE77OKclqmv/+9S6jnr2Mu3YvZNfKfMKWnhnwJKgQt&#10;ThUt6y/ObWr/n9E/XqvMPwc5gjr1RZEW3s7ioEClVOmA022HdipNypT54Ig61VIqUZ7ayANoTu1D&#10;S9l5UlUiZPmpPJNiJbRULaXAtJSKqSqHVfnbxec24bzldHYo8bD+uGAvOht0P8Ms1l3JiIkcs4ky&#10;pSrEXFHpIUszkNQehfbUbtnP0WfgXIEND8fMfd7m62cKH45EoBNCy0ybV5r5Yj0kNefW52GytyxL&#10;UcfuUHdvQ13sdG4sPzzXJhXNVf2JppAmJ7QwOFRMTIGQgUYABVCdrm7XRvzU4Z2nJ3/20GYsLKE4&#10;JplOqrtysrIHJ/7f1SPLr+zZ2OPjri39fRw98FjiKcWzmlWUO6v7WBo2C3Icu//vIMcTiRHgzazi&#10;3H1xoXqZ2YoIyLpXNRagqGv+wSiZzUg+R1Z48eH24hhhVUsTj7SQCCk4zjI0qEtzUw0+OOlDK+TZ&#10;aN1Mky1ZKo5KthJt89WROxef27w6YhfOHj52SRQmNcMp/c9jr/vetHHIs1G4VP5EX8FWOlGqdJPa&#10;8vaJW4vHdP7J+byjwkpdsxMq63Gw9B0di3HUKptaCFKJXtSKwlJOiA3sQyy2aWHZXAkR5AXRoVYX&#10;VIYIzt+y7NJaeqMLhVoTCrpaj9sdNQ6i+Dnrr2yVtg5v9aGuHioSP8S7tTop8WzHwXhJ10A8BvsG&#10;Ka3s2RBAsOSN138WJk19rN2CPpNvZ6eAIvU41Z9aW4mElfhIK6X0pLa2szBGpbo8cXpvGOXcUYa2&#10;QuGv1qbTyUDROheKVZfWmmpr0xBAulKLz24+/FLlzCcgR5xkdD8QjA6Z5bn3wupw0qjSGrk+1c6L&#10;IAZwqp0o3Bv7779z2/Z0sP8GL2WfnNSz0qRLZh1T9wnFjU43V5xljPZjqpXvKEtc9/ZrF7acEOuL&#10;/6Zn2pmbvqRQXIhKKVIU+bo5KITBduf0ku5nEH6DKkuZKlfLrDY88z1sX8s1Welo1fp05jdO3p6D&#10;FAIhkhNdqP/q5qh7B646fxue3nPjt+AduhKPsfv6YVA3dZv0UmeBY6uonnJIgebi6BRVK7UsNUuV&#10;VUlpErHC7K2baQaBSZ2KFiEmdWhSASHG5uQKQP+BDoadVbYglHd1E/oDYURNbcKsJdEpuOLEKWpr&#10;1ai2bWvEcLEUXu+Xry9r3W+opu3ZcEA0nlX3oJ5YS5VsBQ0MbTDjlxNiXZBXKoxKib6VEWpTMbPd&#10;U5Udkbljcz8uwQP4+0Xp1HfSG10oEiVyh4OLV7DbxuzCxMM5826YHfJJH4KVfv2HUu5F/TMNmWDE&#10;Yzypw3AIxgW9J18U6zAuH/DuD1cPBPv1d7JyYMoRXxGB1udPITrY6Bp63iyrynA9lI1CILhUi5sP&#10;X0FWSwOstfC9uDrihzoGQFkBocqURjHEIU5+8iWUtUY3Xz//nG1ntYwhUQWlXtaoyJilT/UapgSe&#10;crT2evD7fiIytYMXmXUsjDuuSgwiclR1EUqr+0Ckq46D4oTY9IiJy8hSWNhbGU+ISRj+pTlVkKrI&#10;FJyKJr7AHf9y1x1nElbtvTZN7A8cTCoUL1t/mVp+I/zaf6AfIZk1jVTVHcuDZoMf54V+rbS093F0&#10;/+LsJvoo2IMRO2FTm5uZpRdkwcSGuT2zTtNPC8PgUrNl41XU6hSSSFoMOjIetUcntPjFdPwhhPOP&#10;1/Y/b+eanZzQytslJuFyhOsV90TPL85tGuXXX8s8sWIwx61M65QmUoJWnYxUO+7lXT0et6iP9xxW&#10;6ETIWj0Vo+mmEktzl1BakvKtQdShQpXXaGEY2gzdnBAFJKXlFjpZ9PC0V52PqdlYx2JxY3Z70Y1L&#10;o+UVKkU0iSBYojKhr/fsTq4C62UXJV5P+HVPr08rkstaOfW5l3clImlza2Ufx/oF30FweMLxAgsw&#10;slsduTPYN2hvXCh04rnkK4ufnrEmcueJxIjF5zanTD9UW04UhqDUkkCb6nrhJLT/z+is4lxvB/d/&#10;FmQpkhQjsgfuu3nCvLw8/ZffsMEnvXWdN1nQYloPhO4KsaiXTY3imhYu3N3kpezDekHcP7iR1E7s&#10;J+ZRQt7aCkVAqkwKWTV11X+h4fBieQ5bToiNAZOquaJu3bpVY+bNkej71r1LqGNsadehOfoKhVrK&#10;mfnM5V9V7cqFCFHHfpgoD+/uSn+/C50tR/m3chYKox2P+3xr5PAxnXeSdzUx6yzV9akzM7JlEkH0&#10;Tobzgt5TFvRWjPl9vvv6YVCLXVr6Qzx+p3k+EJk5pqMOwhNu4e+mpYQtjYNuuEsG3icNiOOKOnV4&#10;Z8r/uTt6/Nz1ne5JHjrGbWD1F1cN0zaryXCmwj+ynCFm8DLyCvXZVFiRUxZVggdhUreDUkplVXVl&#10;J43yKLFnqSimijWaz62SqqjJPDmcEBuSIyp0DRlHx2XYO9sqFSXN14FIelA17YsMQzz5WlJhNT0/&#10;j5m3c3CuLBM50PdTnJbdUeO6e06BiIZghFkd3GEjlYcAXUJK6DcStXHIgqyiHCjHrKJcYe6XuxGv&#10;6jUao1pQR/5guDqa1MmBePFeTI1zwIuzxe/a/dwS2rKv/4BuKZ4OvfsIuc0658/g4uKK61gCy3aI&#10;MCdycXQqdY3SeQ5YAYszCatSyy+3c/jL7aJTXioGwcNKt+rUqPZJ+DQI2/wGHZXMCbGOSE7LdWlh&#10;c9u02GiO6OGcUDTZU4C7js4mKV/ISl7DoAYnxqYfErRD9wNXUn8+k7BymP8KvMdmHAZFQllDQlJ3&#10;AtK8kvYz3nt4Tq5bBwMVSSa2QoxWr47YqceUHZ2s7y518Q/8eO3A1JAvYQVH/22Pqo2MI7qdnYwF&#10;6N9XO45QjcvX7tEV5bA4dV++jhsLWZmi80RqMbBibhFJm8gI6K+5m6yVk0GTi5YydQwtvswJsRIx&#10;tzJ8vJ1OlWXgBtXvPPGNoQ2Fbj+F3a9Z3x4lz2CViSTMbSJMOqHUw9gbsBsbogDNuOn805vC+jla&#10;tYJtVVSWfTxu0dYIwayGsqBJ/vDKLryjdo6XWgFUOPfEv0MTI3CBaOh0jRKskUGq8Mntr126f3Nm&#10;t7GhiRd6bnt1WucXp3d5SSEm0Fy6H3MiUZi+JkscroMDWR70roQghLoSJdEpQlWu2qRYg1PIr6fj&#10;eA+1yZuUX4UeztHKS5PMtwwQ81ID3FSDRdrdDpoIUZjnL7OgkSvIcUKsGakFpbFRKRYtTRRmwsc0&#10;YVqSvs3JM1BUwuaagA3IpumBBKDJfXSf26S2CO64USiVZuVFthWokOaD9lL2hoqcEngaKzeFPS0t&#10;vFhnzOo+dugvM8+N3wJthY9/7TiCTSMHUdblMf/Gp0iwm9LKAdyHBuyLO9m/Vffb2SloIVoCDTj/&#10;1OpNl38DIdK4RvoJbGQfR3dVZyjVlSg4KcRwa0WIRCi40HWI1eK3v4RPvF1weqj/hza2ZSduLRrQ&#10;dqEWJrWzslCrmivn41bJ0LLu1UY7TZcJJrMjJ0QDgom91ZmUvLt3sp8b1UpR0CwPgcpMKarm8K2/&#10;0ac7VNUExGBf7zkXkjb7uQwjSxnP2N5rU6UFxusG0B8U1tA9M7u09IfhuTpiV1CrHplFOSAjKMes&#10;4twbr/+s95Rv6L65of+e1W2s6uQKqyN3svwhqMKvgt7Bx8MvrSFeRgvXPfv3gP+MxishJwWaETsh&#10;21/bpaxrRbU6XGj0ZAefXqMoVQz1X35YMde6UNmn7RwtmVVCaRnN/yLOgGqrixo1fDzShFjY3u3u&#10;hWT/ts7m5s01A5EKLsEulpafqu2IKD0CapHqoBDwjJ1NWHk87nPKZMwuTLyTdfZq2m6aYqFW7kXI&#10;q8XnNoFZQCtYIKkIfjw8eg193DhkAfERBBp0GdUKXB40WzV3B9+23/Iy6GyUX39hOLaDR5BXD9lm&#10;b4Qs3nrtYJfH2kHfCSGdDiNo5+Ked8EKXtB7Mv4Ili/ZyyBomUrFV+DrkNFrdGFqVkm7tqhblBad&#10;lpWJcmDFe85uPUrO3PFzG+rg2anOF70Ok4sJoe1GL7rOCVE319gT7kWKyvnpswvvtLTv1JwIkeSh&#10;WzV5WKZufH5ToY/3nMMxc7EQm3GIJvzDmsSsM4di3g/usJFm4/JzHorTrqkSPQGExfxuEIwgIGZ+&#10;ggrXRO6cGrL4zwnfg6SG7nkbqk2gy8faYVk0VB9SElWdmNRh+ACvHqsjdoL1wIxKK2g9j5N3I7C8&#10;ccjH2Gxf7EmoThjFP17b/+PVA2A9YkwSpGQa0w5pQdVmh65UO2+XWtj0D6grIdYujw99UnZRYkTS&#10;pmDzlTYFwhH5XAuw7ujSyHdFSUyqGOdx5oRocPBws19xM9HeTPDC4F7p5DamubS8NCGdHIjSYvTC&#10;5MXRKXWbEbQhIAjDokRXu4430w+xTMZOri+DB1eeamNl7iBmeLQ+Efc5VuquGaUhWlAVKBJ2NDNR&#10;QZFEgmBJiEFwHHgQXPZqxxFrInfhI8Ws8Q4RF9SqO96x/V87jgBF0sQyu0b+k/Ywq9u4VzuMxH5A&#10;tWC95QOCGtRlaVYbgrPq0rrGAYJCaKsokU77ldSfT9xaZGUm5JC2LPQrzcpuEvOWjlEcPMMJsbHA&#10;piGdPXu2k5OTli0D2jo/uJH1lJmVIR+Opuop0gl3yIDKP3KVEmUNp/E0JZt0Bi6auTA2/TB0ItnO&#10;0IxX0n7WLhK1488JW25np8iiFhCVILIvzm6i0mTx2cmHX1ojJVOWDc4+wijeG1dtUlYQLmRm45wr&#10;LWUX1NrLak1mWMRKKy864TirZxNWVmXUnwvusIHWC71pdCqbZqsxYRHgZpkgzjhqYOP2uEJUdH/C&#10;vUdnd8UfBt1IYT6N1Gypl/BhZytOdMvoz1SYTkhjlRFDA57MMdaVqYt+LsMgEts5D6WYNWUyXk3d&#10;jSdZx8Qd8KCqtw5rQkavqVWr8BMtg4gbDlWVEerVkyVmnb2Zfvhq2m4sd8wSbJ3Y9EN+wlltjVPa&#10;0XWMtFtSaJ5mq2GPtKoABI8yN4FCrBXu5V01wPkDCk5Gs7s281+HlG8NIrVIpUccJ/c3tPFPuoOF&#10;qqENswsT916b2tFtDB5dPMZ4F1LBMw4fj/tcGqgxVuASw4Ssz6XECdwd9QoWIANvph/KLroDfgQb&#10;aulRaDbXJjhYAxvCzBViNaRkFz/uaS0KkxxHA5s/QJjqSGIUY1lMkRWcPjQFmpqp3VybZfkysN7u&#10;qHGw73AVWtp1mNT9IAgRXdTeq1OJEK+k/mxt7ijVOPj2UPT7eOCNpoRlHW2I0mxw35mElR1dR/do&#10;NQVnQ6YE1YJmGWyS8XO18gxwQmw8BLQV3Lp5ZWVOFuWG2UIamMUmVldUlozX6AU393ZpuGTshsaY&#10;zkKuzIWkzSzAgme7vKLsu/N9x3befThmrpW5Q/e8KfgW/RZY4IzAntngRDZqsPkizuOCh2NPm+r2&#10;iqJ6vicOVqw/0pHkM9ZAU8OmuZomjBT0UvYe6LtQ9/NQ2xHu+teJrtxkNiTY21lWLlmnDbJ2Nth2&#10;guNAi2yEckl0qrmbYzNNfNUFstDKC502H7jxDsQj5I+jdeuzCauyC+90chsD8xAUACEJUriZfrj+&#10;FRubCqRzc62SKvLLeycJUziJXL+q0hXoOoYGkgvUH/N+bHoI5DOWW9p3bGnXCb/FCzYyWLJWxo1k&#10;ts82TXJLKwyvGOKjToivBHfMySuOTMw2MylXVDoQWzVtk2jyRumoANKGoL+S2+kWPsL4/LK07MLz&#10;8UZMiDLgUX+txxGYhJBC4AW8n7i1CJpoqP9yIsEenlP2XpsmpEy5Cik+Xso+ascLHo/7XPBUihsY&#10;wnFdSf0ZjcERnYj7HDfelJaHrtj+cTl1Z8TdTViJrwa0Xehq3xFceSXNq7WyDxZAeVMCT93MEEbc&#10;X03dDXKc1P1A3dwFzFnZVDeSYdoxj7rJ7GBnmZmU42pZTPZI0zoQ2WQ9UkIkR6GptQUIUax6b6ul&#10;4pPq9HJGA8ZiIEFrc8fC0mwmCf1choIXtkaMiEjaZGXmWFSWTV5IYgqISnBobMYh0Ac0F74a0/kn&#10;trfY9MOa3G1knNK72g3EIMY43DO1HXgDahb/+hCaioXunpNxLBZ27t0Ur3fzeh1sfifrLLkFFOKA&#10;SMG1Kmw2haoHkYLGBlraViul1lR2DydEQ8Tx6PueFmWG0JLcPWFsmh7Vu6fw/C2aBoQs6EeNEKVQ&#10;pTDwAqQT+AULMDZBFsdvLQIVKoRMlDMgDuLBrMJEKo7v5zIM22B7mjUB7Ik1lC9JTHchaXNE0mYI&#10;t+yiu/gWeg2UB4Y6k7ASnAuSwjb4C9itjlatQW0w2xOzzvURbVtm8m+NGI6fyLgSDQAvg5Hxaucy&#10;7Gb6IbKIpdQv1bBC4pG4B5mwVV1TF6/R6J6cATghyuFskW8IzSAuUzuPD4WSy1KzbPr7F5yM0cJ6&#10;Bpj93zhg6p54LbjDxqpvZjO55yUGVEF2sFJhcorcOmRg24UwQs8mrLyXd8VL2dfVriPYDV9Bde69&#10;OrW74NHLws4ZdYIcIfFAgqAk/Au+AgOCHDu6joZExTauwh/1wb/cy7uGbzeFPd3RdQzLHDod/5X0&#10;oy7hYF22qQNY/hYHJ0SJQoxJV1gmBShapzVpEiLjQap6AtvZpp9/3u8XwX1WlXNj2pZmCVMFmVhV&#10;FnOHYDTA4fGGCalpCf6CPLyS9jMbzoE1rZV9oP4i7m6CbBzQdiHZ41N6nWa/gnENmgMJQoGCDcF0&#10;YENSdrRMm11J/ZkUqDBeWBwWAhP4UPT70JtgzJj0P8rKi4a3/7chnJPmm77KCbEBEZ+e37Nlnr1f&#10;j4LSTDKymgSy6k/C1PIBbmBDrJdlGtoO6ZQlzhZQlpotnzWcd/i6QWrYMsakYhNCMrM6RcZWQoEy&#10;41oVYFJYxLDTu3tOoZ+ARvt4zwHPQpYO9V/uZONjBPPcckJsZtB9kqnbGQXPuhXpV+ux3OlaN1sc&#10;m8wybKQsyfpzLR27VfXZ6B81nE9cm5B5evQTW3XcPqswYc/lSYPb/cPbqR8+JmSeOnLzI6xUWnuP&#10;fPwbN/vOdWsGZVPKWBLvbGAih8HC1FgPrKIK2tkQ9rKPs0Z+gQTL/Tmstn9dHJVYeD6+biaMlNHy&#10;Q4SIs4W/G4VZZDyItqn1Nj6y2H/97VPxS3XfHvQHNgT9SfcAcpzTLx5UGJa4Tu8t5GzICbEZoI1L&#10;ZYYqzByZDxGkU4e5KMsLS8pSsyiBpla6UjaXI8lD6eRwLLMfFJm9+SRNLMmvIBCVsh3vvbxm1EZO&#10;ruvl9aaUH/HuKqpCyEO8+FnlhPjI4Xj0/W5eym3lpW0thJRsZfU+vCwrv27DmwSz93btmLS0ah4y&#10;WM3lmWqCyKbWFqoTbnC/OKGz+wRQmNQ3B4pceaqNVADKVsKyxq+k5jPef7k8CRtsDgtKzY2SWuJY&#10;g/V4rT3btVY6lKN5gQdVFE42wkmwzrdV6KkiYmlChqJOU2RQyNjMTVkUlQgNKNb1esh3Mv8gvnKY&#10;2JdfPj2isDRrZJsPvZ36gQHBeuSLPHLzI9BovzYfkvzEMqQl5ORLT2y1Nlfyk8YV4iMESveD4dwE&#10;PZW3s2VnLy0WMb7i8lCPsDJXKq29KbriZt+ZBCPoD68J3fYxYxyiEkSJb7lO5IRohIhMzCYfoqlS&#10;qSL00smBWFFU39hF8aXEOgRnxEEp6rOsm0X91+YFUGFRaRZZyngHOYqEuAPrZeFmfAVajLm/H4qS&#10;nzdOiEaFzIKSUsv7PcuKLbo+IasOW/jnrToPgxMnZrQhaQk2zNt/scZdCXX/xSxCkB0RsXWvttYa&#10;0misOnvhxW9fPQL278jHvyEfYsz9A4Pb/aNQ5Edvp6dVN3a1fwLfpuVG8fNmZHikfYiQhydi0l94&#10;yqlLCRV3qFYdlsIplSEO79rt2TLATUiLEaVlmTjuuEaXIgjRTByRwgafaBlWBdLkIlEVMGxlgebN&#10;YTXMezenX7xUJM7oc5F9lAVkZOzJzzYnRCOUhz7ONv6P2dxQR08VVVMeF0Ul4lWHakU8T7DJMTkw&#10;lIxfQlTK9iM3P9JV5mtmPW4sc5PZONHGxdbB0kx1fe7PYaTpLAPcmTNRR2BjM1dHc2/n0qpoTK2i&#10;HxY+Yho2H4RnAEa0m33nhMzTql+l5V7Gt651HcrCwQnRcBF690Kn3AKZsgMbwnSFPJSWJtQdsHbN&#10;lLYsPG0p+vtqJRi5RWwI6Ow+PiHzVPT9/dKVMKWhNP0fG8kNZ24yGyfsi0uzCxOtzB3oozgCxMZ2&#10;cMf6FBM2dbIhL6RQ4tANgtEFu9VSFFPUlbw4naER4oTU3Mv7r7+d1SZBmocIM7xfmw/5+eGEaLTI&#10;LkpkFaLKhCLVLowNYf+Cy8pSs2ul2kysLKiMa2W0JDq1RoVIUZRmOmeesWJwu38orVvH3D9AiYdQ&#10;hWBJzoacEI0QmfkCQ+Xmyf2D5cKw4odeP9shHfNDrlYUlRScjLbu1VbHmppgT2mqDbkUdZGcvGan&#10;vsSddGSelpU1QjV4zWGsMFofokkV4uPjNW0TmSjECq8mX+pk2U5bp+HtYiJOaVJ4KqbG7BkeWebg&#10;4ArR4FBRUVHjNtZpibmFFToaqMVRibpspt1RyMHBwRWigcIu7Y51dsbh9FsedyyKSmtOnK7t/s1c&#10;HWFlV2bhCONPMnSVt1bmJlbccObg4AqxcWFtndPC3No60exO3lUvZV8tDKWo/agVwdCOTqUFLZ5B&#10;WNmyImNO7w3jtyYHByfERsU5m+uZdkm9lB4KRbZMDJpXDyibuTmWxKSauSnLsmo3P58uRcDECtu3&#10;+L3IwcFN5qZEnqLocnlsX0dPVetYbYaNLlPcqQZVKGBtKuRpqx/vVV5YIlR24LW8ODi4QmxytLVp&#10;oeOWuuQhlgo5jM6MCi383SzFVBssay++zScD4ODghNj0eNzOo4H2bPdcV1X9KHMmlkSngCi5POTg&#10;4CZz08PXtFVAjJWJUnkv7worhkhxYf13PuLoPalhDn4sPB9ffOkO/o5POc/BwRViU+Lpoo5PKzqW&#10;Prhj0bVzUWm4dIapRhgukvf7RUtx0igoRBjj0vn2ODg4uEJsbFiVW+AlW1mWmq3JgJUWsNELSqum&#10;OeXFvjg4OCEaIiqKSjTFN1gBGy2oVf52SXRKJdXyYl8cHJwQjQOQjYzaQIhU4VU38i3lZ4+Dw3Dw&#10;qDvyTVMSFM7WCmFClbrbwsUiG9a2eCKlJVr1amsZ4MZLfnFwcEI0INzLu+al1DZripaSDWwCllra&#10;5qXimGVzXgyCg4MTovGgzrOVmrnxGvQcHIZkMvJToBNz6WMYCZupWaE1ls3BwcEJsZGQmZm5ZcsW&#10;6ZqSi1HmPq1rOE1OasirVlPxESGWV1nWwoQEYjK2eZ3iy6pHYRzXopkexX//+9/mfhTx8fH8KB5F&#10;QoyMjJQ9hBVZWWZtvGu7H7BhwckYidUsVMHJ2XZW+69KolPJvi5JSDdzc7R/ObBu81ipHoVxXItm&#10;ehSrVq0yAirhR8FN5koUKFPYlHvlmQVaRtFpCp6A5sqqsqy1oCwtG9SJzXSsv83BwcFN5kZErpD7&#10;kmeS8nDKvax81TRpEysLCgdLByPL6K+iqISkIi92zcHRXFFhjOCXlYODQ0ds3ryZUYcJpw8ODg6O&#10;SluQEyIHBwcHJ0QODg4OTogcHBwcnBA5ODg4OCFycHBwcELk4ODg4ITIwcHBwQmRg4ODgxMiBwcH&#10;BydEDg4ODk6IHBwcHJwQa8Lrr7/epk0bfnU5ODhqxOzZs52cnGjZOMt/ff/99/wyc3Bw1IgtW7ZE&#10;Rkayj0Y7ydRnn33GLzYHB4d2HD9+XPqRV8zm4ODgMHaFOHDgQCaJuT+Rg4PjkSZEZjJzNuTg4OAK&#10;cSC/uhwcHLUC9yFycHBwPPKE6OfnZ2JicuTIEbaMd00bT58+HRssXbqU3zEcHJwQjQ0bNmyIi4vz&#10;9fUdPHiwLtuPGTMG7yDEBw8e1P/fIyMjTTg4VDBp4kROSZwQmwCk9aZNm6bj9uDNFi1agA3BpPX/&#10;98zMzMmvv17BwSFBVNTlgvx8TkmcEBsbMJMhD4nmVL8KDAyk7nr+/PmqIlEvhMjBwcEJ0YAIEe9Q&#10;fD179pSuhwAcMmRIeHg4U5Fjx46VikS8g0nZBhwcHJwQjYQQVeUhCBEryX6hb3eLoG8Ze9LPOTg4&#10;OCE2e4D1SOL5+vqqfrtr1y7ZAiNEtj2Z2xwcHMYHo03MXrVqFS3Mnj1bup7RGUxm2U+gAdlKLIAB&#10;40SwDVTXcHBwcEJsBli0aBEtBAYG9uvXT6oQNRGibA3Rn17ybDg4OLjJ3MSmMUHKhjX+RFVLqrWs&#10;OTiMEkOGDGGjD2gwAgBJoXsgEU+Nn58f87Njb2wnzUJbPHI+REZwqpcHV52Zw/iWlmWR6OaO2Li4&#10;t2fMYJnA69evl36746efAtq1o6+WLVvWhO08cPDghHHjqCV/GTIYDZN+i7axr7Bl07YTbaDGfPTR&#10;R3l5earb0Fk18BsDdzs4ixEZhRNjY2MrKipgOYEcddkJfg5KZQ8RHqj58+djDxkZGfrK4eWE2HiE&#10;SL0irWcJN9JgdHOnyNS0tOFDh2IhNzcXt2noyZMrvvoK/Mie2wnjx+/e8wvF2SPDw9lXjc8yI0eM&#10;GDBoELXktSlvoGGME9EqtI0O4ftt27/+1woZXTZyO9E8tATtiY+NnTp5siobLlywwPDvDUi5MWPG&#10;sLsdy2AxeliwrKO4w04+/PBDKT/SDkGp4FbpV4YLo0z6135cxGi4zGwNXXhVr6J0m7CwMFq5ZMmS&#10;ejbv2LFjTTJSZd26dWh/SmoqW7N9xw6suSkKgWGDnx0/dqzsK+nGjQY0A42RrnnrzTdpDUgcrdp/&#10;4IC0nf5+fsSPjd9ONIx9RKvQNrSQPqJJ+Bbn/O9//ztaqMtIlZdeeKFpHxzwl+rtPW3aNOlKLDNV&#10;gQXV7bE+JCSEfsgClVgAw7JtpOSIr+r/TNUZAwYMwPPIPj6KeYjUa6mmE+LK4UIyAYhrxpJvFJLw&#10;tI7Dnw0Q0L+45G6urrL1SUlJmn6Cp7rx27l9584/QqpdHWWLFoeO/B8M0qtXrshEupeXV0xs7IWI&#10;iCZp5zdr12r69ssvv1TqbGwasnKEPGT8RU5GMB3RBxTDfBGafo7fQkmQ3U0mM9bANoc9vn79eulO&#10;6nmibty4sfyrr/Cq5/EabZRZOyHSZQ4PD6dHC3qefcuUoKqHkR5FY/Iq3klIwHtAQADe33nvfRiA&#10;H370cdeuXfBx36+/QuD4GUZM6cL5P6EQ7ezsNG2QmJjY5M5ZGO/QjP2rgnjjxr1CZ7L5AhQG3QCV&#10;IP2IB4Q9AlB2zNxWfS5AgnjWSE5igSQFuI9YkhlkYFtsM3bsWOxB9/ICUhw/dmzhp5+MCn5+VHAw&#10;J8S6ECKl1ODq6s5ulKFNI5obGvkFBQm3E+q5k5auLV2cnbW7FL/bsAEGHWnGEcOHY7lbt670Lay8&#10;6Js3tf9FaWxYeW59Q4eWXYfU6KqDPCQTvrW3t2DIJ6cwnUuaUZtTqDin4sHVejbSxM7LxL6V2q+g&#10;W+3t7emMoVNh65s1G9IwVjwdjA2JEFUFAShMLRvSg0ZOeXAf+RMptAIalbmnaA94xGpLiDk5OZ99&#10;+snx48c/W/R5/dnwESVEuoroqXABdHT0UgAaV7FuPVhtce3qtZ0/7ajnTgKffHKsZvrGYzxn1qzA&#10;nj0//vhjWvPRRx9BiKWkphLXLFu27C9DBu/5729adFn26k/Ks7Lr2U7npX6mrr5alNfsWbPA1ONf&#10;eYVYGypsw7q1y5YvR8NOnjq1oiYrqTzlbEnUuno20syzn0X3OWq/QjPIcbbjp58gsUHc1NTmrg3D&#10;RZCdCwEBKwofVZ8XLXlpYEA8L85ir4xl/JZUhSb2rG290fXr1m3fthUG+PHQkw4ODvo58kcwqEJ5&#10;AHQhycFRI4gH9eX6baqgimqYgsVMIiMvCk6xHTvYBvhKtqbxgTagkdLABQUrwI909+Irark0zNKE&#10;QGtl4SCgGQVVanys6vkIUJoXhVxkIOtbx/1kZ2evW7t25PC/hJ0/z4MqegDlAbCIc819kegAbh55&#10;AzUBlvLbM2bE3oz5ftt2Znhm5whCz8vLi22Gr/AYR1261FTthPp7beIEv3b+ssAFFNk//vEPun3x&#10;1d2ku1jZyrOVIZxbZ2eXuFvxRvzg1DO5WjWRo7Z7Pn7s2LQ3pjw3Ynh42PkVK1f1DAzU7wHyOVUe&#10;LRw4eNDdze1BRgZsYWm4meIqqqGJzl2axhEGgz2of/8evZ6UseHFi5dMTEzwztbcSUiAKGsSh11A&#10;u3YfffSRdE1GRnqgcWXySwH1oJqbQVFjHUtAUYaG2nEvLGlRE27cuAEeXP7VsgkTJ234bhNe7du3&#10;1/9BNhcrmDJgSNaRzctOH7odmZI38ONqKpOZEuXGjx2rNmtv6dKl+Iql0eEjiKZJ8vvIlwRLU0v2&#10;HzUMR4RGwmpukutIKZA3q+5JCvuoNsZoTGYyeGVeJjJ11VrBmrxPzD6TPd0sEUfVQN62dSsM5K+W&#10;LWvoPMTmQYhshBk7jxSoostAl0R6nTghaqIStZ0icxTSE04r8Rg3SVa2lsxHoh60CoRIa6QM3lSc&#10;CEZmDs2b1Z9zIyNEytyW6g9yIrG0RF0AKQOl6evry+iPnl+1Owk7f/692e+CCqdOmXzs6NFGSMxu&#10;WOLAkUsHe6hmuuP8auoWpF0KbSYlREpZYqdY5u7lhMjR7NAsCJFpERZirluYBUzKdqJ2pMre3357&#10;ZeyYoH5PQxXWP3KiOyE2YNrN2LFjw8PDZVF5WEPSvPYjIqSp8KqgzkQ2MjwuLo6lBLLahdxFyMHR&#10;0PhQRD13skSE2q/Cw8LWr1ublJQ0YeKkUcHBesunacKgCmV1slrTsvwmqZqjM6vdI6v27PMyhRwc&#10;RoacnJyFn36CV0D7x3fs3DVh4sRGZkNFQyRmgwepVAwUnIwTqdw0TF3GcWBGsCGftomD41HmwX17&#10;9x4/dhQ8MHDgQFBh4/NgAypEHNXgwYPDwsJUlR0pQZkRTQN6mEiEtGTV+rQUUNOS0MTBwdFccPzY&#10;sfHjxu7b+9uo4OePh55csXJVE7JhgyhE5hpQ1X1k58oIkaiNmcDSsZNagJ1I9w/hKdstuhrpxxkz&#10;ZowbN47ffxwchkOF4EEop0WffzHwmWcMpFWGMpa5tiER2ONLly6lcjWUttZ8q3JxcDw6uHHjxvZt&#10;W8GGWIYq3LHzA09PT8NpXnMt7jBt2rTdu3cHVg3cgSyVDcI7fvw4v/m0Y4Iombfv3Kn61fr1698U&#10;k5+1VHbg4KgVcnJywIPLv1oGHoQq7BkY2LTWsVoYytC9GudyoqxDthkMbWkmtqq/8rMqZGZm8ntR&#10;FTt++mmHpPytFBcvXnqzKvO5yZGXlxfQrp107hcavSeFIcxYcvLUKbQE77KTzBrZVPMcGIgqXL9u&#10;3fhxY6ENQYVz582DjWyAbNjYCpHoTGYdk/eQB0kaE+CUCePHs0EpMgL6cO57+CpGUjS3CfHB3Lmy&#10;lly9JhQ3ZGXKDIS1v1z0mWwlzUhDKptmX8FHI6gMVltVGB4WRtVb5877wHB8hQZBiGTVyoItrBK1&#10;fv8L2pATn6anF5S3dOnSSHXZTiAgZ2eXF18eYwgiEapKNchG1RwMhw3ppMmK3EAqfrtuXWTkRfI5&#10;jBg+/K033/x+03ePCCGCByEJo29cp6f7/bnzJkyc2Cxa3qgms6+I3bt3s0qQ8+fPp7LVXCE2Gr75&#10;5htQ3gcffKD6FYQMCGjl6tWGI2MXLV4sW3805PCgIUMNyvmAkyZr55n//U9Wg+ebtWtlE8UYMWAd&#10;JyfdHfjMoO0/7QyPiGwubKhofB8iVVoFD5JjhZixIeoMMt9NfHw8J0Ep5QkDrz76WPWr1LS02bNm&#10;4cE2EPG19B9f4vYIHjVKJm8PHfm/27duGcj80ThpCxcsWLV6tbSUJIAW+rXzZ7M2o7WPgg8xKSnp&#10;+LFjz40Y7uDgsGLlKvBgg1ToMhqTmXEfzfFEmhFrGmKiEirx0Exx/0FR2PX0eu7kcW9lm1Z2qpS3&#10;fccOtdUD58yaNWTIkFrZdPkFpaXl9T3PjnYWqitBcxkZ6W+//bZs/c2bgj9R2aIFm+/l7Rkz8NIy&#10;+x3aV1RW30aamphYqhMPdNJgEcvCKbE3Y2BEP8jIoCq8sXFxNCO28ZnMlEaTnJSEhdzcXHt7+7nz&#10;PtDL9CbGRogwhNWykl4Ghxs3rCxNPVxs6rkTWxsz2ZrPFy7URHnQLyCgjZs31+ovLlzPKCktr2c7&#10;+3V3tTA3VZWx5ICDJJR+BSqX3VQjg4NHjhiBd7CS2v2XlSvu5NS3kQ6WJu62pmpZW+1JAxvGxMYe&#10;PHyY5Lafr+8b06ZBSxoZIUISvj9nNkzj4Deft3d4iOZ7REY7yRTLQ5QNWWkWcLCz6BqgZ6cqRMq3&#10;4kT19P6QCnftCj15Es8qHmCaPY4BH9etW6dlwlxwmd6PHQz49b9WaJKxqiCjjOZTVX+Lmyr8ncz0&#10;3s6LFy8x1lb9lupmSydxbe3tjTOMq2AgM7vWRxJG37iBBU9Pz4WfftIzMHDuvHlGwxtGS4gsyrxl&#10;y5Y2bdpw1YnnUKatpInZshlHmzAxe+++fYeO/B9eE8aPZyvfFKGlPY5KZSO3c+dOwSfIZm0lBPXv&#10;P37sWJzSNn5+YeqC+LIup3khPCzsmDjejjohMKOYTDPPmB4To51T5XgVOBs2L8CoVC2gDaGKZbAh&#10;pTpL51S5IaqVJ598spHbySa6IkBlYyXeqYPp3KUL9KDUsWiA2UK6Y/u2bc+PGvXuO7OwTPOZ4HXi&#10;5CkjY0PFIzsvM0czRfCoUaCVDevWUhQF9vX+vXuXLl1qaHYoaH3fr7+uXb26f79+5K/4bsOGVYaR&#10;z1RbwC6GjfzmjBndunf38PAw7huME+KjC7WjmAnTRRhgmyESv9+2/d+rVkEn4qO/n9+ixYsNM1KB&#10;07ts2TJqJ0gcbKgp7GNQgOJ2cHD4TKzSCutYIfoKV6xcZVAlGDgh1hoslsJ9iM0aYECZ6xNW5z9E&#10;GFQ7oQRVcyo+ENFcTjWoMDwsbMXyrxRiighocdHnX+Bd73Mfc0JsArCgCmdDDg4tJJiclLR921YP&#10;T8/jx47l5uZu2PidvYNDs0uo5oSoq0Lk4ODQpAfXr1sLEnxu1KjcnJyGmvqdEyIHB4dhIicnJ/rG&#10;jWPHju3Yvs3DwwMkqKjK5eTghNhkyMrMvHz5Cj8PHA8lW/SNhv4LkoTgRE9Pz+0/7eQ8+AgRIvMh&#10;vv7664bmRkR7HJTKhZ8s4PcfhxTD9BqGPn7sGKtKnZSUBCr8fd++gQMHNvlETpwQmxJOTk6G1iQQ&#10;4n+2bOE3H0fDYfu2bRQvnjb9TSjB99+bAyrkqpArRA6ORwU0aQlU4YqvloWFha3410oPT88N69aG&#10;h51vRiVaOSFycHDUC+FhYXv3/kZ5Mwoxi3DHzl2USg0DmZ8fTogcHMaPpKQkEoOKyik9BRK8ceMG&#10;3rmXkBMiB8ejYhqvX7fu+LGjycnJz40aJcsf5F5CTohq0KzrIXJwqIrB5KRKbN+2FawHSRgYGBjQ&#10;vj0Xg5wQawavh8jRrDVg9I0b4L6BzzyDd5jA48eNJenn4ek5YeKk6QYzcTYnxGamEDk4DJz4wsLC&#10;NqxfxwLBWDntjSnR0dH29vbLv1pGcRLKH+RnjBMiB4cR2r+fffoJzVkM1oP0mzb9TRjCWD933jx8&#10;BUm44btNsIWxht4fkepb9UFpeYW5qQknRA6OZqAEwWs5IsLDwvbt/Q2W777Pv5DSHKzj9+fMpiHG&#10;O3buIs8gbcDjJDUiq6B04qYILPw+sxcnRI5myREQPnV71G/cuHH82DGQhcFOdynMyZmTgwWYw9E3&#10;rt9JTExNSSHjF3yHY1cdP4dTAR6s8zl5xLH0j5v1Z0NOiBz1Nf08xTp6TARB5mjhCBiD0dHRiqr6&#10;o8ePH8dCQPvHAwMDQRwQR7TlZ4s+lzEd8QtVKt2+bdv6dWtfeOHFvb/9F1ILpiWaQZs1ml1JZaXp&#10;72h29vCw8zgEMez7eFLSXawBr1FKoK+vH1qLjzVGhB0e4UKE9cGpmxnrQhMiP+lf/12ZNOsJ3TUe&#10;lYlxHpehSbznRgzHAxweHu7durW1jU1BQcHwESPxVIPOyPMFBnzIaLm5M96e2bZtW6WTE357Py3N&#10;08srLS0tKTExLlbo3ke98KKT0ikvP++/v/zSvXt37NmzVavly5aCN9lkddhJQEDAe3PnFRUX4+Pl&#10;qKjf9/6WnJysEJ1xbHhGgx41DFvm/qMmgdYHPjMIh7x921a8wxwODOyFk0BMzd1/DYqEjIKJmyIn&#10;POk5Y4BPHX4+cODAzz77jCXncULk0FUTUWnlnoG9AiuV2laPVl5ubm6tvb2traywprS07MrlqJMn&#10;jtva2UEoQTSBJnr07FlcUgKD0eWxx8zM1M+PbG5mVlpW9vBzheLb1V/fiL5haWk1dOjQF0aPNjc3&#10;z8rMsrSytLGxKSwsLCoqYtump6f7ijOs3r9/f/OG9X7+/nPnfVDP1DzKfIapK4jZwF44EBwOCBoS&#10;FWyoEGeew1+Eh4XhtPAxwk2IrILSoK/+h4WLnwbVbQ+PCiGy5Vu3bvE8xFohXBwKdkw0hPHYg/7A&#10;fbAHwQht2vqWFBdHRFy4c+fO5MlTevXpUywqNRkgmsL//LNbjx4uLi7VmE53V46ZWXlFBSSnna2t&#10;7nsoKiy8cuXK4T8OTn9zBhnv+/buJdvWXpRvwcHPC8pOXI6m2ZTEyMbCTz/5fd8+aM8VK1fB2oVJ&#10;jqMGm4vOyqM4cBoeh+MSnh9xphF+nxgC+n91Bu8n5/Wt8x64QuTQCNAHnn9K4XzppdEB7dvHxMQc&#10;+uPgCy+8+Myzg3PzcmkzCD0baxv20dAAyt64bh3VW8WNnpyUnJ2TDbO6devWWPPgwQO8d3j88XET&#10;J6WmpkJUQrpiDXQleJBsYbVlsmD/QjlyH5/hYO2J29v/TPp9Zi+lTd1jIZwQOeTm4fZt22jCSQtz&#10;8wmTXm0jznFcVlpK0szKykpqojYLWFpalpeXW1hYgBxhsMPixkrY9WXl5SUlJZmZmS7OLiWlJVgJ&#10;Ebr/t/9+8Y9/ctHXXJCQUeDtbANtmF1Q8s2EJ/q1c67P3mSEyKPMj6gMBA/CJOwZGLhh3drs7Oy3&#10;Zs5yd3c3MTXNy8uT0V+zY0OADHlQOt5NTU1BjrTSzt7e2tqauA9ET67PJxd/ydmwGbFh0FdnSBLW&#10;2W+ozVfDT/GjoAGPHzsWFnY+lxKDw8PnfTjf0dFxz+7dMBJfe/1vnTp3hm7KLyhoFocjEJm1Nfto&#10;Z2dnLonVCB/NH97VSqWS3wBGg6yC0re2X4YkfHOAN0RiQ/wFJ0TjBJtP48aNG+/PmY2F5198CRZx&#10;eUXFW7PeoQzhqdOnQzFlZWWBDRu/hXLmcnSUfislMmyGjfk15Xh7++U7GQXzJ/jV00zmhPhoUeHy&#10;r5aB5jp06DD9zRnQgFOmTfdwd2exWmJDwaIsK8Nm9fy7asxlZiZlLhmRCbpONFE5OOqAUzcz8IKZ&#10;XJ8QSn0JkUJyLVq04NfDoEzgzz79ZFTw85RZIprDYcePHcVycnKyvb393Hkf0MDYaVPfeLx9+5Yt&#10;W2rPXBGIrCrzWZXXZEQmU3YcHI2DdScSZgzwaVA2VE+IIMENGzYcOXIkTgQRoq+v75gxYwYPHtyz&#10;Z09+bZoENEQMxEcD5t5/b46Hh8fAZwZRgBgkSOthKdPQCJqDPCEhQb2Jyp1rHM0H2/9Mgjz8ZsIT&#10;Df1H5jIqXLp0KdiQhGFPEfRVuAgsgBY//PBDTouNdyts2zYqOJiyhaENF4lZwQHt21OoZMXyr8ZP&#10;mDh33jxNP/f29ubnkKO5G8szd1ze+3ZgQ8tDARVV2LVrF2QgxOC0adOwnJGRUSEBPoaEhOArXzFJ&#10;DZxYYcCQHldzxLGjR8POn8fC3t9+69GtK722bd2quuX169crODiMEX//5drI1X92WXSixexD3x6P&#10;b6B/GTBgwLFjx9jHSsaFKpw+ffqHItR6DLFysAgsMxW5fv16g+1V2BQCs2fPNsC56jUZxaT7Nqxf&#10;pxDrRCUnJ78/dx75CtXWCOADJziMEgkZBTCTZwzwcbQxr1vVhvqazGFhYToawiBNSEVwIr9s9Qfo&#10;j+qjkP2roGLx/1qJlei4pr/5ZnPMGd4flfbRr9c7t3L8ZsITjWHmcDR/dP089B8vPt65lQMlGOIW&#10;6tfO+cO/+DVyM/jQvVpDWgtPd9DsGfaSgnfr162DErS3xzoHKpY1YeIkVjurWZ//SZsiL93NSXhQ&#10;0M+vRf1rdnJowsXE7L9tuRifLmTUv/ts24XP+Wfml7y4NhzrsebT5/xnP9u2Vjs8EZ2On2esHEof&#10;V/3frc9/jxHYysvx1xk9nWwtGuhAIAbRg2YXln44zA8kePluTtDyM3vfDmy4fEOGug/dg6UMM3nJ&#10;kiWP8i1IEwApxHnBwVyqFivocsVXy6a/OQPLCz/9BNQGmgto3x4rqSYg1N/6dWvJQIY5DGLdt/e3&#10;40DoSeMYQEb5Yhun972WnL/xjysztl1e8tLjXCc2BGbvvPp8N3fwIBFZNy/HyMTsNi42x97vA058&#10;ZsXZ1/t66c5ijP4Y2+IjyBEkO+hfZ/+fvS+Bj6o62599y55AWEIWSAgqIQRBXECDCkoFZekfWsBW&#10;bP1Ara3aLVH7KdpWoa11qRW1VrEVUPhUrIAbCgiIskggwUogZE8g20wmyezL/7n3nTnc3FmYJJOQ&#10;hHl/85vfnXvPPXOXc57zvMt5z7r9NV2F1xCl1exY89Ep0MNWs/2l3ZU5KTHYc01mQh+gYTCV+byy&#10;efPmw4cPBzIyXiTywX/+M2XKFKDhhvVvblhvfPyJ3wuP/uXPf964YX12dvaK/7kL1I9g8S9//hNx&#10;wI1vb8Lpv/rlg5MnT0YNFCIj4RfToLWEBscjWv1R2a9vHKN3SocnR12emvj2odqqFnOCTgmURBM3&#10;mLlZMemJ2nvy09H0I6DWEwHw0UZ+dhJwEM9WOPDEa7tA6EAz3y86C1LJMHHnieb8bA6SAKnf/O7a&#10;3ruLDQdqUxO1cyYkAxDBDX+2oQQ7+9Ju2E1ABDcEQ7zIg7QPHzo4Lf+mq6bng/TdOucWYS5SgBqX&#10;0f4frwLmQAYZeaRserSQLr5RA7FLYbUDN6kywG5bcQNa87J/FhnN9qVTU6pbzKPHJHfwFosbrskY&#10;MTS69myry+X64/cnvPlFeVqStrLFfKTKCNx886d5EVALiwDODCbHvInDAF5jHt6Z+OAnpDKHTg+J&#10;V4Jpsj2VfJ2oDTjbqyoz9OXC2ZmAcnz+vjSn8oWDQEO0qP4OiORivthbXnnVf9Rqy8gzS6eOBNGD&#10;+gze53mv69eD6xHpE6rS2EM7SSheenAIoBC4dryu7ZEtJ5ZMGdnYalt/oK7gpuwOt4wKaNWKy3OG&#10;40M/75yXSxt6o/XJtw6t3V15oYjAYBKotAvXHnrvXg6wHtz07S9uzIBui52X/2HvpNRYkEdsP771&#10;5Bv7a6g80G35NaPuuHoUtlEe+5nR0EeZtX/+q6uAlQvWHhKqzKjtuc/KWW3z8ob1RJtG+xFqxxfW&#10;6OwHEHfs2EGB2X5l0aJFF23L46aCZF+50+oECcLPp595dsZ119LiSkBDKMtP//WZi+dpgBs+/N53&#10;epPjmSWTHDI5FOQOu1spk9pd53dnJcSql1yT+dRHZTkjYq7NToyAWk/QcMHaw88svgzAJOG9Ivfz&#10;2ARwnJgac6TaCEBEAeyB2gto44aldUeBg1CoAWQ4ER+/NaMG0sRJJa/kXTf0dwBKnEWQSpZHHA1U&#10;T/AB9UevFY0fGdN/TMx+rqOwsJAmpfiVlpaWi1Zr5vLRj8wZb4/Zc6qlQJIJHARJXPXo/0JBBiwu&#10;WbosyJpzg082Hqibnpk4Lz/bYOWyDQIN8R0KGpKANtY3tr+woyIhShkxJnZPQO4e/+AkuCGhIfE1&#10;vclOyHW0ug3E7WiNEZ/X75hI0AZ5fflEKMJbis4AEINUPiM7EbiJeoCMwFlgInFDjjb+8iqmPuMv&#10;Rifp7nzjaF5qLEFkiFAI/aCktu2azIRrs/rRiKjwywFF2jEII9HGFStWXLRoyGeWfnPEwtVQltd8&#10;VEY7QRIBiKQgB5k/NwhU4+3FDU8uOOcs5rO31/7vrZcRGnZPbrgmY81bh6/7y/4/zh9nNDtSE7Wo&#10;/0IZjwaiAA0NZvv1T39FP8HRHrs1GwSQHCOPzh0LFKMQnKIaoxD+Tj/pGbmDqMw498dXjxrzyE5+&#10;O5HUcBT2NU2i5omfxQJhQwdEjKZflunvvi4NjapfPVI/gFhQUOC36KxZs4Ko0oNeoBRPmTLlnQbb&#10;77IS10jKMLiB10CAiYP7xoH+W4sbiuvaJG7J35flkLL8yJYT08bEa5NiiBh2T7Rqxf0L8v574sxD&#10;W04kaBWtZi7BdcHNmXf7JDUB/qbxjsgICAqF4ZpQmOuZccZ5E4c991k5PgCs9CRtEHsfQFAIjigp&#10;LLy7tAXfk1Jj/dDJcUnMqhhE0GuO1baV1Bq3lzSUP3lDPwzG6sIFgTmuXLkSJPHizOywa+fnK+++&#10;5/X/2IGD6JnQmgeWoge4mfjEFxLeaN2lKwcTrNRbHptz6Wt7ytd/VbvsqpSXdlfeMj75tusv6Qka&#10;kiTEqq+5In3H8TMFC3Irmkwc/n5YAqWMiANd8z356biGWI2STWOISJcEOvKzn5VD7SW/CvgjGB+U&#10;6K56jSlkyq+cF9roVRotXIAhfv77J3n9MzS1y9d0+vTpixAQT5w4UVpamjw6NzXhOH5Oy0p8+L3v&#10;lk5NuYAvFWrsvlMtBbOzRNfA+zpO6FTyzKE64cynZf88Mj0rMS1RU/jed34deXtPtaDVilgYqBl2&#10;Pn/nVTEx6jkdzsIt3314vBHD+zv3XdMYvnt5dPmV+B4Xx4Hdj67JfOmLsjg+hu7fX9fi7tZ8fOrq&#10;MYn7yvR5v9/TN7MXBp8wrgdYXPdlzftHz975xtH37pnSpUqCBDYSuw8i1/35SzQtNMh+PqT578++&#10;qjFwkCYvU7abvpfNmzcvXry4rKxMdAGFhYU4hP2999d1dXUr7vrpipV3l7c5U/nXuXTqyO3FDaAt&#10;FyRqhBbnrtZbsJ3KRzh3xjU9AEsulUap5QwQgZLQVmhRHgzUAFP8LK5tE841fui9EzV68882cKM9&#10;sB5Q+OZP86Av/31pbodOZXe5L88ZbrY53vjy9M+vG22QKSWuXpkcefn44WU1hqc+5hzQsy8Zeu3E&#10;Ud9UGnNGxaQm1FU0Gl/fXRMBxJ4IlGJ87lx3FJjY9XO5J0+ea7H+5I3iFg3YaJ/XeqPx+yCbYa8A&#10;4pQpUwJ5maE1d4keoirg16ZNmzrZpPhkOZR6dubMmagTanjweigZj+9+7MSh3sZoCjBceffdQIdc&#10;r7IJ9Y2Cb/peoLHGapUFU1NitQpso+WhzS2ZOhJjL4XCvLAkZ+KomKWvHvnZhpJbJiTjUnHlwBHC&#10;PqDkj14roqrmvnCwcHYmhm7gI25n6dT0svrWr6s4PIpVK+b+/VB6gkYSFyPxqsbTLh81Ywq3urHd&#10;1VtTxbVqxY9vy/mpN3zHKpGMz0rC1g1XZ+iN1j++dVhIaW//ZxG0sC9+fbXQCID9Gw/UYdiIBH5L&#10;eLfJ+0Vnv/nddKGCnDFE16V5LB6GqFPecfWo5z+rmJ83nPmsIaj/aI1RGHaDh482lpqgwcZLWq65&#10;YogdEI/LDyAGgrxQkEsoIHQAVhFaAQ3B6djPHbyAkAby5BDqAT1ffvllISbilFmzZtEloYbeeDQv&#10;v/QSPxN5GTf/hI+mBqW6xatRTstKWP1RWd+8JKEyi42txQ1ghWCppKcA7LBBhG7fKT2AD4ew/+78&#10;9Ee2nABcAjLGj4xhajKaJhdHfcVIgAhwEAAq4efbfW98cl5uCj7fl0iUMmlRaZPK7cxOjRcZCnsP&#10;Cs/7Lwmx6liV/GC58YrRnF0fcP/rG8cU13bc/o8jL9yeg5+4NTwloOHGg3US7wK+FzkgLr9m1Bv7&#10;axasPfzsDzyxivj5xpc1v7gxoxu1PTZ3bFG1ceHaQ/ffOFoYh4htoYsZLRZNbs9vriari+TCTcUL&#10;AyD2PMsh0Apo6BenSO9evXo1ISDAERCJkkEAEZCKS/LNNka5u/0yx7AIpaKhuGsKrAHzT0vUeBli&#10;7Jdlve5zB5xxZjU+eJUAEZzueF0bXUYcnyqOmtqGA3W3/f2QhPfSMuADc4TOgkoIIklwlpBSoULU&#10;P2FkzGWjEoV4BF6Gjf6WCmlyetLClw8m6pQFs7MwDIzOHtHobDJ8e/beDSUTRsS8uLNiw4FaFPvj&#10;/HEYG/ae0i+derEDIkBw56+uenZHOYvOAbmj2SzdqA0kEbU9vvXk4x+cBPek+kVpdTDEojWyeJqB&#10;NRkp/D4BMvYRYGFbZIiEgNMx+AMyAg2DxIFLAoQBJSQkBMHQcAmgcNfOz3/9m9/STyAgcJDBCvG1&#10;XvWrYHSlcK2XvuCWRgGhM5rt6O2+drTpWQnQUAB/d3vbHzc5lEc9IRqSCBVMMMcOq7PC5G4wuzpz&#10;NElPYgx7SeZcn3VFzohH3z5038aS/5mWBvYK4M6vTi6qbll6XVZWmvH1z0+02xz8akRKgKPvvV+c&#10;mPj68ol+DwWZqRKcJ+Ljux+U3Gh2YADuaiTDYAZEoNvMmTMpS5gIEIkzipRoFCaS2A/nSm/d/qFo&#10;jxD+wNqgGvRqcBzQkNgchlxQudyUGCCy3yEXuuEH911h7BZAR6nl49WS8T2IuAejNFi7wCYbLF2A&#10;WhFSD02L+dXNl3JWi8uGuhXcpOnFN4y5sT1NF6OeMWFoXvaQ01UGp5sbBkBVIlpzHwhH1R/+/Jac&#10;5O0lDRiV0SMG7tSj8OdDZAV8eR85r0WASFNfmF971qxZTNeGptwlq2WYtbPOtlSwM7xs4R50uY0H&#10;6noPEPGPsRoFtS1QQrQ24OO/fxLQUXABe75SJh2qlYZefqhWFnphX6S+fqRo5SxVp1+jh7EXdOsL&#10;B8mwiMcI5lLF+8EubLzU4JM1H51CQyU0rNZbpg3kMID+kg+RnM6QTz/9NCwVshS4JA888MD8+fO7&#10;VIMoLY3BbE/tjDjoZmvO51ehABffTOjYn56oDTKQQll+ZMsJKMv0882f5uGUn20oiczWCF0KZmdx&#10;3fXjMujOGFHI0+LFyggmhkcwxrz0RRX0mFitAkPyht6kCP0LEAdWPkS2yBRJXl5ej1+8RRSpgNdv&#10;tDiCK2Ub+fVkGSACHIFr+Elx3UDY6hazX1jkYms4ehgrxN85T90Q6YGhCyDvyQWX4Bnet7EEaEgz&#10;Z9FjwWgw2BT977V+XxxGnQERMXcBBc142T+PfHDfFRT1hQfL2vBAN9r2l3yIYY8lFDHEnguQa4IP&#10;cl2TmVBc2xYIEIGVQEMJH4Ww75R+WlbCS7urimuNrWY7NIutvAcZ3xSdIOGXIimcnbnnVIuRj6dB&#10;t4wEIfdc0EXx7phhCxvb+Sfv64PG84ce8GWZPpLNO7jcs6EEDfjWFw4S1+77paAuACCK/CES3swH&#10;lbknQTmEekw7ZtVKvJbEILKCF9/9ga6HAeK6desyMjLCohr4dpJcPpQvkI6w7J9FOAS4fOi9E8fr&#10;2mJ3K8AowftAUv44fxxGV+jF2EOsZBpvJaxsMaP3YueSK0ZGtOPw6c6ZQtr45k/z8Aq2C6KR8DMt&#10;UYPnj+1bcpIL3/vuRZ4kRhwyvjLxiS+AhqACGDnQjAdZil8/gAjUW7x4sQi2hIpzt7VmclOInC30&#10;M+zzo5nKHBY0hACqlvioAzTlFgQQPFFklqKAZ7A8IOmaj8so7xt0ZNYJKQ3c3BcOAg2h0OGDrgiG&#10;snR2Jhgi6GSk7/WeTM9KoBck4e250Knx8KH6kR0DbyTv93tYaLFQAJ0XTyjPV6cNybGqMUN0bA+a&#10;OtCQ4vwpEn6Q3bL/BLFAQ8qMDZ6IDTA7bGDnpk2bemJDHMMLqlqzZg0LzN6xYwfQMOymybCrzCX+&#10;VGNwRm4a3MfcNpRimivWanZsOFB7rLbtqQXjiGX4TUlAfBMDLOAStBH9MDLVrM8ELwUPnI/LsaCT&#10;pyZo8M0bHLmXgheBQy99USUyENNOUPjBpCQGkT9sPxmvVRbXGtf/dBI9GdBqjBzEDAalpVXhqxdT&#10;SCCwD9sAL0AYTSyZMmUKDvVwCQGovYVeOafR9EKINWOIDzzwQHx8fA9rA8ZBjfUFxHR+D4XC0ATh&#10;tbyZmSaxsPJBTIEF/FTiWK0CHDOCU30pGK5u+/shQCHezt35adhm05Ag/KqYjpd2V7IZF+CGQEOQ&#10;IwxggxIQgf74AAGZaaiEb5No+WjStBPDfOHszEFs2pYF0W3B2rBBUYHYBpaxpAzdt+YUFAiVbpqW&#10;16vrtBgMhp5XgkESPcF3P1rJH+eP4/y/E5LRtcAgHtlyAgwCoyh05BAtUDl8mr+IxbDPteZEvLuj&#10;j14HPkgTkET9HDwIIMh+ghwV3JwJJZoC8kW1Xfvn/UwHH4iCO1r2z6KH3jsx94WD2M546HNaOR40&#10;cMkVI8kBKAkhzdcgVJmFAuRiCEguEd98DYEEYOp2u/1iYh/MuhOF3fRcAoWtMaPy0qkp4A5oPcJU&#10;+xHpz3KPYJqjbxr96bzNN/HBT8i2CJggJTE3JQZ0XoielCtoW7G9vyXED0UA5SDLGw/UcX4/DbcW&#10;KMgyRnTQYQzqGKdxpxOf+GLB2kMuN8VaxA7iJiHzRUAAGTRlcv5iG4BIfo8ecsMBLftO6XPPF4dB&#10;k4hvmZAcQcMQRb/yR/p7lgj3uAyt5m3v9J8rhHoIUAA0XPeX/fd4FzYAnS/x2jewseajMhwlgr/N&#10;y6QY1ohC90G7RGW6ZLcJr3ZM28DB2/9ZRFHruEeKZr87Pw30uZC3DOCuocTsLm3Zc7Jl6dSRg7t5&#10;+7k3qMYrV67MzMzctGkTTTTGT2xAXwZcDpRlSMNrQ5R4HcrBKaQoMV9Egov1nc/czVbJ2nN7bLv2&#10;td71c9WhK+QZaf3hCufwwxuUZWAiizHAzmX/PAIQIcujxLsOzEu7K3/0WtELS3LIDQ38Atake80m&#10;FJOPejg1fGlOVy0ka3dXon5K8dtzuXdDCe8aymJpk9Bu1/90Uhy/sk1aIucDFFJgotJrl+YMjVFf&#10;dCozhfsBB8kpvHr1alqYtG8SzPRPEWZCDCIRNAxdgH2SZKk8N9qw4ifxr7zmgcgvP5HI7fq7bx/y&#10;0Rf95DoJGqAyM4sw3jJQg4JGaU3hJTxvIk8LhTeCGK75uIysjQw6oYdS/Cl4YlcBkdPK9RZa2qzn&#10;9LCEV/k3HKj9sky/5IqRhHdE/fDt6zMhK/lF0S7dIcihQ4fAFltaWtwDREK8r9Blzt8O7DnZ7I5I&#10;yOIor7QdOSbaiT31SSNan3wE28bfP9F412UtD11RPyTZ/N427HHqDQ1T81qfvrH+0pG0p9/KsleP&#10;JDzwMT6VzSbhfjSS9MLP0FpyH9+99dhZg8mOkkN/+Qn24MOKoQydiDJsO5AU1xhRBhXi8+KuCtqJ&#10;mgOdhfKrPzyFKxEVwH7swf571xfjqmgnKkRVF3NDzc/P37lzJ/vpYYjgg5LA4S+TeRHu2bFjx+bN&#10;m3ueSnagSDUfjhChdaFLx8ZXHEePJr71gXCnYeWP5TdFdzy8Fh/8jHp6kvbKCfIhsfr/+UmC5DXT&#10;hn+4ohrUuVc7bmqyfL1VM/8WlGlZtEi37E7zhxsTXv53/7m7J+ZlL54yQuIzlQXc6skFlwyLVUWp&#10;FFeN4Qw1Ty+69GQDRw9BxITFXuJX7wJ/NFocQWZ/osB2Pud5aqJ2Lp9MhJ/8HktpqH3jxiXeNeBp&#10;LgBLk86tw/OX/ZSuCUzzPz+bItSFIyJWmWfOnEl5t6AvB7cSQncGegINz5sHbFABot4SUYe7JM6q&#10;MuuOw86KKmYNxLaj7GziH+e7l5hdZqu9tApoiP34ts2v1y/4EaevvX2zTKtWTxrT8eSnkqe4U6z/&#10;97nts/1uvdl07eu62+/sJ3c3ZohOOH9DKKJ5LMNi1fgADYWQRxo04AmaeKvZvu9Ui19FFcJslNDK&#10;oepCyaVUwSxnsF9rI5T3CSkxOBfgSKoulHTo77kpMVDzw2WIHMyACAJYVla2cuXKxYsXYxv4SKyQ&#10;BQwCK0+fPk0ZwGjdqH7uXZFKPen5ysvLwzV7LyIhir2o2PLSJ7LrNc2zZilvmBr70B9N6zY6q04r&#10;FyQA7yRatVwiUaYMY+W108c5vmpOesnjcVZlpRtLd7sMrcY1BYolQ90dFnebpuOtl/sPIHZVRJM6&#10;uICeBA0l7yipbZv7wkFCN1r5YFpWAohbFRfHw/mjYzUe6yTlAL53QwlwrWB21p5T+mv/vP/arIRj&#10;/Gx64np7eWylGfSoDeAIZIzTKmliaCSLT6iAKOEDbgBzgLxXXnmFNGg/A6N31sqAsI2GqypK1Bpp&#10;K4EEyGVYsVx9zc32Y0fiX+OsKOYP35bmKOMevMn46k7LK9vdLRYQPWmOOvZ/Z/itAQiY9FIn3U1x&#10;W2LzrJsc35YnvDVHqtU6WwytP/h4MD00QBtxRmgeUGwBaiW1RmjE0I4rOSbIRQUSRAq9GTiFacHp&#10;idpKPhehhM+sbjQ7gJsUIJnmWSw3BfXQpGyozxE07BogkiziBTSQljqh2EMKTpzJy0X4jAxme0Rf&#10;DiLmdRutm7+w7fzS3eQgQLSsezvm4WvkifEJv12gl7wHNFTeNVxzebqQFQYX+ego2/6KqN/nohL8&#10;lKUMkw5RmLe9o53z/cHx0IQaNFoX38BGAsL2nGp5ZMsJ4BdpykFsfG/+NI+skPgGZ7xnQwn4IO/s&#10;zqIC2AZ6gn5Wt5jTvYvQRqRrgMg06LCnn4nIoOSG7X/4g3n7Rs1DmapxozpeP2Lbta/j7RdcLUaQ&#10;PiojS45yDbXELb+pSzVHzb1GNa5CnTuO7Yl+YrJh7gpV+RUdG19RpGYOXPU5iBAyEghCZQ4l9JXx&#10;xz2/uXriE18I0ykxTGzlVouM5DHrASBGRCiDfv5miOKsqDI+9YjQ29u+9s8dT78W8+KVhFzWvNOt&#10;v/mls6IiYeM5HicfGiWZ1+X/4lwrAjSE4KflrsqmWbNc+jZJs1Xq0GiXLxnET7sbEPbJA1f6Yii3&#10;+GKEG4be8AbrjUm9UlFR0cOqSmrbrr3oM1fbi4qbf3ir5ZXtZzMva75pJn6CHlq3bGNoCFGNG+k4&#10;dCrmL9M4z4lXdDdMiflBfliuQTt9nHS8Q317su73l3ZseiHSe0UyLFatUcoizyHCEP1IGJ0qETFv&#10;e8f4y9/IJis0N2Tav222l5W0r/2Tu9Xgim5Sjj0XCqccmxHzooQpy4zrhesyULPqN1zlLrPV9Ny7&#10;AGVl3oTI24lIBBAj0qfS8fe/yq/Tguhx6DZH4mwx6G/7D/Yn/Oc2Id756rm9pddo1YpZsfaSQxFA&#10;jEgEEPtaQpzIPGjEsmU7vmmiiLOCi+qwf/hd4qc/YNgnT4yPenqSPCmWXMAXRNRT0tp//6QyZ0oE&#10;EyMSAcQ+FQPnpNNcPPerX/Aj6RCFYu1l2rnz21b9iUPAefEizZcmmVxAwQVYvihvvnF23NN/Gdze&#10;lYhcGECkBIjnlYGyLnNEuie2Xfvk10fHPnhDa8GnxsfXxPwhz17dpLthSj+81Lj7brZeV2q48z7V&#10;jGn9JF1YRAYJIBYWFgaanSKSlpaWAYGJYcyHeFFldrDs/1CRm8ApxT/PlfDBLn1jFuyGgLSCJ1qX&#10;VLW/+Ne4Pz0b6cwRCRsg0lyUCEP0D4iDPbMDWCFIlmd79xeaeSMJCgfExUfNn2K8d1MEECMSTkDs&#10;m3VOLghDjAiJy9Aqi48T7ez423PtLzznKm1NLj9CWqezvE6qyx1A96VMGSZNlolCcJwVVdL4ON/7&#10;HXDiPF3RPOv7cS//VT0z36U3tMxaaD98lBuuZubHb3pNlhCS6mPdsRsnjnA300/94p9YNr+PDd2K&#10;O1Bz6BeDSlQz86ML7h/8gOgrmzdvFu3R6/WHDx++eHIgkrClJwa0tK/9U9u9axLe+7dm/i1cQPW+&#10;HfKo4canfuf45tvoJyabPj7R8oN5Q7/mJt65W9pEgYT9X2R5OkdRCQPEppuvdxw+oV6Un7B2I4Gj&#10;s6LarTSpp80aWPcFIGtd+Utgomf0WvM8voFrhJL4GbP60fO/+jXPtRU+Ifzp1htQCYC1acoNwETl&#10;5Imh4DJgFKcAEC8KhigUoN7ixYsDLSklXET0IgFEmmk/cMWyZXv7o0/Lb4sxFtzvaj9revN1+8fH&#10;6RAF00h1mrY1X3c8+5Ltv/vU/zPwMoYqMuLbX/yLIi/H/Oa/TOvWS2Quaa7cuukLZwHHExunXOVu&#10;tsqzhuh++VNHVUX8Uy8OlPvqWPNcdMEvgIn0E/AXI+EQUD4mgwhjKEAGMogTGSbaduwmUAMOMs4Y&#10;Aqo+r1k0L0RCeqHEvG6jo6IqZlWPNF0/E30KCwuBhpT2RsLnv4E2TUuPbtq0KeJlHnBiXP2Q9v6x&#10;Cb9dILnE3vqjXwMNZddrop6epHkok4JpQAmjfz6x7Q9PWN79VDVu1IC7QXVeliumoWnSjI6nX5Pm&#10;StV3pSX+frH85ijDip+0/GA+9nDQcKoJHNm8+m0o1wPlvhI/fRcMLhB5BEJ5jCF6A0CzXppEH/A+&#10;HKVDgM4hhz5XTs5jJzpOVwIiqSSDWsYBWSXQjlklEGjWIk0Z5zZkir0Ofnf2mZjWbQyDtuGrF+/Y&#10;sWPmzJnAPtKOKQfioUOHsEGL1l9UMoAyO4AJ6uffDo34XCuvqGq6cbY7qkV3PZdEL+7nt8S9fbPu&#10;95fGPzxPe+WE6DnTzmFK7jj5TdFSmVORMnzAvSNlyrCYlddy/f+2mOg7rqT70l6b5dSectpLcbND&#10;9v6YbhwF2p58dKC3SSCXbsWP1TzRA5A1TbnRfrgI6AnGN6ylDDwOcEZWQv99PiGeSqIMoR6vPt+I&#10;qoCedEjKV2J65Y2B8kzQ7G2790U9cHeYAZGEPM7keiYQxPaKFSteeeWVi2115n6e2YFmkni0oV17&#10;Le9/aObHSS7d9FO/a5o1y/75Qc313kxcWjWwA+Dod35x/M/mJL17exinHvcxJoLwggUzAyggHj9B&#10;FemO6MYxJFh37h9AJNHPCL3yl9B2GV9r5w2LQEPCR4AdtlFAyP46o2EcUUuURDEyUAJhoUfzXHIi&#10;HUrY9Br+QmjB7Odi3bJdOTGn526088xUAQ4yBCStmZYQ6P8PKOzrMvdPaZ5xm3b5EvIboJ9r7/gh&#10;AaJEbjXveEM5J0k9KX/AOUm6J0LCG3D8x5AwP8mydQt6DsYMPDSaoTggBDwOyBVd8AumR0NZBokD&#10;comsezGrHwvkKgEaghWiBpyLCqMK7gdPBOr5upujCn7RvuY58+b3+49bGTqQPCPVd7ImWj705bBM&#10;WJL5IiBY4ebNm2niCrYBiABBbF9s3JCkuLYttR8n13RWVrc//ifzG2+hoSRueTP22Sel8XHGBx/p&#10;ePFl7ZxxMYuuv0jQMHTRTh/X8cxLjZOvbpo0o7XgvgF05YAnIBczF2KDQnB8sQ9sMZADBOjm1htw&#10;+tnETEAeSrI4Hl/NGjXbBJbEC64U6xf8iCbaM8HwD07Q8exL4ARhAUT/C9WvXLkyMzNz06ZNM2fO&#10;XLNmDX5iA/oy4LKfry3lyxB7KL4TmfFKVDOm9YcYNwyM8vRUtAPoC/Hr/k47k3b9p63wiY51/9Te&#10;dIdUcs6e6G6vlTgtEUDECKFYeEIWpXQ2mBwbm4VB6fRIu5otgnsLGWm91x6YLxhqrFhP5NFKej7n&#10;L8BO6FCGTt0JaAJ7q0WoKjoR6AxgFZ0iH5PR81tuW7UGw7wqfxoaM9tpfOBhUo2jHribnjZ6Ikri&#10;4YMQJLz377C8Av+AKOFXah7Dy+rVqwsLC0ESgYaDLHg7FBHN28NAZFj+M93yJeBiF2qcxKhIxmO3&#10;wYjWELOqQBRqwMVnBI9Qc5jdHbXn6mw9JehkLW5ryzkYbS0bfO+UrWdgnlJsWLk84e13Wxb9v+if&#10;Pdj+t+ddp8+qF12nveP2IIu3oA2AkoCJ02PXz/8RjUMXaj61O4T4m2BKYmA8BVYGOQrsSy47LNwD&#10;0moNB6ME6gENbbv3dX7s1dGP/dZRVAxkpOG/fRU32zj22T+G0fTh34a4ghfaBgiCHkJfxndk3p5p&#10;3UYMRPaikgt1Pa3Lf2Z5/0MCRKFHpYuvXSuNyzrXsgXbwToegNLiwUp3Z0iVdNS6nWYB2tYNDPX5&#10;ygmmp4qhO3NvdsM/gIbSIQrb7r2OoyWy+Fjr3k9Nf37T3Wxl03gYfwEl4axsD9ztKCpxVlZr7/ih&#10;hWcufXz9pCxD52UhOB4lZvP7plfeiHv5r6HwNaoEQCbSmsnIGErsd3gFeGc/WgJK25CRR4Sdy9Y+&#10;4zb0O/WMAnCRhtGTAIho/ChGryaMKeBCSv910a455Rtz4+DeUI7LYLxQ9BBoqJyYg+6HIRHo3Jc+&#10;Aak6UaL2ONy50L6kkFohh5sOM4NUt0VAP40CZmoBM9X3/SONf+2W1mc+4UaXM2fU96eqxo10mW0d&#10;vzrSMv2H0hy1bJoKSrYI7KBlQ0FDvwU3BIsBl9HMnwO9Qbt8SR8bUkDfdCvuMG9+P6rgF0IqBzQE&#10;lklDi6MGmAI32wofVx/6XLifJsZoF83r4zfS8dzLGGA448aMacBBPHngnbvV6Gw1KvI4P7I0LhZo&#10;iMYfdf/KsLPygIC4Y8cOvwnBBooNsecy94WDhbMzRdNUAIUYo1ofeNjv1OCe2wS5ETvwcAc+gu6H&#10;hmLZsg24jPIJW/7dzx+jNCrl3HboaqBAiwekur2QKnF2YqY9N4zKE+MTf79Y/O+/t5j+97+6Oy/j&#10;KOTOgx1/f8a0/rWkTz/FGwcaSvjsuW4MTlu2YRvtAT/xYapcX0p0wS9oqnLM6sdo+oph8U+wB/Qw&#10;9IklCZteQw1NU26Ie/kZEEaK9AbNDJFjhlHM6zbK01PpMcY++6SbNxBJlkuAfegX1OOwAZIONVnX&#10;C3kwuzx1b6Ck/+q5fFmmX/1RmSgIERikmvECXox1y/aw5yU1PvAI6kflyRVF/m0ru/YCB0lrAG1R&#10;9w/fjh84s7Va9xdq8td2H0YFWrw0NI0+jIZR3fVXmCT/VY1N5bDvqlzz8+9INK3G3z4oTxvtPHWG&#10;3ju+8WE+mZhVBY15F2CeLz8X5bO2wieAaEwFZmGJoaveqKR9zfPARNqD07taSU+EN83fh4YNpGPW&#10;ebTthC1vQnGmh8y6Gzhj+6o10Jfj14V/oTGp72JMs2bNoskqftXk1atX938sk0qlPV9kKvHBT2I1&#10;iqOPXidcxbFemjTC3dzGW3N7OGvSt02gR8U9+yQqB+8T8kRulvGuvdGrCoCYYCJoEMBN6GvY6Hu7&#10;VUhUt3SDdfe9uoV7ZEndNO4AUt3WVllMr7spAhlGnY31cp2LGUZtx48Z73sfFNfd6BhyZJdfFn8m&#10;fnTSrv/QIbxEvDUwnQEU53gBRT//di6Q9mgJ6KGIDRiW/8z8xlu+zzxcS4zNmDFj1apV+PY2iM4C&#10;AoidQEP3QBbf++qGJDzwcXGNUbjHunPv2fSJ2DC9vqFl3rLwXnPr/Q9RnU35txofW93ppcxbVh+X&#10;gf2NE6+zHTnWzx++7cR60we3tL0Shw2/BVxWg9NY6bsT5fFxNh3DUfOuuzvemdbfbq39+WebF80P&#10;dBSvCS+RK/bM2jpJIn7ilQWpDc3JPagFzRiPwtMqjhwzv7ctUEk8LqfegCfmW8ZRXtmrbT4/P3/n&#10;zp3noMMvIBYUFEQAEYAo2oO3RU0cTRnYFMYLxltHhdRD8A34o/aEpgDwBQqjp6HRoFj/f/jt61KB&#10;huaPl9AHGIefli8L7OVbPUBw6CmUwSFH3Z5zz3bX3ShGH0AhbQysVkc4iHeEb/0d96KH48UFQj28&#10;WRTDyyUMHTSCO0JLRk9B68UN0qOg8R7bopGeUQEculAXfB5AhMzkJQKI67+u9R3x2BulMS1cFwyc&#10;JRAkQUeixkQfAt8w/l3vCVAPYNe+IQcsjwEc0BDf2O/Bvo+X0E8UwyGUBERiD/CR278hBx/AKFdJ&#10;07GB1fDwpvC+8Ppo6KKuDuwTcRy8SsAEDuGlC987HfJlSUBVv1DSP2+f7gvbAEdcNt0gfmLbL2XG&#10;47qAd3d+QCwrK5s8eTJIIjZafGSgAGK+V8rLy8NVLSg93rHv9nnZ33nLiKgE+g8aELWqIIpGP1KT&#10;i1+EmowPyB3QzcOYNuSA9xEOcjAHVrjrbpTEBiEdMUHihkBJaM34ZkQyuN7db5VEIB1742Rj0f/g&#10;p8AIpjwyJQAf7KRvhpioAS9d1GZQJ4r1fEQk4tY93ndeGxFRY/wFrhbAxxQaIsL4xl1TAV99+QK+&#10;svMDYvCQwwGBibjOnV4JY7V4zQy2hGzxvGfhE9wO4tsm0G7Qnvq/jgxoA4QRxaMPU4TJUMjMhUwp&#10;xoavmuynE35wC7HFAa2s4D3Wq4YDTYgqMuWa4Qsp2mghBChEr4ToQySLLJLARHyYHtq1QevIMdI8&#10;Ah0N0tjo+htypgUqQ+M3I4BkEBTSRjqEexEBKyoUceR+B4grVqyYHFguHpXZL2yxUZrG9i6pUcIR&#10;Hu2A/URbvLBtoifCGQQ35BCbow+IXiBtmtRnIZgSnvr1nwBJURUOATcHnO4slDOJmXjFQkwUjqaE&#10;CDhE+jWQjsyLKEAqCKEk0Su0JfKtdcNiQ2iIb79jMznuhDRWaOPDoeZZCxsuvcovCSAoZ4YCv0BM&#10;CI67EGnNvnv6HSAOAuk9QOwq1ae2gnYmMpQIf17wNtETISgkgyA+TF/2Fc6PXPxioENBlHHUH6Ta&#10;AUQV8dLREggBRZojYRwQkGCOWRgZ1hAxpG2cy1xwgQQ1AMh8B10y9fjCIpFQX70YhXGI/ospzkRU&#10;GRnETQWPf8AF0/0SOAqhHCeGPWCjJ4CoCH2OiieoPSFh5syZF2GoFKWW6Rw8zE0hCj55yM7PLYl6&#10;4G4UMz7wMDYod6GzsprmPFDMmjIvZ0A/HGlMmixpgrutSjW5MGAZVZwy555AhwLGDOMUl8N+anOQ&#10;mgeEaObfgibETb7csl2ZN0GYYoebIJGXYz9awmKP49f9Xbd8KRpMY16+9o4fUn6X2Gf+aHzwEcoi&#10;0fHsS8LU6L6Cf3G3GvFHVCdbhEs1Y3rrAw/jEF0GFW6ecRsf8HwPBdgKBYXjnn2Srhbf+Gnn0itw&#10;MwiSK4pwVe2r1nQ89zLNJAly7563yZdBy8ceLsH7gh8pJ+YkbHmzP00q6KINkTBx9erVFxtD9OVx&#10;QpNiECs7MUHSg2jYZ2ZmjOHM3jwQWQ+0WnKVMEtir/xLc0nba8N9QxcHnIBJgbj5dZQxb6xop6ht&#10;MJ2UDgXiViz0h7VY1g7BznABoGnsXCKPOEokVOgqZIG3IvWZ3H2oAX9E6nDo+jv5msk+0D1jaF8z&#10;xEWLFp0+fRokkU1WOXz4MC0kQClwsF1YWEiLClw8DNF3QJZnpFp37RUN9eLxxtAq9U7A1Mz7nuX9&#10;D7nx//UXMG47KqraH/8TRsjox34bvJL+9RzaqpyV26TRabKYNNO73EomNEWPm5SSMac3/lGWOF4+&#10;9HLz1jnypAmamzbgAvDX+Oms36dIvwV7BsqjQxvgUplWVvu+bjAmhY+qoZ4xHeWFhZk6QpzRl9Ax&#10;egi9JPbZJxsy8lAmZlUB9BJiZzhrSNFuFKD0gnwT5YgkTbvCWYY770OLJU7XMv920XxhfkLx9oQt&#10;XPJBw/L7jPyk/q7O4Aa75OaZTMzBrUWv6mcZBX0hs6CgAGD36aefCnfiJyGgmw/eHjNmTH92sPQG&#10;Q/R1K7M47eCWbGFEBXO3nXNBBrBk92cvCnMW91n4NBfeuCGHjJX4Jv8M7Qlif+x3j453jHTJZBY8&#10;zCCQh4QYH6NjfrUZlGEeHhYcjgZJ7myKcPCN9cFP9o+k3HSV4qEGmnzST+JqRQzRzyJTr7zyCkii&#10;yFCIn9hJq9dT3mzQxiCmxsEnGGNFmRTw0x3UjiPKXoNRfciRXcLZxxiHkyuKtL2QtKP3sjbYS7h1&#10;jVWXFzpKN0pVsfj0wf8qMuZELSnmL8AojU7FNciScrQ3bZCPmOYoHTAMURrPPSvt8qVdyN0Q1EKt&#10;zMtpnnGbaM0s2659Mm/yWnBMCZ9Chk/rnSripDgXhdGwpd6GjZ1xPN1rGD0JH9/sIfjJ2rN6/i3S&#10;uFj6iy7w/fg4ymDYP/OS+FmGNAjMBT862AGxWmQ2BuG3HxVnijULFoc1PvCIUN+hxiSa7Y+d/bNl&#10;dFKTm4vxoQ2JKk63cI/n4pMmyEdM77PLwP+q819UZi+Dsqy6/CH8uwLbdXsGkMqMETGM6R6gb6JO&#10;1uSgvUJBtu7ay2AUEGzbvQ9asLvVKMJW3fKlUNJRHuqzUC9Ga0za9R8gHT7BsRslhxvKB9Bw3n2n&#10;SiCVmanJtLrARaUyUwyEbyAOdgqVEeGM4wsbgh+2eJGPl1BIDZRT6MsUSEjT7Pymaeht4Wb1eWcB&#10;4jJMH9zivoiFnHU04Y/N+BQ6RminX9sO+V4GbshXHzlVCgoKFi9ePGvWLF+nCq2pkpmZefr06Ytt&#10;fRXfMZZTf+74ITQLbMQ+80cb52CZTlzyQi2v0Rs6srN+L2XxgnLqthmkKi7tKIih7ofHpKq4IBEz&#10;vSRyjhh6mIs0Og1sUXIRCxfBkz8Nmq9lyzYwROVELnxHLSChoHuG5feJ9GWhPi6Lj5VEJAhDhNB6&#10;eyIbInFGHGLelYuHIQZJbyNKxMACXGlGwUAfPykzjds7IwUfYYqa/iADLilOb0Tz0DQY8oT46jHG&#10;x1YHiuti82EiDNEDHUGKlpWVbeIFGxf8unEZgDl2JS0tLWwxA9+4yN4AxECaBbQVckCzhE4s2HAQ&#10;ZHaidAxuPuSw451p/VA/5VJFDPwQxZ5IRPPtFUAUZm1oCSxd+jNo3IAt0U6A15gxYxjxfPnll89b&#10;D8pQeQaIoKjAwUOHDlGFOCQ0evYlIPoGSVAswsANtxYKELC/UcIBd4V9QxIHRK7MAQOIZBAEC3OH&#10;L9sNMTgRIPpdgSD4vBdgH+GmEBAlnbPY+v4M71MTxmqdV0APwRP7f2rrkHpav09KGAogWj7dxRxc&#10;tkNFZ8dcTvYNY8HjXdDNVz/bPHOBZ+QrK2+cfD1V0vHyui6wubJy/DuuJ4JE/RMQZUzrJOeyxLvo&#10;aCAJZYUpvV4/a9YsClr0DXIUIiABMXlsAgnoJNifr+mTYWvfRAJJQw6O0S1fosjLCeNasRdE7CVr&#10;bYdXu9uru70uSh8FjiVNsJeuD1Kgfc1zbAEmCbeY+oPaRfNGuJsTP30Xhyyb3w/lX/SLf9JW+MS5&#10;gKrCJzR8JTGrHxXuDy7WHbubZ33feboi4roYYE6Vnhv7JN4FS4UMEfxOws//E6nVANkQtWa/1kxC&#10;RuGh3mCIAyJlscesaawEb+qJZY0SVtNskP5uQQsaeUNUDuTObwgUyFoo/A5lWhbdCTrJGCJq6wbL&#10;w+moqnvnRqRPGWIY5fDhw9BwDx065BuXQ0yQGRCZGREULzhJDCLgoYWFhYBLUbVhHjaCzkjpd4Nc&#10;e5Wzfp+zfm9ITLB0AwVdnwtBr99r3X0vuCEXCH11f19kUaqKc7VVBYzR4Vbp/Fw5Oc9PpP3pCrfe&#10;oPEuxG4/fBQ0sF6aRB9sMyqnW3FHwqbXpAlx7ER8txU+TiVNr7wh5IBNU25glbSu/KWQD4KToirh&#10;NTRkTkYZ0YX53dmXYjDZr3/6q8QHP8FnwdpD+Imdz35WLtrTJcFZqIG2d5c2X/6HPagK30drjOG6&#10;7Ff3VtUaLD2sROaLWUIN9PTp02vWrAHi+NV//Qr4GjRcv4ZIqlmEXKSDsz+Fri31CunXQQRXu3jx&#10;Yvxjb6eZsBeVdHWK0oUERCsH367mY4F0YdO707lJeKVcogRgn6NiWyekqNvLtFFF7+RrCK/KLOGD&#10;JYWADmU/CEpyD0dvgPYKhKLV3AnIgI/JZYehCANDAWRNU24Mot5qvHo3VGbUhj1ARujmgOBhLWVU&#10;if1wESoB1A4srfG5z7m7bnnmpm9+d21lsxk/AVtPbD2Jn9iZn530+NaToddW0WwGvO4uPbcu9p3r&#10;jj2z+DJUNXFU7LM7ynt+wS0ddnxONZhq9OEDRDC7WbwwsgY8mjJlCtAQmLiYl957B0Be2hA6i4PD&#10;3MqVK3G1QEO/IeLSzrJu3bqLxwwCxidLyhHxPs+htip76XpXcwlQD1Dot4yznpsMJx8xYBLwqCY/&#10;xMyIuCPz1rn46azcFgQNgVxxL/9VOXmi17D4SwAc0A1wJuEXbgclJFuhn6bFY6iWp5bqmfmoDUgK&#10;6EQlMasfxYkEsvzq75/Lx6SDbA6s9vPY3LE7f3UVNjKStIA/8MGiaiO28cHOSamxoHhdgNfPyufl&#10;DcvPTmT0EN+AQny/vnwiPj2/4K/LDR+WNJjtTsBiD6tSMO4GvAMqLVq0iMgd9gAK8U1RMpt5wZ5+&#10;slA9rhbXA005EGi6e7xQ/YCWQBNIbN88BTRUpN9i3V/Is8UXpapYcEkQRnYK1G1pdOoAulnyq1h2&#10;36PJX2v+ZKky526pKp5osq+Ax4HTAfsYGlo2vw84i139qEjXBmIyhbrT3yXEAwfNm9+PLrgf1BI/&#10;AZEda57HhkgjhqAMABHFcMpAbEjAL7A5Xo92ABnjdcp1X9aA9NHRN/bX4CdTe++4ehTAFGVQAOrw&#10;o3PHPnDjaDqdYSidu2DtYZwFhAUgEjiSVv6v/Z7K47XKO67hagvlImsNZtDD8LQlRgaBhgC7TZs2&#10;kUqLPUBDwA34F1AS+/F9Xh2229IlCyDILKnwIImMA4It9l6zcFZUDSiGeAwYAa4EzVE8TrRVAezU&#10;M9ZCzSTCiJKOyu22w091goOkCdKYtAF1yyWO0o0dGye426uBhrj4QBYD0nCZpQ/46OD1YpUPYPlF&#10;QxJgJWAUpxsW/ySep4TWHbuAsMQNO7FXvlrozgMRDe9cd/THV48CScTnFzdmjHlkZ+KDnwCwgFY4&#10;+n7R2Qc3fQv2B+UXn/fumQzUA9IRtcQeoKF/G6XZvurWsSiAyld9UEo7URW0cuyh2h67dez7RWeg&#10;a4diryyubQM9zEqOAjKGBxChJgOShLonKc5sNojE6/0I3ZgYCPWYdiw0LJ43mod801SD31SMotAc&#10;BpQVFRVhAER/ST37o/XQ1mr5ZKmzuViZvcxtM9q/W+c885WogGbGWpBBCqYBfEDfJE2T6dTgjKqr&#10;V/d/d8o5+OYz7uCycTueZg1AbD83hoGdjXB7GAoZ+NiHcTpfLPPleuCVjD9CHcbpqI2on0vvn5D6&#10;VouzhGwRiMycMPTpJ3E5QKiJqbEM1LBBUAUETOd15y1FZ0DuWAGAJuAMvC+4nwRgSpo4ad+VPB8E&#10;08QHejqrDWTz3Xum4Oh57ZWnGjrwDTS8a1rqDL7aMAAiUEkESWBhouVTQolADC4sVYToj9ihcEKD&#10;VzIyMi4eTdlZtxd0jwUPuk1n7MeeZ0cdFdvApAg+UICyGeInZ3D0uiDc7RxnBKD0fdaGnojuh8dY&#10;6mzu+jmCXOK2dSE2gBwj3e9ICXHdqxaILARofMiOeQEFiAaFN0+AhtgDbkhId7TaCEyk/QAspj4z&#10;0ARKYifKM7eyUPKzE6F9U1VHqo2ErdC7sZ/pziTATWjN4KHtVkfwC06J1wAKtSo5YDE8gCgS8jWL&#10;QErE7LrHEMkcuWaNJ/V5YWEh/ivEeO+IMPnvmXZ8/GmOxcSV8K1IvwUfWVLuObis36O63LNUEwgg&#10;aCDhpm7hXuJWON1e/OJAfCAyfpUr3K9u4R75yOlAc/mIaX5dRr6i4AHItmO3r3IdeviLeuYM++Gj&#10;vvBH1fqN+zmvWHfsPpuYCc4IBb8vXdXP7igHooEhUpwNRxVHxT46dyzF4hDwcd8zR0P5BXRiP8qE&#10;GEATr1O+vjx3wYuHURXA7pnF46EU49x8f+Qub1Qs/qKsMZh98GSDaWxy1ISUmHAyKVKWhTOFJT4z&#10;6ogthj5179ChQ5LQpu7RlMEwCjcQeaW8vLyncc784jv9J5T05Nn2X7xV8vzn5W9+VXOsxiiKx2Yp&#10;C918ihp8bMUvuqwGFD78r9/Zy7eKQrg9U/TWpeIQrSkqXDq5R5PqrI5VH5TW6M1+j777Tf2uE029&#10;95TMHy8JtOqp3wjtlkV3dnoyLfozCWNYJHYoc/L8zgVsnHw9Kg/yv4YVDwbaiQtoW/0sl1tg0Z2i&#10;y+snUt5keuDt46Mf+jzhgY/xwca6L6tpP34+s+N0iJUEKowWgkNF1a2Bzv3qtB4Ne3txQ7gCsz1e&#10;ZsAWxdYACslQKFpDCkdB5VCsh1SOkBe1sZhEctqEfZRbtWqVh3j3WGV28EuJCi24NXrL93KGXlhO&#10;xAdedSRGqWhshHpo5qILjarJD7Es1lJ1nLNuD5RoR+zlpxoTRzdVyEf+WkSsaEOZ4wnBgfosi0kP&#10;/TJwDWa7y+/4/Oq+6pYOG54VNBp/A3uH3/1h44xJuYEczX6dJC2zFlIsDjRW0LHWlQ9if8zqx0K1&#10;Y/JeaTBKx+kKbMgS4qkS5+lKZnnsqgxrKQtii+wPAq32mcWXkR/58a0n3y86A6qInelJutAridcq&#10;Ah2Cch383A0HavF91/SwOQAVzLoH7gYFduXKlbTn5ZdfJuxbwwtp0CzrTIgWQ7+xLwW89ParmjFj&#10;Ri/VvMsTQDA0CBb0tgAHzTYnh0eNHbgS0nY5L4pLZ7CmjToHChOs+zmfSV1FtaLRXq+cEMQy6LYZ&#10;UIl27rYuTV6GwlJrMPs+BFwens/s8cmBQsNqDRatSt7LLqZQzYLqmflDDn3eVvh4Q6bHTKRZNC9h&#10;02tdMufpVtyB8h1rnoOey/Z0tRKRAFWhLwMN4/m4yP4sj80dOz9vGNRn3jLYFUDUKaGS7y5t9vVK&#10;F9UY47XKzKG689oQwwyIhFNQismJzKIRmb+F4m8ilj6uJ+s9PfnrcgPY4rIrU7qNiQCF7r3LxChl&#10;4lBd7eHDQ7XJGKclXu9wq3X8GyXWx3w64NnD7yvVi8wS/yZngFe94sYR9asAqV1N5cAjsh85VtuW&#10;lRyF6yyuNfqlt1qlvLbH8wqCUbaR00WxRMFFOXlit6mcEFi7FG+YXHY4+E5c1Qh3s2Xz+2CvIIz9&#10;hycKIw3ZzvREbfdqW37NKFDL94vOMncN/cUbX9ZgT7TaA1MATTQq1mXQfcAMQoxV7I5ThXgiROhO&#10;wc+ysjJ8Dyw0DG/YjRA7+IB4GzdbyGRHh/+6XC/q6qErm6/urWbVQuMI8dxmDk1kuaNiL3McUjR9&#10;R75Ud1sV1N66CX/Ctf3p4zLRpM4Ka/p1UUfOSIYTrxTJgQrDlmKb0Cfrt1ig4QEfjA2+kJc1NCop&#10;SgkSLTqEZr3+QG1KggZPsrebQYh+lX4uFBHZr6YAQi+eN3HYE1tPMleywWS/842j2L/86lFdre2O&#10;q0fhg9NZbW/sr1m49lB6kpbhHdrku0fOfFjSIGyl6IBhtrQMVh4XxrAb6669yrwcr77cggFqakb8&#10;33ZWANEWThouDJEHCjy+tfS8FYJXoiRUbwJW4lPYDnFqOk5JidfmDHWNV3wuazpuL+bWiXfW75HG&#10;pJ3VDOWYl8FCkzrlI6Yr0m/Rzt16VpZ2ieut9ASp71+gtg9LGiuV8dbG07Ikz20CsHynZ6H9iSCb&#10;1F5wZECqqLCFBzsc9aWBJxs6KHYMw/ure6vwNER1YmwofPe79V/X9mhE5JdbMb17reWTpbRq4MAC&#10;R5feUC9NsvJOapoPw6bW9BN5fflEMMR/7a8hZ/SYR3ZCvX33nilQgbtR2zOLL0NtIIlU2+MfnJyX&#10;N3znr65itZE6xcVg23pxHFVEVOCQepc3GWKtwXzl6HiTzdVSYQB7p7gnwASNVAA1on7B46EAhaP4&#10;V0unkF4JIMP+rKG681rWoKXmpsRQ97a41K7mY1xvb6syKCcBawBPx2qMHx1vHJWgQQPS3LQBLUml&#10;LlNqFC51koiv4dDfPq+gKP/21Gei1OXe/VZ8A1VRG0EhRgJcJE4Xaig0RIOunuIxTnjXNQbL98YP&#10;xQWggOgQXQOeAD645SSvX8hzot5CjxHX9t6RMxqlvHv+Kz4QJ4ebwVK5XTnhXmfdXld7pSZ/7UBp&#10;ckDAuJf/alj8EyCjfExGvHeKdL8S6Mt+p6PQTJWu1vbjq0YFmtyClgYthCIN0TB6Hm940THE3jIg&#10;GqzMhIEOj2+oftSBee5z/gmVhINMx8TbBV4AUgEKHKw0nr8GFANFte4vlGfcAurXdOqkeeucxrZR&#10;fzjg4iibUgYUQwM6VuNhXrtONGdmj9bMWKsaPU6UDuQAfxnUvKxZc1WTC6nl4Y5wnYz3odqPjjfg&#10;G0eFHBNwhr8D0Qty7774for3LwMoF0waftf0tBq+QlYtkdAsLrIsFvXjGgCL3WOLgD+alO2o2AoG&#10;7W6rGliNTbfiDppXk1x2eIBOhQ5d0OqgLgQ6CmUZwzZ6HAZR1nfQ5EaFO1Bh0ALiKq8YDIZw1ckm&#10;CYF8kcYnpDwCldAURNvFW8c33i4oIWrAm351bzXgYMa4pNnjkwPlLxLplarm/W5ra+rMn0mzrrRL&#10;1G6bUZqQhf1AVUI3YZgrN6JOngz1eWS8RuQDARgBPWdkJyXqlARJUN43HKjFtbFzaYMMBYTa7BCu&#10;Cso7oA01iKaRngoaVQMcpCvEuYSAzO5p4Z8MBwcqGTa4wB2DHxtlSI07aYKc9xHZS14acKuVnm4y&#10;+Y29H2TChtg6gyWIyajFZEcbQ9ueOjqe9QU0uZERQOx7cRQVK/gVbIF0ubxyRwoyfWcNjTrmjdEH&#10;3AAFQGoCuUeIS9I3+BEghsdTJyEOp136c9qioQBGyam96v9K1C4Hl+CLn10nT4irt442SPI6kvJR&#10;AwvIAmSjqlq+kTFfdpI/CzQoHmAO0ExDNF05aC/BPbsRshVip8nmEujLqhl8WifUwKG817hDaEjc&#10;EGP4h8cbjXb37rN2IT1kOIunQSBLp+Myfn5DxsJJw8EQoSyjAI6eMVrPa2D1+8yFE3VcA4ohbitu&#10;eGl3Zc8znvZz2VXaAk7Ad64Oxjl83yxrWmgPzBeH/UnhdqoMWhsiC8zuubgMniXqATEEYXgrj83N&#10;pqNjk3XrD5zjL2OTo8hb4tf/BWgQlkQZINeHJQ2EHUBbCjT11RckvC8Y4JLUXHZ3epGt+P9Y8oUi&#10;d35zTLwx6uorEzRCmEPbAu26IiMesEX1YyNQpAsuA0oxbWMoxjiMP8Vd4NqERE8URsMZEPmaOecJ&#10;j7zMuMM05ZG8odDuchu9SOqrROOxgAzyIY0WiSCsDCwSjBWHrh2byLuSgtGBx7eWPveD8eL2nTGH&#10;0t7QFG9Hxbb+n/JWRKAGNyBCIUBDXf91LV49hlW0AV/74O7SZpHdEI+FmlzYjYkRhti11slGJIZ3&#10;eCXMhsjZrXh1L5DWjHdPDgR0XaoBP397c+bPr8/wixS8ureWnBL4hvI4L/V4jP7/JLZW6tiAyOYh&#10;E0640k41dmpJwA76o8/+25QouGZhpAtaIRuQs4bqlk5N4ayEfKg5Kci4Ks7rsrMCgDXKyzGZfYCi&#10;f4R/x+iM8NCVo7kh5F8H67h7cfl5JnRrWck69I0avUUU1AkCTlQaqAp8D27N8HVBQmvW3LQBH+3c&#10;rVJVrL3kxQgUXijx6yAmCzJZq6ETkKnatww0BmGDQZkPSxqZYScCiBdGQhmRQBhZDiK8fqaE0ul4&#10;hdBqAT3ntVSSRoBTNm+tHWGsZ4fcHfXClfCAv03q6CZNLEBZSKA4DXdqym0Th7VbnUEaKLOEojwh&#10;F7P94Se50Uml1fg0Por+EUCwlmnTokN4ICVnuJtqtvpBxESdEv+CMlCWAet0GUygNWNPLm+7JK+O&#10;8JGKBId8A4BI5COmK3Puddbv61IKnAvb2DAMnAxT3tP+gOnQNnBTQv1XWAZdAy8azeBAZ3sxDdsi&#10;5QCPBS86JUETAcSQbRNe6XlVoa8wBYUU+MI7CjyBIwAdpmPiTYMHMdLkV9AsXt1bTea8d4/Uoyk0&#10;2OMU1lbmzI1y1+BbmL0VbYWZ/DpVpZLfeMmQ67IThZ44FKYAQzZzTqja49/RCYVEVTgyi4G7sWNU&#10;5xYpZMpCAcVr6rAnqWWtNjc3u6BznNqMcUn4F7oL1OCXJmMnMUc++qftZGdLEzoVKd18r2sMdMGq&#10;yYWBVlboh2jINyTVgO6Dr+6rFtoEcVMAsvUHao8JPIREMoCDhG7YrhEwxMJ3v6MRTkhERvG+Qa6p&#10;KMMPX4Pfhrhu3boexmbbj5aoZkyjNhoIxRhnAb6gbx/jtQO8fpyCLprPOWE5V+ld08+Tmh/NAm1o&#10;N2eFtI/QSFQn1qLKke1HZiWnvWUfikagad2JXq1In+slX4mAVwCEJcCsD6icwp/QSojHvXvkDNTk&#10;GZ2vB/8uwjjcC9AKhccm6/zdeKcWeYCPzcT18LObO+W2i4lSS2zWZoka/y56jGzwJ7tBIEGfARSi&#10;ZpyOPxIOKkBJZlXwnf1C9ibGE511e1nyi34rfEYMtcQb395P8W5v1ZWjE4LMWwU/MNtdFKVLHYSb&#10;faC37LY1C18fVBnO5M0HnAlbFM0K44I6OtND/CO6EprBsqCaVoQh+meI4UoQG2SeEFEbMEEigOQY&#10;pdg9EC68VD6yz45iwTVu2+HVP0n43GvLc7afbSqqj3Wr4zQya2zzO0AEtYtL/qFbuJd5BtDVcVVo&#10;XvkBcgXjkIiQoo9xDhC9JXdUrEgT4dwpGWL2KiojciULzk2cwDuFKOeFyP2Xkqg7Ud/W0Gbt9vP3&#10;6u8sBt7ut4xIU+PnDp0UKM7X0hJa/VzI5oDBqaYfe5kxPpG7L2CXsXOT7cjye5IZee3nQllZyAHT&#10;AEQ0WeI1IvvWzBx6EUC8QAYRvx4BXpJM3BKLYIUYMAmkaI4RBrHcUZyDAjBxLIT0mfbS9bKad4Bf&#10;w9obsmUmpbnF6lbkJOrll9wKRQ+EbprmrCL9li5dNpcGQoBNIHq4zl0nmtH+fJsg9vg2MkI9whqy&#10;Zws1WeE2RYpxYZX6TmzaaHePGaL7ptLw7jfcjMCezD/lAjZBt/WWx7eWCoLbuRDIXFy8Uia6QrAY&#10;IWeUqj2LONtL1oa4bvUFESKGjFj1H/nbzgrhJQUykvCWIs9ELDPvR8ZZs8cnY9jmtON4DXRhib+M&#10;R6JACD4VdqJvg+wNd0oEELusxZD66ajYJjTMo1+pv3uXVANG+McmRx3jgpbVLByPw8egczzRUd3t&#10;1TQJL729aPjZnZnmA5cl6K/JVd2UpybE+V7aN8LAuu6yDxsXwROyQRr/y2jjwSa7xRWMxN01LRUd&#10;AJguRD27yz1heHRmorahnese3Y4do5BJfAjjqGfiwZ5qMKGHoLOJdCgeDV0SwSxsKMt4yPbSDdb9&#10;D5m3zg1jZCKqsnyyNGyNzWDB0EVDUb8KReShzSak4b6QTY4vzibj1YcAo9CWdCrZ93KGgu5RtANe&#10;nG+8PQuE4GaLHq29ylaibvuWPV70jg6H2+CU/vyGDJonJhR0TFpLMgKIvSjOiippXCdzGL+SZ7Gw&#10;J0idVjYDl0TDT7EgTyvhIE/yVaIuBJ7CfpreypVGp0pj0tztVVprncpcNzE75qq0k6r4YSqlp825&#10;mo/1cDE8lj0pvyvL8dCMZu4inRK7UrHtdFt5i3+LKtBz4aThosqJW4/rccjYXdPThKlAQaP4GYrG&#10;lATN6oWX0L8DNJv5LkoeLZ4gq9YfqBWG7NDSgxJ+AZmwtZN6bjWbsHtsOIAQWABwR/e/fbw/9Aty&#10;hohizoSqLvaDQAip3Lk5rznJlNcDJX88ogy9wLL7HtGja66rbTuyS3Hq/wBz9Ka4PMcV22o6XIea&#10;uIhUX+sTlxK0xyNcBBDPC4jVyjwuxoU5VV3NJcCyjo0TWO/Cd7yhPHCbVhESici/sxID2kOe5F38&#10;tywmDRQGo9yIJMWkqH2jUqTR1z+tzPbwDrQbtAl5F/MV+sWsbp9rtLmkSmWjxXXaaA+k+QINRYdO&#10;GJ2gzuSWAVyGK5gWNGpXaQvnyRE4jsbyrhVi9ALS4cKA9B5v8AIU2kvXqyY/xFL7hEWoGYQ9podN&#10;qWRqikQwEb7vQVASwoR9ZlzKHRXDhlLhe+ciCnjl6bc3Z6pO/RW9wFG6kYCPSePZs+mqs6NTtYw9&#10;eGggn3Pab/yWqUPfNuLWCCD6l97Ihwj24bFA1e+3mZoZa0vSmE5VNArHQO9kZyU1CwnvQhUhkbNu&#10;j8SbsI+bipeUo756tSwmHYB7+WVuR7TqS9s4luLfWb8P5VWXF8p6DIij4jU9gaRhsWq72WKwu7sE&#10;o7G8de+mCSOuGJPY8xcBFV4YywldTEhDWkzk0OTyZZBiRWrdrtLm3aXNMo6DV9PY46jYGt5W1wsM&#10;8dxcSYl3ufePjjf2XscJErfEuCqGFsobD7z2xUc+5Ydc4g3XJ5OfqMnRNC0cwhPjVn+MFkdf2BpO&#10;paSNHHLJJFd7Jc8GXkQxbLfa3GJDk3cQAiet1E6IAGKAETvcy5CSR4xavLHDXKG5BttQlDgbYlJG&#10;QzM3w4xBHhkTyVjG5vmhPLM/2ks3gO510rv5tZLl6Zz7WJm9zKhOd6o9iifl/Uf5nqMhqfOJ3cpY&#10;RwP/lCTlsfKWpi4a+8fFcU/mqrQ4Y1eQNIgKn8TrkhSk5ndKH7rHWF6nA3/ENgAU6jZ6u93liR+S&#10;j7g27PgV+iou5yFZAjWZRd5QUBElvBBa7mjaRojVBkkdRJ4Q0VyRWn+ZNWr4GU0SPoYBGC0KwOZy&#10;A3sNoGToWL3wEtE7YgZft80YdUcVGryfC1Lq+OVkiTGUYJtouFImNTncHsPip0spHyhJnMIZAcS+&#10;E+AdXo9FHl/fbif9CBRDkb3UnZ4vMzULDWcY2IW5zjEYojB0YcunyxylG3hNfCvfJ6dRmnvQTPRP&#10;0pqj7qjk2kHcWKvaQ6b4hYY5/U6qPrciyhmzK7DfO5hAc2eKTNf0ZbsrSS1L0sjBWT46Wi+KcAwO&#10;o572qpKKRvieGEP5aQ82v0MX5ww1eeY+E08HgPI5LJQG7XTwka9qhx9tvSSMgOis3xMuHZwSwBCl&#10;EkbeAK1mZCdBzaSMGML79c3m61cwflBGtUBDPuWjxgWwjDIHyg1+y6MwqRopCRohgAKao8sOL+OH&#10;H9b4u2q6YQgrjU4DCII94JUpc+5tcCVDWU6Nkp1u531lW+cAKIlq2A6vbm85rUoYEwHE3hV7UbE8&#10;I1UYld0YP6PVpWIqkiJjriF+tNRh6qzpKEU6MnCQMlARiXA2F3eMu//dnH82GU1Uj3zkdCEfPJNy&#10;mzRu1I56T7tnkdhMTrc5qzuc3YP1QIcw8OIDqA1yOnCfmO/YZB1KHmyyByd9BKOeu5BKhUCJ03tI&#10;GH25Ib0m4QQJxtPp3u0ps0zXbf+gyvHZGY6e+KZX6bbrWRadRokkem6qY/clDFTexa8ogqYF5itM&#10;B4fxycz7l85bM7jbVD7Zh1/PdY03ARfYH3k8JN65xhKBN5klZEp2tgOqAItMa8Y1VBw/qWsrp/DY&#10;81sY+IWAPOTauyIYDXUNdfUxQ0fSctsgDegd+LS0tWkVUrQio81FURm8srUebAPfTokyWhMVAcTe&#10;FZehVZ6RxqKy0eI7hlzlqx+51XHDOzzGSk4d9lqIMaDhg54vUqbwLg+MfjhWntDk9u/ttcfnJCi1&#10;ZocHL4gbitbM6x5DJODzi3pFLY7P6m2AWla/X8AaGaPCDbUr1EDDZqu73tSd6wBQ4vTdZ2w9sa8R&#10;1RX6u1k/5KKgvDl+0MdYLrJS19BvO3T8wjj2es0P3952RISJprdyhd7/UASvm7cC5/p1qtAU7NBr&#10;a+4I6LCi0FGaqsFuczdvs/ObWlj0v0A3mhi+60RzkMKUqNU7t8STtG39gVoAHxdgW9NW2cwFfir0&#10;ZY7S9cJJ7rgGfbt1mKpF5CEJaGForyIrEMCODFCMs1vdirjYKLJsoLOocu6lxj8mWs7OBW2EjiWx&#10;tXL+5fZqqTYMKwNHALGLRiJbqz4mJ8P2rWPsD9EaiE2AK7lkyuQYjv6Autv2F7KsKkdaHDsqK+uL&#10;N3NrnngHQzQXUq/yh6ssMi0xRCHYAbCUMqlOIZV4HWrUbkQ2RL++tlAEaMhQL4iAgZbo/SyMe1tu&#10;8u3TRhM/tbvcZmeoLA8qc7ev2VcemzuWn+egEsGHN5OjjanMbFIg9d4aPZc3AVR3j36SUAcsfPe7&#10;P31cdqz9Vlq7tQujJr8GLJ9qzI8O/ureaj6XWqhWV2FqDJr1JPFmBmEcikEVkBH4iHvxtQxCe/Xr&#10;fuGSV5rsvn8qoo2ARYo6xDeXd4O/DIwr7VZHu4VrFUmyMxJv5k0P4OotqQrDcOUZdI1uvFDr/kKG&#10;pFKH52JUkwuj/8dALb8jKmOE9eQIHYdazjpuvhatmktso0OXrpVLI4DYF8KSlVtkcUpdwoix17a5&#10;lJRiT1TS9s1q9A2mdoHiDW05Jm3hgks1N21QZC+R8C4zU8zlsSpZrFJqlWoAsqL1PwExOIRPb9wL&#10;eBlnf3RzSreIY5qcHBAzzAqkO48ZoovTchik5SHb5HD7IimrmQd3r5Vc0NyaLO7UKDkzkPcEFkV7&#10;lk0dGcSNbrFzrhhKWqG3qaQu+992VlDeAdBGe139GWk2qIcI2kBegtNGu4vzAEhUcb6YSJHwj28t&#10;BaYQl+yGfeNAeafkLmzhilqDGTf7vZyhokncoI0fHW/wO/PPb1pMRjnvmp7GFPYPjzcSJyUzIuVT&#10;SIpSzcvjnp6i7C2Jz3z27ETLpLEtzq4bZ531+7iAtuZjiTqlsbpcYjW64jJEw79dM0xlb+K6hkrW&#10;evY7MrtLY9IclVxuN2v8pcQhIoDYF0LkwtF+NlruZslZibWhRc4b15DsOkgxBGB/DCi1Z7/gxq72&#10;RkvL6Rb1mLboSfTu7Tn36aip+/S9c7gTIwdkADhE2i5rH9Bn8bOrijNgjjvX5jpucBg7nwz4np3S&#10;Kdw6uIkvTim9YojSt8xxg5OhqskhiQ2QlQTjORp3IILZbfMiXseyqSl+8/SAzlDGWQANtp26pDgz&#10;l1qNT1DKqYHjhyldmjguNKfzoqz6r/8B2tjxRpoQcYQ1fy57FHgnOlFEWs12F0jQeVeLFnmKuMDy&#10;r2t3df47Wp+Lnxp8bto4ITsja5IASRVFaTHBDfnFfDrwWDxRMl4U5iMrzqVxoxUjZDLOuTzE2u52&#10;tKHpqr99K9HaaakDUnK7Z4rF08tsOWgtWu+OSrYqtSIDkVappGqJKpAdCX9nMLabcn7XkTI7ojIH&#10;lBle6WEcom3XPgrM9vALc5s7fhwHauokizyeC6HiVd20kW7wdgyM8hHTdQv3sleoOLVJdma/224y&#10;DZ3RIh/Wqs3AaMa1Qu0Yggm3Qusbq9Fqc9NYx1QALiJnxDTA32f1NkETcQtNfkFERAZvTVWDmoHf&#10;nfdcoyAIDtAMndfL9aT48BSPK3Oi1SlsuLiwQA4fEcrhdIJ4wndhJbvP2LpNHtHn/U7FAZ3hVGlv&#10;lGhbbEqOax85GU41mKBHX678yuKQ42lDI2NnAUM/rszju6uR8A5IwbRgjl2ettcqMps7K8W8pX8D&#10;bdPcx/by/0r48Cmmk/p1bkCfFeYWyhqqE62oQ8MzdvK52T2mUs6MyE8ZlgjcxLSE2TnmfqZ1yLYp&#10;ogH4Tx+X0Zq6gDnQQzyWrKFRuODH5mYvnZoyIzuRQj5RP8Eo9qOMytQcHcst5qNo+rr126/YjbiN&#10;NVIuxnOa6a3crs4W99iUjLWopLI9RuQxQ6cYFp9IkTftTrPFUCmN5sYn+5glTdrL2iXhyY04+BeZ&#10;6nYcYkNGnucZxcfxWaeU6KV6xQgCskuSouvUE6PuqOpM+/fIR14r9BvEOfUTm/813FHZFjepvN1Z&#10;FZMLvQDNBW93iIYDF43UZmo5zdmGRYNhZ2sIYFc7dxsjU4Qd2sAKAtifEOyIDAK2QA9j+TBmMMFJ&#10;iYog7BKIJuJouH7mJgazS42SDddC6+e+hSyv1OgAVvqNCkpSyxjCnrG48CBxerPVTR5noXOGqGvo&#10;1sluCPrbJWOHT9aun80Hb6O3L7syZaj1kzOS4Vx4PB8PzDhUo9Hxnvv5E6ZZhCYEN5TBBcj4dX1y&#10;m0QrtBKiQPl/S09/vI5+QqWdPT5ZwodVcQHGfCW1BmsozhbgNSHRDAHEU9KQWn7CKAEHoTyB7K7S&#10;FkJJoekAlxRvalE46oUcVpgwjSX7oMAsyqKEeoiBYs9vb87E/2I/kO7yjg/iLp2F/bgKW4f+bNkp&#10;3qnSkSg/wwe9XxvQ3uqPOVJCNkX2UmNjmcLVcKA9162JFYZDFLU4uDkqiih6L2PrtlidEpq2UN3h&#10;ao6bVO2IiVXJIoB4fobY7Rqclefsg6SYoJcaZQkAAuyJ0eisMnGKQAxfQlOg3HRGooyKW/wVV4Mi&#10;DrxJo04SBeVr3TbTmaMEQAebxKZunUJi9MEVbsEm3jmrC2BCRoF6s4tZAFkFgCrs1AWIusFZhLD4&#10;xjaaIC64M0yfY4gSbwwNQA2qPaNy2EADzY6Vc9gXGG45e5CLsyHSjQOvm6xuXB4p2vj3g00OIgXh&#10;bRUi2yI5qVlucI9pP2rYO6cnVdXrhGZHfNc74vcYp1o7zAA+0rsp1xk+epsqM8mTWvREJRcBAyX3&#10;w13fft56PTaYE9xmsRDZJ0gCljV3yhxj9zsnb5Q3c6owOxHNe/OdIE/qP2oGxRMupkhKtMIqZppo&#10;2JTy0q/hkv2XxJvok7YBalfHbpTyK1876/dNSmo4dbJi7dtfAqBVlkoM3oqMORjjfW1BtsOrze9O&#10;FzqjhHPzXeqkKs0km8zhVnBeSjYw0zfXGOKziCFGSyztI2dTU8E47Y4e5XDLwmJyj9gQuyYYoUiZ&#10;jRqSfXryk+cxiDQcksZmcKQgLsvsVpK/glbLwwZxwFi3sb25jGxtjFXRhE0eEKW+qFKi5yhYdqwC&#10;SDQ+XuGLOydaHWaBsnnG7BTyPoIh0scJ+AiIgVCEsPgmKCS9mMCOHN8gg+cMiCo/DRCcDniKC8NR&#10;sn7iTv2WxL8ATIkmc2zUBsLoOQVUEReAn8HNo+7uYqIwpBx8DXwHexj/GhkrL2t2HDOkszLfldal&#10;qRvsWi5OvvhY1eNbS6F6U5ZJkc4LZrT1m9bC974DVNlM7aT/JnrDNhvONomoE9NnwezWH6j1+i48&#10;WjCX36WtirwWvsldvPeiE/5Mqz5gr6unEBw+r0ynmX+q5hMEZ8x5zS9iE8tPP1cF8kTxQYUqoQJL&#10;2TGAemQvUidl1JadMlWfGFp5yG06w88jmMBZEq2taDbMnGIvWUsuR0ZRnc3H5Em55OUDtlrjp3RI&#10;o5sslrMjp0y4JJ1xQ2oGJoG6oJZajdHZvBmHayq2uGxb1KiIytwXQusHUBuVN37DYp3QSnXakef6&#10;lToOZL5SMaHOHs2zAIyce93tte7EyzjUU9gtbjlRS0X2MnnGXAI7vpHGdKZpLmJGhBSB6BWqGhcn&#10;BzwBa3xRwyTQw75ssJ8wOiVel7EQ1Hi09e+WATCh5HXDlMzpQY5vViAvUcHCrUVCpYQx2EEyveNf&#10;2DbqZyMBKsc9sp9+ZWu1Vehr6l5UJtQ0R8VWqLTEvwAW110aZ4+Jr2m0shAQl8mUk+ZSjhyhzp52&#10;ss7Ca5ex5GQjTic3N2mGDCuuNX5VlcFYldRhyoxvs9Y3BPl3qLEeq5/dJVhLh9OC8e+Oyu1oRcTg&#10;/KIVQPx7OcnntscPnaHcfqPuqN9FH2sNZrXUAeIGOGMckM0L9HXWC8X3qDJ7GdCQ+J1Ul5iurM2O&#10;0Uuc9rjxczsbXlwg/gz+aKPjjXShRoUXxxnNF+49m3SdRhMdqzY2KqPH5mQJLeDk8WMat8bdAUrI&#10;tB97fA4+EUDsC6H1A9DChhk+az9brNHFCTszUxXxXh2lG83Np2p1YyTeCGqn5JzqYYodC4zgtNH0&#10;H7IENhDDpF/Lr/oDc1uLIl14E5ufjg5iGAQu0XTAH2lEpZ/4X7Q5Qhkf9HSTrVDowSD4I8j2CzQ4&#10;JIQ5VEDXKQyyCQ5nDARnp6jpdnBtTEfGpQK4oUcHfC8uj5qPJ4Y/BY8Icd7OqHiNMBkEzWg+l7uo&#10;vTrzsstW/T+ud5mOcRbA946cAWdMjf4OKmpeiuKsRUdq7Cg+/zmbYzdiRAK2v6rXZSrrZo9PBuKA&#10;VA6Jk9vMHeM6SjmeVXcQtEYATxaelOloyR1unQOlnMu577UqUmZvV/MxVBUoVxtNRmTbo51Hxuk+&#10;lViaJII1uMl7zr2y1qbvjTrMKCqXAcjmpMSL3YePaA7aVHJXjLz9etkTCSpwtXMacYNkGPRZaoRQ&#10;lp11e9VXP0URuEI7Ju9P8zSyZLUkyt3ObNfUMs94c3Da4nOE/mvWMtFa0BkDjdARQAy/DLG2Wz5d&#10;Zvn2Xyq3VdiZfa3+LpeW8BGvv12iiZdz5ZVTHm7XpTCrH7PWcaq3PMqWfBXKo00AAkRWMxG3Ir01&#10;+KVCQ8GFgT+a+Xl4ZBPE/6LZkYotLIw9Zo5bESBKqEnhm4ELrQwV/B851dvmAhWVCIJswHADnYh2&#10;3NlhjcIy7iI7+4hQD/PAHDc4REMFdSFcOfgvHQqRIS7onK6Ro/b8PAc3P+GB7U+LseitnGWthouI&#10;7nRhwDvKU0tq7A3DXEIAkuo5A8iwppM3JfwjSWPQNp+sbK7BG3cZymRGbrlEDJbo0jT3aWxyFDgm&#10;LWm9euElXHLpRhOZBcENVZcX0iVB2fQbzeProOAiKFtOjTDWEwcE9LM8rDKnTRo1wuOo0Sn5UJ4W&#10;oVfHXrqhq1N0PMPzsOqrYzdiY8mY/3R60RI5NS28bnvJi3jIypx7MPYztxK+2zRjSKdB+yQumah0&#10;J8WqmdlaIgh10CnIuA/uvDVBLUd5DLroNdckK6GyUMB2BBB7XaDUyJx2coZIkyf58hRfkari2dxM&#10;MjhGyTX0OgEc9SYX84ewyRvNVpAyWfDYO8DN6Gh5/vBgi7EJbXZQWNBcpg5R0h5f1VXLGfI8wdWA&#10;GCrgV8NFmw4U9cqzRc8h8h2LfTUC5w9ztgh1aiD4zBEqBvr0QDgftMpDkHEjgeAVvaXa5KIpkqJX&#10;A1gX0t4d9TbfUHPexWGkzunkk7B5sEYTJ7FxRkCwNp2tSTiPKK7tjDCgJF7Scl2Gh/o1JXCMKSva&#10;ndnwb8BZQhIG0LYkaQU6ttt0FugD/JUl5bYWbd6x41Citf0yZYOjpqrm8/XD2j2a9bEaY25KDI/O&#10;JVDnuXDltirr/of8Bqua3uqUPt1tbeUm/yZmyewmlgaYnD8i2w55rk81djCGy62pULE1xGw93FoX&#10;XuchdHCpIEmd0Kno5LVavET5t69w7WThHr78dHnGHMoujid/VjYsNUrOx2lxr0YtsQC1/9/klPSk&#10;TryV7DxoaYrsJbbDT+HhOGMyoErXm100APMBD9IIIPayvlxUTDadbFWDfOR0qXaYZMhEYd9mvZQ6&#10;jEWmRf8HR0NhLjOYrUNI9BigCHklKqGejDYBviaM+/OAhYoV8Cih533xTHeo4l0oKB9oShOAkjuq&#10;kH7GgwX5W3AZqIEwFCAOjAOs4K+DzIu6bpiSwRNO7wxM7hDnD5DT6ctGO4M2dqOBJgiSdYkeGu+5&#10;ljBGiQ8jj8x04IuqQqRzt1WxJBrDohy1DQ5etXTOUL2h4PNTuTSJMmurVn/MXixY8N7WfmnCNwRA&#10;VpkiNjY6rf6vl444rZpcqIkbmhjVrpG1YjgZYv2k0cpBT4ctpq2psb2lafR/10Qf//XNltdrT32n&#10;qztEXhEwRI1S7qjYBqChGB1Kj+RLBhnJEu6BRjxkVMZVyS1sJ4XjAIvLWt1NiiRKokWKtnCZMC5L&#10;K5fxO6TkFOB6bJkzDuN4EKQoQnqeGIqaJUPaW2tN5rrhGllb9Vfq/LXnFhPPX0uDENlV0K7AD9DG&#10;0NSHJqeDH0sVCiXf2Gg6E9+GZUxJZ+eSYVEX1pVDI4AYTBxFJWz9ALwJ17XP2Drbbpl1Ay8bjMCq&#10;TUHXBZNvjZmIQaytuSxmWI5IBUa3F1q7hHyKttHJhWSHgQL24+PXYysSGk4BIBh1qc5AZwH4oGsw&#10;usou5oohSlKugWU0pyW4nwfFgKoiKx7Gho9q/edu8GteBDTj4ZDt3Ff9abW7fbk5C6vEXWCDmaJw&#10;tThk9vG0nLGE6nmRZ3FBdmUnK/jHYqJJEYqkIVKXPaHhPVJgSS111n0JGOJXL+B+RmsJmDhTmnLC&#10;PZfPma1TcD5fqZJDwzN6zZvHRu00zJqqKsqN/gCUKknZ2JI0TS11kGOEpqk4ubRyy6hdgY5xrnCf&#10;XLbCXOtCGX1Z5hTZq+wn5b4EEzTYXHKt5xmyhRg9KUu8aBsk4zfK+IIyd3lS3TZTtnXcfUJuiIZX&#10;r8p0nzk4rGq7quErib2DASgLbqX/wptijRPQiUrUo28TKTFoiqJRlmu6SidrexFA7CtArKhS5k1A&#10;Y4pTc+21QzlUiF8ACCGh48Zejcc41ejUccpXa4VC4ilARkMAzWg+XYewHhwC4jCrYqD0B9iPbi8M&#10;fGEODf8t2C3RhLBYAGtPQuukSO2l2X7BzZdAVdJ6hNwQH9EFUzhOIHiliYPEaiWCeSxEA4Xoxrge&#10;DRhxKlmckrsAQaoeNyPXQv3a9/GypBtCftQaMxy652dfnRS6d6HMjtedjrN+SXRshPNkrN3i1p+k&#10;1G20pFyi2kg2E6JL+vjLE50NhNTWoeNrtFlmp9To1CVYj3r+PSGrOHrsMBXH6VgMDcgaIQhNg+Ny&#10;btpaoXOYt87Bh9zfBE/Our22w6vJ9sctuaOO4xbSsrYypZ4FKio7WiSxo9mJ3AqL3Fy9WIlgbRlh&#10;AmqR2PYXWnffI25j0aPrhs3HRsm4x6A4sxhbPGSXdqhDppQ0FcXvv6tDFs2GMQqhRe+wF6+l+QjU&#10;2KgZ465lqTMYaJL9h6cRnZWJnLsZNel5QocIIIYqbkOrnV8KMrbjv8A7dE4h1SIDHHt5aBxShY6i&#10;8NABUB7tQP3/2bsW4Liq83z3Je2uVtJqJSzLlvyQbBmwDAYJHCcG29gmaeu8aO08aGqY6dghnQww&#10;6QSlSVNo2gRPS3EybYjdzoTMdELHnk7IBDqdYAIGGjKJTWzjpkTGMkYGP7CelrSS9tXv3H/36Oy5&#10;j70rraRd6/yj2dHevffcc+459zvf/5///L87/frdXufjmqzk0AcowWvMaRq99gGBtREo4EbGdTRx&#10;74dBA2U3Il2DPu2HjqkmTpcQFOZU1UWswR0xsdPTEM8RTYdWijOvJwoZjcvGR+MTIPtRgCEy8/E2&#10;kmtufMDJ0t5w1sbtz9ObCRjiIXgba/w93jUDV6NidHHQwA/XPY9KaZkcb+GLJz2Dp4gPUkq5ptBb&#10;4gMBS62NLPLo8BQvr8JYipdXrlgUXO5/hc4pK2cLCJWeYSAsJTiknBOke1J93JVLCftYJgkWBOFN&#10;ICCLqh9qip97Dn9k+wOWpaNp1a7hbG5TawSYPn7lku9qT8oboLyDgMs/37Dky3ctI6rIHKRDTTQx&#10;WO2s1xH5f6SDlwKrTtf/CZ4/BqF36XYx4c/FVMWIK3RD9FXf+IW4yycuhbE4mP7rAd+D7gY8IvQy&#10;DWN6udCV+lSqG0kTk/YW2hbFbfQ0VFqrvIohOhKeU+X48eNTLmTku/u729fSvnoxWjXnVtR59PVq&#10;5fWuNbu3NpSh59CdZbd+DeOgzDUhwQ36tKnCzb2jOXJJFkPezQQKtEE4r74HnfyjxjJxncRmVUS3&#10;1LhNfwKi6Rv1crBNujwwyTeZLfIWaLK+/MaYEXbZO1PmDlrvvAbvtrelcnxkr25M3lNIK7/xd557&#10;q+4LlMJB0x0Jz4xWeUZ77123WCRNtKmcodvE8OVxf6v7rbDvtH1zKutvHBi8eNnDllPHYolLoQW3&#10;rF83WcnFdWBqC4MDxPtwO9EFmgAuvbqi71oDtwIC6sssp9yVS/QIMae4DZG297LIjBlABMiC2P7y&#10;129FqgMfNP2BXtrnaKc2vxHwFCTX1/Ylt1lORxbpp+vHFLhEopA0XZHXy0TjH/rv/rGW8d9K+ReN&#10;rf5iRZyFCAuV+8XJEv14tuL28XcPn3cv0dJuBiyADWcJfPLDdMLHA3pZHEpAz9pyF6WmUIDogNxl&#10;ZO3atdMpx7PyBtZD7guOlgWEd9ltkS8UMIFpTXqftzSUtdXoNjvLfXXJfN2sAGEOARRUDuhpBXn4&#10;Fbc2GnGMt8OZ0m5C/VUxOZnijDlvCx4sCKC4GbFnNCHjnXvSdjlqsQkab5FpLEggyMBbz14NLBkL&#10;NHHjWn2kot5P8czTHDA911YuATxdPv3S2Vhkc+V+m8wB5JVZ0XDL0os/jceEANSL2oiR4bOsvfOr&#10;H21Z0TQk7p7OmtrZmXpSnS7m2uJrvZeDXax8IVf2wRnZXjqzUQe9uH80nqysD3kCWtr18qRIBimD&#10;BWpiriwf+w70ZX0m2JA4R6FwWZOPXIrRShctzfFVL9qthH9aM9EAvIGIqP0AHH/X+IkxT2TYW0vD&#10;AF25sd4ndqVVyE7OS4CeVhPhdMSrKbGWigf3dIdXaKOa9yp7JUYvTOT1GltrhebqLY0MDIUPL/CJ&#10;7zBGRp3f0UxIZMqKMDqvjyQO52GixjnbDsASZ34jZvH6BL3MPB/0ph0bu4ZYA/GIjvfFUEJT0KOr&#10;VJMzDV5FPa4PK3/jwjLdg0fWx6Ue5BV+v2Jd98ov3CToaMsjnisfJKSQLcyFHnSy65l+D/PpG/OE&#10;Pf4lQWmd4dQPaEmEvDJdrupU9JKGP12+vHkZqNnYog0c11g8rkwi07S+6b+lXPcQYMGT/vg1IoZ6&#10;oqU2Zk8cH+w/+fRp/4cSkc9UXR5ctLCpKtqFg2KeCdHrC+UHPKn+lIdP1RN6vrOxF+4tu5WBYHL4&#10;XZ8BSenJUF+wqDY6ECd6TxKhJoPs0ISGsarPTAnJoIwuYJvcabaoWk6lDU7QjszUgrKa/jV/HdcW&#10;mA4DPDTySTSGL6GZyaiuKYY4G1K179tXQmyTfNjTjbfL9DXGG0udzZ2N2Q4Wmi39tfne0bgcjDvm&#10;jAz4mysxCk7Dtty5LBncTD8uQElO6EQD7YN6iUuKKBAI+L5ODFl+qwwlxJwBTo17AROrhQlA8m1M&#10;W+uTTEejm+Lg8lBWDSksUO+ie3qb/xRvqfjTisaQf+JK9Lnt5Ru/r8ebiBHeEQsbrGY+gJfLbxyo&#10;/1j2Ek1Y0g/YyumKeyb00OjcERpED6TMZYAhNI35S3qX8hUqQp/gPa+9s/C+dzf/F/cTGlt574Xa&#10;dYOemtEV9zG/RYFgQv89m700UluRDJRrFEBTX0XpIXqYuPDqxBuPc6WbnMa5YkscjY5QizAT0IWk&#10;At+WsYwHvZN++BSY42OLmW3Uv+3Hge3PJ6+/R9iDlO6jviU7o/V35hhRBqu3aeh4BYizKmsWV/rc&#10;o6ZrGlo6TFZSfCGZ+qDvaY8t3T61nhNXP2jHsf12EX37GouJwPeNXiMTkh5bDNBgnCeIxwETxSmq&#10;IegWOQXNTOgdoN7xvrip7xH5gf+vtqxp5V0SuW5ceeOmwPd08Po8nu1gLCsRTXzh+mr3xMWbv9W/&#10;/FNW9efeRRVl3nEt+P5IcmQiQZY7MB3mqLjxKd06rHmXbQfQAHrQ0WP9b9eGQiZmk3X/4HKnl7zH&#10;atcDTSo8/uRHvjUUd78drSWFOk3uam6+ONArmu1qQ4mOhlHyfyZIJa1ZWicRjY+8/kDPN0Mfp5AN&#10;7OvoJeIBtJzFRyzn2pnIIGk2ittVeCpQFIuElDF0UEQlB2YfkzdOipWnAHGWJLDrszSl+wfPucqq&#10;SFkzJXQ060qbNIBNY3W3SWmhnFMtyRLXNZRjoy60RSt/nX0vno08/HP8ffqpowN6Mo2HD/6Ojtz6&#10;d6+eOD+Ub/VQIIqi/9/pjW5+4ldU2o9eP+/kcnHnYk79GpgYz/bdYYGCLC4HODboAMqXxXnUH0rY&#10;YGrNJOM9sDXoMUmHQPYyPF6cI1q1ztWsid/1byPVbXjbrerPvYvc9bfhc9utTa0LKgYTWfE4iKL6&#10;2h5gpslzz7tf+QvNevmLd3HCFwblb63yroxc15MM9XkWkHGTfh1xVdCwZAFmjj0OnG1tGl1WeZUa&#10;AlzztX2RR/nH2AbEiEZSfq/YsSdoqWf4+j1RdxUpqkld98f0YGpWNh2EeAgsaqG+5p52+NcjKlkZ&#10;oPjUZUpByjc+ZaytAsQZl/DT/6LpHq215Vcxhq6Mm7jOUQwusDO85LTVZPqcyNSEJ4UmzLpE9yZh&#10;GUQTKaNB8O3LI3/73OmXvvKh7r/ffK43+vTr54GJQK6fPNDe9+Td1QHfs8cv5VXD+58+gQL518d+&#10;1vXJtfUo6pvbVz72s9NOSuBxxqYwT5DTjM3lIOmjZpaNVVUeo9EASBTVGSJxQ9HLJw0WmQUN7nNO&#10;WBb87Eno13ksoJdVuQLXfWL9ss/dvghcNbMRm8W2Ih9PLeOD/d5IIuRJBVNXTYsRF4tAyhiIe10p&#10;P4u61B3cSFotCmQRt0JN8WP/OP7611Am8x8cuUBDhRCfrcwM91wpXz3mCafaHoZWK81YaUPkxd+M&#10;v94ZK2/A1A5EG7/uI2W3dibeewXIOzSRzHIdEwJ36qHU3dKM7mXeY2mfKsxnhHQ4zdS0Tc/ValXQ&#10;arlSAeIsSZkvltB8GAHG+Qo9hw4mW36d4ddA/h5Svvw7hL/7zOWt3C29pSsWVACtbm5M+x7XBH1H&#10;uvqW1QYowAGwzDQjpZUQB3xwy3J+5KcnLt3SxAp/aMvy7m9vLvjDZ7ntY5PmJ3F/ntUDlJaYR/XH&#10;Ir69XJPlTosZ726XtJWFvKP5HXkAAnonTX3LM4k+Nujbw1PUHYnqFaMbvtc3kUqkJv20KLM287nT&#10;D7CtULot746qfrHyWXqAvvfGaIcpT42NLNtBx0FLUc+UN5A499+k8J6It166dCakjbWFPdwSB2L4&#10;TtUdp4Lbfh1rFplvcvjckYsTk5g43BOvW0caD0tf0XCnFhv26UtG0lzFn5Kpk1ZQf03Qg0E91Aif&#10;vWwcIUz15ZkWBYiOJOoOW3m9sK0X48kr40kjPZwaD9rSUOZEj+aCORa3pp0kVpWEktv89ZfAB4GD&#10;A9HJKM3Ax8HMV+jOUIRJ+cUfmCDXpqFZk468a33jD++7uTrg5foyPh/92Wmjynykq5er0viDkk4n&#10;T2GGiCeznoC42cu0O6LZ/vMU4UJU38ggS4FL6dWl88k9WMQgWiEhnydikXStjdbP0YpCqNH0hFnz&#10;8ljyP8+NE42SnMOl/TPgdL5QPWAd575yKcaziZGvEkowrrEuHX/z3es+8rvRSeXd75pw+UIs8kJZ&#10;1ejCTWOJVEAboX0E1MBE3brkwvWanh2I392TWfv+bV98ZIhFjO8va32v/IZJgPbWpeIjUzMEDWam&#10;Bx4Y2LklXQFiceCgvibINkJpNj4r7A2UFqCnE5rNCvisxkcwEzjrznpfQ9BtGgQJ9A08cdOqWsCc&#10;aSFAq09//xj+wWn4e+Mbd9ARQjF8/ckDHVYVJpUZOjhUZrJRAhk//dQx8FDo6fgJCvvxnqG7nvgV&#10;EBavBNeYHNoQLmYimoh6sU13GE8wBVAyCtN0wncKom5QY6UzCb+aQ25J66d7iftnQLXOe1tM+8jv&#10;cYXMehZgLWFrsvfNYEVNVI8/hBv98nIMlA3sjHkaVbiB4/8xvmK0bp0Y1CDQ/pdN4UZO9BgjrmuK&#10;hm8igAbktYyfKNPGKbctsb+JsnQosDV1QTGiMPldswDmR78z4g5d8S7pq7ie/wqqqyXjw1VtRvMf&#10;Bda0ciEQ96LwtWkrfQhDHZ1S2C0oChALIBQcCQM0Wn+n1TuMEYafjHwBB0V3whkV1AG8knbO2Gyw&#10;29QaASSFA1m1ogzLzx6/COb4w13pWD7Asn2fuRFHcNzOzKpTxU/pWXqJew5E48BQ8MFvbl8JLhnW&#10;971BYQcmLq0NAI7xDtxe53Meug7nr6jyOLckUHeI5Uvxx4wGitXhSaf0oCdr9ROM6b3mBynKKYVd&#10;wa/8BNwLXZzeZKYrs/i77KoLfvakEVVXVnmgykt4AdbJLGUeF2DuaLw1A4inaHO00fYCoGcWT0/N&#10;+UX3kL8RDctk6+dF0GfBirSRuOYlujpeHqmZ6KIlFx6iKRZhcOkLtywI+jgvhqY/3t8d/v2BtrP7&#10;oIbHalYz6KxoZI7TC8soXmfgYwfZPvHsYUa04MIoy+Rj3G5vahFCo6yYPkayTQhkBYjFLujX4FzQ&#10;eye88rW3+5r/6iUibr/tGdrYGsEfMIvU4Zd/3wvaKOi5k2GjgGIgdw/p5kKuMsuAGIQOHiHQhI4M&#10;qAVEgh7in/vWNxpZKu6L0+xR2yi7WvLLMAmQ4uUDcWy2PBqtHGtZJkIBEBs2vFe7mR8BQcP/Uk5X&#10;EloqoX2B/5dY1DOSEIPgQloqPTVlru5htkSeyaWVBOsEfFAIuLGUJ+HKspYQcuFXGl3ipGuEJCAI&#10;hXCPMs1aczdtia/Y4Wv7UmLdP5WX+TXDWkR04aZlTavXbHkEoJnFizf8oDJ+JdL1xPXXMdefKzc+&#10;FAu30V4UFq8zqXma7jadhzI8UbMxaIgzU1PQE5jrt6aEAfHQoUMul6u7u5sf6ezspN3KHR0dhw8f&#10;Lvgdx448cPryaKPuNUahLq3E1DbsJE6Xc7XRyoSfUzasiOz6cGPz11+KPPzznx6/9OTO1UCxT95c&#10;TwY+IOCn1tbjNOAXWOH9PzoB7AO/c+hAA0GBKFa3OZ784X03oXCA7M1NleGgzI4BnQTK03wawBHn&#10;IfDyjRlKccxEkgj2BJSkxVDSEwF2xkCztJIDvMC1XHU1qvYojXmcpGhzetY05vZHPihfXZEaFlAv&#10;HQeELJi3Z3aqGdXVSTejRIpCkEC3nahaBRAcr1pZUdXEE4jz5eAe79JgpJmArDqjR+OX8SCbyTyp&#10;idDCm1Lh1rG62zQHITlo7qEG2iy+i+2lJfJiw5nS2Lp34MCBPXv2iEf26vLCCy9s3bp127ZtO3fu&#10;PHPmTE1NTQFvGu965r0bvrZyQYV2Vbua9C2xxiNTBdDJGHKuNuop4adY4N9sXyklCYIya+R6b3zj&#10;jseeOw04Axr+6HXmq/jgluWmuYfA9R7KLDQDRqEOZ/GaaCxshlhGiJyaSDhSeK6dTjoocJmMQs15&#10;EDBRMqFAYSRTI64FpEb1kLqmYwC92WvYqItLFlRVj7qrvMn0fhhN94ZaHvLQitlQjN39ih5FHLXo&#10;zc42I7JFbiIQYZ0nEOfLwbrfjI+zyxcvsJXlU/3xnmjNqlEWvtvX9sBIzzh+6h5O8Dler7ZHIr9p&#10;Y6jfbdSLS05mtu7gboAq6SCArKWlhcgdsAxgZ18IoBD0cP/+/RJh3LFjB9AQ/+/evbu/v//YsWMF&#10;r3+o7/3FYX+y92QqsMDebiXpLwXJdyOpcgWJkJ4TOoFu5FQIlfm7L57d9+LZvA0IAXPgI7V99mUK&#10;exZtNhfauFIBAQmCmkMePS+NCZNFP66q9pqisK/iuoTm06qXaZntejxcAkqjQAZoy6oqjzTAJLcE&#10;MhHQBifz1uk+/GJDmPW5zA00xPFgYFEq+gEHSra4YYgfbDrf49dowvK5TU2/uaYAEVBoBCmgIVRd&#10;rvlC1QXe4aBNOc3NzWCC0sGjR48ePHgQ/wAKcTnOIXAsrFw88erisVOpicGhsgX5crqSnidBAIGM&#10;4YDvSFdvvtduWlV7oueqEf7IQElOi1Nlyq7RRN7ZmPnmWakQq4g7upf7JBuV5BYzR2LiYmBP5K5c&#10;53drZrkTWqu8CwMeWvYx7uhI+heM3/pVbfEmCrMKhAIPlXAEg8q4ZCHeBdxNRDp9v4DcuniSbTeu&#10;zp5f8ZXHAA4mB2l/DrexStUwzbVtv0sdpNVmseUaB0SAFKgfSJyp8ovPxx9/nGJzPfLIIwSLNqXR&#10;OaYCKIxEIoBdkMSCt6LLf/eE5vUlWVLH4UR+SQ4xkqa/a2U2xXTZZGltIBzIW8/dtb5xIBr77i/e&#10;kY6DbHKH8KnaUie34jln1hJD5IXYRNwR7ZWm/S7xRJGLgcrxYqVFg1XV6eVyCoHBNdqGIMuyDUD5&#10;IHRzdPFHKbxNXbkrX1WDcJYTOkDqkYsTxl3wFMRTIqqtOvG8rY4d9Ghx0dOQOVF4TPhgvsbZmYjW&#10;VQKACBwESAHjoNJKP3XrAvDiGAdkbG9vn7K2i3KAquCPYJ32NHMKcja+PFrXMNT77lhf94g3oF3T&#10;8mfrG8Hg7n/6BGd2jz13+sT5oYe2Ls+3KKDekztvhLrNS0M5m5/41bneqNF2OdMyNWvj2eGEDUvl&#10;SrE9aaWgttZQm+KhzokzcoghMKLkX9NpO8Gy1Q53aTKwqarz1Y98w1zOC0AEukF7hUprZHbEBKHe&#10;igdxMhglJ4mgljzYdU7zIi8BUvCF5l9eXBXyxRM9Px+pbm+ONF7bgAgdGSj2Tm+U1qPx9/Lve3/y&#10;QDvf85cvScS14IlUGtBwbVPVL77yoamVNssCvgYCRcG+THEEqh/oP7E8G9Jqwz71HZYuo1IpndMc&#10;slQyrHwYgLNOwMsUavlBly9k0Xa3FbySOCHdRS6FX2UG6ePIaFSljYBIS8P0E8RoLjQVkFAwTX4v&#10;XC4V+/LLL2epTmvXhsPhvBoSS7rr6ysGBwaia+4v+CJJEQpQbNd6c9x/4xt35FsaVOPpaMczLTZ7&#10;7+iV5u7WxhOMqh/FPZUIl33YR6KE4rgiIONHgoZ0NFnvrdn6NVCSrXFnA6u+n9oQPM3MAfB2XdnH&#10;Y4lUVbq8puyYfRpdjq4lKRa3G9HB0IkADaGbg4QCT8ENAb4SIX300UezDFj79k0hl8DiSs01EuqK&#10;bNrmVx7s15TYR9whVOoZSRzvizuZC4GeteVsJx/fXxHw5ABEHexM3MKnE8eXpWEqm9ylk4mPm+VC&#10;RLhpGl6TcHNrQ1n02KC71nIKZNF2zVTjKt+18I6UagoBcEOwQvBEopz79++XTJYSQ5yaLFvefLbl&#10;Xyvc/lJXBK4ZcRhY1F6AGsbce0bIGHUcbDeeYmELpGjh9khqih4O0ZBvvjYh5kJmEtoGbryXzi7t&#10;mm8fu+HyWBJTibEC1wQeFs1OFUnhNaWEqVRKPA0gSEvVZ86cMa4yP5qRgYEB8Ti+Pvvssw5rVeOJ&#10;jWg1RYiGebWiaGUKraj2uWxCQzoU9Cftb7OhWlom+kNOk9zIRLTr168VcGOSEyYYdBph12XK3Yy1&#10;FfvCs8wu0vtIPBXwuq6ZETWXgEhwJmnHZD0s7CYT6RmJX48fPw712Sl/dqe0OYrLZi95taJoZQqt&#10;KJRedmU8mbMoKIZtNV6b5FwkwQtn/n3/P0uFgS0WPEPmFGR5yAP0NA5gowlS7Atf6+cpEKTVo2sL&#10;e6+ZETWXKnN7e7tmWGyhr/RTAUWyIU5NgpX1H68sV4pqsck0fTvAj3qvJu1ht3c8ppklibZSfotw&#10;2Y2Miat8HqPGPZ1i9cDX5j9RpkOlMufBECGHDh3iPoOdnZ2HDx8GGs4cQ5zW05nJYOVKpiB1frZ2&#10;MU0jBvEjG4KYLw2NxyaK8FlZRRWazjYqCqhjEwqvJLaj2ElqxuToUbbzYceOHeJB7igjysGDBwt7&#10;awUcSpQocSjPPPMMh47ZtgWQcwwYIvdJxBHjnpbpo7zqZiVKlOQrLoUdSpQoUaIAUYkSJUoUICpR&#10;okSJAkQlSpQosZF5tEX30KFDPJROS0tLwcOFFUrEiOIdHR1SyJ+creCpZiCmMXpnWbq7uyORiBQ4&#10;vVRagfvyeuIfqRql0gpxRKEaPJBKSbSCxo+xVvaB93EVqsqrjSZIrba8PDU/hHyAJJFcgopBTCPd&#10;8ni6OVthul6Pq+awReRyL1ayVFphDLxUU1Nz5syZ0mqF0dENPVIqfdHX10fjh78CNt574jnGrcA4&#10;4uTy+QKIBDS8p/fv31+jS1FVEi8b9Rx3zKSeQz0xMnK2Qrocl1BaBWkwzcnbKL5jpdIKeqn4lnmq&#10;Nu2pL6FWoEqoBsdxAjhejWJuBWCX45p0RzouBd5H3Xgr6Cu1GuUQqmKGy3n5fAFE2iQjHqGnwJ9R&#10;MQjBB38DxSFLI9K+FTQOxMsxgjG4+UCZE4ZFb6AIiCXRCl55q1FUEq0gAshBnGMcb1fRtoKqgXtJ&#10;CM6bIDaKFBGO4/TK8DkAQvmXqBD7y+eFDZFSF0jbpU03Vs+tUEYESWumTY34zNkK465wYgdz0sb+&#10;/v49e/bgzZHiVJZKK+h2Ul+c0aWEWmElNKiKuRWUgwRP2xjlIGfgfXxSPcVf+YX2l88LQDSN1E1f&#10;JVNrEQr1LnWYfSusTujXZZarTWZsKXmsk74oklZQTCbcF7DOF7h43rRSaUW7LhhCPMQUrR4QQBRz&#10;KyitpmmIg5yB943x88kOYNMofvl8DwSdb6Tu2V8fNAYDn0IrZrmZB3SBhpIzzGXRtoJeG3H9ER2x&#10;c+fOnKl7iq0vACvoBb6iihGFfsm5WbbYWlGQIeSkUSoyfvEKXkXwLIzdnIBYbIOSqj0TuWFnX7Xk&#10;C1zEdkEYS6sJYLUSiONr8StGcyXzHRDzojCzzA3x7gFWyB48zVbMZjNRbeCIUVkurVaQiKkpdutC&#10;drdSaQXQEJOTuAaCFpFzZcn1xfSHkJNGzQtANI3UTV+LMw4jVDOMY7x+IhrmbIXVCWRAmZ2a42Uj&#10;i1UkEuGmN3oz8T8+S6IVvBpWlqZSaQVxQ3FywqACxKObUJlSaYWT11kMvI8TjL9CbBrFL58XgGi6&#10;NMat5sWmb5Lxfr8uebWCPiX9iI/7UumLImmFVTW0jIW+JFphoxoTQJTiiMoZeB+faJ14gvSr3eXz&#10;3DGbHJ6LR6i3rCLm2rfCyo2WvHnmdo+QE8fsomoFOdyJLs00P/FtHiXRCvJsRSX5OKelW+57WPyt&#10;oCY4cczmXWPlmM1fK5vL5/XWvblFCie7rLhQ5+VshXH1cM5B3wiIpdIKoxkU1eC71kqlFabZiriv&#10;dfG3whQQcwbeN3JYccOizeXzBRBpfIuDYw43tFmJjTMEr619KzBSxbVdTJJzu5E5ZZFJolRagZeE&#10;OJFpNUqlFaKXAqoh6R9F3gpTQKTj3I5JmdmlUcc7TuLI9per8F9KlChRkhYFiEqUKFGiAFGJEiVK&#10;FCAqUaJEiQJEJUqUKFGAqESJEiUKEJUoUaJEAaISJUqUKEBUokSJEgWISpQoUTJNUQFilcyG8Ghg&#10;VlK0IUu3bdtGSaVRQ56/WEozrenxzcREwDiT5xsg6ejoKNpU4EomJaVEycxLzvB5xRZ2SIz+QnVr&#10;b2+n4DcQygYnxe8xirgDl8LMiKnglBShKEBUMgcRE7SiDK5hFCAghX6RcldS4AACSgqdgDPFFvF4&#10;KmKeW0CqFORCSbGJUpmVKDEXaLjd3d3E/sSAzFp2Gk+cBjQE8IlBZfA/RQ8T1WQUBT26qDLfKlE2&#10;RCXFK5TNmVviOjs7xZ/IeAdA6ejowP8tLS0ELgcOHCAbJY5wyx1Z9ChVHrfr5ZUrDsWSmqxlZ7nU&#10;hFSWdDsgnTEAHw6CJ4pBqHAE5fA0fkqUDVGJEkuVGRqoMZopj+uJX+mraI7E/1KwT27yo+CSIh7R&#10;rw6teBTGUaykqQ2R7uLcMoj64Fo1BpTKrERJbhUVhA6QQYiGT0qHJGqddAKNXfwKpgYWSbBFAe5x&#10;RFzexfkU+5P/6nCpl7inyPugFFOCYwiFWdXyT1VmTPehRKnMSpSYq6hkjCN8oZzIOCLqmJTfg2ug&#10;xAHJeIfziQ+KHjz4iU7Dr1Sy5A1jJcYcZFSCSHKnINz4qLpbAaISJXbWQwiQQvJPxBER4CSE0jJJ&#10;1KxEyspABM2Jz6NDzKK7O3eiVICoAFGJkgJgpQgo+TKymRMCaCvWSY7cSkFWgKhESd66pJgeM1+/&#10;biuRcgoDm3ALJ6U5TD3MF46NpO+wLihH5LB8eVr1uAJEJUrsZOvWrYCVnTt3cj64d+9eMKyOjo4p&#10;l9nZ2Un0jTbe4dMmtaEREHOSO6AhMBHVRuHicg3uiyOabsSU2G5ONV+JAkQlSliyYPLs4xufyQ/R&#10;Jl21EyE/RJRJfI0jFArHcatFZ+P6jJWgegBZYCIVSELF8iUdiaIqhqgAUYmS3Frz0aNHjVmAJV/C&#10;vERMrIySUZpD7ZtUXYdO1LiL5INNfjkSlJPDzXSao2TGRbliKrkmhVTj6WRVJzgrYF72gheoRDlm&#10;K1EySwKFl2/OK4igKMC0MiAqlVmJklLFRGjNBYnVCDTs7u6epj1UiQJEJUrmTHbv3g1Ct2fPnukX&#10;tXfvXqKc6qkWs6gUAkqUKFGiAFGJEiVKsuX/BRgAcGgZ1l8kR7IAAAAASUVORK5CYIJQSwMEFAAG&#10;AAgAAAAhADY8PgHgAAAACQEAAA8AAABkcnMvZG93bnJldi54bWxMj8FOwzAQRO9I/IO1SNyok4bQ&#10;EuJUVQWcKiRaJNTbNt4mUWM7it0k/XuWExxnZzT7Jl9NphUD9b5xVkE8i0CQLZ1ubKXga//2sATh&#10;A1qNrbOk4EoeVsXtTY6ZdqP9pGEXKsEl1meooA6hy6T0ZU0G/cx1ZNk7ud5gYNlXUvc4crlp5TyK&#10;nqTBxvKHGjva1FSedxej4H3EcZ3Er8P2fNpcD/v043sbk1L3d9P6BUSgKfyF4Ref0aFgpqO7WO1F&#10;y3q+4KSCRcqT2H98jhMQRz7ESQqyyOX/BcUPAAAA//8DAFBLAwQUAAYACAAAACEAqiYOvrwAAAAh&#10;AQAAGQAAAGRycy9fcmVscy9lMm9Eb2MueG1sLnJlbHOEj0FqwzAQRfeF3EHMPpadRSjFsjeh4G1I&#10;DjBIY1nEGglJLfXtI8gmgUCX8z//PaYf//wqfillF1hB17QgiHUwjq2C6+V7/wkiF2SDa2BSsFGG&#10;cdh99GdasdRRXlzMolI4K1hKiV9SZr2Qx9yESFybOSSPpZ7Jyoj6hpbkoW2PMj0zYHhhiskoSJPp&#10;QFy2WM3/s8M8O02noH88cXmjkM5XdwVislQUeDIOH2HXRLYgh16+PDbcAQAA//8DAFBLAQItABQA&#10;BgAIAAAAIQCxgme2CgEAABMCAAATAAAAAAAAAAAAAAAAAAAAAABbQ29udGVudF9UeXBlc10ueG1s&#10;UEsBAi0AFAAGAAgAAAAhADj9If/WAAAAlAEAAAsAAAAAAAAAAAAAAAAAOwEAAF9yZWxzLy5yZWxz&#10;UEsBAi0AFAAGAAgAAAAhAD8oLibzAwAAYAgAAA4AAAAAAAAAAAAAAAAAOgIAAGRycy9lMm9Eb2Mu&#10;eG1sUEsBAi0ACgAAAAAAAAAhAKiN4B3fTQEA300BABQAAAAAAAAAAAAAAAAAWQYAAGRycy9tZWRp&#10;YS9pbWFnZTEucG5nUEsBAi0AFAAGAAgAAAAhADY8PgHgAAAACQEAAA8AAAAAAAAAAAAAAAAAalQB&#10;AGRycy9kb3ducmV2LnhtbFBLAQItABQABgAIAAAAIQCqJg6+vAAAACEBAAAZAAAAAAAAAAAAAAAA&#10;AHdVAQBkcnMvX3JlbHMvZTJvRG9jLnhtbC5yZWxzUEsFBgAAAAAGAAYAfAEAAGpWAQAAAA==&#10;">
                <v:shape id="図 21" o:spid="_x0000_s1046" type="#_x0000_t75" alt="グラフ, ヒストグラム&#10;&#10;AI 生成コンテンツは誤りを含む可能性があります。" style="position:absolute;left:1691;width:26327;height:3504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HN0TxQAAAOIAAAAPAAAAZHJzL2Rvd25yZXYueG1sRE9NS8Qw&#10;EL0L/ocwgjc3qZV1qZtdRCh68KCt4nVoxqY2mZQm7tZ/bwRhj4/3vd0v3okDzXEIrKFYKRDEXTAD&#10;9xre2vpqAyImZIMuMGn4oQj73fnZFisTjvxKhyb1IodwrFCDTWmqpIydJY9xFSbizH2G2WPKcO6l&#10;mfGYw72T10qtpceBc4PFiR4sdWPz7TVsbNM9F4VL749f7dh+vNT16J3WlxfL/R2IREs6if/dTybP&#10;L8u1urlVJfxdyhjk7hcAAP//AwBQSwECLQAUAAYACAAAACEA2+H2y+4AAACFAQAAEwAAAAAAAAAA&#10;AAAAAAAAAAAAW0NvbnRlbnRfVHlwZXNdLnhtbFBLAQItABQABgAIAAAAIQBa9CxbvwAAABUBAAAL&#10;AAAAAAAAAAAAAAAAAB8BAABfcmVscy8ucmVsc1BLAQItABQABgAIAAAAIQBaHN0TxQAAAOIAAAAP&#10;AAAAAAAAAAAAAAAAAAcCAABkcnMvZG93bnJldi54bWxQSwUGAAAAAAMAAwC3AAAA+QIAAAAA&#10;">
                  <v:imagedata r:id="rId27" o:title="グラフ, ヒストグラム&#10;&#10;AI 生成コンテンツは誤りを含む可能性があります。"/>
                </v:shape>
                <v:shape id="テキスト ボックス 1" o:spid="_x0000_s1047" type="#_x0000_t202" style="position:absolute;top:35464;width:30391;height:50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tpVoyQAAAOIAAAAPAAAAZHJzL2Rvd25yZXYueG1sRE/PT8Iw&#10;FL6T8D80j8QLkQ5hoJNCCNFEvRAnF28v62Odrq9L28H87+3BxOOX7/dmN9hWXMiHxrGC+SwDQVw5&#10;3XCt4PTxfHsPIkRkja1jUvBDAXbb8WiDhXZXfqdLGWuRQjgUqMDE2BVShsqQxTBzHXHizs5bjAn6&#10;WmqP1xRuW3mXZStpseHUYLCjg6Hqu+ytguPy82im/fnpbb9c+NdTf1h91aVSN5Nh/wgi0hD/xX/u&#10;F61gnefzdf6wSJvTpXQH5PYXAAD//wMAUEsBAi0AFAAGAAgAAAAhANvh9svuAAAAhQEAABMAAAAA&#10;AAAAAAAAAAAAAAAAAFtDb250ZW50X1R5cGVzXS54bWxQSwECLQAUAAYACAAAACEAWvQsW78AAAAV&#10;AQAACwAAAAAAAAAAAAAAAAAfAQAAX3JlbHMvLnJlbHNQSwECLQAUAAYACAAAACEAo7aVaMkAAADi&#10;AAAADwAAAAAAAAAAAAAAAAAHAgAAZHJzL2Rvd25yZXYueG1sUEsFBgAAAAADAAMAtwAAAP0CAAAA&#10;AA==&#10;" stroked="f">
                  <v:textbox style="mso-fit-shape-to-text:t" inset="0,0,0,0">
                    <w:txbxContent>
                      <w:p w14:paraId="49348609" w14:textId="3141644D" w:rsidR="008A0F3B" w:rsidRPr="00A17A30" w:rsidRDefault="008A0F3B" w:rsidP="008A0F3B">
                        <w:pPr>
                          <w:pStyle w:val="af1"/>
                          <w:rPr>
                            <w:rFonts w:asciiTheme="majorHAnsi" w:hAnsiTheme="majorHAnsi" w:cs="Times New Roman"/>
                            <w:w w:val="108"/>
                            <w:sz w:val="21"/>
                            <w:szCs w:val="21"/>
                            <w:lang w:eastAsia="ja-JP"/>
                          </w:rPr>
                        </w:pPr>
                        <w:r w:rsidRPr="00A17A30">
                          <w:rPr>
                            <w:rFonts w:asciiTheme="majorHAnsi" w:hAnsiTheme="majorHAnsi"/>
                            <w:sz w:val="18"/>
                            <w:szCs w:val="21"/>
                          </w:rPr>
                          <w:t xml:space="preserve">Figure </w:t>
                        </w:r>
                        <w:r w:rsidRPr="00A17A30">
                          <w:rPr>
                            <w:rFonts w:asciiTheme="majorHAnsi" w:hAnsiTheme="majorHAnsi"/>
                            <w:sz w:val="18"/>
                            <w:szCs w:val="21"/>
                          </w:rPr>
                          <w:fldChar w:fldCharType="begin"/>
                        </w:r>
                        <w:r w:rsidRPr="00A17A30">
                          <w:rPr>
                            <w:rFonts w:asciiTheme="majorHAnsi" w:hAnsiTheme="majorHAnsi"/>
                            <w:sz w:val="18"/>
                            <w:szCs w:val="21"/>
                          </w:rPr>
                          <w:instrText xml:space="preserve"> SEQ Figure \* ARABIC </w:instrText>
                        </w:r>
                        <w:r w:rsidRPr="00A17A30">
                          <w:rPr>
                            <w:rFonts w:asciiTheme="majorHAnsi" w:hAnsiTheme="majorHAnsi"/>
                            <w:sz w:val="18"/>
                            <w:szCs w:val="21"/>
                          </w:rPr>
                          <w:fldChar w:fldCharType="separate"/>
                        </w:r>
                        <w:r w:rsidR="00AF77BD" w:rsidRPr="00A17A30">
                          <w:rPr>
                            <w:rFonts w:asciiTheme="majorHAnsi" w:hAnsiTheme="majorHAnsi"/>
                            <w:noProof/>
                            <w:sz w:val="18"/>
                            <w:szCs w:val="21"/>
                          </w:rPr>
                          <w:t>6</w:t>
                        </w:r>
                        <w:r w:rsidRPr="00A17A30">
                          <w:rPr>
                            <w:rFonts w:asciiTheme="majorHAnsi" w:hAnsiTheme="majorHAnsi"/>
                            <w:sz w:val="18"/>
                            <w:szCs w:val="21"/>
                          </w:rPr>
                          <w:fldChar w:fldCharType="end"/>
                        </w:r>
                        <w:r w:rsidRPr="00A17A30">
                          <w:rPr>
                            <w:rFonts w:asciiTheme="majorHAnsi" w:hAnsiTheme="majorHAnsi"/>
                            <w:sz w:val="18"/>
                            <w:szCs w:val="21"/>
                            <w:lang w:eastAsia="ja-JP"/>
                          </w:rPr>
                          <w:t xml:space="preserve">  TDS profile of the N 0 film. The mass/charge values are identified with legend, and the assignment of the fragments is described in the text.</w:t>
                        </w:r>
                      </w:p>
                    </w:txbxContent>
                  </v:textbox>
                </v:shape>
                <w10:wrap type="topAndBottom"/>
              </v:group>
            </w:pict>
          </mc:Fallback>
        </mc:AlternateContent>
      </w:r>
      <w:r w:rsidR="007423A8" w:rsidRPr="00A17A30">
        <w:rPr>
          <w:rFonts w:asciiTheme="majorHAnsi" w:hAnsiTheme="majorHAnsi"/>
        </w:rPr>
        <w:t>TDS measurements confirm that the glass structure is stabilized during ammonolysis. Figure</w:t>
      </w:r>
      <w:r w:rsidR="00BB37D5" w:rsidRPr="00A17A30">
        <w:rPr>
          <w:rFonts w:asciiTheme="majorHAnsi" w:hAnsiTheme="majorHAnsi"/>
          <w:lang w:eastAsia="ja-JP"/>
        </w:rPr>
        <w:t xml:space="preserve"> </w:t>
      </w:r>
      <w:r w:rsidR="007423A8" w:rsidRPr="00A17A30">
        <w:rPr>
          <w:rFonts w:asciiTheme="majorHAnsi" w:hAnsiTheme="majorHAnsi"/>
        </w:rPr>
        <w:t>6 presents the TDS spectra of the N</w:t>
      </w:r>
      <w:r w:rsidR="007423A8" w:rsidRPr="00A17A30">
        <w:rPr>
          <w:rFonts w:asciiTheme="majorHAnsi" w:hAnsiTheme="majorHAnsi"/>
        </w:rPr>
        <w:noBreakHyphen/>
        <w:t>0 film for some selected mass/charge (</w:t>
      </w:r>
      <w:r w:rsidR="007423A8" w:rsidRPr="00A17A30">
        <w:rPr>
          <w:rFonts w:asciiTheme="majorHAnsi" w:hAnsiTheme="majorHAnsi"/>
          <w:i/>
          <w:iCs/>
        </w:rPr>
        <w:t>m</w:t>
      </w:r>
      <w:r w:rsidR="007423A8" w:rsidRPr="00A17A30">
        <w:rPr>
          <w:rFonts w:asciiTheme="majorHAnsi" w:hAnsiTheme="majorHAnsi"/>
        </w:rPr>
        <w:t>/</w:t>
      </w:r>
      <w:r w:rsidR="007423A8" w:rsidRPr="00A17A30">
        <w:rPr>
          <w:rFonts w:asciiTheme="majorHAnsi" w:hAnsiTheme="majorHAnsi"/>
          <w:i/>
          <w:iCs/>
        </w:rPr>
        <w:t>Z</w:t>
      </w:r>
      <w:r w:rsidR="007423A8" w:rsidRPr="00A17A30">
        <w:rPr>
          <w:rFonts w:asciiTheme="majorHAnsi" w:hAnsiTheme="majorHAnsi"/>
        </w:rPr>
        <w:t xml:space="preserve">) </w:t>
      </w:r>
      <w:r w:rsidR="007423A8" w:rsidRPr="00A17A30">
        <w:rPr>
          <w:rFonts w:asciiTheme="majorHAnsi" w:hAnsiTheme="majorHAnsi"/>
        </w:rPr>
        <w:t xml:space="preserve">values. A prominent desorption profile was observed for </w:t>
      </w:r>
      <w:r w:rsidRPr="00A17A30">
        <w:rPr>
          <w:rFonts w:asciiTheme="majorHAnsi" w:hAnsiTheme="majorHAnsi"/>
          <w:i/>
          <w:iCs/>
        </w:rPr>
        <w:t>m</w:t>
      </w:r>
      <w:r w:rsidRPr="00A17A30">
        <w:rPr>
          <w:rFonts w:asciiTheme="majorHAnsi" w:hAnsiTheme="majorHAnsi"/>
        </w:rPr>
        <w:t>/</w:t>
      </w:r>
      <w:r w:rsidRPr="00A17A30">
        <w:rPr>
          <w:rFonts w:asciiTheme="majorHAnsi" w:hAnsiTheme="majorHAnsi"/>
          <w:i/>
          <w:iCs/>
        </w:rPr>
        <w:t>Z</w:t>
      </w:r>
      <w:r w:rsidR="007423A8" w:rsidRPr="00A17A30">
        <w:rPr>
          <w:rFonts w:asciiTheme="majorHAnsi" w:hAnsiTheme="majorHAnsi"/>
        </w:rPr>
        <w:t xml:space="preserve"> = 17 and 18, corresponding to </w:t>
      </w:r>
      <w:r w:rsidR="007423A8" w:rsidRPr="00A17A30">
        <w:rPr>
          <w:rFonts w:asciiTheme="majorHAnsi" w:hAnsiTheme="majorHAnsi"/>
          <w:vertAlign w:val="superscript"/>
        </w:rPr>
        <w:t>16</w:t>
      </w:r>
      <w:r w:rsidR="007423A8" w:rsidRPr="00A17A30">
        <w:rPr>
          <w:rFonts w:asciiTheme="majorHAnsi" w:hAnsiTheme="majorHAnsi"/>
        </w:rPr>
        <w:t>O</w:t>
      </w:r>
      <w:r w:rsidR="007423A8" w:rsidRPr="00A17A30">
        <w:rPr>
          <w:rFonts w:asciiTheme="majorHAnsi" w:hAnsiTheme="majorHAnsi"/>
          <w:vertAlign w:val="superscript"/>
        </w:rPr>
        <w:t>1</w:t>
      </w:r>
      <w:r w:rsidR="007423A8" w:rsidRPr="00A17A30">
        <w:rPr>
          <w:rFonts w:asciiTheme="majorHAnsi" w:hAnsiTheme="majorHAnsi"/>
        </w:rPr>
        <w:t xml:space="preserve">H and </w:t>
      </w:r>
      <w:r w:rsidR="007423A8" w:rsidRPr="00A17A30">
        <w:rPr>
          <w:rFonts w:asciiTheme="majorHAnsi" w:hAnsiTheme="majorHAnsi"/>
          <w:vertAlign w:val="superscript"/>
        </w:rPr>
        <w:t>1</w:t>
      </w:r>
      <w:r w:rsidR="007423A8" w:rsidRPr="00A17A30">
        <w:rPr>
          <w:rFonts w:asciiTheme="majorHAnsi" w:hAnsiTheme="majorHAnsi"/>
        </w:rPr>
        <w:t>H</w:t>
      </w:r>
      <w:r w:rsidR="007423A8" w:rsidRPr="00A17A30">
        <w:rPr>
          <w:rFonts w:asciiTheme="majorHAnsi" w:hAnsiTheme="majorHAnsi"/>
          <w:vertAlign w:val="subscript"/>
        </w:rPr>
        <w:t>2</w:t>
      </w:r>
      <w:r w:rsidR="007423A8" w:rsidRPr="00A17A30">
        <w:rPr>
          <w:rFonts w:asciiTheme="majorHAnsi" w:hAnsiTheme="majorHAnsi"/>
          <w:vertAlign w:val="superscript"/>
        </w:rPr>
        <w:t>16</w:t>
      </w:r>
      <w:r w:rsidR="007423A8" w:rsidRPr="00A17A30">
        <w:rPr>
          <w:rFonts w:asciiTheme="majorHAnsi" w:hAnsiTheme="majorHAnsi"/>
        </w:rPr>
        <w:t xml:space="preserve">O, respectively. The water desorption started at a relatively low temperature (100 °C). Desorption of </w:t>
      </w:r>
      <w:r w:rsidR="007423A8" w:rsidRPr="00A17A30">
        <w:rPr>
          <w:rFonts w:asciiTheme="majorHAnsi" w:hAnsiTheme="majorHAnsi"/>
          <w:vertAlign w:val="superscript"/>
        </w:rPr>
        <w:t>16</w:t>
      </w:r>
      <w:r w:rsidR="007423A8" w:rsidRPr="00A17A30">
        <w:rPr>
          <w:rFonts w:asciiTheme="majorHAnsi" w:hAnsiTheme="majorHAnsi"/>
        </w:rPr>
        <w:t>O</w:t>
      </w:r>
      <w:r w:rsidR="007423A8" w:rsidRPr="00A17A30">
        <w:rPr>
          <w:rFonts w:asciiTheme="majorHAnsi" w:hAnsiTheme="majorHAnsi"/>
          <w:vertAlign w:val="superscript"/>
        </w:rPr>
        <w:t>1</w:t>
      </w:r>
      <w:r w:rsidR="007423A8" w:rsidRPr="00A17A30">
        <w:rPr>
          <w:rFonts w:asciiTheme="majorHAnsi" w:hAnsiTheme="majorHAnsi"/>
        </w:rPr>
        <w:t xml:space="preserve">H and </w:t>
      </w:r>
      <w:r w:rsidR="007423A8" w:rsidRPr="00A17A30">
        <w:rPr>
          <w:rFonts w:asciiTheme="majorHAnsi" w:hAnsiTheme="majorHAnsi"/>
          <w:vertAlign w:val="superscript"/>
        </w:rPr>
        <w:t>1</w:t>
      </w:r>
      <w:r w:rsidR="007423A8" w:rsidRPr="00A17A30">
        <w:rPr>
          <w:rFonts w:asciiTheme="majorHAnsi" w:hAnsiTheme="majorHAnsi"/>
        </w:rPr>
        <w:t>H</w:t>
      </w:r>
      <w:r w:rsidR="007423A8" w:rsidRPr="00A17A30">
        <w:rPr>
          <w:rFonts w:asciiTheme="majorHAnsi" w:hAnsiTheme="majorHAnsi"/>
          <w:vertAlign w:val="subscript"/>
        </w:rPr>
        <w:t>2</w:t>
      </w:r>
      <w:r w:rsidR="007423A8" w:rsidRPr="00A17A30">
        <w:rPr>
          <w:rFonts w:asciiTheme="majorHAnsi" w:hAnsiTheme="majorHAnsi"/>
          <w:vertAlign w:val="superscript"/>
        </w:rPr>
        <w:t>16</w:t>
      </w:r>
      <w:r w:rsidR="007423A8" w:rsidRPr="00A17A30">
        <w:rPr>
          <w:rFonts w:asciiTheme="majorHAnsi" w:hAnsiTheme="majorHAnsi"/>
        </w:rPr>
        <w:t>O was evident even for the N</w:t>
      </w:r>
      <w:r w:rsidR="00BB37D5" w:rsidRPr="00A17A30">
        <w:rPr>
          <w:rFonts w:asciiTheme="majorHAnsi" w:hAnsiTheme="majorHAnsi"/>
        </w:rPr>
        <w:noBreakHyphen/>
      </w:r>
      <w:r w:rsidR="007423A8" w:rsidRPr="00A17A30">
        <w:rPr>
          <w:rFonts w:asciiTheme="majorHAnsi" w:hAnsiTheme="majorHAnsi"/>
        </w:rPr>
        <w:t>24 film, indicating that Si-OH contributes significantly to band-III in FT</w:t>
      </w:r>
      <w:r w:rsidR="00BB37D5" w:rsidRPr="00A17A30">
        <w:rPr>
          <w:rFonts w:asciiTheme="majorHAnsi" w:hAnsiTheme="majorHAnsi"/>
        </w:rPr>
        <w:noBreakHyphen/>
      </w:r>
      <w:r w:rsidR="007423A8" w:rsidRPr="00A17A30">
        <w:rPr>
          <w:rFonts w:asciiTheme="majorHAnsi" w:hAnsiTheme="majorHAnsi"/>
        </w:rPr>
        <w:t>IR spectra for the post-ammonolysis films. Given the high hydrogen gas concentration during ammonolysis—a byproduct from the decomposition of ammonia—the film after ammonolysis contains OH groups.</w:t>
      </w:r>
    </w:p>
    <w:p w14:paraId="323F9664" w14:textId="77777777" w:rsidR="00CC5358" w:rsidRDefault="00FA6BBC" w:rsidP="00CC5358">
      <w:pPr>
        <w:pStyle w:val="RSCB02ArticleText"/>
        <w:ind w:firstLineChars="150" w:firstLine="291"/>
        <w:rPr>
          <w:rFonts w:asciiTheme="majorHAnsi" w:hAnsiTheme="majorHAnsi"/>
          <w:lang w:eastAsia="ja-JP"/>
        </w:rPr>
      </w:pPr>
      <w:r w:rsidRPr="00A17A30">
        <w:rPr>
          <w:rFonts w:asciiTheme="majorHAnsi" w:hAnsiTheme="majorHAnsi"/>
        </w:rPr>
        <w:t xml:space="preserve">Higher-intensity signals at </w:t>
      </w:r>
      <w:r w:rsidR="00A17A30" w:rsidRPr="00A17A30">
        <w:rPr>
          <w:rFonts w:asciiTheme="majorHAnsi" w:hAnsiTheme="majorHAnsi"/>
          <w:i/>
          <w:iCs/>
        </w:rPr>
        <w:t>m</w:t>
      </w:r>
      <w:r w:rsidR="00A17A30" w:rsidRPr="00A17A30">
        <w:rPr>
          <w:rFonts w:asciiTheme="majorHAnsi" w:hAnsiTheme="majorHAnsi"/>
        </w:rPr>
        <w:t>/</w:t>
      </w:r>
      <w:r w:rsidR="00A17A30" w:rsidRPr="00A17A30">
        <w:rPr>
          <w:rFonts w:asciiTheme="majorHAnsi" w:hAnsiTheme="majorHAnsi"/>
          <w:i/>
          <w:iCs/>
        </w:rPr>
        <w:t>Z</w:t>
      </w:r>
      <w:r w:rsidRPr="00A17A30">
        <w:rPr>
          <w:rFonts w:asciiTheme="majorHAnsi" w:hAnsiTheme="majorHAnsi"/>
        </w:rPr>
        <w:t xml:space="preserve"> = 28 and 44 were observed. The signal at </w:t>
      </w:r>
      <w:r w:rsidR="00A17A30" w:rsidRPr="00A17A30">
        <w:rPr>
          <w:rFonts w:asciiTheme="majorHAnsi" w:hAnsiTheme="majorHAnsi"/>
          <w:i/>
          <w:iCs/>
        </w:rPr>
        <w:t>m</w:t>
      </w:r>
      <w:r w:rsidR="00A17A30" w:rsidRPr="00A17A30">
        <w:rPr>
          <w:rFonts w:asciiTheme="majorHAnsi" w:hAnsiTheme="majorHAnsi"/>
        </w:rPr>
        <w:t>/</w:t>
      </w:r>
      <w:r w:rsidR="00A17A30" w:rsidRPr="00A17A30">
        <w:rPr>
          <w:rFonts w:asciiTheme="majorHAnsi" w:hAnsiTheme="majorHAnsi"/>
          <w:i/>
          <w:iCs/>
        </w:rPr>
        <w:t>Z</w:t>
      </w:r>
      <w:r w:rsidRPr="00A17A30">
        <w:rPr>
          <w:rFonts w:asciiTheme="majorHAnsi" w:hAnsiTheme="majorHAnsi"/>
        </w:rPr>
        <w:t xml:space="preserve"> = 28 is attributed to </w:t>
      </w:r>
      <w:r w:rsidRPr="00A17A30">
        <w:rPr>
          <w:rFonts w:asciiTheme="majorHAnsi" w:hAnsiTheme="majorHAnsi"/>
          <w:vertAlign w:val="superscript"/>
        </w:rPr>
        <w:t>28</w:t>
      </w:r>
      <w:r w:rsidRPr="00A17A30">
        <w:rPr>
          <w:rFonts w:asciiTheme="majorHAnsi" w:hAnsiTheme="majorHAnsi"/>
        </w:rPr>
        <w:t xml:space="preserve">Si, </w:t>
      </w:r>
      <w:r w:rsidRPr="00A17A30">
        <w:rPr>
          <w:rFonts w:asciiTheme="majorHAnsi" w:hAnsiTheme="majorHAnsi"/>
          <w:vertAlign w:val="superscript"/>
        </w:rPr>
        <w:t>12</w:t>
      </w:r>
      <w:r w:rsidRPr="00A17A30">
        <w:rPr>
          <w:rFonts w:asciiTheme="majorHAnsi" w:hAnsiTheme="majorHAnsi"/>
        </w:rPr>
        <w:t>C</w:t>
      </w:r>
      <w:r w:rsidRPr="00A17A30">
        <w:rPr>
          <w:rFonts w:asciiTheme="majorHAnsi" w:hAnsiTheme="majorHAnsi"/>
          <w:vertAlign w:val="superscript"/>
        </w:rPr>
        <w:t>16</w:t>
      </w:r>
      <w:r w:rsidRPr="00A17A30">
        <w:rPr>
          <w:rFonts w:asciiTheme="majorHAnsi" w:hAnsiTheme="majorHAnsi"/>
        </w:rPr>
        <w:t xml:space="preserve">O, or </w:t>
      </w:r>
      <w:r w:rsidRPr="00A17A30">
        <w:rPr>
          <w:rFonts w:asciiTheme="majorHAnsi" w:hAnsiTheme="majorHAnsi"/>
          <w:vertAlign w:val="superscript"/>
        </w:rPr>
        <w:t>14</w:t>
      </w:r>
      <w:r w:rsidRPr="00A17A30">
        <w:rPr>
          <w:rFonts w:asciiTheme="majorHAnsi" w:hAnsiTheme="majorHAnsi"/>
        </w:rPr>
        <w:t>N</w:t>
      </w:r>
      <w:r w:rsidRPr="00A17A30">
        <w:rPr>
          <w:rFonts w:asciiTheme="majorHAnsi" w:hAnsiTheme="majorHAnsi"/>
          <w:vertAlign w:val="subscript"/>
        </w:rPr>
        <w:t>2</w:t>
      </w:r>
      <w:r w:rsidRPr="00A17A30">
        <w:rPr>
          <w:rFonts w:asciiTheme="majorHAnsi" w:hAnsiTheme="majorHAnsi"/>
        </w:rPr>
        <w:t xml:space="preserve">. Other possible contributions, such as </w:t>
      </w:r>
      <w:r w:rsidRPr="00A17A30">
        <w:rPr>
          <w:rFonts w:asciiTheme="majorHAnsi" w:hAnsiTheme="majorHAnsi"/>
          <w:vertAlign w:val="superscript"/>
        </w:rPr>
        <w:t>1</w:t>
      </w:r>
      <w:r w:rsidRPr="00A17A30">
        <w:rPr>
          <w:rFonts w:asciiTheme="majorHAnsi" w:hAnsiTheme="majorHAnsi"/>
        </w:rPr>
        <w:t>H</w:t>
      </w:r>
      <w:r w:rsidRPr="00A17A30">
        <w:rPr>
          <w:rFonts w:asciiTheme="majorHAnsi" w:hAnsiTheme="majorHAnsi"/>
          <w:vertAlign w:val="superscript"/>
        </w:rPr>
        <w:t>13</w:t>
      </w:r>
      <w:r w:rsidRPr="00A17A30">
        <w:rPr>
          <w:rFonts w:asciiTheme="majorHAnsi" w:hAnsiTheme="majorHAnsi"/>
        </w:rPr>
        <w:t>C</w:t>
      </w:r>
      <w:r w:rsidRPr="00A17A30">
        <w:rPr>
          <w:rFonts w:asciiTheme="majorHAnsi" w:hAnsiTheme="majorHAnsi"/>
          <w:vertAlign w:val="superscript"/>
        </w:rPr>
        <w:t>14</w:t>
      </w:r>
      <w:r w:rsidRPr="00A17A30">
        <w:rPr>
          <w:rFonts w:asciiTheme="majorHAnsi" w:hAnsiTheme="majorHAnsi"/>
        </w:rPr>
        <w:t xml:space="preserve">N and </w:t>
      </w:r>
      <w:r w:rsidRPr="00A17A30">
        <w:rPr>
          <w:rFonts w:asciiTheme="majorHAnsi" w:hAnsiTheme="majorHAnsi"/>
          <w:vertAlign w:val="superscript"/>
        </w:rPr>
        <w:t>13</w:t>
      </w:r>
      <w:r w:rsidRPr="00A17A30">
        <w:rPr>
          <w:rFonts w:asciiTheme="majorHAnsi" w:hAnsiTheme="majorHAnsi"/>
        </w:rPr>
        <w:t>C</w:t>
      </w:r>
      <w:r w:rsidRPr="00A17A30">
        <w:rPr>
          <w:rFonts w:asciiTheme="majorHAnsi" w:hAnsiTheme="majorHAnsi"/>
          <w:vertAlign w:val="superscript"/>
        </w:rPr>
        <w:t>15</w:t>
      </w:r>
      <w:r w:rsidRPr="00A17A30">
        <w:rPr>
          <w:rFonts w:asciiTheme="majorHAnsi" w:hAnsiTheme="majorHAnsi"/>
        </w:rPr>
        <w:t xml:space="preserve">N, were excluded due to the chemical environment employed for material preparation. Similarly, </w:t>
      </w:r>
      <w:r w:rsidR="00A17A30" w:rsidRPr="00A17A30">
        <w:rPr>
          <w:rFonts w:asciiTheme="majorHAnsi" w:hAnsiTheme="majorHAnsi"/>
          <w:i/>
          <w:iCs/>
        </w:rPr>
        <w:t>m</w:t>
      </w:r>
      <w:r w:rsidR="00A17A30" w:rsidRPr="00A17A30">
        <w:rPr>
          <w:rFonts w:asciiTheme="majorHAnsi" w:hAnsiTheme="majorHAnsi"/>
        </w:rPr>
        <w:t>/</w:t>
      </w:r>
      <w:r w:rsidR="00A17A30" w:rsidRPr="00A17A30">
        <w:rPr>
          <w:rFonts w:asciiTheme="majorHAnsi" w:hAnsiTheme="majorHAnsi"/>
          <w:i/>
          <w:iCs/>
        </w:rPr>
        <w:t>Z</w:t>
      </w:r>
      <w:r w:rsidRPr="00A17A30">
        <w:rPr>
          <w:rFonts w:asciiTheme="majorHAnsi" w:hAnsiTheme="majorHAnsi"/>
        </w:rPr>
        <w:t xml:space="preserve"> = 44 is attributed to </w:t>
      </w:r>
      <w:r w:rsidRPr="00A17A30">
        <w:rPr>
          <w:rFonts w:asciiTheme="majorHAnsi" w:hAnsiTheme="majorHAnsi"/>
          <w:vertAlign w:val="superscript"/>
        </w:rPr>
        <w:t>12</w:t>
      </w:r>
      <w:r w:rsidRPr="00A17A30">
        <w:rPr>
          <w:rFonts w:asciiTheme="majorHAnsi" w:hAnsiTheme="majorHAnsi"/>
        </w:rPr>
        <w:t>C</w:t>
      </w:r>
      <w:r w:rsidRPr="00A17A30">
        <w:rPr>
          <w:rFonts w:asciiTheme="majorHAnsi" w:hAnsiTheme="majorHAnsi"/>
          <w:vertAlign w:val="superscript"/>
        </w:rPr>
        <w:t>16</w:t>
      </w:r>
      <w:r w:rsidRPr="00A17A30">
        <w:rPr>
          <w:rFonts w:asciiTheme="majorHAnsi" w:hAnsiTheme="majorHAnsi"/>
        </w:rPr>
        <w:t>O</w:t>
      </w:r>
      <w:r w:rsidRPr="00A17A30">
        <w:rPr>
          <w:rFonts w:asciiTheme="majorHAnsi" w:hAnsiTheme="majorHAnsi"/>
          <w:vertAlign w:val="subscript"/>
        </w:rPr>
        <w:t>2</w:t>
      </w:r>
      <w:r w:rsidRPr="00A17A30">
        <w:rPr>
          <w:rFonts w:asciiTheme="majorHAnsi" w:hAnsiTheme="majorHAnsi"/>
        </w:rPr>
        <w:t xml:space="preserve">, </w:t>
      </w:r>
      <w:r w:rsidRPr="00A17A30">
        <w:rPr>
          <w:rFonts w:asciiTheme="majorHAnsi" w:hAnsiTheme="majorHAnsi"/>
          <w:vertAlign w:val="superscript"/>
        </w:rPr>
        <w:t>28</w:t>
      </w:r>
      <w:r w:rsidRPr="00A17A30">
        <w:rPr>
          <w:rFonts w:asciiTheme="majorHAnsi" w:hAnsiTheme="majorHAnsi"/>
        </w:rPr>
        <w:t>Si</w:t>
      </w:r>
      <w:r w:rsidRPr="00A17A30">
        <w:rPr>
          <w:rFonts w:asciiTheme="majorHAnsi" w:hAnsiTheme="majorHAnsi"/>
          <w:vertAlign w:val="superscript"/>
        </w:rPr>
        <w:t>16</w:t>
      </w:r>
      <w:r w:rsidRPr="00A17A30">
        <w:rPr>
          <w:rFonts w:asciiTheme="majorHAnsi" w:hAnsiTheme="majorHAnsi"/>
        </w:rPr>
        <w:t xml:space="preserve">O, and </w:t>
      </w:r>
      <w:r w:rsidRPr="00A17A30">
        <w:rPr>
          <w:rFonts w:asciiTheme="majorHAnsi" w:hAnsiTheme="majorHAnsi"/>
          <w:vertAlign w:val="superscript"/>
        </w:rPr>
        <w:t>12</w:t>
      </w:r>
      <w:r w:rsidRPr="00A17A30">
        <w:rPr>
          <w:rFonts w:asciiTheme="majorHAnsi" w:hAnsiTheme="majorHAnsi"/>
        </w:rPr>
        <w:t>C</w:t>
      </w:r>
      <w:r w:rsidRPr="00A17A30">
        <w:rPr>
          <w:rFonts w:asciiTheme="majorHAnsi" w:hAnsiTheme="majorHAnsi"/>
          <w:vertAlign w:val="subscript"/>
        </w:rPr>
        <w:t>2</w:t>
      </w:r>
      <w:r w:rsidRPr="00A17A30">
        <w:rPr>
          <w:rFonts w:asciiTheme="majorHAnsi" w:hAnsiTheme="majorHAnsi"/>
          <w:vertAlign w:val="superscript"/>
        </w:rPr>
        <w:t>1</w:t>
      </w:r>
      <w:r w:rsidRPr="00A17A30">
        <w:rPr>
          <w:rFonts w:asciiTheme="majorHAnsi" w:hAnsiTheme="majorHAnsi"/>
        </w:rPr>
        <w:t>H</w:t>
      </w:r>
      <w:r w:rsidRPr="00A17A30">
        <w:rPr>
          <w:rFonts w:asciiTheme="majorHAnsi" w:hAnsiTheme="majorHAnsi"/>
          <w:vertAlign w:val="subscript"/>
        </w:rPr>
        <w:t>4</w:t>
      </w:r>
      <w:r w:rsidRPr="00A17A30">
        <w:rPr>
          <w:rFonts w:asciiTheme="majorHAnsi" w:hAnsiTheme="majorHAnsi"/>
        </w:rPr>
        <w:t xml:space="preserve">. The desorption profiles of </w:t>
      </w:r>
      <w:r w:rsidR="00A17A30" w:rsidRPr="00A17A30">
        <w:rPr>
          <w:rFonts w:asciiTheme="majorHAnsi" w:hAnsiTheme="majorHAnsi"/>
          <w:i/>
          <w:iCs/>
        </w:rPr>
        <w:t>m</w:t>
      </w:r>
      <w:r w:rsidR="00A17A30" w:rsidRPr="00A17A30">
        <w:rPr>
          <w:rFonts w:asciiTheme="majorHAnsi" w:hAnsiTheme="majorHAnsi"/>
        </w:rPr>
        <w:t>/</w:t>
      </w:r>
      <w:r w:rsidR="00A17A30" w:rsidRPr="00A17A30">
        <w:rPr>
          <w:rFonts w:asciiTheme="majorHAnsi" w:hAnsiTheme="majorHAnsi"/>
          <w:i/>
          <w:iCs/>
        </w:rPr>
        <w:t>Z</w:t>
      </w:r>
      <w:r w:rsidRPr="00A17A30">
        <w:rPr>
          <w:rFonts w:asciiTheme="majorHAnsi" w:hAnsiTheme="majorHAnsi"/>
        </w:rPr>
        <w:t xml:space="preserve"> = 28 and 44 exhibited distinct behaviours. The peak intensity for </w:t>
      </w:r>
      <w:r w:rsidR="00A17A30" w:rsidRPr="00A17A30">
        <w:rPr>
          <w:rFonts w:asciiTheme="majorHAnsi" w:hAnsiTheme="majorHAnsi"/>
          <w:i/>
          <w:iCs/>
        </w:rPr>
        <w:t>m</w:t>
      </w:r>
      <w:r w:rsidR="00A17A30" w:rsidRPr="00A17A30">
        <w:rPr>
          <w:rFonts w:asciiTheme="majorHAnsi" w:hAnsiTheme="majorHAnsi"/>
        </w:rPr>
        <w:t>/</w:t>
      </w:r>
      <w:r w:rsidR="00A17A30" w:rsidRPr="00A17A30">
        <w:rPr>
          <w:rFonts w:asciiTheme="majorHAnsi" w:hAnsiTheme="majorHAnsi"/>
          <w:i/>
          <w:iCs/>
        </w:rPr>
        <w:t>Z</w:t>
      </w:r>
      <w:r w:rsidRPr="00A17A30">
        <w:rPr>
          <w:rFonts w:asciiTheme="majorHAnsi" w:hAnsiTheme="majorHAnsi"/>
        </w:rPr>
        <w:t xml:space="preserve"> = 28 occurred around 420 °C, whereas that of </w:t>
      </w:r>
      <w:r w:rsidR="00A17A30" w:rsidRPr="00A17A30">
        <w:rPr>
          <w:rFonts w:asciiTheme="majorHAnsi" w:hAnsiTheme="majorHAnsi"/>
          <w:i/>
          <w:iCs/>
        </w:rPr>
        <w:t>m</w:t>
      </w:r>
      <w:r w:rsidR="00A17A30" w:rsidRPr="00A17A30">
        <w:rPr>
          <w:rFonts w:asciiTheme="majorHAnsi" w:hAnsiTheme="majorHAnsi"/>
        </w:rPr>
        <w:t>/</w:t>
      </w:r>
      <w:r w:rsidR="00A17A30" w:rsidRPr="00A17A30">
        <w:rPr>
          <w:rFonts w:asciiTheme="majorHAnsi" w:hAnsiTheme="majorHAnsi"/>
          <w:i/>
          <w:iCs/>
        </w:rPr>
        <w:t>Z</w:t>
      </w:r>
      <w:r w:rsidRPr="00A17A30">
        <w:rPr>
          <w:rFonts w:asciiTheme="majorHAnsi" w:hAnsiTheme="majorHAnsi"/>
        </w:rPr>
        <w:t xml:space="preserve"> = 44 was around 380 °C. However, the signal profile for </w:t>
      </w:r>
      <w:r w:rsidR="00A17A30" w:rsidRPr="00A17A30">
        <w:rPr>
          <w:rFonts w:asciiTheme="majorHAnsi" w:hAnsiTheme="majorHAnsi"/>
          <w:i/>
          <w:iCs/>
        </w:rPr>
        <w:t>m</w:t>
      </w:r>
      <w:r w:rsidR="00A17A30" w:rsidRPr="00A17A30">
        <w:rPr>
          <w:rFonts w:asciiTheme="majorHAnsi" w:hAnsiTheme="majorHAnsi"/>
        </w:rPr>
        <w:t>/</w:t>
      </w:r>
      <w:r w:rsidR="00A17A30" w:rsidRPr="00A17A30">
        <w:rPr>
          <w:rFonts w:asciiTheme="majorHAnsi" w:hAnsiTheme="majorHAnsi"/>
          <w:i/>
          <w:iCs/>
        </w:rPr>
        <w:t>Z</w:t>
      </w:r>
      <w:r w:rsidRPr="00A17A30">
        <w:rPr>
          <w:rFonts w:asciiTheme="majorHAnsi" w:hAnsiTheme="majorHAnsi"/>
        </w:rPr>
        <w:t xml:space="preserve"> = 45 and 46 closely paralleled that of </w:t>
      </w:r>
      <w:r w:rsidR="00A17A30" w:rsidRPr="00A17A30">
        <w:rPr>
          <w:rFonts w:asciiTheme="majorHAnsi" w:hAnsiTheme="majorHAnsi"/>
          <w:i/>
          <w:iCs/>
        </w:rPr>
        <w:t>m</w:t>
      </w:r>
      <w:r w:rsidR="00A17A30" w:rsidRPr="00A17A30">
        <w:rPr>
          <w:rFonts w:asciiTheme="majorHAnsi" w:hAnsiTheme="majorHAnsi"/>
        </w:rPr>
        <w:t>/</w:t>
      </w:r>
      <w:r w:rsidR="00A17A30" w:rsidRPr="00A17A30">
        <w:rPr>
          <w:rFonts w:asciiTheme="majorHAnsi" w:hAnsiTheme="majorHAnsi"/>
          <w:i/>
          <w:iCs/>
        </w:rPr>
        <w:t>Z</w:t>
      </w:r>
      <w:r w:rsidRPr="00A17A30">
        <w:rPr>
          <w:rFonts w:asciiTheme="majorHAnsi" w:hAnsiTheme="majorHAnsi"/>
        </w:rPr>
        <w:t xml:space="preserve"> = 44, and their intensity ratios matched the natural abundance of silicon isotopes. Hence, </w:t>
      </w:r>
      <w:r w:rsidR="00A17A30" w:rsidRPr="00A17A30">
        <w:rPr>
          <w:rFonts w:asciiTheme="majorHAnsi" w:hAnsiTheme="majorHAnsi"/>
          <w:i/>
          <w:iCs/>
        </w:rPr>
        <w:t>m</w:t>
      </w:r>
      <w:r w:rsidR="00A17A30" w:rsidRPr="00A17A30">
        <w:rPr>
          <w:rFonts w:asciiTheme="majorHAnsi" w:hAnsiTheme="majorHAnsi"/>
        </w:rPr>
        <w:t>/</w:t>
      </w:r>
      <w:r w:rsidR="00A17A30" w:rsidRPr="00A17A30">
        <w:rPr>
          <w:rFonts w:asciiTheme="majorHAnsi" w:hAnsiTheme="majorHAnsi"/>
          <w:i/>
          <w:iCs/>
        </w:rPr>
        <w:t>Z</w:t>
      </w:r>
      <w:r w:rsidRPr="00A17A30">
        <w:rPr>
          <w:rFonts w:asciiTheme="majorHAnsi" w:hAnsiTheme="majorHAnsi"/>
        </w:rPr>
        <w:t xml:space="preserve"> = 44 was attributed </w:t>
      </w:r>
      <w:r w:rsidRPr="00A17A30">
        <w:rPr>
          <w:rFonts w:asciiTheme="majorHAnsi" w:hAnsiTheme="majorHAnsi"/>
          <w:vertAlign w:val="superscript"/>
        </w:rPr>
        <w:t>28</w:t>
      </w:r>
      <w:r w:rsidRPr="00A17A30">
        <w:rPr>
          <w:rFonts w:asciiTheme="majorHAnsi" w:hAnsiTheme="majorHAnsi"/>
        </w:rPr>
        <w:t>Si</w:t>
      </w:r>
      <w:r w:rsidRPr="00A17A30">
        <w:rPr>
          <w:rFonts w:asciiTheme="majorHAnsi" w:hAnsiTheme="majorHAnsi"/>
          <w:vertAlign w:val="superscript"/>
        </w:rPr>
        <w:t>16</w:t>
      </w:r>
      <w:r w:rsidRPr="00A17A30">
        <w:rPr>
          <w:rFonts w:asciiTheme="majorHAnsi" w:hAnsiTheme="majorHAnsi"/>
        </w:rPr>
        <w:t xml:space="preserve">O. Owing to the similarity in signal profiles among </w:t>
      </w:r>
      <w:r w:rsidR="00A17A30" w:rsidRPr="00A17A30">
        <w:rPr>
          <w:rFonts w:asciiTheme="majorHAnsi" w:hAnsiTheme="majorHAnsi"/>
          <w:i/>
          <w:iCs/>
        </w:rPr>
        <w:t>m</w:t>
      </w:r>
      <w:r w:rsidR="00A17A30" w:rsidRPr="00A17A30">
        <w:rPr>
          <w:rFonts w:asciiTheme="majorHAnsi" w:hAnsiTheme="majorHAnsi"/>
        </w:rPr>
        <w:t>/</w:t>
      </w:r>
      <w:r w:rsidR="00A17A30" w:rsidRPr="00A17A30">
        <w:rPr>
          <w:rFonts w:asciiTheme="majorHAnsi" w:hAnsiTheme="majorHAnsi"/>
          <w:i/>
          <w:iCs/>
        </w:rPr>
        <w:t>Z</w:t>
      </w:r>
      <w:r w:rsidRPr="00A17A30">
        <w:rPr>
          <w:rFonts w:asciiTheme="majorHAnsi" w:hAnsiTheme="majorHAnsi"/>
        </w:rPr>
        <w:t xml:space="preserve"> = 12, 13, 28, 29, these signals were attributed to the desorption of hydrocarbon species. The signal at </w:t>
      </w:r>
      <w:r w:rsidR="00A17A30" w:rsidRPr="00A17A30">
        <w:rPr>
          <w:rFonts w:asciiTheme="majorHAnsi" w:hAnsiTheme="majorHAnsi"/>
          <w:i/>
          <w:iCs/>
        </w:rPr>
        <w:t>m</w:t>
      </w:r>
      <w:r w:rsidR="00A17A30" w:rsidRPr="00A17A30">
        <w:rPr>
          <w:rFonts w:asciiTheme="majorHAnsi" w:hAnsiTheme="majorHAnsi"/>
        </w:rPr>
        <w:t>/</w:t>
      </w:r>
      <w:r w:rsidR="00A17A30" w:rsidRPr="00A17A30">
        <w:rPr>
          <w:rFonts w:asciiTheme="majorHAnsi" w:hAnsiTheme="majorHAnsi"/>
          <w:i/>
          <w:iCs/>
        </w:rPr>
        <w:t>Z</w:t>
      </w:r>
      <w:r w:rsidRPr="00A17A30">
        <w:rPr>
          <w:rFonts w:asciiTheme="majorHAnsi" w:hAnsiTheme="majorHAnsi"/>
        </w:rPr>
        <w:t xml:space="preserve"> = 15 was assigned to</w:t>
      </w:r>
      <w:r w:rsidRPr="00A17A30">
        <w:rPr>
          <w:rFonts w:asciiTheme="majorHAnsi" w:hAnsiTheme="majorHAnsi"/>
          <w:vertAlign w:val="superscript"/>
        </w:rPr>
        <w:t xml:space="preserve"> 1</w:t>
      </w:r>
      <w:r w:rsidRPr="00A17A30">
        <w:rPr>
          <w:rFonts w:asciiTheme="majorHAnsi" w:hAnsiTheme="majorHAnsi"/>
        </w:rPr>
        <w:t>H</w:t>
      </w:r>
      <w:r w:rsidRPr="00A17A30">
        <w:rPr>
          <w:rFonts w:asciiTheme="majorHAnsi" w:hAnsiTheme="majorHAnsi"/>
          <w:vertAlign w:val="superscript"/>
        </w:rPr>
        <w:t>14</w:t>
      </w:r>
      <w:r w:rsidRPr="00A17A30">
        <w:rPr>
          <w:rFonts w:asciiTheme="majorHAnsi" w:hAnsiTheme="majorHAnsi"/>
        </w:rPr>
        <w:t xml:space="preserve">N rather than </w:t>
      </w:r>
      <w:r w:rsidRPr="00A17A30">
        <w:rPr>
          <w:rFonts w:asciiTheme="majorHAnsi" w:hAnsiTheme="majorHAnsi"/>
          <w:vertAlign w:val="superscript"/>
        </w:rPr>
        <w:t>1</w:t>
      </w:r>
      <w:r w:rsidRPr="00A17A30">
        <w:rPr>
          <w:rFonts w:asciiTheme="majorHAnsi" w:hAnsiTheme="majorHAnsi"/>
        </w:rPr>
        <w:t>H</w:t>
      </w:r>
      <w:r w:rsidRPr="00A17A30">
        <w:rPr>
          <w:rFonts w:asciiTheme="majorHAnsi" w:hAnsiTheme="majorHAnsi"/>
          <w:vertAlign w:val="subscript"/>
        </w:rPr>
        <w:t>3</w:t>
      </w:r>
      <w:r w:rsidRPr="00A17A30">
        <w:rPr>
          <w:rFonts w:asciiTheme="majorHAnsi" w:hAnsiTheme="majorHAnsi"/>
          <w:vertAlign w:val="superscript"/>
        </w:rPr>
        <w:t>12</w:t>
      </w:r>
      <w:r w:rsidRPr="00A17A30">
        <w:rPr>
          <w:rFonts w:asciiTheme="majorHAnsi" w:hAnsiTheme="majorHAnsi"/>
        </w:rPr>
        <w:t xml:space="preserve">C, as it did not align with other carbon-related signals, such as </w:t>
      </w:r>
      <w:r w:rsidR="00A17A30" w:rsidRPr="00A17A30">
        <w:rPr>
          <w:rFonts w:asciiTheme="majorHAnsi" w:hAnsiTheme="majorHAnsi"/>
          <w:i/>
          <w:iCs/>
        </w:rPr>
        <w:t>m</w:t>
      </w:r>
      <w:r w:rsidR="00A17A30" w:rsidRPr="00A17A30">
        <w:rPr>
          <w:rFonts w:asciiTheme="majorHAnsi" w:hAnsiTheme="majorHAnsi"/>
        </w:rPr>
        <w:t>/</w:t>
      </w:r>
      <w:r w:rsidR="00A17A30" w:rsidRPr="00A17A30">
        <w:rPr>
          <w:rFonts w:asciiTheme="majorHAnsi" w:hAnsiTheme="majorHAnsi"/>
          <w:i/>
          <w:iCs/>
        </w:rPr>
        <w:t>Z</w:t>
      </w:r>
      <w:r w:rsidRPr="00A17A30">
        <w:rPr>
          <w:rFonts w:asciiTheme="majorHAnsi" w:hAnsiTheme="majorHAnsi"/>
        </w:rPr>
        <w:t xml:space="preserve"> = 12 and 13. The profile for </w:t>
      </w:r>
      <w:r w:rsidR="00A17A30" w:rsidRPr="00A17A30">
        <w:rPr>
          <w:rFonts w:asciiTheme="majorHAnsi" w:hAnsiTheme="majorHAnsi"/>
          <w:i/>
          <w:iCs/>
        </w:rPr>
        <w:t>m</w:t>
      </w:r>
      <w:r w:rsidR="00A17A30" w:rsidRPr="00A17A30">
        <w:rPr>
          <w:rFonts w:asciiTheme="majorHAnsi" w:hAnsiTheme="majorHAnsi"/>
        </w:rPr>
        <w:t>/</w:t>
      </w:r>
      <w:r w:rsidR="00A17A30" w:rsidRPr="00A17A30">
        <w:rPr>
          <w:rFonts w:asciiTheme="majorHAnsi" w:hAnsiTheme="majorHAnsi"/>
          <w:i/>
          <w:iCs/>
        </w:rPr>
        <w:t>Z</w:t>
      </w:r>
      <w:r w:rsidRPr="00A17A30">
        <w:rPr>
          <w:rFonts w:asciiTheme="majorHAnsi" w:hAnsiTheme="majorHAnsi"/>
        </w:rPr>
        <w:t xml:space="preserve"> = 14, lacking an obvious peak around 300–400 °C differed from the </w:t>
      </w:r>
      <w:r w:rsidRPr="00A17A30">
        <w:rPr>
          <w:rFonts w:asciiTheme="majorHAnsi" w:hAnsiTheme="majorHAnsi"/>
          <w:vertAlign w:val="superscript"/>
        </w:rPr>
        <w:t>12</w:t>
      </w:r>
      <w:r w:rsidRPr="00A17A30">
        <w:rPr>
          <w:rFonts w:asciiTheme="majorHAnsi" w:hAnsiTheme="majorHAnsi"/>
        </w:rPr>
        <w:t xml:space="preserve">C-related fragment but showed similar behaviour at higher temperatures. Hence, </w:t>
      </w:r>
      <w:r w:rsidR="00A17A30" w:rsidRPr="00A17A30">
        <w:rPr>
          <w:rFonts w:asciiTheme="majorHAnsi" w:hAnsiTheme="majorHAnsi"/>
          <w:i/>
          <w:iCs/>
        </w:rPr>
        <w:t>m</w:t>
      </w:r>
      <w:r w:rsidR="00A17A30" w:rsidRPr="00A17A30">
        <w:rPr>
          <w:rFonts w:asciiTheme="majorHAnsi" w:hAnsiTheme="majorHAnsi"/>
        </w:rPr>
        <w:t>/</w:t>
      </w:r>
      <w:r w:rsidR="00A17A30" w:rsidRPr="00A17A30">
        <w:rPr>
          <w:rFonts w:asciiTheme="majorHAnsi" w:hAnsiTheme="majorHAnsi"/>
          <w:i/>
          <w:iCs/>
        </w:rPr>
        <w:t>Z</w:t>
      </w:r>
      <w:r w:rsidRPr="00A17A30">
        <w:rPr>
          <w:rFonts w:asciiTheme="majorHAnsi" w:hAnsiTheme="majorHAnsi"/>
        </w:rPr>
        <w:t xml:space="preserve"> = 14 was attributed to a mixture of </w:t>
      </w:r>
      <w:r w:rsidRPr="00A17A30">
        <w:rPr>
          <w:rFonts w:asciiTheme="majorHAnsi" w:hAnsiTheme="majorHAnsi"/>
          <w:vertAlign w:val="superscript"/>
        </w:rPr>
        <w:t>1</w:t>
      </w:r>
      <w:r w:rsidRPr="00A17A30">
        <w:rPr>
          <w:rFonts w:asciiTheme="majorHAnsi" w:hAnsiTheme="majorHAnsi"/>
        </w:rPr>
        <w:t>H</w:t>
      </w:r>
      <w:r w:rsidRPr="00A17A30">
        <w:rPr>
          <w:rFonts w:asciiTheme="majorHAnsi" w:hAnsiTheme="majorHAnsi"/>
          <w:vertAlign w:val="subscript"/>
        </w:rPr>
        <w:t>2</w:t>
      </w:r>
      <w:r w:rsidRPr="00A17A30">
        <w:rPr>
          <w:rFonts w:asciiTheme="majorHAnsi" w:hAnsiTheme="majorHAnsi"/>
          <w:vertAlign w:val="superscript"/>
        </w:rPr>
        <w:t>12</w:t>
      </w:r>
      <w:r w:rsidRPr="00A17A30">
        <w:rPr>
          <w:rFonts w:asciiTheme="majorHAnsi" w:hAnsiTheme="majorHAnsi"/>
        </w:rPr>
        <w:t xml:space="preserve">C and </w:t>
      </w:r>
      <w:r w:rsidRPr="00A17A30">
        <w:rPr>
          <w:rFonts w:asciiTheme="majorHAnsi" w:hAnsiTheme="majorHAnsi"/>
          <w:vertAlign w:val="superscript"/>
        </w:rPr>
        <w:t>14</w:t>
      </w:r>
      <w:r w:rsidRPr="00A17A30">
        <w:rPr>
          <w:rFonts w:asciiTheme="majorHAnsi" w:hAnsiTheme="majorHAnsi"/>
        </w:rPr>
        <w:t xml:space="preserve">N. From these assignments, it is evident that silica-based fragments, </w:t>
      </w:r>
      <w:r w:rsidRPr="00A17A30">
        <w:rPr>
          <w:rFonts w:asciiTheme="majorHAnsi" w:hAnsiTheme="majorHAnsi"/>
        </w:rPr>
        <w:lastRenderedPageBreak/>
        <w:t>molecular desorption products, hydrocarbons, water, and ammonia-related fragments were detected by TDS.</w:t>
      </w:r>
    </w:p>
    <w:p w14:paraId="4EE7BA11" w14:textId="5FBDA1F3" w:rsidR="000E48E6" w:rsidRPr="00CC5358" w:rsidRDefault="00CC5358" w:rsidP="00CC5358">
      <w:pPr>
        <w:pStyle w:val="RSCB02ArticleText"/>
        <w:ind w:firstLineChars="150" w:firstLine="270"/>
        <w:rPr>
          <w:rFonts w:asciiTheme="majorHAnsi" w:hAnsiTheme="majorHAnsi"/>
        </w:rPr>
      </w:pPr>
      <w:r w:rsidRPr="00CC5358">
        <w:rPr>
          <w:rFonts w:asciiTheme="majorHAnsi" w:hAnsiTheme="majorHAnsi"/>
          <w:noProof/>
          <w:w w:val="100"/>
          <w:lang w:eastAsia="ja-JP"/>
        </w:rPr>
        <mc:AlternateContent>
          <mc:Choice Requires="wpg">
            <w:drawing>
              <wp:anchor distT="0" distB="0" distL="114300" distR="114300" simplePos="0" relativeHeight="251686912" behindDoc="0" locked="0" layoutInCell="1" allowOverlap="1" wp14:anchorId="460F4BAD" wp14:editId="1FE70E4F">
                <wp:simplePos x="0" y="0"/>
                <wp:positionH relativeFrom="column">
                  <wp:posOffset>3439084</wp:posOffset>
                </wp:positionH>
                <wp:positionV relativeFrom="paragraph">
                  <wp:posOffset>887959</wp:posOffset>
                </wp:positionV>
                <wp:extent cx="2969895" cy="7519035"/>
                <wp:effectExtent l="0" t="0" r="1905" b="5715"/>
                <wp:wrapTopAndBottom/>
                <wp:docPr id="68145239" name="グループ化 26"/>
                <wp:cNvGraphicFramePr/>
                <a:graphic xmlns:a="http://schemas.openxmlformats.org/drawingml/2006/main">
                  <a:graphicData uri="http://schemas.microsoft.com/office/word/2010/wordprocessingGroup">
                    <wpg:wgp>
                      <wpg:cNvGrpSpPr/>
                      <wpg:grpSpPr>
                        <a:xfrm>
                          <a:off x="0" y="0"/>
                          <a:ext cx="2969895" cy="7519035"/>
                          <a:chOff x="-104823" y="-15856"/>
                          <a:chExt cx="2970807" cy="7520755"/>
                        </a:xfrm>
                      </wpg:grpSpPr>
                      <pic:pic xmlns:pic="http://schemas.openxmlformats.org/drawingml/2006/picture">
                        <pic:nvPicPr>
                          <pic:cNvPr id="60252794" name="図 25" descr="グラフ, ヒストグラム&#10;&#10;AI 生成コンテンツは誤りを含む可能性があります。"/>
                          <pic:cNvPicPr>
                            <a:picLocks noChangeAspect="1"/>
                          </pic:cNvPicPr>
                        </pic:nvPicPr>
                        <pic:blipFill>
                          <a:blip r:embed="rId28">
                            <a:extLst>
                              <a:ext uri="{28A0092B-C50C-407E-A947-70E740481C1C}">
                                <a14:useLocalDpi xmlns:a14="http://schemas.microsoft.com/office/drawing/2010/main" val="0"/>
                              </a:ext>
                            </a:extLst>
                          </a:blip>
                          <a:stretch>
                            <a:fillRect/>
                          </a:stretch>
                        </pic:blipFill>
                        <pic:spPr>
                          <a:xfrm>
                            <a:off x="195565" y="-15856"/>
                            <a:ext cx="2523453" cy="6182847"/>
                          </a:xfrm>
                          <a:prstGeom prst="rect">
                            <a:avLst/>
                          </a:prstGeom>
                        </pic:spPr>
                      </pic:pic>
                      <wps:wsp>
                        <wps:cNvPr id="396118467" name="テキスト ボックス 1"/>
                        <wps:cNvSpPr txBox="1"/>
                        <wps:spPr>
                          <a:xfrm>
                            <a:off x="-104823" y="6290520"/>
                            <a:ext cx="2970807" cy="1214379"/>
                          </a:xfrm>
                          <a:prstGeom prst="rect">
                            <a:avLst/>
                          </a:prstGeom>
                          <a:solidFill>
                            <a:prstClr val="white"/>
                          </a:solidFill>
                          <a:ln>
                            <a:noFill/>
                          </a:ln>
                        </wps:spPr>
                        <wps:txbx>
                          <w:txbxContent>
                            <w:p w14:paraId="3AA65AF6" w14:textId="6730E347" w:rsidR="000A7291" w:rsidRPr="00CC5358" w:rsidRDefault="000A7291" w:rsidP="000A7291">
                              <w:pPr>
                                <w:pStyle w:val="af1"/>
                                <w:rPr>
                                  <w:rFonts w:asciiTheme="majorHAnsi" w:hAnsiTheme="majorHAnsi" w:cs="Times New Roman"/>
                                  <w:noProof/>
                                  <w:w w:val="108"/>
                                  <w:sz w:val="21"/>
                                  <w:szCs w:val="21"/>
                                  <w:lang w:eastAsia="ja-JP"/>
                                </w:rPr>
                              </w:pPr>
                              <w:r w:rsidRPr="00CC5358">
                                <w:rPr>
                                  <w:rFonts w:asciiTheme="majorHAnsi" w:hAnsiTheme="majorHAnsi"/>
                                  <w:sz w:val="18"/>
                                  <w:szCs w:val="21"/>
                                </w:rPr>
                                <w:t xml:space="preserve">Figure </w:t>
                              </w:r>
                              <w:r w:rsidRPr="00CC5358">
                                <w:rPr>
                                  <w:rFonts w:asciiTheme="majorHAnsi" w:hAnsiTheme="majorHAnsi"/>
                                  <w:sz w:val="18"/>
                                  <w:szCs w:val="21"/>
                                </w:rPr>
                                <w:fldChar w:fldCharType="begin"/>
                              </w:r>
                              <w:r w:rsidRPr="00CC5358">
                                <w:rPr>
                                  <w:rFonts w:asciiTheme="majorHAnsi" w:hAnsiTheme="majorHAnsi"/>
                                  <w:sz w:val="18"/>
                                  <w:szCs w:val="21"/>
                                </w:rPr>
                                <w:instrText xml:space="preserve"> SEQ Figure \* ARABIC </w:instrText>
                              </w:r>
                              <w:r w:rsidRPr="00CC5358">
                                <w:rPr>
                                  <w:rFonts w:asciiTheme="majorHAnsi" w:hAnsiTheme="majorHAnsi"/>
                                  <w:sz w:val="18"/>
                                  <w:szCs w:val="21"/>
                                </w:rPr>
                                <w:fldChar w:fldCharType="separate"/>
                              </w:r>
                              <w:r w:rsidR="00AF77BD" w:rsidRPr="00CC5358">
                                <w:rPr>
                                  <w:rFonts w:asciiTheme="majorHAnsi" w:hAnsiTheme="majorHAnsi"/>
                                  <w:noProof/>
                                  <w:sz w:val="18"/>
                                  <w:szCs w:val="21"/>
                                </w:rPr>
                                <w:t>7</w:t>
                              </w:r>
                              <w:r w:rsidRPr="00CC5358">
                                <w:rPr>
                                  <w:rFonts w:asciiTheme="majorHAnsi" w:hAnsiTheme="majorHAnsi"/>
                                  <w:sz w:val="18"/>
                                  <w:szCs w:val="21"/>
                                </w:rPr>
                                <w:fldChar w:fldCharType="end"/>
                              </w:r>
                              <w:r w:rsidRPr="00CC5358">
                                <w:rPr>
                                  <w:rFonts w:asciiTheme="majorHAnsi" w:hAnsiTheme="majorHAnsi"/>
                                  <w:sz w:val="18"/>
                                  <w:szCs w:val="21"/>
                                  <w:lang w:eastAsia="ja-JP"/>
                                </w:rPr>
                                <w:t xml:space="preserve">  Optical properties of the synthesized films. (a) Optical transmittance spectra of the films after thermal treatment, (b) Photoluminescence (</w:t>
                              </w:r>
                              <w:proofErr w:type="spellStart"/>
                              <w:r w:rsidRPr="00CC5358">
                                <w:rPr>
                                  <w:rFonts w:asciiTheme="majorHAnsi" w:hAnsiTheme="majorHAnsi"/>
                                  <w:sz w:val="18"/>
                                  <w:szCs w:val="21"/>
                                  <w:lang w:eastAsia="ja-JP"/>
                                </w:rPr>
                                <w:t>λ</w:t>
                              </w:r>
                              <w:r w:rsidRPr="00CC5358">
                                <w:rPr>
                                  <w:rFonts w:asciiTheme="majorHAnsi" w:hAnsiTheme="majorHAnsi"/>
                                  <w:sz w:val="18"/>
                                  <w:szCs w:val="21"/>
                                  <w:vertAlign w:val="subscript"/>
                                  <w:lang w:eastAsia="ja-JP"/>
                                </w:rPr>
                                <w:t>ex</w:t>
                              </w:r>
                              <w:proofErr w:type="spellEnd"/>
                              <w:r w:rsidRPr="00CC5358">
                                <w:rPr>
                                  <w:rFonts w:asciiTheme="majorHAnsi" w:hAnsiTheme="majorHAnsi"/>
                                  <w:sz w:val="18"/>
                                  <w:szCs w:val="21"/>
                                  <w:lang w:eastAsia="ja-JP"/>
                                </w:rPr>
                                <w:t xml:space="preserve"> = 280 nm) and photoluminescence excitation spectra (PLE) (</w:t>
                              </w:r>
                              <w:proofErr w:type="spellStart"/>
                              <w:r w:rsidRPr="00CC5358">
                                <w:rPr>
                                  <w:rFonts w:asciiTheme="majorHAnsi" w:hAnsiTheme="majorHAnsi"/>
                                  <w:sz w:val="18"/>
                                  <w:szCs w:val="21"/>
                                  <w:lang w:eastAsia="ja-JP"/>
                                </w:rPr>
                                <w:t>λ</w:t>
                              </w:r>
                              <w:r w:rsidRPr="00CC5358">
                                <w:rPr>
                                  <w:rFonts w:asciiTheme="majorHAnsi" w:hAnsiTheme="majorHAnsi"/>
                                  <w:sz w:val="18"/>
                                  <w:szCs w:val="21"/>
                                  <w:vertAlign w:val="subscript"/>
                                  <w:lang w:eastAsia="ja-JP"/>
                                </w:rPr>
                                <w:t>em</w:t>
                              </w:r>
                              <w:proofErr w:type="spellEnd"/>
                              <w:r w:rsidRPr="00CC5358">
                                <w:rPr>
                                  <w:rFonts w:asciiTheme="majorHAnsi" w:hAnsiTheme="majorHAnsi"/>
                                  <w:sz w:val="18"/>
                                  <w:szCs w:val="21"/>
                                  <w:lang w:eastAsia="ja-JP"/>
                                </w:rPr>
                                <w:t xml:space="preserve"> = PL peak intensity maximum), and (c) Wavelength at PL peak intensity maximum and internal quantum efficiency versus holding time at 1000 °C for thermal treatment. Black and red circles are for films heated in ammonia and hydrogen, respectively.</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460F4BAD" id="グループ化 26" o:spid="_x0000_s1048" style="position:absolute;left:0;text-align:left;margin-left:270.8pt;margin-top:69.9pt;width:233.85pt;height:592.05pt;z-index:251686912;mso-width-relative:margin;mso-height-relative:margin" coordorigin="-1048,-158" coordsize="29708,7520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uWpVCEgQAAHYIAAAOAAAAZHJzL2Uyb0RvYy54bWykVluLI0UUfhf8D0UL&#10;PjmT7k46ScfJLHHGGQaG3eCs7HOlujpdbHdXWVW5zD5NOiKLCC6LPoiCPgiiIiPskw/6Z5pZ92d4&#10;qro7cxV1haRy6nbqO199p0527i2zFM2pVIznQ8fbdh1Ec8Ijlk+HzocPD7b6DlIa5xFOeU6HzilV&#10;zr3dN9/YWYgB9XnC04hKBE5yNViIoZNoLQatliIJzbDa5oLmMBlzmWENXTltRRIvwHuWtnzX7bYW&#10;XEZCckKVgtH9atLZtf7jmBL9II4V1SgdOoBN21badmLa1u4OHkwlFgkjNQz8GigyzHI4dONqH2uM&#10;ZpLdcpUxIrnisd4mPGvxOGaE2hggGs+9Ec2h5DNhY5kOFlOxoQmovcHTa7sl9+eHUpyIsQQmFmIK&#10;XNieiWUZy8z8Akq0tJSdbiijS40IDPphN+yHgYMIzPUCL3TbQUUqSYB5s2/Lczt9v+0gWLHlBf2g&#10;2yx4f+Ok5/bdXuPEd3uBddJqMLSuIROMDOBb0wHWLTr+WTawS88kdWon2b/ykWH5eCa24OYE1mzC&#10;UqZPrQrhjgyofD5mZCyrDjA7lohFQ6fr+oHfCzsOynEGOXDx9QvkA2URVQSkWBa/lusfy/WX76By&#10;/bwsfivXT5ux795+azl61zajI/TnF9++fPqsLF6Ua/h8YtuPy9X5q5++L4tPy+L5xbOfy+Ls4vPz&#10;V+vfX579UK4+K1eFmVr9Ua6+Ks8Kw7xBasBVULGh8piTxwrlfC/B+ZSOlIC8gWw2q1vXl9vutTgn&#10;KRMHLE2NUoxdMwqB3dDoHZdS6X+fk1lGc10ltKQpkMtzlTChHCQHNJtQYFEeRRYQHigtqSaJOTCG&#10;gz8AsAbolQmL8hKYCUGBxO8QtRcGQRfu4oY2N/IO/HYnAO0aeXe9vt/v9CwrjTKBPqn0IeUZMgbA&#10;BDQgBzzA82NV42qW1GxWUCxGQGbSDt4+1RAHvVvU/af0PkmwoADBuL0UYTvsel6/04Usq1RoBFT8&#10;UskNhPdNuV6XxTn0kaW53m1eBqSX73FI5M3433B5NdG7fugGfv2+btgMr+S553uddi/8P2zCjfOU&#10;RY36DM17qURzDI/9ImGa1s6vrUpzczs5N7sq2ZgReGFUrRFj6eVkaXO3b1yYkQmPToEKyeGOoZAo&#10;QQ4YnHeMlR5jCTUDBqEO6gfQxClfDB1eWw5KuHxy17hZD3cNsw5aQA0aOuqjGTavUnqUgwpMwWoM&#10;2RiTxshn2R6HSD2LxpqwQeq0MWPJs0dQHkfmFJjCOYGzho5uzD0NPZiA8kroaGTt6nE7zk8EPIme&#10;VbLh9eHyEZai1riGC73PG53dknq1tmJ5NNM8ZjYPLlms6QbNW8sWN7CuVc+rfbvq8u/C7l8AAAD/&#10;/wMAUEsDBAoAAAAAAAAAIQBstUVNZxUBAGcVAQAUAAAAZHJzL21lZGlhL2ltYWdlMS5wbmeJUE5H&#10;DQoaCgAAAA1JSERSAAABuAAABDYIAgAAAM4qP+sAAAAJcEhZcwAAFxIAABcSAWef0lIAAAAZdEVY&#10;dFNvZnR3YXJlAEFkb2JlIEltYWdlUmVhZHlxyWU8AAEU9ElEQVR42uydCVhc9bn/Z9gJMCxZhARi&#10;hMSaEI0xXJsQbRILzWJ7q1VIvO21cYPef1u32kJdY92gVaPWtoJLrbe3JkytttYQhWqshlgLJTEh&#10;WiOEBAwkRJZhG9b5f2fe8MvJOWeG2Tfez8PDc+Zsc9bvfN/f9mpNJpOGYRiGsU4IXwKGYZgpJJRN&#10;TU1arTYpKamrq8ueNTMyMqytSSvYIDc3N4CuTHl5OR12dXW1mFlXV4f50tVwNUpLS/mtYJhgFkp6&#10;yfPy8hITE22vmZ6enpOTAzWUKcXUASeelZUl/Z2AhmKOVEkZhgk2oRSqB6G0Z30IJWnrpPYzCCgo&#10;KDBZoLMGhYWFyp8ZXEN+JRhGBVOwUFJSgtOBl5TNlLrLoqIisaixsZFmlpWVTbpzmdwI4ExJc+nb&#10;QVVVFebX1tZK9XrZsmU0X7a3iooKLFIeG8BR0c7FUhyw7MhLLNAJYmX6CqwpvhSHIfYmDg/IngGx&#10;VCms0iOkHyFxGGI/2FwcBv7LrmdnZ6c4JNqD9FJID5jOyMQw/kfwCCW9z3gPVd9AqZG0sYlzQinV&#10;YmgTpEQ19hcCIcJ/a/IkZFdWXADRkQql8luEYRQr0CbOCSVUUnkYYp9iP8oTEVqJNZVL6SpJb4EU&#10;zKH9MwwLpZvBqyWzJFLbRXPw8tMc8R7SHJkJdUIohR8kt0W7Veqa8IwyhwvVEHaMVqCPkAyZH6Rz&#10;ETsU4iv9SaA5ws9C7GRCKT0GqYMjkZX+kNDZiR8SsRPap1RwZd8iNhHXXLYCfYsIAuio8J9OnH0l&#10;w0LpEYT3oRdSGZVLpUQEj8K4iTlOC6WqCcKbj68QpklsLoyYWFPommwF1WIBIZRCj4RmiTnigtAe&#10;nBNKaTmAtBCD9im+VHpZaB2xE/oo9ey4GtgVXXC6etIyB7pN4heCYfyEsKCpyVFGo3V1dYWFhfhv&#10;bSuxMjZXjRDtBNvKouDS0tLi4uJJt1IeSVdXF6YhNNXV1TiqQgs5FpQlCapxq3KHTp8XtsW36/V6&#10;h06kywJdf5qQHifss9g53bVSC9Id2rhlDMO13m5AvLR4CXNzc+mVg+UhT+SdYyi2QAdD7mlSfZFq&#10;E1k2qbhANLHDpKQkLysILiCpJNVWKQs3rRWV0lnY1mjbS7n+nWGh9AZ4w+lVxOsN3RGFZR5VZ4Ja&#10;KUFcIJGwgU54VWxSa0EauXu5NXidBQrPcQ1Va8ZsY9vViqWqJZKuGHyGYaGcPIiWTQih8Y4dw/fK&#10;4k2nvxd7gDxRBTEJhzcdpfguoVmOfjuOn+6LdMP8/Hy4Y3jkRAvkl/k9ZFgovRpxC/Mi5pC/w39l&#10;WZtYWVnY58qR0PuPryPRVDbtnlRqqbshNMWa6LtdDZVzxHfRBcR8J/wsVVJBCmknmMBlwX5wargy&#10;5FIxk/aMr0hKSgq47qEMC2XAIN5qoSmiIyP8C949qJUyEiRRENbGXVCYjyPJyMiggkXav531KlSy&#10;SVJLion90Hk5Ef/avmL0FaRTNAcHSVK1zAIJGeZQf0eHToTCavrFwvWXKiBOBLvChaKldI/EVyjb&#10;dTIMC6V7Qm96q6UBo6zfi2iuKGI9Uh9ZI23XkbZGwgHgMIR1slNisL6sSww0BcfvRkcp6/lDXyou&#10;BV0oHINot4QJcQD2B8vYD7aS6ju+QlwQ5VI6TS6gZPwOd7Uzou4oyoJ54SnoJZE1DMQ7I15OclLu&#10;7cJoTxt11aaXDMMwbm5wDtEhryFTOtUWOWId0aROVqrltFLTHkT3ONtQfGe/sDIMM2VxQ+iNaDcr&#10;K0u1SpSK8IUyighUulTaQw6y5XQdKAwpxYmTNpAm6IvcWOrHMAyH3uqIwiYSKamjJIsn6/ZHTUZE&#10;WzlpNz6xN9noMvZDFtUek0jHJsZ3YBiG8aCjhC+jobeU9Qxk2WQF8zk5OV1dXdQ/D8i2klXIOFGT&#10;Ky18tG0/aU331nczDBOUuNrXW7WckaAaXplQivYlqkvp41QYSZdhmADCN82DbPfk5X6+DMMElaP0&#10;AhkZGSdPngwJOa3pZ511VnJyMt88hmGCWShttyiWLYXBDAsLi42N5bvFMIyX6e7u3rdvnweFkvRO&#10;FkdT+WNiYqLqUvqorGBZuXLlrl27+J4xDONloDxr1qzxYBmlahU2faRGQtBK2VISSu7BxjCMX+FB&#10;oaRmkjRaDM2h8bXE6FuUWVuMkVNeXo41aXxvvjEMw0wJodRMjKNDY8OIUWpEZxhaKsbIKSwsRGCO&#10;mdy2kWGYKSSU0ERpUirKliUGpIG1lOU8oETVfFcYhvErtCZJ9lQ/PUStdtWqVVyZwzCM9/F4ZQ7D&#10;MAyH3gzDMCyUDMMwDAslwzAMCyXDMAwLJcMwDAslwzAMCyXDMAwLJcMwDAslwzAMCyXDMAwLJcMw&#10;DMNCyTAMw0LJMAzDQskwDMNCyTAMw0LJMAwTeITxJWCCmGMNx2ZnzhYfX9/yepQuWrZO5tpFYp1B&#10;w2DTnqbMtZliacObDcca2mh6dmZKtGXzlIkJoqu1KzGVEz2xUDKMHyDTIyFhRsOg0LL0Fem5t5/K&#10;4lmrr3v9vtfvP7hFopttTR80yXaLzYVQQiUrbtPff/C0UFY9Xt12sE22ybK8ZfmPn0r99P5z72Md&#10;6bc8sfZJo8EoDhXyCnWWyjFrKwslw7gkhVG6qLaGts7WLmgWVC8rb5lUj4o/KBJWTiphKYtOWbzE&#10;tNPqg20zVpyRI75QX2D7AOAlpSoJbn3zFmE22ybkGI7ytGjmL0s/81vwvY17mqCVp478+d0yOZZp&#10;K876L/e9LtanveFEoK3iZPHtUvElTacjkc1nWCgZFfDK0TuDN1bIig0j5p9U3K6v09dJ50TFRUkP&#10;m/RIGvAKCbOBG08cXy0TRDE/OvOMcP6SGy/Bn41dybRVepAQxOqt1aes7n1fF/t5fctfu1q6hNDj&#10;jpfllytP9trn/lvIMRw35khtLD0n5muri7JotxET0hUmLbtw6DdvsGfQ/m3plwCbRMdH40xlB4bD&#10;wC+HuPuIFXAuODv8EKreFBZKRlOUVlxYUUDPBx4gvFfwU3jI9Lfr8Qd9waLvPn+teF5LVpSK9WXO&#10;6NQLlpYofVeVjzg2iVYU7dl+6MkV4omXCEqUeO3xFU987cn8rXnS0sBLblhJBYh4+pUvsFKPAhfl&#10;uYj7JRU1qQR8Y8vXpUux6JadN+MyHpPcSjwMsl9QXElpqYJSW0HxniJx959Y+2Tu7TnipkCP8ERJ&#10;f7qgYng2bn3rFrHJ7254KSt/mdgE34LvxYHhT8g3nk/ca/EIyTZ5fcvrMN2jYSG9seFxfSNho+Mq&#10;B/ad58/7r6zz1p6vi41cnD6ztqG1fs+hDtN45M69L791hxdu2STparu6zGcrEnP7hCmYrhZPPAVi&#10;0Jq6irqmD5q+ITEXeBZllQnSMjvzL21aoihBU5oCpXej0FUYNLKowrxgty/d+L94ZC32xFzcRmWC&#10;eKPEmyx7wRBavn7/X2VfgddM+oJhHRgrh/SXsYbJaBhrb5CboHkraGK8u2W8uxUTXxzuGx4YxkT/&#10;px+Fjg/EzZoWFhmqWzCPloKTnw0kpGHmqT0Yx1M+rRuYNnYsvHN/TNzwqHG8y5gSefai9AvGsHS0&#10;uQb/W5pTZmamxaUl0WF01n/08afTwiNCw1PmRmu72wemd7QPj5l0S27+z0GT5uhxw1jL0cPv18XO&#10;iMvImPFJ40nzfowjhp6Bjv4R+tK/Dc1cmJqgDQ2tbT+cGpPSesJw+pQih7SRgzQZEjpijOlZPnvB&#10;jvtv8ei1pXS1KkIJcSwvL6+urm6yQEKZnp6el5eXk5OzbNkyFkpPl9PBA0rjKdkPsosoHSXFNULm&#10;yAtIPSZEreHNg+YNJWWCMEFiHYipLC6mKM/+sEi86qHJmdooHWvfaPOeiSvTM9Z2UCJ5LbI1cd1M&#10;xl6PHsxISEx3+Lzw8cGEkdNVYQbTWUZN9Cxt8xlP11hsdGif6k5ah85OjTxiz9c1h84waQY1IWY5&#10;7tREf2GaMUfbOk2jYum6p81cc/sebwslJLK0tBQqSUZSqol1dac8COSyqKjIm3IZ9EIJlamtqJMG&#10;X8JROqQ1XtNxVwr+xPs/engPWRLVVz0kIRV/4uPQyMD4+GhISNi0tP/QRsWHpizC/xNdrcaRwa7e&#10;Lzr7O2m1+th5uqjY81POlX3p/rZPDca+o91tR7varR3Y3MRk/BcrnJ+yAOv3DPZZWx8rxEfFvn+4&#10;Xsxp6W5r6W7HASxOXhAfHStdmfYzzzSyNmVuxJj5zkb3d410tCQMtLWH6aI0I7PHuyPGhhPt0LuW&#10;0GSTaTQ0XBMWZn5zx8e1bcNh7VrjIVPE0HBqLOzgtLCh4bGU8bBzhw2GkLjppsMHRnSfjEVHRYWP&#10;jo6bxk2jo2ONYX27x0OjhmaatBHXRo1/NNiPXdVEd6Rrx+doTO+ZQk8VCIQOmcVIE/LnsfBTT6N2&#10;/NKQkffGw5tMZzTB/mao2Q8qV8N/fPxS6HCsZnyh1njUFN6vCd03Hp8QdlbCDLNxHTeZuk4Mj4+Z&#10;Ysanh5oi0mKH508/EdV1BI4yfDxuXDM+ve+wWanDwgd1ySHa0MiIaf3doSEhGm2odrwnbDh6/oKf&#10;Pu5VodTr9cXFxZBIco5AGnFjPrQS65DThFaWlJSwUNoPRcSDPYPHDrYhmpZWvEAWEQt/Y8s3gi8e&#10;hBTCDZEPsqaGg0OGoWlJX2hDu2PM5QPhXxzqN/bOHTwpVjOOGMdNYzR9zojR9pcaQzRtoeaaio9N&#10;UWJmuyn883Hzyz8/ZYFyE7yr+IaW7iYoQuqcxfUh03qMvQ3tn8WGx2QmnrN8tDdyZPj9xFmakJCl&#10;4wPxvb0jQ2MjpqGu4ePLQo0JMYnh4RFR46PxvYbxkVDtcJQpwhgSOjYW0ou3OmFsMH5s3MbRDmkQ&#10;5o5ioiMsfjg84qRGOzJq1qzjg8nt45Gfj4eHhWkhcO8PRx4e1V6m6fpzWG/YcNzoSKz8Ug+YI1/t&#10;tM7Ts2ImgobB6ZrxCHMkHhIaGx1mFsrhUdOw2bNrw3uNUR1j2qHZkRnR4aHRXdHxY7qeUAP+x0SF&#10;z77wLOh+Ymhi56Gu5bMWR0aHd3R2nkzpnZUct2DWnPjB2Pde+wQ7+TzM7HC/PO/CC3PNv+gDXca3&#10;t+0XRzFzju5r+ct00bH/bmre/tjuiMH+c0+MzEmfPjM1PvvrC7HC8NDo2xX7NIbexN7Po/u/iO3v&#10;nLlgTuQFmX1x07f9/rNo01DK6AmsljzaMX/uNK1ON9LZ3XzMGD4yEDE0OL271Thj1ryGeu8JJVxk&#10;YWFhkYVJSyTJdUJJy8rKWCjtkci/bHld2hYPjizn9hzVGuqgCRuH6yuG9+ol5WXL4QHHZ2Z8EZUw&#10;HhF77IvPK784uX9oqKZZ5SnPnrdU+jFOG70kYeGC+HNaxz7/d19zSGfLRaEjc6bPCddERY3OMhuW&#10;sxfGTQ8d7zKXxJ1s+FA7Yggd6Yvqb/LmKX8+smxoeDxEqyFhDI8ICbHYss+M6UNDY6eVMWza4RMj&#10;LUMxmH6936xuZ4WYhfL4+BnVqrFREQtS4s06otW0HDcsTp9pvqrDo2ER5tWyL0iVrrw4YybmxMdE&#10;HmjqMPSZPWDaWTpdbGRDY0f/yGBMeDQ+4s/28Y+1tIy1tKrH3QcODFW+eeo+ZmaGxOu08TpTj2G4&#10;xrGYd7ynZ7ThoK03XRcXvnjx2NGWsVbFkcTpQuN144aeEF08/pvOWwgTGn3h+TFf3xCRvcILQnn6&#10;9tTW1toZUENMCwoKoJVckGQNaU0FNcX4xn1fHzQYoy2VuapVMUEAxBESiT+qHAi54IqTaRe/19P3&#10;ytGDNU0QRPxUfHL6yQ+btmhGxqal61eec5H2WNiurf8OGdJGx0SkLpi5YvZ5y9eb7cYX7YZf/OBP&#10;R0/2vR3Wv3e0If3cWU+X3435n3x07MGiv5wcQVhnNpiJyYcizp1h6AsZGkxp/3e2+IqzoyOz85aY&#10;S1Q7Ww6998ng2NhoVKhheET14ONDR74U09U3FhEbOiydjzmfG2OwiKYP9ieIRR8O6qQClzpLNxd6&#10;RGHrmOVPY+kkfOatzl6f+iXLxFUZM6FuyiOhit0zJcYw2tBAikDTw7trTi/GdX1fg9h+nlTv0lIv&#10;SEubULqGToPDuiYlNDU1dK55bwPPPqecaSch8fHTbroxYuUKTCiXyvQOx2wyGIQ0+/zZnqTWG1E2&#10;wm0qsqR43AeHqNUuWbLkiSeemGfB39SByhOlLWy6WrvK8soL9QVTpxnwyCc7Byu3kD4OzMzYNabT&#10;f9Ehirqgif/1H1+Pj4o9tr/jxJ6R0JGwyIGo4YHws5ekZF9z4YHGjt7OgZNHuo509x/u7PvCaNap&#10;zHSziAz2DdUf7rDnAE6JlEZTs7916TlmlWnr6m/vHpB71fNTZXYsPjayx+LCbAA7hp3v/qh18YS0&#10;ZVom4PXwJyyeTImEloUtzhTSAFcFLYMdIy2ABISmpWHCbBgPNKg4KUdfFospIxtoMvRKZ4ampYam&#10;2dK1iJXZ6ip55oZQapOhx/auggmrtd4CeMbi4uJECxpLfY43iyalQkkT991335YtW/zk8g0aBusq&#10;6t5/freoIy7eUzSlXDMVQVrqZPaMtR80hs55N+ms7x//wuzgwqantaXFRcYunHuuoTc2NmlmXNI0&#10;zO/sGvhbTSMEUXWHuphIKA7MVE//EMJGmglJWmmZCUmCVCnjTbfZ4Zo9Wp3OYnx00iDUHAm2tMhW&#10;g9mRKpHToma+jIZemoCW2YgiKdoVyhuRne0PPouF0kxGRkZeXp5QRljL/Px8+yP0YHWUkMj3n9uN&#10;4NrYa0xZlJKVtwzRtKzNdtCDKHug8j7NkFkpjo8m/ys8dOt4SJMppHBF/pcSLjSeMPsvQ98Q/J1s&#10;Q1hFEjiyacoSN/dCoSjCN4Sr5jIyi3ejsM65UBTx5rihR9WgSZ2j1IjJvmhSZ8f4oVCeKmEpLS2F&#10;Jqann26JgnAbcbd0DukjZnq/KWVCQsLq1at9daVq9XVtDcdErXTDmwert1anL0+XtrieInzRbjjx&#10;0acpzQ9rPv+wJzTkxdBZb4xGNoWEJIfMuDgtZ/Afo8/9Er+79SIWvumKpRtWZHhCCiF2wzU15nDV&#10;4v6kNQCi7Mya6aNQdNpNN0pNGcQLCkjTFL1aKz5zFE/XNjBe4JRQIqyGVhYUFIhab/zPycmhNpWQ&#10;S/yvrq6mZudT7RolnWkVaaiFKeUfWw+d3Pde06f1n2f0VX15biUkaEdYwrbZq5fNWJPXO+dAU8fO&#10;PY1vaMZSZ8Xf8e1FsIoIlietZrWhgFSKTzEv1V2o14RKiuTg5qI35YvomFQS8Wk4otSV2cO7a6CD&#10;UE8/qRlgAo7ToTc0EVoJQaRGQmQqi4uLqTIHugkjWVZWJvWYXgu9vd886FjDsej4aB6UhXjp4erO&#10;PR98a8krutCOw+FRr037j9reFZ/uDzf0m6tBdDGR61dkbMpd5IRzhCwObqsYqtxpox4jLHMRQlqZ&#10;L9PG60gH+e4wXgi95WWUpRYgi+QuRRjuw+7e3hdKqGRZXnnmukxpj+mpFmLv+/vh1AUzzl0651D9&#10;KyF7fj39+L+NIZrt2nMeafiqyWBuIrMxx6yM67MzJq1ROVUmaKkFhkOELJqbwkmCYkhh1Pp1QgHJ&#10;JGp1OtZBxk+EUj56ELWRJLlErI1pxNq+HRTDa3RZRrvpbO2iMXguuWHlFHwsBvuG/vrCh+/o92H6&#10;ouviunc9c66lc/HfQ8+6p2l1+/E06CPEcdIaZ8S/UEbzf0WdCWQxfG4aOURExBErV3DlBuPnqAyz&#10;BlksKSmBYhYWFubn5+fk5GDaJy0ovYl0ECrZiA9Tircr9kElF65Ky8x4a9HRP0eNa/YYz3v00Oqj&#10;IdMLrliK+NpG4aNSHENTU6M35oUtzoRJ5PJBJhiEkgYNorbl6enp8JIVFRVUyZObm+v9sTC8z7K8&#10;ZbMXmUeunlLDf31Q+fHevze1fnbytl9eOT1Zd37O2Qcj31x4+JcXNfcfM8X/7/Frzll/+Z/uXWTN&#10;P1IoPVxTM7hdLxXHiOxstopMsAllU1MT1JAquDWWSnC9Xl9VVQVlhFxiGhqalZVlZ2fwgEA26mK6&#10;t4ZK9h++aDfon3zvo/cPR8dELPlKOlRyx8d/f+rVX2wdO5AyOlI/svzY/BuLi9ZYk0hj5c6B8udE&#10;ExyIY+T6ddwQmglOTBZoxCDTBI2NjRSAmyRAMSGj+G/yLjjIVatWOb35QM8A/ne2dL54/e/uXXjf&#10;gZ0HaD7mfH7gc9MU5va1Zf9zyS8rnvw7po90HbvzL7/5v59ltt2X1nXvnH+9VG5tq6HdNX1l5e3z&#10;v9Q2a/aJiy7u/uEtgzsqTQwTpLzzzjtnOEppWJ1ugcJwQZ4F2UwfQgPcUnkipRwQllBk2KCUA7Mz&#10;Z9PY9Iu+djoTHg3ZPZV/I/NuuTR1/szUBTN+8ZZ+4INHvqPtgpE8GbEs9ltFSxdmK0Psvl88Nrh9&#10;O/nHsMxF0ZvyozduZP/ITKHQm9qWkz7iY3V1NaJv1VHU/CfuNg9WdltO9dZqMR74JTespP4zT657&#10;irLEDPYMQjGbPjDnIcp7PC+IRzazv0QyOjZyyaXmu7x8/cJXa2u/dl/RU+HvZ43194cmG5dsmv+t&#10;O5QSCX2ESkIiI7JXRG/MD52os2aYqSWUiLKhgNBKyv1ARZP+X3WTe3sOdJDGwW1rONY5kcoKKkkJ&#10;ReEfC/UFbQ1tU638UUnroZPP3PlGZ3tv6vwZEMqe/qFvlz11lkG/I+R4wsjYyIIrZ1/9kDQHw7h5&#10;wMEac0XN7j1jra2wkLE//pFo7cgwUwp5g3N/yCYmP8Spl1zME0bypYf/Fh0TgXAbRvIfnxz51ou3&#10;FEw7+j3TyYiw6JgND0QszZdKZM/Nt4pRv8hFRq5fx1E2MwVRb3A+RdqWTzX2/r0JRvLaO3NSF8wo&#10;f63+7r8/9mziv1eN9oYkpMZc83xo8ukOMMbKnVBJirJhIVkfGeZ06F1aai7mE30WJ6W6ulqv13sn&#10;FQTjOt975HL8bzluyL7lV5+GvvNw4qdQyfDz1k67cqsIt4dr9hjuvne04aBWF5f06h+5FJJhBKdS&#10;qeXk5FDDcsif7Q3q6ury8/OxpvdHx2Ac4tP6z/VPvfdF+6nRXg80dVx43x2f6v5wT2JL/mhnaPIi&#10;eElSSbjIjmVf7rzy6rGWlrgHtsys/ZBVkmFUHOWyZcsaGxupzyKmKX83EJE4JV+EjEIoqTXlFBxv&#10;LYDY915T2Z07omMiLstf0tM/VPxM1ctNr6yZ9fHNCZFLe45AJWOv+6PGMlyFuTiy4WBoaiokkpv7&#10;MIwtodRYSidFJxyKxJVAIqkbOF84P1fJlx6qTkqOu+u3m3btb737mXePTN9x71mN1491aHo0IuKG&#10;RA5u1yPQjr3j9mkFN7FEMszkQklQq3LYRmpKSa2FaDBKXyUXc5TWQydTF8ygib++8I+vX/9l+jhF&#10;wFnDS0Ilv3NP7tOv1T/6fx9oM/c8HP8pwm1RdTPeY+i65urhmj2R69bqHryfe2QzjGNCKSLxgBv/&#10;YrBv6KHrtk2LjWz97OQD+munJ+tgrD56//Ch+s+pTcwUuaPRcRGXX3fxtMyZ335sZ2t/W/hFtRvD&#10;TxVKItymQsnOK69CuA0jGfvjH/E7wDCTEhJsfuqzk/gPccT/JZemFz68YXqK7qWH/wafFdw3UlTa&#10;tA0M7RkZ3LTlz50Rn4Wdv+sHscfvCuvURsUJlaRCybgHtrBKMoxLjjKweOOFD1sOdXzvkcsf1H8X&#10;H+/O+x3NR8RNY3S/XbEPPiuI7yKuwBu//fCCS8655u6cmx97q6GpY8bik8ej3n0mPjKn6yhF3FDJ&#10;kQMNvffch4g7emNeTMFN/PQzzFQRSkTc0Ijl688Tc0guT4eisZGXX39xsN4/nP7WH74KH73gwjkR&#10;y1KyvvuCoX8o9+qRT4/87fX40YVdR0TE3V/+bO89W6jqhr0kw0whoYST2lP5scYyvsPUvH8PXbet&#10;s7336h9e+lnE+E/L3s1Mnznzoo+hktujuxMNvREX5k27cut4j+GLDbkIt8MyFyX+7gWuumEYRwns&#10;Mkp4Sfy/9s6vIr6edOUPKj9GVA4LFkz379o7c+58YdNrLcfvsajk/FWNh4/87Y+xvYnG3mlXPA6V&#10;hJHsyLqYqm5mvF3FKskw7hRKvV5fWFiYlZVFbSrxn5oK+RW3PnXlXb/dZKedTErWwXy9XbEv0O+Z&#10;qLcBjUbjNx/8y/bqgxtzFi366uG9Byqhkrr+bqhkWPq6nptvRbgNcUx69Y8cbjOMm0NvSGR5+alM&#10;W9R2kvIyUnII/zl6e4ykdOUFF86BCY2Ojbwsf0mA3rDWQye3/vBPC5bOueSmi+955t2a/a2ps3RP&#10;3v6193v/9OHeN16aHqrrPKWS1AYoemNe/FNP8IPOMG52lMXFxVDJoqKixsZGMZPGv8jPz3f0C+BM&#10;c3NztRYwUVdXZ21pRkaGtR5B7uJ7j2xInT/jA0uxZiBK5BsvfAiVxPScr8y78id/hEre8e3lb//6&#10;21DJbfWVUMnkzubI5TdELM0nlYx/ciurJMO4AWWOiPT0dMqf09nZqbEMKUTzS0pK8BGm0v50E1hZ&#10;9nWJiYnQX1paW1urPJ68vDz35swJGv76/D/+55JfPrT55VsfqZy1buv8q369v/HE/mOffuO570+/&#10;O/vNZ/6z6945AzvuHevu6bz2urZZs/vKyvmiMYxbcubIHWVXV5csf46AhgtyKGcOOUSRjwxSi83h&#10;WGkpRfdCGWFaIaPV1dVe+5HY+sNXH75uW6C0Rb/8+ot//d4P0v/rgj+8+8m6FRmvPXX59yvvWP3r&#10;zTXN9a+fv/TiY3WhyYui198PLzm0881pN93ILSUZxlOhd6IF1Xob0e/b/r3TUENinCGYU3wUUogJ&#10;GoiIPhZYgJJ6TSvPXTqn9bOTD1+/7ZmfvuGHteGf1n+Ov5cerqYKqANNHd/92eu3PP5WZvrM1V/T&#10;rPrNNQ3tn/1kzfWHzs9c2PAaVHLa1S+IXje6B+/nh5th3IVKZQ7ibhoRQzriJD7CHlJU7uJXktQ2&#10;WZCN1UZOFt/lndE34NGWbzgPMvSOfl/LoZMOVQ15Gmj3R+8fpumrf3QWlUjqYiI35ixaunLox2+U&#10;ZCbP/9+1NyZWPTDWfjDiwrzIS37UtfE6qr1hL8kwHhdKBMhZWVm5ubmkYjRSL6QTXo+KKe0HDhHy&#10;qtfraVeYgDjSKG0UwstG/3UiuneR6cm6vJsvXbF+oc9HGGo9dBL+UVTHDyVEjq+cExEbGTktvPD3&#10;7xv6h266Yumm3EWa6G6E21DJyqt/OvLClWPG3uh1W8IXna69id6Uz481w3hcKKFWVVVVVPdNAbJm&#10;YiRKCJ9De8cmUEZpXTkUc1K19X6DTalKQq3SFsyIjo30aEw9LTaSvhTTf3zqvYG+oc52c77sJV85&#10;JywuEv6xoalDrJ99fuqPv7M8+4LUHR///QcvP6SLioWXHP3DZpOxN+5/3hypb+nIuthk6GWVZBjv&#10;CSWFwNBKCBa15oFKOtd8kkZEl4kg5ji6t717965evVp83GzBQ1fkiZtfXXDhnO89ssHtWvlB5ceQ&#10;xQ8qP6GPNBbc9JQ4fJG5aWfehSs2nHeyf+jm+1+HSt7x7eUFVy6Nj4k80NSxOH3m7sP1//2Hpys/&#10;fg8q+bfvlCTuKBrrbo255rnhXQ09t9wWmpoa/7vfcv4GhvGqUFLEDTmjWBjqBnfpqJ1EBF1YWIg9&#10;NDY20n6wT8xBUC9toalqaX14RS6/7uI3fvvhQ9dtQzy+fMN50DJ37Vn/5HuD/cPL15+35NJ0s0Ra&#10;9oz/t/3ySloBmggviSgbKgkLSTNJJb/5wg8wvWnp+oc23Br26i0j7Qej1z7U+9Pnhmv2hGUuSnr1&#10;FR6fnGE8iGrTIdLE2tpaaQtK6GZnZ6f97Y+ojTr+q86kRpqyVpNUA46v8207yr1/b7zr6hf/55Jf&#10;/qb4rzSn5dOOgV6jQzvBJr97qOrxH/wJE2KmjZ3sqPls/lW/ptaR0vl/+Ncb0+/OPufBrx3pOoaP&#10;/X+6teveOb3P/7/2+V9qmzW79+ePjnX3cGM3hvFoO0oVR0mlk9LMYpAzMpX5+fnKNuQ2HKWNRdg5&#10;nKMyMPe5o9RYRvzFn7TB0MPXb0tKjkudP+O7d+VMGpIjxCbziOkLLjkHwbVYpLotjCQNIqmLiXz1&#10;51fDQopF8JI//NNDmcnz/3LDr3Sa8YFXbxveqw9N/mr/I3/DUk4qyzA+C731ej2kStptBh+pNXhp&#10;aan9JYzUxAd7E4klSG3FIvwn8SUjSUnN8C1+kplHKmqFD294u2LfR+8fRkied/OlkFGNZXCKhzdv&#10;I0EEa/KWYJHGUj8zPUW3fP3CJV85x3bkXvNR691l71K9zQOFqzbmLoqPiXy5fsfL/9phFtD2QwZj&#10;n7nq5tsl8VGxpJLh532z715SyVfCF2fyE8wwPhBK6pmjmmdRiJ2dQonVEMJD/rKysqTzMZP2QEuh&#10;pFqtVizFVzvUpt2bHpOyG+Lvzhc3USHj5dd/WRhPUk+NZeizSXdYuaex/NV6ahp5x7eXb8pdlHaW&#10;rsfY95/P/6imuT4tITktIWXDwkvnJqQUZm+ESvb99urR5g+0MRcNPvupydALL8kqyTC+LKOETik7&#10;XDvX15u2EqE0tTGSFVlKZVe2NCj7eu9vPHHFj/Wz1m296Nrnf/jom919p0otj3Qd+8rT106/O7v0&#10;b891D/aK9UfbDhh+ndt55+zOu77VNmt2+/wvDby8nUuOGMabZZRaUiIpNMYPwmFpCAynifmwk1QJ&#10;403gNyGUu3btCvTfpJbjBgTaO/eYa/xF6x9a9PO3n//5Oy9g4pffuuuapRto5mjznpGPdw7vrRj7&#10;3DhSqTH1DfMQ5QzjZaA8a9asUe+Zk2sBQinCbed65vgVw/UVJqMhNCUzNDmT8hF6E8TaNz/2FnWw&#10;KbxiqS4+5EDbQcw/2t32TM32hvbPsuctffqquxBrY+bQnueGG/YPvPKqpnPU1Gwul9Dq4hJe/E1E&#10;djY3A2IY35dRaiZamxcXF1dbkEbNjjal9DkDr9428slOk7FXOjM0eVHMNc+HJHjJlwkjmTpL9+rP&#10;r97f889Vz+UZjH1ihbSE5J+suf4nl92A6fHulv5tPzS+9c+x3RpNjDYsc3FE7orwxZmR69exRDKM&#10;Hwmlxn09c3xuIS2NaRbBQkIWQxJSQxLTRg/vMe563LB1hTYqLuLC/Kg1P/KcuzzQ1FH+aj28JBnJ&#10;y3Nn3vnO/TXN9ZnJ8y9f+JW0RLN5hIVcec5SWn/ks38YfrFx5P0RzUlN5Lq18U89weLIMP4rlBpL&#10;F2/REJJG+qFp2Xg//szIJ29CDeP+560zTnjeivCFa0c+fhNOc+iD50eb90StuT38vHXu/ery1+q3&#10;VR2kppHZF6Sec9EXf/73U8/8th2LYB6pIlu6vrFy58COXw6/sU/TbwqZPUv34iNR69fx08kw/iuU&#10;NFyQtZEpOjs7/bD5jhKT0TDaXBM2L1u5CAYTf9BHWM7Bnff1v3zjtCsej1jq0nASPf1DDY0dR48b&#10;EGjXfNRKqWyoOLJ091NP/6OS4utNF22gUsjTan6gobf0weG3/o5pbfq0uDt+PO2qAn4uGcbfhbK4&#10;uBgqKWpyZASESpo92juPmYy9kStutLEOxDF84bq+31498Nrtw3sroKpQT+Vq0L7dH7UijoYUZmbM&#10;jI+JjI+N7LE0n1xs+YilsJCIr2l9uMgLvmqITvzsD+3bn3naXBa5aen6p791t9jheHeL8Z3HRw8d&#10;HO3oH/5Ti6ZvNHSlJua//3valSX8RDJMAAglDTAOlbS/q6IfMtbegLA6bN5yBNq219RG6WKv+yM1&#10;58afcdfjERfmRa+/H/NhEm9+7C1qzUPAJMIqqu4Hi5760dcwMffs8JJdv678+L3M6Pkrz1l6fvIC&#10;XVTs97I3ijUH/vKY4a4nNCfGT32eGRZzR07MNQ96rXKJYRg3OErNRCecwGVoz3P4P+3KrdZWGO8x&#10;jDY0jBw4MHqgYawF2qfTaJZrzwmL+I/pw3v1WOHtyO/c9sKHacM9pV+Z0ZG2eOUFqdkXpIrNEVyn&#10;naXTxUZiAo4S0/jbfbj+mT3bK3e8hxUKV+Q/tOGW08Ld0dr9/WsRZ4/UHtH0j2mmhURtvjI8Y0n4&#10;4sVhmZlcY8MwASaU1NVaNlZFYGEyGkY+2Rl+3lp4tLGWlsFtFfgLnZs2XLMnemMetdY2Vu4cbTh4&#10;KgC3jCsx3tMz+n8HR3al9l/2H4l79Zdo9P+kLoJGTUhHasQX+SbjjVQ/Dru6fK6u/fCbX4wM6pLP&#10;N2k0+zubvv/Xiprmeoqyf3LZDWlRMaPNe0YP7zHv4O2XjL/v0AxoNDM0mpiQqGtXxd1Qyo3GGSaA&#10;UOmZQ2OSQy4LCgqUJZLeL6N0qGcOVMz4zuMjn7wZe53e1KfrvPIqk6E3LHMRZBGCCK08tU9dXOyP&#10;fxSRnS3tMf3Pp15IePapuBMd3Wkzw+bqEpI1o3HTxpZmhh/ZGTHQc2r/4eGhIyPSb6wNj6kcjZsT&#10;MnZ1fFT82JhWGxKSkGp8e/cp1R4OGfsnziA87ue3TrvqFn7gGCawoJ45KkKZlZVlw1F6v9bbIaE0&#10;bF0+3t0aNm957HV/7LzyaiijdCwyGEytLl4Z6vb0D32z6OWPhmoXDSVtmd7wpX9/Hl7XcnqfC0J3&#10;ZccvSRiJjow7MWhoDdXNidXFnrUwZfaiqOaaqEOnDmzspG78WIRmYHS8bcB0/PQQbRBlHumHYQJa&#10;KNV75tjYzJ9rvRFxQyWjVt8eueLG/vJnoZKxd9wuHbFRNeCFSq6/87lPda+EhA59gtjZfAlCrzx/&#10;9qdzF/08Y0Xykba4x1/+z991hqamIn5Pz14x3mMICdONvNFgMrwdlpmpickYO/LZcPU/Tb09lnXm&#10;h2ZoIn+wFnbVZDDweJEMEwSoCCUNQh6IUJkgVNI0pOn7xWOIuBFf296EVPJQ1OuRkaHP5j8SHxUX&#10;HxXbY+wTvWXA+KYfDW7fPlT55tjRlj5J8A7ZHXj2OfoYuW5t1Pp1nNuLYYIT/x/mSGPfMGvjgz09&#10;j3/Z8OtcTHf/8Ja2WbOHdtdMutWa4ken352NvzcOvmv/IQ3vPzB69OipYdCOHuVkDAzjFoqKiqQJ&#10;DvCxsbHRng1ra2vFaGeYEGlsPDjMGqHX62Vzurq66urqvO837SyjNL7zuHHX4zHXPDe619Bzy22w&#10;eIm/e8HG+gfaDt30h5JD3Z9EhEZ/cOv/yjrMMAzjTWx0CITm2B6Op7q6Ojc3V1ZCCK10S1IZKqPU&#10;qGqzjS9wKL+Y1xzlWNfR7ofP633hKvi79vlf6liTY9vldQ/2nvPg12bdtWbeLbdR0i6GYXwFVIU0&#10;B2awoqJCzBT6KMtRKIO2FevQVvjvRkepIpTkYPMs0ITww+Ic/E0oh/61veveOSOHayjoRmhse/3v&#10;v/IAwu2z8u97+a0GfkwZxucRtzVpo4Ra0B9r21IfQllShnQLbhTKEGV8TV0YcXwUZdNIlGQzxfCU&#10;/lffbR4oKGzeCmPlTgTdttviHO1u2/HxexFDqXOi5m7KXcRRD8P4lvLycspgqFxEjg0hubIwUMTs&#10;JLLSmY0W3HiEIapzqYUQ4nxMkDhimnKBWRtVyMf13ZaBgqCSJkOv7QHKeox9//1/xQZj31jTBT/+&#10;znJ+RhnGt9CIjjZyr9Iia427RY7rwsJCrYWsrCxrqupmoZSWiYpRKSn69sPejePdLSZjL+zkUOVO&#10;rS4u0qZQQiUb2j+7IOyK1JgUtpMM43NIYWzUi4iENDY2z83NpVTYol7IveGvSl9vHBb0mNLGkqOk&#10;XN7+6SU1E80nQ1MyjZWPRtlMmfBy/Y6a5vqbL9n8qyf6b7oig59RZgry+pbXjzW0yWZG6aLyt+ZF&#10;66LpY63e7Iey8pZ5YSu3ALGqqKigahUoZqEFN0bfKo4SITY0MSMjgworMQdfWVxcXFpaSpls/S/u&#10;Ngvl+DEN4u6I7Gxrqx3tbrtrx5OZyfPTTOYbuWEFCyUzFels6Zrc5bV0ddmxmuqGTmicDcMoDa7h&#10;2LRnIuLdsrIyIU0FFqR5GdzvKDUTxaKQRao5KikpgUriEHE+VDnlh0IZNm953y8ew7SNuBsqaTD2&#10;/epbd9/84Ieps3TSYdMYZurw3eevnXSd3NvlJYbf2PKNSbeSekn7t4Ibg7bYiJSpwNFa12qK2WWR&#10;O4mvkFGPOErSSrhW+m6IY21tLWwt5vihUI53t4x3tw7/a5B6dluLu3cfrq/8+L3CFfnxIWc1NHWs&#10;z2Y7yTD+AhnA/Px8VZUE0CIYRmilrO0OBJFkSqaz5CXdOTCFst0QGVfV9ko4Ju83pdTYbEc5/HFl&#10;552z22bN7rz2ukkbTnYP9pa9+q9Z67bubzzBjdcYJgganNN4ZthcdHakZkZKVXWlHWWYzN9qJuq1&#10;lfXrmO+H9TljbQfHjo7DGscU3mSjdHJbfeWmpevjo2K3VR1E3L04fSb/jDOMnwClgw/Lzc2ttiBb&#10;WlJSYqMLI7bFCoWFhRkZGdKZbu5sLeuQM+n5+FsXxt4Xrjr+1fknLrp4Uju5/9inR9t7YCfvemYX&#10;/4YzjB8CyXNuUAz4UI8OinHaUUKAqSESeUnV2m3VMc99iDkn7dED4/sHpt30X9bW2X24nuzk4pQF&#10;Nz9mzvFdeMVS/g1nGD+kyIITG4ou1x4iTFp5BDkXVUU07eeMfLxz9Ei3RhMasdLq+Lilbz+vi4p9&#10;aMOtPf1D26sPbsxZlHYWJ/NiGMYBQuxftbq6OiMjw+19g+zh3Xff1Wq1W7Zskc0f+uA5U3ccJqx1&#10;Wzza3VbTXL9h4aXxUbGVNebWp1zfzTCM847Snytzzj777M2bN69evVoWd4+1Hxz/LDZy3VprG5bV&#10;mIce+cllN+D/9qqDupjI9dzOnGEYp4WyvLxcWt+k2qaJktl6/yjnzZuntJPmLt4DJtPxXhtx98v1&#10;O7LnLZ2bkHKgqaNmf+sd3+ZRMBiGcUEoA64yJzQ5M3Lpw0Mv3Wmt2+KOj/9uMPZdc9EGTFPczaNg&#10;MAzjklAGZGXOB/VaXZy10ScPtB3C/2uWWoRyT2Nm+kyuxmEYxiWhhD6SW4S17LKguoFfNQ8aOdAQ&#10;vnixtaXvH65PS0jWWFItNjR13MStghiGcYpTtd7FxcVJSUkUdGdlZSVZx439zF1kvMcw2nDQRuLs&#10;lu62xSkLRNy9kkfBYBjGFUdJQ0+SW7Q2Soe/OcrRhgbzCViJu492t7V0t1PcXfNRK/5zfTfDME7i&#10;/72aNNa7MA68vN3aVr/ZvY26LWL6omufv/b+v3D/MIbxT6jqWLV7dKIF25t7Lqm31eRigUX0pnxr&#10;i3Y31+uiYhF6txw3tJ4wcNzNMEFJdXV1VlaWaNpIOb7d3uI7THVuXV2dtR44AVEbrrF08V55jrn2&#10;pnKPuYCSh+llmKCksLBQY6mCphGG8LG8vLy0tNS9owepCCW+o7i42NoGlEvHz69dj7HPYOw7P9lc&#10;k7P7o1ZdTCSPq8YwQWknYR4RuUtHrlQdq839Qgk9pqwPqnnR/F8lNRMtKFeec5HGUpPDdpJhghJr&#10;Sb3d/kVyoezq6oJC44v9Mz2O3XH3v/A/LTG55bjB0D/EdpJhghJpUm/qWLhs2TJol9uHXAtRGkYb&#10;CXYDhaPd5gyZcxNSIJQabkHJMIFAUlKSVoHthtveSeqtHnpDj4uLiyHJPhn/wj1C2dWePc9ck7Pb&#10;0oIyM4MdJcOc4pmfvjHYNyw+Xpa/ZMmlZm/Ueuik/qn3xPzo2Ijv3pUTHRuJaczHUrHo3KVzLr/+&#10;Ykx80W546aG/SXd+7V1fnZ5s7ij8QeXHe3Z8IuanLpiRd/Ol4gAu/Er68vUL3XVGnk7qrbGWrlav&#10;10OkVVue19bW+v+jUNNcv2npekwcaOrQxUTGx0Ty68EwxPQUnVT1SNcs8+MgjkJDsRqpJEhbMOOM&#10;TVLiaGJabKR0E0xPm9gkdT7cyWmhxB6kB6B6YJQmTGkzhVXMysqSrU8TZWVlQqwgX1gTcomo3I3B&#10;sYpQQozJuFJBqdLr+nl9DtXkLLZUeR9o7OCaHIaRIpydDMji9x65XHUR3J+qAbSxCSzkbb+80qED&#10;cALvJPXWqDY4pyy6VVVVnWr4f633/nazUF5yzkXU1JxrchgmCPBlUm+lUNK4QVRAmaiG/19QqvJe&#10;nLIAcbeGa3IYJojdcV4eRKm4uFh0xUHQDasHVXVvpbQ89KYxzP0wf7cjQllPNTmIuzXcJ4dhghcv&#10;JfVWDb3xxRBKiHRdXV2XAj+/cDRo0CWWzos9/UP8JDFMcFNQUCBL6l1VVWV7CDQ3OEqNpTKnzkJp&#10;aalyqZ8XU8JOaib65DQ0dmSfz3aSYfwdKJ21RaJq23YA7tGk3upCGSjjUaoy0XnR7CiPHjfM5dwP&#10;DMN4QijdHt57k/1thzKT59N06wkDZxNjGMZ1rI5HKRpRYiI3NzcrK0s1Evc3aprrz7ekf6Aqb84m&#10;xjCMRxxlV1cXlBH/GxsbxTQpJib8eTxKWVNz8zR3XmQYxhOOkipzqKSyvLwc4lhUVATRzMvLEz3P&#10;/TTutjQ1Pz/lXOEoubU5wzAeEcrq6mpoItVD0Tjn+Jieno7/EE1rI5/7j6Okmhyu8mYYxlNCSY0l&#10;qVF7U1MTrCWmXWmUhL3BotKISRkZGTJPSqNviKUuFoNKa3LgKLmAkmEYt6DSMwfKSD1zyDyKlpz0&#10;0aGOQVDJrKws0c8HE5TggkYkppHjxMqilbuNRlWTOMr2QxsWnupvb+gfYqFkGMZToTdCbGiiqOaG&#10;qEHC4PswE6LpkLukPpjYA3Vip4ZHwjaSu8TXiaWQaadH3KQ8OXMTUjRc5c0wjHtR5rHt7OykZu7U&#10;j5LS5pK1VE28awPyp8oEvo2NjZhOtyBdSvknqqqq7MzrLeX9pn9Nvzsb/zG9e1/LrHVb8Z8zJjOM&#10;/0P2i9TGibze0rw1UBgv5fWm4YJpUDU6ApwGvhv65VC3HHhDhN6yvD/YM0lkkwWZP6WPquNg2lFA&#10;+anGkidHMzGwOTtKhgkgEGs6MZpEfn6+tG6DomHnNMSx0FvIpVLCHELk/cFpUDYM/BenRFdEVuJJ&#10;H50beuNA+yFdVCyF3jQcBgslwwQQePGllRZ2igyNn0sODN6O6lS8kTNH6gdVSzDtP21RTCnmUMZw&#10;2ykenRvkbX/bIWpqruG2QQwTaFAxHWSnvLxcFobaDltJT0RpIRQzIyMD892bR1ZFKKky2ppaOTp6&#10;EHXmoYOmPVPmMoeOsrm5ecuWLeLjaguydRraP/vJmutPucumjvUrMvjhY5gAoqysjOqQaTheezah&#10;EFsa75Lguj30VhFK8oDWKrgdHT2oyIKI3zFNOXlsxPLKFkhHjhy5//77pXNkQkmjq6Ulnoq7uW0Q&#10;wwQc0ASYKugPJMLONoLWSvCov7UbhzoLU34xVIwGv3Rx17bz/og27cqgW3l6q1at2rVrl82421yT&#10;c74l9G5o5AwQDBOQwEjpJ3BxiEllXbGbHaXGqaobazuBtEtPWEihqkMW9T+OfldLd7vGkidHw1Xe&#10;DGOTBVf/xuDrwf9vumLpg4WrVBfBVObm5sJXUtouP7lo6jlz3BLhU9/H0tJS/CetpHy7+Ar6iC/C&#10;x/z8fLLZmMbKdACOfpe082LLcYMuJpKFkmFUeepHX6OxtXzI+myrVQh4/eErIQXQSunYuDbyetuI&#10;aD3oKHFwVOVSUFCgVHSHNB4KiHOTVfnjF4N2gv1TyjStViv13k78jEg7Lx5o6uBBgxjGqkityPDz&#10;qk5IBGQB4jBp9C1K8KRBMD66PWWsSjtK6BolzMnIyEhS4FAjR5xGbW2tOFucDFRYWreDj9IzLLHg&#10;xGmIzougoakjk4ehZJhAhrwkDQ0h5ML+vN7utZMaL+TMobag1pYWWHDxHGh0Narypl7enCqHYQIa&#10;BOAUcdrWHCqmw2piHEj4PPx3ovjOmdA7sK5pj7HPLI4WR2noM5dSc+jNMIEOgktYRdvdT0gfEadL&#10;y/cgrO5tba6x0TNHOUAvdBohuR/KqLKXN4feDBPo0KA8k3ZqpFHHxEC38JKiFsSzQmm7Z44nDsJF&#10;DBJHSb2842Mi+TljmECBxidTQmMwTqqnZRY8eoQqlTnUM0fkFMd/+FgqHK2oqPDDvN7vH64XbYO4&#10;lzfDMB4XStEzB5pIIg2JhIuE5FOXdT88h5butrmJp6q8jx438E1lGMbjjlIzUfEN84gJEkdMUyWU&#10;c0P7eFgo28+fGDeo9YQhmzsvMgzjBaGUxv+i4SRF324flsNFaDgM6rzYYrGT8bFcQMkwjCeFklyk&#10;Xq8nfcQ05WLUODtMpKc52t1mFseoOCGU3DaIYRiPO0rKJkaDX1K7zcLCwuLiYuqI7eKQHu6Pu7vM&#10;Qkm5vKmAUseOkmEYtxKmKpQaS/4KSv5FI8TBVHqiGafr7G8/lJaQfEo02VEyDOMdoUTcjYi7sbGR&#10;PkIc4StpKF8/bBvUM9iXNtHLu8fXg0cxDDNVhBKBNoRSOnDvMgv+eQI1zfWFK0613edGlAzDeAKV&#10;dpRi+HH/h6q8qYCSYZgAJSsrS6vVSrPOCmjQMtub19XV5ebmai1gwhMtc1RqvWkwOBw0wu0uBX4m&#10;lP/STLQNMrvL/a3cy5thAhTn8npXV1dDZ0VfGExAK93eREel1pu+o7i42PXxKD3N+4fr0xKSxUiU&#10;Gu7lzTABixN5vTUTY1aWlZXRIJUFBQXYj6o5dQX10YNshN5+VZ9zoP2QiLtrOFUOwwQsTuf1poEp&#10;xCZQzGoLHhfKQBmP8mh3m8HYt3LeGQWUPGQvwwQoTuf1lgmraLHjkdDb38of7UEXFXvJORedcpeW&#10;sc3ZUTJMgEJ5veEQpRkgbCPytmITqsyB1CrH0nWbo6SON52dnX7YUtIacxNSmu56U3zssYxtzkLJ&#10;MJOGYi1d7b49hsUpC+KjYpXzHc3rTfZOWntDw+lWVVW5NxtEWNDcfjjK1FmskgwzCd98/gct3T4W&#10;yk1L1z/9rbtVFzmR1xurVVRUkLCWl5cXWnBvAB48QmnoG+ICSoaZlD/f8LQ/OEpri5zI6y1N5lpQ&#10;UIA1aUBIN7YHDypH6efZihnGH5ibkCJtUeeHOJrXWyaI5EPdW+lyhlDa0/jIubzb3nCU/UNcQMkw&#10;wQFMIgJwZV5vVaGsrq6WSiqVV7q3usVhoYQr9sMKH25EyTDBhJ15vaGPxRYgoySa2ISG9XFvP+wz&#10;hLKiomLSDfy5WpzLKBkmaLAnrzd1uYbxzMjIkM50e2PwMJmKB1DzICm72VEyTHBhZ15vGE/K6029&#10;cSivt9tHOwsLpivLQskwgYgreb1pNU9nXggJjgvNjSgZhvG4UFJOMb+Nu7u7u3ft2tXc3GxtBW5E&#10;yTCMx4WyqKjImvv1B/bt27dmzZoXX3zR2gpHjxs4pxjDMFM69F6yZMk777yzefNmayu0njBwTjGG&#10;YTxEYFTmJCQkrF69mu8WwzDsKJ2EW5szDMNCaRdcmcMwDAulVTidN8MwLJSTcKDRPLZ59gWc0Zth&#10;GBZKhmGCERfzekv3o+zyqNfrRdZv7Mq5BI1BUpmTyW2DGCbAcS6vtwASSbnGpJSXl2O+SMqI/RcX&#10;F0M3p6ij5HTeDBPoOJfXmzaE9qnmFCP/WFJSQlm/KyoqKCmuownIgsJR7m/NzGBHyTABDPWiprze&#10;Dm0IyUNALRu7l4DBbGpqKigoKCoqojlYh6aV3jPIhZKqvNlRMkygQ4NIOhqAQ/JycnJqa2uFGgpo&#10;UHTZ2JQ0ooWj41oEvFA2WKq8F7OjZJgAx4m83hRWV1VV2T8AJXlJRwesDJLxKNlRMoydjHyyc6zt&#10;oG+PIXzh2tDkTOV8R/N6OwolaMSeHc36HfBCSWObcxklw9jJwKu3mYy9vj0Gk7Enev391hyio3m9&#10;7VfJ/Pz89PR0JxJFsKNkmKlF/E8/9ufDcyivt/1Kis2hv1BJxOlO6G/Al1Hy2OYME2TAVELRRBoc&#10;14HsQmSXLVvmnEoGg1Dy2OYME3yQl1Tm9ZZip+RRIF9QUOC0SgaDUPLY5gwTfFBe76amJlf66pDU&#10;wpYilncxgW1gC2VP/xCPbc4wQRyAu7IHquOm0Ft7Jo52AQpsoaRGlCt53CCGCToor7cre3BXEacm&#10;0Gu9uW0QwwQBLub1JqgQUzqnyIJbjjCwHWXNR62ps3TcNohhGI8S2EJ5oKmDOy8yDMNCaZWe/iFD&#10;/xDX5DAMw0JplZbjBvxfn53Bd5FhGBZKdeAl//arb7OjZBiGhXISreRbyDAMCyXDMMyUEcqmpqak&#10;pCRZg3hpgrSMjAznEqQxDMMEiVBCImXdNml4ONF6HkpaXFzsXHYhhmECFxfT1UI3RN9EGC8b+XDw&#10;RfYnv/WBUOISqGaS1Ew0vqfUFomJiW7sdcQwTADhXLpaaJ9UYSEgmKMqI4WFhY7mFPOqUOKgIfnK&#10;gd0xPz09vaKigj4WWMCVYq1kmCmIE+lqYbYouVhjYyP5LdIZCI5SbRzN7+hVocTJQ8hp1GLp/CYL&#10;shQ/9NFp1WcYJkBxLl0tmSoEo2KcIcrcDQ2RmlOhQv47HiWkHUepHAyOTkM2jBJ9dHEEOoZhAhEn&#10;0tVCFuEiZTKSOIGYQ0ZVBK9+J5TlFhwdVw5Okx8ahplqOJeuVunAZKEqpZRAROtKqjIPDrNGtdh5&#10;eXkFBQUu7qq5uXnLli3i42oL/GAxTJDherpaiCy0UgxkSSpE9R+uHJgHhRJHDAl3YgR2pf08cuTI&#10;/fefkdyShZJhnKO//FlTj8G3xxC5fl344kzVRa6kq4XmQGGxB+EoEXQ7p0JeEsq6ujoqZ5W1WsJp&#10;aLXaiooKSkAui7Lpo/LqrFq1ateuXfyIM4zrDG6rGG046NtjGO8xhD+ontfb6XS10ERSSVFvTK0S&#10;q6qqXD9gn41wjjOkyimlULqYKINhGBvMeLvKz48QYgfJKy8vtzP6pmJNODMIqzTEpvaV8Key9eHV&#10;IKYO5ZnwVGWOMrckjfZOzcvp/PHTgTMULadwXXBiEFAymwzDTFnsT1cLSYXThJJAYVyvDvE7R6mx&#10;tDCHOFIwLma6WDnFMEwQQOlqqU2lDUEgL4kVEF8rI1HE5rI5VBKonO8zR2mn68TvhrQiv8QCPyUM&#10;w9jTrJCaaUMuMzIyZAlp3dtvxXuOUpkjTTPRbZGfCYZhZFC6WtudGr3W3TmM7wfDML7F6XS1jgbR&#10;TgTdvg+9GYZhAgIWSoZhGBZKhmEYFkqGYRgWSoZhGBZKZ1m9evUTTzwRHHfiRgvBcS6PPvroFVdc&#10;0dzcHATnsmvXLjxmQTPUAO6LcvRvfsyCXCjffffd1157LTju+isWguNcfv/73//5z38OGqHEYxY0&#10;Qon7sm3bNn7MOPRmGIZhofQ68+bNC5po5eqrr16+fHlwnMuLL76IWxMcXm/v3r3nnXfez372s+C4&#10;NRdeeCGC4uA4l6effpqF0i6OHDnywQcfBMe51NbW/uMf/wiOc0HMhVsTHELZ3d3973//+09/+lNw&#10;3Jp9+/YhKA6Oc/nss8/wX2u7h5A/oNVq4+Pj8RulXPTuu+9aW+RGvPMtu3fvxv+VK1d69Fugkkaj&#10;cdWqVR79lrq6ur6+viVLliQkJHhaKM8++2z4ykD/FgglxCUmJkY2Nq0nHubIyEhPRxX4Fo1lvO0g&#10;eMzoWwJDKNnVMgzjSxXyf6FkGIbxLX5aRqnX63Nzc2lcuaSkJBrSXUpxcbEYeC4/P1829px084yM&#10;DOXm3gTHJg4GgZUsvzuN8S7OhcbXk66Agxdj7WE/DqWH9xw4bNwX2RBYgXUuOH7ZCIbSsHfSc7H9&#10;BPrwGcOEo6+Dn5wLrr/WCuKQbJ/LpHfNeUz+h2rKtJycHLGCaiaN2tpaac4JGTRek/dpbGxUjs+M&#10;ExQrKIcmxRyxVHUYY8z0+T2i4ZZlVzWAzgX3RXkw0mQDts/F9hPoZZTJs/DI4QTtfB3851ykY3jL&#10;oNOZ9Fxs3zVX8EehpLMVr1BFRQXNwYR4xDGHPnZ2dlKOHbE+jQQsLh9UKdGCT86FnkIckvQ3QNw8&#10;+ojjF88BPSt49FUvBaWXk/5m+AQhedJnNLDOBQ+PDZm2fS6TPoE+eV/Ery89/+KRs/06+Nu5qD5p&#10;dr7akz6BQSWU9KMhbrP0EuDVEtNSU0ZZK8Url25Bujm9k265Xo6CA5MlRcJHcWvpxosff9kLTA+x&#10;7FJIN/ehf6EfAKlQBta50Bto7ZGwfS6TPoE+uR0y6RSvgO3Xwa/ORTUak9l8G+di+665iN+VUdJ1&#10;kUXfFL3SfyqtkLp0aebbJgsyD08ffVLygsdOGi9QomGRZrK6upoOXlrCoJkY4J7+y6IJrNDV1eW1&#10;EfBl4KsLCwsp87JsUWCdCz0M1lKy2D4X20+gT05Elk+l0YI9r4NfnYuM/Px8PB5CCiY9F9t3LTgr&#10;c1SfBrooVDore8TxsWsC1aViQ19BBdXFxcWQGPqho0OSHSqFEnSoqudCvxa+OhcqHVctRA6sc8ET&#10;hW/X6/VUpSOrFnDiXMQT6P1aNfp2/ICJKimclzgR26+DX52LrAIK9whOWSijPedi464Fv1DielEq&#10;9EnzfdND49xSL3gxYSon7RA56aH65FzKLdiTG8//z4WEQNSK4hgwLc0iHSjnQscvbUKA9wVebFIb&#10;5Z/3RRp7UWmb68+YW07E34WS7jreTFUXE0BQ0QkVluMhEL/5gQJJCX6ugiBrJh4qch+iPAv3Bc4F&#10;WuMPIacTwDdRbYwotppU9P0ZqLzMTvqcED9/oPFTSdnNbSRBl/lw55Z67YGmagTbQjnpoXr/XCjN&#10;vBM/V354LlQODpUUX41Tox8A20bMD8+FwH0RrXwoBTSV6AXiuYi3Q7Xdkq9efP8VStiurKwsPNMy&#10;laTTlj0E+EjlEdaWaiZKxHyO9AgxLTtUCgnpUFXPhUItL58LfrGgINTIXNo2Gw80pumxDpRzsfEb&#10;ppEUhDl6LuIJ9MnjZK3wd9LXwa/OReoo8e0yobTnXGzcteAUShhJBHr4YVR6Sbpesl9+XCCar1pn&#10;J1TJ+46YekrIZmomKqbwHzdSerSypRpFZb2ymtJPCKBzwW8w7ousU4e0rsD2udh+An0ilMqD0UxU&#10;Zdh+HfzqXMSlxgEo7eSk52L7rrmKHzY4pyCIWk1a61OhbCIr1rfWKhVr+qoxsCg/wsHTbaM51prI&#10;ivVVG2nLGmb6sLmrPQ3O/fBc6OClZZR0X8RDYvtcJn0CvQk1e5SeCx28uLC2Xwe/Ohfp8as2frR9&#10;LpM+gUHY4FwVcYFUf22EDqruwVc3Xtm9THNmu2vlT7dUO1S7/bnlxrtdKAPrXFSrU213LZWei+0n&#10;0CfKIjsY2z16pa+DX52L7e4hk56L7bsWVEKp+jrJhBJ3UVr3it8QWddUPDpSv+3b/lg4NtGwCTdS&#10;djDSpXSOsmcU64vCB6r995/fM5lQBta5SNs54bBlkm37XCZ9Ar3fI1McraOvg7+dCwm3tWOwfS6T&#10;PoFOw8OsMQzDBGytN8MwDAslwzAMCyXDMAwLJcMwDAslwzAMw0LJMAzDQskwDMNCyTAMw0LJeIvq&#10;6mqtVqscypAShMpG9xDzPTrCKw1Q5LWEw9IhFbKyspKSkpy7hp4Y1xL3RXkLGBZKxtvk5OQkJiYq&#10;x2SU5leRzad8T8Fx+jSyn4uZAyjbhyeGRCopKaHR/vlBZaFkfAzecNmYr9BNaAclApOONyzmB825&#10;uz7sPKQWl87OBAaOQqMLe81cMyyUjC1TqTlzgEKSD3r5pfP9dmRMH0LJnTw35C0NXc5ayULJ+N5R&#10;yqJsiGOOBYTYUqGUDUNN2Y20EyCGpSARL7bq6MXSwlDK+UEbyhIiqro2MdA6vlFqfpMsQNkp5yV9&#10;r6wIVWQrxJq0KwBrLAoW8RG7FetjkTg25d5kKomlUott+3gQpNOX0oS4INJvlB6JxjLkEvbP0bcP&#10;MDHMmdBAsNJhkmkwK1mCeayGl9bGsJuaicGyqOhTOuCVdMxBrKO0YGLITlkOe9XBE6WHpNyVOBeg&#10;6n/p2KRzaPg4GspXtol0b8rxwbC+7EraOB66CLKyC2X5pmwoVRqHUHW4RsZzsKNkVKJvUUxJFlKa&#10;zoHmYKm0gJI8jnR8SWkONSgIVpb6IMwnc0QWD0uFHNCQgqoJEfUWcBhisEJ8C2WdlRpA6RjXlEeF&#10;jhn+EfvE5rIRsEkrhYxCNKWJ14Xcy/amhKq2ZDNtHA+BjzQUJv1gkJum9WlEXlnJKX1FgGaLZEfJ&#10;BA/0fpLqwdlJXRLVJ4h1lL6myIIYCFbIH1kzqf2kRaoDAJONpS+SOkrVIV2lPpfsm3QFWkpKRLos&#10;XUrfLk5QCKX0o3R98oCqo7KTJ5WdiO3job1Jh56lI5ReVfKkyiGTfZiqYWoSxj8VjGp9DnkWeB9p&#10;JIhpckNYSqG38E35+fk2cr1iTTgjylolTUZKvpUaS8o2UZYG0hxKAKlcJLLLSQ9YGvnSMctOx3bF&#10;i429TXq0du5BudR2/Rit49G2qwxX5jCTQ00jKUKU1U6IqFwmoAifqc6HHCX8poheRamfiCIpfJ60&#10;utyh9owuNn70IX6SrZexDTtKxqoBVDYAomnyhiK+pvaVlIFdrCmruYZQQnzLy8vxH+uLOhmSCexK&#10;mSHLmqYgynauiTvZYSqmFDbQXXmfvdbqXppWl2FHyfgSSpEM+ZPG15qJrjtULSOtCQHSlMpQSapg&#10;kUaIEEd8RIROBZ1ihySgUmGlZkbSKhppmQDcq/giHGFGRga177GzSAGb01Hhv7KzptPmVDXrtCfw&#10;VZJ6FkqGUdcUqfmSaigVCCpDctFaUGicVHSEiyS1FfPJS4q2hIDqxJX9WzAH28IVii+idpSYb48r&#10;pJY3OCloKzXYlBWqkvpgvqz1ov0XzQslACSU3M6fhZLxPUIHle0Wab6s9V9FRYV0TUxjDsRL6ihF&#10;uaRsn5QfVbpD+E3VxpUaS42wNOctdgidtb/LIDYXZhY7oV2JvWE/rjS+IaH0dGtw+hVhofQynK6W&#10;mdIgbJeVrroC3Cj2JqvIciNQcLhp6LuHupMz7CiZqQ4VfYrCUOopiP9udGewqzRWiEftJKskO0qG&#10;8WDQqix8hO5YC/OdA44PMTh1THIv0F84VuxZlB4wXiN0y5YtfBWYqUBmZubs2bONRqMoOYXiUFmq&#10;G78FyltYWPiNb3wD3+Xe47/11lujo6OffPJJvpXsKBmGYfwOLqNkGIZhoWQYhmGhZBiGYaFkGIZh&#10;oWQYhmGhZBiGYaFkGIZhoWQYhmGhZBiGYVgoGYZhWCgZhmFYKBmGYVgoGYZhWCgZhmFYKBmGYVgo&#10;GYZhWCgZhmEYFkqGYRgWSoZhGBZKhmEYFkqGYRgWSoZhGBZKr9PU1KTVapOSkrq6umgaFBYWWls/&#10;IyMDK9TV1dneoZKsrCy9Xi9WKy0tpfkiYbRPEIdRXV2tXFpeXq56Lvn5+dIrkJubi5m4Mta+BTvX&#10;Wgeb80vFsFD6NVAK/M/Ly7MzpX1BQQH+FxcXO/pFUBboi1QrAxecBdTNtxLPMCyU3rOTME0klHZu&#10;kpOTQxZJ1YJNihMK65/AgNNvDMMwQS6U5O/gJUn+ZFEn4nGKyklMiWXLlqWnp4ttbVBSUmKaoLa2&#10;FhuSNLtixKBNdFSEVHZFEA3rivki3pcJOg6bSg+A/UpXVVUlzqWiooLctxM/FWVlZSYF2Dm/VEwQ&#10;YgoWSLxgJ+ljY2MjnaAyDJeqXlFREa2juk+xE+kmABohFR0spY9Y386jpe9VOlxaKnZIOi5FfAU0&#10;zh4ptHbMAip/EE8C/czge60duZBCVaFkmKAkSBwlgkeqkSC5lC0imYPEkO7Ao2GmVInE5nYWUApb&#10;qhQyO0sJyAAK/SW1gq0TByaAgZXKmTC/VEkFiSfhEzroqA2nHTpxIjgAZWWOc4UYDMOhtzcQ76fy&#10;hYd0kn3DIuHUlEpnWyhF/EshMK2cbsGJoxV+DQcGxcTOxfHIhBIrkPQLoRTnS2tiBfKAWMHOwlmq&#10;1xZV3rQfZXkFwzCCsOA4DVFWqAy0pRIg/KbMUSoVyh5sBL/22FI4skltrDg8cV50nOJ8pQ4a085V&#10;xEt/QhiGCVpHqVQWgVQ6XZFFKfBuokrHOVmHrSOVhBNE1GxNp5SnQ0euFHrVHwl7gCfFuTixrWoZ&#10;JTtThh1lQCLVRGHEHA2ZIWSq1S/OAd9HR1VVVUXK4mjrHKFrOCNH1V98KcMwU8tRSoVDqUrSgNc5&#10;ofRQQYHwpPZXJdnY0NGdMAwztYTShquCKlETRTEhbWvptMdURbRqlGLjaKkOB/8dLVsULUBhRaki&#10;y4md2JbySbsnqtZ6q54vw7BQ+gXCYSkdJWSR2m9DxWgpgmjhQH3iMUUnS6pMh+LI6mrsLA2g9akW&#10;W7oThmFYKNVDb9JKZfgJVSorKyMRwX9MS0sbSZjE5l7zvxUVFeIbpdUp9rdDxHlhJ0Lf3VuKyjCM&#10;FK3JZAqOM6EGiZCbzs5O+7eiRpGQGG4fwzBMkDtKzcRYGA71sUEkTivbP44GwzAslAEMglDSO/vr&#10;NGjNnJwcb8bdDMNw6O1LYA8RStsffVP1DrcrZBhmCgklwzAMh94MwzA+IAC6MG7evBn/51mgaYZh&#10;GA69zzxE7uzBMIzvmDNnTmAMinH22Wezl2QYxvuUlpb29/cHhqNctWrVrl27+J4xDONlqMscV+Yw&#10;DMNMAgslwzAMCyXDMAwLJcMwDAslwzAMCyXDMAwLJcMwDAslwwQS1hL+FBcXS7Nx0EyszFeMhZJh&#10;mFOUlpbKcqgxDAulOqo5CEFWVpZ0VGDKWQaUGc1klsQafKn9kLq6OsqOyXiN/Px8vA6qmfWSLEx6&#10;yyjFHuUK9UTeZhZKx14h3FE3ZoVlfI5JgsibxBnSA4jq6mo4GJGVDxPQShvehYXSS1BycCb4KCoq&#10;oqyWbn/NGM9BJchlZWX0a1dQUABnimiPhdJ7wGIIu1FbW0updZosOLQf3DyTGnyF/Qq8XXRnvZnk&#10;nXHRTuKW5eXl4RWjOVBM3D770z7bSRhfazuBSuJm0M8X7g2/S8GBakkxJ5sLFKiQRKgk0djY6PYv&#10;8rijhA0WTTEyMjJkxeR6vV6UwmKp2w2ze2+JOHhHVRIbKmty/PlkpzJSe8L4OSICECIjq3F1GyZP&#10;0tnZqdQUUZqAYFb1MVXGp6tWrTJ5Edu/SDgjWdk/1re2KzvjesbLqEphYmKi7KbYLjlh3AUlmrYG&#10;7ovtDZUiU1VV5a5jS7Dg2dC7uLgYko/nDOJIxgrCDydFjykZNJxqRUUFfcT6bi9ccDt0tExwMAVL&#10;ip/56RuDfcPi42X5S5Zcahaa1kMn9U+9J+ZHx0Z8966c6NhIc+T31HtYKhat2HDe8vULMTHYN/S7&#10;h6qle7v2rq9OT9Zh4oPKj/fs+ETMT10wI+/mS8UBXPiVdNqDW4CS4q0k0SSRAe4NwD0besMDQ+xJ&#10;JemXGScjKkOgiVgqdKfAAkJ1v9VKHLyo0nEIVUtSVFTEOsV4n+kpujM+JuusrUYqCdIWzLBnz9DW&#10;aRObpM6fKV0k3YPsAAQIQJWvCQ0wTmVfssIr0e4SCiM8KcmIEzWutvGgo4Te4UxkciBkkc5EZrlJ&#10;g3BFcnJy/OGRQiDGcsaUWwiaZ0M4Oxkwfbf98krVRXB/qgYQSvq9Ry53dG/WDsAJKOiWhd6krarN&#10;1/3RUYpyVsTaSUlJ+AXAf1GDQachO0P6qDzD7u7uXRKam5v57WWYKQVclNJskmLIYlBSHmFF/V0o&#10;Se+KLdA0/mN60tpepWfet2/fGgkvvviiX93CjIwM290TVWu9gf8XyDKMX7vjvDwIItWFiHdNr9dD&#10;Vd3bgM/j7SghjiJIoS6AOCvblVxKlixZ8sQTT4iP8+bN40eEcYUyC5Ouxp0C/BxqqFBYWAizIp1p&#10;z831F0dJFFkQ5pmmbTsp5U9BQkLCagkslAzDEAUFBRUVFaJWAxNVVVVu7zLgQUdpu5xVtVOtJwoX&#10;nDtye6yE9DeALQnDOI2NJnednZ32BOCOBql+5ChFFbaqFFJBrOpS7h3IMIxf4UGhhN5BK0tLS0WP&#10;IuoFCIkk+YdJhjLm5+fTUizCyljqJ22DGIZhPB56k6POysoSUkiUlJRQcF1QUEBVVNI6YgSzPg+9&#10;GYZhvOQoyVTW1taK4gMYzLKyMmndDj5Ki11LLPBdYRjGr9D6f20D/OaqVat27drFd4thGC9DAS4P&#10;3MswDOPT0JthGIaFkmEYhoWSYRiGhZIvAcMwviUrK8tachR78noXFxeLgWby8/M5rzfDMEELhNKJ&#10;QSShjFKF1ev1kF23ayULJcMwfgFUUtY5ZVKampoojUJFRQUl6aJ+fW4fwJCFkmEY35OYmLhs2TII&#10;nHIweRuQIBYVFVGvFkqeg/8slAzDBCc0iKRDATiF2NLefaqj7bBQMgwTJEDvSkpKEE0XFhbaH61r&#10;1DLKdFlgoWQYJghBEA251FtwcVcBk4VxKjByoCF8cSZfByaAuOz7/9fQ1OHbY7jpiqUPFq5SXQRT&#10;mZubW1xcnJOT4z8DibFQOo/h7vsGnn0u9o7bY3/8I74aTKDw4+8sP9DoY6Fcn51hbRH0Eb6ytLQU&#10;WilNfVNXV5eVlSVd0/bg5wGWXCxYGa7ZA5XExOC2isj169hXBgGdV16N/9MKboxavw6xgslgGDva&#10;gjnRm/KD6TTXr8jAnz8fIUwlQu/y8vJJEzyIjDLS+hx8pBwKU04o3333Xb8abA1vEV4qrS4OXrL3&#10;ni2dV16V9OorrJUBTd8vHsOPH+5p9+YbZIvGWlo4aPAy8JIIwKW1OpTXW1Uoq6urZULp9nQygSGU&#10;Z5999ubNm/0n+SJeKvyf8XZVaFpaRHb2F1/9GrQSNmSspZX8CD/oAaeSfY8+DpXEPTXcfR+8pNlI&#10;bjQbycHtFf3lz04ruCkkXscXymsgAKcMCBqb2QapeTlWgzLCflKTdfx3fzoZk9+Dg4SX9J/j6f35&#10;o22zZndee52YM7z/AObgr33+l/B/4OXtJiZAGOvu6bnrXty1jjU5o0ePKlcY3FGJpfjP18pzwA9C&#10;DWUzOzs7yRgqF0lRhudYH9u669gSLHDzIIcxVu4My1wU/9QTYg6C7vgnt8becfvM2g+xqOeW2xDE&#10;8YUKCAbKnx149rnIdWuTXn0F8YFyBUQM5iLp3XxDvQ30zp7EMAjS4T2lHrOqqsrt1eWcCsIxxnsM&#10;J85dOO2mG3UP3q+6wlhLy8nLck2GXkhnkFUCBBm4lYPbtyPohj4i4raxpvmG9hhm1v2DL9rU1GsN&#10;Nzh3lOGaGrPLWLnC2gp464SvpKJMxg+xVMdd1XvPlhBdvO7Bn9leGT94Y62thrvvg7bypZuasFA6&#10;xlDlTvy3XV0TEq9DHBeRvaLv0cf7y5/li+aHQCVHGw7GPbAFPhF3ahKh3LgxNDUVEXpH1sV8Q1ko&#10;GTsc5e49kevWTn5ZzVr5R/hKeBYur/Q3BrdVUNlITMFNdr0k8TroKW4owgXcUGzO15CFkrGKsXIn&#10;QjD7W//AV2p1cT0/vJVDNr/CXC6ZmupoCTKMp7nCJzXVcM+9iNz5MrJQMladCIQv0m6hhBOJf+oJ&#10;aGvvPfeyVvrPTcQdca4BOW5owu9eoMidC6BZKBkVoHRDO9+EnXSo4THWR6g+uF2PV2uspYUvoz+E&#10;Bfi1c7pBQvjiTGpI1Pfo41yowkLJyKH67kjHe90k/u6F+Ce3jjYc7Lziar6MPod+7VzZA2mlxjwq&#10;yr18PVkomTMYtRRLOfeOwb/EPbAFER97EF//2pmvP7Uhd+m1idfhhuLHr+fmW/mqslAypxk50ICQ&#10;zenNozdu1JgLyLbzlfRl3L3D3LrLRjNY+4kpuCl6Y97gdv3Jy3L594+FkjnFWEtL+OLFrngQvFfG&#10;yp1cq+PLuNvS/VS1q6ITxD3ws9DUVPjK4d01fG1dwcW83nV1dbm5uZTXGxOc19unoXfDwbBMlwZS&#10;i9600WTo5dpSH/7UjbW2urFfKX78pr9dBa00txvjmjqXcS6vd3V1NXRWpF3EBLTSvXkgWCgdiLvx&#10;P3Ruqis7icheEblu7cCzz3Gk5pu429KryvUCSplWhi3OxI9o13ev5yvsIk7k9QY0ZmVZWRkN9lNQ&#10;UID9qJpTFkpvmBGNubpzsYv7iX/qCa0uruu717EB8T4DZc/B/bl9fGUq8YRW8hV2BafzesM85uXl&#10;iQGEoJjp6emBl9c7KSlJeybSxBd6vV4ULmRkZLj9d8BtcbfFUU7aKdgeA5L06isIwPvLnuN3w5u4&#10;0s7cNjEFN8U9sEUzUaXOOI3Teb2lw6yBRguBJJQQexvnjJOE0xbaj5WLi4ud8N7eCb1hRtyyKzga&#10;CO7g9u1cq+NNqBmshwa+oyYNhru5/5VLOJHXm8oiYSGxifBhrqe6VeLZVBCk9zj5oqIi5VLy2LDN&#10;FRUV9BFC6XbP7C5HGea+kA2+pvPKq/t+8Zi1QS0Zt2Os3GnPaCZOBwrxT27tueW2gfJn/T+7ztHu&#10;tpaudt8ew+KUBfFRscr5EAr9BJNmFtNYijXxX1p7Q/arqqrKvdkgPCuUdPTSvD+y8gX8FJBKkn/G&#10;+jDemO/+lBcu4PbaUjjKsMxF5hHbWCi9FRCYDL1uaT5p1VRuyg+U7Dqrf7XZYOzz7TFsWrr+6W/d&#10;rbrIibzeWA0yQsIKv1Vowb3RtzccpWpGtCYLsh8NklRs5VdCSWkAIlZmu/e96r1nC15gzt3onYBA&#10;4+76bmuBgv+byr9c/3SPr4USjtLaIifyemM14cbgt7Am5NK9uRg9LpQQe7hoKqDFceM0KAwnzyw7&#10;E/qoLNbcu3fv6tWrxcfNFrwnlDSqebY7/UjU+nU0smE4m0qvOEqNpXTYo9+CJwR//m8qbYiUn+Bo&#10;Xm+ZjJAPdaJJpq3SFY+ecJcF/DLQQVN1zaQltW5vLOq6o3SvSmosGSO4Ssd7jrKhwe130JqpRIzf&#10;vZnbVLoKeUllXm8pEESR11spIG7OL+a5FJS1tbUk9o2NjSL/JDnkWgsaS9mtchP8jPhPulpKRdtX&#10;Vu72PQ/trsGee3/+KGcr9TS4zj133eud76Lkt2PdPXzZXUxXKxr92EhXC0khuRQiQwqrVFX/TVdL&#10;x4oTEMYYp0Qnb7tq240lC+6Ku10cmMt2pMb2IQji7tOFKhvMjwrlVmJcDMAnlQJKaQsLmZGRQc2D&#10;YEIxU1q4GQCht+qJUUhOl0AWZXvEM7vG4LaK0NRUdw2jICN6Yz4iNc7B4tm42yKUYd4SSvz4mfN/&#10;cG53d2iFPXm94b0qKipE9S/l9bbW0sYfhbK0tFQ5IoiowyHDLBvnQzQf9ZNbNdbSMtpwMNIDdvKU&#10;UG7Kx0s1uJ2F0uMxgTdbF8x4uwq3lUc/sZ/a2lpRhS2FSuFUF8lWgzhSpOwJlfSsUJLGUz290EF8&#10;hERSZRZWwBzRFQeLoKpY6j9tg2gYBQ9155gwlRthPbjrt0dDb+/U5AgQf8QU3MS3NZjwbBllUVGR&#10;tPgAE7CQsNMUXFN5pV6vF4UL8JuY6T+hN8XdHjUjMYU30hfxs+gJxnsMiAm8LJTix5VvKwulXZRY&#10;EKE0rGJFRYWozIKSSluKivX96h3zXNwt3EdY5iIjl/17Mu4O83qrfmr+1V/+LDf/YqG0C5hKUXNf&#10;VVUla0EK0aytrRU18apdwn0FVVxSJaZHicjOhiJzmOYRodztniQ5TkBtKge4VQMLZdCbEa0uzgtR&#10;G4Vp9Eozbr+JuIM+6SfDzb9YKKeKGfGOEwlfnBmamspvlCdwPYGHSz+BluZfXK7CQhm00IhBHh1v&#10;Rkrk+nXmHFXc8s7dN1HjcgIPF2+rhhufs1AGt53UeLFsi+q++8vYVLpXKFs17kjg4fzbFa+LXLeW&#10;HSULZZCbEa+1Ug5NS4vemEdVtIy7GDlwwHJtU314DNGbuPMVC2Uwv2MNWl2cN78R7hVvFHVMZtzC&#10;qOUmeqj7qZ1ErV/Hna8mxcW83tL9KHPJSBNzYVfOJeZioVTHZDB4OWSj8lC2Hm4EMa9PGgbJTSV3&#10;vrIP5/J6CyCRsi7RGkt/P2liLhr1EbrJQumm0Ptoi1bn1TYl1PKcC/7dGBPAoUetX+fzI6ECaO76&#10;PSnO5fWmDaF9qjnFyD+WlJRQS+2KigpKZutoAjIWSitC2drq/SQN0Zvy8b0cfbsr7jb//MxN8/mR&#10;UAH04HY9m0obOJfXmyJrBNTYUDkcOgxmU1OTyKqgsQyfQdNK78lC6TC+6nZG9oejb/f81FlUyfu9&#10;vFWhLDp8Z23jRF5vzUSKrdraWmW/PhoSVzY2JQ0l4eiAEiyUKlD8695sYvZH31z37a7Q212p2N1y&#10;Z3Ew3E7WNk7k9aaw2qGh1chLOjoUWxjfHiWeyCZmv6nse/RxuCHf1tUGh6P0h7hbELFyBaJvf8i7&#10;OfLJzrG2g749hvCFa0OTVa6Do3m9HYUSNGLPjo7lyEKpJpS790SuW+uj1ylb8+jjOIDoTSyULjHa&#10;cDD2jtv953iiN200Vu7sufnWGW9X+fZIBl69zWTs9e0xmIw90evvt+YQHc3rbb9K5ufnp6enO5Eo&#10;IjCEsrm5ecuWLfPmzfNCllr85o+1tk6z1FT6QCgtiQRgaT06WvBUsJP+dki4szEF/5+9d4GLqsz/&#10;x4eL3OQmamFCoUipWIr6bwHXvKQJ9Ns2K1DbzcwL1GqWuiWpJW5qWnnJbBO8ZO13U8G07buCpZll&#10;AvU1wRKxvC7gQqnc73L5v+d85HSay5kzM2dmzsw875cvHGaGM+fMeZ738/48n9scmAsdNbW2bWYb&#10;8FKxku+dUX29pTMp/hz8C5aEnW4C/9rHHuV//vOfFStW7Ny502p2tw3DSjxiY1nSm9lEWaayxS6z&#10;YXOha4AxiICK2MJGFu9CKB2gXZDsiBEjTGNJuyFKald79OhRa8yxEvUcs+EWITiapeiYfRPVitLK&#10;kbASzYXGjG3sBhmExL7eUg5FhnxycrLJLKliXm9ttBUV2TamhFJ0WOS5+aa3zd0m2qBeOmwVlGKA&#10;g9ouXrxoTq4OUS1kKWx5MxvYMqLUREdNjW1PoCtIiIWSmA58e8qJDdK2vtsYUUo2wM05Avm4VV0d&#10;YYUwNgWIEaW2orRlqdcuGy2WEaU5uHH6tLvy5KSqK+aMKUopkNjXWwRybXEyotTzpQTYeG+LbEbG&#10;lSbb3Z21dd0USZTElS05B1nTMSHM7OtNoE3MzMxf059gcXfqgfBtjChNMdlUtmjapwE6ASqnyGA8&#10;USrR5c3DJ3l2e1kZq5FhZ+KJfQW/IcrjuSoFOAFwAupoStZuzIybaPP9E33wio8jUcnuFCNKO1aU&#10;biEhSkgf5LYpWcCdKSCr1ub7JyLwjJ8EUcmKCTGitFfA2rVaQzEDRDkqhkVTmgabB3hJEZUqVqGS&#10;EaX9AtykkGoUVJqbxZGYAOsXXTYWfIVK5q9zEKKs4uA8drdKAZ4cQpfjm1nfRtvdNim6bCx8X1ik&#10;7qWzew+7ZXYBd53kSFmWFzmouICm/v37U20iY+u42dUcU4eauwYEKOR8YD8y09sEu1s5q524qIQB&#10;3pxzMIDdM7tTlNR5Jzw8HD9BlFScHQBLfvfdd3iSmpwZW0XdbuYYx0rK8ZaCKNuKzrCAO6PQ1aLW&#10;DorUeXJJ/awAip0RZVZWFniQqlpmZmZWVlaeEAC/Hjp0KDk5mYodgTQd77sgL6RyvKXuzPo24SZy&#10;NU2Ub3qrurahWZyQyux2taAjPjdx4sSJIkoOHyS9+e1vQHHqlDG+ePFiEGKnIVAOJkiz0ypQdVUP&#10;sjSuP/wo/nUqBu3VNeW33Fb3+pudDHZ7E8VROf2pigF3sbtGG3owYbX5pwcHg3+rAag67XeCsuhT&#10;jDq3QA6/KkrIRjCglDJE4FO82cx8dUWKEWV5S6FtWXUMe7+J4vBi1vdvt/6MrVUBC5iai124cIF4&#10;jRpIaJu8JvR31GF6g2uN8tKAT7V7nonj4sWLEL0aXwTsfUhl0szh4eE6tbf15pjyvKVuoaFUWpHB&#10;fm+i+Dali78fs75VprarpbIXMIh53Uadu8GewnAdPE5JSTGnt4QRcZRUnN3kLwIUqRFpRC0s+Aof&#10;YFIc37QO6OaDhJvSnACY85j5bBZJBAUJ2FFfNhgN5Ptm905lUrta0CJUpIZ126MLQvKhN5urKKUA&#10;6s/YlrtCktXeYaWlgwqE0D4prk3GykjGmmwq5YWVuLMyQkbdRM4dp6jmi1JEJaxv1vJbZWq7Wm37&#10;HUcQ2scU7AgL2KxWZdI3NQ8dOkT8bSzwh0SIQlqkdQAQvpPMeY2NWJVVnDk1S18pv+U2pW1yt5WU&#10;MH+OdOCLUuBNNIhfht+Lf07uzOF9LMRxPNUYdOZogHjmxIkT9OuFCxfw57zn2dij8c4cI7owGtsJ&#10;V2N3gDr2CrcsAY3WvfQd0e6slVczZSYIw4p0CwlhYefS90+UWdhcHD4ps+teTrNaM/eGjK2dtg7O&#10;hY7Wt5VsTrtaUA1IBkfgFSWMbhzEzD4QKp2ZOZCpIva1sV3JccE4Gk5U45j0q8bmAv2q/enV1dXC&#10;zmJhHGSfY95TEhU4i2B9s1BK6fsn7vbjyRHsRA9Rcd3krdPMHWZ+W9EZ215yR01tt5Ur9Aky09rV&#10;ghOJJXk/M+34kUVrLiTGJQlPTrpqpevETzyGGBaa3vSrRglijffwprcGli9fLq/yb/3hNEy2+vQM&#10;BVolOCucG2xwZlkbhP1uU+DMq599jpnewn052oXjjWUiB51cBPuabFCiGiltGkWKn0s1vSmnW0P9&#10;kcyEqS9dDJMXG0ejOE9zMHTo0I0bNwoVpSWcALSwK1NuwPq2I2eurexulV25vIWgYkLeU6covECc&#10;1QDKgwGu3a5W+51QkXgbeAlMarlKFO46uVbnW3HeRrm86exN2B3QDmUHo48dO9aCG5TcJqAyxyid&#10;lfoMuSKGDPqtOXVNE/tyefPwe/VvzTkH699YF7R/L7uVqq52tRQYIyLOyEWON0B7avOGdrMdyl+U&#10;2IRHCCPCg6ANKQ5eypvxNqo/hDOjeHLaXwD94zF+0lVRdSLhZYt/L5bbMVHyoGH5OdJXO8V2gDAw&#10;DwP8WctvDUhpV0suEPBGeHi4RkNaeWv3GF24V4PaTAaVbtO4GDq49ZMjFV4TG+YkazQmcf9EyR0g&#10;DFjfU9VB0SygUkgRBtvVWi3sWjdRVmmBbyUukcVoQ0Gfo4Zc51DXYEY+FQfHX7t2Lb4d68cGKRzd&#10;hkR21taxemuGiLLMrjf4sBxypoMzRjiY3K5WxLesc7+ykoM8REmViDSAJ8GVOG8Zt0vJyUPGOJCS&#10;kmKsv0guqOPvQpUbf0edV6kkLYM+QHQr+SZKutGxsawCqTLhrlMM6nyrLP5rjQ9KT08X7nsKY6Cs&#10;v54rWGuo53/r8VzmEhWBcvodmbEixjRu3QZR6cUcd8onSvOj2EWMcW1RKS/5mqRE1ErNRcF7Wyw/&#10;R4pNoLKHDhAGFaWLv19jxjZGlEoD68Ko6CDKXxc0lp8jfhNLyJNj3x1oXAP8vadMAekz65sRpeJg&#10;F2El1OabOJ1B32rnAFsTXglqLckqVNoxUZpZj1KxUCe9hIQoPKyETwdmQ1af6e0eOdgBLgRcD+ub&#10;WQ92TJTm1KNUuBhRfjoHaSW2Tal/tTvdzc43KAX3OpaV8rVjolyzZk1mZqb1Y3csbnoXnbELkw0n&#10;yYSGTnTU1DqAy/tX65sr5ctyseyVKCdMmGBsjTW7sLtVdlJJwT0y0ubVsZS61HGp+ly0qQOAGunU&#10;v7GO3VkFzT4RQ1vjGcrPsVDwkA3tbpWdVFLoCrLLY9GU2nY3ftpR80UD4oXL+65/cz1WcYfZT3BA&#10;oqSeX/pyuiW2tLUbMaLgukEaoDnDws61QfW6HYlTvKcmgSibdmfqq27LYHvTOzU1lZo08F1uFi9e&#10;TCneDrlHaS9g9Sj1wWFc3sJ7jeWwac8eFlCpUKKkGr0TJkwAJ5KVDYqEijxx4gQe2KpFIptjN/U/&#10;q7emC+0lpfYeaq4Nn+TZnbV1LKBSuYpS1ZXuzbckp8dUR1OuMmsK+grsZ445Hh3IQ5RlZY63HeEV&#10;H+cWEtKQsZXdX+USJQ/wIx84Sda3vOUwbQ4qi20/ijKSKUoN2FHcgrHwnprUVnSGpWMpkShJRWZl&#10;ZRE/4jEkJJGj42lJlf0EURLIX8HCzn8jJ+0nbsFYeHKlMVg6lkIVJUxsKq1Om5UqrvtNamoqVdV1&#10;vFBKe1KUHFG2MaIULnX23AHC4Lro4u/XtIfVPFcqUaanp1OrBhDlmjVroCjBkir9fccsjS+//NLF&#10;xUX2/mIkRlzsp3kAU5Q6byLYxH47QBiwvrliQmy/xeZw0dkBUgMgSmhMkKZNYoNAkXfccceMGTPC&#10;wsLwU8YjY/xVTn4saP9eO7K+ccL4yXr1OckX0lFT+8udg7ynJAZs2sjutU1ApHdTUa7loO+tI0aM&#10;gMUtZElY5cKWu5YGKDItLU1elrRX65v5c34LB+gAIWbxqStUqlt+s4BKRZjeUIsgyokTJ2pnLmqr&#10;y6SkJLzT+r0S5bfauGqv9pX6xqxvDcHlSOUwdFvfU6fgZyOLE7KtQOE144ULFyASQYJ4DN4cwYFX&#10;kdSkGzQKogRFZmZmOoBXp6u2uT35AXh/DssCVnWVw3B36K/CIzZGnaWzO9P3hUXsjtuYKMkUB/2B&#10;CqltrM53U5aOrVw6DEJF6c2+iy6bwOGTO72nJNU8t4DVyFAEURIoxRuyERKSfDiqruDKCRwczHCz&#10;U4nBWtfar01gAtQBlc8tYDUyFESUvCUuY/9uJRtu9pj65h4Z2bh1Gxu7qq42HvKvoNWlHdVlbZfy&#10;WvK3ungFeEbP9oyZbcPLdA3w94ybpM77ZkSpKKJkUDLcbg8hMcXqCcnbxqO9oqi1ILPtcl57xc0C&#10;ya6BIZ3NNU0H09z7xbgF21K3esXH1Rz8lFUjtdla5dTTrMQus2ip0Vh7aRkbvm1FZ2TJyYGEbNy/&#10;oO7dSS352/Grx7BE36ey/J751H9Bvt8zn+EZEKjtrW+Vqmn3HnbTmaK0OlGWlXlPTbI/RcmFDbIK&#10;vjfLYdxurundkrcNmlG9Ag2cBBPbPew336prYKhb8GAQKJQmXvKOt43xS9Z3c85BVj+KKUprW20q&#10;u8pfFBCl2thkEchdnpwh5hyk+Yv1YElQIfRj92nbNViSgOc9o2epKTV/e81rg0CsMNJtYn131tax&#10;EFqmKK08zcrMn2a2AnN8q8wrh9HZXAu+62yuaS3MdA0MIftar5oIDCUh2ZSz/MbZT3n56R2fhpes&#10;d9NHqUm8Zv7zvY4cYszFFKXVDLfTvBlrf+sbS2TkTG/TymGAJRv3L2g+uh4KEUznM3mDxD8EXYJS&#10;fZ/KgsAEYzbsmgV73JqWhM+c2W1FZ5p2s3pCCiDKiRMnJiUlZWRkOPaVU0cqcxzHkCR17z4AW+zG&#10;WWvX66eNOSe3wmB6m2YQ1L/3GGgOZBe4ogzEp9Pc1gcXL3/aqfSOS2uvOFP/XiKOZrVL9l+5gpU9&#10;V5CizMrKSklJCQoKwk/H65NDMHOPD5IEJhimSmdzXcOu2bUbovGvenkIeBMGWke1Zf3pRBBOXpjS&#10;tKLLrQWZuGugOTPdMp4xs/2eUbNt2+V8SEtL3/FfPzc+DhfOdqhtT5SHOCQnJ/fo0QO6EgIzPDw8&#10;NTXVwZpAmBNtDpZsLczqNnASJEn3adtopx/wGrvQPSwWBh2UJiYPlCasPEucPJ25MytKkztAtBZm&#10;unj5yRJA7hYcCbYlMxzS0joXTjuVrbm5jLysa4GKIj09XVhgbcSIEWvWrKmsrOyUDByBrzM0YcKE&#10;EydOCF/NzMzk0yIpkVz7CHhpzJgxnXLj+sOP4p8Jf9hyck/VK30b9j2v7w1t5afrP5xZvXog3oaf&#10;zblbO5pqZD//q+MmmHb+joHGXXvKb7mt9YfTRv0Vbg1uStORdfKeDG4xDoufVrjw9uoaXHjN0lc6&#10;GayCQA4qg++7cOEC+EtYjJI6MkqhS2p4KwT+FgekV0Ga2sQNXlYyUd64lIspUfv3iQa5r72qBBMS&#10;76T3y37+1c8+hwnjtMMXTGHC5WN5w+3ArZH9fHCLsSjijltiUdQeuhUD7gJjMhazGlGKeb1hdycl&#10;JZHdXVVVRXISwAO8JKVwL1UhAl3SR4JecRy+NBH5i3hmpP4TVtsSNa3/YvMX62C4+T6118XLgLPV&#10;NTDUa9xCvBP2eHvFmZrXBjV/sV5GS5xqizlti762oiJjG7J3VJe2FmZ5DEu0REyPz+QNsMSbj65v&#10;3L/A0tfOWn4rwvTmNyh5ixi/4knhe6gYpbioxJ+ouDY7/DN4Pxng9Gt/DsI/oQJuGp9lIUUJPVL3&#10;+psmWFgmGG74w7odj4ob7EbvABzPxSU0Zec45zoPSQVNbdSf1H8400JyUkOxthZb/Kb8Mvxe/GNy&#10;z5aKEvqR13qZmZmwlKH1NAqsUd8x8RY6RIhQoPQrtCSJUDrURQ4aNYroV8V6jVryt7kGhkAnmuAh&#10;hbR0D4uGomnYNUsWXUn+HOd0fJtQ2PzG2YMUEmTREHHv+BUYIQ27ZrfkWba8k+8Li9rLyurfWMek&#10;ns283uBHMCPUn0gZc9AfCUYpAEW6uLgEBQXBrMaRSTZS33CNfhL0K72kNLRXFHVUl3lGzzZnFnUb&#10;OAnTVS7rzC0kxDnDzk0obA7mcvHy8xpn2SLhLl7+vk9luQUPbjqYZtGAIe+pSbj7LPLclkQJoadT&#10;04HmwsPDDTbV0UmUQlFp8AhULViIwsLCsQLs3LnTXNYzPtGbNEK3QZNM57XgSMoaBlfKEqMOpqD8&#10;ImeDsYXNwVltl/M9hiUZ3FmWYUYFhuIuq9T5jmlWEJWMK62DX3O9ef4iltSmM77gubGgjUhVV2My&#10;cKXNK6WbkOgNaoMeNN9wg6hR5wvnpLmHxZo5b7sNiWw5+CnsUEftai2+zkkvbN78xXraALGS+ggM&#10;xXLYkr8dn2vCRo10UVn78ivNOQftsQKWHRNlRkaG0OMMRtN+d48ePczhuBEjRiQnJ9MeqMhxtPs7&#10;Dhs27OjRo7a1uzub64zKdROxzrzj0xp2zW7YNdP3KbO6UXuMilW9ud5O67Sbg9bcPKMKm8u1yBm1&#10;zYIxwxVI97ccQXvFx1EnW2dbKW1JlOnp6eTDIS2pc3dS6A03DfwuJD3QkKh8ix6lfU1tl9Rbge79&#10;5OGjbgPjvMYubD66vrUg0yPKdDlAhXOcsDBlR02N9MLmtMiBKK18kuDKhl2z1DXc+kTKssRqw5Mj&#10;ytbcXC+urC+DNYiSEmNUXVuKvLfaZKxduxbiUaNrI1EhPgtsiJ8am6H8qxaXJMdzVcZU6KK8Nxmb&#10;AUBlQOY0frwQ5Guy0oGOgLBywkTGtqIzPnOkyjQqTi7XIicdGC1+z3xWu+F3TTnLxcu4mW5SxMZy&#10;gzmPEaXFt1P4R7zLBdIS7FalB9IPTZoUKpWXjdCqYE9QJL0E6xsv8TY+tck107o3lmgkzrT2ijOe&#10;0XNk/GhYZFTdy0wPOISVs0UI0QaldGOz7XKeW/Bga9rdwruMYYPBY6FOEvgSYEw0bt3Gau5ZiSgh&#10;/YKCgsjoHjlyZJB+SOdKkqigwvDwcBcO4ET8OZ8QCUOe2JNeTUlJwavmW/fyy09OTsq+Kw/FAQO8&#10;7XK+OTF3mCftZc7VPIcccer9WSlGenUpeKrbQJsJLgwbDJ6WfEuFVQbu3OHi78cCKq1kelPnbmIo&#10;8Ua1RrEYjG4qQUQmNqQieJDf/cQH0cYob4Br2OkWVSUYXlLe2dlcCy7j6wPJPotggDcfXecRZWLk&#10;CsUSOlVzPqMqLrcWqNd+c4K6ZNhmiZ7TfHR93bsPSMl8NUFUdk+eU//m+hunixy+v7ktofwUIpUF&#10;UhilV8RoLc6xaFIaVdkwuZ5N6w+ny2+5rT49g5XD0P3m9b+zREUS08oLyZjA+puSSCUlrJ6QLYti&#10;MKi1Z7m6xbN7WKyFju8eFuMeFg3FYVpTARIR7SVOZH1LD4fCV9pRXeYxzPZhhp4xsz2GJbYWZlmi&#10;K5lbaKh75GBWI8Mae5Ta4M1hPJg4ceLIkSP5qj9OhdbCTLfgwRbN6Og+bYeLl1/zFyZuM4E1nKqM&#10;K0xvyXa32oViTgCW7JuVTTnLLTKEkue0l5U1M660JlFWVVWBFskZjcdgycOHD4MuUzk4CP3l5kmJ&#10;DWrJ22ZmfrcUkG+07XK+aXmNuJC2ojNOMl6NKocBRdlt4CQrpC1KmmnqdB31XaY0IZkVa3wcc+lY&#10;myhTUlJAi+TSycjIAFcuXrz4woULiYmJjtFxTGJ8Cayk5qPrICetIElgmrkGhpiWHdzVG8ApAkSo&#10;HIYUlzcVMbFQpLc5d5kSDWSexgH+vi8swnrJRKX1iBL6kQqsqQRZOv3798dPkKYJRTGUR5SS4kto&#10;5Zfey9RsUTkbE9uEnUrapqQQemewu1XSXN7yJlPJdZf9F+QTV8p+cO8pUyAqGzO2qRisQJQUVc7n&#10;F0Ja4rF4wJD92d0cpxicbG2Xc7sNjJMxG8eAMFRHCJmyUwk7FDPESfJzyG0lxfSGopQ3mUo2Xcmt&#10;iLJvVkJUgithWDht0XurEiVlFlIuDYlHPk+GfrVCfqEVTG8wi/hkowRha04zfqfSBMeoR2ysk+Tn&#10;GOXytlysgpkGeLeBk1ryt5sW5yAmKrkyQqzwmpVMb5jY4ETezZ2cnAzenDhxIp4EaTqAumw9nmew&#10;wFp7OdcNtY9V9YhHlDoU34REHVjf7WVlztDrub0Ei5xh50xHdanSNiiFoP0c2XcqMQzcIwczorQS&#10;US5evBhcSeFB1EoMxvjhw4fBkrRxadcAm4BTDKoSSlu08kxzDQzlSqAb3Q2c9lvJ0eHgRFlWJiX/&#10;RIEblBrWA4VVyi4qKU6oIWMrozaLEyWsbxBiJQdKKARXnjhx4tChQwosgGaC7aYy5MmhgtjyVsGQ&#10;bpfB5DdWVPL11hx7sJJnX8oGJQhImRuUv5rJ8StwhrK3bIT1DVHZmM5cOjLDXd8LUJQa9S9o41Jf&#10;Fx37UZSGu9TaUI/wiToww6UXvHGSemt076RUooQqV+YGpVBUesetaPx4Yd27D8hbhA1cWfdyGkv9&#10;tjhRUsMGfV0fIDPtWleS00Pc9CZ3iq12uHwmb6jdENNakGVUvSL3IZEO78+Rcu9Uspajtyg8opK4&#10;KujbOb+TbGfrFR8HomzJOciI0rJEmZqaCpbU57dxAOtbHJ3NtTfOfuoWPNhmuyGBofj01sJMo4jS&#10;GfrnSOwAYX4bOKvBa9wirrXOOjObggjhFhqKtaQhY6u6U2NoqIrBEkTJ+22kd6O1N/PNgJ8Eo7aj&#10;uszn4fU2PEmPYUlNB9MgN6TvslG9Ncfun9NeUirF7m4tzPIYlmhspd7T5efWfrF9WlRCwqD7rGmA&#10;U1OQxv0LZExt8Ht1xfX7H6iZvyBo/14Vg4UUpcpQSUrr4/Lly2lpaWFhYTNmzDDXfCsqco8UU4sk&#10;J21bSQFqCETZWpDpHb9CuqJUcYkrjkyUZWUGOw7Ston4AlPTXL/r5AE1OVac212QI3wpp/hYbFgU&#10;HkwbnnB7YJ+a5rohfSLwwJKicmFHdama3KOS5DLAMRh8/7qw/s31TlWo1KpESZ0YdPb1tiH+85//&#10;rFixYsyYMeYTpdq2DQgQmWaQk95xaQYPgsmWnrunpLp8VcLzAV6+lrC+QdnSiZLycxx4m5Jc3u6G&#10;9t0oAFbcETdv30oQIj2eGhXP8+CofsO35O2paaovrS5/dt8q/v1vP7IUStNyl4a7rK7fLKsB7pM8&#10;B9Z3/RvrmKi0lKJMT09PSkpKTU3V2ZXBJnuUoEjrtKslf7fB7a3jlwrWHtmee7kAj7OLjz0dkxTa&#10;o4+8c8kzenbjxwuN2ubvNmRI63GHLY3RleVtwKCmyEQRRbmrIBssmRKTBBM7tEewhloc1S+Kv8XH&#10;L52EnMSNBmneHRyBx5YzwD2GJcnr1aGMxsat29pLS9lOpQzfp/ZTYEkoyrVr14aHh5vTM0exwkSk&#10;wBoWdtfAEPHtLWjJP+6YB5bEZPvXzM145vUvdmAu9Xp51Jh3njxdfk4m61vd5sWo5A3qn+Oo+TmU&#10;5W3Qk8txTbTICoc7FRk84MXxs8CJIjY1XsV7QKb/+JO6HSmUpkWvzjNmtouXX/17iTDD5Tpm9xR1&#10;eUBWe81SilLGnjkKXRz0+4WltMeBxY2foEhSHxeXfqqeSLl7Sqsr0vMyx/59hr+X7z8eX8NrE5NV&#10;BmXpqFRS9/jVUfTqbSnH7PIsxU9FmYv6SppjDcMKp747f1ojfbcEZBo/aPTughz8s5wNjrWZ620b&#10;0/zFerm8OhCS3lMSm/Zk+b36NweOhbCl6e3M34iLV4C40Q39CEmiwYNPx07BT2iQpdkbYYzP27cS&#10;YmRVwnNmiUo1UX4KUSnRs0RKWb1N6YhE2V5SanCDUjxTYO6+lWDJo3N3Guuc2fzIstePbM8u/sqi&#10;NrgggXWFXMWGPePjQJSOunba2PQmZGVlpaSk8KUx8FNfCLp92d0q/ftctL0F01vkCEuyN2KyfTLr&#10;HZ2vQqdgUm1+ZCneA3UJuoSdbvLZgh9xMuBK6UrZLSTEUSv4SsnyxnelL0P/oe3ziirOvzhupgku&#10;bNxWrHn/mrUZt/WhHfO25FrKDPeISuxsrpOxAhvxI6xvZyiYYgOiBEUmJSVRI1nalARRgjSV5g03&#10;0SQRjcVz7aH3VcgKmmzihhu05Jdz358aFQ9jLWrdo7sKsk0X/GExmPzSa2R4jIohp4eDgbIzXQzZ&#10;j1RCVPt53ALaUybhbxrAsJ/M3BwaGLwsZ1Ovl0eZc1v12xBxVCxDxhzwgLc2tBWdadqzR8UgL1Gm&#10;pqaCIqn9g4Y9To10HBW0kosoyg+/OzDIP8znaM8tLx1oqm9R6+5Nxz5Yfbjs3DWd9hq5emCvQVqa&#10;OHM4//uNYqn1/WGcdtbWOV7Sd2eteqkQL44Hg0Bn5iJEPTSgP6cKzTwNGN1YAt9+ZGlk8ADc1qXZ&#10;b5VUl8t7pT6TN7iHRZtQQUof1Pk5ISGN6duYqJSZKKnu5Jo1a4R+m8TERFAnrO/Dhw/bszDR20ig&#10;o7q0veKM19iF+lzexy8VlNX+fEtRSH7O2Z59/L19PdXD2tcTv254dh/xpgZG9Yu6uPRTXlqa4BCH&#10;xIAtKd369ojl6q05HFFSYSTxfnD6NijJDjCfJXlMi0r4ZNY74Eq17+6dGbJLS9MqSInAb+WK9rKy&#10;mvnPM76TjShhaIMNdTq+qba5XYcHdXKLqs49yo7qMpVooPKfP3jRp91z8vBJfz82L3H+aHrywZn3&#10;Tl9yf1ND65aXsnXqSpKW0CDQNWP/PiO7+CsTuFK69X2zf47Dda+lLG9x1y3sbp2hXfjOQWryeqsD&#10;vHwhLY/+ZScemGMx6LvjuJCW/K1yiUqv+DjvKYlUCoBRnjxE2YODTr8NPemoRTEoo0Of3Q05WdfW&#10;OM3vkUdnjtJ4KTp+0INP3Vt27uq/d3wjokGOzt0ZGhg8b98qY3Wlsda3R2yM45neMAUM5+RUFGnb&#10;3WDJ0uoKC8X0wBIvWPQRBQ89tH2evAY4RGXDrpmyHTBZXVyV7VTKaXrD7qZG3sInKQQdopJvoWOH&#10;k62o/s31+srP0Oqtz+4mJbhkwQyyuDUAXbly75NPv/agyKffHtjnH4+rQ5ehK40y1oy3vmPais44&#10;knagXt7iLm99PY6WZr+F9Wna8Actd3q4rSkxSbmXC2S0wcH4XmMXtl3Ol6sEOr49jHzWJUJOolyz&#10;Rj2fJ06cmJqaquoqT4lfqcG3/V5qC9fyOOjjvfoMN32l1dQ1FAqyY8OiRJzdOglUW4BAV8IMxOw1&#10;SlcaZX1T8XZHsr6lFKXXmeJNWQAvjp8lezK+BvARvHtHrmNSrk5TznIZvTpYQVmXCNmIErLx0KFD&#10;I0aMyMjIUHFtvrOysmBxp6enJycn27P5VoRFVecGJcYiVm+dCcJN9S0r1myrba5/OlaSx/8vozcf&#10;2PGtiK5855FlePDQjnnSudIo6/vXsHMHsrtVhtoLUwSl8A6WVJdTaoBF61kQArjQWtjg6XmZxy8V&#10;yHJM6srZXnFGLgPc94VF7pGD615Oc9RIW2sTpYrLYgRXXrhwIZPDiRMn8NiuWZK4Q18EJXkYdSbA&#10;HMk8daTh6G3db5FYpjBiWN8jmYXXK2pFdOUnXNjQXMkeAKOsb8cLOzfYy5tqLWtEUGaf+QrL2+oE&#10;K7l6KSjd38v3jzvmyWWDe41bKK8BHrT/Ixd/v9plrzDik4coeWmZyMEBWtS2l5bqa76IadZ8dL17&#10;WLS2KwB899nHJ8u8rv7hnrESPyhx/uimhtb0l7LFufLFcTOLKs6/fmS7Zaxvhwo7N1hCtO1yrkqr&#10;5tPxywWgLTMz7o0CzAV+a0Wu+EqPqESskRCVshjgWES7J8+BAc5EpQxEmcJB+3nY4OHh4TDDjfoA&#10;qkLkwmHkyJFkzvPA0SZOnEiv4m2ULmkJUA0VnWVfqdSr17hF2i99sOrzCv8rKi7ZRuIHhUT0mr7k&#10;/uvltecKroi87enYKbFhUbANJXKlcda3Y4Wdg/TFPTk3itVaW9hNrKa5Pqf4WMKg0VY+VdpagZId&#10;+84MWWxw18DQ7tN2dDbXydUE3Cd5DkRl027m/jYO7kLOogfk79YmRDxvbLo3CFfIjDgCnuGdQuQm&#10;4l/FwVNTU/Gk7N3DISeb9mR5T0nUHUFZpbew1Y/FZS0PVKrqVEYJk+j4Qfhn8G3/+NOah7bPBVdC&#10;YBokYt76llIggw87d4D2Urh3IH3x2CAqrSYsJEFRCtZs6iA0F/41c/MTH6biX8Gij8z3I8HQcQ0M&#10;aTqY5tojRGeCprGi0is+rjnnYAAjP6PQ2QUpcT89evSorKzslAbKgIT9DuKjZ8ifzh+ENj1h2tOr&#10;6enpFMWpcRwVV7i30wy0/nD6l+H3tpWU6Hy16ci6qlf66nxp7kev9lwWu+TAxk7LoLqpbtibj/Rb&#10;+QAeGHxzw77ncZ4dTTVSjlx+y23Vzz7Xaf9oys7BtbQcz9X3Bnwh+FpwE4VP/vmfi/Gt8r9eK6/5&#10;8WQZ/lnttL++eBIj577N0/HA/KO1V5XUrP8d/slybo279uArxRfbySABgRx+VZTgKVJ/pCV19u/W&#10;WfNcH+g4EI/8oSgJEp8CKx5P4ifRKH9wvArrm7qbybgYQFj1/k5vNHhHdSnEmvbzp8vVDVWmRsWb&#10;k/224dn9TfUtKa8l9Az21+kB2PzIsj/umAdp+cmsd8TVh2fM7NbCLFjf0kSlg4Sdk/teJHmRNiiF&#10;gUEl1eWwu3Hj6Fd8/6tn7G5qaFVvjAzoteS9qVY4bXXd33Ezt+Rl4uYe/ctOMyuzwQD3Gruw8eOF&#10;0mvuiQ2k+DiXl1+pnjGr94l8VvzcaNMbnEWKj5IU6bE5WMxBW5PSz4scNOiYvEawvq0Z1g6i1A4M&#10;ys8p/qhY3XbqxfGzzDl4TMLAD1Z//nLiBxHD+j79WoJ2uCVm1NuPLKU0OIpI1wc6SZiZEomy/s31&#10;DtC9loK6xGotX9Ls/bD7pNrp/HTMr4WCxicNC4nodb287tQx65UKxMiZOjxh7Dsz5u5baXAVNHxD&#10;o5Kaj65vOrjcrU+k9N6c+qzvoP0fXb//gfo31gVs2shI0DiiFEpLFee60ZnWrVNpSgcOK+xfRvnj&#10;QrJWWT2dvO1yvsew31zU9YpasNt34/NCA4PN7MAXHT8oIqrvkcxTX2SdgrrUKWemRSVAvabnZe4q&#10;yBYP+nMPi5YYKeIw1c7VLV9Ey+LdOPupxgYlvsbI4AHt592uu9RCyGNxenDmvV2MOfSmubNJ3VyM&#10;z9m3EDB4YI5IWQWloPu07XXvTmrJ22Z+CXTYWFT83PeFRUxUmkiU5GPR57eprKw0Od0bZjUOblCr&#10;an90dXW1sLlYGAd5BIu614JmZMmBHd+2+t640PHflEEylJXDXMWEvDOqLxSNiPr4+tLJpdlviTdy&#10;6TYwrulgmpQWVBQI1Xo8z96Jsq3ojO9fF4pYAxq9H45fKiitrpgbOi19Sfbzmybr3PEgYOmCVT59&#10;iWVtF34VjFr3KLjSHBscQrLbwEmthVntFUV+z3xm5omBIkGUrPe36USZmpoKqoLo0xk+aTJLZmRk&#10;4MhUrs3Yvz116tS4ceP4X5cvX56WlibPPKTaXILIEsjJ/JyzvgltqkaVjEkdQ0f3F3kVdtk7jywb&#10;+/cZT/wz9cu574vYX9TvW0qvPnClOmtz5Qr7HZ3iFelVXaFdwg3KXQXqht0/Z3bePqA3Fid9f6gO&#10;d61vwY2G3oTMFOFT8wFRCX6ErtySt2czl5dlhgGeCAXdXnHG/H6N+FZ95sxu3LqN9f42hShh9pIv&#10;5dChQzJ+DLQksaSU0B8Ne1zNMkOHbty4Uago5bO789yCBwsNN4p/POnzQ6hHsIW6o+TnFBN1Crcs&#10;8Vkr4+cvy9n0+pHt+jZGjeo4pt6mzM2z626l7SXqyC2R2KCude7mPK9prs8+/WVU5aDbQ3sveHuy&#10;+MHBlWXnrkFX+ghsc8vpyuOXTu4uyBnVb7g5qy9MioCXztS8NljiYmlQVIIom3bvYURpEHpTGGX8&#10;DL5LuJAliQ01rGx9ldwCAwPHCiAXUXY212Jx1hhw4K+0jx8/c+2C5aLwCr+6+MHqz7e8pJnoxkeh&#10;i+R1gCg7m+uk7FRSFQm79n3TyYtEg2o0p80u/qr2RmNIfThY0mCZErxhyXtT/35snqVZsktXPk+F&#10;M8xMcOSagKvbRZjf2Jbr/Z3IdR9jiTpGEqXQ02I+QHwjR47MyspK56DxQeBKjQ8iotRWlJYSLBU6&#10;Ss5g/nxekk8qwEKf+/RrD45LHHqu8Mrqp3ZrlEbf/OhS/Jz30Sq9RMn1+5aSosNvU9rv6DSYvIh1&#10;TugC3pK757ZuPV9dNkdKMScNHNjxrb7Sy7KACmdQgqOZSTte49Sbtk05aebnNfq9+jcXf7+qJ5+C&#10;5cHY0DhFCUaDAU47lVVaMFZLUqaNzoIaYGR8BJ+ck5GRAQudmNo6F9/ZXKPS1Z9218ns0EBL2d28&#10;3ffYs6PLzmvOzNsD+7w4bmbu5QJ9qY0QFG7BgyUWyADL2HW9NfHkRZLV/DoHGV5Ucf4PI+8Piehl&#10;wmcdySxcPXP3kcxTFuVKqh31xIepZk3awFDP6FkYA+YXFqJQoc7auob0bSoGMbLQgrjdLT0zR8S7&#10;jZfwhhMnTmi/tHjxYtkzc/Rmffw2J6exrnn9vH3Hc7+3aDaOFPxh21ycg750nebcrTjt9qoSg8ep&#10;WfpK+S23tVfX2GNGRFtJCU6+7vU3xW8ffQ/Xyms2Zf0TX9oP//3JtI/DEVbN2PXM798u/OqCRa/r&#10;w5MHcJ4Hznwpy+htObnH/FO6Om5CxYC7Wn84zfJw9GXmuOrcoBSBdK+3QfsdR4N6FfLyGg5WWyQ0&#10;cnJOHbsIc3h38f/icUqsLftNLuacOel6+keThqJKEIa2KTnr2z5FZXtpmUq0Xu+Nswchrqko/Qer&#10;Pt/37SF/L1+T7YCewf4pryUEBfulL8n+SbSgiZlIGHQfznP6hy+Z2T0CBrhrYEjz0fXmG+AUdk6F&#10;Yxh0Tzqdprcsh5bi4E7mYKuL18jJgdmFeXKg6ov4QaPNjDM3FpTpyIejj+oXFRsWtSUvc+rwBO0z&#10;wTljhsDw9IyZbWibMlZlt9GU4p0XqWumd1warXA/Fpf9EPPT1EHx5nwiuHLpe1NxtFCTjHcjNitn&#10;bl77xfac4mOny8+Zs8PjHZ/WsGt2/XuPmRlW2W1IJFXKYIRoxB6ls+w5qF3eRfwG5fWK2rLz1/pN&#10;6lVaXWH9qjMhEb3w6cLS6KsTnqttrtfn1XEPi5FSntI1wN89cjC1UrDDDUqx5MWbpdU4cZ216Vj9&#10;oF9Uav+bub1xvH09o+MHmeALMgogRyog8MSHqSY0Mf6V4AbGYanAgmF+b1usqZ21dZWTH2OdGsUU&#10;ZVZWlkRPtzVNY8vOw+KDnc11HlE3kxfJ41nie5EEnZVPhmL6Drz3bc8+flSijYr7vv7FjuOXCrTP&#10;p9ugSRILZGACNG7dZo9J322ni0QiKFsLMyGrIa7zc4orK+oujbwQ6h4s743DunUks3D60gniyQKm&#10;AYbCB4+/Nm/fKjMzwWFVtORvwz+MBGE4sNHHiY/zzs1t2pMFA9zfnpMULCasOEjPlpHuzJELKss4&#10;cxqzX9Hw5Hy+p/C+zdPxzyZ7xjgBciZcK6/hi7D1W/nAH7bN1V2ibfXA+g9nSixTZnc1tdqra0Q8&#10;OVRaDXcQj/Oyz7yxLMsS/rfSn64ufWwn7ojl6rORYwdDTkqdPX0g517djkfNP5/rDz9aMeAu5sDR&#10;W2YtOTlZYpC5w/T1ht0tbLsIa2vEQ+FFq86nxNjGjYMTSHktYfWM3dfL6yijDirj6ZgkiEqdxTJg&#10;dkFUwvoW1xF2uk0p3nlRWFoNAvwrz1zVF/LHvYZE9Frw9mTckY3z9z+/abJIQqTJoHN+dt+q149s&#10;N7maH0QlBjOFoOvrtyx1EE5Jas3Nq122nIlK3aZ3fw7OdvEaFGPDstgE8OO6g79xbb04fhZYErNI&#10;B1FKs75pm9LuHN/inRc1MvSpXJAl4l5xR5bsnPpy4gfnCq5YgiiJKzHw0vMyU2KTTHYheo1biMHQ&#10;uH+B71NmVbiAAe6xJ7Nx6zbvqUkOUB5fRjivM0fYn5bCQY5fOmmTDUpxgCtLqyu0896kt2aElmwr&#10;OmNfqRdtp4tc/P30ZalTabVzxer6kiXV5fh+LJdGBa58NWs6X5/NErjp2Plnak1zvYnTmKvsiyFd&#10;uyGa8s1MPE6Af8AmdRmBRtb+mxGlQFGqXd5l567BtgJXZhcfi7d6Oyp9wFlRdiMoIDQwWGeiDrVm&#10;NHgoMmDtK5fxhrrhzxCdL1FpNdVto9JfOpCXXZx9Rm0H/L7fcIsqfYv6wSEkV8bPL6o4D6402QkO&#10;Uekdl9bZXNP8xXpzTgaLk0dsDHl1GD86O1FS9ptbH/UeJVW9rvK4XttcPypMKXLyg9WH+aoZekUl&#10;tWY8ayD87WbSt11Z35DA+iIoye4+cfqWpobW8UnDYLRayO7Wxl9Gb8Z9scSRn46dkhKTlHu54KEd&#10;80zWlZ4xs2ntNEdUqtTtv/e6hYQ0ZGxloULOTpTCLG8QZciAXgU1xZYWJkZh6Oj+5wqvUOqxPlFJ&#10;m3RSUnQ84ybZkaKkYjaUVqQNYoHMj6vu+X2/1uBGi9rdGoiOH5ifc9ZC+eAwwD94/DWs1voysiTq&#10;Shcvv8b9C8xM1/FbuaKzto4Z4M5OlO3lZziiiYGFW3b+GljpdMU5cxLgZMeDM+8Ffe99+9j1ilpe&#10;VG757RQSlKc0aH3HtJeV2UvJNcrJ0edMgDXQ7K9eISAnb/rfBlvJ/zZ9yQS6KRbSlQmD7qM6e3Rd&#10;psznwFDvuBXtFWfAleaciVd8HLVdYhXYnJsoK4pcA9Ue1Z59/CBM+t3Xa3dBToJiNigJKa+phRKl&#10;60A0wcDULlVJ5SklWN+xdmR9U06OTk8OlRD1ujM6ZXXCnVF9DxR/ha/FmvmmC96eDF35U8EVWsBk&#10;xz/+tIYywU0uxeYRlUS1herefcAcXRm4c4eLv1/Ns88zlmREqY5efPq1B//50/+qzG64KDt6Bvs/&#10;+NS9jXU3C1a+88gyzi77TQY9laekbTsRQJ2BelpyPrWLuyOSk0OFOH3vjlEbAeXniirOP2jdcC4M&#10;GOjKlVlPWqh7RICXb8Gij8CVa49sN3mz0jt+hfmpja4B/v6v/g2GCMsBd1KixOjR6Ej19aWTVhYm&#10;0g1w8Dg9HtInAie5qyBbOH+6rG9JlYRgRil/ex5niMkpYneruno/kHdr6vAEBxuflGigduxsn2vy&#10;QTxjZruHRbfkb5XYtlP3QeLjICobM1ipSqckSirPRXHasKGo4OuDtoszl47F42dpb/aDKMH7Bh2d&#10;nlxmjvKtb/GcnJaizyo6braZy7a63a2NAzu+XRSXIXtpdBg3FDA0b99Kkw/iNW4Rfta/l2hywBBE&#10;ZffkOVhfa+Y7uwHudETZ2VzbdjmfJAlFUG785H2FC5Om+haairTZvyUvUygqyfpuLTBQ1I62KVsU&#10;b0aJVFfDCudyo+bkpTuIJUurK56OnWLbs6V6GRue3Sc7V+LSpkbF7y7IMZkrMcj9F3wDTdBamGny&#10;afi+sIj66jQ4twfcPojyyy+/dHFxGTt2rPmHEvbJoYScI+Xfgn0UaHfzyMs+u3rmbjpbbVEp0fqG&#10;OvCMm6T8/SaR6mrXv1Vbkb3GTlIpIN+UwOWDP0JcKXu5382PLCOu1NcXxCC4TmRJMDgMrqNiWwGb&#10;NrpHDq5/Y50zh1XaB1Hecccdy5cvnzFjhgyWnSBN+KeCso7b2svqf56m7H2umISB3t090l86AGk5&#10;ql8U7VSaYH17xcd11tYpnCtFPDmd5w9dqR0xeuq9ENSgD5CIydXJLMGVuEGyH3xVwvMUMGRy70au&#10;/Jpf48cLm3KWm3wa/iv/hpFT9/IrjCgVjbCwsLS0NFmIkvzdVA7jXMGV/wwpVoIwEQdXWOjBpoZW&#10;CnWGUaaRqCPR+r65TangyHMRT07VT+e9XUqae9yDb2PXSTUlmV+mV0auXLn3SaJLecH1btwcGhi8&#10;NPst07IbMdT9nvkMS2lL/naTdaVHbAzlNTqtB9zp9ij5wKDrFbWVHrX/1/pDSkySEoSJOO6M6hsx&#10;rO+RzEKVrkQdsr4NbkVRJSElb1OSr0mnJ6d7g7pkyaA/qzclsUjgG1BU+RLQd4jFGkj843F1teyH&#10;dswzjStdA0N9Jm9wCx4MXWlydiOFVdYtW+6cBrjTESVMVLK7ewb793q8Q2XrPmLSkTh/9ND7bpbC&#10;087+pshzg5IB1jckm2IrCbVxuUN6PDmfwoT06T+EohSUbARseHa/vGmOQ/pEfDJzszlciaW0+7Tt&#10;+ALr33vMNK7kwyqd0wPuXERJQ4QUJXD4yjfKDJ/UZ99NX3Kz47m2qKStKIMuHbK+FWtAtebm6fPk&#10;tF3OpRWOUlaslt9tAprqW2RPcwRXkq6cu2+laYHopCvVd9/UaCHvqUk+c2a3HPzUCQsLORdRUkaX&#10;aw91bhzVMbSL8Emd0CUq4wx2HKMUHcVuU4IoddbCOP+JusERVLOK83crKitfG0vem0rlM+TlylH9&#10;olYlPGdOcCVGCA0SkzPBfV9YpPaAv7nevsqbMqI00rLjXN6kKHd++G9u8A23u6vIzymGZoGkAl/s&#10;Oil06XBV14oPGhSVEAUK3Gmimh3aLu+fCq4U71V7b9z7xUBMQVEqLStfG9D+xJW4WTIeFjc9JSYp&#10;p/jY0uy3TFSF8Su47ews2OAmZIJD7Pd4f4fK+ZqAOwtRUi0Jqq4GG6Ts3LX87wtVyqtnbhDXK2o/&#10;WP35Tfc3l+jGV0+AWMAa0JJvIOHMK0FtfSvQpXPTkxMbq70w3NWrWNUzEjcOcrK2uT7BHuwAcOX0&#10;JfdHyN1AAqIyftDo9LxM0wKGaLPSM3pW2+V8g2uqTriFhlIIulMVFnIKogSVDF/3WMn5Y62Fme5h&#10;0SRSfvG+9rvgu+3uWnoG+5P7G6IyJXYKROWS7I0C22pSe8WZjmoxs8gjNsbF30+B25TkydGIDcLC&#10;cOpQ0S1+Zz0j1DcOChqXnGAnGybR8YMsUTtj8yPLIoMHPLtvlckVhqArsaY2frzQtP1Kv1f/hiFU&#10;9eRTzmOAO5Hp3fbN9s7mOgwRjijLLvuW9esTYo8XMj5paFND66ljFwO8fF8cN7Oo4jxfvpAS2A2W&#10;8vVSpPXdejyPirELAe08tFcFXdrp8nNQ0E/HJNndLQPdH9jxLfX2MB9ccOU7WDD+uGOeyZUroSsh&#10;GpqPrjehagYM8KD9H3XW1l0bP9FeipwyojSMmB69Dnn+7FOS7xY8mBqKnf7xMn4OCY6wx8sZOrp/&#10;ULDfv6lO5fAHMWG2dNVew9XhGg1a3+T7VpT1TaHm2kTp4+s5amg55A8uzX7LBV0vrzvw3rdZm47J&#10;dUBw5dG5O0MDg+ftW2WaDY7vs/u0HVQO3YQ/h/AP2r+XS9dZ7gwc4hRE2VFd1u9Gs1dzvcvdD6m4&#10;cOXcCLU78vd26MkhTF8yISZ+kEpQkou3wjyjZ+N6xWWCF1c+q2lPpnKuSF+oecLjA3veOEz+bsVW&#10;wzOIO6P6yu4Hx/fwj8fXgCthg5umK128/L3jVmC01L/3mPh2jb49HO8pia25ec5ggDsFUVKtICD7&#10;l4qS6vKl2W+VePyCEabkEBODE+/BmffSY9qpXNsVUykxndF7yhRFDXGKWNIONSeHA9ndRRXnlRw+&#10;aXBtI67cIl9KuDoQfdY7pCtNC67EF+sxLLHtcn5TTpoJTnDfF9SV3CoffszhneDOskfpHhZd5+7x&#10;Tnnp2Hdm1DbXT42K3/zIMse4NA1RyTfSER/33lPVO33KcelAUbpHDtYINb9eUQtpDPMQduKWPHXB&#10;JKu1x7EQV45LHNqzj7+8d39VwnMY0lHrHt1iUlcyn8kbwJU3zn7asGum0fZ7aKjfq2ntZWUO313H&#10;WYiy+7QdX9zzFCQJhtTbjywFS9pdYJA21B5hrtduCleWkahExVW3NpjOSJHnTbsVYX131NS2FZ3R&#10;CAyC8kp/KRuMTwk51HXdHu1uIRLnj8Y/eY+ZMOi+f83cDMZclrPJNK70jl9BAUMm7Fd2T55zy0/q&#10;WNHaZa84cMkMZyFK6Kzh906lx9c+ukH8Yu84V3AlfUn2TwVXMEmgkXOKj5GodA+LkejSAT0pwfru&#10;2qCMEa4B33996Z5wFRgfl2NH4ZM2AVb9gkUfUfs5E3w76s3K+BXQla2FWSZUGIIdAF2JsVQ9Y5aj&#10;OsGtR5QpKSlBQUEaT2ZlZU2cONGFQ3h4+Nq1ay13AkP6REBLpsQkFX9ZKns9apuAymtTSaFVCc8L&#10;dyqluHSUY33TBqVQUVJE/e8H/qjiMo4UUqZXXsjeRmJ1wvNYTp7dt8q0vB1wJVUYMk1X9j6Rr3Lc&#10;jB0rESUYMCMjQ+PJ7777Likp6fDhm37Aixcvpqam4hnLnca0qIQkvz+ouC61DnDzvH09o+MHQnlh&#10;skFU4upyLxdQDlK3QXEuXn7NX6yzC+tbY4Oyqb4lP7s4Ylhf19IcTN06rx5kdyu/Gp4J69yGZ/fJ&#10;leYIXXly0V7K2zGhyBB0pe9Te0lXNuyaZaxvxy001IFLZliDKKElwYDazxN1JiYmdnJIT0/v0aMH&#10;z5sWwger1MeXPbHMVnhw5r3e3T3+veMbVVe9OFIT1AOg7XK+eNiHT8psWEy2NZe0Nygb61uaGlof&#10;eTSYmmWS3W2//m59oNLoPfv4Z711TC5deXtgn1UJz6m4gmwm6EoMG963Y4Ku9F+5wiM2pv7N9QrZ&#10;+7YbooRIhEENQpwwYQJIUONVcGL//v0zM29+p8kcqqqqLMeVPxVcwQycvuR+CzVltj5wIeOThvn4&#10;edIkoYoJZKh6xsxWcb15Rf7ci4s8b7Rp3yiKe6cMdP6i/n5s3i1NB8nu3pK7JzQw2CE3KPnSebTU&#10;ycWVR/+yc0hwBHSlyX5wz+hZ4Mq6dx8wVlcGbNoA46DmuQUO5gS3LFHCuMZPSMVDhw5pcygwYsQI&#10;4ZP0K/2VJXBnVF+wZDQXqu0wgKjk61S+OH4WtQ1QcbU/YLeKV6iEuUQdx2yYzgi728XfTzsnB2eO&#10;8z/T1GzX4ZNSuHLdwWS+e7ssUBev/NMaf/P84N5xae0VZ8CVRsWiY0T1eF9dC71y8mPXxk9kRCkJ&#10;MKsvXLgAnaj9EpQjfkJRCp+kX+klC8HBWFJzPffyFdapJJfOjbNi7pruKXM6a+ua9uyx1TlzKd6a&#10;CTntFUVkd9tv2qLNR8LFpZ9GBg8AV5pWvxIWic/D63EXGnbNMuoPwZVB+z/ynpLYVnTGYZrcKjE8&#10;CEpT45nCwsKxAuzcuZPNBA3wvb+Fxc/JpSNufUPKuYWENKZvs8lpt5eWqlO8uwKDcAmL4jKuV9RS&#10;kAr5u+00bdE0/GX05gNcFr8sgK6MHzR6d0HOmHeeNGHL0iMqiXSlsUWGug2J5JvcOkaCo6tTUYlj&#10;hE/qBPX+BsWoBMXPXbz8PaPntF3OF48T8n1hEdjKJnFCGoFBR7IKmxpaebs7r+oaLsSB7W5tRAzr&#10;e+C9b+Xyg1M++Ivj1Ck36XmZoEtjMx2hK6nIUM1rg4zdr6Qmt5UPP+YAgehKJEoNexwYNmzYUQFM&#10;61v77x3fpi/JdtQJNvS+fiouNI8XlVAQmBUY6AbjhGxYTAhTyMXfj2pQqqOCcs5Gxw8MVJV22d1c&#10;W9rhD6qcBk+/lhAyoNcHqz+XMSUcC+eXc99fGT+/qOL8UkH1UonoPm2H19iFnc11xhZFh7HiGTcJ&#10;a3DdMruvMGQzoiQ21LCy6Vdt/7iZIIOOQvMcdYL1DPanmgtkgG9+ZFltcz0McF5UivTecw3wt5VL&#10;pzU391c5yQWZR8cPIru7vf/vYTNOjYp3sPBJcXj7ei54ezJupbwp4SquHTy+THylxtrgGEJe4xaS&#10;DV674XdGcWWP93fcTAZ/Y51dJ+3YjCjBhuBKDQc3EaW2ojSXRPr4RUT1hU3nGHHm+kD1hCjQZFS/&#10;KAo8Lqku94hKVBmKEyKXjpVDhTFz8KH8BuVPBVewkt0Z1Zfs7g8unOLUsRPJSZ4rpy+ZIHtKOC2f&#10;NCqwgppgg3eftg26sua1weLuQc3LmTKFgiuv3/+AHdvgndZCDw7CZ8gbrhFwDlRWVgrfhveMGTPG&#10;zE9vrGvOfOur0p+udjo0Pt9TiMukx/+p+m/PZbF/2DYXjxv2PV/1St/2qhKRv73+8KMVA+5qr66x&#10;2tnWp2eU33Jb6w+n6ddr5TW4TW3lp3Gqzblbh735CP51Oj3eX3UIt1Wuo1U31WFI0MD4+uJJY//8&#10;xqXcmvW/q149sOXkHqP+sK2kBKMLY6zleK59ff+BHGy5R0lEmZWVRbneKSkpVVVVeFJ205tWaSzR&#10;IRG9HFuMjE8ayiuR2wP7vDhuJpVfg+mkMtTQ2Sd5NvSdNXcqW4/n8RuUtHuA20R29yX/0NLqihQ7&#10;7PogO8rOXdv79rENz+6X5WhcG4nNKVxdvj/umGdspqN7WEz3adtdA0MbP15oVPkMt9DQ7slzWnPz&#10;KifbZfFKWxLliBEjoCKFMedrOLC5IRf4mr4Y2ZTDKxI87BUf5xYSYrVB3FFT23LwU0oN+o09ztnd&#10;m3/8P5WTuXH0gbYszxVekbGCxqqE5/41czPGxkM75u0qyDbKDOd6SGzny2eI7H1rwPeFRX6vprlH&#10;Dm7I2Gp3eTvWI8pKDtqi8sSJE7zKXbx4MZsY5oNaWakENX1fP7JdiqikOCHrJOqSdCWH+5aXDlA/&#10;mbbLeR3VZS53P+SQVTDM2bKcvuR+PJYxvm1Uv6hPZm7Gg2f3rXrin6lUS0UqawSG8uUz6t6dJD11&#10;B6LyZszQ5Mdq5j/PiJLBpkTJtbIirnxx/KzYsKjXv9hRpnKnkS0SU+k9NclqopICg6Aofyq48v3X&#10;l3x8PTkeV3/0R02utc31T8dMYbeSR3T8oJV7nxyfNFTGYw7pE3Fx6adkhg9f9xikpXS6pPIZ3aep&#10;PYR17z4AaSnRG+4RG0M5Dk17suyIKxlROiDujOpLvb8p/nw1V05m3kervONXGIyp9EmZDVFpBcuo&#10;NTeX7G4Qund3D1AAjLi2y/lg843ffx4ZPMABStDLLi29ueVEReVdZGp+S2Y4NQof+84Mo6Rlt4Fx&#10;vk9luYfFcpXZZjblSIqXDNq/t/d333hPSQRX2st+JSNKx0Ti/NFNDa0kKiEcyKuTfjLHYKKO95Qp&#10;EHq1y16xMEvmqQODYmMx4c8VXhmfNIx345y4dXhpdcXTsTaWk7nflwn/Ke3+bpy/f8Oz+/HtyWWG&#10;v/PIMlgeEPIww43asiT3DnWSaMnfLj3Z0e/Vv1HYEHSl8tMcXSj+RtGn6OIyZsyYo0ePMvozCh+s&#10;Ppyfc/bvx+bRr2PeeRIE9MO899r+fr9rYKjfM5/p+0Ms8hi+AW9toBLolkDtsuWNW7fd8lNxzkdn&#10;oXxhVIIoazdEuwaGPN4RfLriHExCqxHi8e/Lahpaii5cPX3xam2DbpkWcov/7bf6R4b3xk//7p74&#10;iSdj7wmx1c3NzynOeusY1sLo+IF87SjzsTT7rfS8TH8v3388vsYoRQ+7G+tca2Fme8UZWC0YXRhj&#10;Uv4QLAldiQeBO7dre/aUAArCYURpCkp/rsU/zK7TF67+ZmW+J8Tf13NI/94KOc+yc9f4iKjjl9Th&#10;ILCwPhs+uulgms/D6z2idPNgR03t1ZH3uvoHwD6y0IldHfE7lwD/XkcOwX5srG/pGex/4+zBhl2z&#10;O+JeuTP7/ZSYJKo+ayFkfFyQk3tBgxZj7/7NvQu91Z/YECj5uRZ/ggdFF69qHAqkiXeCMQO6e8bH&#10;hlvz1uOry9p0DGthULDf0vem8la5mcA4eeLDVNM6lYIubxQfbPx4YbeBk7gk8Rgpf3XjdFH1kzM7&#10;amu6DRkSsGmDW2iooviHEaWJWJb+5VZu2ugDJg9mDs0ZK08ecWzJ3bMsZ9PK+PmPf7Ohs7nGf8E3&#10;Ll7+1heVmBjX73/A79W07slzfv3E9x5rryh6d0Dim99/fnLRXkuUC8LClrG/AJQHfoRCHBLeG7cG&#10;NIflLfRWqfmCZIaDOvETVFvErZS5P9y0zSP798atT4gJt5rYhLSEAf7gzHtlrEUN03tp9sbdBTnx&#10;g0YnDLoP/4wKP2jKWQ4bXL2NE5dG1aOlDIm6l5e35ub5zJntv3IFI0o7JkrMiidX/G/ZL+oZEhcT&#10;nvJwlIbxxZtvx7ldLV6tgDeHcPMHpIlfrc+bQl1JBviJh591zXzaY1iiz+QN+kTlda7qqiVEJW93&#10;801y2i7n1b+X6Pb/PdHvm68s0XId8h/L28G8C8RlyQ9H4V5AA8r7ETl5FyBUiTTJVMdNnzpxsHQW&#10;VhTIDFcPYK51uFE1nHBDQZcww73GLqS4NCmonPzYjdOnsXxi+CmHLhlRGqFE3vif/D2HzuAx5hjG&#10;PUa/xD/EX4E3MYt4qw0mnpXnz6K4jJCI3gvenqym+/JzY/8+IzYsandQt9bCLM5lqds+atqdWfPc&#10;AkuIStjd7kMi99z26LD7+lMd5YZd6sYDH0b++ZUfjv1r5mZ5/d1YtJ782/9i3cLyhq89Pibc0qNF&#10;46aDNPG50K2R4b3lZWdtwBjHuvj0awlyWeK7CrIpMfzFcTON8rDBDG/YNbPtcr5b8GDfp/bqs120&#10;bfD2MvVK4x45OGDTRj5rixGl0okS0wwsCZkAgnv16TEm60GaPzDZ8JPEJg5InGtpM+3Ajm8PvPft&#10;Y8+Opig8jPvXv9iR8UDy/V+vcfEK8HvmM32DGIwmu6hszjlYPWNW9bwlmz7rpLYcHdWltRtiOiMT&#10;In4okl1O0j4JRP37r/zB+r4XmBcYP+n7C8gQIZn5wp+jLXcmsMQ/WP15ULBfTPwgKpIiw1WUn3vi&#10;w1QYIrDEcXekm+G4s81frMd6rCa+sGiY4d0GGnDXcJ3miqqefKqzts4tJKTnkUO82cGIUrlECWNq&#10;/rrPwGtzHo5amTJGRjMN5IufZKZhGkPmJE+OspBV3lTfsuHZ/dfLa5fsnEo7WTDAiyrOn/5/s72y&#10;X/aMnuUdr9vMacjYWvdymu9fF/q+sEiuk6l6cmZrbu4/Y5dc+bl53UF1sn9L3ramg2mfDZ3xl4Iv&#10;1F2x+kTI9SVDSELTQUhuWvSApaWcwZOBxsQaSR4kMCZsf6yRlrjj4MojmafKzl8DXa7MelJeS5y6&#10;vBnlaoMZ3lqQSTlXGGzu/WIM0mV7aWnr8TwYNHgs7/BjRCm/kCR7DY8/f+dPFqIw3kyj7TNgyoTB&#10;lmBMmGOrZ+5+8Kl7SWWUVJePfWcGpMGXgR0dJf/n98ynbsGRIttGvY4cksUXCb3wy52DakZNeuvq&#10;cF7h1m6I7uzsiGrqMSQ44pNZm+WScpNf3Ivb92rKmOSHFRS4Tnec38qEVQHGnDJxsOw8Tk6exPmj&#10;5bLByQzfkrsHS6yx0lJoibt4+XkMS/Iat8igMd6am1e77JW2ojMu/n4ww20VPMSIUu9Qhtwjew1K&#10;hCI/rDN/Tl+4uueweic0sn9vyA155w8FJ9/Z1dA8u/ir6R++NPf2uxZeyxMxwMlD7REbE7R/rwza&#10;ltv3/HbCvAtBA2nPFFqj8eOFp+6Mf/TsGbl2J3cfOvNy+pd4sP/1x5QTcqDTqoDJAjanMImUh6Ms&#10;Z5LDqpCLMXlpmRKTNG34g0bRJXQl6LKzuc4teLB7WIxBusTK2rRnDzV0spUZ7lxECYkhZc7w9hqo&#10;CtPM+vYaTgDzHP/KfqnF/IEagsC00GnQZuX2OweNOX9QxANOoUKyxAOTPr2R/bW3nwdtAkBOdnS0&#10;Daj2hEj5x+MyFI6av+4zLDa4fVjkFMuSGrYLbjcxJkzyUZyjT17GBEsuit8aMqAX7AmslOYzJlbZ&#10;tUe2Q1qa4BBXcfFDYMz2ijMS/Ty0r831NI6FtLQyXToRUWIsTl68V9yCpvAOUiJvLXxAol/bovOH&#10;nEiy06UwWmjevpW7C3JOhN8WeClPXwg6hQp11Nb0PvGtOWOUxKlwy4nk5FchsTNLrsgSO0ksOWXC&#10;4FefHmPbTUnTTAowptBRLmNoxJHMUwd2fNPU0Ord3SPxudGyNG0+fqlgSfZG0GVsWNTqhOeM3Vym&#10;u6/i/DxYpMUzeWCGN6RvbTn4qfW94fZElHfccceMGTPCwsJMaysGEhw5Y8df/xT9wp+jdb4KvUlO&#10;GyiR91/5g3IC3zToUuf5GwthtFBNc/1D2+c2/fxTdi9X9+v/0bdZSfVWPeMm9Xh/h+lcwCWr9T6R&#10;z293Qk7eaG+5q8bH/FQcEM3kF/eCZcCS0JIqu4XQpFB1BZPJskxer6jFGnlgx7eN9S1yOXlquL5M&#10;uwqya5vrQZebH11q1GoHrmzJ3wZpicewabiiLWJTj4wbt5AQy+WM2TdR0gNzdOX4uf/EEMQU0gij&#10;wwQb+eQO2ifSflVpdAmhkTI5ykzvBEULjUu8WQsdYz1q3aOjXG5s6rzi6uqqL12HosRNDqtsLy29&#10;OjK6JGTobbs/ID3b/MX65qPrP7t1eGpVS8Gij8wpPclvmCjNdWMmY+Kmq5N/Ll7F4JzCRWLKvmMO&#10;6uzZx89MY/x0+TlwJSWJj+oXdXdwRErsFOk3FHR54+yn+Ed02W3QJBG3OEVigCsD3t7oERtjhRvh&#10;dHuUT65Qe7FPvD+TH2rQIBSuAVvbqDw2myDj4wKKyANdQlqaszmw5aUD3399icIYaaA/tGPeNJfG&#10;F1ouuQUP1lkvAwZ45eRHwXemecBJTu6/e86Mj1/CtOxsrq3d8LtW74BB191eHDfzxfGzTL4WPoRL&#10;CRsmFl0mVV2RZHJtLFAsBIzxB2f+LiZhoPl0uSVvD+zx0uoKqMvF42cZ5ZqjKCIKunTx8vOOW6Fv&#10;I6hpzx5Iy87aOpjhGIoeo2LUxfktliHudF5v2qmMiwlfmTLm+Pdl4B1y2oB0lCkkdQJGGaYN0eXb&#10;nFPehIM01besemp3ZUUdX1uIuPIV18qHm8v1OXZokxGjE1xpgpwsvzWiatlbFBJEcnKz3+CPXPyO&#10;zn3fZDlJLKmOJ1/+B7tw3Zizt0BuH4okk2sT89Sxi1mbjmEkEF3KUhh4afZbZIzj8cr4+cbm87Tk&#10;bbtx9iDscfewaNfAUK9xC7W3L0GXjVw/iRunT1NoetDHe/GkJfYunTE8CBKS9vv4mAybhyKbTJcv&#10;p3+Jq4i9O8S0TA9wZem5a3y0EM+VO1yvDGuu1ufYMS0E/eoz89v3fXRs0l8TP1CHEHdUl9a9+0Bd&#10;957Drna+/chSY32mwi/hufWfgTIcniU11nss81gheLePmeaFigsdO5JZ2LOPv1w9cmua69Nz9xwo&#10;/oo845CWqxKek759iRFS/15iR/XNUiNYuTEa3YIjdW4KUcwZ/yvscffISNogkoU3nTSOkvw2NfUt&#10;9j67hLVw5nB+HvMZH1z53I6//L3j4q1tLfq4snLyY1jJpW9Wkpz8uc+d3u/9D/EyZXYvcrntfO9B&#10;X85937Rrf3nLlxQGZJMoLiUAIzkn94LQ7RMZ3luuwkUbnt0PY9xM5zjoctfJA8cvF+QUHwsNDAZd&#10;DgmOkB56STUuYZLT9qW+TSHiyqY9maBIDDbYPW1FZ3jSdPH3h1Xuv3IF9KZpMRss4NxBLDLwPswx&#10;c9ziZeeu8YGNBrmSNisxFoP275Wym067k/ybqVDQD0HhT9Z7HZ2704SQIKGD2+7CgCwBqEsqWEUa&#10;kzw/ZjLmssT3YY9HDOs7dHR/87cv+ZQeFVeL6OmYpNAefaRbEu0VRTeKP20+uh5cCUvcYAZk/Rvr&#10;wJjU5pOegW3eUVsTtP8jEzQmI0qHMsf4KCJwpbGeX8iHsnNXF7z9CPmjpXDl1ZHqVEiDI4+2Nfm4&#10;ImiE+vceu3H9fFzrrY+NnW2CD4cvdueorhszV00aCTxjUl1UY2tuEg7s+Bb2eFNDK5/5ar49jqE1&#10;b9/K0uoKesYon0/j/gWUMO4aqF4AuJa5BliPT+xpLytz8fdTce3FAzZt7Kyt7aip8YiNlaIxGVE6&#10;GmCFkYfKWHUJRbnh2X14kPLag2QdY0C//OELqxtP9Wm7oZMriQEx+MS58r8JD7t+93987CTGemth&#10;1g633v/qeY8JRje5bvBAsYFcymFMqiHA10UlmXn7rf7GLqLC+KGsTcdCI3pFRPU1s0gwRtcPFeeO&#10;XzqZXXyMAjATBo0O8PYzqDGx0DblLO+oLqVm4u5hse5hMd0GTZLSdoJiMIXPwMTxSZ6NkdmamwvS&#10;1DeMGVE6LF1ikhirLokrIR/4mCGs//O3paRW5YIr3f6/J/z+32vaG0M1zy0Q4crCeX8Lzkpvm/l0&#10;yGsvq7mVa/ZwunvP6TeCjQ2c5Dclnc11I5dtnrG/gC/DHhcTDoFpQiUBssfx4J7f9+NriZqpMZdm&#10;b6SIIvwaGhgcGtgnwNt38bhZ4nk+IMrmL9bT3qVK3Wc8BOrSM2Z226W81sJMz+jZbn0iW/K2+Uze&#10;IPT/NOccbDtdBKvcMz6uJecg9eohuEcOxvPdk+f4JM9pzNiKn7zYZETpLOpSIl021be8v+qwhutz&#10;TdYro3/cFXmjqaNX/x5z/q3hdhThykuHT7rNntISeGtE4dc0smF0N3S0PdzSK23a2oRB9xllbkNI&#10;4lpi7w7ZufwPbFPSZGBI8IVXVF2NKyAzJZLm9YracwVXfiq4cuqri8I11XyAK0uqy3edzC6tLifS&#10;jAwesDrh+dAewSK72JCWsMRvFB+kzhPacAsejBHrMSyp26A4bY+5ehNTTZeZ7SWlVC0YI9nVP4Ae&#10;u4WEeIyK8Z46ZWra0tzvzzCidCJj3LRMuF0F2X0Ovjisubo54Nbej3+gsTGkkyvBuefuS7jlylm/&#10;7OzuI4bCYqp794GW+p9T23sH3/sno7IVcf4vp3+J8381ZQzblJQL5DFXd+L94TedeEGdtKcp3utJ&#10;I7YsP6cYv8IeN9/tQ6S5q+DA7oIcFef5GRIcYVBjUg03kKbvU2qR2FqQRRZMe8UZiE0+zMg9LNrF&#10;K4C0pwZvktgk2xwUSVx5U0fH3vNzTSMjSucyxqWX8zqw49uQiF5DR/enTaWCzHkTq4tcXdzcJy4N&#10;ikkWvrM1N6/qyafwgC8aSEZ38/Q5YW+kYRA37l8AK+ktt1uuDnlEegFzTGaY2zhtpSXgOyRpqrp6&#10;i/LUSTHtUrrjZW069kXWKXrs3d2D9wqag+zirzDqvr5UUNNcR+5yss1TYpLu7nMnSFP61o2aMcvP&#10;EG/ypjp5hACONAPay4vosYoLaLtxugirfkP6traioidrrpZeq2RE6SxQ9yT4uIB296lebHxMuAj7&#10;UJqjMCX868/f6n9yW5+2G7/0Hx0xJV24JvPdTqiL3vXt/9NWXHTrm+ptTVjcbZfzv3T3Wx90r3QH&#10;Du+3gVUoY215Bklbh78tZRTJaUyD7YZgkkNaQlHyWzdl564dySqEeS7MazDZMC+tKodxI9zNTBg0&#10;OmHwfRIjzKiVrnu/mBvFn4I06cn2iqLO5jr+PZ7Rs/A2/FPTjpc/THs8mPbhta9PnGJE6XRzgA9T&#10;V3EF1fVVP6QtS3BlyIBe05dMII3wy8/nrnyQ1K/+aq17t8ZRzw4cv1C441Mz//mWg596xk2iooHk&#10;o2wtzMp2D0wPGvHJrHekqACIGlAkVQBhfhuFWOh8D3SqZiSxvx7lktPjiGF9zY9gV3Etl2uxZqv9&#10;Pzd3M2GegzGJLkN79KlpqgN77j6ZrQ7YNJQ9iSFKDnSVOg9iJpGmi5cf95K6ujAeLPzSs6SiihGl&#10;UwtMYeKwTiOL6hjyZdkIeZnz+hf/y7Ojs6T3Xbf98Y1eocP5l6jIkIu/n9/y527U7O385ccT3bq/&#10;2iNaCktaIteIQa71lWdMvp+oqssdNIqraaRzueX9P9fL64RECWvdx9czIqovfppsp0NpHr908oeK&#10;cznFx3S+ITJ4QADHer/nQjVH9RsOZWpsm/JJY3//c2UtI0pmZJ3h2wTSuE/hWvIKpaX2Dn1DzX8v&#10;/OOJ26/+2OyqunjbyD4PLO93x03HurrVydIX285cdBna8e97excMT1qV8LzBockX+zCz2yWDFYCb&#10;BeFP8e1C3uQrtNOvIlvhq5/aXXb+2s2/GtBrfNJQc8Tm6fJzai3ZXFdaVfFD+U+nK869OH5Wem7m&#10;15dOFlWch53Oh7iTAqVnpkUlYFjCnK9prqcQzuzir1YlPAduxfPkO8JL99w1uLa2zsZEmZWVlZGR&#10;cfjwYTzu379/cnLy4sWLGVFaH1QvVlhqIWVyFOV1aAiE/OyzEAK063T9/JfV/1rYs/Zn9WDt3rPj&#10;938dOnwyBtl/dj3jufd/VV+rh5b3lETfFxaJVMES1kNa+fQYFklud2tt0YWrJZwjCHqTb5PHUycs&#10;lQTunmL1xZtpRJHfHGITI0ooNmnDp6m+lf68Zx8/ufqjgUzBg6A/NTM21fM+IuJN3l+kjfvO9ii5&#10;eMWWRPndd9+NHDlS48nExMTMzEyJRJmWljaWgwMMuJ07d+KnaSXc5WVM0CWvMclRTvuYMK8wjpc9&#10;9n5TQ2vEsL5QAeQTryz697Xj6bdcKcDjQq/An28fc7Wp//X6X56a+GBA+j4K69WmS6GYlaUEjoVw&#10;lANGmmPwmqWnDLnO8YCoU2cEEgaSv68nGBPyEw/wK2/BlJ27Bqucf3PZuat8tlh+TnFjXSvsdLCn&#10;mkOD/c2cMqBOCEZSjrtOHvg9Z5iXVJXf3edOWPT82758c09VVbUtiTIlJQVykmdGPE5NTVVPvMpK&#10;iUSJl5YvX+4Yg5jGrnKEM7WizuUqetFGPnk/Y+4K9i5r+P7QT0SX/N5lR3Xpfz95wfeCOrx80Y9R&#10;bSrVuD9GREQ/Ee3eq/6NdUSXbiEhPimzfxo6euOn5/jtUcVSJM8sK1asUP4OlfSNLCtPGZ46MZx4&#10;+YkRRYOKR+zdN+10UOeoLlNGaLxTZf5fteqAXp9d2kJTBi/Rk9CeWMuxfvP7nlCsPr6e5mhSysxx&#10;t+E9g8UNc5vXj7C7L168uHbtWjw/YcIEZtTYFuTZxD/aisIoxxA/feGmbRXk4/m72wJLfV1hOFPB&#10;hRb3W7wfyAgIVFXnZ6h+/MpD1fnw2czmnzLz3byvDBzkvnVBWNHVnpmH219O66NSPd+375PDom95&#10;YvqQcSPZV+3wA4kEo8aWJY0rjCjevMDboC75MaYhQiPDe49/fpSqqa2ytMbTw33Yvbd/9vIWesOp&#10;Yxf5HU+gsb4lMWI0GfKrZ+zGik7PBwWrDXkyg/DSkcxTPJk21rU8uXQC8SmpWm9fj9CIX/edbEaU&#10;FzlATgqfHDFiBJnkiiJKJzfwA7j2A/zWIa801Q/O/fefhZfo+Yfbvdya2ryCfG6JiGjq+K6+qd59&#10;YmrDyc8jqk5F/nxS9fPJZlfVhUe9r9cE9b7uHVzW2ufAR6oDH13lEsVgkrsPiZRYzcUhjeLLly/j&#10;1lAHPScx8DXGlTBaVh2NVN9Cxjv9A5Nu/bjgtzqrMCZAHRI0+cW9qt7uqt7BkKKDA7rnX6k85dlx&#10;+X/y6V297+/ne7Xl1pCAqoaWysvVwnIeVBuJHsM2auxyWoI38fNcwZXvv77k3d3Dy8uztrbOZkRZ&#10;VVWl4hw4wifpV3pJOYDlxZvGTkiU+pQmP6ZBmhjTPxb/7HKpyqu6sfmbxrYgVw9Xv/BVsL8x+sfM&#10;7XF9yC1VoQGXBnT+GOlTpcK/UFVHZMf12m5t1372/2yvW9Wvhm3DuNvd+t7h2letPnrExnt2+LhH&#10;RuokULAkbo3DECWuBWPMMYjSzClz0+7+7ZNktvOjrqa+5btPvunsdGntesa/u+fBX9RSVGNXVI0f&#10;bv6/Yf7/8M/5drrcNSjo55Ybt9/qX65q/2r9ZxCtoG+M5ykPDb5RektnXcs9996RMXFhW1ubuwK/&#10;ZShNjWfOnTs3b948/tcgDvQ4Pz9/48aNlj4lK3xKGZdeaqef0gv/MMG5Oe7ne+vePZWdKteke7wa&#10;Gtu8urnWVfTM+y/+DVCpJgZ5NzW4twb7Vvl41fe9/VpQ/8b6e1Wd7Z2dDe0dze2dre2q1s7O8v90&#10;ll7GoUryv9b5cZ3d3Fp83NvaelnhG8Ott8KnnD+v9rru3bu3sLDQAQazFT6lm0p14uT/4cG8Uepa&#10;mWNuw4+bm57+/rfWcpEY9Pha5Q086N7d/caNjtbWDv4ILa0dv1xvCPdTlf9c2sPf47/Xmgq4UQf8&#10;Y8fNB1/ln/T392tuaVF12ggnTpzAeSxevFj7SdjjwifZLg8DA4MN4eLiokRFqWGPT58+Xa1T/Px0&#10;KkoGR4W/d3BrSzs9dvd0de3260ut9R30DC8cGBgshM2bN/v4+NiMKIkNNaxs+pX88Tzef/99drcY&#10;GBhsgueffx4/XW318WBDcOV3332nTZQaipKBgYHBtnC14WdPmDABzJiUdLMfS0ZGxtq1a0GgLIiS&#10;gYFBUVBcCuPixYvXrFnDbgwDAwNTlGqMGDEiPT2dgswJazjgQWpqqksXJk6cqGGhZ2Vl4Ul6NTw8&#10;HDpUw36HSuX/HIeybWAmTo8/mZSUFI2Twau4BP5KIauVfC08cCE4H437In4t4nfNhjeFB86Qf4Nw&#10;BOIWGDUCbXI5QUFBdD7aJyN+LeJ3zQoQnp4G+GsxOBEsfhWdyoOQOnkcOnRIGEKkAWFEkfYWJ56x&#10;1bUkJydrLw/8qzq1M55U5rXwwPJGJ4N7IfFaDN41m98XIDMzk17VSBjTuFilXYv2VhWujn9V/FoM&#10;jkArQLtgGA+MNCkTwQpXoTiipEmIe3/hwgXhneb5hYY4Py7x/h4cdP45BgTRLs+z1o8VxR2lcVlZ&#10;WUljWuP283eURgzeo8Br4YGr4EetkCjFr0X8rtlkMdb36fi26a4Rb/J3jb80RV0LP0hwnjRI6EbQ&#10;mDF4LeJ3zVbACDdqIljhKhRHlESLPEsKvwgaCv05aK9I9K3RIBb+ORXdsPIiKVzoeJ2icTI0iIWL&#10;v8YEVtS1CPULvn+abzxRGrwW8btmfZDPUIR6+MWM+EX4fkVdi8aN4Ecdnb/4tRi8a7Zdxmi+G5wI&#10;1rkKV5XCQLSiobR7dIFKaWjY5nwpDRVXkYgCj4S+dXre+tdCeUe87YMzpK0T4SlpXCleqqqqopcU&#10;dS38ThA+nTSU8HnxazF416zvRcSJ6YtCo1MSnq0wlE2B14LvWXg+NOqIXMSvxeAItAlSU1NxergK&#10;foyJTwTrXIXiiFIbuGB+aBospaE9AYhhbesDycrKcnFxGTlyJE6DNxx0XgsNDmVeCxXBwwzU3hQT&#10;vxalFUAhmsDp8Q6ZpKQkPvdB39lWdUE514JzxodiOGEBxujiHYbi90X8WoQj0CaTHdeCUxJuXIpP&#10;BOtchR0QJXmKDcYMaZfSkP6qFW4/P0WFc9K+rgVnjuHIe3KkT2alXQvdDlLH/EoGorG7+0IXgpPH&#10;HOH1LIgGC4A93he6Kbgona42E05SxqtQOlFiBGAcgCV1usLtBfwGClhGGGNvR6CpaCxLKhPEKcKC&#10;LBhgmJ9UYN/ugBHFDzBy12ABsH6UjyzQlpMKgaKJEoSCLw6DWMoXJ574qJC0SAzoxMTE7zjY0bXQ&#10;xDNtuVLgfaF9cKGNggGGMzG4paXMMYYRxS9gMDnpscENUwVeC8YYliud8UymnaSMV6FQosQiCfMB&#10;WhJ3XciSBktp4A0ar9JejIbzwYbgL0HntZAxpbRrIXkiDAym2OyRHPTdF/5apBdAsSFoz4vfDtM+&#10;W9oXU9S10MmIbM+ZcC3CEWgTpa+9Ay4+EaxzFUokSn7D6MSJExq7FQZLaUDy4DsSvkHb8WdNRQxO&#10;0dAp/PnodJUKz1ZR1yIO8WtRWgGUoKCg8HDNprhEkTx9aNw1fmFT1LXQyWifqnCtFbkWgyPQ+hOf&#10;jzzTGF0iE8FKV6G0OMoLFy7Q7dcIpdTIqdAO96WoK32xqcJgRusHA2vEuPHB8zoDZflXFXUtOsNd&#10;DQacG0wT4GPlrH/yGnuU/DP6grT59yvqWuh75s+NP1s6eYPXIn7XrDzxVXoSnAxOBCtchUIDznWC&#10;pqXOBDLhoNde2G1y4/Wll2FG8WuATle+kAcVdS3iRCl+LQbvmpXnpPgXqz0IhTyoqGvp1JXyK6Qb&#10;8WsxOAKtBvFkCvH7ZYWrUBxRimwr8NNSu5SGRuKgkJ4wUGyy1AvvIn9ROBkNpSx8lYJvlHwtIkRp&#10;8FrE75r1uVLIIBo0hy9ZuOeDW6BxpYq6lk5BujS+f42TMXgt4nfNymls+r5JgxPB0ldhyzJrDAwM&#10;DHYBV/YVMDAwMDCiZGBgYGBEycDAwMCIkoGBgYERJQMDAwMjSgYGBgZGlAwOAKrPqJE2e/jwYcrv&#10;1siEo+eF1Q9lR1VVFRWLtNo3ICy8prNRl5Tv0BInjJsSFBRkw3q6jCgZGG5CZwV1PotWOUnBlgCY&#10;aOTIkWYyUUZGhoWK0fXv3z85OdlOC8ExomRwKOisLwDuoC4xwm6uPJ9q52jaKQzWvpMCqgBvodI7&#10;ixcvpiLzbKAyomSwsaLEJBeqKsxM/DqBA3hEaJXjVyJQ9r3xLEk1dC10fNyaxMREO63Iy4iSwdFE&#10;JfXPEspGzE8SmzyH4oGwxiqVB+erVQYFBfHCJyUlRXt/kwrQ8Z+CN+NPtNvX6NR9fKOb8PBwobzC&#10;Y9pVpE/UOA3tD8Lb6FA4Jk6eNhbpIEJpCWKiP9E+mrbdjW+JXznEz4fffsVnUbsbXA59Lv+JeEZD&#10;xeMLx5fDuNIG6GRg0KpNwNcUIENSuykovY0atAo7fQtBBQ6oR7Ow6oRG91ed5W2odAjeqRLUwjlx&#10;4oS2VatxStpv0OjHrQ0cVqOEPp6hYjbaGwsiVRs0XhU/H7o0KtYpvHCNQjja1dtEGu0yWA6MKBl0&#10;THiefaiQKv+Y72fNEyjPCMLGykSOwrKbwkbY5OsgviA+wjv5kjZ0NCJHDaIkVctzLl9Rhv6WpxgN&#10;ZqTzp+vCOWtUZuT/nM6EPzj9qtIqQyneDVxY2kv8fOjShFfHLxg8k9IZahTCUULfbUaUDAy/8hqp&#10;SH6e08wnrSckUCE1LOZAKoknSvpDnkRoJ5SEks5ybXzDeyFREtNpFHYV6lwhwwpfpdPQWcWLhLAI&#10;UQqPxmtAkUJn2gU69Z0PHU24ftDqol3mWeOc6RtTSLU954E723xg0HbpZGRkkBtHJQgA4rcp8QYN&#10;r0VKSorIxhkfdURbbPSAyJS2I6nxjgb4Zu78r6qu8Ebtd2o47nm7Vbi5qW1K04aswTAA/mgi7mx9&#10;x9F3PgThlgW/uhh06Wh/OQyWBiNKBt1zG1MRrEQ7YkKfOO/o4Cfq2rVrqcsoiR28BxwaFBQkPCBA&#10;reLIOyGl05707vUy9rm3MpTTW42BESWD0YpS1RVXqCFb8CvJTCGBEp8KPS3aYdtgxtTUVFAqNZDi&#10;iZL+RGdvBg0GpHeCgk0L5yamxokJr8j8wEmd2tCiELZXZLAaWHgQg445T+HlmJMatioZ3Rp0Q41e&#10;+UAWqEvKaxRao+T8AVeCm4Ryko6P9/OcheOEh4dDkGroRLwTZ4WDC2N0KMxISr4KfRAxNf+32vay&#10;yeKUmEtG5hWx8albJBuojCgZbC8qdWYo8la5TrLj4xO1CUioQDWa1eB5MC/FEvJxlLxHSAjSkhrt&#10;xcEaGsE9+hQlyBo8SNzKtybXYDoQsUYcpVEy3AqbAGx3khElg1JAXKbdZJm2KVW/9YqAp4TRf3iJ&#10;em9p9GKmY/INzXkcOnRI2BkKr+LPdXIfNcYSfjS4T2dwpU7gsMIPwt/ym6o8k5pskuO7whEsHQqu&#10;U+YzWAGsuRiD82LixIngRD6k0UzArofa5btOWwKUyUNhRgxMUTIwyAxKKAQz8s+A1Kjeh1wfARWs&#10;XTpERkBL4oQtl0vOwBQlg7MDLBMeHq69hwjDX0ZLFqY3+BeKzxLOFmJ2CrxnYIqSgUF+gLnAiRo+&#10;KI0dT/MBuQe72xLFjKkWhkYmOANTlAwMDAxMUTIwMDAwomRgYGBgRMnAwMDAiJKBgYGBgRElAwMD&#10;AyNKBgYGBkaUDAwMDIwoGRgYGBhRMjAwMDCiZGBgYGBEycDAwMCIkoGBgYERJQMDAwMDI0oGBgYG&#10;RpQMDAwMjCgZGBgYGFEyMDAwMKJkYGBgYETJwMDAwIiSgYGBgRElAwMDAwMjSgYGBgZGlAwMDAyM&#10;KBkYGBgYUTIwMDAwomRgYGBgRMnAwMDAiJKBgYGBESUDAwMDAyNKBgYGBkaUDAwMDIwoGRgYGBhR&#10;GoGLFy+6uLgEBQVVVVVJeWd4eLjIO+k92hg5cmRWVhb/trVr19LzeL89fl0ALsHKH40v8PDhwzY/&#10;DSFwPiKnoe9VjB88gyHHD4+UlBT+0ni4iILRECNKq4IGcWJiYo8ePcTf2b9//wkTJmCKZmRkGPsp&#10;3333XVJSkpArGYwCqARfoANcCAgRa21qaqpwucWImjhxIq6R3WhGlArVR8R6IEop7wdRErcalJ86&#10;genBRo9p5GLC4qTM8QZC1Dd4cI1shDCiVCJI4kFLEgMK1R9v42Ds8gYy8SkGukFtuGbNms7/n72z&#10;gY7rLO/8yFHs2HFiW2kSspxgxaL5aJO1qESBOlsrGw09TaBxChqSBtaiFIkGduPsbtGQwkZhKSux&#10;21rpSQoSLJa3QKhEicMuKUWikZcESo+8kZvs4dBFtpwU4gRHkpM4/ogd79/zj15e3vsxd0ajmXtn&#10;/r+jM+fq3jt37uf/Ps/7Ps/zLjA5OdnS0sLnpAhfGz/neHDYQ7NvzhzumHMIcPyNZ0ePz7HOsAJb&#10;FWxNN1/P695i49wCgBDYXqRpZMAumW3a+2MuBH6dbSDQC7tpAtPYJlfDhLe9AuvzoPjd8Mtt9pMn&#10;wWzKuMn89aAN4ii4D/SXC31fmuuF+2FkZIS3x+zsbFdXlzldztFh0Wk/JEMJ4HS1QP2C/Nmi5ut0&#10;424O+orN9PS0VyjB4OAg54+NjeFfLOW/WD/KflKgzY+ar2NnnDnYT2zTtxmBP93T02PWdPYZi+xj&#10;tMEcru89QDzw3t/C8To7hnPorGOO3bsFszLWMVuwv2h2w3ukRoAcfPcTX+dx4eQE7ac5lqAT673c&#10;xGyTS/FD3tvJYA7TbCpcKEX8qRKLEuYADASqgJlJUwu3MhQTh8pXvd0uyZW9Te/hDZTm697nMArO&#10;j3K3OUGjhnPY0sqWAfM0Gk3h143tbIxiM0E5xtexNWyHwopPTNuH4JxDtqwZEedGnDY4Yp9S+3dp&#10;Z+FXuAKUwraqIN9GcbhL9jnEr1AZjQ4GGfv8FbOffHXh686lxE9zg+bdZlYwB0Utw97mbdd2bgOj&#10;fd4vmtPitZe9PTmV7cIStWVRmkfL2CDGnDRvdWgNHkvbXgg3Bo0q+YJNRdmIF7NjlBL7MePOc45j&#10;10BWMMe8BoxtQqExksEVjHHKpca6NEYoV3AsSqMmxkQydhN3zBypscuck+w950ZtzflxhNLeDdu0&#10;557jTRB+MrEn+C1zDrlj5idsC47rmA16f9FrBoZYlI5X4cXZ/4gNOyK21FdNT47jvhnbwYgLFjna&#10;Z1bG1ws1D329v4gWJX7XmD+0a/BE4V/shrErjbUIiyOkWwBagKWwvOZyGGuUW+Zp6c/haxD5nsOG&#10;hoagRY4pbU6gbQs7dj2mI0YIeFsJglqBafzm3ax9TXnOuZ9ms/Yv2k3bJXFxfBsThDpzYkFx7nBB&#10;QIZMl05x0DWDrFArsSk+pWYOHjBuP5uDxwXTw2vkGnsNbp3jd4f3Tng1KDykNPwkO991FKrklyCd&#10;TvNgcd5wWoy552219N1P72u10P00B2i/cpqamtimgYvIH3JOlG8bpWloFnGmvuqPsLjoH8c5Ku3d&#10;7DRTtuew59jyxxWCtACPIra2J4fZGp9P8+QH7b8jf2b9xffD2hb64s+/t32QB2uOq6BWZlu/7H0r&#10;aD/NaxIXiM2UEG4cNaPNzbUow2tbyKIsANuJdjwpWw7wzvcGbZQf7puJTGrJQd/QGErccz695rH0&#10;dZmpqng+7e/ynPC0RNQRb6tFcS8AZz+L3lqIUIaYdRGFkgdb9H7i6zztjKbEd/EvW0upmPY6QkIZ&#10;O4/b2AV4aDmTPb+phbg2eLIma8JeefH7wODBKNlpxrO2ddNuI+O0eZ757JleaV9H3hyL6XJN5bpx&#10;KAFso8R5YFChCWZ0tsOfM9Gm+DkeRUQR8T3nQd8tVN18rTlup4iOY0oYTqw5M4VuxHT+mHhMJzxg&#10;cHDQced9e72jn14hoSyNM+vYj+xvwb3LyGTTJWLf4rblVU6MrUFb0j4EM8eoHg4KKgyNY6yP4yfa&#10;louTvomvU7kYH47zgC9iBdNp68g3hRW/QtGnEmFm9I4Onlv7nDsvIfMvd6kIjaABnloILDcHVZD7&#10;jIMybwVupIh3M8OtglaA8irPVUIZO9ebD49tp2DO5OSk7f5AOOx+GKpqabs7C/K+wydSv9i8yAwQ&#10;YyTaouD73dRCPKPdQMkzENR2hjXxE+b8YDXG3xT0AsAWKB/4OqYd9xOL7ICB4l5R9mbtvrXoskuZ&#10;M6cLp8X35ZH3IjKK3nk5mc66IhJ+REypmkAnPs+4ZSOu7wQJiiW9LikrPLMWoAorRrJqqKuaVFP6&#10;p6lcIHeUNkf4lXjhM+9N78vSXgJasrDa2NeBT1r3OkVCrneFwWNpWuijrE83TVFspb0EfEXB32Qr&#10;Jz7ZvqHzLBJN9ViUbBVqbW2NYiTS9mGujtInSggkkjV7TNscPNCuri4FyggJpRBCyPUWQggJpRBC&#10;iCCSneu9bt26iy+++HWve50upBDxZ+/eve9617u+8IUvyKIsK/Pz8wcPHtT9J0RSHtgf//jHidz1&#10;EsZk+qa42GHGdowIVmblWjsy2WSMYKmpDhsC1ty8ebOiYYVIBMl9YEvpeodX5WltbXWKtWCOSSNz&#10;ytOO55ibm1P8nRCielxv1tP2DtTFKMWhoSGoJHNjnfFY+HXWXzApX8XVGRRCiFgLpXdsLxtKHrxp&#10;41yPjIxgmiMfcOjXrq4uYz9yfJiiK3EJIUR8hTIoy4WFJ5yiNesWoIw6S2F+esfVE0IkkZmZmYmJ&#10;CQnlaw2UphChXf8xxFU3qcFeoSy0wqAQIrYMDw9fd911VSuUZuC6iEIJcTT+cn9/f0g9VJbqy1vr&#10;sOLDNgghFk9nZ+cjjzxSVUIJ/YLGpdNpVtUmkDxT3z/E9bZrO3Z0dARV2OdYo/ZA1UWze/duGrBt&#10;bW26HYWIJ42NjYl+Quu9Ejk0NGTGtLKHizJjRvf09HgFzluwBzoINRwfH3dCfDKZDFUySuhP3nHs&#10;1q9fj5cVr4RuRyHE0golxIujI0EKOYCq3TOD+RBKCh+sS2hcXq/Z28hoxvMcHBy0x8CiGjpedsQh&#10;5KGPvb29upBCiCWEbjIHDIH8RanXzxQaezR3jjrtBFFOT0+nrEHfOZQKvugk5Jg1na8zED18f1LK&#10;zBFCmTll2HMjlF79Ch9wxhkPhFah3UZJpeMc1sfFOibg3IFfdwLO4eArhVEICWVchHLx2EPrGYw5&#10;GVLgmgLt68jnHfZLQimEhLJiud5sjvRdFNQ0yXFKh4aGTPS4nWmTN26ca5ohBPB1zNH4AUKIOOAz&#10;FIRTn8Lbux2fQWbq6urwgkp0xL8QNSQ3iX1gfSxKWIWQQhh0vqE5GopLCFFruELJzELbaxZCiBpn&#10;mddgzBvjLYQQNS2UqVy/CgPLdXaEEMJfKOF3t7S0pNPpVj90yoQQpWJubq67u5vlGpqamljA27Bv&#10;375MJlO3AFMHK7Oj3oghO7nQS5TUHYVlCSHyPrAQE29Dnz1Ylncp5lRkz30sSvjd2JuxsbFZP9Tr&#10;LYQoCbAQ2XVs8gNTufBELoV1iaVm/JjJyUl4uphTkVbBZV5L2NTFWOeHrq4QoiTQJqM+stEPysOB&#10;YVILlRvN+DFQSYbiVGSEGJ9eb0ikyuUKIZYUDrPqNPTZY8ZgBScIh+UjYmFRpnJJihBK1iqf86AL&#10;LIRYPLTGoIPwtRsaGurq6vBp1/mG2viOslURFfLJzOnu7maZXt/i5GqmFEIsHuodmynNHCZPh2e7&#10;VMTf9RHK8OEZpJJCiOgM5wiRSzPYAYyzTCYDrezo6Ihb2ouPUJq2VSGEWFJ6chgTDdMcBCEkSLEi&#10;GloftIBNrd75Kn0mhIhOZw5O19XVOXoXMkg1FnmHhwEVcWp9hJIGcFBDgNoohRCLh018UBvb9qLs&#10;UGGwAjtL7CEOU/naBssnlGxebW9v992huKnkzMzM8PCweWUJIRIBDEYoTH9/Pz6pldBB1njkv9Qf&#10;yBFDKbGUXT0VEcqUdzCcVC5eKSkZUSllMQqRzBRGDqXlKJI9GJe3OTLvOFrlS2GsmGYXhSqcC5Fc&#10;o3JyctK43pAdGI92bNDIyAiDzAnW5ICvlXe9mZlTkSQhIUQNaqXvuIRGOiuljA4+FiVEnZGf+/bt&#10;U2aOEEL4dOZkMhll5gghRJhQKjNHCCHyCKUyc0ShzOdobGzUqRBVyTKdArEYJiYmOjs74WfMzMzo&#10;bIgqF8r+HNG/Nj4+3t3drdNXyybkwMAATMjrrrtu586dW7dubWtr02kRVS6U7e3tEMp0Oj06Ohr+&#10;BSY4Yk2NalvjJuSdd9554MABzFmzZg1EU2dGVDGvtVG2tLRMT0/DSIQIYpr5i8B03cCE3LdvH2QU&#10;QsnQJ1XHqCn7Efo4NTU1PDxMcbTp7e1du3atzpKofqFM5bqzIX+QwqGhoSA3HBJpiseJ6gaySHHE&#10;p1ccDRs3bty2bZtOl6gVoSQdOWA2woTEpynmQTPTTicSVcn27dt37ty5d+/eiOtjTbt21pKCm3By&#10;clLXSFReKM0dmaB0b1FC7swxkYPm5OHDh0PWv+KKK2655Zby7JvCj0S8hFLUOG05OD0zM2NE02tp&#10;/uhHP7JXFkJCKWoR2HGm3CerfzpdOliqIEpR3ZQy4DydTtd5sOtoZLNZM58Z5fbX+/v7m5qauBSb&#10;Ghoa0uWJoWj29vZCFh988MGbbrqJMyGamKmTI0KgX5LgAyhhbUvfyMrZ2Vku9Q0nmpyc5NK+vj7v&#10;UruEp82OHTve8pa3mNUuv/zyu+++G4qswqhlZv/+/Tjz69evX7NmDaZ1QkQQuE/4tCa0zHbJhJKl&#10;0aGGvkunp6dTC7XnuDI70I0UUmTNv4xA8hZahxpu2rTJV/EvueSSxx9/XHdkRYCB+cgjj+g8iJB3&#10;Ku4QCeVp1tcMsgFZaAOftrCySLCR0a6uLvsrDHd3VPKqq64KsY5XrVolrRQiKUNBJIgC2ij7+/s5&#10;uI8vbHAMKsLmHT4Na3LAoFQu7SflGbgSGgpl5CIyMDDwwx/+MGQPjx49+qEPfUjtQUKIinXmjI6O&#10;QiuDipwzNB1LW1tb2SFjq6oZqNf+Cv61C6eHjPCbymXRfeYzn8nb3vqDH/xAQ+jEE2ZA9vb27tq1&#10;S73kIlkUEB4Etzpk9HEKpS2OUFXYg3lTKYIGEHeW4jGDwRhlPyGUCuuLFVDGj3zkIz/5yU/smZs2&#10;bbrvvvuam5t1fkRVWZTwhUMKYdCJZl+N6eYOGk+iCKLbibIoY0VnZ+fNN9/sqCR47LHHfuM3fgM2&#10;pk6RSKRQZjIZu2XQdp+xKMj1ZhiQraSM+PHdlOOAF71UxJyBgYGdO3cGLYWLcPvtt8NX0IkSyRNK&#10;eLvpdNrptxkaGmpqaspbrdLGbmSk3jleNv5dl8N3Kb9oPP3o3rS8uZgwPz//8Y9/PHwdaCW8cp0r&#10;kTyhHBwchHKxji9HrO3OQSPRt40SZiOTbbxKx55uSqFjXWLjnM91nEQdp6Mc8rdy5cooh3Tvvfdi&#10;Zfh0eFB1gSvIrl27jhw5knc1+ODq2xFxJyh6vKurK7UQxJNaqOybNy3HbqNkSDnnBAWc9/T0hASc&#10;40d9g/uDgFhfddVVEOgdO3YwwQ6fmFb8WkXYunVrxJvwwQcf1OlSHGUiA86NllHgwlUSQAG9D4Ad&#10;Q+7tCIIKmwRH3xRGW3aLCDjfv3//9u3bN27cuGbNGjy0Sh0pM3gkIgolXoE6XRLK5Anl2NgYfV7W&#10;6+UEZubVSltbnSwdY6USrGkSvY1WGr8eX7fTeGytDEphXL16dVBaDhTzjjvuWJ8DE8reKQ+makZe&#10;Lr30Ujw/kEu82PA+U9q+hDIBQmmMO+MXm7EfgjIUy0zRRTEgkTAtYWDCzMQzqToOSwEuBFxpnOeg&#10;kFsvn//85/EVXERoq7FDMYF/MROXW+opoYydUMJ4NI2Jto3JZkTjLCf6vPNJ5tfxHOohXDxs6KAV&#10;ifcQBO6b3/xmFJV8/etf76u2EEdcGqonNpjKDfeI64ULh5kqw1EdQul9m9o9E9PT03aTHSy2SumP&#10;v0Xpuzf0natDKM3TiEeRJgyeRnUpFPfKYbMGVIxdZ/ZbB4tK2JPDCjSQYwglrpqtnvghzMRStask&#10;SCjZxxsilN4wasyJi1DWoCWvbp9CTxfjCtiIAZEKOmMQzauvvjpEJfHdRe4MlBG/DpXEpnAzQLKx&#10;WXza6qk2lng+sOwBDi851t7ezp7kyclJdpzk7SxZCgJzvb2x5bjp9+zZw72vMhobG7flYOEGjnyw&#10;ZcsWTCh83YCTsyvH3r17oZJtbW0DAwPhA36tXbv2u9/9bm9v77333ussOvfcc++77z4zyETR8AI5&#10;+QjY1ZmZGX7i1zFx+PBhaDr2B2viE99qzKHLWkGYYxI0jiEjqRnWzdXgenNkhPIPB1tHmXf2D3sT&#10;VKuCdSRjcqLr6urwglqK5G5sE4oJUeCIMRDN2nyo5ufncSqoj1SZLTkK3Q4EC1vAprBBnEluBxss&#10;57Hw16meYPfu3TRwbN3ERJn3qqZwHljoDAwyGIy+mcpNTU0wzlgR3NhqDQ0NUElWv61wwDnVmgN8&#10;cwJC7o0nr5FONDM4jLcBroqBP7t9+3a23jJCoCrb/pwuI7vDXV1GZXhgoSqwukxcoBNTiJlOyknQ&#10;zAq0UVK/WXic0wwSwjQOwylCXgtC6e32wSNUrd0+ds8MDrM24wFCuoyonuoyKtUD6+ubGpEJEkpn&#10;4INKCqWJoGzJwWnGV+ZN0alKoQzq9qmCB8b0zNB4VEB+iHqqy6gInAQt88CyUq2d9QfxYXslU1Fi&#10;JZR5Cvdin0xjJb3vPXv21HLpM6fbh611+MScZDVicv8nJibYM4NDyNszU8uwBdPbZcQ2XHUZhWC3&#10;aLNd2A4DctQG5mR3d/f4+HhQD0+qQqUX673KiF0cHR2FUclp7DTEERPhpchrDTwDAznY0cFHIubd&#10;Pniq2aPCnhnsKh7vInpmREiHu+kyYpCAUU/2FNVglxENC9OZk9cyS1m1Gb2lF0MGWSh3Zw4DgLA3&#10;YzlMx3yljN5Yud4hOCWL4tO6x54ZtrXhdFVrz0wSu4yYo1k7XUb2A8umPCeI0h6ulaUh7IoQlCPT&#10;MFjJNkqzu6btwKR+s39KQhml28c0YhbX7fNIjsX3zGAHTM8M/lWmZtzUM6TLCNcrDu+zktyKvg+s&#10;t40SExykmul/QQHnFYm9iZSZg13EzsUqeTG2Qul0+1CnIvaQQGGdOnI33HBDQbepN+FaxmPiuoxw&#10;BUO6jMpzQRd/K0Z5YE21HRu7bJi3ObIisUHAJ+CcPTZBoz74Fo6svoDzkneb7Nq1K5UbaQt4GzHn&#10;5+dvu+22hx9+2HcLeEgGBgbCQ6nZ+DgzM8NYbnyqZ6Y6MF1GpulzqbuMbrzxxqJvxUIf2P7+/qGh&#10;IbZFwniEu21XwYAQZbNZMzICFkFG49JGGS6F1VQUo8zQFzZF3mxH+NZbbw2/TN7StqaQOzbIOpsq&#10;6lE7wLhjYTrcUXgEcA/Qh2BZz8UUpst7Ky4mPT+V2DJrPhYlM4dMNo5DyIi1FbEooRG9vb2LTxku&#10;c9czeOihhxiXc/bZZ7/3ve/N+0X4ZbAavAnXNZteKZz7ymRn0gj1zdEMH6QP99XNN98c8VasVhfQ&#10;f88doWQ2JQzgRBS/YLRBQk89buXhHE888cSrr76ad328wE6ePMl4FDrXykoW0dWTzjverzA/nUAl&#10;o55vf/vbo6RRw4wtbkD26hFKPpDt7e1JEcqEnnev3Ofl3HPPffTRR1XNSCwS2+pku/aBAwfgmUE3&#10;7YDwEC6++OKDBw/W1APrk5kDpzubzcLFLn8toxoE92vENY8cOSKVFIsnJMvouuuui7KFZ599ttZO&#10;mo9Qwu8eHR1Np9O+WUSMfhKlQu6ziAN6BxcslMy1TC0UznSoWApR9b7eI655+eWX63SJJWXVqlUv&#10;v/yybkUvy7yzYE5u2LBhbGxs1g+pZMnJG5BR0GpCFE3EEYZr8FZc5jUYARso1/mhm6nkfPSjH827&#10;zrnnnmsqCwhRwVsRVmcN3oquUEIKIZEqFFROmpubt2/fHr7Ol770JbVmijLcijt27Ahf58tf/nIN&#10;3oo+rndfXx+EMpvN7tmzZ86DbqalAK/ooBsUtuSDDz6oYmiiPHR2duJWhNmoW/EX8CbrhJTMTCmF&#10;cYlrItxxxx3m/L/lLW9xMh2FSPStmNwH1qfXO1wo1Uy5dDQ2Ni6m4oAQuhWXCB+hrMqRu4UQopRt&#10;lEIIUVpgn4bX45BQCiFqnV27dkVMJJdQCiFqlImJCd8a4RJKIYSoEpZKKFtbWxsaGpyZ/f39TU1N&#10;dTkymYwTlWkvTafTQ0NDujxCiFiwFDFHHGfSGdvWO8KEPU6Q7/gTeQd9TFVXHKUQ1U1yH9jSW5Tj&#10;4+O+xiAMRntoyo6Ojj179mAml/IrRhk5PJsZVEgIIZLhekPUstls+Drwpru7u1lQw57PbEjMN+Pw&#10;0IRkJbd9OWCHmuErsRT2pm+dNyGEiK9Qjo6OQivD070zmUwqN0J5xG1ST2k5OmOZQVXxWzIqhRAV&#10;pz76qrDywqv2wn2GrvkOvNuSA0thOVIQ6WtztAmKryOU3IjKcAghkiSU4UPosOBQVw7fFWBmwitv&#10;amqylTfv4Lcq+CaEKAiIRsRWu+iDb/sPBZHyy/iGPYhFQeoGpxs2YEieODx3x4/Gv1DVRVbZ2L17&#10;d6IHrRVClBZ4q6aXOJzoQzbU20LGCYqx+deA+UH2HXYLS0NGBMbWYG/CJjXr4GAwJ51Oh49W5vjj&#10;XtavX9/Z2ZkqZPAZIUQV09LSYrqFwynASjOBQlEGp8V2fetRhvwe9thEVprYIDvcEjPZ+eNETfJQ&#10;IayKoxRCcZRxqUcJr5kdLLQlff3roj3lkD4ZLGIFTKdZgf+GF8cUQoiI+rOoVj7fvBqwSAHmSGRO&#10;4g3E1xiksCKxAjxr/ksX2wk4t1N3ZFEKUcUWJTxLCAIkwplpW2yQhYJGWJicnMTXjbHFAcHy5vv5&#10;UhdU0mN8fNzXDIzYT8REbxyVmdPa2urtioIZSwfcN5odYhr+c3V1derDESIphDyw1Ac873YUdlNT&#10;k9Mvwuy+KL/V3d1NF5kGme2n4l/8SmHeqq8Mh3ShRFR0x6K07UQCace+OsngxjbGDkBDq7jJQwhZ&#10;lI7HSTvMzGQIDYSCfRvQJUpbeL+F3f/B3mPHRKXOAKfLpGCLMp1Ow5zEb/gqrm/1ihi+oIQQibAo&#10;oTbQHEjk6OiobVHSJIScGbsNK2QyGUhQeKc2zEbYp45x6vuL0XMIXYuSzjJUUp1oQoilfmAhONBB&#10;CA7DBG2LEvMdrzSiOvnG2BSxjs2yoEAkvf2EEEtNNpudm5vzTVTBfG9aM8ib1gyLEgoWHoLNaMjo&#10;ZXfczBx2DKlsjxCiJDz66KNBSSVDOaCSELXomhMxrZn1Hn1LTxSB/3C1mUyGidve39C43kKI6Hz8&#10;4x/3HVaM1SHgawdVhygayC5Usr+/Hz8RpFdU27yJf2FCCZXck8M3XzJ6dqQQQnzqU58yFuWdd95p&#10;5nd3d4dXhwjRwfAV4HezskTQxuG8Q9yC+qujCmX4l6WSQojoXJvDEUrYYSyR44ysBYGrq6tjADUE&#10;0fGy53LklSCjpL5OuqmrW5Al6+966+oKISoLxzhgz4yR11SErmbW36HZODQ0xGK41FluMBWtxuMv&#10;oBx7IUTFH1hveFBQwLmTqOIbu46VmeHi9dPxE1xaEPW2WWts2pAOeLneQogyANcYJiE8dLvaN7Qy&#10;3BJkFzQltS+HqQ/J+cUpWL0xVrFPbBrwTco2qDNnSZmZmZmYmMAnppubm9va2tauXavTIirCqZmn&#10;Ts08jYmzGi89q/EN5d8BKBKkyRT8hjrlbRiEOjmNj8b1Xgz1ZutGa9WZUxHm5+c/+tGPfv7zn7dn&#10;XnThhX94++3btm2TXIpycnT4gRfu+s+vPvPsz5XiqsvP+/Qnztlyw9K1SHrTqTEzpBx4EKOjoxGj&#10;MgtIyFYbZRE88sgjW7du3bhxY6k2+Pjjj7P775Of/OQTTzyJOS8dOfK973//gx/4AGb++pvfPDc3&#10;pxYuUQZOzc0f2vTbP001+P7N3frB+D+wEcubpyKX+PmFNkoRxS8eznHgwAH8C7kslS354Q/fft7q&#10;1bt3/++rr/5Vzjx31aq3vfWt+Ou45Za3p9Pvfve7NXKvKIdnk/n9E4/9INDSfOCv69aev+Yv/lv8&#10;D8QueMHgdtiPdn0N72g3+V1vEc6uXbugjw899JCZA4uyra2tJBsfGBj43ve+/+2xMaOSNun29h3D&#10;w+/v7JyYmCjVLwrhy8uf/eLxsYl86+xYmbl5edummB9Le3u7aSekJkIlTUdQoVnay3RzhABt2rZt&#10;W2Nj480332yr5Jo1a6BupfqVrz7wQMfv/m46eMwiXN3G9ev/4v77dUXEkvLif/ovkVa7+9O1dmYS&#10;b1HSHeZAjCXZGsRxamoKn3v37g1arbe3t1S9K/C7f/RP/5S9666QdeCGw/XGYepJFkvKq4dmo6x2&#10;4vuTtXZmEm9RHjhwYJEKgi1AZ6+99trVq1dfdtll73//+++9994QlUzlMrHqCgfGqXdTEGV8XnHF&#10;FeE7+avXXHPo+ef1JIul48T3fhB11VdOyqI8k6ye8ktkHB8fx6KCU3+WmMVXOF+/fj0sxKkc2JRv&#10;pRObFStWQPLOOeecQn/It4WxubkZnz/60Y/e9ta3hnz36aee0pMsllYLfuVKnYT8Qmn6gNjM6e0S&#10;MgHu1Udjji1bthgrzzjg7OC2OX78+MGDB0vlCMOFv/LKK7733e92bt0astruv/vO9ddfr/tVlJZX&#10;pp44OfXk8YlH8fnK3icjfqvuvHNrVyiHhobsAJRMJuNdm2V9q/6kNOfgtBMSRHbu3AlvvVR90O95&#10;zy333HPPv9t2p2+vN/jrr3/9OxO7d+zYoQdbLJJX5w9TGU9MPAaVXLZ2zdnNVy9vu3ZV5+8tb9v0&#10;fHrLifHv5t3IOR03JeuoF5O8+Nq7wUTDw1rk6I60JX39666uruilLstAOQcXcyKE4LAz0XDxzM/P&#10;//Ib37h69eq/m5i4rLHRWfrkk//3mmuu/vU3v/kH//APes7F4s3G5Zs3URzx6SQmnpp56rnL3pTn&#10;oVux4qKDP4TCxvaBZWZOeNYN5I6j40bdqO+wO0CZOb7s37//7rvvhkripzFRwsyciy68cP0b3rBj&#10;ePilI0c487mf/ezee+9N5Wr2YQWzMl+PUeqv+DI4OGiyVLFyQSPKi6Rk1xx/5NEX7u47tPmdz6xp&#10;xN/sTbfhX8zM+92Xd3wlKC2Hf1E2Un3lvgLrUXrbKFnNrcarVTY2NvbmgIFZwhcjPP2//fa3P5bN&#10;vr+zE3+NMFcXPP3rr7/+a1/7Wqmikfr7+7PZrP3uxas1aEgTkVyz8eyNsBk3req8dXnbfQXVs1jZ&#10;eSs+D3/4j06/fNRZtOziC9d99b/HP9R8adsoDVDDTCYT1G/D4cN1X27JUdqG0b/51rempqYgwXDq&#10;b1p7BvyEaS1dPEzk2rBhw8jICIxKvPlwoTkGU8nHLRFlbm3EnBVtm+qbr2Fr42K2DK1cseWGo8MP&#10;HP3q11PHjp+RyNdfsrLjJswszuOuTqHEs4Qnit47hyTHo0XTAw+YVHJJsfuRlqLthg3NdL1xKfHa&#10;C6+qJ2LFqZmnIIuLNxvzAkE8d9uH8FdCw8LObUu8UMLKgInR3t4OTcQ0Hi2oJB6nnp4ePFFYFKsg&#10;SlEQuHwQR7u2im9tKxErFpTxieMTj5XQbCwzV155Jbwlb7BdUvDPzDEWByYYM8RymPDRqjWUshbA&#10;teMAyul0mslCmNAFjaHZeKYc5La7DjVvfqbuAkycnj98zpYbL5za/br5/et2fem83p7ENRTC2CpV&#10;lEhcXG8b6KN5kBgYhMcsVhFCtQmuAmSu0G9xhA+IoxnqA29B/Ds5OakWlViZjWc3XwMpPH/g07XZ&#10;c5IAi5JWJDxuPkuYZsBRKmDsR5E4oxLXlKM1MRSMPTw6MxU3GzEHZuMFE9+A2YjPJJqNsbrP+/v7&#10;u7u7WxfATc448SLxjbOjYo7loFz29PSsy6EK5xUnShylE23L9fFFeAPOtzbkUOxhGWBs4+xNtzG2&#10;8dDmdzK28dTcvEZhLBV4CkL6UdhGX0TssI/rzUgR6DEfITxyEGMYlU4/gEgcvm0mduuKKLnZyNid&#10;M5+5Tur65qthNq7u7YFzrfNTWuAE02zELQ2tbG9vh31g7vk9CwzlgKwVFhIXUaRHRkZimMIhi7Kg&#10;zByO5OlcR1mUJTcbX9r+WZiNz67fWJtmY0UeWNzVlEUoYN416R8XlH8YqR4lx9ItqL2/tbWVo2U5&#10;XRB2f6sTvgcbtqmpySxdVIOC8APvWAaZmznd3d0mZlYUbTYe2/XwC9vuer7td9jaCBMSZuO6XX9p&#10;tzbWbKh2eWBQ4/T0dF6vl+HDsCrmcpTSoiwU2rROg6Z32EmsYHoVfDPY874cZFEWmuvtdTewKaV7&#10;L8Zs/GmqQWZjglzA2RyFfmvZUki7rzFo6gGbJxZyDiuSS/kVo4x8LWjcwZKD82+PRYergBeYYoMK&#10;NRvnOz8Ms3F527UwGy85/bzMxkS0YMKXalig0AjiutImZmBv4HQzqjmVGzbXqCf2DMaOPYYkHG18&#10;wqjEHmMaD61dcQPbwXyzBf+9L2OZNVFrLPTDPPrK1JOnDjy9fPMmSCEjHCWIxVHBB5b1K5iQzfxD&#10;APGJaCXUl3xvUrkRdSmCdutkaqE/3YC9NDKa8vTJtre3w95k04PuMFEesxGaSGU8sfuxs9ZfCk2E&#10;2ahO6mTBDDTHgBsdHYUdZiQIqgKNip6TXUrXmzXS2aPk3XVKIRxwdtfAYDSV3Nik6hwbN1JAa6sQ&#10;hQOb8cjA5+BKP9fY/Nxlb8J0Xa4exMVz+y6amVo7fD+mpZLJAuYadMaWDkYQ2742TbfoSYaBFiUk&#10;z1ekggSYCR4s+uvrkqdyyXNmX1nMbWxsLNxgVIifKC2vzh82sY3GbIQUShCrBthqDKGBFhm7DRMQ&#10;KBhn/Bf6gzmmgnV+vP078IhDvh/UYcQgJrtn1u71prxiHXjldv4Pv8Iub7PI7gcP7/jGCmvWrNmc&#10;44477lCvovDlxOP/+NL2z85tvd3upD764DfVSV3xXm/ogDHrYDNNTk46WmRbZgUl1bDT0o6sxNZY&#10;CA3ARFtsZg6sVsgt49q9S33bPqHf+Io3AMjBHoQAYs8o+XCbUQU4REnMRo4SI7MxVuDxZzCM8WJZ&#10;osU89U7fNHQGJqHp28hrV9KKxLfwQ5imgVnkvnqDjCjthUb2heyuCfdx3gacybQfr/HIpeHCn6rJ&#10;OEoR0Ww8fMfHYDae3H8gbruKXXp5x1dq0J51HlgKoh0ySBPKdjoZRs4wYZpZhRqDJhWHZXaL2/Ow&#10;epQlhGfEiYvku4Lh06Z51WltLfmeiIpwdPiBQ299+zN1F+Dv4OpLZ2+85USuntgizcZjux5+sbef&#10;sY1zW953YuJRGIxrh+9nbOP5A58+Z8sNpS39XRKwS0cGPvdcYzPjMWvzloAaQAFo6HEOW9vsbgzK&#10;KNWDpXm8QhECc29MKg4mMjmKKenv1c72HIvPHrHbKCHq7HgyqTh8XZgME54LJ+DcN/9EFmXiDL2D&#10;l1zlO57f8ze8p1CrCluDLZYIszFvbo85Dz/b+Js1YmCGPLCQCDZHGhGAJjjZfdH9XWzE2Fh21wjk&#10;kr3HhY4/mnIyewBTNSBVELVZD8UJpVFGp7nTtN36pjDmtZMllDEH+vXMqteHjH363FVvDd+CM/Iq&#10;9HH2ptvgYi9m0NSYALm3TwWODnPwJqg1oTRJJRAE44afDkjVDcrfdVSSVuRIDlqstphgGnLJSpKF&#10;CWX0Ns6IWulbvJL7F9TDZY/viJeJfcoklAnlZ7+2OXyQaPy9kL0nyGyEqZVoszHvOwDi6D0hOGoc&#10;O85AdYjm9u3bNy/g+8A6nTNG0YKEMm9VXHzLqQxEt92rp9GF8rUURnYnRRHKWI0BrRTGOHP8m9+e&#10;fcetEVrszrr40P/zjry6vO1a5guWebdPzTx1aubpMp2ib33npf57w+7wNefzJKxou7a++eokpk62&#10;tbXt3r3b/BvywDK2em5ujpmFDQ0NMJgcwWFNsvDMZm7EBOHs27evtbWVneDFS83pJA/CJ6GMM7Pv&#10;eM/xb0Yta8KRVykKle1+ee5P7zn1H/88jjFPV1xy/M7bNnR/rIofWFhs2WyW0Y5BQumd6QBl5MBQ&#10;Zpgv+K95gxfD8Y+jZGeTt5cKi3AMKl8oovDKD6L2La78Nx1rd34uJrt9wbvef6qlTOUFXh7+ytGd&#10;Xw1ZodYqcVDaTE6zE2RterHzbgRKOjQ0xO0EpQsWKZTG9WbfudcTx3wlFIolsZWej1FGP+zZ8pi0&#10;Z8YX86gkfO1zttxAR7u6Y+Nt49E2Bo1ctrS0cPAG038dPWSw9OPW2FFBUX4+VkVeU+rMiXNPzrW/&#10;lbcnh39HvviXNXh+Dm1+p9OHU/VBQvYDyz4cO2RwZGSEfTUUmaCAc99gGHjWhQaT560L7tOZQy1n&#10;9Vzakr7+NSzYWOUUqo0ypk53riTPsZFdp48ei7L+xXP7aq3C47FdD8/d/D5jQtZIbqXzwNKodNax&#10;i6E1NTU5Xiy00reBkj02UNUopS4gcSwZXkDXtFc76dInPX5VVCRq8qXtn+WgWofv+NiZUPN1TXnN&#10;ybnbumrtRMFsxFmqnTjzkAfWrv/gTTE08eEkPErcmJz4CqxFY6jaK2A+NwiJK8g5Vq+3WHQL4/zh&#10;47sePrbrm8ce+puVW285Z8uNMJGMaXnoTW1hDYKXrf+l//NIrZmTOGOnZp6qwfIcZXhgWQLDtHWa&#10;nh/MYd8OhBIqWWiPtI9QBlWiNM2U8Sk5LqGsLCcmHnt5+CvwIusb3wDnccWWG7ySh6Xz7+0+feRl&#10;79frr7r8gu99S8MqSChLDouIQxxNWndLDo73Xcyee4USrn540jh7lErcqSShTA6whl4efuDo8AOY&#10;ZvtaeDcxDKgXtt117GvfMHJZf3nTqj/8fXxRJ1NCuaQYm2+RI+j5xFFCdGmmmpKU0E0W/mEjK6az&#10;2SxHENe1rzUX+8jA507OPAV9XDt8f8S0GdiMWDk1fH/NupyiUpRqhNH6IA12BmmAOHLgsMHBQQ61&#10;CONWQlkjHMs1QR7d+dXlmzcFudgRFXOZVFIkkGW+7r3Xk8e/mMnIIYg0pmFmauSv6uaVqSfgMj/X&#10;2IxPmIEX7X/8golvrOy8Va2Kotao95qTIfIXMYVIJN3FPpprgqSLvW7XX8pZFrIoXZe+paUFlqNT&#10;jRz/YiYWUSUxbXe9i6pxsee2vPfZdRtOTDwKF/t18/vXDt8vlRTCp42yp6cnk8mk02lvZw57uhku&#10;H4deb1EqF/tMIk0uygee9Zrh++VcC/EL+Iah2xV2CesUmXzMmKTuYMc2btz4+OOPKyumJIk0OidC&#10;qXQFZ+aYcE2O2R1Dla+rq0uFlgIVvk2QQYk0Qiz1A5vQp7U+aIGdn8NiR5yOWzFKWJQDAwO6BaPg&#10;JNLIxRaieKFkQfag0pMcTzE+B7B27drm5mZdyBCcRJoLp3bHcARXIRImlNlsFippenIc1NOdLBe7&#10;iEQaIUQeoYS7Dad78UNMiApSqkQaIUqFM8RYNViUqWjF1sXSwZEICw1gxLfgX0MlMQ19PK+3Ry62&#10;iAlbtmzBZ3K1st7rWcOcDK8eJJbOEnypb8Aek2vFDenVf/Rvw11mJdKI+LMtB8NUkohPrjfLXrCl&#10;cs6DLvkSMf97XXM3v88ZufD4w2PPX/c7L/b2BwmrEmmEqIzrnclkGA/EYSUc4tbrXR3Mvbvz2F//&#10;z6ClL93zGXzClTYuthJphKiwUIY3UEolS87Rr3wtRCWNVq5o3/zK5BQkEr72qs5bL5j4hoxHISom&#10;lBwlUpSNF7P3RFnt+X9148qtt5w/8Gkl0ghReaEUZebU0z+NslrdyhVn6oQLIcrOsqAFo6Oj3d3d&#10;ra2tbKnEZ1CujliU3/21hyKuefrocZ0uIWIklJDITCYzNDRkyphDKPMOOiaKMemv+GWdBCGSJ5TZ&#10;bBYS2dPTMz09bWay4ZLD5ogScvY1vxJxzbrzztXpEiIuQgmnu729va+vz+7g7ujogHTC+3Yqn4sS&#10;GJXXXBlltXM6btK5EiIWQglHG2roGyHEkpQRY87hpzc0NAQthcVaV1fnxGni36amproc6XQa69TI&#10;NVjz55/Jb04uX37+n35K96sQsRDKdTl8+204M0ocZXd3d0hrJrYD796ZCZVkLhD/hd2KjfhGvFcf&#10;y9s2rb77o3nEdPDPFFUuRIxcb/jd0ClH6ZioA6PSGSLCC74bbgxCAb1mKb8Cf5+F1zkgT+24+ef1&#10;9py//U/8bclVK9fuuG9l5626WUX1YfuRcEMd6YDllMlk6haALVWxLGrv6BDT09O0K7u6ulILI3rT&#10;kBwcHAwfWWJ2dpZiyi14V4AUphbKpBtZZK+RMw4PR3ys1iE4ggaxOXzHx567/M0/TTXgDxMv3N13&#10;am5eY62IqhwzhwrjYGQBeEegwZzK7Lnv3MnJScdyxP7lVUmAb2FN5oN7ZY41Lvty2GeEXer2CTJG&#10;JUc0qxGhFKJ2hJLmEeRiZGTEtqKgGxAQIwuQFKxJUWLfSbgmLBH+cZTYIewN9m8kB3YR077y77jP&#10;cJYhcEHtmLCcsWXvOLc0p523BzeiekVCVCWjo6Op3AjYZhguTENkWDuczX30YqkMRjoqEs1d76iV&#10;I1XGrjRLg0SQXTRdOYKaJrEONLeg/VM6kBBVSU8Or+aYT8glJmz7iXJEa6wyQgmNi9jFHFRmLZPJ&#10;YH5QQY2hHDCtSz7s7dTUVFtbGyaam5s1HKMQiYbiSEGEceb1MkFFvMx6swcRh3/wVUmILOzhoGF2&#10;cGBYAQdfxHsgnuOJCyFKDmWELZWx8zJL0tIZElwJcQw/cpioIyMjKXXmCFGNfOADH1i7QMgDS2e0&#10;o6PDVhVYb16pyRsMU77OnFR5qwfRmPVGbqY0zJkQtWFLQm2gkrSZ4uhl+sqn3SEDy84I+eTkZHQb&#10;M0T4nfAgEzDlBJx73yeyKIWomjhKwl5vJ4z6tF8kNbxPdunEwqKsSPUgSjN+miH4NGPL37clhCgb&#10;cFLhs8J5HczhdTTn5uZsR7OCXmZcqgexKdP8IuPbTYCVEKL64DiGcLd9YwopiKYEBNZkjYjKNMc5&#10;FiaNW7rb9jRg84EJo4+tJS+EiL/rHdLHa5rgvM2ReZvjyuR6l6R6kBBChBMlwQZmmZ1LDRczKAZx&#10;qfEZXMxUD7LlPHr1ICGEiCKCeddhLnUc9naZr92Lz3Q6zRYBSGQmk8G/c3Nz6l0RQtQgPkIJsxEq&#10;Di1nbThYl6Ojo0xPzFsXQwghqo/6EIt33759bEeAdCrwWwghoUz5mpZKtRZCCB+hTKfTLOAhR1sI&#10;IVK+bZRzc3NM9G5oaMhkMrUzGqIQQkQVysnJSfbbwK60FXNJ62IIIURsqWO4fBDs8sankcigwr2V&#10;2fu6us2bN09MTFTN9Xhl6oljux5+7SW2ds05W244q/ENuk1FlchNYh/Y+vDF7TkYbc4xLsQScWrm&#10;qfk/uP3Ed75vz3zhzj9e+cHM+Z/p06DeQsRUKKGPtChNshHHodVZWwpD8vn0O04femn15//g3N/p&#10;XnbRmWCDk9OTL/2P/3r0kyMnn/zHhocfrrhWvtjbv6rzVlm4QkLp727Truzo6FC00FLw6vzh569/&#10;Z2r1yQt//Lf1Ta0/vzZNrWvv+asVb/nc/I1//Pzbb7zwHx6t7H6enj/83GVvWr55E+RyZeetunCi&#10;hvDWyTCx5Sy2xkF1E1QHNHG8cHffT1MNx6e+HbTCS1/9NFZ4ecdXKrufp+bmn1nTiD3BHyYO3/Gx&#10;k/sPqCKOqIUH1qczJ5vNwr9OhP1YHZ05z17xL+t+ZdlFD06FrHNw/euX/3pbw+iXK7urx3Y9PHfz&#10;++w5MjBFLTywPq43i2LYTZOE1YaDBqStFPPz81NTU83Nzcn1u1/9p5+s/qM/CF/tnM5rj93/aMX3&#10;9pwtN0AZT+x+zMzBNP4Ob7vr7OZrlrdtWtF2bX3z1ep6Eg4zOaqqjZLlgoJCJp3K5xVn796927Zt&#10;S65ReXLqyTOX4V9cFr7aWZc2nn4+sLb8qZmnXh5+oDw7fHbz1bZQvtaAc/gFKuZL93zmzDobr4Zc&#10;UjQhoJIJMTw8fM8991SVULL2OodhgF1JHxwTmDkyMhK3Xu+NGzcODAwk9wLACjsjlz/dH77aqadn&#10;6i5YHbT0yDPTR3IKFRNe2fsk/o7u/OqrV1zyyq3X/dJHPrH6goskFrVMZ2dnW1vbddddl9RGA6eN&#10;Ev51Q0NDe3v72NgYpzmaDaZbW1sxP1aut9ooy4+3mfIXrsia8+WDi+p7YP3H9WbHNwcg52himO7q&#10;6hoaGlIWY8lZdettp3Y9fey7fxW0wotf6Dn91LGVN76j4rv66vzhF7bd5Z2/custa3fc90uPT7xu&#10;fv8FE984r7cHWimVFFXDsvDF0EfYkpxmJ3iUkS5EQZy77UPLLn/9/G3/4eT0pHfp0Yc/99IHv7D8&#10;+rfFoWf5yMDnTh142vx71vpLz9/+JxfP7Vs7fD92T82RolaEklbk6Ogo9RHTpnyvbMkzTROZ33+m&#10;7oJX5+Z9POiGJvyFf/2VPXtn07+LLeAPE/g3lcvpbvirL6eO1P/sjb81f/d7jFye2Ds2u+2352/8&#10;47PfduW6r1Xe6T418xT7auBfw4SE/XjRzNQZlZflKKoeb2glWyGhmGM5KJc9PT0coLHG41dnO97/&#10;01TDqdk576KD6zbgL+S7x8YmGK1t/rD+yen9XHpy/4FD19/orIC/w3d87NTcfBzO9qHN7/zZxt98&#10;ecdXYrI/QgHnZcOn15v1ejnmIujr68tmszAqoZIaXGwxHO7+9/hcM/hnq7q28t+Xh3a+1P/nmHPG&#10;jW18wwXj/wtW27FdD786fxhz6hvfsLxtU3xyq88f+BM516I2ea3Xm5WBgmpeQCXhd8ewIkb5O9Hg&#10;eh8bfeji2ell69Z6XW98YpHvF4+P74avfU7HTetGvmhmPtd0ptPsomk1+4rakJukZ+awkFpqof4F&#10;fG17/O6WHLrMi+GVPWeif2hLGiSRQiRJKDs6OpihOJ4jtdCrY3RTZ2qRnNp34Mzp3rCeHjemz27Z&#10;uLrnDtiYOjlCJEMoIYXsw4FcQiiNYlI0OVwtUKU128v24vXHDewofz79rlP7ZhZszL1w5BvGvr6i&#10;fbNOqRBxxic8CGrY19c3OTk5Ozs7MjLC/u7R0dFsNtvU1GTCKkUxp3vdmnUjX7zk9PP4Yx8Oe3iE&#10;EAmwKH0xxdYYGETrUqRyPTZBnTk0FQ+1/mtnfU6sGdwOj5vTq7q2Yk244bAxz9rQqLMqRGIsSgNk&#10;ESZkaw6Wyejq6ophUYzEvJFyUnjWhvVeV/3VucM6P6LG4WivzkzITiaTqVsAQlQpj7be2S3TNGky&#10;c+CGqz+nIGAzwrN2ZlIiT4zvtntvTubaK+GP66SJWqa/v39oaMhrhKXTaTshkEMcTk9PV2AXGXcO&#10;U9HEA9HjHhwcXMwgEBBWbxqPHa+On5ucnLSXQpFNTxHLFFVTZg6+gqXPbvg1k4pzZHAYm/pZy3VK&#10;2BC1nJnDDBcqjzdFEFJAIYJc0FwbGxurwJ7bEob9KMlO8Midw/a1Sc3Psay6A2ZWUwojldFJYTwx&#10;OaXnR9SmUEIBaRsxmcVRDMqIba7BnosiC0vBMqPlqYXa5jB3YeIWXQIDbjusaGcm5mDj5uUAWBg4&#10;m82aFexTQOGusu6jVV1b14180QQDYaJh7Oumb0eIWoPVdmA5sqaEV0mgS3Y8Ir3eysjCz22l2Vns&#10;MVTc7BlrYRRkY2Ij+Lr3/UBZdHx5/hC+wkYH/HRe571qcuyFkEVp47UomfPiXc07s3wWZWqhNC+b&#10;JiGO9IVhWsLAbGpqgqUZpWovVsMnLWQbzDHKaP+iHXjkLIXaMvpdL14hhN3nXP4f9Q8PgkjBlpyc&#10;nIRoQjFZ57y7uzs84BxKitUYoJ73h7EdHDAbLrlNr4yaRUKIhNLb22vie5J7FPXhi9lGALXCZ3ht&#10;c6heNpvtyhHlhyG72KxvH07F3x5CiFLR1tZmpksyEGNFsqjrfW09k+5NcYRcwsbs6OgIqbQGpxuL&#10;Ig49BpUcHR2lrbrIA5iamuKVaG5uTvRwjEJUq1AarSxIKCGIjp00l6MiOS/1Zg+gXHsW4Ex25rCA&#10;UPhW+vv78S3fritfSaVKRikDrBocQtQm0B/KkTGnKE2VSX5xQsEhTCyKUVC0eYjGY8t22BQ11wkm&#10;9w2P4i6F97mn1OstRJX2egcFnLNnuMzUm7ZIOsJ5jceigRUJjxs/ZA7YfnWkPOM7VvLtIYSoNF1d&#10;XXBVx8fHm5qabK1grGFlLMqS47wf8E5gv1CQoUoX2wk4zxswJYtSiGq1KGlF2qYbJHJ2drYye14e&#10;oQx5CTDj27f7O6+NLaEUojqEMuYsK4/dmjduHCYktNK0dcLAHBwcrIyNLYQQv8hrozAmde8TO6ib&#10;ELUoN4l9YJfp4gkhhIRSCCEklEIIIaEUQggJpRBCSCiFEEJCKYQQEkohhJBQCiGEkFAKIYSEUggh&#10;Sk+9ToEQYqmZyCGLUgghwoSyJCOLSSiFEFVLb29voguVSSiFEEJCKYQQNS6Uu3fvtkdYF0IICaXL&#10;+vXrOzs7dSGFEBLKQBobGyWUQggJpRBCSCiFEEJCKYQQEkohhJBQCiGEhFIIIYSEUgghJJRCiETR&#10;39/f1NRUlyOdTg8NDcVzP1WPUghRMZXMZrPm3/Ecc3NzPT09siiFEOIMtB/7+vpO56A+Qivlepee&#10;gwcPVt8NtC1H9R3X8PBwtVYwwXHh6HQrRmdfjq6uLmM/QjFbWlr27NkjoSw9x44dq767cypH9R3X&#10;zMzM7t27q1IocVw4Ot2K0aHluGHDBntme3s7XO8YGpVyvaPS29ub6EE/Qqy8qjSFIFu4ZFUpXtVx&#10;K0IQvUK5bt06syhWJL4z54UXXhgYGCjDD91zzz1///d/Xx5D75//+Z/xWZ7juu+++/A5Pz9fht/C&#10;CSzbcf34xz++//77Dx069MY3vrE8tyKOTreil9kchXrlsROa00lGdq4QyWLz5s18ePv6+vDvyMiI&#10;/URzpuneiQ/Jtig/8YlP4LOhoUH3nxDxxLYoX3zxxQ9+8IN5v+L443K9F8snP/lJ3YhCJBGqoeNl&#10;s3WSLZWxQp05QogK0NLSgk8nGIj/cpGEUgghi/IMo6Oj/f39nJPNZsfHx6GSsihLBs5p3QKZTCae&#10;QapFANeju7ubx9XU1BTb1Nfo4BBwLM4FgsOFq2auIA45hhEh4eAQGhoazENuwJOfTqdN8nKC7kz7&#10;mQrf89bW1pJ0DHR1ddm/y5MZw/zFMySxs7ujo8N7IJOTk6cTzuzsrLcZe3BwMLlHhItC68C+OtPT&#10;016TAQeOw0/QlaJ76PTPjo2NOceFI8Xxxv+IfL1dHI53Taobjqskv4sTaG4G3AOxvduTJ5S47XhO&#10;GViAW7a9vT0Vy5CCQuEtiE/+i5uGR5rQw+H+e19jPEy87cwF5RWEKZEU9TfvM+eu44GYkBcGu5gj&#10;jfmVws4bTactAvV01jRvglIJZWIiERP6+NlvHmglLhsuc9IvBo7CkUXer4kwSRwoGS05HKH0HiZf&#10;ft7HMobQMcQh8NI4Quk9NPwbf03xvc34MrDNfHo8uLLrctSUUCavjdLbL8a7M+nNlCwwRWvLQNsk&#10;hmFleVtacTgQEdv4MuB5ozLaVzAVy6AQ38sEWcH+R++Zjf9x+d5m6xYwczKZDFeuwa6n5Amlb4oo&#10;/p3LkdwrwYAyHEh/f39DQ0NdXZ1vX0EioLkRvVWeRRBohMYcSD+UIkj78J7DdRwdHTUdO/jXt0k9&#10;/k8Z9tx+GQwNDeEy4Zom4n1WcqqqcK9zaZP4AshmsyYEF3NY1jSm/YClO3C8D/CGqILDhBHNDn0z&#10;ByrJlspkwTgEs+c4KNyKXTlSNYniKGOnGqbZi36rLZ1VebyQFRxgdTh0MCG9gVCJaxSCSuJAWB3S&#10;ON0wJO3eOQllgklcW56Xnhycxm0a55rPJVFJxuuNjY0l1xWwDwcSY8cD4VWH+TjGBDUKQRPhZUMl&#10;zX0Iex/XqJZVMpFC6Zsiin+dhueEHldSyvOVxPhqbW3FoVWHSvKI2B1nLiKOC/9ipmm1jDN4iKDp&#10;2FVoot0MwoZyE0UP2B+ACXvEGwllHAXFMbJwjZNuTvqmvvJ9UH3N53j2YLngksHmqg6VDH+fxf9V&#10;x/cW7jdckZptiAyjagLOkxKunDc7woQrs40SKpmglJWgGD07jtKENyf6YnkrJ9LRxnGZgzVRRDFP&#10;G2OuFG62iBG7NRhHWSUpjElXE/t+dQ4t6RlHXqEMsv2T9ez5lpj1tcVMqlWCHiiDr8Qr4DwZwCSx&#10;70i8w8fGxqrAP6Urau5aGCNOa1EVsGfPniruxMf1gnSaNwEm8G/8u0GqtbewhNSd1oAKQghRZZ05&#10;QgghoRRCCAmlEEJIKEVs6e/vr6ur841/ZsnxKPl2DDa2M5odWLOav4LPJY1Mtne4tbWV4dBlO5/p&#10;dJrngYcZUsSku7sbK+sOlFAKUQHdZ3pPRX59aGgoem5fX18fVq6CsT1qk3qdArGksL73Em3cMY0Z&#10;8l1Ome7q6ooYl4bVsDK/ortCFqUQtWLM7tu3ryDVY7XKhNYYlVAKEagFLCGcd1g+ZgpzTce7tNso&#10;sQU2btpb7u7uDtoUfpRjUnrFhe2k3CVsig2FdhslRwpkgSJ7x/AVs31ns1jB/unwShZYuaWlxZtl&#10;hPlBdZc5joK870RyWtQSTLwz6eQhuYa+tSpMfn3KGjPL20hH+eDKLDTJTHy6xl5fNWRTxJvHyX1w&#10;tsB9ZjIrh4d2jsIe888+InNmHIIGBeSB2HvFw/QWaXf2nL/iO7qhUAqjiBf2mNoG24BiCUKojNFN&#10;yqhv5zXtJqMI0MTwJEVYeY4ymhQ676ZCmvxsZfSt+4sfMtUhqVDYfzOEGb1m/jSrrLM2rdkxDsvh&#10;++u0ZL3mJAdL8G7feYVUzTD0sihFNVuUIVAZaRk5BRGolbCGbIuS45c6I7JyzSCL0jtOIcUuZFNB&#10;lUFsE9JrUaY8oz/apRy4M/w53woX3vE+DVRwe+M8THvneZacoSX5o1VQ6UoWpah+QlxvYzF5/daQ&#10;ipm+awbhLDW+sHd8zbybCsd7CEGFi8yARbaJzcZT39ijIJPZGRzU28jAOVVcFkSdOUKkUtVYRTic&#10;qiwvLySUogTAMoJAOMajb8Ocb6NbcW1wIRZredTf18v2bawoupy+72DLQkIpEgnbKOF7GtnKZDKj&#10;o6MMcHHWxEwsMv08/f39xQ0RYzZlulAwESWYZvFGHw/K/jkOIBOU7ll0n4wZvV33mIRSJJ6enh5o&#10;hx1ySL0IiqFJLWSRM2Sy6IZFdpKYtsK8GeJUnKamppDE84jGLIfkZtgmwDbHx8dxEnyrf1NYixBo&#10;3yZdIaEUSWVsbAyyZVokORRMkGqMjIwYSxO66Q0njEhXVxe+bnQE26F0BjWMYmmpAm6wKfun8YuQ&#10;TnbE+wo01iwidJxWuYQyeajjX8Q/nimGEdrcsYJGDfOGqQuFBwlRGExw5KCpnAOTjXHgMTTBaMwW&#10;1BpLc7LKBkGSRSlEufEVxNiaYHDVow//idXszB+RLDS4mIgRTCU0vd7Qza4csd3hdDoN+fNNoHTo&#10;7u6GpRzU6ClijoRSCCHyoDZKIYTIw/8XYACOpfsGcEcLAwAAAABJRU5ErkJgglBLAwQUAAYACAAA&#10;ACEAUHyQruIAAAANAQAADwAAAGRycy9kb3ducmV2LnhtbEyPwWrDMBBE74X+g9hCb43kuAm1YzmE&#10;0PYUCk0KJbeNtbFNLMlYiu38feVTc9yZx+xMth51w3rqXG2NhGgmgJEprKpNKeHn8PHyBsx5NAob&#10;a0jCjRys88eHDFNlB/NN/d6XLIQYl6KEyvs25dwVFWl0M9uSCd7Zdhp9OLuSqw6HEK4bPhdiyTXW&#10;JnyosKVtRcVlf9USPgccNnH03u8u5+3teFh8/e4ikvL5adysgHka/T8MU/1QHfLQ6WSvRjnWSFi8&#10;RsuABiNOwoaJECKJgZ0maR4nwPOM36/I/wAAAP//AwBQSwMEFAAGAAgAAAAhAKomDr68AAAAIQEA&#10;ABkAAABkcnMvX3JlbHMvZTJvRG9jLnhtbC5yZWxzhI9BasMwEEX3hdxBzD6WnUUoxbI3oeBtSA4w&#10;SGNZxBoJSS317SPIJoFAl/M//z2mH//8Kn4pZRdYQde0IIh1MI6tguvle/8JIhdkg2tgUrBRhnHY&#10;ffRnWrHUUV5czKJSOCtYSolfUma9kMfchEhcmzkkj6WeycqI+oaW5KFtjzI9M2B4YYrJKEiT6UBc&#10;tljN/7PDPDtNp6B/PHF5o5DOV3cFYrJUFHgyDh9h10S2IIdevjw23AEAAP//AwBQSwECLQAUAAYA&#10;CAAAACEAsYJntgoBAAATAgAAEwAAAAAAAAAAAAAAAAAAAAAAW0NvbnRlbnRfVHlwZXNdLnhtbFBL&#10;AQItABQABgAIAAAAIQA4/SH/1gAAAJQBAAALAAAAAAAAAAAAAAAAADsBAABfcmVscy8ucmVsc1BL&#10;AQItABQABgAIAAAAIQDuWpVCEgQAAHYIAAAOAAAAAAAAAAAAAAAAADoCAABkcnMvZTJvRG9jLnht&#10;bFBLAQItAAoAAAAAAAAAIQBstUVNZxUBAGcVAQAUAAAAAAAAAAAAAAAAAHgGAABkcnMvbWVkaWEv&#10;aW1hZ2UxLnBuZ1BLAQItABQABgAIAAAAIQBQfJCu4gAAAA0BAAAPAAAAAAAAAAAAAAAAABEcAQBk&#10;cnMvZG93bnJldi54bWxQSwECLQAUAAYACAAAACEAqiYOvrwAAAAhAQAAGQAAAAAAAAAAAAAAAAAg&#10;HQEAZHJzL19yZWxzL2Uyb0RvYy54bWwucmVsc1BLBQYAAAAABgAGAHwBAAATHgEAAAA=&#10;">
                <v:shape id="図 25" o:spid="_x0000_s1049" type="#_x0000_t75" alt="グラフ, ヒストグラム&#10;&#10;AI 生成コンテンツは誤りを含む可能性があります。" style="position:absolute;left:1955;top:-158;width:25235;height:6182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HETKxwAAAOEAAAAPAAAAZHJzL2Rvd25yZXYueG1sRI/BbsIw&#10;EETvlfgHa5F6Kw5RGyBgEIqE6KWHAh+wxEscEa9DbEj4+7pSpR5HM/NGs9oMthEP6nztWMF0koAg&#10;Lp2uuVJwOu7e5iB8QNbYOCYFT/KwWY9eVphr1/M3PQ6hEhHCPkcFJoQ2l9KXhiz6iWuJo3dxncUQ&#10;ZVdJ3WEf4baRaZJk0mLNccFgS4Wh8nq4WwX23Fuz1dmtLvYDfRWZP55vXqnX8bBdggg0hP/wX/tT&#10;K8iS9COdLd7h91F8A3L9AwAA//8DAFBLAQItABQABgAIAAAAIQDb4fbL7gAAAIUBAAATAAAAAAAA&#10;AAAAAAAAAAAAAABbQ29udGVudF9UeXBlc10ueG1sUEsBAi0AFAAGAAgAAAAhAFr0LFu/AAAAFQEA&#10;AAsAAAAAAAAAAAAAAAAAHwEAAF9yZWxzLy5yZWxzUEsBAi0AFAAGAAgAAAAhAMccRMrHAAAA4QAA&#10;AA8AAAAAAAAAAAAAAAAABwIAAGRycy9kb3ducmV2LnhtbFBLBQYAAAAAAwADALcAAAD7AgAAAAA=&#10;">
                  <v:imagedata r:id="rId29" o:title="グラフ, ヒストグラム&#10;&#10;AI 生成コンテンツは誤りを含む可能性があります。"/>
                </v:shape>
                <v:shape id="テキスト ボックス 1" o:spid="_x0000_s1050" type="#_x0000_t202" style="position:absolute;left:-1048;top:62905;width:29707;height:121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foNywAAAOIAAAAPAAAAZHJzL2Rvd25yZXYueG1sRI9Ba8JA&#10;FITvgv9heUIvUjexktrUVVptwUN70IrnR/aZBLNvw+5q4r/vFoQeh5n5hlmsetOIKzlfW1aQThIQ&#10;xIXVNZcKDj+fj3MQPiBrbCyTght5WC2HgwXm2na8o+s+lCJC2OeooAqhzaX0RUUG/cS2xNE7WWcw&#10;ROlKqR12EW4aOU2STBqsOS5U2NK6ouK8vxgF2cZduh2vx5vDxxd+t+X0+H47KvUw6t9eQQTqw3/4&#10;3t5qBU8vWZrOZ9kz/F2Kd0AufwEAAP//AwBQSwECLQAUAAYACAAAACEA2+H2y+4AAACFAQAAEwAA&#10;AAAAAAAAAAAAAAAAAAAAW0NvbnRlbnRfVHlwZXNdLnhtbFBLAQItABQABgAIAAAAIQBa9CxbvwAA&#10;ABUBAAALAAAAAAAAAAAAAAAAAB8BAABfcmVscy8ucmVsc1BLAQItABQABgAIAAAAIQC/MfoNywAA&#10;AOIAAAAPAAAAAAAAAAAAAAAAAAcCAABkcnMvZG93bnJldi54bWxQSwUGAAAAAAMAAwC3AAAA/wIA&#10;AAAA&#10;" stroked="f">
                  <v:textbox inset="0,0,0,0">
                    <w:txbxContent>
                      <w:p w14:paraId="3AA65AF6" w14:textId="6730E347" w:rsidR="000A7291" w:rsidRPr="00CC5358" w:rsidRDefault="000A7291" w:rsidP="000A7291">
                        <w:pPr>
                          <w:pStyle w:val="af1"/>
                          <w:rPr>
                            <w:rFonts w:asciiTheme="majorHAnsi" w:hAnsiTheme="majorHAnsi" w:cs="Times New Roman"/>
                            <w:noProof/>
                            <w:w w:val="108"/>
                            <w:sz w:val="21"/>
                            <w:szCs w:val="21"/>
                            <w:lang w:eastAsia="ja-JP"/>
                          </w:rPr>
                        </w:pPr>
                        <w:r w:rsidRPr="00CC5358">
                          <w:rPr>
                            <w:rFonts w:asciiTheme="majorHAnsi" w:hAnsiTheme="majorHAnsi"/>
                            <w:sz w:val="18"/>
                            <w:szCs w:val="21"/>
                          </w:rPr>
                          <w:t xml:space="preserve">Figure </w:t>
                        </w:r>
                        <w:r w:rsidRPr="00CC5358">
                          <w:rPr>
                            <w:rFonts w:asciiTheme="majorHAnsi" w:hAnsiTheme="majorHAnsi"/>
                            <w:sz w:val="18"/>
                            <w:szCs w:val="21"/>
                          </w:rPr>
                          <w:fldChar w:fldCharType="begin"/>
                        </w:r>
                        <w:r w:rsidRPr="00CC5358">
                          <w:rPr>
                            <w:rFonts w:asciiTheme="majorHAnsi" w:hAnsiTheme="majorHAnsi"/>
                            <w:sz w:val="18"/>
                            <w:szCs w:val="21"/>
                          </w:rPr>
                          <w:instrText xml:space="preserve"> SEQ Figure \* ARABIC </w:instrText>
                        </w:r>
                        <w:r w:rsidRPr="00CC5358">
                          <w:rPr>
                            <w:rFonts w:asciiTheme="majorHAnsi" w:hAnsiTheme="majorHAnsi"/>
                            <w:sz w:val="18"/>
                            <w:szCs w:val="21"/>
                          </w:rPr>
                          <w:fldChar w:fldCharType="separate"/>
                        </w:r>
                        <w:r w:rsidR="00AF77BD" w:rsidRPr="00CC5358">
                          <w:rPr>
                            <w:rFonts w:asciiTheme="majorHAnsi" w:hAnsiTheme="majorHAnsi"/>
                            <w:noProof/>
                            <w:sz w:val="18"/>
                            <w:szCs w:val="21"/>
                          </w:rPr>
                          <w:t>7</w:t>
                        </w:r>
                        <w:r w:rsidRPr="00CC5358">
                          <w:rPr>
                            <w:rFonts w:asciiTheme="majorHAnsi" w:hAnsiTheme="majorHAnsi"/>
                            <w:sz w:val="18"/>
                            <w:szCs w:val="21"/>
                          </w:rPr>
                          <w:fldChar w:fldCharType="end"/>
                        </w:r>
                        <w:r w:rsidRPr="00CC5358">
                          <w:rPr>
                            <w:rFonts w:asciiTheme="majorHAnsi" w:hAnsiTheme="majorHAnsi"/>
                            <w:sz w:val="18"/>
                            <w:szCs w:val="21"/>
                            <w:lang w:eastAsia="ja-JP"/>
                          </w:rPr>
                          <w:t xml:space="preserve">  Optical properties of the synthesized films. (a) Optical transmittance spectra of the films after thermal treatment, (b) Photoluminescence (</w:t>
                        </w:r>
                        <w:proofErr w:type="spellStart"/>
                        <w:r w:rsidRPr="00CC5358">
                          <w:rPr>
                            <w:rFonts w:asciiTheme="majorHAnsi" w:hAnsiTheme="majorHAnsi"/>
                            <w:sz w:val="18"/>
                            <w:szCs w:val="21"/>
                            <w:lang w:eastAsia="ja-JP"/>
                          </w:rPr>
                          <w:t>λ</w:t>
                        </w:r>
                        <w:r w:rsidRPr="00CC5358">
                          <w:rPr>
                            <w:rFonts w:asciiTheme="majorHAnsi" w:hAnsiTheme="majorHAnsi"/>
                            <w:sz w:val="18"/>
                            <w:szCs w:val="21"/>
                            <w:vertAlign w:val="subscript"/>
                            <w:lang w:eastAsia="ja-JP"/>
                          </w:rPr>
                          <w:t>ex</w:t>
                        </w:r>
                        <w:proofErr w:type="spellEnd"/>
                        <w:r w:rsidRPr="00CC5358">
                          <w:rPr>
                            <w:rFonts w:asciiTheme="majorHAnsi" w:hAnsiTheme="majorHAnsi"/>
                            <w:sz w:val="18"/>
                            <w:szCs w:val="21"/>
                            <w:lang w:eastAsia="ja-JP"/>
                          </w:rPr>
                          <w:t xml:space="preserve"> = 280 nm) and photoluminescence excitation spectra (PLE) (</w:t>
                        </w:r>
                        <w:proofErr w:type="spellStart"/>
                        <w:r w:rsidRPr="00CC5358">
                          <w:rPr>
                            <w:rFonts w:asciiTheme="majorHAnsi" w:hAnsiTheme="majorHAnsi"/>
                            <w:sz w:val="18"/>
                            <w:szCs w:val="21"/>
                            <w:lang w:eastAsia="ja-JP"/>
                          </w:rPr>
                          <w:t>λ</w:t>
                        </w:r>
                        <w:r w:rsidRPr="00CC5358">
                          <w:rPr>
                            <w:rFonts w:asciiTheme="majorHAnsi" w:hAnsiTheme="majorHAnsi"/>
                            <w:sz w:val="18"/>
                            <w:szCs w:val="21"/>
                            <w:vertAlign w:val="subscript"/>
                            <w:lang w:eastAsia="ja-JP"/>
                          </w:rPr>
                          <w:t>em</w:t>
                        </w:r>
                        <w:proofErr w:type="spellEnd"/>
                        <w:r w:rsidRPr="00CC5358">
                          <w:rPr>
                            <w:rFonts w:asciiTheme="majorHAnsi" w:hAnsiTheme="majorHAnsi"/>
                            <w:sz w:val="18"/>
                            <w:szCs w:val="21"/>
                            <w:lang w:eastAsia="ja-JP"/>
                          </w:rPr>
                          <w:t xml:space="preserve"> = PL peak intensity maximum), and (c) Wavelength at PL peak intensity maximum and internal quantum efficiency versus holding time at 1000 °C for thermal treatment. Black and red circles are for films heated in ammonia and hydrogen, respectively.</w:t>
                        </w:r>
                      </w:p>
                    </w:txbxContent>
                  </v:textbox>
                </v:shape>
                <w10:wrap type="topAndBottom"/>
              </v:group>
            </w:pict>
          </mc:Fallback>
        </mc:AlternateContent>
      </w:r>
      <w:r w:rsidR="000E48E6" w:rsidRPr="00CC5358">
        <w:rPr>
          <w:rFonts w:asciiTheme="majorHAnsi" w:hAnsiTheme="majorHAnsi"/>
        </w:rPr>
        <w:t xml:space="preserve">Given the clear desorption of </w:t>
      </w:r>
      <w:r w:rsidR="000E48E6" w:rsidRPr="00CC5358">
        <w:rPr>
          <w:rFonts w:asciiTheme="majorHAnsi" w:hAnsiTheme="majorHAnsi"/>
          <w:vertAlign w:val="superscript"/>
        </w:rPr>
        <w:t>1</w:t>
      </w:r>
      <w:r w:rsidR="000E48E6" w:rsidRPr="00CC5358">
        <w:rPr>
          <w:rFonts w:asciiTheme="majorHAnsi" w:hAnsiTheme="majorHAnsi"/>
        </w:rPr>
        <w:t>H</w:t>
      </w:r>
      <w:r w:rsidR="000E48E6" w:rsidRPr="00CC5358">
        <w:rPr>
          <w:rFonts w:asciiTheme="majorHAnsi" w:hAnsiTheme="majorHAnsi"/>
          <w:vertAlign w:val="superscript"/>
        </w:rPr>
        <w:t>14</w:t>
      </w:r>
      <w:r w:rsidR="000E48E6" w:rsidRPr="00CC5358">
        <w:rPr>
          <w:rFonts w:asciiTheme="majorHAnsi" w:hAnsiTheme="majorHAnsi"/>
        </w:rPr>
        <w:t>N in the N</w:t>
      </w:r>
      <w:r w:rsidR="000E48E6" w:rsidRPr="00CC5358">
        <w:rPr>
          <w:rFonts w:asciiTheme="majorHAnsi" w:hAnsiTheme="majorHAnsi"/>
        </w:rPr>
        <w:noBreakHyphen/>
        <w:t xml:space="preserve">0 film, </w:t>
      </w:r>
      <w:r w:rsidR="000E48E6" w:rsidRPr="00CC5358">
        <w:rPr>
          <w:rFonts w:asciiTheme="majorHAnsi" w:hAnsiTheme="majorHAnsi"/>
          <w:i/>
          <w:iCs/>
        </w:rPr>
        <w:t>N</w:t>
      </w:r>
      <w:r w:rsidR="000E48E6" w:rsidRPr="00CC5358">
        <w:rPr>
          <w:rFonts w:asciiTheme="majorHAnsi" w:hAnsiTheme="majorHAnsi"/>
          <w:i/>
          <w:iCs/>
          <w:vertAlign w:val="subscript"/>
        </w:rPr>
        <w:t>eff</w:t>
      </w:r>
      <w:r w:rsidR="000E48E6" w:rsidRPr="00CC5358">
        <w:rPr>
          <w:rFonts w:asciiTheme="majorHAnsi" w:hAnsiTheme="majorHAnsi"/>
        </w:rPr>
        <w:t xml:space="preserve"> in the films after TDS was evaluated using XPS. The results, shown in Figure 4, indicate a decrease in </w:t>
      </w:r>
      <w:r w:rsidR="000E48E6" w:rsidRPr="00CC5358">
        <w:rPr>
          <w:rFonts w:asciiTheme="majorHAnsi" w:hAnsiTheme="majorHAnsi"/>
          <w:i/>
          <w:iCs/>
        </w:rPr>
        <w:t>N</w:t>
      </w:r>
      <w:r w:rsidR="000E48E6" w:rsidRPr="00CC5358">
        <w:rPr>
          <w:rFonts w:asciiTheme="majorHAnsi" w:hAnsiTheme="majorHAnsi"/>
          <w:i/>
          <w:iCs/>
          <w:vertAlign w:val="subscript"/>
        </w:rPr>
        <w:t>eff</w:t>
      </w:r>
      <w:r w:rsidR="000E48E6" w:rsidRPr="00CC5358">
        <w:rPr>
          <w:rFonts w:asciiTheme="majorHAnsi" w:hAnsiTheme="majorHAnsi"/>
        </w:rPr>
        <w:t xml:space="preserve"> owing to desorption during TDS. Notably, the film experienced programmed heating in a vacuum at 1000 °C for 6 h during TDS. Interestingly, </w:t>
      </w:r>
      <w:r w:rsidR="000E48E6" w:rsidRPr="00CC5358">
        <w:rPr>
          <w:rFonts w:asciiTheme="majorHAnsi" w:hAnsiTheme="majorHAnsi"/>
          <w:i/>
          <w:iCs/>
        </w:rPr>
        <w:t>N</w:t>
      </w:r>
      <w:r w:rsidR="000E48E6" w:rsidRPr="00CC5358">
        <w:rPr>
          <w:rFonts w:asciiTheme="majorHAnsi" w:hAnsiTheme="majorHAnsi"/>
          <w:i/>
          <w:iCs/>
          <w:vertAlign w:val="subscript"/>
        </w:rPr>
        <w:t>eff</w:t>
      </w:r>
      <w:r w:rsidR="000E48E6" w:rsidRPr="00CC5358">
        <w:rPr>
          <w:rFonts w:asciiTheme="majorHAnsi" w:hAnsiTheme="majorHAnsi"/>
        </w:rPr>
        <w:t xml:space="preserve"> in the N</w:t>
      </w:r>
      <w:r w:rsidR="000E48E6" w:rsidRPr="00CC5358">
        <w:rPr>
          <w:rFonts w:asciiTheme="majorHAnsi" w:hAnsiTheme="majorHAnsi"/>
        </w:rPr>
        <w:noBreakHyphen/>
        <w:t>0 film after TDS aligned closely with that in the N</w:t>
      </w:r>
      <w:r w:rsidR="000E48E6" w:rsidRPr="00CC5358">
        <w:rPr>
          <w:rFonts w:asciiTheme="majorHAnsi" w:hAnsiTheme="majorHAnsi"/>
        </w:rPr>
        <w:noBreakHyphen/>
        <w:t>6 film before TDS, indicating that the thermal relaxation required for a thermodynamically stable oxynitride glass occurs gradually. The N1</w:t>
      </w:r>
      <w:r w:rsidR="000E48E6" w:rsidRPr="00CC5358">
        <w:rPr>
          <w:rFonts w:asciiTheme="majorHAnsi" w:hAnsiTheme="majorHAnsi"/>
          <w:i/>
          <w:iCs/>
        </w:rPr>
        <w:t>s</w:t>
      </w:r>
      <w:r w:rsidR="000E48E6" w:rsidRPr="00CC5358">
        <w:rPr>
          <w:rFonts w:asciiTheme="majorHAnsi" w:hAnsiTheme="majorHAnsi"/>
        </w:rPr>
        <w:t xml:space="preserve"> spectra of N</w:t>
      </w:r>
      <w:r w:rsidR="000E48E6" w:rsidRPr="00CC5358">
        <w:rPr>
          <w:rFonts w:asciiTheme="majorHAnsi" w:hAnsiTheme="majorHAnsi"/>
        </w:rPr>
        <w:noBreakHyphen/>
        <w:t>0 film primarily corresponded to nitrogen bonded to silicon, while the FT</w:t>
      </w:r>
      <w:r w:rsidR="000E48E6" w:rsidRPr="00CC5358">
        <w:rPr>
          <w:rFonts w:asciiTheme="majorHAnsi" w:hAnsiTheme="majorHAnsi"/>
        </w:rPr>
        <w:noBreakHyphen/>
        <w:t>IR spectra indicated that the formation of a glass network, represented by the intensity of band-II absorption, was not achieved. This suggests that in the early stages of ammonolysis, nitrogen from ammonia is incorporated into the films as terminal groups, such as –NH</w:t>
      </w:r>
      <w:r w:rsidR="000E48E6" w:rsidRPr="00CC5358">
        <w:rPr>
          <w:rFonts w:asciiTheme="majorHAnsi" w:hAnsiTheme="majorHAnsi"/>
          <w:vertAlign w:val="subscript"/>
        </w:rPr>
        <w:t>2</w:t>
      </w:r>
      <w:r w:rsidR="000E48E6" w:rsidRPr="00CC5358">
        <w:rPr>
          <w:rFonts w:asciiTheme="majorHAnsi" w:hAnsiTheme="majorHAnsi"/>
        </w:rPr>
        <w:t>.</w:t>
      </w:r>
      <w:r w:rsidR="000E48E6" w:rsidRPr="00CC5358">
        <w:rPr>
          <w:rFonts w:asciiTheme="majorHAnsi" w:hAnsiTheme="majorHAnsi"/>
          <w:vertAlign w:val="superscript"/>
        </w:rPr>
        <w:t>53-55</w:t>
      </w:r>
      <w:r w:rsidR="000E48E6" w:rsidRPr="00CC5358">
        <w:rPr>
          <w:rFonts w:asciiTheme="majorHAnsi" w:hAnsiTheme="majorHAnsi"/>
        </w:rPr>
        <w:t xml:space="preserve"> The subsequent polymerization to form a network structure, as expressed in Eq. (2), is likely a rate-limiting step in forming thermally stable oxynitride glass structures.</w:t>
      </w:r>
    </w:p>
    <w:p w14:paraId="4FDAC0D4" w14:textId="43393762" w:rsidR="000E48E6" w:rsidRPr="00CC5358" w:rsidRDefault="000E48E6" w:rsidP="000E48E6">
      <w:pPr>
        <w:pStyle w:val="RSCB02ArticleText"/>
        <w:spacing w:line="480" w:lineRule="auto"/>
        <w:rPr>
          <w:rFonts w:asciiTheme="majorHAnsi" w:hAnsiTheme="majorHAnsi"/>
          <w:iCs/>
          <w:lang w:eastAsia="ja-JP"/>
        </w:rPr>
      </w:pPr>
      <m:oMath>
        <m:r>
          <m:rPr>
            <m:sty m:val="p"/>
          </m:rPr>
          <w:rPr>
            <w:rFonts w:ascii="Cambria Math" w:hAnsi="Cambria Math"/>
            <w:lang w:val="fr-FR"/>
          </w:rPr>
          <m:t>[</m:t>
        </m:r>
        <m:r>
          <m:rPr>
            <m:nor/>
          </m:rPr>
          <w:rPr>
            <w:rFonts w:asciiTheme="majorHAnsi" w:hAnsiTheme="majorHAnsi"/>
            <w:iCs/>
            <w:lang w:val="fr-FR"/>
          </w:rPr>
          <m:t>-Si-N</m:t>
        </m:r>
        <m:sSub>
          <m:sSubPr>
            <m:ctrlPr>
              <w:rPr>
                <w:rFonts w:ascii="Cambria Math" w:hAnsi="Cambria Math"/>
                <w:iCs/>
              </w:rPr>
            </m:ctrlPr>
          </m:sSubPr>
          <m:e>
            <m:r>
              <m:rPr>
                <m:nor/>
              </m:rPr>
              <w:rPr>
                <w:rFonts w:asciiTheme="majorHAnsi" w:hAnsiTheme="majorHAnsi"/>
                <w:iCs/>
                <w:lang w:val="fr-FR"/>
              </w:rPr>
              <m:t>H</m:t>
            </m:r>
          </m:e>
          <m:sub>
            <m:r>
              <m:rPr>
                <m:sty m:val="p"/>
              </m:rPr>
              <w:rPr>
                <w:rFonts w:ascii="Cambria Math" w:hAnsi="Cambria Math"/>
                <w:lang w:val="fr-FR"/>
              </w:rPr>
              <m:t>2</m:t>
            </m:r>
          </m:sub>
        </m:sSub>
        <m:r>
          <m:rPr>
            <m:sty m:val="p"/>
          </m:rPr>
          <w:rPr>
            <w:rFonts w:ascii="Cambria Math" w:hAnsi="Cambria Math"/>
            <w:lang w:val="fr-FR"/>
          </w:rPr>
          <m:t>]</m:t>
        </m:r>
        <m:r>
          <m:rPr>
            <m:nor/>
          </m:rPr>
          <w:rPr>
            <w:rFonts w:asciiTheme="majorHAnsi" w:hAnsiTheme="majorHAnsi"/>
            <w:iCs/>
            <w:lang w:val="fr-FR"/>
          </w:rPr>
          <m:t xml:space="preserve"> + </m:t>
        </m:r>
        <m:r>
          <m:rPr>
            <m:sty m:val="p"/>
          </m:rPr>
          <w:rPr>
            <w:rFonts w:ascii="Cambria Math" w:hAnsi="Cambria Math"/>
            <w:lang w:val="fr-FR"/>
          </w:rPr>
          <m:t>[</m:t>
        </m:r>
        <m:r>
          <m:rPr>
            <m:nor/>
          </m:rPr>
          <w:rPr>
            <w:rFonts w:asciiTheme="majorHAnsi" w:hAnsiTheme="majorHAnsi"/>
            <w:iCs/>
            <w:lang w:val="fr-FR"/>
          </w:rPr>
          <m:t>N</m:t>
        </m:r>
        <m:sSub>
          <m:sSubPr>
            <m:ctrlPr>
              <w:rPr>
                <w:rFonts w:ascii="Cambria Math" w:hAnsi="Cambria Math"/>
                <w:iCs/>
              </w:rPr>
            </m:ctrlPr>
          </m:sSubPr>
          <m:e>
            <m:r>
              <m:rPr>
                <m:nor/>
              </m:rPr>
              <w:rPr>
                <w:rFonts w:asciiTheme="majorHAnsi" w:hAnsiTheme="majorHAnsi"/>
                <w:iCs/>
                <w:lang w:val="fr-FR"/>
              </w:rPr>
              <m:t>H</m:t>
            </m:r>
          </m:e>
          <m:sub>
            <m:r>
              <m:rPr>
                <m:sty m:val="p"/>
              </m:rPr>
              <w:rPr>
                <w:rFonts w:ascii="Cambria Math" w:hAnsi="Cambria Math"/>
                <w:lang w:val="fr-FR"/>
              </w:rPr>
              <m:t>2</m:t>
            </m:r>
          </m:sub>
        </m:sSub>
        <m:r>
          <m:rPr>
            <m:nor/>
          </m:rPr>
          <w:rPr>
            <w:rFonts w:asciiTheme="majorHAnsi" w:hAnsiTheme="majorHAnsi"/>
            <w:iCs/>
            <w:lang w:val="fr-FR"/>
          </w:rPr>
          <m:t>-Si-</m:t>
        </m:r>
        <m:r>
          <m:rPr>
            <m:sty m:val="p"/>
          </m:rPr>
          <w:rPr>
            <w:rFonts w:ascii="Cambria Math" w:hAnsi="Cambria Math"/>
            <w:lang w:val="fr-FR"/>
          </w:rPr>
          <m:t>]→[-</m:t>
        </m:r>
        <m:r>
          <m:rPr>
            <m:nor/>
          </m:rPr>
          <w:rPr>
            <w:rFonts w:asciiTheme="majorHAnsi" w:hAnsiTheme="majorHAnsi"/>
            <w:iCs/>
            <w:lang w:val="fr-FR"/>
          </w:rPr>
          <m:t>Si-N-Si</m:t>
        </m:r>
        <m:r>
          <m:rPr>
            <m:sty m:val="p"/>
          </m:rPr>
          <w:rPr>
            <w:rFonts w:ascii="Cambria Math" w:hAnsi="Cambria Math"/>
            <w:lang w:val="fr-FR"/>
          </w:rPr>
          <m:t>-]+</m:t>
        </m:r>
        <m:f>
          <m:fPr>
            <m:ctrlPr>
              <w:rPr>
                <w:rFonts w:ascii="Cambria Math" w:hAnsi="Cambria Math"/>
                <w:iCs/>
              </w:rPr>
            </m:ctrlPr>
          </m:fPr>
          <m:num>
            <m:r>
              <m:rPr>
                <m:sty m:val="p"/>
              </m:rPr>
              <w:rPr>
                <w:rFonts w:ascii="Cambria Math" w:hAnsi="Cambria Math"/>
                <w:lang w:val="fr-FR"/>
              </w:rPr>
              <m:t>1</m:t>
            </m:r>
          </m:num>
          <m:den>
            <m:r>
              <m:rPr>
                <m:sty m:val="p"/>
              </m:rPr>
              <w:rPr>
                <w:rFonts w:ascii="Cambria Math" w:hAnsi="Cambria Math"/>
                <w:lang w:val="fr-FR"/>
              </w:rPr>
              <m:t>2</m:t>
            </m:r>
          </m:den>
        </m:f>
        <m:sSub>
          <m:sSubPr>
            <m:ctrlPr>
              <w:rPr>
                <w:rFonts w:ascii="Cambria Math" w:hAnsi="Cambria Math"/>
                <w:iCs/>
              </w:rPr>
            </m:ctrlPr>
          </m:sSubPr>
          <m:e>
            <m:r>
              <m:rPr>
                <m:sty m:val="p"/>
              </m:rPr>
              <w:rPr>
                <w:rFonts w:ascii="Cambria Math" w:hAnsi="Cambria Math"/>
                <w:lang w:val="fr-FR"/>
              </w:rPr>
              <m:t>N</m:t>
            </m:r>
          </m:e>
          <m:sub>
            <m:r>
              <m:rPr>
                <m:sty m:val="p"/>
              </m:rPr>
              <w:rPr>
                <w:rFonts w:ascii="Cambria Math" w:hAnsi="Cambria Math"/>
                <w:lang w:val="fr-FR"/>
              </w:rPr>
              <m:t>2</m:t>
            </m:r>
          </m:sub>
        </m:sSub>
        <m:r>
          <m:rPr>
            <m:nor/>
          </m:rPr>
          <w:rPr>
            <w:rFonts w:asciiTheme="majorHAnsi" w:hAnsiTheme="majorHAnsi"/>
            <w:iCs/>
            <w:lang w:val="fr-FR"/>
          </w:rPr>
          <m:t>+2</m:t>
        </m:r>
        <m:sSub>
          <m:sSubPr>
            <m:ctrlPr>
              <w:rPr>
                <w:rFonts w:ascii="Cambria Math" w:hAnsi="Cambria Math"/>
                <w:iCs/>
              </w:rPr>
            </m:ctrlPr>
          </m:sSubPr>
          <m:e>
            <m:r>
              <m:rPr>
                <m:nor/>
              </m:rPr>
              <w:rPr>
                <w:rFonts w:asciiTheme="majorHAnsi" w:hAnsiTheme="majorHAnsi"/>
                <w:iCs/>
                <w:lang w:val="fr-FR"/>
              </w:rPr>
              <m:t>H</m:t>
            </m:r>
          </m:e>
          <m:sub>
            <m:r>
              <m:rPr>
                <m:sty m:val="p"/>
              </m:rPr>
              <w:rPr>
                <w:rFonts w:ascii="Cambria Math" w:hAnsi="Cambria Math"/>
                <w:lang w:val="fr-FR"/>
              </w:rPr>
              <m:t>2</m:t>
            </m:r>
          </m:sub>
        </m:sSub>
      </m:oMath>
      <w:r w:rsidRPr="00CC5358">
        <w:rPr>
          <w:rFonts w:asciiTheme="majorHAnsi" w:hAnsiTheme="majorHAnsi"/>
          <w:iCs/>
          <w:lang w:eastAsia="ja-JP"/>
        </w:rPr>
        <w:t xml:space="preserve"> </w:t>
      </w:r>
      <w:r w:rsidRPr="00CC5358">
        <w:rPr>
          <w:rFonts w:asciiTheme="majorHAnsi" w:hAnsiTheme="majorHAnsi"/>
          <w:iCs/>
          <w:lang w:eastAsia="ja-JP"/>
        </w:rPr>
        <w:tab/>
        <w:t>(2)</w:t>
      </w:r>
    </w:p>
    <w:p w14:paraId="1B173DED" w14:textId="77777777" w:rsidR="00CC5358" w:rsidRDefault="000E48E6" w:rsidP="00CC5358">
      <w:pPr>
        <w:pStyle w:val="RSCB02ArticleText"/>
        <w:ind w:firstLineChars="150" w:firstLine="291"/>
        <w:rPr>
          <w:rFonts w:asciiTheme="majorHAnsi" w:hAnsiTheme="majorHAnsi"/>
          <w:lang w:eastAsia="ja-JP"/>
        </w:rPr>
      </w:pPr>
      <w:r w:rsidRPr="00CC5358">
        <w:rPr>
          <w:rFonts w:asciiTheme="majorHAnsi" w:hAnsiTheme="majorHAnsi"/>
          <w:lang w:eastAsia="ja-JP"/>
        </w:rPr>
        <w:t>Figure 7 compares the TDS profile of N</w:t>
      </w:r>
      <w:r w:rsidRPr="00CC5358">
        <w:rPr>
          <w:rFonts w:asciiTheme="majorHAnsi" w:hAnsiTheme="majorHAnsi"/>
        </w:rPr>
        <w:noBreakHyphen/>
      </w:r>
      <w:r w:rsidRPr="00CC5358">
        <w:rPr>
          <w:rFonts w:asciiTheme="majorHAnsi" w:hAnsiTheme="majorHAnsi"/>
          <w:lang w:eastAsia="ja-JP"/>
        </w:rPr>
        <w:t>24 with that of O</w:t>
      </w:r>
      <w:r w:rsidRPr="00CC5358">
        <w:rPr>
          <w:rFonts w:asciiTheme="majorHAnsi" w:hAnsiTheme="majorHAnsi"/>
        </w:rPr>
        <w:noBreakHyphen/>
      </w:r>
      <w:r w:rsidRPr="00CC5358">
        <w:rPr>
          <w:rFonts w:asciiTheme="majorHAnsi" w:hAnsiTheme="majorHAnsi"/>
          <w:lang w:eastAsia="ja-JP"/>
        </w:rPr>
        <w:t>6, alongside the N</w:t>
      </w:r>
      <w:r w:rsidR="00CC5358" w:rsidRPr="00CC5358">
        <w:rPr>
          <w:rFonts w:asciiTheme="majorHAnsi" w:hAnsiTheme="majorHAnsi"/>
        </w:rPr>
        <w:noBreakHyphen/>
      </w:r>
      <w:r w:rsidRPr="00CC5358">
        <w:rPr>
          <w:rFonts w:asciiTheme="majorHAnsi" w:hAnsiTheme="majorHAnsi"/>
          <w:lang w:eastAsia="ja-JP"/>
        </w:rPr>
        <w:t>0 profile shown in Figure 6. Although O</w:t>
      </w:r>
      <w:r w:rsidRPr="00CC5358">
        <w:rPr>
          <w:rFonts w:asciiTheme="majorHAnsi" w:hAnsiTheme="majorHAnsi"/>
        </w:rPr>
        <w:noBreakHyphen/>
      </w:r>
      <w:r w:rsidRPr="00CC5358">
        <w:rPr>
          <w:rFonts w:asciiTheme="majorHAnsi" w:hAnsiTheme="majorHAnsi"/>
          <w:lang w:eastAsia="ja-JP"/>
        </w:rPr>
        <w:t>6 was heated in air, the desorption of organic components was clearly observed, indicating that a 6 h heat treatment was insufficient for the complete removal of organic material. Given that the C1</w:t>
      </w:r>
      <w:r w:rsidRPr="00CC5358">
        <w:rPr>
          <w:rFonts w:asciiTheme="majorHAnsi" w:hAnsiTheme="majorHAnsi"/>
          <w:i/>
          <w:iCs/>
          <w:lang w:eastAsia="ja-JP"/>
        </w:rPr>
        <w:t>s</w:t>
      </w:r>
      <w:r w:rsidRPr="00CC5358">
        <w:rPr>
          <w:rFonts w:asciiTheme="majorHAnsi" w:hAnsiTheme="majorHAnsi"/>
          <w:lang w:eastAsia="ja-JP"/>
        </w:rPr>
        <w:t xml:space="preserve"> core-level spectra for O</w:t>
      </w:r>
      <w:r w:rsidR="000A7291" w:rsidRPr="00CC5358">
        <w:rPr>
          <w:rFonts w:asciiTheme="majorHAnsi" w:hAnsiTheme="majorHAnsi"/>
        </w:rPr>
        <w:noBreakHyphen/>
      </w:r>
      <w:r w:rsidRPr="00CC5358">
        <w:rPr>
          <w:rFonts w:asciiTheme="majorHAnsi" w:hAnsiTheme="majorHAnsi"/>
          <w:lang w:eastAsia="ja-JP"/>
        </w:rPr>
        <w:t xml:space="preserve">6 were negligibly small, these organic species were embedded deeper within the film. Additionally, the desorption of </w:t>
      </w:r>
      <w:proofErr w:type="spellStart"/>
      <w:r w:rsidRPr="00CC5358">
        <w:rPr>
          <w:rFonts w:asciiTheme="majorHAnsi" w:hAnsiTheme="majorHAnsi"/>
          <w:lang w:eastAsia="ja-JP"/>
        </w:rPr>
        <w:t>SiO</w:t>
      </w:r>
      <w:proofErr w:type="spellEnd"/>
      <w:r w:rsidRPr="00CC5358">
        <w:rPr>
          <w:rFonts w:asciiTheme="majorHAnsi" w:hAnsiTheme="majorHAnsi"/>
          <w:lang w:eastAsia="ja-JP"/>
        </w:rPr>
        <w:t>-related fragments was detected from O</w:t>
      </w:r>
      <w:r w:rsidR="000A7291" w:rsidRPr="00CC5358">
        <w:rPr>
          <w:rFonts w:asciiTheme="majorHAnsi" w:hAnsiTheme="majorHAnsi"/>
        </w:rPr>
        <w:noBreakHyphen/>
      </w:r>
      <w:r w:rsidRPr="00CC5358">
        <w:rPr>
          <w:rFonts w:asciiTheme="majorHAnsi" w:hAnsiTheme="majorHAnsi"/>
          <w:lang w:eastAsia="ja-JP"/>
        </w:rPr>
        <w:t>6, suggesting that some silicon remained partially oxidized and was not integrated into the glass network, even after prolonged heating. This explains the broader FT</w:t>
      </w:r>
      <w:r w:rsidR="000A7291" w:rsidRPr="00CC5358">
        <w:rPr>
          <w:rFonts w:asciiTheme="majorHAnsi" w:hAnsiTheme="majorHAnsi"/>
        </w:rPr>
        <w:noBreakHyphen/>
      </w:r>
      <w:r w:rsidRPr="00CC5358">
        <w:rPr>
          <w:rFonts w:asciiTheme="majorHAnsi" w:hAnsiTheme="majorHAnsi"/>
          <w:lang w:eastAsia="ja-JP"/>
        </w:rPr>
        <w:t>IR spectrum of O</w:t>
      </w:r>
      <w:r w:rsidR="000A7291" w:rsidRPr="00CC5358">
        <w:rPr>
          <w:rFonts w:asciiTheme="majorHAnsi" w:hAnsiTheme="majorHAnsi"/>
        </w:rPr>
        <w:noBreakHyphen/>
      </w:r>
      <w:r w:rsidRPr="00CC5358">
        <w:rPr>
          <w:rFonts w:asciiTheme="majorHAnsi" w:hAnsiTheme="majorHAnsi"/>
          <w:lang w:eastAsia="ja-JP"/>
        </w:rPr>
        <w:t>6, specifically the higher shoulder and tail intensities in the 950-1050 cm</w:t>
      </w:r>
      <w:r w:rsidRPr="00CC5358">
        <w:rPr>
          <w:rFonts w:asciiTheme="majorHAnsi" w:hAnsiTheme="majorHAnsi"/>
          <w:vertAlign w:val="superscript"/>
          <w:lang w:eastAsia="ja-JP"/>
        </w:rPr>
        <w:t>-1</w:t>
      </w:r>
      <w:r w:rsidRPr="00CC5358">
        <w:rPr>
          <w:rFonts w:asciiTheme="majorHAnsi" w:hAnsiTheme="majorHAnsi"/>
          <w:lang w:eastAsia="ja-JP"/>
        </w:rPr>
        <w:t xml:space="preserve"> range. The TDS signal for N</w:t>
      </w:r>
      <w:r w:rsidR="000A7291" w:rsidRPr="00CC5358">
        <w:rPr>
          <w:rFonts w:asciiTheme="majorHAnsi" w:hAnsiTheme="majorHAnsi"/>
        </w:rPr>
        <w:noBreakHyphen/>
      </w:r>
      <w:r w:rsidRPr="00CC5358">
        <w:rPr>
          <w:rFonts w:asciiTheme="majorHAnsi" w:hAnsiTheme="majorHAnsi"/>
          <w:lang w:eastAsia="ja-JP"/>
        </w:rPr>
        <w:t>24 was weaker than that for N</w:t>
      </w:r>
      <w:r w:rsidR="000A7291" w:rsidRPr="00CC5358">
        <w:rPr>
          <w:rFonts w:asciiTheme="majorHAnsi" w:hAnsiTheme="majorHAnsi"/>
        </w:rPr>
        <w:noBreakHyphen/>
      </w:r>
      <w:r w:rsidRPr="00CC5358">
        <w:rPr>
          <w:rFonts w:asciiTheme="majorHAnsi" w:hAnsiTheme="majorHAnsi"/>
          <w:lang w:eastAsia="ja-JP"/>
        </w:rPr>
        <w:t>0 and O</w:t>
      </w:r>
      <w:r w:rsidR="000A7291" w:rsidRPr="00CC5358">
        <w:rPr>
          <w:rFonts w:asciiTheme="majorHAnsi" w:hAnsiTheme="majorHAnsi"/>
        </w:rPr>
        <w:noBreakHyphen/>
      </w:r>
      <w:r w:rsidRPr="00CC5358">
        <w:rPr>
          <w:rFonts w:asciiTheme="majorHAnsi" w:hAnsiTheme="majorHAnsi"/>
          <w:lang w:eastAsia="ja-JP"/>
        </w:rPr>
        <w:t xml:space="preserve">6, indicating that despite the absence of oxygen during ammonolysis, hydrocarbon desorption was nearly complete after 24 h. Notably, the desorption of </w:t>
      </w:r>
      <w:proofErr w:type="spellStart"/>
      <w:r w:rsidRPr="00CC5358">
        <w:rPr>
          <w:rFonts w:asciiTheme="majorHAnsi" w:hAnsiTheme="majorHAnsi"/>
          <w:lang w:eastAsia="ja-JP"/>
        </w:rPr>
        <w:t>SiO</w:t>
      </w:r>
      <w:proofErr w:type="spellEnd"/>
      <w:r w:rsidRPr="00CC5358">
        <w:rPr>
          <w:rFonts w:asciiTheme="majorHAnsi" w:hAnsiTheme="majorHAnsi"/>
          <w:lang w:eastAsia="ja-JP"/>
        </w:rPr>
        <w:t>-related fragments in N</w:t>
      </w:r>
      <w:r w:rsidR="000A7291" w:rsidRPr="00CC5358">
        <w:rPr>
          <w:rFonts w:asciiTheme="majorHAnsi" w:hAnsiTheme="majorHAnsi"/>
        </w:rPr>
        <w:noBreakHyphen/>
      </w:r>
      <w:r w:rsidRPr="00CC5358">
        <w:rPr>
          <w:rFonts w:asciiTheme="majorHAnsi" w:hAnsiTheme="majorHAnsi"/>
          <w:lang w:eastAsia="ja-JP"/>
        </w:rPr>
        <w:t>24 was minimal, indicating that the formation of a glass network structure composed of [</w:t>
      </w:r>
      <w:proofErr w:type="spellStart"/>
      <w:r w:rsidRPr="00CC5358">
        <w:rPr>
          <w:rFonts w:asciiTheme="majorHAnsi" w:hAnsiTheme="majorHAnsi"/>
          <w:lang w:eastAsia="ja-JP"/>
        </w:rPr>
        <w:t>SiO</w:t>
      </w:r>
      <w:r w:rsidRPr="00CC5358">
        <w:rPr>
          <w:rFonts w:asciiTheme="majorHAnsi" w:hAnsiTheme="majorHAnsi"/>
          <w:vertAlign w:val="subscript"/>
          <w:lang w:eastAsia="ja-JP"/>
        </w:rPr>
        <w:t>x</w:t>
      </w:r>
      <w:r w:rsidRPr="00CC5358">
        <w:rPr>
          <w:rFonts w:asciiTheme="majorHAnsi" w:hAnsiTheme="majorHAnsi"/>
          <w:lang w:eastAsia="ja-JP"/>
        </w:rPr>
        <w:t>N</w:t>
      </w:r>
      <w:r w:rsidRPr="00CC5358">
        <w:rPr>
          <w:rFonts w:asciiTheme="majorHAnsi" w:hAnsiTheme="majorHAnsi"/>
          <w:vertAlign w:val="subscript"/>
          <w:lang w:eastAsia="ja-JP"/>
        </w:rPr>
        <w:t>y</w:t>
      </w:r>
      <w:proofErr w:type="spellEnd"/>
      <w:r w:rsidRPr="00CC5358">
        <w:rPr>
          <w:rFonts w:asciiTheme="majorHAnsi" w:hAnsiTheme="majorHAnsi"/>
          <w:lang w:eastAsia="ja-JP"/>
        </w:rPr>
        <w:t>] polyhedron was nearly complete after 24 h of ammonolysis, allowing the glass structure to sufficiently relax.</w:t>
      </w:r>
    </w:p>
    <w:p w14:paraId="3A298D77" w14:textId="34F6162E" w:rsidR="000A7291" w:rsidRPr="00CC5358" w:rsidRDefault="000A7291" w:rsidP="00CC5358">
      <w:pPr>
        <w:pStyle w:val="RSCB02ArticleText"/>
        <w:ind w:firstLineChars="150" w:firstLine="291"/>
        <w:rPr>
          <w:rFonts w:asciiTheme="majorHAnsi" w:hAnsiTheme="majorHAnsi"/>
          <w:lang w:eastAsia="ja-JP"/>
        </w:rPr>
      </w:pPr>
      <w:r w:rsidRPr="00CC5358">
        <w:rPr>
          <w:rFonts w:asciiTheme="majorHAnsi" w:hAnsiTheme="majorHAnsi"/>
          <w:lang w:eastAsia="ja-JP"/>
        </w:rPr>
        <w:t>In summary, XPS, FT IR, and TDS analyses confirm that the oxynitride glass structure in N</w:t>
      </w:r>
      <w:r w:rsidRPr="00CC5358">
        <w:rPr>
          <w:rFonts w:asciiTheme="majorHAnsi" w:hAnsiTheme="majorHAnsi"/>
        </w:rPr>
        <w:noBreakHyphen/>
      </w:r>
      <w:r w:rsidRPr="00CC5358">
        <w:rPr>
          <w:rFonts w:asciiTheme="majorHAnsi" w:hAnsiTheme="majorHAnsi"/>
          <w:lang w:eastAsia="ja-JP"/>
        </w:rPr>
        <w:t>24 was fully formed after 24 h of ammonolysis. The estimated Neff value in the N</w:t>
      </w:r>
      <w:r w:rsidRPr="00CC5358">
        <w:rPr>
          <w:rFonts w:asciiTheme="majorHAnsi" w:hAnsiTheme="majorHAnsi"/>
        </w:rPr>
        <w:noBreakHyphen/>
      </w:r>
      <w:r w:rsidRPr="00CC5358">
        <w:rPr>
          <w:rFonts w:asciiTheme="majorHAnsi" w:hAnsiTheme="majorHAnsi"/>
          <w:lang w:eastAsia="ja-JP"/>
        </w:rPr>
        <w:t>24 film was 15%, considerably lower than that in the N 0 films. However, XPS and FT</w:t>
      </w:r>
      <w:r w:rsidRPr="00CC5358">
        <w:rPr>
          <w:rFonts w:asciiTheme="majorHAnsi" w:hAnsiTheme="majorHAnsi"/>
        </w:rPr>
        <w:noBreakHyphen/>
      </w:r>
      <w:r w:rsidRPr="00CC5358">
        <w:rPr>
          <w:rFonts w:asciiTheme="majorHAnsi" w:hAnsiTheme="majorHAnsi"/>
          <w:lang w:eastAsia="ja-JP"/>
        </w:rPr>
        <w:t>IR results indicate that polymerization for forming the glass network structure—as represented by Eq. (2)—is a rate-limiting step. A prolonged thermal treatment, such as 24 h, appears necessary to achieve a glass network structure composed of [</w:t>
      </w:r>
      <w:proofErr w:type="spellStart"/>
      <w:r w:rsidRPr="00CC5358">
        <w:rPr>
          <w:rFonts w:asciiTheme="majorHAnsi" w:hAnsiTheme="majorHAnsi"/>
          <w:lang w:eastAsia="ja-JP"/>
        </w:rPr>
        <w:t>SiO</w:t>
      </w:r>
      <w:r w:rsidRPr="00CC5358">
        <w:rPr>
          <w:rFonts w:asciiTheme="majorHAnsi" w:hAnsiTheme="majorHAnsi"/>
          <w:vertAlign w:val="subscript"/>
          <w:lang w:eastAsia="ja-JP"/>
        </w:rPr>
        <w:t>x</w:t>
      </w:r>
      <w:r w:rsidRPr="00CC5358">
        <w:rPr>
          <w:rFonts w:asciiTheme="majorHAnsi" w:hAnsiTheme="majorHAnsi"/>
          <w:lang w:eastAsia="ja-JP"/>
        </w:rPr>
        <w:t>N</w:t>
      </w:r>
      <w:r w:rsidRPr="00CC5358">
        <w:rPr>
          <w:rFonts w:asciiTheme="majorHAnsi" w:hAnsiTheme="majorHAnsi"/>
          <w:vertAlign w:val="subscript"/>
          <w:lang w:eastAsia="ja-JP"/>
        </w:rPr>
        <w:t>y</w:t>
      </w:r>
      <w:proofErr w:type="spellEnd"/>
      <w:r w:rsidRPr="00CC5358">
        <w:rPr>
          <w:rFonts w:asciiTheme="majorHAnsi" w:hAnsiTheme="majorHAnsi"/>
          <w:lang w:eastAsia="ja-JP"/>
        </w:rPr>
        <w:t>] polyhedrons. Further characterization, such as ²⁹Si nuclear magnetic resonance, may reveal further details of the reaction kinetics during ammonolysis.</w:t>
      </w:r>
    </w:p>
    <w:p w14:paraId="2BF11AC0" w14:textId="77777777" w:rsidR="000A7291" w:rsidRPr="00CC5358" w:rsidRDefault="000A7291" w:rsidP="000E48E6">
      <w:pPr>
        <w:pStyle w:val="RSCB02ArticleText"/>
        <w:rPr>
          <w:rFonts w:asciiTheme="majorHAnsi" w:hAnsiTheme="majorHAnsi"/>
          <w:lang w:eastAsia="ja-JP"/>
        </w:rPr>
      </w:pPr>
    </w:p>
    <w:p w14:paraId="456ED0CB" w14:textId="33A6C67A" w:rsidR="000A7291" w:rsidRPr="00CC5358" w:rsidRDefault="000A7291" w:rsidP="000E48E6">
      <w:pPr>
        <w:pStyle w:val="RSCB02ArticleText"/>
        <w:rPr>
          <w:rFonts w:asciiTheme="majorHAnsi" w:hAnsiTheme="majorHAnsi"/>
          <w:b/>
          <w:bCs/>
          <w:lang w:eastAsia="ja-JP"/>
        </w:rPr>
      </w:pPr>
      <w:r w:rsidRPr="00CC5358">
        <w:rPr>
          <w:rFonts w:asciiTheme="majorHAnsi" w:hAnsiTheme="majorHAnsi"/>
          <w:b/>
          <w:bCs/>
          <w:lang w:eastAsia="ja-JP"/>
        </w:rPr>
        <w:t>3.3.</w:t>
      </w:r>
      <w:r w:rsidRPr="00CC5358">
        <w:rPr>
          <w:rFonts w:asciiTheme="majorHAnsi" w:hAnsiTheme="majorHAnsi"/>
          <w:b/>
          <w:bCs/>
          <w:lang w:eastAsia="ja-JP"/>
        </w:rPr>
        <w:tab/>
        <w:t>Chemical states of Eu ions</w:t>
      </w:r>
    </w:p>
    <w:p w14:paraId="7C45E9CC" w14:textId="0EDCDED0" w:rsidR="000A7291" w:rsidRPr="00CC5358" w:rsidRDefault="000A7291" w:rsidP="000E48E6">
      <w:pPr>
        <w:pStyle w:val="RSCB02ArticleText"/>
        <w:rPr>
          <w:rFonts w:asciiTheme="majorHAnsi" w:hAnsiTheme="majorHAnsi"/>
        </w:rPr>
      </w:pPr>
      <w:r w:rsidRPr="00CC5358">
        <w:rPr>
          <w:rFonts w:asciiTheme="majorHAnsi" w:hAnsiTheme="majorHAnsi"/>
          <w:lang w:eastAsia="ja-JP"/>
        </w:rPr>
        <w:t xml:space="preserve">The local structure of Eu Ions was estimated using XANES spectra at the Eu </w:t>
      </w:r>
      <w:r w:rsidRPr="00CC5358">
        <w:rPr>
          <w:rFonts w:asciiTheme="majorHAnsi" w:hAnsiTheme="majorHAnsi"/>
          <w:i/>
          <w:iCs/>
          <w:lang w:eastAsia="ja-JP"/>
        </w:rPr>
        <w:t>L</w:t>
      </w:r>
      <w:r w:rsidRPr="00CC5358">
        <w:rPr>
          <w:rFonts w:asciiTheme="majorHAnsi" w:hAnsiTheme="majorHAnsi"/>
          <w:i/>
          <w:iCs/>
          <w:vertAlign w:val="subscript"/>
          <w:lang w:eastAsia="ja-JP"/>
        </w:rPr>
        <w:t>III</w:t>
      </w:r>
      <w:r w:rsidRPr="00CC5358">
        <w:rPr>
          <w:rFonts w:asciiTheme="majorHAnsi" w:hAnsiTheme="majorHAnsi"/>
          <w:lang w:eastAsia="ja-JP"/>
        </w:rPr>
        <w:t>-edge. The spectra exhibited two peaks at approximately 6978 and 6984 eV, corresponding to Eu</w:t>
      </w:r>
      <w:r w:rsidRPr="00CC5358">
        <w:rPr>
          <w:rFonts w:asciiTheme="majorHAnsi" w:hAnsiTheme="majorHAnsi"/>
          <w:vertAlign w:val="superscript"/>
          <w:lang w:eastAsia="ja-JP"/>
        </w:rPr>
        <w:t>2+</w:t>
      </w:r>
      <w:r w:rsidRPr="00CC5358">
        <w:rPr>
          <w:rFonts w:asciiTheme="majorHAnsi" w:hAnsiTheme="majorHAnsi"/>
          <w:lang w:eastAsia="ja-JP"/>
        </w:rPr>
        <w:t xml:space="preserve"> and Eu</w:t>
      </w:r>
      <w:r w:rsidRPr="00CC5358">
        <w:rPr>
          <w:rFonts w:asciiTheme="majorHAnsi" w:hAnsiTheme="majorHAnsi"/>
          <w:vertAlign w:val="superscript"/>
          <w:lang w:eastAsia="ja-JP"/>
        </w:rPr>
        <w:t>3+</w:t>
      </w:r>
      <w:r w:rsidRPr="00CC5358">
        <w:rPr>
          <w:rFonts w:asciiTheme="majorHAnsi" w:hAnsiTheme="majorHAnsi"/>
          <w:lang w:eastAsia="ja-JP"/>
        </w:rPr>
        <w:t xml:space="preserve"> ions, respectively (Figure S4(a)).</w:t>
      </w:r>
      <w:r w:rsidRPr="00CC5358">
        <w:rPr>
          <w:rFonts w:asciiTheme="majorHAnsi" w:hAnsiTheme="majorHAnsi"/>
          <w:vertAlign w:val="superscript"/>
          <w:lang w:eastAsia="ja-JP"/>
        </w:rPr>
        <w:t>56</w:t>
      </w:r>
      <w:r w:rsidRPr="00CC5358">
        <w:rPr>
          <w:rFonts w:asciiTheme="majorHAnsi" w:hAnsiTheme="majorHAnsi"/>
          <w:lang w:eastAsia="ja-JP"/>
        </w:rPr>
        <w:t xml:space="preserve"> The ratio of the Eu</w:t>
      </w:r>
      <w:r w:rsidRPr="00CC5358">
        <w:rPr>
          <w:rFonts w:asciiTheme="majorHAnsi" w:hAnsiTheme="majorHAnsi"/>
          <w:vertAlign w:val="superscript"/>
          <w:lang w:eastAsia="ja-JP"/>
        </w:rPr>
        <w:t>3+</w:t>
      </w:r>
      <w:r w:rsidRPr="00CC5358">
        <w:rPr>
          <w:rFonts w:asciiTheme="majorHAnsi" w:hAnsiTheme="majorHAnsi"/>
          <w:lang w:eastAsia="ja-JP"/>
        </w:rPr>
        <w:t xml:space="preserve"> to total Eu was estimated by curve fittings (Figure S4(b)) to obtain integrated peak intensities. The results indicate that the ratio of Eu</w:t>
      </w:r>
      <w:r w:rsidRPr="00CC5358">
        <w:rPr>
          <w:rFonts w:asciiTheme="majorHAnsi" w:hAnsiTheme="majorHAnsi"/>
          <w:vertAlign w:val="superscript"/>
          <w:lang w:eastAsia="ja-JP"/>
        </w:rPr>
        <w:t>2+</w:t>
      </w:r>
      <w:r w:rsidRPr="00CC5358">
        <w:rPr>
          <w:rFonts w:asciiTheme="majorHAnsi" w:hAnsiTheme="majorHAnsi"/>
          <w:lang w:eastAsia="ja-JP"/>
        </w:rPr>
        <w:t xml:space="preserve"> increased with t</w:t>
      </w:r>
      <w:r w:rsidRPr="00CC5358">
        <w:rPr>
          <w:rFonts w:asciiTheme="majorHAnsi" w:hAnsiTheme="majorHAnsi"/>
          <w:vertAlign w:val="subscript"/>
          <w:lang w:eastAsia="ja-JP"/>
        </w:rPr>
        <w:t>n</w:t>
      </w:r>
      <w:r w:rsidRPr="00CC5358">
        <w:rPr>
          <w:rFonts w:asciiTheme="majorHAnsi" w:hAnsiTheme="majorHAnsi"/>
          <w:lang w:eastAsia="ja-JP"/>
        </w:rPr>
        <w:t xml:space="preserve">. Specifically, </w:t>
      </w:r>
      <w:r w:rsidRPr="00CC5358">
        <w:rPr>
          <w:rFonts w:asciiTheme="majorHAnsi" w:hAnsiTheme="majorHAnsi"/>
          <w:lang w:eastAsia="ja-JP"/>
        </w:rPr>
        <w:lastRenderedPageBreak/>
        <w:t>in H</w:t>
      </w:r>
      <w:r w:rsidRPr="00CC5358">
        <w:rPr>
          <w:rFonts w:asciiTheme="majorHAnsi" w:hAnsiTheme="majorHAnsi"/>
        </w:rPr>
        <w:noBreakHyphen/>
      </w:r>
      <w:r w:rsidRPr="00CC5358">
        <w:rPr>
          <w:rFonts w:asciiTheme="majorHAnsi" w:hAnsiTheme="majorHAnsi"/>
          <w:lang w:eastAsia="ja-JP"/>
        </w:rPr>
        <w:t>6 and N</w:t>
      </w:r>
      <w:r w:rsidRPr="00CC5358">
        <w:rPr>
          <w:rFonts w:asciiTheme="majorHAnsi" w:hAnsiTheme="majorHAnsi"/>
        </w:rPr>
        <w:noBreakHyphen/>
      </w:r>
      <w:r w:rsidRPr="00CC5358">
        <w:rPr>
          <w:rFonts w:asciiTheme="majorHAnsi" w:hAnsiTheme="majorHAnsi"/>
          <w:lang w:eastAsia="ja-JP"/>
        </w:rPr>
        <w:t>6 samples, Eu</w:t>
      </w:r>
      <w:r w:rsidRPr="00CC5358">
        <w:rPr>
          <w:rFonts w:asciiTheme="majorHAnsi" w:hAnsiTheme="majorHAnsi"/>
          <w:vertAlign w:val="superscript"/>
          <w:lang w:eastAsia="ja-JP"/>
        </w:rPr>
        <w:t>2+</w:t>
      </w:r>
      <w:r w:rsidRPr="00CC5358">
        <w:rPr>
          <w:rFonts w:asciiTheme="majorHAnsi" w:hAnsiTheme="majorHAnsi"/>
          <w:lang w:eastAsia="ja-JP"/>
        </w:rPr>
        <w:t xml:space="preserve"> accounted for 80% of the total Eu, increasing to over 95% in N</w:t>
      </w:r>
      <w:r w:rsidRPr="00CC5358">
        <w:rPr>
          <w:rFonts w:asciiTheme="majorHAnsi" w:hAnsiTheme="majorHAnsi"/>
        </w:rPr>
        <w:noBreakHyphen/>
      </w:r>
      <w:r w:rsidRPr="00CC5358">
        <w:rPr>
          <w:rFonts w:asciiTheme="majorHAnsi" w:hAnsiTheme="majorHAnsi"/>
          <w:lang w:eastAsia="ja-JP"/>
        </w:rPr>
        <w:t xml:space="preserve">24. As aforementioned, the glass structure formation was slow, and changes in total chemical composition, especially </w:t>
      </w:r>
      <w:r w:rsidRPr="00CC5358">
        <w:rPr>
          <w:rFonts w:asciiTheme="majorHAnsi" w:hAnsiTheme="majorHAnsi"/>
          <w:i/>
          <w:iCs/>
          <w:lang w:eastAsia="ja-JP"/>
        </w:rPr>
        <w:t>N</w:t>
      </w:r>
      <w:r w:rsidRPr="00CC5358">
        <w:rPr>
          <w:rFonts w:asciiTheme="majorHAnsi" w:hAnsiTheme="majorHAnsi"/>
          <w:i/>
          <w:iCs/>
          <w:vertAlign w:val="subscript"/>
          <w:lang w:eastAsia="ja-JP"/>
        </w:rPr>
        <w:t>eff</w:t>
      </w:r>
      <w:r w:rsidRPr="00CC5358">
        <w:rPr>
          <w:rFonts w:asciiTheme="majorHAnsi" w:hAnsiTheme="majorHAnsi"/>
          <w:lang w:eastAsia="ja-JP"/>
        </w:rPr>
        <w:t xml:space="preserve">, occurred as the reaction evolved. The hydrogen concentration in the films was not analysed due to the small sample mass. However, it is likely that hydrogen concentration changed with </w:t>
      </w:r>
      <w:proofErr w:type="spellStart"/>
      <w:r w:rsidRPr="00CC5358">
        <w:rPr>
          <w:rFonts w:asciiTheme="majorHAnsi" w:hAnsiTheme="majorHAnsi"/>
          <w:i/>
          <w:iCs/>
          <w:lang w:eastAsia="ja-JP"/>
        </w:rPr>
        <w:t>t</w:t>
      </w:r>
      <w:r w:rsidRPr="00CC5358">
        <w:rPr>
          <w:rFonts w:asciiTheme="majorHAnsi" w:hAnsiTheme="majorHAnsi"/>
          <w:i/>
          <w:iCs/>
          <w:vertAlign w:val="subscript"/>
          <w:lang w:eastAsia="ja-JP"/>
        </w:rPr>
        <w:t>n</w:t>
      </w:r>
      <w:proofErr w:type="spellEnd"/>
      <w:r w:rsidRPr="00CC5358">
        <w:rPr>
          <w:rFonts w:asciiTheme="majorHAnsi" w:hAnsiTheme="majorHAnsi"/>
          <w:lang w:eastAsia="ja-JP"/>
        </w:rPr>
        <w:t xml:space="preserve">, correlating with changes in </w:t>
      </w:r>
      <w:r w:rsidRPr="00CC5358">
        <w:rPr>
          <w:rFonts w:asciiTheme="majorHAnsi" w:hAnsiTheme="majorHAnsi"/>
          <w:i/>
          <w:iCs/>
          <w:lang w:eastAsia="ja-JP"/>
        </w:rPr>
        <w:t>N</w:t>
      </w:r>
      <w:r w:rsidRPr="00CC5358">
        <w:rPr>
          <w:rFonts w:asciiTheme="majorHAnsi" w:hAnsiTheme="majorHAnsi"/>
          <w:i/>
          <w:iCs/>
          <w:vertAlign w:val="subscript"/>
          <w:lang w:eastAsia="ja-JP"/>
        </w:rPr>
        <w:t>eff</w:t>
      </w:r>
      <w:r w:rsidRPr="00CC5358">
        <w:rPr>
          <w:rFonts w:asciiTheme="majorHAnsi" w:hAnsiTheme="majorHAnsi"/>
          <w:lang w:eastAsia="ja-JP"/>
        </w:rPr>
        <w:t>. Given these complexities, precisely describing the mechanism governing the Eu valence state remains challenging. The steep decrease in Eu valence charge suggests that the formation of Eu</w:t>
      </w:r>
      <w:r w:rsidRPr="00CC5358">
        <w:rPr>
          <w:rFonts w:asciiTheme="majorHAnsi" w:hAnsiTheme="majorHAnsi"/>
          <w:vertAlign w:val="superscript"/>
          <w:lang w:eastAsia="ja-JP"/>
        </w:rPr>
        <w:t>2+</w:t>
      </w:r>
      <w:r w:rsidRPr="00CC5358">
        <w:rPr>
          <w:rFonts w:asciiTheme="majorHAnsi" w:hAnsiTheme="majorHAnsi"/>
          <w:lang w:eastAsia="ja-JP"/>
        </w:rPr>
        <w:t xml:space="preserve"> was nearly </w:t>
      </w:r>
      <w:r w:rsidR="00AF77BD" w:rsidRPr="00CC5358">
        <w:rPr>
          <w:rFonts w:asciiTheme="majorHAnsi" w:hAnsiTheme="majorHAnsi"/>
          <w:noProof/>
          <w:w w:val="100"/>
          <w:lang w:eastAsia="ja-JP"/>
        </w:rPr>
        <mc:AlternateContent>
          <mc:Choice Requires="wpg">
            <w:drawing>
              <wp:anchor distT="0" distB="0" distL="114300" distR="114300" simplePos="0" relativeHeight="251695104" behindDoc="0" locked="0" layoutInCell="1" allowOverlap="1" wp14:anchorId="0C6FB7EE" wp14:editId="3BDC9B8B">
                <wp:simplePos x="0" y="0"/>
                <wp:positionH relativeFrom="column">
                  <wp:posOffset>3312795</wp:posOffset>
                </wp:positionH>
                <wp:positionV relativeFrom="paragraph">
                  <wp:posOffset>1270</wp:posOffset>
                </wp:positionV>
                <wp:extent cx="3158490" cy="3748405"/>
                <wp:effectExtent l="0" t="0" r="3810" b="4445"/>
                <wp:wrapTopAndBottom/>
                <wp:docPr id="1032695628" name="グループ化 30"/>
                <wp:cNvGraphicFramePr/>
                <a:graphic xmlns:a="http://schemas.openxmlformats.org/drawingml/2006/main">
                  <a:graphicData uri="http://schemas.microsoft.com/office/word/2010/wordprocessingGroup">
                    <wpg:wgp>
                      <wpg:cNvGrpSpPr/>
                      <wpg:grpSpPr>
                        <a:xfrm>
                          <a:off x="0" y="0"/>
                          <a:ext cx="3158490" cy="3748405"/>
                          <a:chOff x="0" y="0"/>
                          <a:chExt cx="3158490" cy="3748405"/>
                        </a:xfrm>
                      </wpg:grpSpPr>
                      <pic:pic xmlns:pic="http://schemas.openxmlformats.org/drawingml/2006/picture">
                        <pic:nvPicPr>
                          <pic:cNvPr id="2085575775" name="図 29" descr="ダイアグラム&#10;&#10;AI 生成コンテンツは誤りを含む可能性があります。"/>
                          <pic:cNvPicPr>
                            <a:picLocks noChangeAspect="1"/>
                          </pic:cNvPicPr>
                        </pic:nvPicPr>
                        <pic:blipFill>
                          <a:blip r:embed="rId30">
                            <a:extLst>
                              <a:ext uri="{28A0092B-C50C-407E-A947-70E740481C1C}">
                                <a14:useLocalDpi xmlns:a14="http://schemas.microsoft.com/office/drawing/2010/main" val="0"/>
                              </a:ext>
                            </a:extLst>
                          </a:blip>
                          <a:stretch>
                            <a:fillRect/>
                          </a:stretch>
                        </pic:blipFill>
                        <pic:spPr>
                          <a:xfrm>
                            <a:off x="136566" y="0"/>
                            <a:ext cx="2706370" cy="2931795"/>
                          </a:xfrm>
                          <a:prstGeom prst="rect">
                            <a:avLst/>
                          </a:prstGeom>
                        </pic:spPr>
                      </pic:pic>
                      <wps:wsp>
                        <wps:cNvPr id="1614663013" name="テキスト ボックス 1"/>
                        <wps:cNvSpPr txBox="1"/>
                        <wps:spPr>
                          <a:xfrm>
                            <a:off x="0" y="2986405"/>
                            <a:ext cx="3158490" cy="762000"/>
                          </a:xfrm>
                          <a:prstGeom prst="rect">
                            <a:avLst/>
                          </a:prstGeom>
                          <a:solidFill>
                            <a:prstClr val="white"/>
                          </a:solidFill>
                          <a:ln>
                            <a:noFill/>
                          </a:ln>
                        </wps:spPr>
                        <wps:txbx>
                          <w:txbxContent>
                            <w:p w14:paraId="386299CA" w14:textId="5796CCFB" w:rsidR="00AF77BD" w:rsidRPr="00CC5358" w:rsidRDefault="00AF77BD" w:rsidP="00AF77BD">
                              <w:pPr>
                                <w:pStyle w:val="af1"/>
                                <w:rPr>
                                  <w:rFonts w:asciiTheme="majorHAnsi" w:hAnsiTheme="majorHAnsi" w:cs="Times New Roman"/>
                                  <w:w w:val="108"/>
                                  <w:sz w:val="21"/>
                                  <w:szCs w:val="21"/>
                                  <w:lang w:eastAsia="ja-JP"/>
                                </w:rPr>
                              </w:pPr>
                              <w:r w:rsidRPr="00CC5358">
                                <w:rPr>
                                  <w:rFonts w:asciiTheme="majorHAnsi" w:hAnsiTheme="majorHAnsi"/>
                                  <w:sz w:val="18"/>
                                  <w:szCs w:val="21"/>
                                </w:rPr>
                                <w:t xml:space="preserve">Figure </w:t>
                              </w:r>
                              <w:proofErr w:type="gramStart"/>
                              <w:r w:rsidRPr="00CC5358">
                                <w:rPr>
                                  <w:rFonts w:asciiTheme="majorHAnsi" w:hAnsiTheme="majorHAnsi"/>
                                  <w:sz w:val="18"/>
                                  <w:szCs w:val="21"/>
                                  <w:lang w:eastAsia="ja-JP"/>
                                </w:rPr>
                                <w:t>9  Spectral</w:t>
                              </w:r>
                              <w:proofErr w:type="gramEnd"/>
                              <w:r w:rsidRPr="00CC5358">
                                <w:rPr>
                                  <w:rFonts w:asciiTheme="majorHAnsi" w:hAnsiTheme="majorHAnsi"/>
                                  <w:sz w:val="18"/>
                                  <w:szCs w:val="21"/>
                                  <w:lang w:eastAsia="ja-JP"/>
                                </w:rPr>
                                <w:t xml:space="preserve"> response of the solar cell. Generated current of a naked cell (A), differences in photovoltaic current with and without an oxynitride glass layer (B and C), and the PLE spectrum of the N-24 film (D). Cell configurations of (B) and (C) are shown in the inset.</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wpg:wgp>
                  </a:graphicData>
                </a:graphic>
              </wp:anchor>
            </w:drawing>
          </mc:Choice>
          <mc:Fallback>
            <w:pict>
              <v:group w14:anchorId="0C6FB7EE" id="グループ化 30" o:spid="_x0000_s1051" style="position:absolute;left:0;text-align:left;margin-left:260.85pt;margin-top:.1pt;width:248.7pt;height:295.15pt;z-index:251695104" coordsize="31584,37484"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ufm0k8QMAAFcIAAAOAAAAZHJzL2Uyb0RvYy54bWycVl1vIzUUfUfiP1hG&#10;4m07maSZfNB0FVpaVap2I7ponx2PJzPaGdvYTpPuUzNBaIWQWCFeEEgghIQAoSLtEw/wZ6wu+zO4&#10;dmbSbVO0UClxrr+uzz33+Do79+dFjk6Z0pngAxxuNTBinIo445MB/ujRwb0uRtoQHpNccDbAZ0zj&#10;+7tvv7Uzk33WFKnIY6YQOOG6P5MDnBoj+0GgacoKoreEZBwmE6EKYqCrJkGsyAy8F3nQbDSiYCZU&#10;LJWgTGsY3V9N4l3vP0kYNQ+TRDOD8gEGbMa3yrdj1wa7O6Q/UUSmGa1gkDugKEjG4dC1q31iCJqq&#10;bMNVkVEltEjMFhVFIJIko8zHANGEjRvRHCoxlT6WSX82kWuagNobPN3ZLX1weqjkiRwpYGImJ8CF&#10;77lY5okq3C+gRHNP2dmaMjY3iMJgK2x3t3vALIW5Vme7u91or0ilKTC/sY+mH7xhZ1AfHFyDIzPa&#10;h2/FAVgbHLxZK7DLTBXDlZPiP/koiHoylfcgXZKYbJzlmTnz0oPEOFD8dJTRkVp1gM6RQlk8wM1G&#10;t93utDudNkacFCD9y29eoGYPo5hpCgq0y3Nb/mjLH2z5u13+bJffv/vOfPieb4ZH6O+vvnv57Lkt&#10;X9glfD717Sd2cfHqF9jzmS2/vHz+qy3PL7+4eLX88+X5T3bxuV2Ubmrxl118bc9LlwYH0GFaISSO&#10;wWNBn2jExV5K+IQNtYQ7AjfXrQ6uL/fda+GN80weZHnuVOHsikiI5oYeb8nFSuv7gk4Lxs3q8iqW&#10;A6eC6zSTGiPVZ8WYAXnqKPaASF8bxQxN3YEJHPwhgHVAX5vwKK+AuRA0yPkWAYetqB1FGG2quNlp&#10;RK1OpeJmrxV2el7Fay0Cc0qbQyYK5AxACEBAAKRPTo91BaleUhG5QuHhASh3u6DE6Zoz6G2w9r9u&#10;8UlKJAMIzu2V7MIo3I6iViNs1bJz4il/s+UfdvkM2eW3drm05QX0kae42u4qADLz9wXc6fX4v/AI&#10;PAGFzV43Wl/2W8tBJ4IK7UvsXXmENIs8i2vJOYL3coVOCVTzWZoZ5lV7Y1XOXV64cLtWWnEjUE10&#10;JQxnmfl47u9pz7lwI2MRnwEHSkB2IUIt6UEG5x0TbUZEwaMAg/DQmYfQJLmYDbCoLIxSoZ7eNu7W&#10;Q5ZhFqMZPDIDrD+eEleB8iMO+QeXpjZUbYxrg0+LPQGRhh6NN2GDMnltJkoUj+H9G7pTYIpwCmcN&#10;sKnNPQM9mID3k7Lh0NurQnbMTySUv9Br2PH6aP6YKFmp20A+H4haYRsiX611LGs5nBpg2t+AKxYr&#10;ukHt3vKvF1jXnsfX+37V1f+B3X8AAAD//wMAUEsDBAoAAAAAAAAAIQCjWEAtaoEAAGqBAAAUAAAA&#10;ZHJzL21lZGlhL2ltYWdlMS5wbmeJUE5HDQoaCgAAAA1JSERSAAABvAAAAeEIAgAAAJrCnKEAAAAJ&#10;cEhZcwAAFxIAABcSAWef0lIAAAAZdEVYdFNvZnR3YXJlAEFkb2JlIEltYWdlUmVhZHlxyWU8AACA&#10;90lEQVR42ux9C1wc9bn2kAuJCWSBqEm8hDVo1Gi6aOhpUrWQGmK9nJNoZL30HCHqgV5OC+nlQHu+&#10;GqLnq3BaDempbeEXE/B8bS0YQ06rHgM24WjUWjBQNdYoZInGJNawEEgM5ML3zLzwzzA7O3thLzO7&#10;7/Pb3zI7+5/Z2WH2mef9vzdp2JqYMGGCxGAw4gxlZWVRJ59JFj13Z86cSU9PLygo4MuIwYgTrFu3&#10;DpwV9cOYZN0zaLfby8vL+UpiMOKHNKdOnRr1w2Ajl8FgMJg0GQwGg0mTwWAwmDTDC7fbnaFAvSYt&#10;LS1BgXp9c3Mz1hQVFfE1wWAw4pc0Kysru7q6CgsLxZqGhgbwJi3jLXAlLS9btmzRokU1NTUYwJcF&#10;g8GIR9IEJ4I0iRDVpInn1NRU9UtCXl6epASC8WXBYDDikTQhG4kfISE10hL8SCvVwpO4VS0/GQwG&#10;I45Ik7jPU2bSStKVYEyxEjRKCpRJk8FgxCNptrW14XnevHka7UmkKchUbaETaUJs8pXBYDB0MSnm&#10;v6GYvgSHCjZMS0tTC1KsV3OrMNgZDAYjjpQm0aVgQAO3uOYtwbMMBoMRR6RJ4lGoS2Gb9/T0ULWS&#10;1tZWzVvEsGrVyWAwGPFCmuTqIdIUXnLh7VEvk8cc9juNUfuOGAwGIxKkWVlZKRJvKFhSAAzldDoT&#10;RlFWVqaZQ8Qa8S5Gkj8naNKkqUwsa9SlRnWCKIW3nUmTwWB4RTiKdHqSTmFhoXjX0/jFGvEuMZ0G&#10;YDrNR2Bldna2zyMpLS3FyIqKCv8Pu6mpaZjBYJgP+HmuXbs2+hXQQ87CNTU1kGwgIBJx4DtwIlaS&#10;mUwLeLezs5PehY0s4smxADsa4+vr6/Eu9kBEFnTgJEiTPt3nyGYFGM8yk8FgRNQ8J080xB1NF4IT&#10;KfWbiI9s7erqatKbeJfEIK2nMVhDehN7AHviOWjSxLadCnyOBFeCpnHYfE0wGIyIkiboj4pfqOUe&#10;+EhQJ4hMbaGrtSRRp3pbGhz0tCaDwWCYmjRhX7vdbioXlJWVRc4cdb01vKuZ00xVQL4g3YgfvHQr&#10;4P8Wg8GIOkKcEUTUBgtdnYlI85hNTU3GbOuTjtUKlMFgMGLEPCeCE+5ycubA+vbHGxMQent7dypw&#10;uVz8j2QwGJZUmoS8vLzq6mphfWM5IyPDeF7SZxKO54COjo6lS5diIT09nXmTwWBYUmkStXnOWkqq&#10;+UqNJU7zlTRGk/godCvNe2o+y+Fw7FAAscn/SAaDYUnSJGe3JkKISFBEIIEi1apT7TEn0vTcXFeH&#10;pqSk5Ciw2+38j2QwGJYkTbLNwYOiaQQokpYptIjIEWuIScVIWk9jRKMebJubm4tnDjhnMBhmQTjS&#10;jDzd3CL1WzeNEuMN0ighUUWGeKBplAwGg9MoQ4uwOIJaW1uhH6lOByivVIF4t76+Hu8KG1ztNZKU&#10;ZCFsoi6xLpKLGAw12tvbexVgAS/F1LbL5eru7sY9VXernJwcPGdmZqakpKjXMBh+IoH423rHnZCA&#10;XwW7gOKNJfEfb1fQ0dGhedfhcBAP4tlutxOTagCG9dyQgMsJG2aOgifKzfmrh9IsLy+P7mFM4v8E&#10;I3wc19jYKDQgUZJYEC+9waWA4nCBlpYWWm+z2bBhcXExeI32EKhUFOJULNMzsG3bNvEp2O1KBUKT&#10;MhisNBlhAbiyqqpK0BxpQLKavclDNcSGapYk9QciM6ba8YPELOVN9PX1Yc2KFSuYPVlpMmkywoWC&#10;goK6ujowXUlJCZY97VyXCrr/QbsCYSxHkaoaR0HsiUsO1BkB4mawec6IL8bMz8+H0vRGdsSJlvg6&#10;JDAFe4Li16xZoxa/FCxsoW/EYNJkmJExa2trY+yrCfYUzijI5A0bNmDNunXraAx0qIY91S+jK5kZ&#10;USPNtrY2LjXE0AWkZawyphokMDVTDcJbhTNgvDnN4apdYUymsUmabrebmlgAPT09HDXJ0KC3t7e8&#10;vByMENuM6W2qwZv7Xj1jS8v0rHbTq8mUnF30zPa+VUmTSrrhWfS2ZcZk6BrmfX19EJt8KtRQk6kn&#10;sapdYXjGjYfsfTXUIfqaoAI1bDYb/gUlJSVMtVEjTWpwJrqhwSTPU+CzgBsjDtHY2AjdVFxczKk1&#10;41epImhUnexEwBn2ZsiDczcoAMni38H2fkRJk4plUI4jKJKqFml6hTMYasMcAic9PT3qgSCxgeDC&#10;9Um3QumDN0HE4FAOigofJghpWVRUlJGRgee2tjaIyqamps7OTpaWDGPgh9rd3W0QYMSImG7Ff2HH&#10;jh3EuZSLxQgjadYoAEVWV1f39PTU19dzNTaGP+pm3bp1FPLNZ8MMAF1CZuIGdvvtt3PqR3hJk9Cm&#10;IOgm44x4Q0FBAZ7jzWNufgMfdGmz2XAn061awggNaVZUVEBjQl1Cb+bm5sJOr6ys5G7jDAPAAGxp&#10;aVm7di17bE1oqpPMhPDs7e3lExIupVlYWAirvLOzk+pXlpWVZWVlEW/67K/LiDcI/w+e+WyYU29S&#10;yjyHNITXPJcUj3lpaWlra2tTU1NeXh7YE7wJ4el0OkPeg5dhXZD/p7y8nP0/pgXocv369R0dHRzY&#10;EGL4rO0O4SmcQuBQ8xS+53YX0YLb7bbZbHz+LQEKj9+9eze3uwgVfDdWg/CE6oT2xAJIk1KDjAHT&#10;PmEUubm5mrnRhoYGrKR3afLUYHMoXJ5aNRugXGD3sX6xBGpraylfiE9F5JTm+LuqAaBdelc3Tl7d&#10;ds2zsZqkNB1ipWkS7Nu3j0++tQAj3SQaLWYbq0H6GchJWOsGFFxTUwNhCHO+urqaAuMhFSEtIR6J&#10;LmliFMxYX19PL9VN1ih9ExviUzAGh4HNqVAIV1cyj8yUOMzIUigpKaFa+ljgOeiwKE1jevLspqsG&#10;6cTOzk71SmJP2nCeAvW71KiSpCi1pcSzeJeKKoGFWWmaAZRwkp+fz6fCiv84q4tN8ypNqDyN0sRL&#10;aD1owMLCQuMqR6QfNUgdRZcCjQFOHE36lKYv1axNye88rWkemWmz2biakRU96RAZLDZDAh3S1E2g&#10;BF3CjoY1HWgXchAuiJJ4kLhYk89OL+ktbwNAmniLq9JF3aVA0ez8q7PoDW/p0qXgTfbgjRMT/B8K&#10;4iPJGdAHFBUVYSvjmVDJj/h5DrA3w6+Oo9ljQGxyjlDkSJNs5IDqHoExYdSDMcPhxmlvb89RwE6J&#10;yDAmR7PHwD+Ra0WHxTwXddrVJjYYE7Z5Xl4ezUtKymyjcSUk8puDMcnVYwyfXGwwgKsShBtUq9Hh&#10;cHC4n9XFJrUkYQt9XAjUe6621r15lzo7O4lP1X5wcoVLY6MyAfIdgVuFJ10TlYkP8sxEkth7zlkl&#10;jMCxefNm/Cu3bt3K3vNQes9Bav4U0/TmloG6hFWOd8F9Gv7VdYWTbiUhSc+aqEwM4FrI0bXpyP/D&#10;xcBjACtXriwpKYHdwCVQQ6k0xwNoTGJGTaimQGFhoVpsQopSNBJFcWIrok7IT1KmRN9QoKw0owKo&#10;Sz7VMYbi4mL8T/ft28dKM8jDCO3udJMgCWR066ZRqjnRcw+CUpk0Iwy32+1wOGw2mxV/YAxvoERY&#10;UCeTZnCYEFrd6jMgCXY31KXa+q5QIF7iXVKjBCjNpqYmjtCMlinX0dEBU47LDMcS8N+E4OCYE7OY&#10;55G857DSjIARFwNVHhje3EF4ZqUZfaXJiA1AhmzYsGHFihUcmxKTKCgosNls3LEyOEwQLm+ATweD&#10;GHP16tUU0MdnI4bnXrZt28bZQcGTZltbm9PpTEtLy83Nrays5JxFZkzqBMsnJIZJU1K64/GpCJI0&#10;RTdK0GVZWVlGRkZWVhbYk9v5MmMyYpU02UIfF2lKqm6UTU1N5M4Ge1I7X+qq5k+jC4Z1UV5ezozJ&#10;FjojANIUgN6khpTUznfevHnQm0VFRWS88ymLPeBnU1BQsG7duuzsbGZMttAZAZOmALXzhfDs6emB&#10;CIUUhfHOejPGAJbMzMysq6vLz89nxow30kxPT2fSDCVpqpGXl1ddXU1ZknzWYkZglpSULF26FAtb&#10;t25lXzlb6IxQkiYjxtDe3g6BScGYLpeLyzfEJ6jWH4tNJk2GD5SXl19zzTUkMPGDYZM8boEbJ/vQ&#10;A8UkPgXxZpJDXMAio+xjTipnwMioq6vj88BKk6EDmOE5OTlgzOLi4p07dzJjMiT2oQdNmg0NDTU1&#10;NdwpN4ZBk5gdHR2bN2/mLjEMAdxHmTSDMc9Bl5WVldJocfVly5bheZECPkexwZj029i9ezcXYGeo&#10;kZKSsmLFClgefCoCI00qYQnq7OrqalNA6+cpWDQKbjthacakkEw+IQxPsblt2zayRfhs+EuaYENR&#10;CVjwJnFoswIxjDpSMJgxGTGDlStXrlmzBhY6XyEBkKYapC5F2wkNh7rdbo5vtwrI88OMyTCG3W53&#10;OBwgTS6f6g98e8+JQKFDm5qaAs0IqqmpSUhIoNlSgYaGhtzc3AQFGRkZmnclpVBIwiicTie7p4JD&#10;b28vFERfXx8zJsMfC72jowN3WT4VvhG+ovCCYamnOUG3sZq6E7puazZNJ3Rud+EPqFm55VoaMKIC&#10;aju6fv16bncRzXYXRUVFntU9oD0ljxa+Ys4U5j90qGcLXy7rGSiqqqqoWTnlyTEYxoAtkp6ezj70&#10;0JjnwYEKGHvKRqwkTqSXhQrArUSL9FxaWkobgk8xUs2qDD+nMsvLyx0OB09RMfwHF++IJmmC48rK&#10;ymCVa8I8uxRoVtJLmrikZ/UAihvlac1Ar/6+vj6uWsQIdFpT4ij3aJEmGBPEB8GoWU/WuibYk17S&#10;W94GuBXwf8sfQF12dHSsX7+enT+MQO+1XLwjOqRZVFQEOSkMcD/hs5Ub93rzB+3t7VSAvaSkhM8G&#10;gy10C5BmjQJozAjkDrW0tFBYEpkVDGm0nzUb5oygSZMtdJ8IZWk4WNCVlZXUYijQbX2SrOeA9PR0&#10;cg1zAV2NYc7lixjjtNA56CJCpAmNSa4eqD/1+jIFPT09RHwaQ5teUkSnGKD2BeFlqgLNx4Ea2Dss&#10;4HK52DBnhIQ36+rqYKFzaeoImefG0HWFE2kSXdKzJsAIA7hQiE+QScU13xhsoVuJNGGVa0LnqQgI&#10;ZQSRVITxDhJ0Op1CnMKix1sUxE7PWNnQ0ED2fm5uLp5pPcMA7e3tkhKizKeCERILnU9FJMxzf1BY&#10;WEicqDbhwbbCPM/Ly8O7glVJnwYxSRqHpEl5kwwGW+ixY55LSuB6dXW1esqyQoF4iXepuCcBGrOp&#10;qYnrKhkD13dHRwdHETBCaKFzSqU3JFAavPWOOyEBwor/rwSch6VLl27dupUDCRghATQmriWzxa7h&#10;V7927dqou3+5sVqMkKbEE5qMkIpNntZk0oxltLe3p6enc3gmI4Sk2dfXx7zJpBnLSpNlJiO0pMk+&#10;dCbNmIXL5YIoYNJkhJw3yYfOp4JJ03qcWFVVhSs4RwEW8FLdloAiNNl1zggtKJOS6xgwaVoJuF5B&#10;hZdccsmaNWtEnAAW8BIrwZ60kp6ZNBmhBa6o9PR0zjFj0rQMXdrt9tWrV0NFFhcX7969G1bSTgVY&#10;wMv8/HwKMyopKcEYh8PBJ40RcuDq6u7u5sA+LSzaB0qK0cZqO3bsoMQe3OSNe6K53e4VK1bQPxEc&#10;yq3BGCEHrjGbzYbLjBurRaixGiMgQELixg7xCOWIK8PlchmX50pJSWlsbFy/fj0ua45pZ4QDFOK+&#10;bds2bu3L5rnpAPqDPb5hwwbc1UGa/uc8gGepvzmfQ0aYLHSJ3UFMmqYC7uE5OTm333477uqwzYk9&#10;+bQwTILMzMzs7OyqqiqOPWLSNAWgKHFRUoNyCEz2gDPMeZX29fVxwW8mzSiDcnjWrVuH5927d+OK&#10;5DJcDHMC9/IVK1Zs2LCBZzaZNKMDmDkFBQVLly7FJbh+/XrOgGSYHxStyY2DmDSjY+nY7fa6urr8&#10;/HyQJvfzYVgCuGiLi4tbWlo4ZpNJM3IgDw/scTzv2LGjtraW7XGGte73NpsNYpM9QmYkzbKysoRR&#10;OJ1OTSM2ywE3Z/KPY3nz5s3s8GFYEbjH407f3d3N8W2mywjKy8vzPMjW1lYrZgTt3r2b0ntwi167&#10;dq3b7eYkE4algcsY1zNMdc4IMgu6uroaGhrmzZtXX1+Pg+vp6aE+lJqmvpZQl7ghX3PNNRRO5HK5&#10;2D/OiA0jnTzpcR3ubqr7WHV1taT0VhNrwJvU4NcqShMGuOgKmZ+fv2/fPpYnjBhLSKcCMZGveMBK&#10;Uwc0fanuVQnGhPA0z7RmrQLP9ZT7KEoTkTFOxYqidag4DKt45ykT1CphgFRZyhKHiisw5EHpMJhg&#10;SIEx6+rq8F8LlV8Ip9Qys6UmnNCEuvS5MlpKM1uBuOVu3bq1uLg4PT2dTibuwMaliSI//WSV2k44&#10;VDxb4mhNoncCvVxDDlz5IbSo/LlcTXLmJ1llGqGrq0utQKOFgYGBTz/9NCcnB7Kou7ubVuK6hPrA&#10;fZLTxhnxA2oogOc6BVAM1FwAUjS240MmWffQRezO7Nmzr7jiish86HvvvQfehEmCKwNcaVdABqbZ&#10;psYpDtkSKcNkmOMEWiV2GsdpoRMb1kPNzMzET+D1118/dOjQBgXirVmzZk2dOlUY9caOUDpUn2zb&#10;19fH5nnw5jmDwYg33HHHHWyej8G8efM8LXG8TFWg4Xq+gBgMRuRhLu85kaYmKhOkSesZDAaDSXMM&#10;KJS9pqamoaEBC263Ozc3F8+0nsFgMKKOBLPZuU6nkxhTAIZ5Z2enxjxnMBgMVpoyqqurCwsL1dqz&#10;qamJGZPBYLDSZDAYDFaaDAaDwaTJYDAYDCZNBoPBYNJkMBgMJk0Gg8EwCaxasOOtt946cuQI//8Y&#10;jPjBwMDAbbfdFvXDsGrI0cSJE8+cOcOXEYMRV1i5cuXWrVtZaQYDMKbD4aAe9gwGIx6wdOnSyy+/&#10;nM3z4BHztU4ZDIYGokBnFBFNR1BNTU1CQoJn/58Y63vOYDBiCVEjTVAhyNFzPViysrJSvGxoaMjK&#10;ymLeZDAYcU2a0JigQrfbrVkfM33PGQwGk2bIkJubW1RUtEiB5i0ix9LSUmpxkZqaCvbEM5Mmg8GI&#10;U9KEugQDVlRUtLa2etZjN3/fcwaDEeeItPccJGgQGUoGu4ZMiTTxFlfVZDAY8WieB4euri7+bzEY&#10;jLhTmqFEu1SbU4u/mQWZeHgbVdn+u7I3NlbfUFJ45a25z5U2H3hzjIydMafUcRfewjK923n3U1ip&#10;uyvPzYGKv3uwNPMu8UFYwN7wceox2Arb6u7T4OMYDAYrzeBh0JDyUPshr/r06MHKjqdTpyTlzcv2&#10;NqDo5SpBdnh2Nj8S0IFhW9AlX0kMBpNm1JhRY4nr9j2XkSkV7CzA4ytVX/EqMzt+5x4cWHbhteBN&#10;jTwcLmyqX/YjoUbBnnnzvoRhbZ++X/Puc8bHCSGJzbETIST9/YIz5mBD9YNlJoPBpDle0gxV33PQ&#10;JdHfonPn6w4ASy469zJabuj6XzyDXsWy/9AwMoPBiGGYa05T9D0HS+bl5bndbqfTGXTfcyEAl110&#10;rbcxi86bD2l59uW588GY2BCEa0CFsOjxOHvYF17r5yFBzybU5Ko3bLq1kq9CBoNJM3ilCa5saGgA&#10;V57VcamppaWlQewNDDWy22R/TWBBlF39BxdNucyf8TDSaTKUwWAwaUYB1dXVYEmITaE9Kyoqxhmh&#10;aaAZ3YP9Aa0fOUjFFx/MXWHGnM67n+LLjsFg0gwG9fX1OgSXmlqtIIQf5M3WhmEupi/z5n1pLM8m&#10;88XBYDAsoDRDaeyPOqY9be2yNzZSmBGhNPMuGgx6DdSi90TNu8+p/e+w3xedd5mYMVDPaQJNt1b6&#10;PyXKYDCijlhurCYijcTkpi6xwtYWwUNtn+5Vb8hgMBhxpDQpph2ir/nAm2R9+3RVk8OdMnw8Ybw5&#10;tvK2ITBc2MRXG4PBStPsKHXcBeps6GoRdrcxY1IkPNvLDAYjTklTSS2/G1QI3vQ5uLL9d2BYTdo4&#10;gxHP6B0arv3gRHn7MTxcA6f5hMS4ee6P1ey/9c1gxBtAlFXvHl958RR70kSwZ+bve3JmJdZePyMl&#10;MYFJk8FgMMag4JWj7e5TO29KzUwbYYnyzOklb/TnvOjGynjmzQnx+bVd/Yf5V8FgeEPJGwMaxgRA&#10;lJCZmamTwJvxfHLijjQLdv6k5NVfXPLbf2TeZDB0sfPQUG3nZ7XX6Zvh4E1iVSbNeBGYdXu3b3h7&#10;a3rSrNq9L/LPg8HQERa7+ssd09UaU4PGpTawKriVSTP2AaJ0zJxnS5zeeNO6qreezfn9d9uPdPKP&#10;hMEQKG8/Zp8+oWTBNIMx9qSJJVdOw0gmzRgHWLL2ve3li+7rLWjMnJnhuvf/tRz8yzVbvsa/EwaD&#10;0Ds0XPXu8fLM6T5HglXlSc+4FJv+kqZ7FBb9nlCUIM2Cy5fnXOCgNSmJSeuXfB12eqNrF/9aGAzZ&#10;FPvgM9nPMzvR58iUxIS4FZs+SLO5ubmoqCgrKyttFFh2Op2idJuFSDPz3AzITHDl2bvlwjtAo+Vt&#10;XKuNwVCssXc/K7j0HD8Hk9hs7znFpDmChoaGXAXgx66urkWjgNjEW2DSjIyMykrLRIO3f/oBTHLP&#10;9bK1PniMZzYZDLK1Cy6d6ud4iM2VF0+p2nOcSVO2xMGJVDu9oqKitbW1p6endRSdCrB+3rx5ZWVl&#10;EJ5tbW2WUJo5cxy6b8Fgr32PPekMts1PgAQD2gRis/HDQSZNCeoSPFhfX9/U1FRaWgp1qRkAusR6&#10;vAsOxTLGa/pHmhC9Q17DygrmL6/du91gAIMRDwD9lSw4J6BNMtMmpSROaNwfX7ypQ5p5eXlgQzz7&#10;3Bh8Cm6trq42P2l2HOkSLiBPpQkRmlp7e9Vbz/IvhxGfeOWTk3emyznmgW74vaum/bUvvgp56JCm&#10;n13MBFGCXoPrFmkGmTlimCz9/uac7zNpMuIWG/d+ljQpmADE68+fXPF2fPnQAz5N5E9PS0uzkAN9&#10;58cd2XM+ZzAgJTEJRjq4lT1CjPjEzsMn/XcBeVroZvChQ8Y5nc4EBRkZGeEjqEn+H1CDAnL7zFNg&#10;lQtCTv7xYpursdJ+XaNrl66TncGIYbgGTvcOnTHImzRGzqzJjfsHg948JHC73WrnChag7bBQWFgY&#10;BaVJXcjB3GVlZTgUGONNTU2dnZ3hOJpwoHbvdlf/4ZKFd/gcCbHJFjojDgHKy5mVGPTmObMTo54a&#10;RJGRpaWlwwpaW1tTU1PDFBPplTShKMGS4EowJniTfOjV1dX19fUmn8HUoP3TDwouX66Oaff6v7/A&#10;gWGw5flXxIgv2/zQyZzZk8dBmpNbDp+M7lcgC1goOfAV5B1oNBwBkTqkCXqG0M3KysIC2LqiogK6&#10;0k/vkBlJ80in/xb3SvsXOauSEW9od5/yJ3XSG+xJE9OTJpozDx0MFnbSdLvdZIaDJSmaHQsWmr70&#10;RMvBv2TOvNTPwSULV8Gc58RKRvxgnBOaI2Jz1uTo+oIoRFI4f8Bgzc3N0Jvh4C5985xkLT7V/AGY&#10;ft0Jk2f5P3Ln3z+2ru2/ONadYX6yC43M7DmVmTpeHw44FzZ+dEkTNjGMY+E9B13W19eH47MmeKpZ&#10;qEt8POhSzGlarjyH2jZPT5oV2L9/Zkb2nM81ul7lnyXDhKD2kJm/76na81moSHM8trkgTdexcIW4&#10;7xwFlk+cOOFN50HkqdeQ7AvH8ejcYagwB6xyijHCB+NZHJnFrrDBAf9l5llb4wLHzo87Vtq/6I/7&#10;iMGIkALoOVW153jjh4N9Q8O2xITym6aHZLc7Dw0Zlxz26yczO7EjPOZ5e3v70qVL1S91h0HbgZ0g&#10;LclOd7vdWFNUVAQV6E9yYwjMc6F4cRBUnoO856Q9oYEtUaSDlGbKlICJL2eOo27v9vJWntlkRN8G&#10;b9w/WPLGAKTlNb/vqes8AcbE+qrPJ4eqH2S7+1QQ2ZOecMgWeuh9QZmZmbt3796hAC8XL16sKzPB&#10;SHkKhMVcXV0tKck4kVCangZ7qQIcFux0qE5Qp6QUQDK/S713aCCIYPXMczMcM+ftPMixR4zooLz9&#10;GHQl6Kxbb+IyaVJC7Qef4RGSzwILhyQu3T59omvgTDjOBnjTeIBBcfRw1E0P4GRBbFYrIOq0RBV3&#10;WNn+hLVrIEdr/v1jqbW386+XERXI9X17Tu48dBLUufPwEKlLAbz43tXTQJ2mOmZ5WnMgOpU7yEsO&#10;UQlqEqGalBHkWaQtBBi2JnDk2dnZvodVL9t39FBwH+F4pnDHgfZhBiPa2Nd/avP7nzn++4hUe5ge&#10;+S/3me0gt3afyH6hJ9y/+rVr1+q+Rca4J5mG4zCMlGZXV5eB35xi7s18u2507UpPmhWEI2jkzjnz&#10;Url0sR9J6wxGWGFPmlhwKR5ThS+orvMEXo7f6x1CpCQm9J4cjtanQ2CmpqaCr8QkZmlpaUVFRTg+&#10;y4g029raDJI3cUwmJ83avduDsM0FQJclr/7CzxRMBiMyJnDt9TN6h4Yb9w827h8yFWmGz4HuJ9SO&#10;oLDCiDSXLVvmGR0q5Kf5M9B7BwfGU7JIruj+3ouNrlexwD9Xhqk0XXBl3CLxoxsaDpVb37QwCjmi&#10;ECcNKL3S7XaHKXBUUgKbEkbhdDqjGN5EAZvqNeurXlly/S+PHh3kny6DoUG2nEx5Mua/ZjC1mkGm&#10;5KsKxwGBJdVzAg0NDVHs3ZYzx9F+5AP1mgX9rgMHjjrv/g3zJoOhqzSZNHUAmQkjPRyZ8FTqmJJG&#10;h4eHe3p6aBIgOIKWS3WcO66Kwti848iYJKibOpsf+7Rhz7uffOd7z/EvhMEYIzJmJ8ZDG/RJxuTo&#10;yVbEa5IypynSK7EckhJM9HHCxYR9gj0zMjKwPrhA+nH6cLB5etKsMcXlqqryGu3vDP9lU5Nsqq8p&#10;uZ5/KgxGXGGSMYVR93NdUOwoQaR8jhNkhqvjUWkqIIrTmhCbBTv/o33VaBRYSopUW1t+++3vLLpi&#10;/YZdeXcuvOgiG19GjBjA0aODM2bo9D1/Z88nthlT/LnO7UkT46GdrxFpUtkOf/YSqrB7yjLSGP5E&#10;mngrIDEbqtpujcvX2X/zj7V7t5/1oa9cKa1YUf7Cr26+4NuPV73y+E9v5d8bw+oof/ilTZtbF3/h&#10;YugAPGjlRx/1Yf32pvexvKb4Op92lT1pQu/QmZg/V0akCbYKU3RoEOjq6gqImn12oAzgesq6r/a9&#10;F8cEHtXWXmW33zn9wDNbpO+UXM9ik2FpvPb6fjDmgivPh6h8/fvPgyivWnA+1r/+pw/xfOeqq8Ge&#10;sKte3P7+4sVzX399/553P7nwwhk3LZ+/ZPFcjIy36z+BkpPUWg92N7jSfz9PWVlZqLKDqB9RT0+P&#10;WlTSytbWVjVpJiQk5EzKuXHKjVhOPD/x8vWXa3bV0dNlmzzNnjx7/Ed16szpXYffuW7WVZMmqIrB&#10;uFyD+w/snjIXFg2uNv7hMSyK06fP7N59EAvXXDNn4sQJf/vbQN/RoaEh2Z+TmDjp4otmTJkiS6uD&#10;B/sPHDh66vSZadMmz0iecvyzk/4HkEyfJE2cIElnzkhnxpWc/rfjHyYcHXxs4xPmUpqpCrKysgoL&#10;C2GbG1vElZWVNTU1VAYp3AcahLM+VJk84MqUKUkDJz8bU2XuooumdHdflDj40VGvk0EMhvnR2XkE&#10;VIgb/0SZ2KTzzks67zydYXPmJOOhYdtjx04eOzaEBUVcnJKODZw4dmLqSS2ZHj0jh+IPQ+lMHG8N&#10;ulMnTOCd95b9TuxJReSbmpp6RgHFh3exnvgU3IqVocqEJ/LFR6hXQmDiswIt2CFVL3MP9ofqwIp3&#10;PbG2tU67Nj+/b8I5F9sr1nz3D1xUgmFF1Df8BRfw2nXN49rLjh3D+DEq5ZfaL74Kv4vh9evllbt3&#10;R6xgR0SrBXl7A1RorDTBmxp2Gz+oVAloWr0Sx+BZrcQf0gxlBZd9rzieKfQoPrMPx/HAon9bsHA9&#10;//wYlsOrr3WDMW+6eVNf34kgd+F2DxcXy3Rps8kLu3dLtYejUuUokvDqCKLmvQB1YRcBm1S6DowZ&#10;juB2CmXHJ9JHUM16PEc9z32l/bqCnT/RdgO228Hcy99t2T7tthe3v3/T8svY1mNYBe/s+eTBwmeT&#10;k6fUP31vkJNL7e1STo7U1yetWCHV1srReJKU3nnENXA6JKXgzQuz3f08HUqgb88ZAGOlueNAu44w&#10;HB/W/2WLzj5hg0jSgvlsoTOsBEhLCExYSG+/E6wwxJUPdYkHFlTIfqFnx8HB2FaaE8xG4rDQRe1l&#10;0p5NTU1BpBuFvJ5bweXLNSmVMnCnTU+/afrfntnyNmejM6yCJzf9ec+7n5Q/dCOFFgUM6EpqdrZz&#10;p/wTiDOYjjSpI5IgdTBmEJHzroHDIT8wsLDcOOjjDk/evOm9/8HfF7fv5V8jw/ygoEuKYw/SKl+9&#10;WnI4JJdL8tW9h0nTMlAa8F4X8t3mzHE0unZ5zHeuvOn4O8lTJ7y4/X3+QTLMj/KHX5Lt3IeC9ROU&#10;lMjPjY00icmkGSMAtYWjTUXB5TfV7t2uY6FL0ldsPdub3mcLnWFyvPb6flyo96/OCtIwhz3e0iIV&#10;F8te0HhFDJImeM2ePGs8Ndu9gfbp6h9r++N+u2LF8kOvScpUEf8sGWbGuodfSk6e8p2gq3OVl0s2&#10;m/wcx4hB0nT1HwqHbT4iKy9w6PRDz8m5qbtlgT1546ZWFpsM0+LF7e/LpWBLrg8yxohkJszzeDXM&#10;/SVNt9tdWVmZm5ublZUlKfXiDLqtmQE7P+4Ih8wkgI7LW5/yWLtSvgcvOtHfP1j+cDP/OBnmBCwh&#10;yMwg/T9CZtKcJpOmN7S1tWVkZJSVlYErqT4bnvFSXUzThAhf/0iqddR+pHPMWrtdSk9f3PzU8tzL&#10;ntny9kcf9fHvk2E24LJ8/U8fgjFZZoaRNEGREJjUfEKU5ChUUFNTY1q9CUYLSXEjIwvdM/AIYrOj&#10;o7zk81jkThgME+Lxqlfw/OD9WUFuX1srP8e9zPRBmmBG8KamvznFUeI5fN0ox4PeoYG+oWP25Fnh&#10;Jc2DHboW+kVvvLSm+Drcz9/Z8wlfWwzz4OjRQdhAsISCrH3pckl1dVJ+PstM30pT8tLfHPKT3jUb&#10;Gl2vhqr2sFfSnOPY5nrVY62cGiSVly9ePBev9uw5zNcWwwx47fX9eJDMfCBomVlVJT/Ht9NcwKhy&#10;OyUv6pZMB2OGo2DH+BGmsHY1IGMpNUgbCgrLZc2aJSfkVEsozTy+uBjRhvPu31D1dWDBlecvUe7o&#10;gZtvvbJtnp0dz7GZ/ipNUXNIs76oqAhMGvXKQ/pmRP+h8LnO1WJTx0IvKKAQNlydrDQZUQd5fu5c&#10;dfXvfnsPHvVP3xus+dYolzLi2Ux/lCYEJvl8QJG0prKyktzo/vdci0lAY1a99ayk0d8pKfLMZl3d&#10;gqKvP/Oii68tRnRBJnkIeljBNk9Pp1n7mAfNOhpXCPIRclRdXQ1yBEuS2wekieW8vLympiZzfmdX&#10;/+ExTSnCRpotB/+i84Yy6XPVB6/TfZ5/t4xo4ejRwRe3vx+850dtm3d0xDZjilD0jIyMtFFkZWUR&#10;3QWmNAkVFRXQmxCbxMFkmAdRqy0y6B44HAHzPCUxKT1pls60pt0urVhx1SsvSclffWfPJ9ylkhEQ&#10;zRlHUAbUiurF7Xv7+weDj2MX2LlTkQk5/qqWY2csVIGY6JLChMi2Fv6bNgWS0qICwnGMX8e43GZr&#10;aysVUVc3n5A8OlJEoU2HlyLEoe1yYYD8Hf9RvOsJvc4YW3FwF9srHl//Mhe7ZfgJXC24Zl59rdvb&#10;gLffObxg4fq8u37t5w4XX/cLPEJwZNTNwu3294dpnXYX9fX1IDcQGkQhljWVzvES9jTeIo83eNOv&#10;IsQU3K7xnhPplpWVNTQ0mNA2tyVOj8xnFcxf3ugZeAQoFQavTD3z2uv7WT1ZGv5PsIxzKgYScuOm&#10;Vsl7WgQGPFi4Bcrx9T996M91hTEHDhx98P7Ph+AsQGk6HLEXngl16XQ6IQc7OzvVnSIF8BImNd7C&#10;AGhE0J1Ig/Qd3I4N1D4fLFMpdROSZslrvwhHRThv05rdA4e1FY/IQrfZrk48yvHtlobz7t/cdMtm&#10;f8qvNDzz1hdv+NV47pHlDzeDEO9cdTWY7kmFPfG5X7ll89xLKkGjYGQwJt567Ce3yAWKfOWbYdt1&#10;SsXMENjmNKEZo7XZYUaD3PyZaQTpkc3tmzTJzlc3nxAcjO2FS91MSvNQydV3ROzjsud8rv3IB7pi&#10;88LeD/EzYF+QRQEGhKbDfxCEqMdxLwmKBENRTV9/SlDjegDlgY7pQTvHrp7Z8jYY8/Gf3nrhhTMe&#10;r3oFw/Dunnc/oVIGYGQczJri60CC5Q/dCPZcr7jFsSEWNEeI46FtwbBB5piPZ0Jz4HS6RSY0QWsB&#10;tYQA6QntOMF4nKR4fnT51IS+oI4jXRFTmpJSXlNbuWOUNJd0y+U1WWxaFKA2aDpQ2EaPAqkgx02b&#10;Wx8sfJb+ueA4cCsGa5qdaO6XRJegP5Agrfnwo77vfv/5Jdf/kgpclit11MGb2BsULrHexpo7Xn35&#10;a6DO+1dnrVEqYII3F1x5Pmx5MONd9/x2/YZd2AmWcVSU+SMYMwQyMyjStE+PnWqTlZWVZWVlnuuN&#10;viExsWdwO/Zl2uD2SCLz3Et1KncopHnV0EGJkymtCRjIUHPQdN8puR4LGglJ1dWwAJMZvAkCXfyF&#10;i2mkIEpoT41pn3f3b0hOggTrn74Xj9de+TqoDWPAcQ/en0WqcMniudgbeFOw3kUX2UCdOBixq7UP&#10;3UiTm9Ceb3eU4BmH8c9Fz4JD8cDeSJOG5lzE6ISmn2hoaADXeeaLG4UcgRYpuL25uVmEGYngdk+z&#10;Pe5Ic2aGzpymJE9rzjjz2UW2Cbjzr2ESMhPAa8ZxYGAxiEeoOfAOmd5gSdHRnnJsoPvAbuCpm2/d&#10;TPKwT+FH0OsD92dhK5jMZNpTrjfW04ykhsvw8qbl8yE51Z0nNtas0qzRAB8N5iU+xTMU6AP3f/4d&#10;1e05yFxJT9CEZnFxAPNjA2dSEmNHaVZUVOia1D7iNKmgUY2Cs//svDxab6pvCEs5PWlWJD8RpNk9&#10;cLh3aEBbvlMxZxbMOPkOz2maDBCAF19kg9DzNt8HigTfrVWUHcaA16AlIeWIxUR1NRAWBB2sYzxj&#10;+SJJgvzEPRIsSQGSMv1t+jORJtgT74IfPT8OH6HhR881ntDwPjYJGVF62uaBhLXDPM9MmxQzV4s3&#10;Y9r3bQF0SyFL9QqwjGcTTmj2Dg6EtSKcLrLnfE7fQnc4rjq6T22yMaJvbSkCEAas8+7fkO1MvhQx&#10;9UyhPzCQBQdR9UmMwVtUXQ0mtpB4v/vtPWtGm+1AjW5vep+I9cILZ0BXkmmPCwDr8W4I3DIRRoAT&#10;mvED37eFrq4udS6RKKMJC92chY4iLDahcHXqKtntN738v+tnXIqfZcgmmBjjAyhMcbncSM4TsBhV&#10;AML/iIpZkEh8QBXeCH6EMQ6xueT6X5IAVP831foOy6BUmPPgyrU/uhG6Esug6dcUhg2+kVl0STM7&#10;O7AtDg2VLJhmuS8KTjModKmuJuwXaRYVFXk6ggilpaUQoSb6Fx/sCGvBdl3kXOAob3uqfNF9Hmya&#10;uWDbtuQLEvFDZdI0A6ATofigE/HvgPqDZQ0ChXHdd3QQnIh/E8QgiUQxg0kAyWINxCYY1qC6GlgS&#10;XIxdEbGCkbEVaBSfAulqvYRamtBcuzbQ7VISEyx3bZSVlenmmBNgW2sM60nGBAzGxAae4fLSqG/d&#10;RKT5cUfB5TdFnjQ7tne5+g9rZwZg1Kxbt+Sy6ZwXZBqZuZeojSzrxYvnXrVgFqiN/DbUDo/cNZ7b&#10;giiXPH0vrHibdxMbu5JLAr77CXiZLHEoVpBmaBLALWKbt7tPZaZNttx3Bb9ppi8hPEl+FhYWBuYI&#10;IkuccozM/81bDv6lNudfI/yhKYlJ2XM+5+o/pCVNpVzrTdMOb+9PBG+GZZ6eEQjAjGoVKf4jIDgy&#10;2Ck2U9ddQ/DpnwE5rnvkJWHdYzxo9MOP+ixMmkpOsP/oGxq2otL0VuUyNzdX12z37QiyRDwmZGZ6&#10;0qzIO4IkZVpTpyCxkky55NR+yb9cEUaYiLL84ZdgjFOokDdCpIhxSEIRLxkcHrg/64XnVqu5tf7p&#10;e198frUlz13gEZo7Dw05Ysh1TgoUpran5e67crs5G6hp7YIjnZHMBRpDmude6i0v6KK//hm/xtfZ&#10;Qo8GKMpy0+bWL97wqwcLn5UMc7Ef++mty3MvG78k9IwfsmR5wKBSznshMycnxN6F5JkS6SO4vaKi&#10;glr1eupNU0Ud6RjIkYI9aRY+XZc0pQ0bFt8xF79bnzHVjJCDXOFriq+jRHLY5gb2Nd7aWHMHn7Qx&#10;tnmgE5o9p3JmJ1r0G3ua4eBK8oF7xggZkWZDQwOlXjqdTt2JAPN4z6H1dFzYEYHsCzrSpU+aknTT&#10;+cc2KUEt7EOPMMgVvqbk+jVKEQCb5cIkI4WEuk+G888PCWmunGvJk5yVleXNew4L3dPj7aMbpYGL&#10;3FRKE6QZgS4X3qBfxV255pYcejM5OYUDjyIMKii59kc36lrNIRNkh4bM9sUz0yYH6oqxJSbIhTbU&#10;1YmCSjl3HcNOLJlD6Y3lwJi6yeI+zPPW1lYLzMAMDfQNHYtAlwuvV+q5Ga4BvcKa6em4/pYs/nZY&#10;A48C6oIQAyh/+KUli+dqoiklxe3z0Ud9ixfPxbtPbmpNTp4S1hsVGHPpi71mOzkrLp7S+OXAJoIy&#10;UydBJJ4lzcBTzgkdljXPq6urAxofC9n1Ja/+Mn/+8mje3mdm6CdTQmy2tODn3d8/GKYycaCJJdf/&#10;UrfsY6xi0+bW73zvOXUNIQh5nITvfv/59Rt23XXPb513/8bPzMXrs6tv/Yc6Wph7SaX6sTBzw3PP&#10;/xVv/fJXr+MlLVtBQJwJdBMwHUhznLY5biFmqKRZWVmZlpaWoICcMeGAb9IUrdpg+UuKMz18RxMc&#10;XP2HCqJKmjlzHPrViMlClz7G8/ax9RZDBfBFXFU7Js2Or/zkaKVLiMp/LnoWHApjnEqlUXKkz8xF&#10;sOH+/b233XK57rt9fSe+/s1tGHDvPfLc9KOVLbF6SjPTJo2ZZ2hvD4I0QbtQrNH9IuCosrIy4dLB&#10;smhQETQFB1xPU1JasmVkZGBLqgiHA8Lz+I+GUFNTgxuC5xQs9p8wCqfTaZDhZJbL7twMfV+QUiHm&#10;ordfW3Dl+WGK1qREl/jJO9qjCHacT4hK3CpwVtc98hJevvbK1x9QoizXlFz/6stfe+G51cbhCuDE&#10;X/zqT1i49ZYr1OtfaSnav6+UiFJ+uctls03FGLDnb37b7v9xpiYmVCxKGs4/nx4995yHl+Ld0qun&#10;YeWimZO8je+8YybGRIw0291jlWbgE5qK6zyauUCigiX1R6PuFFg5ngYT3upp+m6shs+ur68XQfOF&#10;CnA049SbRL6e68GS6j3juA18W4SWg3+JfNa5GimJSY6Z83QsdFx5uP527ly8eO6edz/xp+FMQMAO&#10;SVWFfM+mBRWOpPAgGOl4XHjhDE2pN9ClT88PzG3w5ty5KXgYDFt4tXxdfW6hHM326992+M+Yrbel&#10;gRMznj2SUPcJHkWvHc1Ln4KVIxLm7eNY2XZkhKry7FM6V52L8c6WPhqPAYXzz8H4eclht3ntSRNT&#10;EiectdBbWgJNBJKZ9vDJ6BaFo5ZlouePKPg7njBz7E23opvvxmqgS3UaJXZBxTTHczTYM6hQNzYK&#10;X55omrpo+hlgH60gzbO365leQtxHpzWFKgy5zKSU5zghTdnVo9S/uH91Ft0wNtasCsIP9pe3DgtO&#10;VIMmN0lUVvz4poUL5QFErG+9dQg868/OwXcgu6LX+rv6T4/8pF2DNXs/Ay3iLU+GrV4yo+3Iydzt&#10;vRg28gPZ+1luUy92Up89operlyQLHRpyEUq+oLO2eYCk2Ts03D1wOrpeIOgqcIWmby44ZDy10rFD&#10;3Qxy343VdNMowWsGxZR8Tj3Aulf3ZRcgchQ0DWompjcgzd6hATP8mHMucOgkU0rqwKMpITeiaYfk&#10;I46TaU251NAC+Qb5nZLrl+deVv7QjcGFE8HcFmzoDY9WtoAo1dxKW/lWmlPkn9W8sY4RUpdgQ415&#10;XrpwOniz8q3jWgHRf1rwLMbn2adm/aFHEa39MOSXzQklQ8GyHpnWDGpCs3H/YPasaNrmEFugI/AJ&#10;qTGa2Qt0CrHBA9ib7k58xGnSAXmyGw4xuGKaVD6E2gJ7zlfSS/XHUedLA/O8/dPO7Dmfi/605syM&#10;kld/4Y00lcCjL4V8WhM7BHEsUFjjwzhIOqIIBGJJqMvx5/Ck2LQS9ZWWIjDpK7tc9/7j72je85dP&#10;rBDv9h31S2k2fzwEmqvPsYH1GlwnhBmuC5jt7qHh5oND3vYD3gRRgnOFCFU4dIruJsGSZmJ5xzG6&#10;UINQmiDc6MpMEnCgOfUMJk1oNjU1+aNSwUXeZj892/z6zj33rKcJ9g26sRo+HprZW1kR+vIaOiZV&#10;603YmkRpgjT7ho7pHMzotGbIA48gM+XOhcsvu1jhynjIcKdGdSG8N/T2+ZgL1tjjthlT/SLNg0Og&#10;OffgGbBb621pEJVNy1O82dSQpRip/2M+clLWEDMn62wyNBzKqzdt0si0JpRmgIWHJWVCM6y5QFVV&#10;VeUKsHzixAkDvQljfFgBzexRcUuf+y8rK8O2eQokJaYdBEUspDunaaQ0aTJV7YGqrKwUjdW8EV/4&#10;FLin4G0/0ln11rPRKtWhgdwG/VO9uiEQmxs2LFkgW4Lbt+8NVXYK6dYli+cSifTFgS+IbjkhqbO3&#10;cOFsyElPc/v67DFxzjdcny5b5R+ODDM259WAHiTjGmY1nmFN44Hl3O1uNd/BMMejqz8ABoTGxCZk&#10;5ofSQp81GVZ2ZuCFh0G1vUNnwucFam9vX7Nmjfql1zOj9C4T4gzLGRkZPmNvyPYFw4IfsUw+FTKF&#10;YenjLc9pTR8hR/hgbIwPpllFkCaWsRd/RG+4kbArYdslv1ly17Qp/2QKN0jKlCSdvKBRC/2iTzoX&#10;XHl+feii0CEtsUNiTNkXFNJ2waAn592/ocd6pZuYSZQmvmlIdkUOccGGuvhBafbXv7ZYUlxAxLM2&#10;29SAPgWGeVnbQO723oS6Txpcg2DP0oXTx/xih4a7+k97c5GTxiS9OWJ1JU+sXjID+xQuplABUvGj&#10;518KwjYH1a68OIwyMzMzc3gUeLl48WLPMaQKNRYqKUQ/XS8kyChxnLgOyxrJ6Bdp4vOwTdCN1ZxO&#10;Z4IKugFG/sPbFOqkCRNtidNNYqHrlzsandZ84P6sAweOhiR756OP+va8+4lIJZwxY8qHIXUEUVNv&#10;SZkqXb9hl0lCmnBIC0Kk06+/zg4GFA5xCs/UPIgxpVFX+1fv8deg6bnnPOH1PvtzaOkDRXo6cBq6&#10;B6EcdR075CkSU6IYht02uE6I+c3QkualbS8HQ5ofDka9Tgd5PjTuYiK7QEtkYLzgWeKcwOppkvOI&#10;AqDI+67b9yKEoKPUUDtepirQDB6+bnh4R/rElnnfaP+6GX7S9uTZja5dehJ0ZFoz786FF1444/FQ&#10;CDeyzZePVtWFxQo6DtUXeXJTK/ZW/tCN9U/f+/hPb5XCECwV3H2iv3/wqgWhiS0DY37ja1/Ags+Q&#10;dbAqDHkY5iLi3SeaPx5adkFi6tjCGRCJWOPpval86xjIVB36LsZDloIxyRIHq7belgbVWfRaf5jO&#10;8PJP9vTOmUtNB/y3zV0Dp81Q3AjUpA79BvHRsk/XC6lLsBxxJZZFK0lvriHfIUdB9wKiWEsBf+rI&#10;EWl63jG8ycz2I53RDWtXo2D+clf/YW8FieWYYSVQBnw0foP3tdf3JyefbZBNRnpIvEwQlaB1WMEU&#10;yQQ6xgeZofg8fbsFoatXBCEJKvzD8+8ZD6Mw+IofB9B+quzNAffgmablqSIqE5qxekkybGpQpPZX&#10;NjScu90NimxanpJnH2EfbNiUm4Lx0Ke0Od4FgYaPMeX5h45df77oqoA2qf3gRFhtc/8BegFTVVZW&#10;kl2blpZG05H+tOqBGQ6SycjIoMlNSfF1g3OxN+qQFgBplpaW4jgoh9LtgXB8c+GvJ3lLKUl49na7&#10;kHudJ82STIOcCxxeQ9wVC53E5sZNreM0eKkghXhJpHnUv4AYY5Q/3AxBt/ahG8Ua8KYZ0jRp0jZU&#10;SpMAq/y5/843HgOBCVMd5rz/uwXZZf2hB6JSRKQrIvEUVup6vfFWxpZP8QzrW4SvQ2BiPM1dll4t&#10;T0CBUkV8Ozg0xOfX5Zrc3/fOJQsb9/t7ZfYODdd2fmaenr2tra3COw2yo3wefzYEaVLCDsQZVV6H&#10;0qS8RF13t5HPizQqxXnqUmrIixDjoMHr+Dh12WN8mQh76oOGj2nN9nYswOC9657fPrnpz2uC7YVN&#10;uu9sx5vy8qtyb5MU11BwnmUwuFI3SObc1//04Z2rrlbvB+wMjo5MezjISchwXfbHW7jfWKUIHsix&#10;rG0AD913K98+rpmXNB4v681wFwxRvNIX3fLlqj3H/TS3ZW976qRMM/UFqlAQxIaUHS6YDdRJUZW6&#10;s5G+qxwt8oIwTW6C8tWZTzjupqYmb59lkiBNNWnq14gbra1Jwm3xFy6G2Aw6h4d03wiFYZ/r1s1o&#10;+oM0jqgjqEvQ4sjEVu5lmvpAxM6RsdDXPdzsTdVeteD8B0cbPTLCRJrL7lne7j7lZ3Hl8o5j5ZnT&#10;Y/JkgN8M/DfRLEKsK54pwMrPsqAdR7oyz80wz7n2moEuKdOalG6h9N2G2Hy86hVyswSuNPeCdkc0&#10;12jYGtYEF3UEBffMlrfBld4SbKijdwSC58HL0Llriq8LWoMzxkWaNltKYkLJldPK24/t/IqPDB+M&#10;sU+fYN2mQAbWty6am5thARMvWb7lZkpiknkOxp4stxHWaX1BFvq2bfKlmZkJkQgTGFT1wP2fDzTW&#10;HRx34MDRs5rL5aIrfsb5n3snKNKEuJN/A6pJTE/AQqdSbGHN1ITghQH+gEXk5KXSB+/OXjs8fMZU&#10;R3UsNUeSvhXMlr29FGxUsmBabeeJ2g9OFFzqNSjVNXC66t3jjUstnLYLRZibmwsqhF1r7Cyi+U0w&#10;pjD8fZMmRWuSLwjCkzKCzDDJ2DvxhGPm5Wb7Z+TMkSt36JMmWdPKpQkTWK4F+XBz/dP3BrR/UnyL&#10;xfQiKc3e3qtyzhcmdkCWPok7YzZcvnw+SBMH/MD9WWE6b+urXsHN4LGf3GKVWcsLEo+dPPOe2Y5q&#10;ghQskeFCUsq/QmxWfT6pYNfRnNmT7V6KsRe8crQg4xzrykwywDs7O4uKipxOJ5apQpJ61hFER0XX&#10;QHdUd01wqw/SxAbkvxYESsFQ2F2gjTVCjkOTj11hJpk5KjZn65c7AlfabMKaBkk9eH8WMZFnuxsD&#10;NDzz1phutC0tYodEgp7uGnwE1utqye9877nk5Ck+xR0+DsM2bvozBWzm3bkwVO13cAA0twsFvfgL&#10;F3P7uaihr09EaK6cO6Xg0Dkrd/TtvCnVs00bGLP35HAMzGZSETWqZuStOrBIqRx7ZzLUmOErQjx+&#10;HJ58PIrN1LzBqwNdUgq519UJ3gRVgf7KHw6gLCm4b8+7nzgFs9CuwMUtLcSVT27SzkGTZ3zT5lZP&#10;Tw6JO5CpP+IO0pgqg3z4UV/5wy+FpBIdDumZLW9T9BV4ee1Dy2KAfNwDp6fe8tYc5559Y90ptP6r&#10;j3qdGv5pw9+wFcbgccu/7dvycp/uzjHm/2w+FOKD9ihuVPV3SZmpk3JedMMSP2vbDQ2DMWVPkR6Z&#10;WhSUFA4bGuRIDXtJeILxsB5q1NOqjk4R4pBg4nCCSUp1jLHCvbVBl+TYIPm5pIRegaoCjXVf9/BL&#10;Y4ShqmQslOadq66m2KAxn6nEXWIrDTuDqjZuahVB7D4Bw7z+6XspRwg7DEleEx0q7RaPMDXajRZ1&#10;fvXHAbjOvvmfBx5r+Nu/r5594vmFeGAN6PWPu7XBIVjpHjgd+sPtVXLwx7a4qL1+xsqLp1yy5QiI&#10;srz9WMkbA5m/7wFvxhJjqq11EB3UYasC0CU41Ft4eBSKEIcKSacnr7RfZ8J/gH7rC0kJPFq7Vjao&#10;GxtH7nJ3LqTwI39i3WGYQ2aCZ88KQ/IC0Wypy1X+0DKQI4hVzUqQciBTyEmws1qHegax+wnhxRp/&#10;AtKYMICYw5sffAbx6CfDPvlCzx032B64eaQfxvP/95LUpIlP/k+PRorufv+zsByrl9rDsMH3rZpJ&#10;kZggysaltsYv22KPMQPFBGObX/KSgAnGDGsSuqWROfNS/WlNkpnp6UJsSkr4EcjLp5EOVoVRrDiX&#10;s8ZYVQ6HIE2SriBWQY7QsKBRrAQ7Q1Q+LseNy+xMYUaaIHb/gR0q7DwuUwMGPng8AgHzUcGqG2zX&#10;XnoOxOM+P2IewY9Ql09860LN+n2qRHWoTljl3807LyyHi7uvTd+DZE+aWLJgGtgTD1PFsUcRPuI0&#10;yUjX+HyoCPF4mm/EOmlmeI3WhAUEI331avlZsdaFcDOeJQTZgVu1oZSjHk+1Eb1x059BjhBx2AQE&#10;KjzjEJXUE5xKIhGZBvcFdb1YHylznZTMgwGQvUJCYhje1XjeNTVHYg8///aFX/z2BzDSX/3ZpYFu&#10;C6qF/LzjsrMNhcCY0KF4hH5Ck0gz8GZqrDT17Xzy+eTm5lJKZWVlZVZWFtZEvgixjnl+xqRmnZEv&#10;CCgokOXhqIUujba7Md4nCOj+1VljdBkudPJ4ktNz1L+0sWaVaAiB3YpAcWyLPRCRXSyT2o3jCboU&#10;XiwxsQDGpJgnrME9QPQlB13+c9Gz6x55SbMHTc2R2AOU5r+vnu2/ka6xxOWTPGqtf/M/D4BDsbdw&#10;HSsunkCKG7HSNDK9yedDHiFpNIxeXSE5qodu0rmVzHMzWg7+xWgE5OG6dTLrKVcqyCuYdjdiQpMu&#10;996RerqgIW+xn+WBz2AakDi4/rvff56S6MGAYEyQMn0E9OzGTa15dy6UJefoHKsmuArjIbFj+9f1&#10;vbzznn25D9rwy9ckXeJ3VCMY88kXekCRoF28xDIeNMsZFi+QNCbeiBGw0mxoaEhLSxNFhrAARRlc&#10;EeK4RUpiki1xulcLnUhTkkRWZZDQhIn09kb4awovFrQkufWFvb/2oWXKRO1LRKako9VufdGrI+Yv&#10;hl//cC7I7l9+dkC9EmY7hRZRcJL6rS0KyYJtv6dMX4Ilf6p41UG74TrEoJqpxRJgSTudTn+6Cfk2&#10;z5ubm7EvCi2KTBHimIHXGnEjWlQJdFdZ6EGaVOnpI2EisPfb2yP/NYkc8+7+jcatD7VL8U8UPP/4&#10;T28FvaorGROB3hS7E5oCEJjfzTsPRvpjKiP91Z9dSqFFeBysX6DWmF99dD/oUlji0Jj7Dg2BRtUM&#10;i2FYDpnq1Is3ijdAHRYVFUEv4tlnMKXWPKdyv2VlZW1tbeQ3p0Qizy2pEEg0zfPhCab9H8i+oE8/&#10;kOYvNxKb4ydNYVJF6Yoncnxmy9tat748FbAMcvLAgaNriq8DmYIf1z3y0jt7PqFJTBDogivPj9Vg&#10;I10j3XhmU47rVAIzQZffU7nIheQUw8CbalYNAYLqdR5LgBlN9TioeyVANSop1t03aQrnj0j40S2m&#10;KSkFQqJLmimnzPuTy5njKG97ynBEjpwdBMsouIu1tlbq7j4bugTSjIbSJHI8enTQMycdhFj+0I3g&#10;TfJEUbL866/vB2k2PPPWmJojcQAY6TDJDbThrT/cBzWqYcwIwXu8UfxgmQJJCRZqVlCpgKQhKFFt&#10;Yes4gioqKqj+OwDJiZe63SaCboMRKiSdMW+9AHvybCPznJTm6tWy2AyCNGFPaeI9Ye9v2xaVbwpy&#10;9ObFUqeogyuhRiEwsebxqlc8lWk8GOneooW2vNwHxpSUuCL1mNSkiWrjPYykyfFGowD1gT2hFMGY&#10;VGqDqhyBOsGERJ2TPG17p9NJJT2oBTApVT6bAZLmrL6hY71DA14r1412Wwtm71VVsrsTYtNSgIW+&#10;aXPr46PVjGL1X0+R6rpGujcVueoG26obFo5n5+M1z8dG+8YtSGYK21rMQJLZDg6lEsA+Qvy99WNj&#10;+ET2nM+1f9pplB0Pjblhgwg8CkAXrFsnZWePudBFqKaJJcOSxXNBmnhwNSNzIe7jjYgoRUNK6hQE&#10;uhQZ5KWlpZCSNABi08KOINOLzdn6hTXVFjpIE89QnZQp5A/lkUmukZljQzXNqjRHgjRjozD7mdMn&#10;TXhUp0+fmhzQBnEfbyTojhpPemtgSUyqb55byBFkcsj9grxloAuluWLFCNPh2gUb+rTWMWDbNqm4&#10;WF8amJs0Zbosvk6KlfDMz4bMOKc+MDhhakAbUIpEfMcbkavHOC9c3a9Nxzyn1mbmdwSZnzSr3nrW&#10;xyARdQSZCaMbL41nl0CsNttIiTkN/0oWmJyKpeY/w9MyOhKLzXZUybbZ5wa0QdzHG0neJyFhthcV&#10;FVGdTfV6/TlNqsSJbURJTibBQAHDvHvA76Y9YENY3HjG5evtto8BHR3S+vVxrgsYoQRI0+GIz68u&#10;bGjRq1wzQExRamCUe07tc6XRwpoacGqQT1BhTb8qJYvqR1VVOkJS0gsz0gAKlEwthslw4ODfGp/7&#10;36eefoFeXjE//cYvZd13980+N/zr3u78bzzyzQdXYfAPH/nVG2/uad76s9CTZry6zslXLl46nU5d&#10;lvOUjJM8GTMtLQ3qsrW1lcKPvH1kaWlpcH3Z4wcUrelvefmCAllLgjR1ZzZBmn19RklEmZlMmibE&#10;Sy2t4Lu/u3bBs//16IVz5JAjsOcTG7f89f3uH//oa1E+OCqUFa9eoOrqaso3J42p66HRhLXrkyZG&#10;kEkulr19JCtNnzAqrKkLMKY3IQkpWlwc53NPVtSYj1Y9Bcb8z//4jlgJ2dg/cBzU+dKXWm/MjmqE&#10;v6pdShyCmqYJS9p/CahjnkNj0gJ0qVhmBAE5mfLjpwJh2czgSx/Z7XJeJsNMADP29x//p7u/oll/&#10;3103a7gV2hOaFMtQo2DVlbd+iUkzkpIzoPFcvz6cStNnYc1QzgXY+YSbDX9+893k5GlQmpr1WPnN&#10;B1fRMlj1W//6ONaQ/Q6efXS9fKONBG/iDi0KZcUf1IWDDTqe+TbPJe+BmRrActcNRWKcNakTk9KT&#10;ZsFCj1yr4d5e9q2bB0cHjs1I8tEf/Ocbn4HSrPvRj2jGEzLzr+93gzojQZpxnHVeVlZWWVlJ+eJZ&#10;WVm6+TuEnp4eDW/qOIIMnD9qsCPIL/2XHCnSzMmRIz1hcPG8p9XUKOjyivnpYs0Vl6XDVH/jzT0+&#10;CXe899fubtn9GJcghw2xoXHIuV+OIHXzHxBwc3OzOoUIL7FSOIsYPqjsAodRv6BwaAeGaQDWg9j0&#10;qUZhoX9h2YOa9VgZXtKM7wnNUgW0HII5TaEfoTozMjIKCws1O4Wshbjln4Q/GMkLisD9RSQFMUyD&#10;G7OzYGhDM3pOa0JLwiqHMQ5mhNKs+8WPPDf/697uMB4cZ52PBWlBWgC/gf1gueu2jzQqfk7VkDw3&#10;wxrs3f+WGvFtns929R+O0IdFqekFwxvuu+vm5ORp//X0/3gy5g8f+RUtf/7aK8Ge0JXi3Sc2bll2&#10;+7fVa8JllNhs7D8kdZiVlUXTkljOzc0le7pMQWCkaeBR8vkuQyjNAJIpx/thmUyapgIY8wcl90Fp&#10;futfHxeyEZxI4e6UFETPWAPqxALlDhHbhvfgzF1IMJIoKioSMlMoxc7OTihNXWnoo++5NNq2V2Oe&#10;4zM4Id1f/ackU0aINPv6eFrTbBY6TG8wYP43HvnCsgfxAId+88FVItydbHMMuOOffoB3f77xGcqb&#10;DPuRdXSwz5AAXQl+pALDIjuIiq9TR17NeKM4TSrDSRmano4gXWufoSc2L/VRWDOEpCmNbbjGMAGu&#10;mJ8uZ0z+yOsA8KbuAGz4p+aNtBzinEvKx+XrRLGYAYqe7OrqArlh2djL7SO4HewLXUkd2tRkWl1d&#10;zWmUfgJ02ejaFZFPyhkhTe5ewDAGeYH4OlHihcCSouC6pGRC0lv00jMafYLPPVZUVPT09DQ1NdUr&#10;wDKex8OYOJTc3NwEBWlpaZ7mf1lZWcIonE6nQdypJWBPmhW5qKP09OATMRnxAyjN7GzOgxAqEKSU&#10;lZVFXETVhMFRWAkC9VSd/qZRhmoGE4q1qKhIrY1BkTD5qQadpBRoUk8iUO+O1tZW64aFQml2HIlU&#10;q6XxZK8zAsH05Jlz5y8+fXLQVEd17gXzfQ9yucb0f457lJaWgiXBM6QRQTUUnw7So4lOLYYjC9K6&#10;ODJ6iWOiNVjAy87OTtLD9BKqlshajBfAyuzs7GGLIP3XX9396QeR+KS1a3FqhvftG2YwvGH9evki&#10;2b3bcgeOX/1aXOHhAdhG/RJCzdvIiBbsoErIUL/CiUT+KXL5Y5lqgoruQyB+sGdGRgbWW9rvlHlu&#10;RkSTKQPtcMmIN9s8PZ3jjTzZSRNGSROdnnU2I0qa0L10u9BMm4pnmr5UW+I0TWv1aU25sOanH0jz&#10;l0fCPJeUaX6OJmHoordXammR8vP5TKjp0ul0eusU5LtgR1SOWBCl6DusHkCkqa7jZEXS9N1kLSRI&#10;SZFFBIe4M7yB/eYeKCsrA2Pq+nwkP0vDCcAopm6Unl4gMqjHX6IYO6mpqVH3ZfcGfCvr+oIyZ14a&#10;WAn3cYpNJk2GgW3OpKkC1Bj5fIQv2icm6dITqT9a8DT1iU/Hr/tIFUNIBlplZASvS1X2KvydtXDW&#10;Pb+/x8z/GHvyLDxHaFoTpLltGxfW9NdWLSmRH/EzwQeluWIF/+c1CEiQTfLGZWrtqrulT8+MJnhI&#10;U38Tn5KbmwvGBMH7w7+eIaYJgwl93X1YmDxtsiUs9Ij6gsrL5Y5DDJ+yq65O9pvFSZwWBRvFaw1N&#10;XVC/yYC8JjqkCWMZ7AZ1SbFLlIbp+UnjcWdTcTkKg1IzpkhmUhM/XqYq0OxkOHt47c61VvnfRK6w&#10;JkgzO1vasEEWUOxD9ym7gJYWmT3jwWKleRt2Eo4FLF0oPDCSbu9JHUlnELgEDQjywnNo46Fo+hLH&#10;5/kW2emaqEyqsWzpOE1g675Xsv/7OxH6sH375EA8S52f6MBmk88SntPT4+L7Uhiv223Rw5fCE6dp&#10;bJtr4jd9xGlSN0rSm7qzAEH0CCoqKqKgS91WGcSnNTU1osQI7gB4joGKStQDPVIfZpf7/UJscuyR&#10;sezq6xuxVVevlic08Ij5rxzHndSCm9AMTGkC0IPe9gXiC5TRDbztoEga4xlKioP2JHvLKU35mKuX&#10;uQf7I/RhUBMQUA4Hq8mRHBhcLfTYunVkZXHx2ewpnChSneoHBsQYIKitbH/4rzSp/0+YDsNHyBFE&#10;Hz4bROZJt0EEAFHCj8/5BXyWKKoEjQlNGhsVlbLnfK79085I1IiTlIBN6KY1a6Ta2nif+Ie8wnmA&#10;woIAd7nks4FnnB/IcIdjZNoXZ0mTi93bK0t16PSYmeuMm05qFBAZRtIwIFRy9VAauAnvOZZTmvk7&#10;/mNta12klQUElGXnsEIDmrUkRbljh6wuoVZo2tdAS+Kk4ezF0lwnfXchtGNUaYpwy0CVJogOhjW0&#10;IPlU8NzZ2ak7coJPVuUK7SF0oEeosKYABFRfX1zHHjU2ys5xEUhAoQXr1slnRjKM8SapDmkWM2cv&#10;DtpPUiELUTE9IHHqdDph4Iqw9MrKSm/90Cf4pEt/bGqGP1hp/2LHka7eoYEI8vQoR8RtDwzQJQxz&#10;telNdIlzYrP58JLBkoX9DuqEYRsbpBnrndQowFy/npt3lJWVgS6pL5B6nlDsMDDShEYF4zY0NLg9&#10;wCQY8DRjYhJNa0ZabNLvP64mMckVDiEJqYgFtb8YrEHlKvyJK4DMhFTXeNWxUp2oCkq1BLHGeic1&#10;aswD7gtUZlKxYY3vhPr3dnV16ahGYyPf4JOC8J7H+Zym7LDd9USkpzWFm3jHjniZxExPl78vPVas&#10;0J+vxHo/Z/dwmalLlG7erN0tlac0/1yh8Ryuxec0IRJBeSL6m9Jh/NlnT0+PYDP1siBAT6eOkfec&#10;osoN3mXxGCgyz7000tOaAHQQeYfjoZAHTURu3mwkriE8qW6Fn1L9kkvkve3cOZKrLklj0i5p2eSt&#10;maw8oVlVVdU7KuRPnDjhzTAHIwVRxYLoVbcuHK0MOE7TzPccKyrN3Z9+kP7rr0YnUBH/a6ik2EaY&#10;olMpkQZSnRYgM9WVz0nSmvxqJIFswWrt+/bts9lsgq/uuusuzzGUKaPOXfRfaQ4rseEY3Nraqlaa&#10;eEnFfHXIh0kz0kceyRD3eAs/CtNEBHExnUBcdRSuRHYirHIsYz0e5j8zFoc389zA6vVnFpFMe7Lu&#10;yZcjItMhXYMJOXK73ZWVlbm5uVlZWeRM9+wfyfAfUfAFCTMztsOPXC45HH3FitBnjsKcx3mD1U8n&#10;0G6Xvepk4NMzjHe8JUIUYAub7TzjkBwO/vXpgmqtLVq0iHJqQHHUZA2MqZ8SaczBpFHFYMhXUsK6&#10;5TZYaZrXF6Tr04gxhPvbwSoXMoeEGwXA43MpblwoXLLfzSPq6fDy82NVaepqzyDSKCE5qVG5QVc1&#10;H+Y5NccAAWMvlB3Uo4DY17NDJJOmX5NL77244sWHojU/5NWhbHWQmRy2VoX6NETUuX69zI/qT4ep&#10;bqpwBcqJsv7MTJhIs1CB53rIT9EZV41JxnFPsM2pN6SIjCfVCvlq9Q6RUXOgz8wob30qOp9NIYp1&#10;dTFY/cgziD2swNmz2c6mFalbM+Hc9vWNLJjhJOMgW1pANlzcyDM8kxaI3DxruVH3XM8NJxnPZkpe&#10;0ihBwBzfHjRpdg8c7h0aSElMikr4hjwNF2PhRyLMKJK8AELctm2kDgjdkOiU0iwnKNUMZ5gC73GQ&#10;MV/1bizID24MCoZXBy3pBiR5EqCPOE3JS0czMGYQxTQZal9QhModefo0wJiUfG3RNCEcuSYrFHeC&#10;7OxIfx0ITJCmiM2kLiNEmg6HfJ7NQJrkv8LthOEBWMzk+SGN6VmUkpw3gXWjFCWBNSGjRUVFYFKD&#10;UpsMn2Jz58GO6JCmpIp1J7vScli9WrsGsi7y3mrK6xdMTXHjOLGi/BpxaNRvMGBwbgqkB8g+cmuT&#10;0axbFl0XRqQJgQlmBGkKw76yshKCFqY+3uIJzeBJMyp5QRoBcvvt8rPlrDZKv9m6NfrpN7DH1XlB&#10;RJp0PnFspIWjO61JbdQiNs9rZckpKZFGulOOOgrUp2vJMwEee/Espc7e8wCc2EcP2TaviL5H1Yrh&#10;R5TaZM7MFkoNohKcOEJyrPO5iob3PCC0trYaTDYG1iMIvAtrv0KBoOEgatUxtBolkm3QDQw3kVJt&#10;IZg5hxrWekvLiLSkI4zutCb+s+npcdTSPViUlZXBmAaz6ZbaCGxOE4Y5dkftLrgUcYgnxC5wRJk0&#10;RfM1mG+amU3PNeYBTE5wk0mnXTJl0hTzBjhO4bBSO6/AqpGx2bdtGymCxzCUhlCE4DdR8n1cc5ok&#10;LYPoBcTw/fuamdH+6QfS/OXRPIjyclmMgDd13zInwErgenOCpjIFIYJD6dziJKudV1VVI02KwgqK&#10;fIqHZu6hQEAsZ5R7Xlpain1BbJJtzkWIQ6k05zgi19HXGygsRkkLO/swc6V3snZNW3scdAmqEmwo&#10;LHTcgWw2aBD59G7dGqEKAESa3MDZFygSU7etRTCkKQLlc3Nz0zwAMuUzHrxxHMk26AHBzJXerVUU&#10;ksi9pGSkSRGRKaQfbkskNsMKyFt8EGcB+YHq6mqoQJrZ9EcdTgpauLI7aHykKfuCXP2HacFcP3Wa&#10;6zRhqiURjVXUEx0nGFOT3wnGvOaakWjZ8N1dONjIbzidzjYFuvXbqASHv6RJcZocxB4mUIh7QfJy&#10;0x0Z/Z6pP7ipQJ3KLQQcbUeHtkkRlDJVAMBKAxccvqxnYIOxEwlcSVY5SXKe0PQPxhOagVVupxB5&#10;7nseJqxtrSve9YRZazFtjn6YoSdsNovVN1u7Vr8tD9WUE42MxEMEIVLZY88BxsWKHA4fzZE4TjMU&#10;MJrTZO95eK23OQ4oTZMenAm710L29vVZrAMtTqCuzwdyEl/HwAWHDfFld+wYMwAvPVtjqiejoWrX&#10;rx8Z7H8TJEagMK6nCcbMy8tramrq8QArzRB8i2i1vgioZKSpKmbGcE9NUe3UoOyptzwu0ZAjphFa&#10;pakmsR7v0DkMg51SCXhvbMstfMcPxzOFOw60m/f4qAK5SVItqalZbPc4ys8fScT0dtqJTz2v/Pjo&#10;0hxC0qTSGTT3aGxMB5ZGyd7zyFjoUSt35BMwLbdti3KqJcxMsnBht6anx3gMDVU77e6WawbrTkRg&#10;Jd6CFa9xB7W0yNY9R2X6DepJQSQWqCMogfjbckhISIDS3GmtvGlPQnDtqnrr2Z1//5h5D7GkRA4/&#10;crujw1a9vSPcQbGZIIWYL6ZbWyvzJp69nXCcE9zGPOeasYm1JnyD+tVDaZZH+xqYJDGiqDQvcNy+&#10;3dwssHKlTJr4GUcl3F34Q0KhoYaP/nXo9QLp9HFTneAJc26enFk5xgVnfKpBpuzkMS1pUiq7gdnO&#10;xdvHiZTEpPSkWTs/NrGFTs1woOgjT5rt7aFtyTt8qt9sjCkf1UAX/xBihzTBmLp9MwilpaX+1zpm&#10;GIjN9iOd5iVNaTSlOiozA5LkGbLTV/Sd4zV1s3o6J6TKBiyWByp/drrLRe8mVzyUVCpX9DicljFx&#10;Xvq5rX/ka4wROdLULc/e1tZGlZQ4fjMkkMsdmTMJXW2hb9sm675IJn2DpqmH4th5usHmFrDk1LwV&#10;xJj9ZQ8PVI6p0oQ1Jxq2gSunFebjLQzGgvFHuQdOz3HuSU2a+OrPLr1kdqJm/aobbL/+wVzdDX/a&#10;8LfHGv6GYVj+8jVJD3wlDYM9d77g/vceuDnt31fP5qs99klT9NDQoKGhoaioiEkzVKRZu/dFc4th&#10;xTqurY1oHx4vLXmPKRQ5ZZlcUvNkWwcx5sR59plNW/BMInTyokwITxAr3oUI9Umagt2++uP94E0/&#10;D/Cb/3ng2Zf7QIUgRLy85d/2ffXR/alJl4A91cOwkliVETOYEMQ2eXl54FOuchQa0jw3o+NIV+/Q&#10;gHkPEVrP4Yho1BG15NWkbEsSqBBKU5DmYPPIIU0rvA+MiQVb9eNzho/gGS8nL3JAjWITCE8/P/bN&#10;Dz6DePSTYZ98oeeOG2zEmMDz//cSaNUn/6dHI0V3v/8ZX+QmRFdXl2ejc091qMtyE8bzqcFtCAM/&#10;Nzc3QUFWVhZ10VQDB5owCipAEsP/vJTEpOw5n2t0vWp2sdnREaH6Hb293lryEmOCCokiT3d103pI&#10;S909TZyXToLUn4+FZX3tpefA3N53aMjnYPDjiecXPvGtCzXr9x08u+0fdw/8n82Hvpt3HjOUCQHa&#10;AbeoK78VKdAwVWVlpWd1OB+k6dYDdoTdBec6B9WCMYVTHvvBgap5E99EXaAJZA9ijW3eXGm/bufH&#10;HaY+ROKvyIhNmOReMqzPuHsFFfoDItNTXf5y/c+/fSEZ6UEcNagW215z2TliDRgTOlRIUYbJQdXh&#10;xmueg7DS9ECSNbiScdgWtIttKSGJmmcKliTNDDqm9Kaenh7qTWQQ+RQDyLnAYXbSzMyUA48i4ENv&#10;b5drphmGGZELSM2ewnUOS/zTrC8PVG4geiUMu/2tOQKl+e+rZ/tvpGsscTwLivzmfx4Ah7LzJyZh&#10;RJqUaeSJvLw8kFpwrdZAf9gDcSUxL14KAUzkWFpaSr2GcQD4IDzHNmlmzszoHRpw9R82tx5eGQml&#10;6SXMyFNvAufkraCF4zV1tBJ0CWO8v+xhYbkDCakB5DJ9L+88UCdEIqgzIMZ88oUeUCS2xUss4wHj&#10;HVY8U0zswch7DlpsbW0N7edBPKpfkqUv2rGTPFb75cGYEJ6xbZ6PiE1zFiQ+e4g5sgYMazl37Fwv&#10;zOjsxTp2KnPiPHtSaTER5eG0s309p+atmLzIIRQobeU/fv3DuV/89gf/8rMDz/34ErESawSNggoP&#10;1i8Qb215uQ8kC7b9njJ9CYEJDgWBatzojLhQmp5UVVNTEyr+ysrKSkhIgLUOXQk5SStJcmpmS/Ey&#10;5lu5yZU7TG6hUxnwsFroBQXyJID3Jg2JitMcolKIzeSKh8hXLsZgTWr9JlomFxARqP+4ZHbid/PO&#10;A0U+pjLSX/3ZpSeeX0gPNWOCH7/66H7QpbDEoTH3HRoCjU695S085jj30DAsc+xRLJMmObg16UCg&#10;raKiIpBdSIKNBAlCbPqzw6Cd9Vax0NuPfGDqQ0xJCW/gEUzy7m752XtlkAmpKRRsNKS40QnTCvPP&#10;72ybM3yEHpQORIwJbgWfTh214gM10o1nNsGAt/zbPpAj6FI9d4ltBb0KhqWVbK3HrHlOjAlS85y1&#10;rKiogNgkN7yYlwwOnZ2dRJ3kLqep0oD2kLAroTJV9iBduerKf9j4D1Y3zzuOmP6uALFJpcVDXk2n&#10;t1d2l4OUfWW4Ty8tHmxu+axhm08qpCjOpNJvB3dEZKQbaMNbf7gPahR0+T0OKrIsPJ0l6uBNb0JN&#10;R2mS7oPJ3NTUpF6fmpoKU7q1tRXsBur0GRoKNkxQQVdOYp+UdORzbwYRTgfbDsbA/88xc16ja5cF&#10;LPRwiE1Y/QaNHFSA0oS0PNGw7Ywvn/jxmqdocHBHREa6t3e3vNxHU5zCDFcb4wyrwKkChRyp13gj&#10;pUmeMhPsW1hY6E33Ec01KAhUGxqwIZG6WFb7gvAyVYFmw+Hrhkt3lsbM/4+mNVfarzPxJMJo4FHI&#10;Kx6BiLFn/7on2qofx8PnMNjsfn44RarrGuneVOSqG2yrblg4np0zogvdwhreGM8HaRJ5GYcTgdrw&#10;kT4nGYV7R83IWVlZ2Llaw6o95kSaFJakPqR4qEEHuizY+ZOqL37D7GIzHL4g7JOrjjMiiDwFwW07&#10;IZIHSiU4wYlC94IQyWwnmqZnYfu73W5vs6uxh5wLHBaI1gS1wY4OrYWOvWGf3KSbYT7oBu1M8OQ1&#10;yVcGDpgO8jC4KkfkPhLTnRkZGdiVmA0ApWIB+6cBaWlpOBKaS42H/xB40+zTmqQHQys2aW/hV5r9&#10;ky4YSphmtjPaPekq5iZzAnoOFOTJm5M8TW/IOgg9ytXR3RdlPQan/ihgHkdDvIyPwwepORGsCpYU&#10;2egYX1FRESdN3HLmOMxeWzMcFY+wN+wz/P1tdh8/b+nh/zbbGXWcmtTO/GQpTPAmBmEXe1b4oFru&#10;YLTxzAiAi5uamij3vLOzU6MiwY84AD/bCMcYMmdmmD3EXQp1xSPsB3tj25xhadKE+iNHDanTrFFg&#10;GUxKTvNxBmkyvJnn3QOHLZCELoUu8Ij2w6TJsA4meROD0IDkkBF5k+TGgTUdD26ZaGGF/YsWSEIP&#10;YeAR9oO9RbKRhhekJiaULpxeevXIpKd7aLhm72dlbSPFobG+YlFS1h962o6c0h3f1X8a4yvfPs7X&#10;cJySpjQayg4ICz1OJhajLOPs1zW6dhXMX27qowRvhlBpmkBmggFbb0vrGjid8ewR0B/W5NmnVFyb&#10;tGxOIogSL8GGakLEu9VLZrQdOels6WtwDWJN4fxzQKB59qlYQ3tgxB1pqtmTT1MESfOLq3f+BBa6&#10;PXmWqS30bdtCUPGIgo1MEKEJypuXPDG3qVfwHahwXtJEqEu8BQmpYVhizNztZ7OSMKb54BCYtz7b&#10;RjwLDoUUxWDaG8iUL2/zgEKAfI4JkjQZkQR1v2g/8oGpSZNobvykScFGZlCaU+TJfbCkWiSq1aXa&#10;PCcqrHxLa4mThY6R4FlQKsYXvdaPNYtmTmpanor1bLybB1RDI1xKkxFpRlI6oZs6n5ICj0B5fmSL&#10;+1Ca2E9KStS/UPPHQyC1+hwbOK7BdUJMXOoiL32Ke2i4+eCQt/2AJbGfhLpPaCX2hn2CSZk0zYNQ&#10;plEyoo7MmRnlbU+VL7rP3NSeI23YIFcnCpryKNho7VozfBswIFShbFArD1oDBtSlOchS9+AZ3f1A&#10;YMo/yJmTtZskTgDPmvafee//Hv3tvhOmOqTkyQl/+Yc0e9iK6VkmjZLhD6AxXf0WCTwaT2qQyYKN&#10;oA0znj0CAxxECcZcNicR9nXrbWk0KamivwQ8AmLAeckTl12QqJkYNRX29J0y2yH1nxx2hb9mc1dX&#10;F9Xz1e06yaRpMd60QD6lzTYuH7ppgo3GSsVTZW0Dudt7YVw3uAZhaJcunK4eALrs6j8NHtQ3+hSN&#10;SXpToD7bBtFqZtKMT4AoqaQ68WZGRobPApVMmqa20HcetEJq0DiVpmlkZs8954HaNCudLX2gSEhO&#10;zfqG7kGITc/1CmlOIuYVa6qXJOO56LWjoTza3DsOJszUPAYqNxhvNdjccjgtgwafaNjm/8cVzj+n&#10;aXnKcP759MBynn2KwanTjMe7dFpMBWpFLimF1evr66mqb1FRkT96k0nTlHRk/qa+ZFkHXfHINMFG&#10;BChBWNAaSxxyEms8HT6Vbx0DmcJ49zTDIUvBmCQq8RLWPbRn7nZ3BCY0+8sePl5TZzhg3Rl375Rl&#10;2XOGj/jfAqT06mngfZwfSG96uAeHwYNgRhqQ9tu/qaOpQJcYj5NAg/EuVuI8iCwAs8zG1NRQ+wnq&#10;fYtn8CbW+CM2mTRNqjRTEpNiueKRaYKNCGVvDrgHzzQtTxVcAHGEHz8scVCkVqQMDYMHwYlqzSXL&#10;q9wUjCcGAdviJZ7DypjUHEmUZKZGct5AXTwnBtibE7cBTaYTRe/rkiBuJBDgGCAyqfDd8RJ7oIhX&#10;upcIHdp5x0xdwR4cwHe5ublUPi0tLc04oogUpTq5kfxC/vQiY9I0KQouX97oetXUh+h/xSOqMax+&#10;1NaaJNiIABbI+kMPRCWIkn7PEEeQS1ipS3l4K2PLp3iG5qLxIBFQA8ZTpCdFy+MB61UYqmE6eNH5&#10;Y4LS4R16U5jhn2Z9eVBpQvdJxiIahnex7OeeyevlOYGb8ewRPDTmOUbiW+McUorUmHtS2wBOI/Fs&#10;xbVJqYkToEChQzG4PsemEfhBK0en0ylqWoITy8rKwKHhOOEccmRW29d+Xc7vvytJ3ze7he5Pq7WS&#10;Ejk4Se3zwbL3Vr3RmeQaGsZvW0gkrUk+No0yiPHhgIb+phXeN1C5AXa6WAPt2ZN7x7mtfwz6nFAg&#10;AbShtwCss0rNPlWezfh4SHc/bUdOYj/gX7Utjx2CZ7Hh+L1kYoKSoi+hOqn+ZKi68rDStIyFbvby&#10;mv5UPAKldnfLFIlh6gdXNlIwfCYExvvkRQ4wI0zvY5U/o5cw22G8C+0pOiZRx2P/9+zcKSfXUwAW&#10;xDJ0JRZ0HTskGL3NRZBzTLPh6CZnxvn129raYFarK/PSNKU02k2HlWa8gNxBYE8TU7sfrdZMM315&#10;fKDHhCrh9OBRSZoZ3Lagv6NlD59o2AZFiWdwJdngeAnb/OxHdLnGI8Blbdgie4RSp0yguiR4QGJr&#10;hCelogbEgNCYXf2nPc35QLFo0aLhYS1ZUyaPcekMzxYVIF+NL8hTqDJpmpo0q97aUrLwDrOLTWNf&#10;EHWaNEE85vUzh395nummiefNSJSkS4LefEbFQxQ/BMMc5jmkJXiThKe3TQabW2CzYyG54qGk0mJ/&#10;7V+FIsGVVP+JHERqXUmTufOSvEWwaoOxsB+QLxU3CQfUHRu96minU7OG+uyq1/T09GiYl0nTxHRk&#10;iYpHOTlSXZ3MiSkp8sxmVZXWvbNtm5Sfb5KDvXbKEbOdv2mT08azOUxyWNwUbDRQ+bPppd/uL3tY&#10;ozRT6zf5H2OkhmcVUUlV/2nZBYlqkdjgOkErdac+F82cDFYV9VCU4IQZRa/1G6f5j4cxqcGEt+K/&#10;nHsem0hJTMqfv7x274umzkMnpdmrOHDBnuBQtakeqaZp8Yyk0m8TaYq5S+ELAqVCigbHmJKSgE9G&#10;dNuRMf6ueckTZR/RWJ8PlW2mIk8ax071kuTUxISytjElo6gElD+HUVVV1ds7EiFw4oTvHHkwJiTk&#10;vHnzDBpMjCf3nEnT7GLT7MU7oCuFeU7LatK0bDeLJzZueaml9cBBOTY7OXna7bdmf/PBVT63+uve&#10;7vxvPIKR991981NPv4Cd1P3iR1fMTw/tsaU1PasRm3OGj6g4tFjX6FaPUS8bsc+RU5CN8mymTHkD&#10;ZIwTLYqXamAlRCgoEqxKcQVUexSWOF4SRRJjipc+4XK5ysvL+/r6xEufjJmbm0s9e8JUC5hJ09TI&#10;ucDRsb3LMofrOb+Jl2aKx/QHIMpv/evjIEpw343ZWfKXeO5/wYBvvLnn55Xfxfq4ugLBbrCpwXo9&#10;95wn5KeBSHS29BUePAfjRVwqTHi1gU+5/OBNkVLl6VNSw263C5mZkJBwxRVXGBwtZZHDJK+vrw9f&#10;9XQmTbNb6I6Z8xpdu0xdXvMsxyvzm6I4MQUbhaSVUATxw0d+hWc1P6689UvJSdOw/qnfveCP3owx&#10;gB8NVCElSo5nfKgAgdnc3FxYWBjuto8cp2l6IprjMHtqkFppSqrESgva5hCVMLFllhyrKCE5QZeg&#10;TqFGwaFfWPYgHnf80w+wFV+o0UVRUREYs7S0NAKNcpk0zY6ShaugNHuHBqwgjFPOJlbCpCovl9LT&#10;zVb8zRjv7nXhWXcW8r67b8YDC/39x2G/gzef/a9H/9S8EQz76PqnLM2bp04NmfCozpz217FOvnIy&#10;zxPGwjOoiEkz9mFPnoWHlcRmR4dsmFdVybY5ni2F/gF5cu3COecZjPn5xmfAmD8ouY+GgUmhQ596&#10;+gXrXmNpZ0zX9G1awqnzJX+PyjNGPazgOU0LoGD+TRbo6zsym5AjZ6PX1sp0mZ0dk7mSf37zXdCl&#10;Wo1ecVn6Sy2tb7y5Z0bSdCt+o19ctEdJlzIX5k67xc+R1GycSZOhUm/268rbnoKFnpKYZAHStNlk&#10;3pQky8lMgGYtISQNxObRgWOw0L+w7EGtSu0/blHSZDBpxqCFfsG0Wc4//nFIusGeNLHg0qk5sxPN&#10;e7jgTcoCstRsJuHvrl1AviAsaN4Ck+Ktbz64CswISq37xY88N8eGsX0pPvX0CxDa0NQjt/Nbv3Tf&#10;3Tcbz2YQfvjIr7BV81a5nsiy27+N0/vjH33NoieB5zQtgPL2Y67Pcjt7/1SeOT0lccLKHX0lb5jY&#10;L1RQIK1YYUWZKSlectjdIEfIRg1jkvMHy5+/9kosqAc8sXELiECzSewBZ+Cp372Ar/+n5o144Lbx&#10;8cFP87/xSMzfKpg0rceYVe8ef+bGJV1H38hMG6r6uyTXqnN3Hh4yL29SiLulAtrVIAX0L6WPCYc4&#10;FkANWPhBiZyaRT50SCfiUAp9v++um2M77v3R9U9BKuLk0NeX/j975xvbRnnHcWctSUqTNkkppUWw&#10;ULMiBiJhyV4MEA2jKUioIsDiCQSVJ03NhCbNbGLxXmz19mJLQYigTZUS7YXXoSElYwTxiqaC8KKd&#10;BDVLh/jXkSwgbdAX2BmhtITQ7Bv/moenz53v7OTOPtvfjyrXOZ/vHv/uue/9nn+/X3aOgdjqd4OH&#10;2DwnQWEyvQDFnLijub1lbXaW+7Hojt1NtTVjt21sfyHdc2VtoNvp5Yk0veFSQSbwL2RZRik7wLu8&#10;96FfyKeybrKCbSJdE2hTG70W+O0//uH35OGh2u/YU7bAbcdjpvKeJRTNQBN7dS527cVQzNCFY+it&#10;DWsSbeujR+dm7tvkyYkG3/oM+isnIqKDDot/oJtLTpalVxPOF9qt8l7N66wAXnv9bemXsGlX3HWr&#10;rph4lsgjROb/w2G37fxl85z45WZOZhZi31xezNd68/Mzx9Qsd9k+9sHnnpxrdn7xxhfS8F6T752d&#10;9T91IikvPplbyi63oXG9szcKxYR3KY8KPFfgZr5z8v2ynsFKT7PMgPcXDa9rWk471dq4ZefWG6SF&#10;fl43r10H0ey5sm7150q0r09OnT2RXvjB0U9ir9X0XFEHUa4wx3N946bmzV9fWPg8UKXavHVHJXmj&#10;evsdfjd8dmyvsL4LimZwmTj1xdhtG/Ut0WvuGHzjWSWakMtfTZ6OfuTNGjhI8COvLbmx/5tf/NPU&#10;WfzD+51bLpJmO16bvMgaWELWrK39xg27WK9WgPiY4m86e6OqI/ir7Z+epqfpJZ2dndPT0+n0BasR&#10;4vG4ylksCZKcY9ZXatt8dv6c4etBLmPHDqpY7q0Na25sWRtPna5f41FtqAktXNg0f+XUF/iHN20t&#10;a6PhetVXQKqK22/t/MMf/5rLZ0SrvOeuW0VYf/vLH0k8vQqmlKLZ19eXSqWMsHeRSETP0SEpO44f&#10;P15tugnR7NpiMzLeta1Nj+X+yp2eBQ0cfOsz0UdhY20NCpD1MS/iGH2VI/MHJKioMYAu01eXBs2+&#10;tfTnO/96X4nm3Nxn9+yN5xm/uYwo2UDQkSNHJDCJjqSC2759+8jIyOLiIjxQSfFR5AX5QWDm0y9t&#10;uxRj1987+MbfPD/d7Pxi4sT5ZtTdV9Q9d9vG2fs3j313Y6J9PRWTAAgf5HIpqOjywI6EqYeMxh95&#10;KJQd+YG/iU9lBygmdt7QsH7v9yttMlZpPM1MJgM3E4JoZCUWcUR7XNJ3wAmFeobDYYmUV22epu0I&#10;DzzNbNAjj8MSx16da6r9Wuza+ujV9a0Na6gRxMrvH/upTMNEe1y2QCXRHlfLKH/xyFLkJ7UDRBZf&#10;4TxNb5AgdyKI+nZr1k3oJhxPPzK+B5zZ+XOtDfbtgOiOO5InD3srmtDK5C0bqAvEGdfJp7l20Fea&#10;ywp0Ns8LAK1y8RytSTzggeIVKqlvxJ+ZLKyy5wXumt3PzxybmTvl4THZBickoKI5PT0dj8f3ZSn0&#10;i7xagqT2TaQO0RTEE2pquMglwM1zNMzhYHqTx2MylOxK4v/2aDv+VdVlS3TsveqZB/Eqc48IWQ1X&#10;33D752fmglaqDc1bq040jclD0h5PpVLj4+MrOJrRZtf5aPKjaqvl0MqfXH8PnM1k16O858kqqatv&#10;wD/aIYjNc5my3t3drdIeSWcl3qDNrpTRaInjz+Ys5uHaQ9GJKP7dOXhnRV4b5zXgknDN255NQkgp&#10;RVPmWioGBgbydCeNWZkQTQc3s1Lpuqx2Mr3g7GxKGgxWYkIq1tNMp9OLFyIupJJUmco+PDws7Xo4&#10;oXBL8Srbq4qm2hpn0cw6m/fC2WQlJqRiRTMfT7O3txeuZSQSQZu9paUFXidUtdpmtp/3NDMuotm+&#10;KYx/yZOHWY8JqVLRBENDQ/psJPiY4+PjNh2alU57y9rZ+XMzn37p6mwmjh9SQTYJIRUumuks+haZ&#10;kKTa71DMKgxxJPRcUecaY7in9ebWxi1+rEYnhJSHp0m+EsQr6wbfPuPkjb6QnkwvJDr2QjQ5jE4I&#10;RZOiuRSwI/neWdtPJz6an51fXArdtq0N/mby5Iu0GCEUzWpn8NsNsdfmrBM2sSV6dC7Rdj5nS3TH&#10;7uS7h9mzSQhFk85mXc8VdV0vZnTdxPuel2bbm9dGr66XLRIvLnGcczYJoWhWPclbNkAfJU8kmuRj&#10;H3wODZXtF+zW9fPkycMT/z1BixHiK0ysVh66CcVMvndm5vS51vVfi117sfIxFUueZsfe6MTjMw88&#10;TYsRQtGsdqCSVqE0kAVCidQhlUGIEMLmOXFi8KaHf5368+THUzQFIRRN4k77pvD+jodixw7SFIRQ&#10;NEleoJE+M3eKa4QIoWiSvGiqbRi749eJ1CE20gmhaJJ8G+nwN6MTj3G6OyEUTZIXiY697Zuu7nrh&#10;ZzQFIRRNkheSPig68ThNQQhFk+TFxJ4nxmaOMkoxIR7Cye2VTFNtA3RTGunRHbtpEEIomsSF9k1h&#10;6iYhFE1C3SSkNLBPs4p0M3bsIBcLEULRJPnq5uR9QxMfnuB4OiEUTZIXrY1b4G9Ofvxe+7N9zClE&#10;CEWTuNNU2wB/s2trG3STU5EIoWiSvBi86eFk16OxYwd7Du+ny0kIRZO409N6M1xOOJ5XPfNgInWI&#10;q9QJoWgSF1obt8Df/Pf9T8PZbE7eE514nCmGCKFoknylE2/QWr/yLw8kTzIbMCk/RkdHu7u7a7KE&#10;w+EDBw74dKKaxcXFcjQQ7LJz586JiQnWFW/5zetPv/Sff7zy4T/bNm3v2tqGVnzXtjaahQTkrt+/&#10;f38ikbB+lEqlOjs7jY29vb0jIyP0NIm//OpbD07seSITfS7RsXd2/nTs7wdrhrvbn+2DEwoPlKNG&#10;JJgMDw+LSi5mGRoaam5uPnLkCJvnpWcyS1kUdXZ2dmxsbGXfbaptgI+JZvvkfUMQ0MHvPIw/x2aO&#10;inr6UdpkMlkudQBWhW3LpQ6US3UFq2k4Qh+3b9+u/Mp9WTKZjC+6uVieoORonhf/vDuzlIWJ0JAp&#10;l+v78ssvo6h4LZe6B9uWRVHvvvvucqmuTz75pGt1zWX5qakp3c0UREAHBgY8Lyo9TUIqlnLxiFdZ&#10;VHiUeIWnqW+UP+UjNs8JISQvpqenPT9mGYeGm5yc7OrqKvJJT5xYmslY/POugJmZmXIpqngZsVis&#10;qampLOpeMpksi5kbFVBdFxYW3n33XbzKn2+++WbJi1quonnppZfW19cX/7wbN25ct25dWZho8+bN&#10;qqoFnMbGxksuuaQkF3QFXH755bBtWRT1sssuO3PmTLlU19OnT1u3L2SR93V1defOnSvosEabvapF&#10;89Qpzn0hhHyljEZLXP5sbm72/HTs0ySElDdQRuhmKpWyiqYfniZFkxBS9uzatQsqGYlE5M/h4eED&#10;Bw5ATLHd83OV6zJKQghR2C6j7O/vHxgYoKdJCCEmHR0dQ0NDeFVbBrL4cS56moQQQk+TEEIomr6S&#10;yWQikYgE42tpabEG48OWcDgsO3R3d0tUFYV0QtcsE4/H/Vi/ZQXFwOmM0roGFkTxVFFRbGPY0Vtg&#10;zJoL0fueXO3mbHbPwelUgQu1W9HiOcKANTlQRQpUddUtgzeF2q2Y1TUvFkkWvTdE2Ldvn/rUtnNE&#10;jwVgndmALX6XeWpqSqah6SU5fvy4tah6LAO8t+6Ab/lUQtvupzzt5mp2b7GOtOp1wNlurmb3ta4q&#10;YPCgVdfx8XHjXKi0Us6gVdd8I7ZQLlUlwz2TTqflQkqtUpdW/lTVrr+/X/ZXwfvkT9kfX5dqjeri&#10;a7HVTa7fD7jPQ5bAgkBXMQmihT/xe+UgPimRc6QZV7s5m91bVGFs64Cr3ZzNXpwKrAoTqOoqhhK7&#10;qaIqQwWqulI0C7uuuE5yt+j1TKqRXDnd6ZCnvbq0cuGVwvoalsq4T+Q5bDgRhteg/xa5YfCqPsWv&#10;luls/hUy193obDdXs/txb+sujBRebOVqN2ezF6HBofz3oFVXmXmub8GfqjCBqq4MDVcAuEJyMVRH&#10;4ejoKK6l3EgSx9Ro0eAjFeIUr1Iz9E/VF/0AR47H46jlRkttOouxUf6UniB51XewXU3hFXLYXKsy&#10;nO3manbPi4qD65bB3askxtlurmb3lUgkApuIvgSzulqRey1o1ZUDQStBupz7+vpwYVRvi220Prnq&#10;8hFerZ8C/zrXUU7UJHkmG8NZIcfAgrl2yGTxQ4lgBzyBZHTF6OZ3tpur2T0Ety6OCZPieamGWVAN&#10;XA2bWSZUxHiOxigKjIwGh1KWoFVXPHVgXpRTFRh/SgspaNU1T9ZSKK2iI09dPMCtfdjWm23Fn64Y&#10;3Mw4sm0P+moKY33me2JPAIlXp8B7vCq3aMVF9eO6y/2sz0zAn8GsA/pwvzjFq68DPhUV7SF9gaP0&#10;KblOOy9JdaWnuRJU7wkej9IEDloJh7PgJvEjEoHnbqY4Nar7LJ1OizdX+lkjOe5D1RUoYw6oA35P&#10;clplL43hZgYQ8YUNOwezAlA0V6ueuNtdbxhn5fJc16BB8CxwM+fpWRRUGM9LK0MTUEx1ZLQBpYvQ&#10;ufus+EVVHpBygVFUee96exe5Dhh6FFoeDFx9HfCjqKixaBhZ5xh1d3c7t69LVQcomqtCenlUB5DR&#10;XpBLLl1F2MH6KfA8lp80GKE4+rTk0HJXbK6i6oEFc+0gvVrFsWpI66tysJur2T1EzuXQD+hstyLH&#10;c9Q9TRzfEM3gVFeRdRwZT0plWzxKJU+kjLUGvLpSNHPSksXaWJO5EbbDoPq4Hl5RCfQdrKN+RRN6&#10;58CC8mo4evJLPS8MnGLruhpdg5zt5mp2z+1mNYtx9+ayW5HjOSpTqBEVw8EPTnV1cCdFpoNTXQuA&#10;kzTVtBKZYqLP2lNbbGcLq5lxuWYLqwm9RZvV7DBbWGah5potrP92r5CGmN6niTcyYVAK42o3Z7N7&#10;ixxc2UFZRgrjajdns/s3G992cmVwqqvUAZxLTYCVOhBanhIbnOrKye2FgYthfXbpN6ftYJ9eyZy/&#10;XkzRtB1V1yuZ1Tfx79627XvV5yqv0ux+L090Xs+n283V7D7Z1nbyfKCqq8iigRpwC1R1pWgWrJv6&#10;1bVWd1RE1Y2COqff+XLt9ZXLuNLFua5W0ZTHtRFY0OGX6l6ATyVUtyjOZUieq92cze6fyuOkhdrN&#10;2eyeI2qS69oFqrrqdQBvglxd84HxNAkhhANBhBBC0SSEEIomIYRQNAkhhKJJCCGEoknOI6sz9Xho&#10;guRvwavtdl+j+IyOjtrm6vGJTCajfk5nZ6d1kVieNvQjGgWui/USEIomKSUSvt4aSkMPB2tsl7Db&#10;lfHzIdDhcHiVehePx/v7+/1YjzgwMICyBTnkEkWTVCO42yWYtu46wf+SuN8qjqy+vWJ+uwSyW80R&#10;4BHDdCsIQJUPEiCqaE43oWiSfJ3N0IXxEUQoRQj07aWKSBJk4Ab29vb6F31HQqBTNymaJFieptES&#10;h1DuymIEATKCkuEreh7tzs5O1ZBEm9faORjOor6bf7pwPS85zqg7xRKqCiqv8lXgsEaXa19fn57a&#10;XkW3wlfkvDimXlr4nnrCbocOXInap7vezuVR3bX4ovwiFWJSpfk2zihJq9hCLz1cdU5y5Q6UGDOy&#10;FthIYahnBMyVEELWCMvqeH3JuZ77EPtYXTMVzcHIkmgbu0EvkvVQeqZDW79Y0iIaqbtU+kbjKw7J&#10;wcXHNCzpUB75aUb/hsSaNLbkn92TMBslKU0LXXVrimupR7eULZKGTN3w4vvoISHk3tbjihv9oUov&#10;4PrhUCo8igSSsM2HMZoFxVDxGnAWPQGROIZ6xDOJtiung0+HY+LrRjw0pe/SBQEtS6fT6mhK+o2j&#10;2XaJWsfEHMqjTCGPBEkEgoPgN8oDRvaXoJm65oaKkuGS0NMkhUVpFAWE16N7TzIWofax+jv9WZSv&#10;pKTQSCuvknRLWDA9/NrihWm7dU/TNqiP7v+KW6fvIJ+KBlnTmsvZ1Q9Uoqm7pfr+xg5GJB7rD3Eu&#10;j/w0/SvWgFXWnyxlLm00ScJslMRmLEh8GfhBujuG9+IlSWJe5WnCn4pEIg5pfyRDGXwoqAa8SOwv&#10;ciA+lPTuGV+x9h7Kls7OTuvx9QjqRkNb9wSNT6UB7mAKh6O5ljbPI1h7DJyncKl04ayoHAgiQUGm&#10;Xkor0hjZUC13Q0zRxJbxIvE04YeKG6X3UUr2c5FIlV7NgYJm/5QwBTapQuhpEhvHUKVdNVyz0HJy&#10;cKV6Mn8TH+nDQcYIuLil2E1SzkprXflNOJRzGnTdydJzWxaEuMnSrancQ6+yiRVthr+eYYnQ0yRB&#10;QRJviUtoeJrYIsM+SnpkjFhP1AXFlMEZvRUp7XGZVaMGwWUmEw6oi6xMXbJmnFcDR+pEsoanpaUl&#10;H09TfV1KhVfrgtEVO622CcL8wO9kbYSiSVboaYaynYDWHjdZMiQTBo1mu5qNqPROFyAIpcovqM8c&#10;Eh9TzUwEktnVuq4GW6RvVJ1I5mliez7eoqxuxI+CzsqEUKMTVg4CJVUTSAs1WhF6CUQ0uaaAokmC&#10;hdJE67xI2W7MLhwZGdH3xHtsgQYZ4xWyj3FMSfmiHxCtddvJm6HseL2e+gbaAc3Nf9kivq56FSQF&#10;kD6VEh9JMYyFpAWJpt8zz+WJQtEsLcwRRKoXNO2N3tjVABcVRzMGwTwEbjK8bGi9T8vbCT1NQr5C&#10;ukpV56msj8Srh14bfFWJY+Krm0nFpKdJSDGA4kA3rR0RuboCVgY8QbTTbdOOrxJoMTxZHNl1thbx&#10;mzWJRIJWIBXPddddt23btrNnz6r+SqiP9L16eBaocF9f3549e3Aub8sfi8XWrVv31FNP8VLS0ySE&#10;kHKCfZqEEFIA/xdgABnmWU+VuSesAAAAAElFTkSuQmCCUEsDBBQABgAIAAAAIQCTi58l3wAAAAkB&#10;AAAPAAAAZHJzL2Rvd25yZXYueG1sTI/BasMwEETvhf6D2EJvjSQXt41jOYTQ9hQKSQolt421sU0s&#10;yViK7fx9lVN7XN4w8zZfTqZlA/W+cVaBnAlgZEunG1sp+N5/PL0B8wGtxtZZUnAlD8vi/i7HTLvR&#10;bmnYhYrFEuszVFCH0GWc+7Img37mOrKRnVxvMMSzr7jucYzlpuWJEC/cYGPjQo0drWsqz7uLUfA5&#10;4rh6lu/D5nxaXw/79OtnI0mpx4dptQAWaAp/YbjpR3UootPRXaz2rFWQJvI1RhUkwG5YyLkEdoxg&#10;LlLgRc7/f1D8AgAA//8DAFBLAwQUAAYACAAAACEAqiYOvrwAAAAhAQAAGQAAAGRycy9fcmVscy9l&#10;Mm9Eb2MueG1sLnJlbHOEj0FqwzAQRfeF3EHMPpadRSjFsjeh4G1IDjBIY1nEGglJLfXtI8gmgUCX&#10;8z//PaYf//wqfillF1hB17QgiHUwjq2C6+V7/wkiF2SDa2BSsFGGcdh99GdasdRRXlzMolI4K1hK&#10;iV9SZr2Qx9yESFybOSSPpZ7Jyoj6hpbkoW2PMj0zYHhhiskoSJPpQFy2WM3/s8M8O02noH88cXmj&#10;kM5XdwVislQUeDIOH2HXRLYgh16+PDbcAQAA//8DAFBLAQItABQABgAIAAAAIQCxgme2CgEAABMC&#10;AAATAAAAAAAAAAAAAAAAAAAAAABbQ29udGVudF9UeXBlc10ueG1sUEsBAi0AFAAGAAgAAAAhADj9&#10;If/WAAAAlAEAAAsAAAAAAAAAAAAAAAAAOwEAAF9yZWxzLy5yZWxzUEsBAi0AFAAGAAgAAAAhAG5+&#10;bSTxAwAAVwgAAA4AAAAAAAAAAAAAAAAAOgIAAGRycy9lMm9Eb2MueG1sUEsBAi0ACgAAAAAAAAAh&#10;AKNYQC1qgQAAaoEAABQAAAAAAAAAAAAAAAAAVwYAAGRycy9tZWRpYS9pbWFnZTEucG5nUEsBAi0A&#10;FAAGAAgAAAAhAJOLnyXfAAAACQEAAA8AAAAAAAAAAAAAAAAA84cAAGRycy9kb3ducmV2LnhtbFBL&#10;AQItABQABgAIAAAAIQCqJg6+vAAAACEBAAAZAAAAAAAAAAAAAAAAAP+IAABkcnMvX3JlbHMvZTJv&#10;RG9jLnhtbC5yZWxzUEsFBgAAAAAGAAYAfAEAAPKJAAAAAA==&#10;">
                <v:shape id="図 29" o:spid="_x0000_s1052" type="#_x0000_t75" alt="ダイアグラム&#10;&#10;AI 生成コンテンツは誤りを含む可能性があります。" style="position:absolute;left:1365;width:27064;height:2931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tAJXygAAAOMAAAAPAAAAZHJzL2Rvd25yZXYueG1sRI/NasMw&#10;EITvhb6D2EBujZyAauNGCaWQJpdCfnrpbbE2tom1MpJqO29fFQo9DjPzDbPeTrYTA/nQOtawXGQg&#10;iCtnWq41fF52TwWIEJENdo5Jw50CbDePD2ssjRv5RMM51iJBOJSooYmxL6UMVUMWw8L1xMm7Om8x&#10;JulraTyOCW47ucqyZ2mx5bTQYE9vDVW387fVcPn6GOO7uQ1Fv7ennZHHq1dHreez6fUFRKQp/of/&#10;2gejYZUVSuUqzxX8fkp/QG5+AAAA//8DAFBLAQItABQABgAIAAAAIQDb4fbL7gAAAIUBAAATAAAA&#10;AAAAAAAAAAAAAAAAAABbQ29udGVudF9UeXBlc10ueG1sUEsBAi0AFAAGAAgAAAAhAFr0LFu/AAAA&#10;FQEAAAsAAAAAAAAAAAAAAAAAHwEAAF9yZWxzLy5yZWxzUEsBAi0AFAAGAAgAAAAhAP20AlfKAAAA&#10;4wAAAA8AAAAAAAAAAAAAAAAABwIAAGRycy9kb3ducmV2LnhtbFBLBQYAAAAAAwADALcAAAD+AgAA&#10;AAA=&#10;">
                  <v:imagedata r:id="rId31" o:title="ダイアグラム&#10;&#10;AI 生成コンテンツは誤りを含む可能性があります。"/>
                </v:shape>
                <v:shape id="テキスト ボックス 1" o:spid="_x0000_s1053" type="#_x0000_t202" style="position:absolute;top:29864;width:31584;height:76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JIHcyQAAAOMAAAAPAAAAZHJzL2Rvd25yZXYueG1sRE9PS8Mw&#10;FL8LfofwBl5kS2tLGHXZGENBvQy7XXYLzVtT17yUJN3qtzeC4PH9/r/VZrI9u6IPnSMJ+SIDhtQ4&#10;3VEr4Xh4nS+BhahIq94RSvjGAJv1/d1KVdrd6BOvdWxZCqFQKQkmxqHiPDQGrQoLNyAl7uy8VTGd&#10;vuXaq1sKtz1/yjLBreooNRg14M5gc6lHK2FfnvbmcTy/fGzLwr8fx534amspH2bT9hlYxCn+i//c&#10;bzrNF3kpRJHlBfz+lADg6x8AAAD//wMAUEsBAi0AFAAGAAgAAAAhANvh9svuAAAAhQEAABMAAAAA&#10;AAAAAAAAAAAAAAAAAFtDb250ZW50X1R5cGVzXS54bWxQSwECLQAUAAYACAAAACEAWvQsW78AAAAV&#10;AQAACwAAAAAAAAAAAAAAAAAfAQAAX3JlbHMvLnJlbHNQSwECLQAUAAYACAAAACEAOiSB3MkAAADj&#10;AAAADwAAAAAAAAAAAAAAAAAHAgAAZHJzL2Rvd25yZXYueG1sUEsFBgAAAAADAAMAtwAAAP0CAAAA&#10;AA==&#10;" stroked="f">
                  <v:textbox style="mso-fit-shape-to-text:t" inset="0,0,0,0">
                    <w:txbxContent>
                      <w:p w14:paraId="386299CA" w14:textId="5796CCFB" w:rsidR="00AF77BD" w:rsidRPr="00CC5358" w:rsidRDefault="00AF77BD" w:rsidP="00AF77BD">
                        <w:pPr>
                          <w:pStyle w:val="af1"/>
                          <w:rPr>
                            <w:rFonts w:asciiTheme="majorHAnsi" w:hAnsiTheme="majorHAnsi" w:cs="Times New Roman"/>
                            <w:w w:val="108"/>
                            <w:sz w:val="21"/>
                            <w:szCs w:val="21"/>
                            <w:lang w:eastAsia="ja-JP"/>
                          </w:rPr>
                        </w:pPr>
                        <w:r w:rsidRPr="00CC5358">
                          <w:rPr>
                            <w:rFonts w:asciiTheme="majorHAnsi" w:hAnsiTheme="majorHAnsi"/>
                            <w:sz w:val="18"/>
                            <w:szCs w:val="21"/>
                          </w:rPr>
                          <w:t xml:space="preserve">Figure </w:t>
                        </w:r>
                        <w:proofErr w:type="gramStart"/>
                        <w:r w:rsidRPr="00CC5358">
                          <w:rPr>
                            <w:rFonts w:asciiTheme="majorHAnsi" w:hAnsiTheme="majorHAnsi"/>
                            <w:sz w:val="18"/>
                            <w:szCs w:val="21"/>
                            <w:lang w:eastAsia="ja-JP"/>
                          </w:rPr>
                          <w:t>9  Spectral</w:t>
                        </w:r>
                        <w:proofErr w:type="gramEnd"/>
                        <w:r w:rsidRPr="00CC5358">
                          <w:rPr>
                            <w:rFonts w:asciiTheme="majorHAnsi" w:hAnsiTheme="majorHAnsi"/>
                            <w:sz w:val="18"/>
                            <w:szCs w:val="21"/>
                            <w:lang w:eastAsia="ja-JP"/>
                          </w:rPr>
                          <w:t xml:space="preserve"> response of the solar cell. Generated current of a naked cell (A), differences in photovoltaic current with and without an oxynitride glass layer (B and C), and the PLE spectrum of the N-24 film (D). Cell configurations of (B) and (C) are shown in the inset.</w:t>
                        </w:r>
                      </w:p>
                    </w:txbxContent>
                  </v:textbox>
                </v:shape>
                <w10:wrap type="topAndBottom"/>
              </v:group>
            </w:pict>
          </mc:Fallback>
        </mc:AlternateContent>
      </w:r>
      <w:r w:rsidRPr="00CC5358">
        <w:rPr>
          <w:rFonts w:asciiTheme="majorHAnsi" w:hAnsiTheme="majorHAnsi"/>
          <w:lang w:eastAsia="ja-JP"/>
        </w:rPr>
        <w:t>completed by N</w:t>
      </w:r>
      <w:bookmarkStart w:id="17" w:name="_Hlk202456700"/>
      <w:r w:rsidRPr="00CC5358">
        <w:rPr>
          <w:rFonts w:asciiTheme="majorHAnsi" w:hAnsiTheme="majorHAnsi"/>
        </w:rPr>
        <w:noBreakHyphen/>
      </w:r>
      <w:bookmarkEnd w:id="17"/>
      <w:r w:rsidRPr="00CC5358">
        <w:rPr>
          <w:rFonts w:asciiTheme="majorHAnsi" w:hAnsiTheme="majorHAnsi"/>
          <w:lang w:eastAsia="ja-JP"/>
        </w:rPr>
        <w:t>12, while nitridation continued up to N</w:t>
      </w:r>
      <w:r w:rsidRPr="00CC5358">
        <w:rPr>
          <w:rFonts w:asciiTheme="majorHAnsi" w:hAnsiTheme="majorHAnsi"/>
        </w:rPr>
        <w:noBreakHyphen/>
      </w:r>
      <w:r w:rsidRPr="00CC5358">
        <w:rPr>
          <w:rFonts w:asciiTheme="majorHAnsi" w:hAnsiTheme="majorHAnsi"/>
          <w:lang w:eastAsia="ja-JP"/>
        </w:rPr>
        <w:t>24.</w:t>
      </w:r>
      <w:r w:rsidRPr="00CC5358">
        <w:rPr>
          <w:rFonts w:asciiTheme="majorHAnsi" w:hAnsiTheme="majorHAnsi"/>
          <w:color w:val="00B050"/>
        </w:rPr>
        <w:t xml:space="preserve"> </w:t>
      </w:r>
      <w:r w:rsidRPr="00CC5358">
        <w:rPr>
          <w:rFonts w:asciiTheme="majorHAnsi" w:hAnsiTheme="majorHAnsi"/>
        </w:rPr>
        <w:t>This suggests that changes in Eu valence and nitridation progress independently of each other in opposite directions.</w:t>
      </w:r>
    </w:p>
    <w:p w14:paraId="0D42A961" w14:textId="15A98CE6" w:rsidR="000A7291" w:rsidRDefault="000A7291" w:rsidP="000E48E6">
      <w:pPr>
        <w:pStyle w:val="RSCB02ArticleText"/>
        <w:rPr>
          <w:lang w:eastAsia="ja-JP"/>
        </w:rPr>
      </w:pPr>
    </w:p>
    <w:p w14:paraId="26AC3DB7" w14:textId="67BE37DE" w:rsidR="000A7291" w:rsidRDefault="000A7291" w:rsidP="000E48E6">
      <w:pPr>
        <w:pStyle w:val="RSCB02ArticleText"/>
        <w:rPr>
          <w:b/>
          <w:bCs/>
          <w:lang w:eastAsia="ja-JP"/>
        </w:rPr>
      </w:pPr>
      <w:r w:rsidRPr="000A7291">
        <w:rPr>
          <w:b/>
          <w:bCs/>
          <w:lang w:eastAsia="ja-JP"/>
        </w:rPr>
        <w:t>3.4.</w:t>
      </w:r>
      <w:r w:rsidRPr="000A7291">
        <w:rPr>
          <w:b/>
          <w:bCs/>
          <w:lang w:eastAsia="ja-JP"/>
        </w:rPr>
        <w:tab/>
        <w:t>Optical properties</w:t>
      </w:r>
    </w:p>
    <w:p w14:paraId="04831B5D" w14:textId="77777777" w:rsidR="00CC5358" w:rsidRDefault="000A7291" w:rsidP="00BE76C6">
      <w:pPr>
        <w:pStyle w:val="RSCB02ArticleText"/>
        <w:rPr>
          <w:rFonts w:asciiTheme="majorHAnsi" w:hAnsiTheme="majorHAnsi"/>
          <w:lang w:eastAsia="ja-JP"/>
        </w:rPr>
      </w:pPr>
      <w:r w:rsidRPr="00CC5358">
        <w:rPr>
          <w:rFonts w:asciiTheme="majorHAnsi" w:hAnsiTheme="majorHAnsi"/>
          <w:lang w:eastAsia="ja-JP"/>
        </w:rPr>
        <w:t>The UV and VIS transmittance spectra of the prepared films are shown in Figure 8(a). All films exhibited high transmittance (&gt; 88%) within the 400 to 700 nm wavelength (λ) range. The film heated in air (O</w:t>
      </w:r>
      <w:r w:rsidRPr="00CC5358">
        <w:rPr>
          <w:rFonts w:asciiTheme="majorHAnsi" w:hAnsiTheme="majorHAnsi"/>
        </w:rPr>
        <w:noBreakHyphen/>
      </w:r>
      <w:r w:rsidRPr="00CC5358">
        <w:rPr>
          <w:rFonts w:asciiTheme="majorHAnsi" w:hAnsiTheme="majorHAnsi"/>
          <w:lang w:eastAsia="ja-JP"/>
        </w:rPr>
        <w:t xml:space="preserve">6) displayed higher transmittance in the λ = 200-400 nm range, whereas the other films showed reduced UV transmittance. The decreased transmittance at λ = 200-220 nm is attributed to optical bandgap narrowing induced by nitridation, as it correlates with the nitrogen concentration depicted in Figure 4. The higher absorption in films with shorter </w:t>
      </w:r>
      <w:proofErr w:type="spellStart"/>
      <w:r w:rsidRPr="00CC5358">
        <w:rPr>
          <w:rFonts w:asciiTheme="majorHAnsi" w:hAnsiTheme="majorHAnsi"/>
          <w:i/>
          <w:iCs/>
          <w:lang w:eastAsia="ja-JP"/>
        </w:rPr>
        <w:t>t</w:t>
      </w:r>
      <w:r w:rsidRPr="00CC5358">
        <w:rPr>
          <w:rFonts w:asciiTheme="majorHAnsi" w:hAnsiTheme="majorHAnsi"/>
          <w:i/>
          <w:iCs/>
          <w:vertAlign w:val="subscript"/>
          <w:lang w:eastAsia="ja-JP"/>
        </w:rPr>
        <w:t>n</w:t>
      </w:r>
      <w:proofErr w:type="spellEnd"/>
      <w:r w:rsidRPr="00CC5358">
        <w:rPr>
          <w:rFonts w:asciiTheme="majorHAnsi" w:hAnsiTheme="majorHAnsi"/>
          <w:lang w:eastAsia="ja-JP"/>
        </w:rPr>
        <w:t xml:space="preserve"> suggests that increased nitridation enhances UV absorption. Conversely, transmittance in the λ = 240-400 nm range was reduced in films prepared by ammonolysis and H</w:t>
      </w:r>
      <w:r w:rsidRPr="00CC5358">
        <w:rPr>
          <w:rFonts w:asciiTheme="majorHAnsi" w:hAnsiTheme="majorHAnsi"/>
        </w:rPr>
        <w:noBreakHyphen/>
      </w:r>
      <w:r w:rsidRPr="00CC5358">
        <w:rPr>
          <w:rFonts w:asciiTheme="majorHAnsi" w:hAnsiTheme="majorHAnsi"/>
          <w:lang w:eastAsia="ja-JP"/>
        </w:rPr>
        <w:t>6. Among the films prepared by ammonolysis, N</w:t>
      </w:r>
      <w:r w:rsidRPr="00CC5358">
        <w:rPr>
          <w:rFonts w:asciiTheme="majorHAnsi" w:hAnsiTheme="majorHAnsi"/>
        </w:rPr>
        <w:noBreakHyphen/>
      </w:r>
      <w:r w:rsidRPr="00CC5358">
        <w:rPr>
          <w:rFonts w:asciiTheme="majorHAnsi" w:hAnsiTheme="majorHAnsi"/>
          <w:lang w:eastAsia="ja-JP"/>
        </w:rPr>
        <w:t>24 showed the least transmittance, which appears to correlate with the abundance of Eu</w:t>
      </w:r>
      <w:r w:rsidRPr="00CC5358">
        <w:rPr>
          <w:rFonts w:asciiTheme="majorHAnsi" w:hAnsiTheme="majorHAnsi"/>
          <w:vertAlign w:val="superscript"/>
          <w:lang w:eastAsia="ja-JP"/>
        </w:rPr>
        <w:t>2+</w:t>
      </w:r>
      <w:r w:rsidRPr="00CC5358">
        <w:rPr>
          <w:rFonts w:asciiTheme="majorHAnsi" w:hAnsiTheme="majorHAnsi"/>
          <w:lang w:eastAsia="ja-JP"/>
        </w:rPr>
        <w:t xml:space="preserve"> ions, as estimated from XANES spectra. Thus, absorption in the λ = 240-400 nm range is attributed to the </w:t>
      </w:r>
      <w:r w:rsidRPr="00CC5358">
        <w:rPr>
          <w:rFonts w:asciiTheme="majorHAnsi" w:hAnsiTheme="majorHAnsi"/>
          <w:i/>
          <w:iCs/>
          <w:lang w:eastAsia="ja-JP"/>
        </w:rPr>
        <w:t>f</w:t>
      </w:r>
      <w:r w:rsidRPr="00CC5358">
        <w:rPr>
          <w:rFonts w:asciiTheme="majorHAnsi" w:hAnsiTheme="majorHAnsi"/>
          <w:lang w:eastAsia="ja-JP"/>
        </w:rPr>
        <w:t>-</w:t>
      </w:r>
      <w:r w:rsidRPr="00CC5358">
        <w:rPr>
          <w:rFonts w:asciiTheme="majorHAnsi" w:hAnsiTheme="majorHAnsi"/>
          <w:i/>
          <w:iCs/>
          <w:lang w:eastAsia="ja-JP"/>
        </w:rPr>
        <w:t>d</w:t>
      </w:r>
      <w:r w:rsidRPr="00CC5358">
        <w:rPr>
          <w:rFonts w:asciiTheme="majorHAnsi" w:hAnsiTheme="majorHAnsi"/>
          <w:lang w:eastAsia="ja-JP"/>
        </w:rPr>
        <w:t xml:space="preserve"> transition of Eu</w:t>
      </w:r>
      <w:r w:rsidRPr="00CC5358">
        <w:rPr>
          <w:rFonts w:asciiTheme="majorHAnsi" w:hAnsiTheme="majorHAnsi"/>
          <w:vertAlign w:val="superscript"/>
          <w:lang w:eastAsia="ja-JP"/>
        </w:rPr>
        <w:t>2+</w:t>
      </w:r>
      <w:r w:rsidRPr="00CC5358">
        <w:rPr>
          <w:rFonts w:asciiTheme="majorHAnsi" w:hAnsiTheme="majorHAnsi"/>
          <w:lang w:eastAsia="ja-JP"/>
        </w:rPr>
        <w:t xml:space="preserve"> ions.</w:t>
      </w:r>
    </w:p>
    <w:p w14:paraId="4053FB9C" w14:textId="77777777" w:rsidR="00CC5358" w:rsidRDefault="00BE76C6" w:rsidP="00CC5358">
      <w:pPr>
        <w:pStyle w:val="RSCB02ArticleText"/>
        <w:ind w:firstLineChars="150" w:firstLine="291"/>
        <w:rPr>
          <w:rFonts w:asciiTheme="majorHAnsi" w:hAnsiTheme="majorHAnsi"/>
          <w:lang w:eastAsia="ja-JP"/>
        </w:rPr>
      </w:pPr>
      <w:r w:rsidRPr="00CC5358">
        <w:rPr>
          <w:rFonts w:asciiTheme="majorHAnsi" w:hAnsiTheme="majorHAnsi"/>
          <w:lang w:eastAsia="ja-JP"/>
        </w:rPr>
        <w:t>Another possibility is enhanced light scattering caused by the microstructure shown in Figure S3. Granular structures and compositional fluctuations—inhomogeneity in refractive index—contribute to scattering at shorter wavelengths, while the smooth and homogeneous glass structure of H</w:t>
      </w:r>
      <w:r w:rsidRPr="00CC5358">
        <w:rPr>
          <w:rFonts w:asciiTheme="majorHAnsi" w:hAnsiTheme="majorHAnsi"/>
        </w:rPr>
        <w:noBreakHyphen/>
      </w:r>
      <w:r w:rsidRPr="00CC5358">
        <w:rPr>
          <w:rFonts w:asciiTheme="majorHAnsi" w:hAnsiTheme="majorHAnsi"/>
          <w:lang w:eastAsia="ja-JP"/>
        </w:rPr>
        <w:t>6 and O</w:t>
      </w:r>
      <w:r w:rsidRPr="00CC5358">
        <w:rPr>
          <w:rFonts w:asciiTheme="majorHAnsi" w:hAnsiTheme="majorHAnsi"/>
        </w:rPr>
        <w:noBreakHyphen/>
      </w:r>
      <w:r w:rsidRPr="00CC5358">
        <w:rPr>
          <w:rFonts w:asciiTheme="majorHAnsi" w:hAnsiTheme="majorHAnsi"/>
          <w:lang w:eastAsia="ja-JP"/>
        </w:rPr>
        <w:t xml:space="preserve">6 cannot cause significant light scattering. </w:t>
      </w:r>
    </w:p>
    <w:p w14:paraId="73857C61" w14:textId="77777777" w:rsidR="00CC5358" w:rsidRDefault="00BE76C6" w:rsidP="00CC5358">
      <w:pPr>
        <w:pStyle w:val="RSCB02ArticleText"/>
        <w:ind w:firstLineChars="150" w:firstLine="291"/>
        <w:rPr>
          <w:rFonts w:asciiTheme="majorHAnsi" w:hAnsiTheme="majorHAnsi"/>
          <w:lang w:eastAsia="ja-JP"/>
        </w:rPr>
      </w:pPr>
      <w:r w:rsidRPr="00CC5358">
        <w:rPr>
          <w:rFonts w:asciiTheme="majorHAnsi" w:hAnsiTheme="majorHAnsi"/>
          <w:lang w:eastAsia="ja-JP"/>
        </w:rPr>
        <w:t>The PL and PLE spectra of the films are shown in Figure 8(b). The O</w:t>
      </w:r>
      <w:r w:rsidRPr="00CC5358">
        <w:rPr>
          <w:rFonts w:asciiTheme="majorHAnsi" w:hAnsiTheme="majorHAnsi"/>
        </w:rPr>
        <w:noBreakHyphen/>
      </w:r>
      <w:r w:rsidRPr="00CC5358">
        <w:rPr>
          <w:rFonts w:asciiTheme="majorHAnsi" w:hAnsiTheme="majorHAnsi"/>
          <w:lang w:eastAsia="ja-JP"/>
        </w:rPr>
        <w:t>6 film did not exhibit luminescence, whereas broadband luminescence centred at λ = 490 nm, attributed to the 4</w:t>
      </w:r>
      <w:r w:rsidRPr="00CC5358">
        <w:rPr>
          <w:rFonts w:asciiTheme="majorHAnsi" w:hAnsiTheme="majorHAnsi"/>
          <w:i/>
          <w:iCs/>
          <w:lang w:eastAsia="ja-JP"/>
        </w:rPr>
        <w:t>f</w:t>
      </w:r>
      <w:r w:rsidRPr="00CC5358">
        <w:rPr>
          <w:rFonts w:asciiTheme="majorHAnsi" w:hAnsiTheme="majorHAnsi"/>
          <w:vertAlign w:val="superscript"/>
          <w:lang w:eastAsia="ja-JP"/>
        </w:rPr>
        <w:t>6</w:t>
      </w:r>
      <w:r w:rsidRPr="00CC5358">
        <w:rPr>
          <w:rFonts w:asciiTheme="majorHAnsi" w:hAnsiTheme="majorHAnsi"/>
          <w:lang w:eastAsia="ja-JP"/>
        </w:rPr>
        <w:t>5</w:t>
      </w:r>
      <w:r w:rsidRPr="00CC5358">
        <w:rPr>
          <w:rFonts w:asciiTheme="majorHAnsi" w:hAnsiTheme="majorHAnsi"/>
          <w:i/>
          <w:iCs/>
          <w:lang w:eastAsia="ja-JP"/>
        </w:rPr>
        <w:t>d</w:t>
      </w:r>
      <w:r w:rsidRPr="00CC5358">
        <w:rPr>
          <w:rFonts w:asciiTheme="majorHAnsi" w:hAnsiTheme="majorHAnsi"/>
          <w:lang w:eastAsia="ja-JP"/>
        </w:rPr>
        <w:t xml:space="preserve"> → 4</w:t>
      </w:r>
      <w:r w:rsidRPr="00CC5358">
        <w:rPr>
          <w:rFonts w:asciiTheme="majorHAnsi" w:hAnsiTheme="majorHAnsi"/>
          <w:i/>
          <w:iCs/>
          <w:lang w:eastAsia="ja-JP"/>
        </w:rPr>
        <w:t>f</w:t>
      </w:r>
      <w:r w:rsidRPr="00CC5358">
        <w:rPr>
          <w:rFonts w:asciiTheme="majorHAnsi" w:hAnsiTheme="majorHAnsi"/>
          <w:vertAlign w:val="superscript"/>
          <w:lang w:eastAsia="ja-JP"/>
        </w:rPr>
        <w:t>7</w:t>
      </w:r>
      <w:r w:rsidRPr="00CC5358">
        <w:rPr>
          <w:rFonts w:asciiTheme="majorHAnsi" w:hAnsiTheme="majorHAnsi"/>
          <w:lang w:eastAsia="ja-JP"/>
        </w:rPr>
        <w:t xml:space="preserve"> transition of Eu</w:t>
      </w:r>
      <w:r w:rsidRPr="00CC5358">
        <w:rPr>
          <w:rFonts w:asciiTheme="majorHAnsi" w:hAnsiTheme="majorHAnsi"/>
          <w:vertAlign w:val="superscript"/>
          <w:lang w:eastAsia="ja-JP"/>
        </w:rPr>
        <w:t>2+</w:t>
      </w:r>
      <w:r w:rsidRPr="00CC5358">
        <w:rPr>
          <w:rFonts w:asciiTheme="majorHAnsi" w:hAnsiTheme="majorHAnsi"/>
          <w:lang w:eastAsia="ja-JP"/>
        </w:rPr>
        <w:t>, was observed in films containing Eu</w:t>
      </w:r>
      <w:r w:rsidRPr="00CC5358">
        <w:rPr>
          <w:rFonts w:asciiTheme="majorHAnsi" w:hAnsiTheme="majorHAnsi"/>
          <w:vertAlign w:val="superscript"/>
          <w:lang w:eastAsia="ja-JP"/>
        </w:rPr>
        <w:t>2+</w:t>
      </w:r>
      <w:r w:rsidRPr="00CC5358">
        <w:rPr>
          <w:rFonts w:asciiTheme="majorHAnsi" w:hAnsiTheme="majorHAnsi"/>
          <w:lang w:eastAsia="ja-JP"/>
        </w:rPr>
        <w:t xml:space="preserve"> ions. The luminescence intensity increased with higher Eu</w:t>
      </w:r>
      <w:r w:rsidRPr="00CC5358">
        <w:rPr>
          <w:rFonts w:asciiTheme="majorHAnsi" w:hAnsiTheme="majorHAnsi"/>
          <w:vertAlign w:val="superscript"/>
          <w:lang w:eastAsia="ja-JP"/>
        </w:rPr>
        <w:t>2+</w:t>
      </w:r>
      <w:r w:rsidRPr="00CC5358">
        <w:rPr>
          <w:rFonts w:asciiTheme="majorHAnsi" w:hAnsiTheme="majorHAnsi"/>
          <w:lang w:eastAsia="ja-JP"/>
        </w:rPr>
        <w:t xml:space="preserve"> concentrations. As indicated in Eq. (2), the current results demonstrate changes in the glass structure with tn. Although we could not detail local coordination structures around Eu</w:t>
      </w:r>
      <w:r w:rsidRPr="00CC5358">
        <w:rPr>
          <w:rFonts w:asciiTheme="majorHAnsi" w:hAnsiTheme="majorHAnsi"/>
          <w:vertAlign w:val="superscript"/>
          <w:lang w:eastAsia="ja-JP"/>
        </w:rPr>
        <w:t>2+</w:t>
      </w:r>
      <w:r w:rsidRPr="00CC5358">
        <w:rPr>
          <w:rFonts w:asciiTheme="majorHAnsi" w:hAnsiTheme="majorHAnsi"/>
          <w:lang w:eastAsia="ja-JP"/>
        </w:rPr>
        <w:t xml:space="preserve"> ions owing to insufficient data, a more detailed analysis of the local structure around Eu</w:t>
      </w:r>
      <w:r w:rsidRPr="00CC5358">
        <w:rPr>
          <w:rFonts w:asciiTheme="majorHAnsi" w:hAnsiTheme="majorHAnsi"/>
          <w:vertAlign w:val="superscript"/>
          <w:lang w:eastAsia="ja-JP"/>
        </w:rPr>
        <w:t>2+</w:t>
      </w:r>
      <w:r w:rsidRPr="00CC5358">
        <w:rPr>
          <w:rFonts w:asciiTheme="majorHAnsi" w:hAnsiTheme="majorHAnsi"/>
          <w:lang w:eastAsia="ja-JP"/>
        </w:rPr>
        <w:t xml:space="preserve"> and the host glass network structure is essential for optimizing luminescence properties.</w:t>
      </w:r>
    </w:p>
    <w:p w14:paraId="27F7667D" w14:textId="1F49F695" w:rsidR="00AF77BD" w:rsidRPr="00CC5358" w:rsidRDefault="00AF77BD" w:rsidP="00CC5358">
      <w:pPr>
        <w:pStyle w:val="RSCB02ArticleText"/>
        <w:ind w:firstLineChars="150" w:firstLine="291"/>
        <w:rPr>
          <w:rFonts w:asciiTheme="majorHAnsi" w:hAnsiTheme="majorHAnsi"/>
          <w:lang w:eastAsia="ja-JP"/>
        </w:rPr>
      </w:pPr>
      <w:r w:rsidRPr="00CC5358">
        <w:rPr>
          <w:rFonts w:asciiTheme="majorHAnsi" w:hAnsiTheme="majorHAnsi"/>
          <w:lang w:eastAsia="ja-JP"/>
        </w:rPr>
        <w:t>The PLE spectra exhibited a peak at λ = 250 nm, supporting the conclusion that the 240-400 nm absorption band in the transmission spectra results from the excitation of Eu</w:t>
      </w:r>
      <w:r w:rsidRPr="00CC5358">
        <w:rPr>
          <w:rFonts w:asciiTheme="majorHAnsi" w:hAnsiTheme="majorHAnsi"/>
          <w:vertAlign w:val="superscript"/>
          <w:lang w:eastAsia="ja-JP"/>
        </w:rPr>
        <w:t>2+</w:t>
      </w:r>
      <w:r w:rsidRPr="00CC5358">
        <w:rPr>
          <w:rFonts w:asciiTheme="majorHAnsi" w:hAnsiTheme="majorHAnsi"/>
          <w:lang w:eastAsia="ja-JP"/>
        </w:rPr>
        <w:t xml:space="preserve"> ions. However, energy transfer from the glass matrix to Eu ions is not a dominant mechanism for luminescence. Optical absorption by the oxynitride glass matrix at λ &lt; 240 nm was observed; however, the PLE spectra suggest that these shorter-wavelength photons do not contribute significantly to luminescence. Thus, optimizing the coordination structure to prevent energy dissipation remains crucial. </w:t>
      </w:r>
    </w:p>
    <w:p w14:paraId="7B3ED356" w14:textId="549C8B32" w:rsidR="00BE76C6" w:rsidRPr="00CC5358" w:rsidRDefault="00AF77BD" w:rsidP="00AF77BD">
      <w:pPr>
        <w:pStyle w:val="RSCB02ArticleText"/>
        <w:rPr>
          <w:rFonts w:asciiTheme="majorHAnsi" w:hAnsiTheme="majorHAnsi"/>
          <w:lang w:eastAsia="ja-JP"/>
        </w:rPr>
      </w:pPr>
      <w:r w:rsidRPr="00CC5358">
        <w:rPr>
          <w:rFonts w:asciiTheme="majorHAnsi" w:hAnsiTheme="majorHAnsi"/>
          <w:lang w:eastAsia="ja-JP"/>
        </w:rPr>
        <w:t>Although the Eu valence states in N</w:t>
      </w:r>
      <w:r w:rsidRPr="00CC5358">
        <w:rPr>
          <w:rFonts w:asciiTheme="majorHAnsi" w:hAnsiTheme="majorHAnsi"/>
        </w:rPr>
        <w:noBreakHyphen/>
      </w:r>
      <w:r w:rsidRPr="00CC5358">
        <w:rPr>
          <w:rFonts w:asciiTheme="majorHAnsi" w:hAnsiTheme="majorHAnsi"/>
          <w:lang w:eastAsia="ja-JP"/>
        </w:rPr>
        <w:t>12 and N</w:t>
      </w:r>
      <w:r w:rsidRPr="00CC5358">
        <w:rPr>
          <w:rFonts w:asciiTheme="majorHAnsi" w:hAnsiTheme="majorHAnsi"/>
        </w:rPr>
        <w:noBreakHyphen/>
      </w:r>
      <w:r w:rsidRPr="00CC5358">
        <w:rPr>
          <w:rFonts w:asciiTheme="majorHAnsi" w:hAnsiTheme="majorHAnsi"/>
          <w:lang w:eastAsia="ja-JP"/>
        </w:rPr>
        <w:t>24 appear similar, the internal quantum efficiency (IQE) shown in Figure 8(c) indicates that the IQE of N</w:t>
      </w:r>
      <w:r w:rsidRPr="00CC5358">
        <w:rPr>
          <w:rFonts w:asciiTheme="majorHAnsi" w:hAnsiTheme="majorHAnsi"/>
        </w:rPr>
        <w:noBreakHyphen/>
      </w:r>
      <w:r w:rsidRPr="00CC5358">
        <w:rPr>
          <w:rFonts w:asciiTheme="majorHAnsi" w:hAnsiTheme="majorHAnsi"/>
          <w:lang w:eastAsia="ja-JP"/>
        </w:rPr>
        <w:t>24 is much higher than that of N</w:t>
      </w:r>
      <w:r w:rsidRPr="00CC5358">
        <w:rPr>
          <w:rFonts w:asciiTheme="majorHAnsi" w:hAnsiTheme="majorHAnsi"/>
        </w:rPr>
        <w:noBreakHyphen/>
      </w:r>
      <w:r w:rsidRPr="00CC5358">
        <w:rPr>
          <w:rFonts w:asciiTheme="majorHAnsi" w:hAnsiTheme="majorHAnsi"/>
          <w:lang w:eastAsia="ja-JP"/>
        </w:rPr>
        <w:t>12. This highlights the importance of the glass matrix structure in determining luminescence efficiency. The obtained IQE value was close to the reported Sr</w:t>
      </w:r>
      <w:r w:rsidRPr="00CC5358">
        <w:rPr>
          <w:rFonts w:asciiTheme="majorHAnsi" w:hAnsiTheme="majorHAnsi"/>
          <w:vertAlign w:val="subscript"/>
          <w:lang w:eastAsia="ja-JP"/>
        </w:rPr>
        <w:t>3</w:t>
      </w:r>
      <w:r w:rsidRPr="00CC5358">
        <w:rPr>
          <w:rFonts w:asciiTheme="majorHAnsi" w:hAnsiTheme="majorHAnsi"/>
          <w:lang w:eastAsia="ja-JP"/>
        </w:rPr>
        <w:t>Si</w:t>
      </w:r>
      <w:r w:rsidRPr="00CC5358">
        <w:rPr>
          <w:rFonts w:asciiTheme="majorHAnsi" w:hAnsiTheme="majorHAnsi"/>
          <w:vertAlign w:val="subscript"/>
          <w:lang w:eastAsia="ja-JP"/>
        </w:rPr>
        <w:t>8-x</w:t>
      </w:r>
      <w:r w:rsidRPr="00CC5358">
        <w:rPr>
          <w:rFonts w:asciiTheme="majorHAnsi" w:hAnsiTheme="majorHAnsi"/>
          <w:lang w:eastAsia="ja-JP"/>
        </w:rPr>
        <w:t>Al</w:t>
      </w:r>
      <w:r w:rsidRPr="00CC5358">
        <w:rPr>
          <w:rFonts w:asciiTheme="majorHAnsi" w:hAnsiTheme="majorHAnsi"/>
          <w:vertAlign w:val="subscript"/>
          <w:lang w:eastAsia="ja-JP"/>
        </w:rPr>
        <w:t>x</w:t>
      </w:r>
      <w:r w:rsidRPr="00CC5358">
        <w:rPr>
          <w:rFonts w:asciiTheme="majorHAnsi" w:hAnsiTheme="majorHAnsi"/>
          <w:lang w:eastAsia="ja-JP"/>
        </w:rPr>
        <w:t>O</w:t>
      </w:r>
      <w:r w:rsidRPr="00CC5358">
        <w:rPr>
          <w:rFonts w:asciiTheme="majorHAnsi" w:hAnsiTheme="majorHAnsi"/>
          <w:vertAlign w:val="subscript"/>
          <w:lang w:eastAsia="ja-JP"/>
        </w:rPr>
        <w:t>7+x</w:t>
      </w:r>
      <w:r w:rsidRPr="00CC5358">
        <w:rPr>
          <w:rFonts w:asciiTheme="majorHAnsi" w:hAnsiTheme="majorHAnsi"/>
          <w:lang w:eastAsia="ja-JP"/>
        </w:rPr>
        <w:t>N</w:t>
      </w:r>
      <w:r w:rsidRPr="00CC5358">
        <w:rPr>
          <w:rFonts w:asciiTheme="majorHAnsi" w:hAnsiTheme="majorHAnsi"/>
          <w:vertAlign w:val="subscript"/>
          <w:lang w:eastAsia="ja-JP"/>
        </w:rPr>
        <w:t>8-x</w:t>
      </w:r>
      <w:r w:rsidRPr="00CC5358">
        <w:rPr>
          <w:rFonts w:asciiTheme="majorHAnsi" w:hAnsiTheme="majorHAnsi"/>
          <w:lang w:eastAsia="ja-JP"/>
        </w:rPr>
        <w:t>: Eu</w:t>
      </w:r>
      <w:r w:rsidRPr="00CC5358">
        <w:rPr>
          <w:rFonts w:asciiTheme="majorHAnsi" w:hAnsiTheme="majorHAnsi"/>
          <w:vertAlign w:val="superscript"/>
          <w:lang w:eastAsia="ja-JP"/>
        </w:rPr>
        <w:t>2+</w:t>
      </w:r>
      <w:r w:rsidRPr="00CC5358">
        <w:rPr>
          <w:rFonts w:asciiTheme="majorHAnsi" w:hAnsiTheme="majorHAnsi"/>
          <w:lang w:eastAsia="ja-JP"/>
        </w:rPr>
        <w:t xml:space="preserve"> crystal phosphor, which has an IQE of 45%. As forming a 3D glass network in oxynitride glass takes time, further improvements in IQE may be possible through the optimization of nitridation and thermal treatment processes.</w:t>
      </w:r>
    </w:p>
    <w:p w14:paraId="00136BE8" w14:textId="77777777" w:rsidR="00AF77BD" w:rsidRDefault="00AF77BD" w:rsidP="00AF77BD">
      <w:pPr>
        <w:pStyle w:val="RSCB02ArticleText"/>
        <w:rPr>
          <w:lang w:eastAsia="ja-JP"/>
        </w:rPr>
      </w:pPr>
    </w:p>
    <w:p w14:paraId="69AD1D33" w14:textId="4828DF41" w:rsidR="00AF77BD" w:rsidRPr="00AF77BD" w:rsidRDefault="00AF77BD" w:rsidP="00AF77BD">
      <w:pPr>
        <w:pStyle w:val="RSCB02ArticleText"/>
        <w:rPr>
          <w:b/>
          <w:bCs/>
          <w:lang w:eastAsia="ja-JP"/>
        </w:rPr>
      </w:pPr>
      <w:r w:rsidRPr="00AF77BD">
        <w:rPr>
          <w:b/>
          <w:bCs/>
          <w:lang w:eastAsia="ja-JP"/>
        </w:rPr>
        <w:t>3.5.</w:t>
      </w:r>
      <w:r w:rsidRPr="00AF77BD">
        <w:rPr>
          <w:b/>
          <w:bCs/>
          <w:lang w:eastAsia="ja-JP"/>
        </w:rPr>
        <w:tab/>
        <w:t>Device performance</w:t>
      </w:r>
    </w:p>
    <w:p w14:paraId="3835E5CA" w14:textId="1DB0CADE" w:rsidR="00AF77BD" w:rsidRPr="00CC5358" w:rsidRDefault="00AF77BD" w:rsidP="00AF77BD">
      <w:pPr>
        <w:pStyle w:val="RSCB02ArticleText"/>
        <w:rPr>
          <w:rFonts w:asciiTheme="majorHAnsi" w:hAnsiTheme="majorHAnsi"/>
          <w:lang w:eastAsia="ja-JP"/>
        </w:rPr>
      </w:pPr>
      <w:r w:rsidRPr="00CC5358">
        <w:rPr>
          <w:rFonts w:asciiTheme="majorHAnsi" w:hAnsiTheme="majorHAnsi"/>
          <w:lang w:eastAsia="ja-JP"/>
        </w:rPr>
        <w:t xml:space="preserve">Figure 9 illustrates the performance of a solar cell integrated with theN-24 film. Spectrum A is the spectral response of the original solar cell. Spectra B and C show the difference in current magnitude between cells with and without the oxynitride film, with a positive value indicating enhanced efficiency owing to the application of the oxynitride film. In the VIS range, the reduction in current due to the N-24 film was more pronounced in the film-on-top configuration (spectrum C) compared to the substrate-on-top configuration (spectrum B). This difference likely arises from the scattering and reflection of incident light by the oxynitride film. The substrate-on-top configuration appears </w:t>
      </w:r>
      <w:r w:rsidRPr="00CC5358">
        <w:rPr>
          <w:rFonts w:asciiTheme="majorHAnsi" w:hAnsiTheme="majorHAnsi"/>
          <w:lang w:eastAsia="ja-JP"/>
        </w:rPr>
        <w:lastRenderedPageBreak/>
        <w:t>to yield higher efficiency due to the suppression of light reflection and scattering.</w:t>
      </w:r>
    </w:p>
    <w:p w14:paraId="23A9C67E" w14:textId="77777777" w:rsidR="00CC5358" w:rsidRDefault="00AF77BD" w:rsidP="00CC5358">
      <w:pPr>
        <w:pStyle w:val="RSCB02ArticleText"/>
        <w:ind w:firstLineChars="150" w:firstLine="291"/>
        <w:rPr>
          <w:rFonts w:asciiTheme="majorHAnsi" w:hAnsiTheme="majorHAnsi"/>
          <w:lang w:eastAsia="ja-JP"/>
        </w:rPr>
      </w:pPr>
      <w:r w:rsidRPr="00CC5358">
        <w:rPr>
          <w:rFonts w:asciiTheme="majorHAnsi" w:hAnsiTheme="majorHAnsi"/>
          <w:lang w:eastAsia="ja-JP"/>
        </w:rPr>
        <w:t>A notable behaviour is observed for λ &lt; 450 nm. The curvature of spectrum C appears parallel to the PLE spectrum of the N-24 film (spectrum D). Additionally, spectra B and C are nearly identical in λ &lt; 350 nm, suggesting that the N-24 film functions as an LLSC. Although we could not evaluate the spectral response for λ &lt; 300 nm due to instrumental limitations, the results suggest that the oxynitride luminescent film demonstrates significant benefits in this range. The current difference at 300 nm becomes positive, indicating that the luminescence of the film outweighs the energy loss from reflection and scattering at this wavelength.</w:t>
      </w:r>
    </w:p>
    <w:p w14:paraId="0F869B5D" w14:textId="14052003" w:rsidR="00AF77BD" w:rsidRPr="00CC5358" w:rsidRDefault="00AF77BD" w:rsidP="00CC5358">
      <w:pPr>
        <w:pStyle w:val="RSCB02ArticleText"/>
        <w:ind w:firstLineChars="150" w:firstLine="291"/>
        <w:rPr>
          <w:rFonts w:asciiTheme="majorHAnsi" w:hAnsiTheme="majorHAnsi"/>
          <w:lang w:eastAsia="ja-JP"/>
        </w:rPr>
      </w:pPr>
      <w:r w:rsidRPr="00CC5358">
        <w:rPr>
          <w:rFonts w:asciiTheme="majorHAnsi" w:hAnsiTheme="majorHAnsi"/>
          <w:lang w:eastAsia="ja-JP"/>
        </w:rPr>
        <w:t>Further reducing light scattering and reflection is necessary, as the film-on-top configuration exhibited greater energy loss. However, these results encourage the continued development of LLSCs, including luminescent solar concentrators, with the oxynitride glass system. It should be also pointed that using oxynitride with Eu</w:t>
      </w:r>
      <w:r w:rsidRPr="00CC5358">
        <w:rPr>
          <w:rFonts w:asciiTheme="majorHAnsi" w:hAnsiTheme="majorHAnsi"/>
          <w:vertAlign w:val="superscript"/>
          <w:lang w:eastAsia="ja-JP"/>
        </w:rPr>
        <w:t>2+</w:t>
      </w:r>
      <w:r w:rsidRPr="00CC5358">
        <w:rPr>
          <w:rFonts w:asciiTheme="majorHAnsi" w:hAnsiTheme="majorHAnsi"/>
          <w:lang w:eastAsia="ja-JP"/>
        </w:rPr>
        <w:t xml:space="preserve"> centre to luminescent solar concentrator is a promising idea as it has been demonstrated that the UV-to-VIS conversion of this material works for selective absorption of UV and utilization of UV to photovoltaic power generation.</w:t>
      </w:r>
    </w:p>
    <w:p w14:paraId="1CEF455D" w14:textId="77777777" w:rsidR="00AF77BD" w:rsidRDefault="00AF77BD" w:rsidP="00AF77BD">
      <w:pPr>
        <w:pStyle w:val="RSCB02ArticleText"/>
        <w:rPr>
          <w:lang w:eastAsia="ja-JP"/>
        </w:rPr>
      </w:pPr>
    </w:p>
    <w:p w14:paraId="5250C71D" w14:textId="3A776058" w:rsidR="00AF77BD" w:rsidRDefault="00AF77BD" w:rsidP="00AF77BD">
      <w:pPr>
        <w:pStyle w:val="RSCB02ArticleText"/>
        <w:rPr>
          <w:rFonts w:cstheme="minorBidi"/>
          <w:b/>
          <w:w w:val="100"/>
          <w:sz w:val="24"/>
          <w:szCs w:val="22"/>
        </w:rPr>
      </w:pPr>
      <w:r>
        <w:rPr>
          <w:rFonts w:cstheme="minorBidi" w:hint="eastAsia"/>
          <w:b/>
          <w:w w:val="100"/>
          <w:sz w:val="24"/>
          <w:szCs w:val="22"/>
          <w:lang w:eastAsia="ja-JP"/>
        </w:rPr>
        <w:t>4. Conclusion</w:t>
      </w:r>
    </w:p>
    <w:p w14:paraId="435F058C" w14:textId="77777777" w:rsidR="00AF77BD" w:rsidRPr="00CC5358" w:rsidRDefault="00AF77BD" w:rsidP="00AF77BD">
      <w:pPr>
        <w:pStyle w:val="RSCB02ArticleText"/>
        <w:rPr>
          <w:rFonts w:asciiTheme="majorHAnsi" w:hAnsiTheme="majorHAnsi"/>
          <w:lang w:eastAsia="ja-JP"/>
        </w:rPr>
      </w:pPr>
      <w:r w:rsidRPr="00CC5358">
        <w:rPr>
          <w:rFonts w:asciiTheme="majorHAnsi" w:hAnsiTheme="majorHAnsi"/>
          <w:lang w:eastAsia="ja-JP"/>
        </w:rPr>
        <w:t>Europium-doped strontium-aluminium-silicon-oxynitride glass films were prepared through ammonolysis of sol-gel-derived films. Structural and compositional analyses revealed that a long reaction period (</w:t>
      </w:r>
      <w:proofErr w:type="spellStart"/>
      <w:r w:rsidRPr="00CC5358">
        <w:rPr>
          <w:rFonts w:asciiTheme="majorHAnsi" w:hAnsiTheme="majorHAnsi"/>
          <w:i/>
          <w:iCs/>
          <w:lang w:eastAsia="ja-JP"/>
        </w:rPr>
        <w:t>t</w:t>
      </w:r>
      <w:r w:rsidRPr="00CC5358">
        <w:rPr>
          <w:rFonts w:asciiTheme="majorHAnsi" w:hAnsiTheme="majorHAnsi"/>
          <w:i/>
          <w:iCs/>
          <w:vertAlign w:val="subscript"/>
          <w:lang w:eastAsia="ja-JP"/>
        </w:rPr>
        <w:t>n</w:t>
      </w:r>
      <w:proofErr w:type="spellEnd"/>
      <w:r w:rsidRPr="00CC5358">
        <w:rPr>
          <w:rFonts w:asciiTheme="majorHAnsi" w:hAnsiTheme="majorHAnsi"/>
          <w:lang w:eastAsia="ja-JP"/>
        </w:rPr>
        <w:t>) is necessary to achieve a thermally stable glass structure. The rate-limiting step in forming oxynitride glass structures was not the introduction of nitrogen but rather the formation of Si-N-Si and Si-O-Si bonds. An oxynitride glass with a nitrogen concentration of approximately 14% was achieved through ammonolysis at 1000 °C for 24 h. Additionally, the developed process effectively stabilized divalent Eu ions (Eu</w:t>
      </w:r>
      <w:r w:rsidRPr="00CC5358">
        <w:rPr>
          <w:rFonts w:asciiTheme="majorHAnsi" w:hAnsiTheme="majorHAnsi"/>
          <w:vertAlign w:val="superscript"/>
          <w:lang w:eastAsia="ja-JP"/>
        </w:rPr>
        <w:t>2+</w:t>
      </w:r>
      <w:r w:rsidRPr="00CC5358">
        <w:rPr>
          <w:rFonts w:asciiTheme="majorHAnsi" w:hAnsiTheme="majorHAnsi"/>
          <w:lang w:eastAsia="ja-JP"/>
        </w:rPr>
        <w:t>) for UV-to-VIS conversion, with more than 90% of Eu ions becoming divalent after 12 h of ammonolysis.</w:t>
      </w:r>
    </w:p>
    <w:p w14:paraId="08D1C4F0" w14:textId="2F649943" w:rsidR="00AF77BD" w:rsidRPr="000A7291" w:rsidRDefault="00AF77BD" w:rsidP="00AF77BD">
      <w:pPr>
        <w:pStyle w:val="RSCB02ArticleText"/>
        <w:rPr>
          <w:lang w:eastAsia="ja-JP"/>
        </w:rPr>
      </w:pPr>
      <w:r w:rsidRPr="00CC5358">
        <w:rPr>
          <w:rFonts w:asciiTheme="majorHAnsi" w:hAnsiTheme="majorHAnsi"/>
          <w:lang w:eastAsia="ja-JP"/>
        </w:rPr>
        <w:t>However, prolonged thermal treatment was essential to achieve a high IQE, underscoring the influence of the host matrix structure—specifically, the glass structure—on luminescence efficiency. The results suggest that forming a 3D glass network composed of [</w:t>
      </w:r>
      <w:proofErr w:type="spellStart"/>
      <w:r w:rsidRPr="00CC5358">
        <w:rPr>
          <w:rFonts w:asciiTheme="majorHAnsi" w:hAnsiTheme="majorHAnsi"/>
          <w:lang w:eastAsia="ja-JP"/>
        </w:rPr>
        <w:t>SiO</w:t>
      </w:r>
      <w:r w:rsidRPr="00CC5358">
        <w:rPr>
          <w:rFonts w:asciiTheme="majorHAnsi" w:hAnsiTheme="majorHAnsi"/>
          <w:vertAlign w:val="subscript"/>
          <w:lang w:eastAsia="ja-JP"/>
        </w:rPr>
        <w:t>x</w:t>
      </w:r>
      <w:r w:rsidRPr="00CC5358">
        <w:rPr>
          <w:rFonts w:asciiTheme="majorHAnsi" w:hAnsiTheme="majorHAnsi"/>
          <w:lang w:eastAsia="ja-JP"/>
        </w:rPr>
        <w:t>N</w:t>
      </w:r>
      <w:r w:rsidRPr="00CC5358">
        <w:rPr>
          <w:rFonts w:asciiTheme="majorHAnsi" w:hAnsiTheme="majorHAnsi"/>
          <w:vertAlign w:val="subscript"/>
          <w:lang w:eastAsia="ja-JP"/>
        </w:rPr>
        <w:t>y</w:t>
      </w:r>
      <w:proofErr w:type="spellEnd"/>
      <w:r w:rsidRPr="00CC5358">
        <w:rPr>
          <w:rFonts w:asciiTheme="majorHAnsi" w:hAnsiTheme="majorHAnsi"/>
          <w:lang w:eastAsia="ja-JP"/>
        </w:rPr>
        <w:t>] polyhedrons is crucial for optimizing luminescence efficiency. Furthermore, improved photovoltaic performance in the UV range was confirmed, demonstrating the usefulness of the oxynitride glass with bright Eu²⁺ luminescence. However, challenges, such as reducing reflection and scattering in the VIS range remain and must be addressed for practical applications.</w:t>
      </w:r>
    </w:p>
    <w:bookmarkEnd w:id="16"/>
    <w:p w14:paraId="466E01EF" w14:textId="1099314A" w:rsidR="001925B0" w:rsidRDefault="001925B0" w:rsidP="001925B0">
      <w:pPr>
        <w:pStyle w:val="RSCB04AHeadingSection"/>
      </w:pPr>
      <w:r>
        <w:t xml:space="preserve">Author </w:t>
      </w:r>
      <w:r w:rsidR="00DB4B84">
        <w:t>c</w:t>
      </w:r>
      <w:r>
        <w:t>ontributions</w:t>
      </w:r>
    </w:p>
    <w:p w14:paraId="0AADFCCB" w14:textId="77777777" w:rsidR="00AF77BD" w:rsidRPr="00CC5358" w:rsidRDefault="00AF77BD" w:rsidP="00AF77BD">
      <w:pPr>
        <w:spacing w:line="240" w:lineRule="exact"/>
        <w:jc w:val="both"/>
        <w:rPr>
          <w:rFonts w:asciiTheme="majorHAnsi" w:hAnsiTheme="majorHAnsi"/>
          <w:sz w:val="18"/>
          <w:szCs w:val="18"/>
          <w:lang w:eastAsia="ja-JP"/>
        </w:rPr>
      </w:pPr>
      <w:r w:rsidRPr="00CC5358">
        <w:rPr>
          <w:rFonts w:asciiTheme="majorHAnsi" w:hAnsiTheme="majorHAnsi"/>
          <w:sz w:val="18"/>
          <w:szCs w:val="18"/>
        </w:rPr>
        <w:t>Xun Liu: Data curation, Formal analysis, Investigation, Visualization, Writing – original draft Writing – review &amp; editing</w:t>
      </w:r>
    </w:p>
    <w:p w14:paraId="2F23D20F" w14:textId="7974A369" w:rsidR="00AF77BD" w:rsidRPr="00CC5358" w:rsidRDefault="00AF77BD" w:rsidP="00AF77BD">
      <w:pPr>
        <w:spacing w:line="240" w:lineRule="exact"/>
        <w:jc w:val="both"/>
        <w:rPr>
          <w:rFonts w:asciiTheme="majorHAnsi" w:hAnsiTheme="majorHAnsi"/>
          <w:sz w:val="18"/>
          <w:szCs w:val="18"/>
        </w:rPr>
      </w:pPr>
      <w:r w:rsidRPr="00CC5358">
        <w:rPr>
          <w:rFonts w:asciiTheme="majorHAnsi" w:hAnsiTheme="majorHAnsi"/>
          <w:sz w:val="18"/>
          <w:szCs w:val="18"/>
        </w:rPr>
        <w:t>Takeo Ohsawa</w:t>
      </w:r>
      <w:r w:rsidRPr="00CC5358">
        <w:rPr>
          <w:rFonts w:asciiTheme="majorHAnsi" w:hAnsiTheme="majorHAnsi"/>
          <w:sz w:val="18"/>
          <w:szCs w:val="18"/>
        </w:rPr>
        <w:tab/>
        <w:t xml:space="preserve">: Investigation, Resources, Writing – review &amp; editing </w:t>
      </w:r>
    </w:p>
    <w:p w14:paraId="0C3E5235" w14:textId="77777777" w:rsidR="00AF77BD" w:rsidRPr="00CC5358" w:rsidRDefault="00AF77BD" w:rsidP="00AF77BD">
      <w:pPr>
        <w:spacing w:line="240" w:lineRule="exact"/>
        <w:jc w:val="both"/>
        <w:rPr>
          <w:rFonts w:asciiTheme="majorHAnsi" w:hAnsiTheme="majorHAnsi"/>
          <w:sz w:val="18"/>
          <w:szCs w:val="18"/>
        </w:rPr>
      </w:pPr>
      <w:r w:rsidRPr="00CC5358">
        <w:rPr>
          <w:rFonts w:asciiTheme="majorHAnsi" w:hAnsiTheme="majorHAnsi"/>
          <w:sz w:val="18"/>
          <w:szCs w:val="18"/>
        </w:rPr>
        <w:t>Jian Xu: Investigation, Writing – review &amp; editing</w:t>
      </w:r>
    </w:p>
    <w:p w14:paraId="4DE47D0A" w14:textId="77777777" w:rsidR="00AF77BD" w:rsidRPr="00CC5358" w:rsidRDefault="00AF77BD" w:rsidP="00AF77BD">
      <w:pPr>
        <w:spacing w:line="240" w:lineRule="exact"/>
        <w:jc w:val="both"/>
        <w:rPr>
          <w:rFonts w:asciiTheme="majorHAnsi" w:hAnsiTheme="majorHAnsi"/>
          <w:sz w:val="18"/>
          <w:szCs w:val="18"/>
        </w:rPr>
      </w:pPr>
      <w:r w:rsidRPr="00CC5358">
        <w:rPr>
          <w:rFonts w:asciiTheme="majorHAnsi" w:hAnsiTheme="majorHAnsi"/>
          <w:sz w:val="18"/>
          <w:szCs w:val="18"/>
        </w:rPr>
        <w:t xml:space="preserve">Masatoshi Yanagida: Investigation, Resources, Writing – review &amp; editing </w:t>
      </w:r>
    </w:p>
    <w:p w14:paraId="519DD4E7" w14:textId="77777777" w:rsidR="00AF77BD" w:rsidRPr="00CC5358" w:rsidRDefault="00AF77BD" w:rsidP="00AF77BD">
      <w:pPr>
        <w:spacing w:line="240" w:lineRule="exact"/>
        <w:jc w:val="both"/>
        <w:rPr>
          <w:rFonts w:asciiTheme="majorHAnsi" w:hAnsiTheme="majorHAnsi"/>
          <w:sz w:val="18"/>
          <w:szCs w:val="18"/>
        </w:rPr>
      </w:pPr>
      <w:proofErr w:type="spellStart"/>
      <w:r w:rsidRPr="00CC5358">
        <w:rPr>
          <w:rFonts w:asciiTheme="majorHAnsi" w:hAnsiTheme="majorHAnsi"/>
          <w:sz w:val="18"/>
          <w:szCs w:val="18"/>
        </w:rPr>
        <w:t>Kohsei</w:t>
      </w:r>
      <w:proofErr w:type="spellEnd"/>
      <w:r w:rsidRPr="00CC5358">
        <w:rPr>
          <w:rFonts w:asciiTheme="majorHAnsi" w:hAnsiTheme="majorHAnsi"/>
          <w:sz w:val="18"/>
          <w:szCs w:val="18"/>
        </w:rPr>
        <w:t xml:space="preserve"> Takahashi: Investigation, Writing – review &amp; editing </w:t>
      </w:r>
    </w:p>
    <w:p w14:paraId="2EFD8DD1" w14:textId="77777777" w:rsidR="00AF77BD" w:rsidRPr="00CC5358" w:rsidRDefault="00AF77BD" w:rsidP="00AF77BD">
      <w:pPr>
        <w:spacing w:line="240" w:lineRule="exact"/>
        <w:jc w:val="both"/>
        <w:rPr>
          <w:rFonts w:asciiTheme="majorHAnsi" w:hAnsiTheme="majorHAnsi"/>
          <w:sz w:val="18"/>
          <w:szCs w:val="18"/>
        </w:rPr>
      </w:pPr>
      <w:r w:rsidRPr="00CC5358">
        <w:rPr>
          <w:rFonts w:asciiTheme="majorHAnsi" w:hAnsiTheme="majorHAnsi"/>
          <w:sz w:val="18"/>
          <w:szCs w:val="18"/>
        </w:rPr>
        <w:t xml:space="preserve">Takashi Takeda; Resources, Writing – review &amp; editing </w:t>
      </w:r>
    </w:p>
    <w:p w14:paraId="503653FB" w14:textId="77777777" w:rsidR="00AF77BD" w:rsidRPr="00CC5358" w:rsidRDefault="00AF77BD" w:rsidP="00AF77BD">
      <w:pPr>
        <w:spacing w:line="240" w:lineRule="exact"/>
        <w:jc w:val="both"/>
        <w:rPr>
          <w:rFonts w:asciiTheme="majorHAnsi" w:hAnsiTheme="majorHAnsi"/>
          <w:sz w:val="18"/>
          <w:szCs w:val="18"/>
        </w:rPr>
      </w:pPr>
      <w:r w:rsidRPr="00CC5358">
        <w:rPr>
          <w:rFonts w:asciiTheme="majorHAnsi" w:hAnsiTheme="majorHAnsi"/>
          <w:sz w:val="18"/>
          <w:szCs w:val="18"/>
        </w:rPr>
        <w:t xml:space="preserve">Tetsuo Kishi: Writing – review &amp; editing </w:t>
      </w:r>
    </w:p>
    <w:p w14:paraId="4F40A1D8" w14:textId="77777777" w:rsidR="00AF77BD" w:rsidRPr="00CC5358" w:rsidRDefault="00AF77BD" w:rsidP="00AF77BD">
      <w:pPr>
        <w:spacing w:line="240" w:lineRule="exact"/>
        <w:jc w:val="both"/>
        <w:rPr>
          <w:rFonts w:asciiTheme="majorHAnsi" w:hAnsiTheme="majorHAnsi"/>
          <w:sz w:val="18"/>
          <w:szCs w:val="18"/>
        </w:rPr>
      </w:pPr>
      <w:r w:rsidRPr="00CC5358">
        <w:rPr>
          <w:rFonts w:asciiTheme="majorHAnsi" w:hAnsiTheme="majorHAnsi"/>
          <w:sz w:val="18"/>
          <w:szCs w:val="18"/>
        </w:rPr>
        <w:t xml:space="preserve">Tetsuji Yano: Supervision, Writing – review &amp; editing </w:t>
      </w:r>
    </w:p>
    <w:p w14:paraId="7D8DB741" w14:textId="77777777" w:rsidR="00AF77BD" w:rsidRPr="00CC5358" w:rsidRDefault="00AF77BD" w:rsidP="00AF77BD">
      <w:pPr>
        <w:spacing w:line="240" w:lineRule="exact"/>
        <w:jc w:val="both"/>
        <w:rPr>
          <w:rFonts w:asciiTheme="majorHAnsi" w:hAnsiTheme="majorHAnsi"/>
          <w:sz w:val="18"/>
          <w:szCs w:val="18"/>
        </w:rPr>
      </w:pPr>
      <w:r w:rsidRPr="00CC5358">
        <w:rPr>
          <w:rFonts w:asciiTheme="majorHAnsi" w:hAnsiTheme="majorHAnsi"/>
          <w:sz w:val="18"/>
          <w:szCs w:val="18"/>
        </w:rPr>
        <w:t xml:space="preserve">Hiroyo Segawa: Conceptualization, Data curation, Formal analysis, Funding acquisition, Investigation, Methodology, Project administration, Resources, Supervision, Writing – original draft, Writing – review &amp; editing </w:t>
      </w:r>
    </w:p>
    <w:p w14:paraId="382350D9" w14:textId="77777777" w:rsidR="00AF77BD" w:rsidRPr="00CC5358" w:rsidRDefault="00AF77BD" w:rsidP="00AF77BD">
      <w:pPr>
        <w:spacing w:line="240" w:lineRule="exact"/>
        <w:jc w:val="both"/>
        <w:rPr>
          <w:rFonts w:asciiTheme="majorHAnsi" w:hAnsiTheme="majorHAnsi"/>
          <w:sz w:val="18"/>
          <w:szCs w:val="18"/>
        </w:rPr>
      </w:pPr>
      <w:r w:rsidRPr="00CC5358">
        <w:rPr>
          <w:rFonts w:asciiTheme="majorHAnsi" w:hAnsiTheme="majorHAnsi"/>
          <w:sz w:val="18"/>
          <w:szCs w:val="18"/>
        </w:rPr>
        <w:t>Naoki Ohashi</w:t>
      </w:r>
      <w:r w:rsidRPr="00CC5358">
        <w:rPr>
          <w:rFonts w:asciiTheme="majorHAnsi" w:hAnsiTheme="majorHAnsi"/>
          <w:sz w:val="18"/>
          <w:szCs w:val="18"/>
        </w:rPr>
        <w:tab/>
        <w:t>Conceptualization, Data curation, Formal analysis, Funding acquisition, Methodology, Project administration, Resources, Supervision, Visualization, Writing – review &amp; editing</w:t>
      </w:r>
    </w:p>
    <w:p w14:paraId="177CDB0E" w14:textId="661EA7A0" w:rsidR="00C9557D" w:rsidRDefault="00C9557D" w:rsidP="00C9557D">
      <w:pPr>
        <w:pStyle w:val="RSCB04AHeadingSection"/>
      </w:pPr>
      <w:r>
        <w:t>Conflict</w:t>
      </w:r>
      <w:r w:rsidR="00F05C18">
        <w:t>s</w:t>
      </w:r>
      <w:r>
        <w:t xml:space="preserve"> of interest</w:t>
      </w:r>
    </w:p>
    <w:p w14:paraId="246AAD08" w14:textId="4B02E83A" w:rsidR="00A05364" w:rsidRPr="00CC5358" w:rsidRDefault="00A05364" w:rsidP="00092A52">
      <w:pPr>
        <w:spacing w:line="240" w:lineRule="exact"/>
        <w:jc w:val="both"/>
        <w:rPr>
          <w:rFonts w:asciiTheme="majorHAnsi" w:hAnsiTheme="majorHAnsi" w:cs="Times New Roman"/>
          <w:w w:val="108"/>
          <w:sz w:val="18"/>
          <w:szCs w:val="18"/>
        </w:rPr>
      </w:pPr>
      <w:r w:rsidRPr="00CC5358">
        <w:rPr>
          <w:rFonts w:asciiTheme="majorHAnsi" w:hAnsiTheme="majorHAnsi" w:cs="Times New Roman"/>
          <w:w w:val="108"/>
          <w:sz w:val="18"/>
          <w:szCs w:val="18"/>
        </w:rPr>
        <w:t>There are no conflicts to declare.</w:t>
      </w:r>
    </w:p>
    <w:p w14:paraId="3CB02A22" w14:textId="77777777" w:rsidR="00CC5358" w:rsidRDefault="00092A52" w:rsidP="00CC5358">
      <w:pPr>
        <w:pStyle w:val="RSCB04AHeadingSection"/>
        <w:rPr>
          <w:lang w:eastAsia="ja-JP"/>
        </w:rPr>
      </w:pPr>
      <w:r>
        <w:t>Data availability</w:t>
      </w:r>
    </w:p>
    <w:p w14:paraId="1C2813D3" w14:textId="401728ED" w:rsidR="00092A52" w:rsidRPr="00CC5358" w:rsidRDefault="00CC5358" w:rsidP="00CC5358">
      <w:pPr>
        <w:pStyle w:val="RSCB04AHeadingSection"/>
        <w:rPr>
          <w:rFonts w:asciiTheme="majorHAnsi" w:hAnsiTheme="majorHAnsi"/>
        </w:rPr>
      </w:pPr>
      <w:r w:rsidRPr="00CC5358">
        <w:rPr>
          <w:rFonts w:asciiTheme="majorHAnsi" w:hAnsiTheme="majorHAnsi" w:cs="Times New Roman"/>
          <w:b w:val="0"/>
          <w:w w:val="108"/>
          <w:sz w:val="18"/>
          <w:szCs w:val="18"/>
        </w:rPr>
        <w:t>The data supporting this article have been included as part of</w:t>
      </w:r>
      <w:r>
        <w:rPr>
          <w:rFonts w:asciiTheme="majorHAnsi" w:hAnsiTheme="majorHAnsi" w:hint="eastAsia"/>
          <w:lang w:eastAsia="ja-JP"/>
        </w:rPr>
        <w:t xml:space="preserve"> </w:t>
      </w:r>
      <w:r w:rsidRPr="00CC5358">
        <w:rPr>
          <w:rFonts w:asciiTheme="majorHAnsi" w:hAnsiTheme="majorHAnsi" w:cs="Times New Roman"/>
          <w:b w:val="0"/>
          <w:w w:val="108"/>
          <w:sz w:val="18"/>
          <w:szCs w:val="18"/>
        </w:rPr>
        <w:t>the ESI</w:t>
      </w:r>
      <w:r w:rsidRPr="00CC5358">
        <w:rPr>
          <w:rFonts w:asciiTheme="majorHAnsi" w:hAnsiTheme="majorHAnsi" w:cs="Times New Roman"/>
          <w:b w:val="0"/>
          <w:w w:val="108"/>
          <w:sz w:val="18"/>
          <w:szCs w:val="18"/>
          <w:lang w:eastAsia="ja-JP"/>
        </w:rPr>
        <w:t xml:space="preserve">. </w:t>
      </w:r>
    </w:p>
    <w:p w14:paraId="2B7CDDB1" w14:textId="52528CFF" w:rsidR="00FA2DA2" w:rsidRDefault="00FA2DA2" w:rsidP="00FA2DA2">
      <w:pPr>
        <w:pStyle w:val="RSCB04AHeadingSection"/>
      </w:pPr>
      <w:r>
        <w:t>Acknowledgements</w:t>
      </w:r>
    </w:p>
    <w:p w14:paraId="70519FF5" w14:textId="25E239D4" w:rsidR="00FA2DA2" w:rsidRPr="00CC5358" w:rsidRDefault="00CC5358" w:rsidP="00FA2DA2">
      <w:pPr>
        <w:pStyle w:val="RSCB02ArticleText"/>
        <w:rPr>
          <w:rFonts w:asciiTheme="majorHAnsi" w:hAnsiTheme="majorHAnsi"/>
        </w:rPr>
      </w:pPr>
      <w:r w:rsidRPr="00CC5358">
        <w:rPr>
          <w:rFonts w:asciiTheme="majorHAnsi" w:hAnsiTheme="majorHAnsi"/>
        </w:rPr>
        <w:t xml:space="preserve">Part of this study was included in the master's thesis of LX at the Tokyo Institute of Technology (2023) and will be incorporated into the PhD thesis of LX. A part of this study was conducted at the </w:t>
      </w:r>
      <w:proofErr w:type="spellStart"/>
      <w:r w:rsidRPr="00CC5358">
        <w:rPr>
          <w:rFonts w:asciiTheme="majorHAnsi" w:hAnsiTheme="majorHAnsi"/>
        </w:rPr>
        <w:t>Tokodai</w:t>
      </w:r>
      <w:proofErr w:type="spellEnd"/>
      <w:r w:rsidRPr="00CC5358">
        <w:rPr>
          <w:rFonts w:asciiTheme="majorHAnsi" w:hAnsiTheme="majorHAnsi"/>
        </w:rPr>
        <w:t xml:space="preserve"> Institute for Elemental Strategy with support from Grant Number JPMXP0112101001 and at the Data-Driven Materials Research Institute for Electronics under support from JPMXP1122683430. This work was performed with the approval of the Photon Factory Program Advisory Committee (Proposal Nos. 2020G105 and 2022G095) and was supported by the Advanced Research Infrastructure for Materials and Nanotechnology in Japan (ARIM) under Grant Number JPMXP1224NM5408. The authors at NIMS gratefully acknowledge the technical assistance of Ms. Kazuko Nakajima.</w:t>
      </w:r>
      <w:r w:rsidR="00FA2DA2" w:rsidRPr="00CC5358">
        <w:rPr>
          <w:rFonts w:asciiTheme="majorHAnsi" w:hAnsiTheme="majorHAnsi"/>
        </w:rPr>
        <w:t xml:space="preserve"> </w:t>
      </w:r>
    </w:p>
    <w:p w14:paraId="1892B867" w14:textId="754F9056" w:rsidR="00D010E8" w:rsidRPr="0047645B" w:rsidRDefault="00A8586C" w:rsidP="0047645B">
      <w:pPr>
        <w:spacing w:before="400" w:after="80" w:line="240" w:lineRule="auto"/>
        <w:rPr>
          <w:sz w:val="18"/>
          <w:szCs w:val="18"/>
        </w:rPr>
      </w:pPr>
      <w:r>
        <w:rPr>
          <w:rFonts w:hint="eastAsia"/>
          <w:b/>
          <w:sz w:val="24"/>
          <w:lang w:eastAsia="ja-JP"/>
        </w:rPr>
        <w:t>R</w:t>
      </w:r>
      <w:r w:rsidR="00E61949" w:rsidRPr="00240353">
        <w:rPr>
          <w:b/>
          <w:sz w:val="24"/>
        </w:rPr>
        <w:t>eferences</w:t>
      </w:r>
    </w:p>
    <w:p w14:paraId="62B4A3D5" w14:textId="77777777" w:rsidR="00832766" w:rsidRPr="00241ACD" w:rsidRDefault="00832766" w:rsidP="00241ACD">
      <w:pPr>
        <w:pStyle w:val="RSCF02FootnotestoTitleAuthors"/>
        <w:spacing w:line="200" w:lineRule="exact"/>
        <w:rPr>
          <w:sz w:val="18"/>
          <w:szCs w:val="18"/>
        </w:rPr>
      </w:pPr>
    </w:p>
    <w:p w14:paraId="51089689" w14:textId="77777777" w:rsidR="00A8586C" w:rsidRDefault="00A8586C" w:rsidP="00A8586C">
      <w:pPr>
        <w:pStyle w:val="RSCR02References"/>
      </w:pPr>
      <w:r>
        <w:t>1</w:t>
      </w:r>
      <w:r>
        <w:tab/>
        <w:t xml:space="preserve">W. Shockley and H. J. </w:t>
      </w:r>
      <w:proofErr w:type="spellStart"/>
      <w:r>
        <w:t>Queisser</w:t>
      </w:r>
      <w:proofErr w:type="spellEnd"/>
      <w:r>
        <w:t>, J Appl Phys, 1961, 32, 510–519.</w:t>
      </w:r>
    </w:p>
    <w:p w14:paraId="5183E3BB" w14:textId="77777777" w:rsidR="00A8586C" w:rsidRDefault="00A8586C" w:rsidP="00A8586C">
      <w:pPr>
        <w:pStyle w:val="RSCR02References"/>
      </w:pPr>
      <w:r>
        <w:lastRenderedPageBreak/>
        <w:t>2</w:t>
      </w:r>
      <w:r>
        <w:tab/>
        <w:t>J. M. Woodall and H. J. Hovel, Appl Phys Lett, 1972, 21, 379–381.</w:t>
      </w:r>
    </w:p>
    <w:p w14:paraId="4BC44E3B" w14:textId="77777777" w:rsidR="00A8586C" w:rsidRDefault="00A8586C" w:rsidP="00A8586C">
      <w:pPr>
        <w:pStyle w:val="RSCR02References"/>
      </w:pPr>
      <w:r>
        <w:t>3</w:t>
      </w:r>
      <w:r>
        <w:tab/>
        <w:t>Q. Sun, H. Deng, Q. Yan, B. Lin, W. Xie, J. Tang, C. Zhang, Q. Zheng, J. Wu, J. Yu and S. Cheng, ACS Appl Energy Mater, 2021, 4, 14467–14475.</w:t>
      </w:r>
    </w:p>
    <w:p w14:paraId="44FA0A58" w14:textId="77777777" w:rsidR="00A8586C" w:rsidRDefault="00A8586C" w:rsidP="00A8586C">
      <w:pPr>
        <w:pStyle w:val="RSCR02References"/>
      </w:pPr>
      <w:r>
        <w:t>4</w:t>
      </w:r>
      <w:r>
        <w:tab/>
        <w:t>D. Liang, Y. Kang, Y. Huo, Y. Chen, Y. Cui and J. S. Harris, Nano Lett, 2013, 13, 4850–4856.</w:t>
      </w:r>
    </w:p>
    <w:p w14:paraId="476BB4CD" w14:textId="77777777" w:rsidR="00A8586C" w:rsidRDefault="00A8586C" w:rsidP="00A8586C">
      <w:pPr>
        <w:pStyle w:val="RSCR02References"/>
      </w:pPr>
      <w:r>
        <w:t>5</w:t>
      </w:r>
      <w:r>
        <w:tab/>
        <w:t xml:space="preserve">N. K. Das, S. F. U. Farhad, A. K. Sen Gupta, E. M. K. I. Ahamed, M. A. Matin and N. Amin, </w:t>
      </w:r>
      <w:proofErr w:type="spellStart"/>
      <w:r>
        <w:t>Opt</w:t>
      </w:r>
      <w:proofErr w:type="spellEnd"/>
      <w:r>
        <w:t xml:space="preserve"> Mater (</w:t>
      </w:r>
      <w:proofErr w:type="spellStart"/>
      <w:r>
        <w:t>Amst</w:t>
      </w:r>
      <w:proofErr w:type="spellEnd"/>
      <w:r>
        <w:t>), 2024, 155, 115816.</w:t>
      </w:r>
    </w:p>
    <w:p w14:paraId="0A03E65B" w14:textId="77777777" w:rsidR="00A8586C" w:rsidRDefault="00A8586C" w:rsidP="00A8586C">
      <w:pPr>
        <w:pStyle w:val="RSCR02References"/>
      </w:pPr>
      <w:r>
        <w:t>6</w:t>
      </w:r>
      <w:r>
        <w:tab/>
        <w:t>B. S. Richards, Solar Energy Materials and Solar Cells, 2006, 90, 1189–1207.</w:t>
      </w:r>
    </w:p>
    <w:p w14:paraId="52A8E848" w14:textId="77777777" w:rsidR="00A8586C" w:rsidRDefault="00A8586C" w:rsidP="00A8586C">
      <w:pPr>
        <w:pStyle w:val="RSCR02References"/>
      </w:pPr>
      <w:r>
        <w:t>7</w:t>
      </w:r>
      <w:r>
        <w:tab/>
        <w:t>C. Chen, S. Zheng and H. Song, Chem Soc Rev, 2021, 50, 7250–7329.</w:t>
      </w:r>
    </w:p>
    <w:p w14:paraId="34E3E6FA" w14:textId="77777777" w:rsidR="00A8586C" w:rsidRDefault="00A8586C" w:rsidP="00A8586C">
      <w:pPr>
        <w:pStyle w:val="RSCR02References"/>
      </w:pPr>
      <w:r>
        <w:t>8</w:t>
      </w:r>
      <w:r>
        <w:tab/>
        <w:t>A. Sinha, J. Qian, S. L. Moffitt, K. Hurst, K. Terwilliger, D. C. Miller, L. T. Schelhas and P. Hacke, Progress in Photovoltaics: Research and Applications, 2023, 31, 36–51.</w:t>
      </w:r>
    </w:p>
    <w:p w14:paraId="2620CFFA" w14:textId="77777777" w:rsidR="00A8586C" w:rsidRDefault="00A8586C" w:rsidP="00A8586C">
      <w:pPr>
        <w:pStyle w:val="RSCR02References"/>
      </w:pPr>
      <w:r>
        <w:t>9</w:t>
      </w:r>
      <w:r>
        <w:tab/>
        <w:t>J. F. Geisz, R. M. France, K. L. Schulte, M. A. Steiner, A. G. Norman, H. L. Guthrey, M. R. Young, T. Song and T. Moriarty, Nature Energy 2020 5:4, 2020, 5, 326–335.</w:t>
      </w:r>
    </w:p>
    <w:p w14:paraId="53D7646A" w14:textId="77777777" w:rsidR="00A8586C" w:rsidRDefault="00A8586C" w:rsidP="00A8586C">
      <w:pPr>
        <w:pStyle w:val="RSCR02References"/>
      </w:pPr>
      <w:r>
        <w:t>10</w:t>
      </w:r>
      <w:r>
        <w:tab/>
        <w:t>H. Li and W. Zhang, Chem Rev, 2020, 120, 9835–9950.</w:t>
      </w:r>
    </w:p>
    <w:p w14:paraId="09341200" w14:textId="77777777" w:rsidR="00A8586C" w:rsidRDefault="00A8586C" w:rsidP="00A8586C">
      <w:pPr>
        <w:pStyle w:val="RSCR02References"/>
      </w:pPr>
      <w:r>
        <w:t>11</w:t>
      </w:r>
      <w:r>
        <w:tab/>
        <w:t>G. Xie, H. Li, J. Fang, X. Wang, L. Gan, N. Huang, H. Peng, X. Lin and L. Qiu, J Mater Chem C Mater, 2025, 13, 6309–6318.</w:t>
      </w:r>
    </w:p>
    <w:p w14:paraId="2DA33529" w14:textId="77777777" w:rsidR="00A8586C" w:rsidRDefault="00A8586C" w:rsidP="00A8586C">
      <w:pPr>
        <w:pStyle w:val="RSCR02References"/>
      </w:pPr>
      <w:r>
        <w:t>12</w:t>
      </w:r>
      <w:r>
        <w:tab/>
        <w:t>X. Liu, J. Li, X. Cui, X. Wang and D. Yang, J Mater Chem C Mater, 2023, 11, 426–455.</w:t>
      </w:r>
    </w:p>
    <w:p w14:paraId="693B3158" w14:textId="77777777" w:rsidR="00A8586C" w:rsidRDefault="00A8586C" w:rsidP="00A8586C">
      <w:pPr>
        <w:pStyle w:val="RSCR02References"/>
      </w:pPr>
      <w:r>
        <w:t>13</w:t>
      </w:r>
      <w:r>
        <w:tab/>
        <w:t xml:space="preserve">Z. Zhao, S. Chu, J. </w:t>
      </w:r>
      <w:proofErr w:type="spellStart"/>
      <w:r>
        <w:t>Lv</w:t>
      </w:r>
      <w:proofErr w:type="spellEnd"/>
      <w:r>
        <w:t>, Q. Chen, Z. Xiao, S. Lu and Z. Kan, J Mater Chem C Mater, 2023, 11, 11167–11174.</w:t>
      </w:r>
    </w:p>
    <w:p w14:paraId="1EE0F9CD" w14:textId="77777777" w:rsidR="00A8586C" w:rsidRDefault="00A8586C" w:rsidP="00A8586C">
      <w:pPr>
        <w:pStyle w:val="RSCR02References"/>
      </w:pPr>
      <w:r>
        <w:t>14</w:t>
      </w:r>
      <w:r>
        <w:tab/>
        <w:t xml:space="preserve">R. </w:t>
      </w:r>
      <w:proofErr w:type="spellStart"/>
      <w:r>
        <w:t>Witteck</w:t>
      </w:r>
      <w:proofErr w:type="spellEnd"/>
      <w:r>
        <w:t xml:space="preserve">, B. Min, H. Schulte-Huxel, H. Holst, B. Veith-Wolf, F. Kiefer, M. R. Vogt, M. </w:t>
      </w:r>
      <w:proofErr w:type="spellStart"/>
      <w:r>
        <w:t>Köntges</w:t>
      </w:r>
      <w:proofErr w:type="spellEnd"/>
      <w:r>
        <w:t xml:space="preserve">, R. </w:t>
      </w:r>
      <w:proofErr w:type="spellStart"/>
      <w:r>
        <w:t>Peibst</w:t>
      </w:r>
      <w:proofErr w:type="spellEnd"/>
      <w:r>
        <w:t xml:space="preserve"> and R. Brendel, </w:t>
      </w:r>
      <w:proofErr w:type="spellStart"/>
      <w:r>
        <w:t>physica</w:t>
      </w:r>
      <w:proofErr w:type="spellEnd"/>
      <w:r>
        <w:t xml:space="preserve"> status solidi (RRL) – Rapid Research Letters, 2017, 11, 1700178.</w:t>
      </w:r>
    </w:p>
    <w:p w14:paraId="37DBF87A" w14:textId="77777777" w:rsidR="00A8586C" w:rsidRDefault="00A8586C" w:rsidP="00A8586C">
      <w:pPr>
        <w:pStyle w:val="RSCR02References"/>
      </w:pPr>
      <w:r>
        <w:t>15</w:t>
      </w:r>
      <w:r>
        <w:tab/>
        <w:t>H. P. Wang, D. H. Lien, M. L. Tsai, C. A. Lin, H. C. Chang, K. Y. Lai and J. H. He, J Mater Chem C Mater, 2014, 2, 3144–3171.</w:t>
      </w:r>
    </w:p>
    <w:p w14:paraId="0CD83358" w14:textId="77777777" w:rsidR="00A8586C" w:rsidRDefault="00A8586C" w:rsidP="00A8586C">
      <w:pPr>
        <w:pStyle w:val="RSCR02References"/>
      </w:pPr>
      <w:r>
        <w:t>16</w:t>
      </w:r>
      <w:r>
        <w:tab/>
        <w:t>H. J. Hovel, R. T. Hodgson and J. M. Woodall, Solar Energy Materials, 1979, 2, 19–29.</w:t>
      </w:r>
    </w:p>
    <w:p w14:paraId="5D367455" w14:textId="77777777" w:rsidR="00A8586C" w:rsidRDefault="00A8586C" w:rsidP="00A8586C">
      <w:pPr>
        <w:pStyle w:val="RSCR02References"/>
      </w:pPr>
      <w:r>
        <w:t>17</w:t>
      </w:r>
      <w:r>
        <w:tab/>
        <w:t xml:space="preserve">E. </w:t>
      </w:r>
      <w:proofErr w:type="spellStart"/>
      <w:r>
        <w:t>Klampaftis</w:t>
      </w:r>
      <w:proofErr w:type="spellEnd"/>
      <w:r>
        <w:t>, D. Ross, K. R. McIntosh and B. S. Richards, Solar Energy Materials and Solar Cells, 2009, 93, 1182–1194.</w:t>
      </w:r>
    </w:p>
    <w:p w14:paraId="0D19D805" w14:textId="77777777" w:rsidR="00A8586C" w:rsidRDefault="00A8586C" w:rsidP="00A8586C">
      <w:pPr>
        <w:pStyle w:val="RSCR02References"/>
      </w:pPr>
      <w:r>
        <w:t>18</w:t>
      </w:r>
      <w:r>
        <w:tab/>
        <w:t xml:space="preserve">G. </w:t>
      </w:r>
      <w:proofErr w:type="spellStart"/>
      <w:r>
        <w:t>Griffini</w:t>
      </w:r>
      <w:proofErr w:type="spellEnd"/>
      <w:r>
        <w:t xml:space="preserve">, F. Bella, F. </w:t>
      </w:r>
      <w:proofErr w:type="spellStart"/>
      <w:r>
        <w:t>Nisic</w:t>
      </w:r>
      <w:proofErr w:type="spellEnd"/>
      <w:r>
        <w:t>, C. Dragonetti, D. Roberto, M. Levi, R. Bongiovanni and S. Turri, Adv Energy Mater, 2015, 5, 1401312.</w:t>
      </w:r>
    </w:p>
    <w:p w14:paraId="3380E3F3" w14:textId="77777777" w:rsidR="00A8586C" w:rsidRDefault="00A8586C" w:rsidP="00A8586C">
      <w:pPr>
        <w:pStyle w:val="RSCR02References"/>
      </w:pPr>
      <w:r>
        <w:t>19</w:t>
      </w:r>
      <w:r>
        <w:tab/>
        <w:t>Y. Liu, Y. Iso and T. Isobe, J Mater Chem C Mater, 2025, 13, 786–792.</w:t>
      </w:r>
    </w:p>
    <w:p w14:paraId="72B5BA97" w14:textId="77777777" w:rsidR="00A8586C" w:rsidRDefault="00A8586C" w:rsidP="00A8586C">
      <w:pPr>
        <w:pStyle w:val="RSCR02References"/>
      </w:pPr>
      <w:r>
        <w:t>20</w:t>
      </w:r>
      <w:r>
        <w:tab/>
        <w:t>J. Choi and S. J. Kim, J Mater Chem C Mater, 2024, 12, 12026–12036.</w:t>
      </w:r>
    </w:p>
    <w:p w14:paraId="40C4207A" w14:textId="77777777" w:rsidR="00A8586C" w:rsidRDefault="00A8586C" w:rsidP="00A8586C">
      <w:pPr>
        <w:pStyle w:val="RSCR02References"/>
      </w:pPr>
      <w:r>
        <w:t>21</w:t>
      </w:r>
      <w:r>
        <w:tab/>
        <w:t xml:space="preserve">C. Yang, W. Sheng, M. </w:t>
      </w:r>
      <w:proofErr w:type="spellStart"/>
      <w:r>
        <w:t>Moemeni</w:t>
      </w:r>
      <w:proofErr w:type="spellEnd"/>
      <w:r>
        <w:t xml:space="preserve">, M. Bates, C. K. Herrera, B. Borhan, R. R. Lunt, C. Yang, M. Bates, C. K. Herrera, R. R. Lunt, W. Sheng, M. </w:t>
      </w:r>
      <w:proofErr w:type="spellStart"/>
      <w:r>
        <w:t>Moemeni</w:t>
      </w:r>
      <w:proofErr w:type="spellEnd"/>
      <w:r>
        <w:t xml:space="preserve"> and B. Borhan, Adv Energy Mater, 2021, 11, 2003581.</w:t>
      </w:r>
    </w:p>
    <w:p w14:paraId="3F1EB845" w14:textId="77777777" w:rsidR="00A8586C" w:rsidRDefault="00A8586C" w:rsidP="00A8586C">
      <w:pPr>
        <w:pStyle w:val="RSCR02References"/>
      </w:pPr>
      <w:r>
        <w:t>22</w:t>
      </w:r>
      <w:r>
        <w:tab/>
        <w:t xml:space="preserve">M. G. </w:t>
      </w:r>
      <w:proofErr w:type="spellStart"/>
      <w:r>
        <w:t>Debije</w:t>
      </w:r>
      <w:proofErr w:type="spellEnd"/>
      <w:r>
        <w:t xml:space="preserve"> and P. P. C. </w:t>
      </w:r>
      <w:proofErr w:type="spellStart"/>
      <w:r>
        <w:t>Verbunt</w:t>
      </w:r>
      <w:proofErr w:type="spellEnd"/>
      <w:r>
        <w:t>, Adv Energy Mater, 2012, 2, 12–35.</w:t>
      </w:r>
    </w:p>
    <w:p w14:paraId="189001A4" w14:textId="77777777" w:rsidR="00A8586C" w:rsidRDefault="00A8586C" w:rsidP="00A8586C">
      <w:pPr>
        <w:pStyle w:val="RSCR02References"/>
      </w:pPr>
      <w:r>
        <w:t>23</w:t>
      </w:r>
      <w:r>
        <w:tab/>
        <w:t>L. Xu, S. Yuan, L. Ma, B. Zhang, T. Fang, X. Li and J. Song, J Mater Chem A Mater, 2021, 9, 18947–18973.</w:t>
      </w:r>
    </w:p>
    <w:p w14:paraId="679BAA7F" w14:textId="77777777" w:rsidR="00A8586C" w:rsidRDefault="00A8586C" w:rsidP="00A8586C">
      <w:pPr>
        <w:pStyle w:val="RSCR02References"/>
      </w:pPr>
      <w:r>
        <w:t>24</w:t>
      </w:r>
      <w:r>
        <w:tab/>
        <w:t xml:space="preserve">M. M. Tavakoli, H. T. </w:t>
      </w:r>
      <w:proofErr w:type="spellStart"/>
      <w:r>
        <w:t>Dastjerdi</w:t>
      </w:r>
      <w:proofErr w:type="spellEnd"/>
      <w:r>
        <w:t xml:space="preserve">, D. </w:t>
      </w:r>
      <w:proofErr w:type="spellStart"/>
      <w:r>
        <w:t>Prochowicz</w:t>
      </w:r>
      <w:proofErr w:type="spellEnd"/>
      <w:r>
        <w:t>, P. Yadav, R. Tavakoli, M. Saliba and Z. Fan, J Mater Chem A Mater, 2019, 7, 14753–14760.</w:t>
      </w:r>
    </w:p>
    <w:p w14:paraId="59E8B3A2" w14:textId="77777777" w:rsidR="00A8586C" w:rsidRDefault="00A8586C" w:rsidP="00A8586C">
      <w:pPr>
        <w:pStyle w:val="RSCR02References"/>
      </w:pPr>
      <w:r>
        <w:t>25</w:t>
      </w:r>
      <w:r>
        <w:tab/>
        <w:t>H. C. Lim, J. J. Koo, J. Il Kim, J. K. Lee, Z. H. Kim and J. I. Hong, New Journal of Chemistry, 2019, 43, 18843–18847.</w:t>
      </w:r>
    </w:p>
    <w:p w14:paraId="4F404476" w14:textId="77777777" w:rsidR="00A8586C" w:rsidRDefault="00A8586C" w:rsidP="00A8586C">
      <w:pPr>
        <w:pStyle w:val="RSCR02References"/>
      </w:pPr>
      <w:r>
        <w:t>26</w:t>
      </w:r>
      <w:r>
        <w:tab/>
        <w:t>S. Hase, Y. Iso and T. Isobe, J Mater Chem C Mater, 2022, 10, 3523–3530.</w:t>
      </w:r>
    </w:p>
    <w:p w14:paraId="6F8F514F" w14:textId="77777777" w:rsidR="00A8586C" w:rsidRDefault="00A8586C" w:rsidP="00A8586C">
      <w:pPr>
        <w:pStyle w:val="RSCR02References"/>
      </w:pPr>
      <w:r>
        <w:t>27</w:t>
      </w:r>
      <w:r>
        <w:tab/>
        <w:t xml:space="preserve">D. Alonso-Álvarez, D. Ross, E. </w:t>
      </w:r>
      <w:proofErr w:type="spellStart"/>
      <w:r>
        <w:t>Klampaftis</w:t>
      </w:r>
      <w:proofErr w:type="spellEnd"/>
      <w:r>
        <w:t xml:space="preserve">, K. R. McIntosh, S. Jia, P. </w:t>
      </w:r>
      <w:proofErr w:type="spellStart"/>
      <w:r>
        <w:t>Storiz</w:t>
      </w:r>
      <w:proofErr w:type="spellEnd"/>
      <w:r>
        <w:t>, T. Stolz and B. S. Richards, Progress in Photovoltaics: Research and Applications, 2015, 23, 479–497.</w:t>
      </w:r>
    </w:p>
    <w:p w14:paraId="682F39DC" w14:textId="77777777" w:rsidR="00A8586C" w:rsidRDefault="00A8586C" w:rsidP="00A8586C">
      <w:pPr>
        <w:pStyle w:val="RSCR02References"/>
      </w:pPr>
      <w:r>
        <w:t>28</w:t>
      </w:r>
      <w:r>
        <w:tab/>
        <w:t xml:space="preserve">F. Bella, G. </w:t>
      </w:r>
      <w:proofErr w:type="spellStart"/>
      <w:r>
        <w:t>Griffini</w:t>
      </w:r>
      <w:proofErr w:type="spellEnd"/>
      <w:r>
        <w:t xml:space="preserve">, J.-P. Correa-Baena, G. Saracco, M. </w:t>
      </w:r>
      <w:proofErr w:type="spellStart"/>
      <w:r>
        <w:t>Grätzel</w:t>
      </w:r>
      <w:proofErr w:type="spellEnd"/>
      <w:r>
        <w:t xml:space="preserve">, A. </w:t>
      </w:r>
      <w:proofErr w:type="spellStart"/>
      <w:r>
        <w:t>Hagfeldt</w:t>
      </w:r>
      <w:proofErr w:type="spellEnd"/>
      <w:r>
        <w:t xml:space="preserve">, S. Turri and C. </w:t>
      </w:r>
      <w:proofErr w:type="spellStart"/>
      <w:r>
        <w:t>Gerbaldi</w:t>
      </w:r>
      <w:proofErr w:type="spellEnd"/>
      <w:r>
        <w:t>, Science (1979), 2016, 354, 203–206.</w:t>
      </w:r>
    </w:p>
    <w:p w14:paraId="76CB97FE" w14:textId="77777777" w:rsidR="00A8586C" w:rsidRDefault="00A8586C" w:rsidP="00A8586C">
      <w:pPr>
        <w:pStyle w:val="RSCR02References"/>
      </w:pPr>
      <w:r>
        <w:t>29</w:t>
      </w:r>
      <w:r>
        <w:tab/>
        <w:t xml:space="preserve">T. </w:t>
      </w:r>
      <w:proofErr w:type="spellStart"/>
      <w:r>
        <w:t>Uekert</w:t>
      </w:r>
      <w:proofErr w:type="spellEnd"/>
      <w:r>
        <w:t xml:space="preserve">, A. </w:t>
      </w:r>
      <w:proofErr w:type="spellStart"/>
      <w:r>
        <w:t>Solodovnyk</w:t>
      </w:r>
      <w:proofErr w:type="spellEnd"/>
      <w:r>
        <w:t xml:space="preserve">, S. Ponomarenko, A. </w:t>
      </w:r>
      <w:proofErr w:type="spellStart"/>
      <w:r>
        <w:t>Osvet</w:t>
      </w:r>
      <w:proofErr w:type="spellEnd"/>
      <w:r>
        <w:t xml:space="preserve">, I. Levchuk, J. Gast, M. </w:t>
      </w:r>
      <w:proofErr w:type="spellStart"/>
      <w:r>
        <w:t>Batentschuk</w:t>
      </w:r>
      <w:proofErr w:type="spellEnd"/>
      <w:r>
        <w:t xml:space="preserve">, K. </w:t>
      </w:r>
      <w:proofErr w:type="spellStart"/>
      <w:r>
        <w:t>Forberich</w:t>
      </w:r>
      <w:proofErr w:type="spellEnd"/>
      <w:r>
        <w:t xml:space="preserve">, E. Stern, H. J. </w:t>
      </w:r>
      <w:proofErr w:type="spellStart"/>
      <w:r>
        <w:t>Egelhaaf</w:t>
      </w:r>
      <w:proofErr w:type="spellEnd"/>
      <w:r>
        <w:t xml:space="preserve"> and C. J. Brabec, Solar Energy Materials and Solar Cells, 2016, 155, 1–8.</w:t>
      </w:r>
    </w:p>
    <w:p w14:paraId="7B92DAC3" w14:textId="77777777" w:rsidR="00A8586C" w:rsidRDefault="00A8586C" w:rsidP="00A8586C">
      <w:pPr>
        <w:pStyle w:val="RSCR02References"/>
      </w:pPr>
      <w:r>
        <w:t>30</w:t>
      </w:r>
      <w:r>
        <w:tab/>
        <w:t xml:space="preserve">J. Zheng, H. Mehrvarz, C. Liao, J. Bing, X. Cui, Y. Li, V. R. </w:t>
      </w:r>
      <w:proofErr w:type="spellStart"/>
      <w:r>
        <w:t>Goncąles</w:t>
      </w:r>
      <w:proofErr w:type="spellEnd"/>
      <w:r>
        <w:t>, C. F. J. Lau, D. S. Lee, Y. Li, M. Zhang, J. Kim, Y. Cho, L. G. Caro, S. Tang, C. Chen, S. Huang and A. W. Y. Ho-Baillie, ACS Energy Lett, 2019, 4, 2623–2631.</w:t>
      </w:r>
    </w:p>
    <w:p w14:paraId="4BDF75D5" w14:textId="77777777" w:rsidR="00A8586C" w:rsidRDefault="00A8586C" w:rsidP="00A8586C">
      <w:pPr>
        <w:pStyle w:val="RSCR02References"/>
      </w:pPr>
      <w:r>
        <w:t>31</w:t>
      </w:r>
      <w:r>
        <w:tab/>
        <w:t>D. Yang, H. Liang, Y. Liu, M. Hou, L. Kan, Y. Yang and Z. Zang, Dalton Transactions, 2020, 49, 4725–4731.</w:t>
      </w:r>
    </w:p>
    <w:p w14:paraId="56B8441E" w14:textId="77777777" w:rsidR="00A8586C" w:rsidRDefault="00A8586C" w:rsidP="00A8586C">
      <w:pPr>
        <w:pStyle w:val="RSCR02References"/>
      </w:pPr>
      <w:r>
        <w:t>32</w:t>
      </w:r>
      <w:r>
        <w:tab/>
        <w:t xml:space="preserve">N. Chander, A. F. Khan, P. S. Chandrasekhar, E. </w:t>
      </w:r>
      <w:proofErr w:type="spellStart"/>
      <w:r>
        <w:t>Thouti</w:t>
      </w:r>
      <w:proofErr w:type="spellEnd"/>
      <w:r>
        <w:t xml:space="preserve">, S. K. Swami, V. Dutta and V. K. </w:t>
      </w:r>
      <w:proofErr w:type="spellStart"/>
      <w:r>
        <w:t>Komarala</w:t>
      </w:r>
      <w:proofErr w:type="spellEnd"/>
      <w:r>
        <w:t>, Appl Phys Lett, 2014, 105, 33904.</w:t>
      </w:r>
    </w:p>
    <w:p w14:paraId="761A27A2" w14:textId="77777777" w:rsidR="00A8586C" w:rsidRDefault="00A8586C" w:rsidP="00A8586C">
      <w:pPr>
        <w:pStyle w:val="RSCR02References"/>
      </w:pPr>
      <w:r>
        <w:t>33</w:t>
      </w:r>
      <w:r>
        <w:tab/>
        <w:t xml:space="preserve">S. Marchionna, F. </w:t>
      </w:r>
      <w:proofErr w:type="spellStart"/>
      <w:r>
        <w:t>Meinardi</w:t>
      </w:r>
      <w:proofErr w:type="spellEnd"/>
      <w:r>
        <w:t xml:space="preserve">, M. </w:t>
      </w:r>
      <w:proofErr w:type="spellStart"/>
      <w:r>
        <w:t>Acciarri</w:t>
      </w:r>
      <w:proofErr w:type="spellEnd"/>
      <w:r>
        <w:t>, S. Binetti, A. Papagni, S. Pizzini, V. Malatesta and R. Tubino, J Lumin, 2006, 118, 325–329.</w:t>
      </w:r>
    </w:p>
    <w:p w14:paraId="646F71E7" w14:textId="77777777" w:rsidR="00A8586C" w:rsidRDefault="00A8586C" w:rsidP="00A8586C">
      <w:pPr>
        <w:pStyle w:val="RSCR02References"/>
      </w:pPr>
      <w:r>
        <w:t>34</w:t>
      </w:r>
      <w:r>
        <w:tab/>
        <w:t>J. J. Velázquez, V. D. Rodríguez, A. C. Yanes, J. Del Castillo and J. Méndez-Ramos, Appl Phys B, 2012, 108, 577–583.</w:t>
      </w:r>
    </w:p>
    <w:p w14:paraId="22719518" w14:textId="77777777" w:rsidR="00A8586C" w:rsidRDefault="00A8586C" w:rsidP="00A8586C">
      <w:pPr>
        <w:pStyle w:val="RSCR02References"/>
      </w:pPr>
      <w:r>
        <w:t>35</w:t>
      </w:r>
      <w:r>
        <w:tab/>
        <w:t>Y. Katayama and S. Tanabe, Materials 2010, Vol. 3, Pages 2405-2411, 2010, 3, 2405–2411.</w:t>
      </w:r>
    </w:p>
    <w:p w14:paraId="7A717BF4" w14:textId="77777777" w:rsidR="00A8586C" w:rsidRDefault="00A8586C" w:rsidP="00A8586C">
      <w:pPr>
        <w:pStyle w:val="RSCR02References"/>
      </w:pPr>
      <w:r>
        <w:t>36</w:t>
      </w:r>
      <w:r>
        <w:tab/>
        <w:t>Z. CHENG, L. PAN, F. SU, M. CAO and Z. SUN, Surface Review and Letters, 2009, 16, 669–673.</w:t>
      </w:r>
    </w:p>
    <w:p w14:paraId="6EAD2F5B" w14:textId="77777777" w:rsidR="00A8586C" w:rsidRDefault="00A8586C" w:rsidP="00A8586C">
      <w:pPr>
        <w:pStyle w:val="RSCR02References"/>
      </w:pPr>
      <w:r>
        <w:t>37</w:t>
      </w:r>
      <w:r>
        <w:tab/>
        <w:t xml:space="preserve">L. Wang, R. J. Xie, T. Suehiro, T. Takeda and N. </w:t>
      </w:r>
      <w:proofErr w:type="spellStart"/>
      <w:r>
        <w:t>Hirosaki</w:t>
      </w:r>
      <w:proofErr w:type="spellEnd"/>
      <w:r>
        <w:t>, Chem Rev, 2018, 118, 1951–2009.</w:t>
      </w:r>
    </w:p>
    <w:p w14:paraId="04FEAFAC" w14:textId="77777777" w:rsidR="00A8586C" w:rsidRDefault="00A8586C" w:rsidP="00A8586C">
      <w:pPr>
        <w:pStyle w:val="RSCR02References"/>
      </w:pPr>
      <w:r>
        <w:t>38</w:t>
      </w:r>
      <w:r>
        <w:tab/>
        <w:t xml:space="preserve">D. Ross, E. </w:t>
      </w:r>
      <w:proofErr w:type="spellStart"/>
      <w:r>
        <w:t>Klampaftis</w:t>
      </w:r>
      <w:proofErr w:type="spellEnd"/>
      <w:r>
        <w:t>, J. Fritsche, M. Bauer and B. S. Richards, Solar Energy Materials and Solar Cells, 2012, 103, 11–16.</w:t>
      </w:r>
    </w:p>
    <w:p w14:paraId="39A60578" w14:textId="77777777" w:rsidR="00A8586C" w:rsidRDefault="00A8586C" w:rsidP="00A8586C">
      <w:pPr>
        <w:pStyle w:val="RSCR02References"/>
      </w:pPr>
      <w:r>
        <w:t>39</w:t>
      </w:r>
      <w:r>
        <w:tab/>
        <w:t>B. Ye, Y. Li, Z. Chen, Q. Y. Wu, W. L. Wang, T. Wang and H. Y. Hu, Water Res, 2017, 124, 381–387.</w:t>
      </w:r>
    </w:p>
    <w:p w14:paraId="312C97F9" w14:textId="77777777" w:rsidR="00A8586C" w:rsidRDefault="00A8586C" w:rsidP="00A8586C">
      <w:pPr>
        <w:pStyle w:val="RSCR02References"/>
      </w:pPr>
      <w:r>
        <w:t>40</w:t>
      </w:r>
      <w:r>
        <w:tab/>
        <w:t xml:space="preserve">Z. Hosseini, W. K. Huang, C. M. Tsai, T. M. Chen, N. </w:t>
      </w:r>
      <w:proofErr w:type="spellStart"/>
      <w:r>
        <w:t>Taghavinia</w:t>
      </w:r>
      <w:proofErr w:type="spellEnd"/>
      <w:r>
        <w:t xml:space="preserve"> and E. W. G. Diau, ACS Appl Mater Interfaces, 2013, 5, 5397–5402.</w:t>
      </w:r>
    </w:p>
    <w:p w14:paraId="16CEFAF5" w14:textId="77777777" w:rsidR="00A8586C" w:rsidRDefault="00A8586C" w:rsidP="00A8586C">
      <w:pPr>
        <w:pStyle w:val="RSCR02References"/>
      </w:pPr>
      <w:r>
        <w:t>41</w:t>
      </w:r>
      <w:r>
        <w:tab/>
        <w:t xml:space="preserve">C. </w:t>
      </w:r>
      <w:proofErr w:type="spellStart"/>
      <w:r>
        <w:t>Strümpel</w:t>
      </w:r>
      <w:proofErr w:type="spellEnd"/>
      <w:r>
        <w:t xml:space="preserve">, M. McCann, G. </w:t>
      </w:r>
      <w:proofErr w:type="spellStart"/>
      <w:r>
        <w:t>Beaucarne</w:t>
      </w:r>
      <w:proofErr w:type="spellEnd"/>
      <w:r>
        <w:t xml:space="preserve">, V. Arkhipov, A. Slaoui, V. </w:t>
      </w:r>
      <w:proofErr w:type="spellStart"/>
      <w:r>
        <w:t>Švrček</w:t>
      </w:r>
      <w:proofErr w:type="spellEnd"/>
      <w:r>
        <w:t xml:space="preserve">, C. del </w:t>
      </w:r>
      <w:proofErr w:type="spellStart"/>
      <w:r>
        <w:t>Cañizo</w:t>
      </w:r>
      <w:proofErr w:type="spellEnd"/>
      <w:r>
        <w:t xml:space="preserve"> and I. Tobias, Solar Energy Materials and Solar Cells, 2007, 91, 238–249.</w:t>
      </w:r>
    </w:p>
    <w:p w14:paraId="1D7E5821" w14:textId="77777777" w:rsidR="00A8586C" w:rsidRDefault="00A8586C" w:rsidP="00A8586C">
      <w:pPr>
        <w:pStyle w:val="RSCR02References"/>
      </w:pPr>
      <w:r>
        <w:t>42</w:t>
      </w:r>
      <w:r>
        <w:tab/>
        <w:t xml:space="preserve">S. V. Eliseeva and J. C. G. </w:t>
      </w:r>
      <w:proofErr w:type="spellStart"/>
      <w:r>
        <w:t>Bünzli</w:t>
      </w:r>
      <w:proofErr w:type="spellEnd"/>
      <w:r>
        <w:t>, New Journal of Chemistry, 2011, 35, 1165–1176.</w:t>
      </w:r>
    </w:p>
    <w:p w14:paraId="1307BCA3" w14:textId="77777777" w:rsidR="00A8586C" w:rsidRDefault="00A8586C" w:rsidP="00A8586C">
      <w:pPr>
        <w:pStyle w:val="RSCR02References"/>
      </w:pPr>
      <w:r>
        <w:t>43</w:t>
      </w:r>
      <w:r>
        <w:tab/>
        <w:t>X. Qin, X. Liu, W. Huang, M. Bettinelli and X. Liu, Chem Rev, 2017, 117, 4488–4527.</w:t>
      </w:r>
    </w:p>
    <w:p w14:paraId="2ADC7A1B" w14:textId="77777777" w:rsidR="00A8586C" w:rsidRDefault="00A8586C" w:rsidP="00A8586C">
      <w:pPr>
        <w:pStyle w:val="RSCR02References"/>
      </w:pPr>
      <w:r>
        <w:t>44</w:t>
      </w:r>
      <w:r>
        <w:tab/>
        <w:t>P. Dorenbos, J Lumin, 2003, 104, 239–260.</w:t>
      </w:r>
    </w:p>
    <w:p w14:paraId="67451CD2" w14:textId="77777777" w:rsidR="00A8586C" w:rsidRDefault="00A8586C" w:rsidP="00A8586C">
      <w:pPr>
        <w:pStyle w:val="RSCR02References"/>
      </w:pPr>
      <w:r>
        <w:t>45</w:t>
      </w:r>
      <w:r>
        <w:tab/>
        <w:t>L. Kuang, F. Zhang, J. Zhang, X. Zhu, X. Tian, J. Shao, Y. Liu, X. Xu and Z. Liu, J Mater Chem C Mater, 2024, 12, 17298–17304.</w:t>
      </w:r>
    </w:p>
    <w:p w14:paraId="616F9B46" w14:textId="77777777" w:rsidR="00A8586C" w:rsidRDefault="00A8586C" w:rsidP="00A8586C">
      <w:pPr>
        <w:pStyle w:val="RSCR02References"/>
      </w:pPr>
      <w:r>
        <w:t>46</w:t>
      </w:r>
      <w:r>
        <w:tab/>
        <w:t>H. Yuan, S. Jin, S. Zheng, R. Xie, T. Pang, B. Zhuang, F. Huang and D. Chen, J Mater Chem C Mater, 2024, 12, 1430–1439.</w:t>
      </w:r>
    </w:p>
    <w:p w14:paraId="11A4B75B" w14:textId="77777777" w:rsidR="00A8586C" w:rsidRDefault="00A8586C" w:rsidP="00A8586C">
      <w:pPr>
        <w:pStyle w:val="RSCR02References"/>
      </w:pPr>
      <w:r>
        <w:t>47</w:t>
      </w:r>
      <w:r>
        <w:tab/>
        <w:t>J. Zhang, X. Li, W. Zeng, D. Liu, L. Lu, H. Dai, J. Yuan, J. Shao, Z. Liu, J. Yu and X. Xu, J Mater Chem C Mater, 2024, 12, 7580–7587.</w:t>
      </w:r>
    </w:p>
    <w:p w14:paraId="771AD940" w14:textId="77777777" w:rsidR="00A8586C" w:rsidRDefault="00A8586C" w:rsidP="00A8586C">
      <w:pPr>
        <w:pStyle w:val="RSCR02References"/>
      </w:pPr>
      <w:r>
        <w:t>48</w:t>
      </w:r>
      <w:r>
        <w:tab/>
        <w:t xml:space="preserve">R. J. Xie and N. </w:t>
      </w:r>
      <w:proofErr w:type="spellStart"/>
      <w:r>
        <w:t>Hirosaki</w:t>
      </w:r>
      <w:proofErr w:type="spellEnd"/>
      <w:r>
        <w:t>, Sci Technol Adv Mater, 2007, 8, 588–600.</w:t>
      </w:r>
    </w:p>
    <w:p w14:paraId="5C0D591F" w14:textId="77777777" w:rsidR="00A8586C" w:rsidRDefault="00A8586C" w:rsidP="00A8586C">
      <w:pPr>
        <w:pStyle w:val="RSCR02References"/>
      </w:pPr>
      <w:r>
        <w:t>49</w:t>
      </w:r>
      <w:r>
        <w:tab/>
        <w:t xml:space="preserve">S. Li, L. Wang, D. Tang, Y. Cho, X. Liu, X. Zhou, L. Lu, L. Zhang, T. Takeda, N. </w:t>
      </w:r>
      <w:proofErr w:type="spellStart"/>
      <w:r>
        <w:t>Hirosaki</w:t>
      </w:r>
      <w:proofErr w:type="spellEnd"/>
      <w:r>
        <w:t xml:space="preserve"> and R. J. Xie, Chemistry of Materials, 2018, 30, 494–505.</w:t>
      </w:r>
    </w:p>
    <w:p w14:paraId="0720D142" w14:textId="77777777" w:rsidR="00A8586C" w:rsidRDefault="00A8586C" w:rsidP="00A8586C">
      <w:pPr>
        <w:pStyle w:val="RSCR02References"/>
      </w:pPr>
      <w:r>
        <w:t>50</w:t>
      </w:r>
      <w:r>
        <w:tab/>
        <w:t xml:space="preserve">Y. Iso, S. Takeshita and T. Isobe, J </w:t>
      </w:r>
      <w:proofErr w:type="spellStart"/>
      <w:r>
        <w:t>Electrochem</w:t>
      </w:r>
      <w:proofErr w:type="spellEnd"/>
      <w:r>
        <w:t xml:space="preserve"> Soc, 2012, 159, J72–J76.</w:t>
      </w:r>
    </w:p>
    <w:p w14:paraId="11088009" w14:textId="77777777" w:rsidR="00A8586C" w:rsidRDefault="00A8586C" w:rsidP="00A8586C">
      <w:pPr>
        <w:pStyle w:val="RSCR02References"/>
      </w:pPr>
      <w:r>
        <w:t>51</w:t>
      </w:r>
      <w:r>
        <w:tab/>
        <w:t>S. Ali, A. Ellison, J. Luo and M. Edén, Journal of the American Ceramic Society, 2023, 106, 1748–1765.</w:t>
      </w:r>
    </w:p>
    <w:p w14:paraId="0E248F72" w14:textId="77777777" w:rsidR="00A8586C" w:rsidRDefault="00A8586C" w:rsidP="00A8586C">
      <w:pPr>
        <w:pStyle w:val="RSCR02References"/>
      </w:pPr>
      <w:r>
        <w:t>52</w:t>
      </w:r>
      <w:r>
        <w:tab/>
        <w:t>S. Ali, B. Jonson, M. J. Pomeroy and S. Hampshire, Ceram Int, 2015, 41, 3345–3354.</w:t>
      </w:r>
    </w:p>
    <w:p w14:paraId="2B9FC868" w14:textId="77777777" w:rsidR="00A8586C" w:rsidRDefault="00A8586C" w:rsidP="00A8586C">
      <w:pPr>
        <w:pStyle w:val="RSCR02References"/>
      </w:pPr>
      <w:r>
        <w:t>53</w:t>
      </w:r>
      <w:r>
        <w:tab/>
        <w:t>C. J. Brinker and G. W. Scherer, Sol-Gel Science: The Physics and Chemistry of Sol-Gel Processing, 2013, 1–908, Academic Press, San Diego, 1990.</w:t>
      </w:r>
    </w:p>
    <w:p w14:paraId="2BD7F5E7" w14:textId="77777777" w:rsidR="00A8586C" w:rsidRDefault="00A8586C" w:rsidP="00A8586C">
      <w:pPr>
        <w:pStyle w:val="RSCR02References"/>
      </w:pPr>
      <w:r>
        <w:t>54</w:t>
      </w:r>
      <w:r>
        <w:tab/>
        <w:t>C.J. Brinker, D.M. Haaland, J. Am. Ceram. Soc., 1983, 66, 758–765.</w:t>
      </w:r>
    </w:p>
    <w:p w14:paraId="17017AA2" w14:textId="77777777" w:rsidR="00A8586C" w:rsidRDefault="00A8586C" w:rsidP="00A8586C">
      <w:pPr>
        <w:pStyle w:val="RSCR02References"/>
      </w:pPr>
      <w:r>
        <w:t>55</w:t>
      </w:r>
      <w:r>
        <w:tab/>
        <w:t>C.J. Brinker, D.M. Haaland, R.E. Loehman, J. Non-</w:t>
      </w:r>
      <w:proofErr w:type="spellStart"/>
      <w:r>
        <w:t>Cryst</w:t>
      </w:r>
      <w:proofErr w:type="spellEnd"/>
      <w:r>
        <w:t>. Solids, 1983, 56, 179–184.</w:t>
      </w:r>
    </w:p>
    <w:p w14:paraId="2ECA58EB" w14:textId="77777777" w:rsidR="00A8586C" w:rsidRDefault="00A8586C" w:rsidP="00A8586C">
      <w:pPr>
        <w:pStyle w:val="RSCR02References"/>
      </w:pPr>
      <w:r>
        <w:t>56</w:t>
      </w:r>
      <w:r>
        <w:tab/>
        <w:t xml:space="preserve">S. Watanabe, Y. Osawa, S. Machida, K. Katsumata, A. </w:t>
      </w:r>
      <w:proofErr w:type="spellStart"/>
      <w:r>
        <w:t>Yasumori</w:t>
      </w:r>
      <w:proofErr w:type="spellEnd"/>
      <w:r>
        <w:t xml:space="preserve">, K. Takahashi, K. Deguchi, S. Ohki and H. Segawa, J Non </w:t>
      </w:r>
      <w:proofErr w:type="spellStart"/>
      <w:r>
        <w:t>Cryst</w:t>
      </w:r>
      <w:proofErr w:type="spellEnd"/>
      <w:r>
        <w:t xml:space="preserve"> Solids, 2021, 573, 121107.</w:t>
      </w:r>
    </w:p>
    <w:p w14:paraId="23C1EE76" w14:textId="77777777" w:rsidR="00A8586C" w:rsidRDefault="00A8586C" w:rsidP="00A8586C">
      <w:pPr>
        <w:pStyle w:val="RSCR02References"/>
      </w:pPr>
      <w:r>
        <w:lastRenderedPageBreak/>
        <w:t>57</w:t>
      </w:r>
      <w:r>
        <w:tab/>
        <w:t xml:space="preserve">B. Ravel and M. Newville, J Synchrotron </w:t>
      </w:r>
      <w:proofErr w:type="spellStart"/>
      <w:r>
        <w:t>Radiat</w:t>
      </w:r>
      <w:proofErr w:type="spellEnd"/>
      <w:r>
        <w:t>, 2005, 12, 537–541.</w:t>
      </w:r>
    </w:p>
    <w:p w14:paraId="61E5FC75" w14:textId="77777777" w:rsidR="00A8586C" w:rsidRDefault="00A8586C" w:rsidP="00A8586C">
      <w:pPr>
        <w:pStyle w:val="RSCR02References"/>
      </w:pPr>
      <w:r>
        <w:t>58</w:t>
      </w:r>
      <w:r>
        <w:tab/>
        <w:t xml:space="preserve">N. </w:t>
      </w:r>
      <w:proofErr w:type="spellStart"/>
      <w:r>
        <w:t>Hirosaki</w:t>
      </w:r>
      <w:proofErr w:type="spellEnd"/>
      <w:r>
        <w:t>, R. J. Xie, K. Kimoto, T. Sekiguchi, Y. Yamamoto, T. Suehiro and M. Mitomo, Appl Phys Lett, 2005, 86, 1–3.</w:t>
      </w:r>
    </w:p>
    <w:p w14:paraId="4F12FB4E" w14:textId="77777777" w:rsidR="00A8586C" w:rsidRDefault="00A8586C" w:rsidP="00A8586C">
      <w:pPr>
        <w:pStyle w:val="RSCR02References"/>
      </w:pPr>
      <w:r>
        <w:t>59</w:t>
      </w:r>
      <w:r>
        <w:tab/>
        <w:t>N. Pant, M. Yanagida, Y. Shirai and K. Miyano, Applied Physics Express, 2020, 13, 025505.</w:t>
      </w:r>
    </w:p>
    <w:p w14:paraId="263FC145" w14:textId="77777777" w:rsidR="00A8586C" w:rsidRDefault="00A8586C" w:rsidP="00A8586C">
      <w:pPr>
        <w:pStyle w:val="RSCR02References"/>
      </w:pPr>
      <w:r>
        <w:t>60</w:t>
      </w:r>
      <w:r>
        <w:tab/>
        <w:t xml:space="preserve">Y. Osawa, K. Iwasaki, T. Nakanishi, A. </w:t>
      </w:r>
      <w:proofErr w:type="spellStart"/>
      <w:r>
        <w:t>Yasumori</w:t>
      </w:r>
      <w:proofErr w:type="spellEnd"/>
      <w:r>
        <w:t>, Y. Matsui, T. Nishimura, T. Ohsawa, H. Segawa, N. Ohashi, J. Am. Ceram. Soc., 2021, 104(9), 4420-4432.</w:t>
      </w:r>
    </w:p>
    <w:p w14:paraId="76E6370D" w14:textId="77777777" w:rsidR="00A8586C" w:rsidRDefault="00A8586C" w:rsidP="00A8586C">
      <w:pPr>
        <w:pStyle w:val="RSCR02References"/>
      </w:pPr>
      <w:r>
        <w:t>61</w:t>
      </w:r>
      <w:r>
        <w:tab/>
        <w:t>R. K. Brow, C. G. Pantano and D. C. Boyd, Journal of the American Ceramic Society, 1984, 67, c72–c74.</w:t>
      </w:r>
    </w:p>
    <w:p w14:paraId="78DAD665" w14:textId="77777777" w:rsidR="00A8586C" w:rsidRDefault="00A8586C" w:rsidP="00A8586C">
      <w:pPr>
        <w:pStyle w:val="RSCR02References"/>
      </w:pPr>
      <w:r>
        <w:t>62</w:t>
      </w:r>
      <w:r>
        <w:tab/>
        <w:t>J. R. Shallenberger, D. A. Cole and S. W. Novak, Journal of Vacuum Science &amp; Technology A: Vacuum, Surfaces, and Films, 1999, 17, 1086–1090.</w:t>
      </w:r>
    </w:p>
    <w:p w14:paraId="7E5FD773" w14:textId="77777777" w:rsidR="00A8586C" w:rsidRDefault="00A8586C" w:rsidP="00A8586C">
      <w:pPr>
        <w:pStyle w:val="RSCR02References"/>
      </w:pPr>
      <w:r>
        <w:t>63</w:t>
      </w:r>
      <w:r>
        <w:tab/>
        <w:t xml:space="preserve">M. Takahashi, T. </w:t>
      </w:r>
      <w:proofErr w:type="spellStart"/>
      <w:r>
        <w:t>Mizokuro</w:t>
      </w:r>
      <w:proofErr w:type="spellEnd"/>
      <w:r>
        <w:t>, Y. Nishioka and H. Kobayashi, Surf Sci, 2002, 518, 72–80.</w:t>
      </w:r>
    </w:p>
    <w:p w14:paraId="3DD9533C" w14:textId="77777777" w:rsidR="00A8586C" w:rsidRDefault="00A8586C" w:rsidP="00A8586C">
      <w:pPr>
        <w:pStyle w:val="RSCR02References"/>
      </w:pPr>
      <w:r>
        <w:t>64</w:t>
      </w:r>
      <w:r>
        <w:tab/>
        <w:t xml:space="preserve">A. </w:t>
      </w:r>
      <w:proofErr w:type="spellStart"/>
      <w:r>
        <w:t>Bertoluzza</w:t>
      </w:r>
      <w:proofErr w:type="spellEnd"/>
      <w:r>
        <w:t xml:space="preserve">, C. Fagnano, M. Antonietta Morelli, V. Gottardi and M. Guglielmi, J Non </w:t>
      </w:r>
      <w:proofErr w:type="spellStart"/>
      <w:r>
        <w:t>Cryst</w:t>
      </w:r>
      <w:proofErr w:type="spellEnd"/>
      <w:r>
        <w:t xml:space="preserve"> Solids, 1982, 48, 117–128.</w:t>
      </w:r>
    </w:p>
    <w:p w14:paraId="555AF365" w14:textId="77777777" w:rsidR="00A8586C" w:rsidRDefault="00A8586C" w:rsidP="00A8586C">
      <w:pPr>
        <w:pStyle w:val="RSCR02References"/>
      </w:pPr>
      <w:r>
        <w:t>65</w:t>
      </w:r>
      <w:r>
        <w:tab/>
        <w:t xml:space="preserve">H. Aguiar, J. Serra, P. González and B. León, J Non </w:t>
      </w:r>
      <w:proofErr w:type="spellStart"/>
      <w:r>
        <w:t>Cryst</w:t>
      </w:r>
      <w:proofErr w:type="spellEnd"/>
      <w:r>
        <w:t xml:space="preserve"> Solids, 2009, 355, 475–480.</w:t>
      </w:r>
    </w:p>
    <w:p w14:paraId="1D38584A" w14:textId="77777777" w:rsidR="00A8586C" w:rsidRDefault="00A8586C" w:rsidP="00A8586C">
      <w:pPr>
        <w:pStyle w:val="RSCR02References"/>
      </w:pPr>
      <w:r>
        <w:t>66</w:t>
      </w:r>
      <w:r>
        <w:tab/>
        <w:t>B. T. Poe, P. F. McMillan, C. A. Angell and R. K. Sato, Chem Geol, 1992, 96, 333–349.</w:t>
      </w:r>
    </w:p>
    <w:p w14:paraId="159FC642" w14:textId="77777777" w:rsidR="00A8586C" w:rsidRDefault="00A8586C" w:rsidP="00A8586C">
      <w:pPr>
        <w:pStyle w:val="RSCR02References"/>
      </w:pPr>
      <w:r>
        <w:t>67</w:t>
      </w:r>
      <w:r>
        <w:tab/>
        <w:t>D. N. Goldstein, J. A. McCormick and S. M. George, Journal of Physical Chemistry C, 2008, 112, 19530–19539.</w:t>
      </w:r>
    </w:p>
    <w:p w14:paraId="2D858E5F" w14:textId="77777777" w:rsidR="00A8586C" w:rsidRDefault="00A8586C" w:rsidP="00A8586C">
      <w:pPr>
        <w:pStyle w:val="RSCR02References"/>
      </w:pPr>
      <w:r>
        <w:t>68</w:t>
      </w:r>
      <w:r>
        <w:tab/>
        <w:t xml:space="preserve">J. M. Reyes, B. M. Perez Ramos, C. Z. Islas, W. C. Arriaga, P. R. Quintero and A. T. Jacome, J </w:t>
      </w:r>
      <w:proofErr w:type="spellStart"/>
      <w:r>
        <w:t>Electrochem</w:t>
      </w:r>
      <w:proofErr w:type="spellEnd"/>
      <w:r>
        <w:t xml:space="preserve"> Soc, 2013, 160, B201–B206.</w:t>
      </w:r>
    </w:p>
    <w:p w14:paraId="77B3956B" w14:textId="77777777" w:rsidR="00A8586C" w:rsidRDefault="00A8586C" w:rsidP="00A8586C">
      <w:pPr>
        <w:pStyle w:val="RSCR02References"/>
      </w:pPr>
      <w:r>
        <w:t>69</w:t>
      </w:r>
      <w:r>
        <w:tab/>
        <w:t xml:space="preserve">N. H. Shalaby, R. A. </w:t>
      </w:r>
      <w:proofErr w:type="spellStart"/>
      <w:r>
        <w:t>Elsalamony</w:t>
      </w:r>
      <w:proofErr w:type="spellEnd"/>
      <w:r>
        <w:t xml:space="preserve"> and A. M. A. El Naggar, New Journal of Chemistry, 2018, 42, 9177–9186.</w:t>
      </w:r>
    </w:p>
    <w:p w14:paraId="3F7831F1" w14:textId="77777777" w:rsidR="00A8586C" w:rsidRDefault="00A8586C" w:rsidP="00A8586C">
      <w:pPr>
        <w:pStyle w:val="RSCR02References"/>
      </w:pPr>
      <w:r>
        <w:t>70</w:t>
      </w:r>
      <w:r>
        <w:tab/>
        <w:t xml:space="preserve">W. A. Pliskin and H. S. Lehman, J </w:t>
      </w:r>
      <w:proofErr w:type="spellStart"/>
      <w:r>
        <w:t>Electrochem</w:t>
      </w:r>
      <w:proofErr w:type="spellEnd"/>
      <w:r>
        <w:t xml:space="preserve"> Soc, 1965, 112, 1013.</w:t>
      </w:r>
    </w:p>
    <w:p w14:paraId="0120BF00" w14:textId="77777777" w:rsidR="00A8586C" w:rsidRDefault="00A8586C" w:rsidP="00A8586C">
      <w:pPr>
        <w:pStyle w:val="RSCR02References"/>
      </w:pPr>
      <w:r>
        <w:t>71</w:t>
      </w:r>
      <w:r>
        <w:tab/>
        <w:t xml:space="preserve">M. G. Garnica-Romo, J. M. Yañez-Limón, M. </w:t>
      </w:r>
      <w:proofErr w:type="spellStart"/>
      <w:r>
        <w:t>Villicaña</w:t>
      </w:r>
      <w:proofErr w:type="spellEnd"/>
      <w:r>
        <w:t>, J. F. Pérez-Robles, R. Zamorano-Ulloa and J. González-Hernandez, Journal of Physics and Chemistry of Solids, 2004, 65, 1045–1052.</w:t>
      </w:r>
    </w:p>
    <w:p w14:paraId="604C0B4F" w14:textId="77777777" w:rsidR="00A8586C" w:rsidRDefault="00A8586C" w:rsidP="00A8586C">
      <w:pPr>
        <w:pStyle w:val="RSCR02References"/>
      </w:pPr>
      <w:r>
        <w:t>72</w:t>
      </w:r>
      <w:r>
        <w:tab/>
        <w:t xml:space="preserve">H. Ono, T. </w:t>
      </w:r>
      <w:proofErr w:type="spellStart"/>
      <w:r>
        <w:t>Ikarashi</w:t>
      </w:r>
      <w:proofErr w:type="spellEnd"/>
      <w:r>
        <w:t>, Y. Miura, E. Hasegawa, K. Ando and T. Kitano, Appl Phys Lett, 1999, 74, 203–205.</w:t>
      </w:r>
    </w:p>
    <w:p w14:paraId="605ACB43" w14:textId="77777777" w:rsidR="00A8586C" w:rsidRDefault="00A8586C" w:rsidP="00A8586C">
      <w:pPr>
        <w:pStyle w:val="RSCR02References"/>
      </w:pPr>
      <w:r>
        <w:t>73</w:t>
      </w:r>
      <w:r>
        <w:tab/>
        <w:t xml:space="preserve">M. </w:t>
      </w:r>
      <w:proofErr w:type="spellStart"/>
      <w:r>
        <w:t>Klanjšek</w:t>
      </w:r>
      <w:proofErr w:type="spellEnd"/>
      <w:r>
        <w:t xml:space="preserve"> Gunde and M. Maček, </w:t>
      </w:r>
      <w:proofErr w:type="spellStart"/>
      <w:r>
        <w:t>physica</w:t>
      </w:r>
      <w:proofErr w:type="spellEnd"/>
      <w:r>
        <w:t xml:space="preserve"> status solidi (a), 2001, 183, 439–449.</w:t>
      </w:r>
    </w:p>
    <w:p w14:paraId="15557ED9" w14:textId="77777777" w:rsidR="00A8586C" w:rsidRDefault="00A8586C" w:rsidP="00A8586C">
      <w:pPr>
        <w:pStyle w:val="RSCR02References"/>
      </w:pPr>
      <w:r>
        <w:t>74</w:t>
      </w:r>
      <w:r>
        <w:tab/>
        <w:t xml:space="preserve">S. R. </w:t>
      </w:r>
      <w:proofErr w:type="spellStart"/>
      <w:r>
        <w:t>Darmakkolla</w:t>
      </w:r>
      <w:proofErr w:type="spellEnd"/>
      <w:r>
        <w:t xml:space="preserve">, H. Tran, A. Gupta and S. B. </w:t>
      </w:r>
      <w:proofErr w:type="spellStart"/>
      <w:r>
        <w:t>Rananavare</w:t>
      </w:r>
      <w:proofErr w:type="spellEnd"/>
      <w:r>
        <w:t>, RSC Adv, 2016, 6, 93219–93230.</w:t>
      </w:r>
    </w:p>
    <w:p w14:paraId="1F671627" w14:textId="77777777" w:rsidR="00A8586C" w:rsidRDefault="00A8586C" w:rsidP="00A8586C">
      <w:pPr>
        <w:pStyle w:val="RSCR02References"/>
        <w:numPr>
          <w:ilvl w:val="0"/>
          <w:numId w:val="0"/>
        </w:numPr>
        <w:ind w:left="284"/>
        <w:rPr>
          <w:lang w:eastAsia="ja-JP"/>
        </w:rPr>
      </w:pPr>
    </w:p>
    <w:p w14:paraId="3769BF7C" w14:textId="77777777" w:rsidR="00A8586C" w:rsidRDefault="00A8586C" w:rsidP="00A8586C">
      <w:pPr>
        <w:pStyle w:val="RSCR02References"/>
        <w:numPr>
          <w:ilvl w:val="0"/>
          <w:numId w:val="0"/>
        </w:numPr>
        <w:ind w:left="284"/>
      </w:pPr>
    </w:p>
    <w:p w14:paraId="4E25C240" w14:textId="05FEEA17" w:rsidR="002B62B5" w:rsidRDefault="00E61949" w:rsidP="00A8586C">
      <w:pPr>
        <w:pStyle w:val="RSCR02References"/>
      </w:pPr>
      <w:r w:rsidRPr="00B0470A">
        <w:t xml:space="preserve">Citations </w:t>
      </w:r>
      <w:r w:rsidR="00EB5BA2" w:rsidRPr="00B0470A">
        <w:t xml:space="preserve">should appear </w:t>
      </w:r>
      <w:r w:rsidRPr="00B0470A">
        <w:t xml:space="preserve">here in the format A. Name, B. Name and C. Name, </w:t>
      </w:r>
      <w:r w:rsidRPr="00CF5F1A">
        <w:rPr>
          <w:i/>
        </w:rPr>
        <w:t>Journal Title</w:t>
      </w:r>
      <w:r w:rsidRPr="00B0470A">
        <w:t xml:space="preserve">, 2000, </w:t>
      </w:r>
      <w:r w:rsidRPr="00CF5F1A">
        <w:rPr>
          <w:b/>
        </w:rPr>
        <w:t>35</w:t>
      </w:r>
      <w:r w:rsidRPr="00B0470A">
        <w:t xml:space="preserve">, 3523; A. Name, B. Name and C. Name, </w:t>
      </w:r>
      <w:r w:rsidRPr="00CF5F1A">
        <w:rPr>
          <w:i/>
        </w:rPr>
        <w:t>Journal Title</w:t>
      </w:r>
      <w:r w:rsidRPr="00B0470A">
        <w:t xml:space="preserve">, 2000, </w:t>
      </w:r>
      <w:r w:rsidRPr="00CF5F1A">
        <w:rPr>
          <w:b/>
        </w:rPr>
        <w:t>35</w:t>
      </w:r>
      <w:r w:rsidRPr="00B0470A">
        <w:t>, 3523.</w:t>
      </w:r>
      <w:r w:rsidR="009250AC">
        <w:t xml:space="preserve"> </w:t>
      </w:r>
    </w:p>
    <w:p w14:paraId="339E4F4B" w14:textId="7F9C54CA" w:rsidR="00F157DD" w:rsidRPr="00241ACD" w:rsidRDefault="00F157DD" w:rsidP="002B62B5">
      <w:pPr>
        <w:pStyle w:val="RSCR02References"/>
        <w:numPr>
          <w:ilvl w:val="0"/>
          <w:numId w:val="0"/>
        </w:numPr>
      </w:pPr>
    </w:p>
    <w:sectPr w:rsidR="00F157DD" w:rsidRPr="00241ACD" w:rsidSect="00514CBA">
      <w:type w:val="continuous"/>
      <w:pgSz w:w="11907" w:h="16840" w:code="9"/>
      <w:pgMar w:top="1009" w:right="851" w:bottom="1758" w:left="851" w:header="851" w:footer="1049" w:gutter="0"/>
      <w:cols w:num="2" w:space="227"/>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BFC1ED5" w14:textId="77777777" w:rsidR="008125A0" w:rsidRDefault="008125A0" w:rsidP="00E547DB">
      <w:pPr>
        <w:spacing w:after="0" w:line="240" w:lineRule="auto"/>
      </w:pPr>
      <w:r>
        <w:separator/>
      </w:r>
    </w:p>
    <w:p w14:paraId="4237AFA4" w14:textId="77777777" w:rsidR="008125A0" w:rsidRDefault="008125A0"/>
    <w:p w14:paraId="6D59ED88" w14:textId="77777777" w:rsidR="008125A0" w:rsidRDefault="008125A0"/>
    <w:p w14:paraId="2DFA7B22" w14:textId="77777777" w:rsidR="008125A0" w:rsidRDefault="008125A0"/>
    <w:p w14:paraId="7D52A396" w14:textId="77777777" w:rsidR="008125A0" w:rsidRDefault="008125A0"/>
    <w:p w14:paraId="665AA255" w14:textId="77777777" w:rsidR="008125A0" w:rsidRDefault="008125A0"/>
  </w:endnote>
  <w:endnote w:type="continuationSeparator" w:id="0">
    <w:p w14:paraId="67AB6FC9" w14:textId="77777777" w:rsidR="008125A0" w:rsidRDefault="008125A0" w:rsidP="00E547DB">
      <w:pPr>
        <w:spacing w:after="0" w:line="240" w:lineRule="auto"/>
      </w:pPr>
      <w:r>
        <w:continuationSeparator/>
      </w:r>
    </w:p>
    <w:p w14:paraId="36EC5E4B" w14:textId="77777777" w:rsidR="008125A0" w:rsidRDefault="008125A0"/>
    <w:p w14:paraId="24EA28C8" w14:textId="77777777" w:rsidR="008125A0" w:rsidRDefault="008125A0"/>
    <w:p w14:paraId="462B49B6" w14:textId="77777777" w:rsidR="008125A0" w:rsidRDefault="008125A0"/>
    <w:p w14:paraId="05B7A8C8" w14:textId="77777777" w:rsidR="008125A0" w:rsidRDefault="008125A0"/>
    <w:p w14:paraId="71D2B614" w14:textId="77777777" w:rsidR="008125A0" w:rsidRDefault="008125A0"/>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embedRegular r:id="rId1" w:fontKey="{E0E111C1-C868-4959-B4E9-812968A96C9B}"/>
    <w:embedBold r:id="rId2" w:fontKey="{56FAAD83-A4CC-46A7-8B02-A96FE8C07A9C}"/>
    <w:embedItalic r:id="rId3" w:fontKey="{1CA8B52D-6794-4FA2-BEA0-9DCFE63B999F}"/>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ＭＳ 明朝">
    <w:altName w:val="MS Mincho"/>
    <w:panose1 w:val="02020609040205080304"/>
    <w:charset w:val="80"/>
    <w:family w:val="roma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embedRegular r:id="rId4" w:fontKey="{83F9A314-737B-40A8-803B-F3E65776A49E}"/>
  </w:font>
  <w:font w:name="Cambria">
    <w:panose1 w:val="02040503050406030204"/>
    <w:charset w:val="00"/>
    <w:family w:val="roman"/>
    <w:pitch w:val="variable"/>
    <w:sig w:usb0="E00006FF" w:usb1="420024FF" w:usb2="02000000" w:usb3="00000000" w:csb0="0000019F" w:csb1="00000000"/>
    <w:embedRegular r:id="rId5" w:fontKey="{4AD1AD2A-3E23-4F89-A0F3-10037DDE999B}"/>
    <w:embedBold r:id="rId6" w:fontKey="{90F2542D-EBFA-4BD4-94E0-8E41FF89294B}"/>
    <w:embedItalic r:id="rId7" w:fontKey="{55EBED6C-C678-4DE8-B4A9-9AA011514560}"/>
  </w:font>
  <w:font w:name="Cambria Math">
    <w:panose1 w:val="02040503050406030204"/>
    <w:charset w:val="00"/>
    <w:family w:val="roman"/>
    <w:pitch w:val="variable"/>
    <w:sig w:usb0="E00006FF" w:usb1="420024FF" w:usb2="02000000" w:usb3="00000000" w:csb0="0000019F" w:csb1="00000000"/>
    <w:embedRegular r:id="rId8" w:fontKey="{86AD0253-BDE3-4072-A226-F40DFC0074D5}"/>
    <w:embedItalic r:id="rId9" w:fontKey="{47560B0D-A6E7-4996-8220-72915C2D4B33}"/>
  </w:font>
  <w:font w:name="ＭＳ ゴシック">
    <w:altName w:val="MS Gothic"/>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87C395" w14:textId="53E734BB" w:rsidR="00E70DCE" w:rsidRPr="006602F1" w:rsidRDefault="00E70DCE" w:rsidP="00D45ADF">
    <w:pPr>
      <w:pStyle w:val="a5"/>
      <w:tabs>
        <w:tab w:val="clear" w:pos="4513"/>
        <w:tab w:val="clear" w:pos="9026"/>
        <w:tab w:val="right" w:pos="10206"/>
      </w:tabs>
      <w:spacing w:before="480"/>
      <w:rPr>
        <w:spacing w:val="10"/>
        <w:sz w:val="16"/>
        <w:szCs w:val="16"/>
      </w:rPr>
    </w:pPr>
    <w:r w:rsidRPr="006602F1">
      <w:rPr>
        <w:b/>
        <w:spacing w:val="10"/>
        <w:sz w:val="16"/>
        <w:szCs w:val="16"/>
      </w:rPr>
      <w:fldChar w:fldCharType="begin"/>
    </w:r>
    <w:r w:rsidRPr="006602F1">
      <w:rPr>
        <w:b/>
        <w:spacing w:val="10"/>
        <w:sz w:val="16"/>
        <w:szCs w:val="16"/>
      </w:rPr>
      <w:instrText xml:space="preserve"> PAGE   \* MERGEFORMAT </w:instrText>
    </w:r>
    <w:r w:rsidRPr="006602F1">
      <w:rPr>
        <w:b/>
        <w:spacing w:val="10"/>
        <w:sz w:val="16"/>
        <w:szCs w:val="16"/>
      </w:rPr>
      <w:fldChar w:fldCharType="separate"/>
    </w:r>
    <w:r w:rsidR="00832766">
      <w:rPr>
        <w:b/>
        <w:noProof/>
        <w:spacing w:val="10"/>
        <w:sz w:val="16"/>
        <w:szCs w:val="16"/>
      </w:rPr>
      <w:t>2</w:t>
    </w:r>
    <w:r w:rsidRPr="006602F1">
      <w:rPr>
        <w:b/>
        <w:noProof/>
        <w:spacing w:val="10"/>
        <w:sz w:val="16"/>
        <w:szCs w:val="16"/>
      </w:rPr>
      <w:fldChar w:fldCharType="end"/>
    </w:r>
    <w:r w:rsidRPr="006602F1">
      <w:rPr>
        <w:noProof/>
        <w:spacing w:val="10"/>
        <w:sz w:val="16"/>
        <w:szCs w:val="16"/>
      </w:rPr>
      <w:t xml:space="preserve"> | </w:t>
    </w:r>
    <w:r w:rsidR="00672928">
      <w:rPr>
        <w:i/>
        <w:noProof/>
        <w:spacing w:val="10"/>
        <w:sz w:val="16"/>
        <w:szCs w:val="16"/>
      </w:rPr>
      <w:t>J</w:t>
    </w:r>
    <w:r w:rsidRPr="006602F1">
      <w:rPr>
        <w:i/>
        <w:noProof/>
        <w:spacing w:val="10"/>
        <w:sz w:val="16"/>
        <w:szCs w:val="16"/>
      </w:rPr>
      <w:t xml:space="preserve">. </w:t>
    </w:r>
    <w:r w:rsidR="00672928">
      <w:rPr>
        <w:i/>
        <w:noProof/>
        <w:spacing w:val="10"/>
        <w:sz w:val="16"/>
        <w:szCs w:val="16"/>
      </w:rPr>
      <w:t>Name</w:t>
    </w:r>
    <w:r w:rsidRPr="006602F1">
      <w:rPr>
        <w:noProof/>
        <w:spacing w:val="10"/>
        <w:sz w:val="16"/>
        <w:szCs w:val="16"/>
      </w:rPr>
      <w:t xml:space="preserve">., 2012, </w:t>
    </w:r>
    <w:r w:rsidRPr="006602F1">
      <w:rPr>
        <w:b/>
        <w:noProof/>
        <w:spacing w:val="10"/>
        <w:sz w:val="16"/>
        <w:szCs w:val="16"/>
      </w:rPr>
      <w:t>00</w:t>
    </w:r>
    <w:r w:rsidRPr="006602F1">
      <w:rPr>
        <w:noProof/>
        <w:spacing w:val="10"/>
        <w:sz w:val="16"/>
        <w:szCs w:val="16"/>
      </w:rPr>
      <w:t>, 1-3</w:t>
    </w:r>
    <w:r w:rsidR="004877C8" w:rsidRPr="006602F1">
      <w:rPr>
        <w:noProof/>
        <w:spacing w:val="10"/>
        <w:sz w:val="16"/>
        <w:szCs w:val="16"/>
      </w:rPr>
      <w:tab/>
    </w:r>
    <w:r w:rsidR="004877C8" w:rsidRPr="00AC3BF2">
      <w:rPr>
        <w:noProof/>
        <w:spacing w:val="2"/>
        <w:sz w:val="16"/>
        <w:szCs w:val="16"/>
      </w:rPr>
      <w:t xml:space="preserve">This journal is </w:t>
    </w:r>
    <w:r w:rsidR="004877C8" w:rsidRPr="00AC3BF2">
      <w:rPr>
        <w:rFonts w:cstheme="minorHAnsi"/>
        <w:noProof/>
        <w:spacing w:val="2"/>
        <w:sz w:val="16"/>
        <w:szCs w:val="16"/>
      </w:rPr>
      <w:t>©</w:t>
    </w:r>
    <w:r w:rsidR="004877C8" w:rsidRPr="00AC3BF2">
      <w:rPr>
        <w:noProof/>
        <w:spacing w:val="2"/>
        <w:sz w:val="16"/>
        <w:szCs w:val="16"/>
      </w:rPr>
      <w:t xml:space="preserve"> The Royal Society of Chemistry 20</w:t>
    </w:r>
    <w:r w:rsidR="00180ABE">
      <w:rPr>
        <w:noProof/>
        <w:spacing w:val="2"/>
        <w:sz w:val="16"/>
        <w:szCs w:val="16"/>
      </w:rPr>
      <w:t>xx</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CC148E" w14:textId="72F6D83B" w:rsidR="004877C8" w:rsidRPr="006602F1" w:rsidRDefault="00180ABE" w:rsidP="00D45ADF">
    <w:pPr>
      <w:pStyle w:val="a5"/>
      <w:tabs>
        <w:tab w:val="clear" w:pos="4513"/>
        <w:tab w:val="clear" w:pos="9026"/>
        <w:tab w:val="right" w:pos="10205"/>
      </w:tabs>
      <w:spacing w:before="480"/>
      <w:rPr>
        <w:sz w:val="16"/>
        <w:szCs w:val="16"/>
      </w:rPr>
    </w:pPr>
    <w:r w:rsidRPr="00AC3BF2">
      <w:rPr>
        <w:noProof/>
        <w:spacing w:val="2"/>
        <w:sz w:val="16"/>
        <w:szCs w:val="16"/>
      </w:rPr>
      <w:t xml:space="preserve">This journal is </w:t>
    </w:r>
    <w:r w:rsidRPr="00AC3BF2">
      <w:rPr>
        <w:rFonts w:cstheme="minorHAnsi"/>
        <w:noProof/>
        <w:spacing w:val="2"/>
        <w:sz w:val="16"/>
        <w:szCs w:val="16"/>
      </w:rPr>
      <w:t>©</w:t>
    </w:r>
    <w:r w:rsidRPr="00AC3BF2">
      <w:rPr>
        <w:noProof/>
        <w:spacing w:val="2"/>
        <w:sz w:val="16"/>
        <w:szCs w:val="16"/>
      </w:rPr>
      <w:t xml:space="preserve"> The</w:t>
    </w:r>
    <w:r>
      <w:rPr>
        <w:noProof/>
        <w:spacing w:val="2"/>
        <w:sz w:val="16"/>
        <w:szCs w:val="16"/>
      </w:rPr>
      <w:t xml:space="preserve"> Royal Society of Chemistry 20xx</w:t>
    </w:r>
    <w:r>
      <w:rPr>
        <w:i/>
        <w:noProof/>
        <w:spacing w:val="10"/>
        <w:sz w:val="16"/>
        <w:szCs w:val="16"/>
      </w:rPr>
      <w:tab/>
      <w:t>J</w:t>
    </w:r>
    <w:r w:rsidRPr="002C0803">
      <w:rPr>
        <w:i/>
        <w:noProof/>
        <w:spacing w:val="10"/>
        <w:sz w:val="16"/>
        <w:szCs w:val="16"/>
      </w:rPr>
      <w:t xml:space="preserve">. </w:t>
    </w:r>
    <w:r w:rsidR="00005E2D">
      <w:rPr>
        <w:rFonts w:hint="eastAsia"/>
        <w:i/>
        <w:noProof/>
        <w:spacing w:val="10"/>
        <w:sz w:val="16"/>
        <w:szCs w:val="16"/>
        <w:lang w:eastAsia="ja-JP"/>
      </w:rPr>
      <w:t>Mater. Chem. C</w:t>
    </w:r>
    <w:r w:rsidRPr="002C0803">
      <w:rPr>
        <w:noProof/>
        <w:spacing w:val="10"/>
        <w:sz w:val="16"/>
        <w:szCs w:val="16"/>
      </w:rPr>
      <w:t>, 20</w:t>
    </w:r>
    <w:r w:rsidR="00005E2D">
      <w:rPr>
        <w:rFonts w:hint="eastAsia"/>
        <w:noProof/>
        <w:spacing w:val="10"/>
        <w:sz w:val="16"/>
        <w:szCs w:val="16"/>
        <w:lang w:eastAsia="ja-JP"/>
      </w:rPr>
      <w:t>25</w:t>
    </w:r>
    <w:r w:rsidRPr="002C0803">
      <w:rPr>
        <w:noProof/>
        <w:spacing w:val="10"/>
        <w:sz w:val="16"/>
        <w:szCs w:val="16"/>
      </w:rPr>
      <w:t xml:space="preserve">, </w:t>
    </w:r>
    <w:r w:rsidRPr="002C0803">
      <w:rPr>
        <w:b/>
        <w:noProof/>
        <w:spacing w:val="10"/>
        <w:sz w:val="16"/>
        <w:szCs w:val="16"/>
      </w:rPr>
      <w:t>00</w:t>
    </w:r>
    <w:r w:rsidRPr="002C0803">
      <w:rPr>
        <w:noProof/>
        <w:spacing w:val="10"/>
        <w:sz w:val="16"/>
        <w:szCs w:val="16"/>
      </w:rPr>
      <w:t>, 1-3</w:t>
    </w:r>
    <w:r w:rsidRPr="002C0803">
      <w:rPr>
        <w:spacing w:val="10"/>
        <w:sz w:val="16"/>
        <w:szCs w:val="16"/>
      </w:rPr>
      <w:t xml:space="preserve"> | </w:t>
    </w:r>
    <w:r w:rsidRPr="008C1387">
      <w:rPr>
        <w:b/>
        <w:spacing w:val="10"/>
        <w:sz w:val="16"/>
        <w:szCs w:val="16"/>
      </w:rPr>
      <w:fldChar w:fldCharType="begin"/>
    </w:r>
    <w:r w:rsidRPr="008C1387">
      <w:rPr>
        <w:b/>
        <w:spacing w:val="10"/>
        <w:sz w:val="16"/>
        <w:szCs w:val="16"/>
      </w:rPr>
      <w:instrText xml:space="preserve"> PAGE   \* MERGEFORMAT </w:instrText>
    </w:r>
    <w:r w:rsidRPr="008C1387">
      <w:rPr>
        <w:b/>
        <w:spacing w:val="10"/>
        <w:sz w:val="16"/>
        <w:szCs w:val="16"/>
      </w:rPr>
      <w:fldChar w:fldCharType="separate"/>
    </w:r>
    <w:r w:rsidR="00F157DD">
      <w:rPr>
        <w:b/>
        <w:noProof/>
        <w:spacing w:val="10"/>
        <w:sz w:val="16"/>
        <w:szCs w:val="16"/>
      </w:rPr>
      <w:t>3</w:t>
    </w:r>
    <w:r w:rsidRPr="008C1387">
      <w:rPr>
        <w:b/>
        <w:noProof/>
        <w:spacing w:val="10"/>
        <w:sz w:val="16"/>
        <w:szCs w:val="16"/>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2C4DD8" w14:textId="77777777" w:rsidR="00E70DCE" w:rsidRPr="006602F1" w:rsidRDefault="00514CBA" w:rsidP="00D45ADF">
    <w:pPr>
      <w:pStyle w:val="a5"/>
      <w:tabs>
        <w:tab w:val="clear" w:pos="4513"/>
        <w:tab w:val="clear" w:pos="9026"/>
        <w:tab w:val="right" w:pos="10206"/>
      </w:tabs>
      <w:spacing w:before="480"/>
      <w:rPr>
        <w:sz w:val="16"/>
        <w:szCs w:val="16"/>
      </w:rPr>
    </w:pPr>
    <w:r>
      <w:rPr>
        <w:noProof/>
        <w:lang w:eastAsia="en-GB"/>
      </w:rPr>
      <mc:AlternateContent>
        <mc:Choice Requires="wps">
          <w:drawing>
            <wp:anchor distT="0" distB="0" distL="114300" distR="114300" simplePos="0" relativeHeight="251664384" behindDoc="0" locked="0" layoutInCell="1" allowOverlap="1" wp14:anchorId="70BDE793" wp14:editId="4069E006">
              <wp:simplePos x="0" y="0"/>
              <wp:positionH relativeFrom="column">
                <wp:align>center</wp:align>
              </wp:positionH>
              <wp:positionV relativeFrom="page">
                <wp:align>bottom</wp:align>
              </wp:positionV>
              <wp:extent cx="7700400" cy="396000"/>
              <wp:effectExtent l="0" t="0" r="0" b="4445"/>
              <wp:wrapNone/>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700400" cy="396000"/>
                      </a:xfrm>
                      <a:prstGeom prst="rect">
                        <a:avLst/>
                      </a:prstGeom>
                      <a:solidFill>
                        <a:schemeClr val="bg1">
                          <a:lumMod val="65000"/>
                        </a:schemeClr>
                      </a:solidFill>
                      <a:ln w="9525">
                        <a:noFill/>
                        <a:miter lim="800000"/>
                        <a:headEnd/>
                        <a:tailEnd/>
                      </a:ln>
                    </wps:spPr>
                    <wps:txbx>
                      <w:txbxContent>
                        <w:p w14:paraId="2BD3FB71" w14:textId="77777777" w:rsidR="00514CBA" w:rsidRPr="00F20A7C" w:rsidRDefault="00514CBA" w:rsidP="00514CBA">
                          <w:pPr>
                            <w:spacing w:after="0"/>
                            <w:jc w:val="center"/>
                            <w:rPr>
                              <w:color w:val="FFFFFF" w:themeColor="background1"/>
                            </w:rPr>
                          </w:pPr>
                          <w:r w:rsidRPr="00514CBA">
                            <w:rPr>
                              <w:color w:val="FFFFFF" w:themeColor="background1"/>
                            </w:rPr>
                            <w:t>Please</w:t>
                          </w:r>
                          <w:r w:rsidRPr="00F20A7C">
                            <w:rPr>
                              <w:color w:val="FFFFFF" w:themeColor="background1"/>
                            </w:rPr>
                            <w:t xml:space="preserve"> do not adjust margins</w:t>
                          </w:r>
                        </w:p>
                      </w:txbxContent>
                    </wps:txbx>
                    <wps:bodyPr rot="0" vert="horz" wrap="square" lIns="91440" tIns="45720" rIns="91440" bIns="45720" anchor="ctr" anchorCtr="0">
                      <a:noAutofit/>
                    </wps:bodyPr>
                  </wps:wsp>
                </a:graphicData>
              </a:graphic>
              <wp14:sizeRelH relativeFrom="margin">
                <wp14:pctWidth>0</wp14:pctWidth>
              </wp14:sizeRelH>
              <wp14:sizeRelV relativeFrom="margin">
                <wp14:pctHeight>0</wp14:pctHeight>
              </wp14:sizeRelV>
            </wp:anchor>
          </w:drawing>
        </mc:Choice>
        <mc:Fallback>
          <w:pict>
            <v:shapetype w14:anchorId="70BDE793" id="_x0000_t202" coordsize="21600,21600" o:spt="202" path="m,l,21600r21600,l21600,xe">
              <v:stroke joinstyle="miter"/>
              <v:path gradientshapeok="t" o:connecttype="rect"/>
            </v:shapetype>
            <v:shape id="_x0000_s1059" type="#_x0000_t202" style="position:absolute;margin-left:0;margin-top:0;width:606.35pt;height:31.2pt;z-index:251664384;visibility:visible;mso-wrap-style:square;mso-width-percent:0;mso-height-percent:0;mso-wrap-distance-left:9pt;mso-wrap-distance-top:0;mso-wrap-distance-right:9pt;mso-wrap-distance-bottom:0;mso-position-horizontal:center;mso-position-horizontal-relative:text;mso-position-vertical:bottom;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XgkmIAIAACIEAAAOAAAAZHJzL2Uyb0RvYy54bWysU9tu2zAMfR+wfxD0vtjJcmmMOEWXrsOA&#10;7gJ0+wBZlmNhkqhJSuzs60vJbpJtb8NeBFKkDsnDo81trxU5CuclmJJOJzklwnCopdmX9Pu3hzc3&#10;lPjATM0UGFHSk/D0dvv61aazhZhBC6oWjiCI8UVnS9qGYIss87wVmvkJWGEw2IDTLKDr9lntWIfo&#10;WmWzPF9mHbjaOuDCe7y9H4J0m/CbRvDwpWm8CESVFHsL6XTprOKZbTes2DtmW8nHNtg/dKGZNFj0&#10;DHXPAiMHJ/+C0pI78NCECQedQdNILtIMOM00/2Oap5ZZkWZBcrw90+T/Hyz/fHyyXx0J/TvocYFp&#10;CG8fgf/wxMCuZWYv7pyDrhWsxsLTSFnWWV+MTyPVvvARpOo+QY1LZocACahvnI6s4JwE0XEBpzPp&#10;og+E4+VqlefzHEMcY2/XyxztWIIVL6+t8+GDAE2iUVKHS03o7Pjow5D6khKLeVCyfpBKJScKSeyU&#10;I0eGEqj2w4TqoLHV4W65uJRMuovpqYHfkJQhXUnXi9kiFTcQSyT5aBlQw0rqkt4g1NA/KyJh702d&#10;UgKTarBxLmVGBiNpA32hr3oi65Iu4uyR0ArqE1LqYJAsfjE0WnC/KOlQriX1Pw/MCUrUR4NrWU/n&#10;86jv5MwXqxk67jpSXUeY4QhVUh4cJYOzC+lXRM4M3OECG5m4vfQyNo1CTOSMnyYq/dpPWZevvX0G&#10;AAD//wMAUEsDBBQABgAIAAAAIQD/NvqA3AAAAAUBAAAPAAAAZHJzL2Rvd25yZXYueG1sTI9BS8NA&#10;EIXvgv9hGcGb3TRILWkmpYp60EMwFrxus9MkuDsbstsm+fduvehl4PEe732TbydrxJkG3zlGWC4S&#10;EMS10x03CPvPl7s1CB8Ua2UcE8JMHrbF9VWuMu1G/qBzFRoRS9hnCqENoc+k9HVLVvmF64mjd3SD&#10;VSHKoZF6UGMst0amSbKSVnUcF1rV01NL9Xd1sghr3X+Vz+U87sry9ZH3yfz2birE25tptwERaAp/&#10;YbjgR3QoItPBnVh7YRDiI+H3Xrx0mT6AOCCs0nuQRS7/0xc/AAAA//8DAFBLAQItABQABgAIAAAA&#10;IQC2gziS/gAAAOEBAAATAAAAAAAAAAAAAAAAAAAAAABbQ29udGVudF9UeXBlc10ueG1sUEsBAi0A&#10;FAAGAAgAAAAhADj9If/WAAAAlAEAAAsAAAAAAAAAAAAAAAAALwEAAF9yZWxzLy5yZWxzUEsBAi0A&#10;FAAGAAgAAAAhAK9eCSYgAgAAIgQAAA4AAAAAAAAAAAAAAAAALgIAAGRycy9lMm9Eb2MueG1sUEsB&#10;Ai0AFAAGAAgAAAAhAP82+oDcAAAABQEAAA8AAAAAAAAAAAAAAAAAegQAAGRycy9kb3ducmV2Lnht&#10;bFBLBQYAAAAABAAEAPMAAACDBQAAAAA=&#10;" fillcolor="#a5a5a5 [2092]" stroked="f">
              <v:textbox>
                <w:txbxContent>
                  <w:p w14:paraId="2BD3FB71" w14:textId="77777777" w:rsidR="00514CBA" w:rsidRPr="00F20A7C" w:rsidRDefault="00514CBA" w:rsidP="00514CBA">
                    <w:pPr>
                      <w:spacing w:after="0"/>
                      <w:jc w:val="center"/>
                      <w:rPr>
                        <w:color w:val="FFFFFF" w:themeColor="background1"/>
                      </w:rPr>
                    </w:pPr>
                    <w:r w:rsidRPr="00514CBA">
                      <w:rPr>
                        <w:color w:val="FFFFFF" w:themeColor="background1"/>
                      </w:rPr>
                      <w:t>Please</w:t>
                    </w:r>
                    <w:r w:rsidRPr="00F20A7C">
                      <w:rPr>
                        <w:color w:val="FFFFFF" w:themeColor="background1"/>
                      </w:rPr>
                      <w:t xml:space="preserve"> do not adjust margins</w:t>
                    </w:r>
                  </w:p>
                </w:txbxContent>
              </v:textbox>
              <w10:wrap anchory="page"/>
            </v:shape>
          </w:pict>
        </mc:Fallback>
      </mc:AlternateContent>
    </w:r>
    <w:r w:rsidR="00E70DCE" w:rsidRPr="006602F1">
      <w:rPr>
        <w:i/>
        <w:noProof/>
        <w:sz w:val="16"/>
        <w:szCs w:val="16"/>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32FAA3F" w14:textId="77777777" w:rsidR="008125A0" w:rsidRDefault="008125A0" w:rsidP="00E547DB">
      <w:pPr>
        <w:spacing w:after="0" w:line="240" w:lineRule="auto"/>
      </w:pPr>
      <w:r>
        <w:separator/>
      </w:r>
    </w:p>
    <w:p w14:paraId="66A304DB" w14:textId="77777777" w:rsidR="008125A0" w:rsidRDefault="008125A0"/>
    <w:p w14:paraId="16FE3AD3" w14:textId="77777777" w:rsidR="008125A0" w:rsidRDefault="008125A0"/>
    <w:p w14:paraId="32236E65" w14:textId="77777777" w:rsidR="008125A0" w:rsidRDefault="008125A0"/>
    <w:p w14:paraId="144EE5F2" w14:textId="77777777" w:rsidR="008125A0" w:rsidRDefault="008125A0"/>
    <w:p w14:paraId="31D832CE" w14:textId="77777777" w:rsidR="008125A0" w:rsidRDefault="008125A0"/>
  </w:footnote>
  <w:footnote w:type="continuationSeparator" w:id="0">
    <w:p w14:paraId="05359632" w14:textId="77777777" w:rsidR="008125A0" w:rsidRDefault="008125A0" w:rsidP="00E547DB">
      <w:pPr>
        <w:spacing w:after="0" w:line="240" w:lineRule="auto"/>
      </w:pPr>
      <w:r>
        <w:continuationSeparator/>
      </w:r>
    </w:p>
    <w:p w14:paraId="73CFB1BC" w14:textId="77777777" w:rsidR="008125A0" w:rsidRDefault="008125A0"/>
    <w:p w14:paraId="01E274A2" w14:textId="77777777" w:rsidR="008125A0" w:rsidRDefault="008125A0"/>
    <w:p w14:paraId="67A11DBA" w14:textId="77777777" w:rsidR="008125A0" w:rsidRDefault="008125A0"/>
    <w:p w14:paraId="2AFE4F3A" w14:textId="77777777" w:rsidR="008125A0" w:rsidRDefault="008125A0"/>
    <w:p w14:paraId="793228B4" w14:textId="77777777" w:rsidR="008125A0" w:rsidRDefault="008125A0"/>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C5D6BB" w14:textId="5DC4A1E8" w:rsidR="009316A6" w:rsidRPr="00E70DCE" w:rsidRDefault="00514CBA" w:rsidP="00D45ADF">
    <w:pPr>
      <w:pStyle w:val="a3"/>
      <w:tabs>
        <w:tab w:val="clear" w:pos="4513"/>
        <w:tab w:val="clear" w:pos="9026"/>
        <w:tab w:val="right" w:pos="10206"/>
      </w:tabs>
      <w:spacing w:after="240"/>
      <w:rPr>
        <w:rFonts w:cstheme="minorHAnsi"/>
        <w:color w:val="999999"/>
        <w:sz w:val="20"/>
        <w:szCs w:val="20"/>
        <w:lang w:eastAsia="ja-JP"/>
      </w:rPr>
    </w:pPr>
    <w:r>
      <w:rPr>
        <w:noProof/>
        <w:lang w:eastAsia="en-GB"/>
      </w:rPr>
      <mc:AlternateContent>
        <mc:Choice Requires="wps">
          <w:drawing>
            <wp:anchor distT="0" distB="0" distL="114300" distR="114300" simplePos="0" relativeHeight="251668480" behindDoc="0" locked="0" layoutInCell="1" allowOverlap="1" wp14:anchorId="13524EC0" wp14:editId="57A3D1D9">
              <wp:simplePos x="0" y="0"/>
              <wp:positionH relativeFrom="column">
                <wp:align>center</wp:align>
              </wp:positionH>
              <wp:positionV relativeFrom="page">
                <wp:align>bottom</wp:align>
              </wp:positionV>
              <wp:extent cx="7700400" cy="396000"/>
              <wp:effectExtent l="0" t="0" r="0" b="4445"/>
              <wp:wrapNone/>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700400" cy="396000"/>
                      </a:xfrm>
                      <a:prstGeom prst="rect">
                        <a:avLst/>
                      </a:prstGeom>
                      <a:solidFill>
                        <a:schemeClr val="bg1">
                          <a:lumMod val="65000"/>
                        </a:schemeClr>
                      </a:solidFill>
                      <a:ln w="9525">
                        <a:noFill/>
                        <a:miter lim="800000"/>
                        <a:headEnd/>
                        <a:tailEnd/>
                      </a:ln>
                    </wps:spPr>
                    <wps:txbx>
                      <w:txbxContent>
                        <w:p w14:paraId="3C389A26" w14:textId="77777777" w:rsidR="00514CBA" w:rsidRPr="00F20A7C" w:rsidRDefault="00514CBA" w:rsidP="00514CBA">
                          <w:pPr>
                            <w:spacing w:after="0"/>
                            <w:jc w:val="center"/>
                            <w:rPr>
                              <w:color w:val="FFFFFF" w:themeColor="background1"/>
                            </w:rPr>
                          </w:pPr>
                          <w:r w:rsidRPr="00F20A7C">
                            <w:rPr>
                              <w:color w:val="FFFFFF" w:themeColor="background1"/>
                            </w:rPr>
                            <w:t>Please do not adjust margins</w:t>
                          </w:r>
                        </w:p>
                      </w:txbxContent>
                    </wps:txbx>
                    <wps:bodyPr rot="0" vert="horz" wrap="square" lIns="91440" tIns="45720" rIns="91440" bIns="45720" anchor="ctr" anchorCtr="0">
                      <a:noAutofit/>
                    </wps:bodyPr>
                  </wps:wsp>
                </a:graphicData>
              </a:graphic>
              <wp14:sizeRelH relativeFrom="margin">
                <wp14:pctWidth>0</wp14:pctWidth>
              </wp14:sizeRelH>
              <wp14:sizeRelV relativeFrom="margin">
                <wp14:pctHeight>0</wp14:pctHeight>
              </wp14:sizeRelV>
            </wp:anchor>
          </w:drawing>
        </mc:Choice>
        <mc:Fallback>
          <w:pict>
            <v:shapetype w14:anchorId="13524EC0" id="_x0000_t202" coordsize="21600,21600" o:spt="202" path="m,l,21600r21600,l21600,xe">
              <v:stroke joinstyle="miter"/>
              <v:path gradientshapeok="t" o:connecttype="rect"/>
            </v:shapetype>
            <v:shape id="_x0000_s1054" type="#_x0000_t202" style="position:absolute;margin-left:0;margin-top:0;width:606.35pt;height:31.2pt;z-index:251668480;visibility:visible;mso-wrap-style:square;mso-width-percent:0;mso-height-percent:0;mso-wrap-distance-left:9pt;mso-wrap-distance-top:0;mso-wrap-distance-right:9pt;mso-wrap-distance-bottom:0;mso-position-horizontal:center;mso-position-horizontal-relative:text;mso-position-vertical:bottom;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D8n7HAIAABsEAAAOAAAAZHJzL2Uyb0RvYy54bWysU9tu2zAMfR+wfxD0vtjJcmmMOEWXrsOA&#10;7gJ0+wBZlmNhkqhJSuzs60vJbpJtb8NeBFKkDsnDo81trxU5CuclmJJOJzklwnCopdmX9Pu3hzc3&#10;lPjATM0UGFHSk/D0dvv61aazhZhBC6oWjiCI8UVnS9qGYIss87wVmvkJWGEw2IDTLKDr9lntWIfo&#10;WmWzPF9mHbjaOuDCe7y9H4J0m/CbRvDwpWm8CESVFHsL6XTprOKZbTes2DtmW8nHNtg/dKGZNFj0&#10;DHXPAiMHJ/+C0pI78NCECQedQdNILtIMOM00/2Oap5ZZkWZBcrw90+T/Hyz/fHyyXx0J/TvocYFp&#10;CG8fgf/wxMCuZWYv7pyDrhWsxsLTSFnWWV+MTyPVvvARpOo+QY1LZocACahvnI6s4JwE0XEBpzPp&#10;og+E4+VqlefzHEMcY2/XyxztWIIVL6+t8+GDAE2iUVKHS03o7Pjow5D6khKLeVCyfpBKJScKSeyU&#10;I0eGEqj2w4TqoLHV4W65uJRMuovpqYHfkJQhXUnXi9kiFTcQSyT5aBlQw0rqkt4g1NA/KyJh702d&#10;UgKTarBxLmVGBiNpA32hr3pMjExWUJ+QSweDVvFvodGC+0VJhzotqf95YE5Qoj4a3Md6Op9HYSdn&#10;vljN0HHXkeo6wgxHqJLy4CgZnF1I3yGSZeAON9fIROqll7FbVGBiZfwtUeLXfsq6/OntMwAAAP//&#10;AwBQSwMEFAAGAAgAAAAhAP82+oDcAAAABQEAAA8AAABkcnMvZG93bnJldi54bWxMj0FLw0AQhe+C&#10;/2EZwZvdNEgtaSalinrQQzAWvG6z0yS4Oxuy2yb592696GXg8R7vfZNvJ2vEmQbfOUZYLhIQxLXT&#10;HTcI+8+XuzUIHxRrZRwTwkwetsX1Va4y7Ub+oHMVGhFL2GcKoQ2hz6T0dUtW+YXriaN3dINVIcqh&#10;kXpQYyy3RqZJspJWdRwXWtXTU0v1d3WyCGvdf5XP5TzuyvL1kffJ/PZuKsTbm2m3ARFoCn9huOBH&#10;dCgi08GdWHthEOIj4fdevHSZPoA4IKzSe5BFLv/TFz8AAAD//wMAUEsBAi0AFAAGAAgAAAAhALaD&#10;OJL+AAAA4QEAABMAAAAAAAAAAAAAAAAAAAAAAFtDb250ZW50X1R5cGVzXS54bWxQSwECLQAUAAYA&#10;CAAAACEAOP0h/9YAAACUAQAACwAAAAAAAAAAAAAAAAAvAQAAX3JlbHMvLnJlbHNQSwECLQAUAAYA&#10;CAAAACEAdQ/J+xwCAAAbBAAADgAAAAAAAAAAAAAAAAAuAgAAZHJzL2Uyb0RvYy54bWxQSwECLQAU&#10;AAYACAAAACEA/zb6gNwAAAAFAQAADwAAAAAAAAAAAAAAAAB2BAAAZHJzL2Rvd25yZXYueG1sUEsF&#10;BgAAAAAEAAQA8wAAAH8FAAAAAA==&#10;" fillcolor="#a5a5a5 [2092]" stroked="f">
              <v:textbox>
                <w:txbxContent>
                  <w:p w14:paraId="3C389A26" w14:textId="77777777" w:rsidR="00514CBA" w:rsidRPr="00F20A7C" w:rsidRDefault="00514CBA" w:rsidP="00514CBA">
                    <w:pPr>
                      <w:spacing w:after="0"/>
                      <w:jc w:val="center"/>
                      <w:rPr>
                        <w:color w:val="FFFFFF" w:themeColor="background1"/>
                      </w:rPr>
                    </w:pPr>
                    <w:r w:rsidRPr="00F20A7C">
                      <w:rPr>
                        <w:color w:val="FFFFFF" w:themeColor="background1"/>
                      </w:rPr>
                      <w:t>Please do not adjust margins</w:t>
                    </w:r>
                  </w:p>
                </w:txbxContent>
              </v:textbox>
              <w10:wrap anchory="page"/>
            </v:shape>
          </w:pict>
        </mc:Fallback>
      </mc:AlternateContent>
    </w:r>
    <w:r>
      <w:rPr>
        <w:noProof/>
        <w:lang w:eastAsia="en-GB"/>
      </w:rPr>
      <mc:AlternateContent>
        <mc:Choice Requires="wps">
          <w:drawing>
            <wp:anchor distT="0" distB="0" distL="114300" distR="114300" simplePos="0" relativeHeight="251666432" behindDoc="0" locked="0" layoutInCell="1" allowOverlap="1" wp14:anchorId="42B65137" wp14:editId="67568D96">
              <wp:simplePos x="0" y="0"/>
              <wp:positionH relativeFrom="column">
                <wp:align>center</wp:align>
              </wp:positionH>
              <wp:positionV relativeFrom="page">
                <wp:align>top</wp:align>
              </wp:positionV>
              <wp:extent cx="7700400" cy="396000"/>
              <wp:effectExtent l="0" t="0" r="0" b="4445"/>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700400" cy="396000"/>
                      </a:xfrm>
                      <a:prstGeom prst="rect">
                        <a:avLst/>
                      </a:prstGeom>
                      <a:solidFill>
                        <a:schemeClr val="bg1">
                          <a:lumMod val="65000"/>
                        </a:schemeClr>
                      </a:solidFill>
                      <a:ln w="9525">
                        <a:noFill/>
                        <a:miter lim="800000"/>
                        <a:headEnd/>
                        <a:tailEnd/>
                      </a:ln>
                    </wps:spPr>
                    <wps:txbx>
                      <w:txbxContent>
                        <w:p w14:paraId="2A3F4DC3" w14:textId="77777777" w:rsidR="00514CBA" w:rsidRPr="00F20A7C" w:rsidRDefault="00514CBA" w:rsidP="00514CBA">
                          <w:pPr>
                            <w:spacing w:after="0"/>
                            <w:jc w:val="center"/>
                            <w:rPr>
                              <w:color w:val="FFFFFF" w:themeColor="background1"/>
                            </w:rPr>
                          </w:pPr>
                          <w:r w:rsidRPr="00F20A7C">
                            <w:rPr>
                              <w:color w:val="FFFFFF" w:themeColor="background1"/>
                            </w:rPr>
                            <w:t>Please do not adjust margins</w:t>
                          </w:r>
                        </w:p>
                      </w:txbxContent>
                    </wps:txbx>
                    <wps:bodyPr rot="0" vert="horz" wrap="square" lIns="91440" tIns="45720" rIns="91440" bIns="45720" anchor="ctr" anchorCtr="0">
                      <a:noAutofit/>
                    </wps:bodyPr>
                  </wps:wsp>
                </a:graphicData>
              </a:graphic>
              <wp14:sizeRelH relativeFrom="margin">
                <wp14:pctWidth>0</wp14:pctWidth>
              </wp14:sizeRelH>
              <wp14:sizeRelV relativeFrom="margin">
                <wp14:pctHeight>0</wp14:pctHeight>
              </wp14:sizeRelV>
            </wp:anchor>
          </w:drawing>
        </mc:Choice>
        <mc:Fallback>
          <w:pict>
            <v:shape w14:anchorId="42B65137" id="_x0000_s1055" type="#_x0000_t202" style="position:absolute;margin-left:0;margin-top:0;width:606.35pt;height:31.2pt;z-index:251666432;visibility:visible;mso-wrap-style:square;mso-width-percent:0;mso-height-percent:0;mso-wrap-distance-left:9pt;mso-wrap-distance-top:0;mso-wrap-distance-right:9pt;mso-wrap-distance-bottom:0;mso-position-horizontal:center;mso-position-horizontal-relative:text;mso-position-vertical:top;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jcYIHgIAACIEAAAOAAAAZHJzL2Uyb0RvYy54bWysU9tu2zAMfR+wfxD0vtjJcmmMOEWXrsOA&#10;7gJ0+wBZlmNhkqhJSuzs60vJbpJtb8NeBFKkDsnDo81trxU5CuclmJJOJzklwnCopdmX9Pu3hzc3&#10;lPjATM0UGFHSk/D0dvv61aazhZhBC6oWjiCI8UVnS9qGYIss87wVmvkJWGEw2IDTLKDr9lntWIfo&#10;WmWzPF9mHbjaOuDCe7y9H4J0m/CbRvDwpWm8CESVFHsL6XTprOKZbTes2DtmW8nHNtg/dKGZNFj0&#10;DHXPAiMHJ/+C0pI78NCECQedQdNILtIMOM00/2Oap5ZZkWZBcrw90+T/Hyz/fHyyXx0J/TvocYFp&#10;CG8fgf/wxMCuZWYv7pyDrhWsxsLTSFnWWV+MTyPVvvARpOo+QY1LZocACahvnI6s4JwE0XEBpzPp&#10;og+E4+VqlefzHEMcY2/XyxztWIIVL6+t8+GDAE2iUVKHS03o7Pjow5D6khKLeVCyfpBKJScKSeyU&#10;I0eGEqj2w4TqoLHV4W65uJRMuovpqYHfkJQhXUnXi9kiFTcQSyT5aBlQw0rqkt4g1NA/KyJh702d&#10;UgKTarBxLmVGBiNpA32hr3oi65HeSGgF9QkpdTBIFr8YGi24X5R0KNeS+p8H5gQl6qPBtayn83nU&#10;d3Lmi9UMHXcdqa4jzHCEKikPjpLB2YX0KyJnBu5wgY1M3F56GZtGISZyxk8TlX7tp6zL194+AwAA&#10;//8DAFBLAwQUAAYACAAAACEA/zb6gNwAAAAFAQAADwAAAGRycy9kb3ducmV2LnhtbEyPQUvDQBCF&#10;74L/YRnBm900SC1pJqWKetBDMBa8brPTJLg7G7LbJvn3br3oZeDxHu99k28na8SZBt85RlguEhDE&#10;tdMdNwj7z5e7NQgfFGtlHBPCTB62xfVVrjLtRv6gcxUaEUvYZwqhDaHPpPR1S1b5heuJo3d0g1Uh&#10;yqGRelBjLLdGpkmyklZ1HBda1dNTS/V3dbIIa91/lc/lPO7K8vWR98n89m4qxNubabcBEWgKf2G4&#10;4Ed0KCLTwZ1Ye2EQ4iPh9168dJk+gDggrNJ7kEUu/9MXPwAAAP//AwBQSwECLQAUAAYACAAAACEA&#10;toM4kv4AAADhAQAAEwAAAAAAAAAAAAAAAAAAAAAAW0NvbnRlbnRfVHlwZXNdLnhtbFBLAQItABQA&#10;BgAIAAAAIQA4/SH/1gAAAJQBAAALAAAAAAAAAAAAAAAAAC8BAABfcmVscy8ucmVsc1BLAQItABQA&#10;BgAIAAAAIQBdjcYIHgIAACIEAAAOAAAAAAAAAAAAAAAAAC4CAABkcnMvZTJvRG9jLnhtbFBLAQIt&#10;ABQABgAIAAAAIQD/NvqA3AAAAAUBAAAPAAAAAAAAAAAAAAAAAHgEAABkcnMvZG93bnJldi54bWxQ&#10;SwUGAAAAAAQABADzAAAAgQUAAAAA&#10;" fillcolor="#a5a5a5 [2092]" stroked="f">
              <v:textbox>
                <w:txbxContent>
                  <w:p w14:paraId="2A3F4DC3" w14:textId="77777777" w:rsidR="00514CBA" w:rsidRPr="00F20A7C" w:rsidRDefault="00514CBA" w:rsidP="00514CBA">
                    <w:pPr>
                      <w:spacing w:after="0"/>
                      <w:jc w:val="center"/>
                      <w:rPr>
                        <w:color w:val="FFFFFF" w:themeColor="background1"/>
                      </w:rPr>
                    </w:pPr>
                    <w:r w:rsidRPr="00F20A7C">
                      <w:rPr>
                        <w:color w:val="FFFFFF" w:themeColor="background1"/>
                      </w:rPr>
                      <w:t>Please do not adjust margins</w:t>
                    </w:r>
                  </w:p>
                </w:txbxContent>
              </v:textbox>
              <w10:wrap anchory="page"/>
            </v:shape>
          </w:pict>
        </mc:Fallback>
      </mc:AlternateContent>
    </w:r>
    <w:r w:rsidR="00F157DD">
      <w:rPr>
        <w:rFonts w:cstheme="minorHAnsi"/>
        <w:b/>
        <w:color w:val="999999"/>
        <w:sz w:val="20"/>
        <w:szCs w:val="20"/>
      </w:rPr>
      <w:t>ARTICLE</w:t>
    </w:r>
    <w:r w:rsidR="0052630A" w:rsidRPr="00E70DCE">
      <w:rPr>
        <w:rFonts w:cstheme="minorHAnsi"/>
        <w:color w:val="999999"/>
        <w:sz w:val="20"/>
        <w:szCs w:val="20"/>
      </w:rPr>
      <w:tab/>
    </w:r>
    <w:r w:rsidR="00672928">
      <w:rPr>
        <w:rFonts w:cstheme="minorHAnsi"/>
        <w:b/>
        <w:color w:val="999999"/>
        <w:sz w:val="20"/>
        <w:szCs w:val="20"/>
      </w:rPr>
      <w:t xml:space="preserve">Journal </w:t>
    </w:r>
    <w:r w:rsidR="00005E2D">
      <w:rPr>
        <w:rFonts w:cstheme="minorHAnsi" w:hint="eastAsia"/>
        <w:b/>
        <w:color w:val="999999"/>
        <w:sz w:val="20"/>
        <w:szCs w:val="20"/>
        <w:lang w:eastAsia="ja-JP"/>
      </w:rPr>
      <w:t>of Materials Chemistry C</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68EC0D" w14:textId="77777777" w:rsidR="009316A6" w:rsidRPr="009316A6" w:rsidRDefault="00514CBA" w:rsidP="00D45ADF">
    <w:pPr>
      <w:pStyle w:val="a3"/>
      <w:tabs>
        <w:tab w:val="clear" w:pos="4513"/>
        <w:tab w:val="clear" w:pos="9026"/>
        <w:tab w:val="right" w:pos="10206"/>
      </w:tabs>
      <w:spacing w:after="240"/>
      <w:rPr>
        <w:rFonts w:cstheme="minorHAnsi"/>
        <w:b/>
        <w:color w:val="999999"/>
        <w:sz w:val="20"/>
        <w:szCs w:val="20"/>
      </w:rPr>
    </w:pPr>
    <w:r>
      <w:rPr>
        <w:noProof/>
        <w:lang w:eastAsia="en-GB"/>
      </w:rPr>
      <mc:AlternateContent>
        <mc:Choice Requires="wps">
          <w:drawing>
            <wp:anchor distT="0" distB="0" distL="114300" distR="114300" simplePos="0" relativeHeight="251672576" behindDoc="0" locked="0" layoutInCell="1" allowOverlap="1" wp14:anchorId="7E828ED4" wp14:editId="71AE44F6">
              <wp:simplePos x="0" y="0"/>
              <wp:positionH relativeFrom="column">
                <wp:align>center</wp:align>
              </wp:positionH>
              <wp:positionV relativeFrom="page">
                <wp:align>bottom</wp:align>
              </wp:positionV>
              <wp:extent cx="7700400" cy="399600"/>
              <wp:effectExtent l="0" t="0" r="0" b="635"/>
              <wp:wrapNone/>
              <wp:docPr id="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700400" cy="399600"/>
                      </a:xfrm>
                      <a:prstGeom prst="rect">
                        <a:avLst/>
                      </a:prstGeom>
                      <a:solidFill>
                        <a:schemeClr val="bg1">
                          <a:lumMod val="65000"/>
                        </a:schemeClr>
                      </a:solidFill>
                      <a:ln w="9525">
                        <a:noFill/>
                        <a:miter lim="800000"/>
                        <a:headEnd/>
                        <a:tailEnd/>
                      </a:ln>
                    </wps:spPr>
                    <wps:txbx>
                      <w:txbxContent>
                        <w:p w14:paraId="0E9A3293" w14:textId="77777777" w:rsidR="00514CBA" w:rsidRPr="00F20A7C" w:rsidRDefault="00514CBA" w:rsidP="00514CBA">
                          <w:pPr>
                            <w:spacing w:after="0"/>
                            <w:jc w:val="center"/>
                            <w:rPr>
                              <w:color w:val="FFFFFF" w:themeColor="background1"/>
                            </w:rPr>
                          </w:pPr>
                          <w:r w:rsidRPr="00F20A7C">
                            <w:rPr>
                              <w:color w:val="FFFFFF" w:themeColor="background1"/>
                            </w:rPr>
                            <w:t>Please do not adjust margins</w:t>
                          </w:r>
                        </w:p>
                      </w:txbxContent>
                    </wps:txbx>
                    <wps:bodyPr rot="0" vert="horz" wrap="square" lIns="91440" tIns="45720" rIns="91440" bIns="45720" anchor="ctr" anchorCtr="0">
                      <a:noAutofit/>
                    </wps:bodyPr>
                  </wps:wsp>
                </a:graphicData>
              </a:graphic>
              <wp14:sizeRelH relativeFrom="margin">
                <wp14:pctWidth>0</wp14:pctWidth>
              </wp14:sizeRelH>
              <wp14:sizeRelV relativeFrom="margin">
                <wp14:pctHeight>0</wp14:pctHeight>
              </wp14:sizeRelV>
            </wp:anchor>
          </w:drawing>
        </mc:Choice>
        <mc:Fallback>
          <w:pict>
            <v:shapetype w14:anchorId="7E828ED4" id="_x0000_t202" coordsize="21600,21600" o:spt="202" path="m,l,21600r21600,l21600,xe">
              <v:stroke joinstyle="miter"/>
              <v:path gradientshapeok="t" o:connecttype="rect"/>
            </v:shapetype>
            <v:shape id="_x0000_s1056" type="#_x0000_t202" style="position:absolute;margin-left:0;margin-top:0;width:606.35pt;height:31.45pt;z-index:251672576;visibility:visible;mso-wrap-style:square;mso-width-percent:0;mso-height-percent:0;mso-wrap-distance-left:9pt;mso-wrap-distance-top:0;mso-wrap-distance-right:9pt;mso-wrap-distance-bottom:0;mso-position-horizontal:center;mso-position-horizontal-relative:text;mso-position-vertical:bottom;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cv2CIQIAACIEAAAOAAAAZHJzL2Uyb0RvYy54bWysU9tu2zAMfR+wfxD0vtjJkrQxohRdug4D&#10;ugvQ7QNkWY6FSaImKbGzry8lp2m2vQ17EUiROiQPj9Y3g9HkIH1QYBmdTkpKpBXQKLtj9Pu3+zfX&#10;lITIbcM1WMnoUQZ6s3n9at27Ss6gA91ITxDEhqp3jHYxuqooguik4WECTloMtuANj+j6XdF43iO6&#10;0cWsLJdFD75xHoQMAW/vxiDdZPy2lSJ+adsgI9GMYm8xnz6fdTqLzZpXO89dp8SpDf4PXRiuLBY9&#10;Q93xyMneq7+gjBIeArRxIsAU0LZKyDwDTjMt/5jmseNO5lmQnODONIX/Bys+Hx7dV0/i8A4GXGAe&#10;IrgHED8CsbDtuN3JW++h7yRvsPA0UVb0LlSnp4nqUIUEUvefoMEl832EDDS03iRWcE6C6LiA45l0&#10;OUQi8PLqqiznJYYExt6uVku0UwlePb92PsQPEgxJBqMel5rR+eEhxDH1OSUVC6BVc6+0zk4Sktxq&#10;Tw4cJVDvxgn13mCr491yUZ5LZt2l9NzAb0jakp7R1WK2yMUtpBJZPkZF1LBWhtFrhBrBeJUIe2+b&#10;nBK50qONc2l7YjCRNtIXh3ogqmF0lmZPhNbQHJFSD6Nk8Yuh0YH/RUmPcmU0/NxzLynRHy2uZTWd&#10;z5O+szNfXM3Q8ZeR+jLCrUAoRkX0lIzONuZfkTizcIsLbFXm9qWXU9MoxEzO6dMkpV/6Oevla2+e&#10;AAAA//8DAFBLAwQUAAYACAAAACEAwKbRt9wAAAAFAQAADwAAAGRycy9kb3ducmV2LnhtbEyPwU7D&#10;MBBE70j8g7VI3KjTHEoJ2VQFAQd6iAiVuLrxkkTY6yh2m+TvcXuBy0qjGc28zTeTNeJEg+8cIywX&#10;CQji2umOG4T95+vdGoQPirUyjglhJg+b4voqV5l2I3/QqQqNiCXsM4XQhtBnUvq6Jav8wvXE0ft2&#10;g1UhyqGRelBjLLdGpkmyklZ1HBda1dNzS/VPdbQIa91/lS/lPG7L8u2J98n8vjMV4u3NtH0EEWgK&#10;f2E440d0KCLTwR1Ze2EQ4iPhcs9eukzvQRwQVukDyCKX/+mLXwAAAP//AwBQSwECLQAUAAYACAAA&#10;ACEAtoM4kv4AAADhAQAAEwAAAAAAAAAAAAAAAAAAAAAAW0NvbnRlbnRfVHlwZXNdLnhtbFBLAQIt&#10;ABQABgAIAAAAIQA4/SH/1gAAAJQBAAALAAAAAAAAAAAAAAAAAC8BAABfcmVscy8ucmVsc1BLAQIt&#10;ABQABgAIAAAAIQBJcv2CIQIAACIEAAAOAAAAAAAAAAAAAAAAAC4CAABkcnMvZTJvRG9jLnhtbFBL&#10;AQItABQABgAIAAAAIQDAptG33AAAAAUBAAAPAAAAAAAAAAAAAAAAAHsEAABkcnMvZG93bnJldi54&#10;bWxQSwUGAAAAAAQABADzAAAAhAUAAAAA&#10;" fillcolor="#a5a5a5 [2092]" stroked="f">
              <v:textbox>
                <w:txbxContent>
                  <w:p w14:paraId="0E9A3293" w14:textId="77777777" w:rsidR="00514CBA" w:rsidRPr="00F20A7C" w:rsidRDefault="00514CBA" w:rsidP="00514CBA">
                    <w:pPr>
                      <w:spacing w:after="0"/>
                      <w:jc w:val="center"/>
                      <w:rPr>
                        <w:color w:val="FFFFFF" w:themeColor="background1"/>
                      </w:rPr>
                    </w:pPr>
                    <w:r w:rsidRPr="00F20A7C">
                      <w:rPr>
                        <w:color w:val="FFFFFF" w:themeColor="background1"/>
                      </w:rPr>
                      <w:t>Please do not adjust margins</w:t>
                    </w:r>
                  </w:p>
                </w:txbxContent>
              </v:textbox>
              <w10:wrap anchory="page"/>
            </v:shape>
          </w:pict>
        </mc:Fallback>
      </mc:AlternateContent>
    </w:r>
    <w:r w:rsidR="00E46BDF">
      <w:rPr>
        <w:rFonts w:cstheme="minorHAnsi"/>
        <w:b/>
        <w:color w:val="999999"/>
        <w:sz w:val="20"/>
        <w:szCs w:val="20"/>
      </w:rPr>
      <w:t>Journal Name</w:t>
    </w:r>
    <w:r>
      <w:rPr>
        <w:noProof/>
        <w:lang w:eastAsia="en-GB"/>
      </w:rPr>
      <mc:AlternateContent>
        <mc:Choice Requires="wps">
          <w:drawing>
            <wp:anchor distT="0" distB="0" distL="114300" distR="114300" simplePos="0" relativeHeight="251670528" behindDoc="0" locked="0" layoutInCell="1" allowOverlap="1" wp14:anchorId="45988B93" wp14:editId="082F6A23">
              <wp:simplePos x="0" y="0"/>
              <wp:positionH relativeFrom="column">
                <wp:align>center</wp:align>
              </wp:positionH>
              <wp:positionV relativeFrom="page">
                <wp:align>top</wp:align>
              </wp:positionV>
              <wp:extent cx="7700400" cy="424800"/>
              <wp:effectExtent l="0" t="0" r="0" b="0"/>
              <wp:wrapNone/>
              <wp:docPr id="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700400" cy="424800"/>
                      </a:xfrm>
                      <a:prstGeom prst="rect">
                        <a:avLst/>
                      </a:prstGeom>
                      <a:solidFill>
                        <a:schemeClr val="bg1">
                          <a:lumMod val="65000"/>
                        </a:schemeClr>
                      </a:solidFill>
                      <a:ln w="9525">
                        <a:noFill/>
                        <a:miter lim="800000"/>
                        <a:headEnd/>
                        <a:tailEnd/>
                      </a:ln>
                    </wps:spPr>
                    <wps:txbx>
                      <w:txbxContent>
                        <w:p w14:paraId="390D4CCD" w14:textId="77777777" w:rsidR="00514CBA" w:rsidRPr="00F20A7C" w:rsidRDefault="00514CBA" w:rsidP="00514CBA">
                          <w:pPr>
                            <w:spacing w:after="0"/>
                            <w:jc w:val="center"/>
                            <w:rPr>
                              <w:color w:val="FFFFFF" w:themeColor="background1"/>
                            </w:rPr>
                          </w:pPr>
                          <w:r w:rsidRPr="00F20A7C">
                            <w:rPr>
                              <w:color w:val="FFFFFF" w:themeColor="background1"/>
                            </w:rPr>
                            <w:t>Please do not adjust margins</w:t>
                          </w:r>
                        </w:p>
                      </w:txbxContent>
                    </wps:txbx>
                    <wps:bodyPr rot="0" vert="horz" wrap="square" lIns="91440" tIns="45720" rIns="91440" bIns="45720" anchor="ctr" anchorCtr="0">
                      <a:noAutofit/>
                    </wps:bodyPr>
                  </wps:wsp>
                </a:graphicData>
              </a:graphic>
              <wp14:sizeRelH relativeFrom="margin">
                <wp14:pctWidth>0</wp14:pctWidth>
              </wp14:sizeRelH>
              <wp14:sizeRelV relativeFrom="margin">
                <wp14:pctHeight>0</wp14:pctHeight>
              </wp14:sizeRelV>
            </wp:anchor>
          </w:drawing>
        </mc:Choice>
        <mc:Fallback>
          <w:pict>
            <v:shape w14:anchorId="45988B93" id="_x0000_s1057" type="#_x0000_t202" style="position:absolute;margin-left:0;margin-top:0;width:606.35pt;height:33.45pt;z-index:251670528;visibility:visible;mso-wrap-style:square;mso-width-percent:0;mso-height-percent:0;mso-wrap-distance-left:9pt;mso-wrap-distance-top:0;mso-wrap-distance-right:9pt;mso-wrap-distance-bottom:0;mso-position-horizontal:center;mso-position-horizontal-relative:text;mso-position-vertical:top;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4hjmIAIAACIEAAAOAAAAZHJzL2Uyb0RvYy54bWysU9tu2zAMfR+wfxD0vtjJnKY14hRdug4D&#10;ugvQ7gNkWY6FSaImKbGzry8lu2nWvQ17EUiROiQPj9bXg1bkIJyXYCo6n+WUCMOhkWZX0R+Pd+8u&#10;KfGBmYYpMKKiR+Hp9ebtm3VvS7GADlQjHEEQ48veVrQLwZZZ5nknNPMzsMJgsAWnWUDX7bLGsR7R&#10;tcoWeX6R9eAa64AL7/H2dgzSTcJvW8HDt7b1IhBVUewtpNOls45ntlmzcueY7SSf2mD/0IVm0mDR&#10;E9QtC4zsnfwLSkvuwEMbZhx0Bm0ruUgz4DTz/NU0Dx2zIs2C5Hh7osn/P1j+9fBgvzsShg8w4ALT&#10;EN7eA//piYFtx8xO3DgHfSdYg4XnkbKst76cnkaqfekjSN1/gQaXzPYBEtDQOh1ZwTkJouMCjifS&#10;xRAIx8vVKs+LHEMcY8WiuEQ7lmDl82vrfPgkQJNoVNThUhM6O9z7MKY+p8RiHpRs7qRSyYlCElvl&#10;yIGhBOrdOKHaa2x1vLtY5qeSSXcxPTXwB5IypK/o1XKxTMUNxBJJPloG1LCSuqLY/ATGykjYR9Ok&#10;lMCkGm2cS5mJwUjaSF8Y6oHIpqLv4+yR0BqaI1LqYJQsfjE0OnC/KelRrhX1v/bMCUrUZ4NruZoX&#10;RdR3corlaoGOO4/U5xFmOEJVlAdHyehsQ/oVkTMDN7jAViZuX3qZmkYhJnKmTxOVfu6nrJevvXkC&#10;AAD//wMAUEsDBBQABgAIAAAAIQCZTTz52wAAAAUBAAAPAAAAZHJzL2Rvd25yZXYueG1sTI/BTsMw&#10;EETvSPyDtUjcqNMcQgnZVAUBBzhEhEpc3XhJIux1FLtN8ve4XOCy0mhGM2+L7WyNONHoe8cI61UC&#10;grhxuucWYf/xfLMB4YNirYxjQljIw7a8vChUrt3E73SqQytiCftcIXQhDLmUvunIKr9yA3H0vtxo&#10;VYhybKUe1RTLrZFpkmTSqp7jQqcGeuyo+a6PFmGjh8/qqVqmXVW9PPA+WV7fTI14fTXv7kEEmsNf&#10;GM74ER3KyHRwR9ZeGIT4SPi9Zy9dp7cgDghZdgeyLOR/+vIHAAD//wMAUEsBAi0AFAAGAAgAAAAh&#10;ALaDOJL+AAAA4QEAABMAAAAAAAAAAAAAAAAAAAAAAFtDb250ZW50X1R5cGVzXS54bWxQSwECLQAU&#10;AAYACAAAACEAOP0h/9YAAACUAQAACwAAAAAAAAAAAAAAAAAvAQAAX3JlbHMvLnJlbHNQSwECLQAU&#10;AAYACAAAACEAM+IY5iACAAAiBAAADgAAAAAAAAAAAAAAAAAuAgAAZHJzL2Uyb0RvYy54bWxQSwEC&#10;LQAUAAYACAAAACEAmU08+dsAAAAFAQAADwAAAAAAAAAAAAAAAAB6BAAAZHJzL2Rvd25yZXYueG1s&#10;UEsFBgAAAAAEAAQA8wAAAIIFAAAAAA==&#10;" fillcolor="#a5a5a5 [2092]" stroked="f">
              <v:textbox>
                <w:txbxContent>
                  <w:p w14:paraId="390D4CCD" w14:textId="77777777" w:rsidR="00514CBA" w:rsidRPr="00F20A7C" w:rsidRDefault="00514CBA" w:rsidP="00514CBA">
                    <w:pPr>
                      <w:spacing w:after="0"/>
                      <w:jc w:val="center"/>
                      <w:rPr>
                        <w:color w:val="FFFFFF" w:themeColor="background1"/>
                      </w:rPr>
                    </w:pPr>
                    <w:r w:rsidRPr="00F20A7C">
                      <w:rPr>
                        <w:color w:val="FFFFFF" w:themeColor="background1"/>
                      </w:rPr>
                      <w:t>Please do not adjust margins</w:t>
                    </w:r>
                  </w:p>
                </w:txbxContent>
              </v:textbox>
              <w10:wrap anchory="page"/>
            </v:shape>
          </w:pict>
        </mc:Fallback>
      </mc:AlternateContent>
    </w:r>
    <w:r w:rsidR="00E46BDF">
      <w:rPr>
        <w:rFonts w:cstheme="minorHAnsi"/>
        <w:b/>
        <w:color w:val="999999"/>
        <w:sz w:val="20"/>
        <w:szCs w:val="20"/>
      </w:rPr>
      <w:ptab w:relativeTo="margin" w:alignment="right" w:leader="none"/>
    </w:r>
    <w:r w:rsidR="00E46BDF" w:rsidRPr="00E46BDF">
      <w:rPr>
        <w:rFonts w:cstheme="minorHAnsi"/>
        <w:b/>
        <w:color w:val="999999"/>
        <w:sz w:val="20"/>
        <w:szCs w:val="20"/>
      </w:rPr>
      <w:t xml:space="preserve"> </w:t>
    </w:r>
    <w:r w:rsidR="00F157DD">
      <w:rPr>
        <w:rFonts w:cstheme="minorHAnsi"/>
        <w:b/>
        <w:color w:val="999999"/>
        <w:sz w:val="20"/>
        <w:szCs w:val="20"/>
      </w:rPr>
      <w:t>ARTICLE</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727CF2" w14:textId="77777777" w:rsidR="00180ABE" w:rsidRDefault="00514CBA" w:rsidP="00180ABE">
    <w:pPr>
      <w:pStyle w:val="a3"/>
      <w:shd w:val="clear" w:color="auto" w:fill="FFFFFF" w:themeFill="background1"/>
      <w:tabs>
        <w:tab w:val="clear" w:pos="4513"/>
        <w:tab w:val="clear" w:pos="9026"/>
        <w:tab w:val="right" w:pos="10205"/>
      </w:tabs>
      <w:spacing w:after="240"/>
      <w:rPr>
        <w:b/>
        <w:noProof/>
        <w:sz w:val="32"/>
        <w:szCs w:val="32"/>
        <w:lang w:eastAsia="en-GB"/>
      </w:rPr>
    </w:pPr>
    <w:r>
      <w:rPr>
        <w:noProof/>
        <w:lang w:eastAsia="en-GB"/>
      </w:rPr>
      <mc:AlternateContent>
        <mc:Choice Requires="wps">
          <w:drawing>
            <wp:anchor distT="0" distB="0" distL="114300" distR="114300" simplePos="0" relativeHeight="251662336" behindDoc="0" locked="0" layoutInCell="1" allowOverlap="1" wp14:anchorId="1E076B20" wp14:editId="1DA57D20">
              <wp:simplePos x="0" y="0"/>
              <wp:positionH relativeFrom="column">
                <wp:align>center</wp:align>
              </wp:positionH>
              <wp:positionV relativeFrom="page">
                <wp:align>top</wp:align>
              </wp:positionV>
              <wp:extent cx="7700400" cy="399600"/>
              <wp:effectExtent l="0" t="0" r="0" b="635"/>
              <wp:wrapNone/>
              <wp:docPr id="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700400" cy="399600"/>
                      </a:xfrm>
                      <a:prstGeom prst="rect">
                        <a:avLst/>
                      </a:prstGeom>
                      <a:solidFill>
                        <a:schemeClr val="bg1">
                          <a:lumMod val="65000"/>
                        </a:schemeClr>
                      </a:solidFill>
                      <a:ln w="9525">
                        <a:noFill/>
                        <a:miter lim="800000"/>
                        <a:headEnd/>
                        <a:tailEnd/>
                      </a:ln>
                    </wps:spPr>
                    <wps:txbx>
                      <w:txbxContent>
                        <w:p w14:paraId="40D533DE" w14:textId="77777777" w:rsidR="00514CBA" w:rsidRPr="00F20A7C" w:rsidRDefault="00514CBA" w:rsidP="00514CBA">
                          <w:pPr>
                            <w:spacing w:after="0"/>
                            <w:jc w:val="center"/>
                            <w:rPr>
                              <w:color w:val="FFFFFF" w:themeColor="background1"/>
                            </w:rPr>
                          </w:pPr>
                          <w:r w:rsidRPr="00F20A7C">
                            <w:rPr>
                              <w:color w:val="FFFFFF" w:themeColor="background1"/>
                            </w:rPr>
                            <w:t>Please do not adjust margins</w:t>
                          </w:r>
                        </w:p>
                      </w:txbxContent>
                    </wps:txbx>
                    <wps:bodyPr rot="0" vert="horz" wrap="square" lIns="91440" tIns="45720" rIns="91440" bIns="45720" anchor="ctr" anchorCtr="0">
                      <a:noAutofit/>
                    </wps:bodyPr>
                  </wps:wsp>
                </a:graphicData>
              </a:graphic>
              <wp14:sizeRelH relativeFrom="margin">
                <wp14:pctWidth>0</wp14:pctWidth>
              </wp14:sizeRelH>
              <wp14:sizeRelV relativeFrom="margin">
                <wp14:pctHeight>0</wp14:pctHeight>
              </wp14:sizeRelV>
            </wp:anchor>
          </w:drawing>
        </mc:Choice>
        <mc:Fallback>
          <w:pict>
            <v:shapetype w14:anchorId="1E076B20" id="_x0000_t202" coordsize="21600,21600" o:spt="202" path="m,l,21600r21600,l21600,xe">
              <v:stroke joinstyle="miter"/>
              <v:path gradientshapeok="t" o:connecttype="rect"/>
            </v:shapetype>
            <v:shape id="_x0000_s1058" type="#_x0000_t202" style="position:absolute;margin-left:0;margin-top:0;width:606.35pt;height:31.45pt;z-index:251662336;visibility:visible;mso-wrap-style:square;mso-width-percent:0;mso-height-percent:0;mso-wrap-distance-left:9pt;mso-wrap-distance-top:0;mso-wrap-distance-right:9pt;mso-wrap-distance-bottom:0;mso-position-horizontal:center;mso-position-horizontal-relative:text;mso-position-vertical:top;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SFW7IQIAACIEAAAOAAAAZHJzL2Uyb0RvYy54bWysU9tu2zAMfR+wfxD0vtjJkrQxohRdug4D&#10;ugvQ7QNkWY6FSaImKbGzry8lp2m2vQ17EUiROiQPj9Y3g9HkIH1QYBmdTkpKpBXQKLtj9Pu3+zfX&#10;lITIbcM1WMnoUQZ6s3n9at27Ss6gA91ITxDEhqp3jHYxuqooguik4WECTloMtuANj+j6XdF43iO6&#10;0cWsLJdFD75xHoQMAW/vxiDdZPy2lSJ+adsgI9GMYm8xnz6fdTqLzZpXO89dp8SpDf4PXRiuLBY9&#10;Q93xyMneq7+gjBIeArRxIsAU0LZKyDwDTjMt/5jmseNO5lmQnODONIX/Bys+Hx7dV0/i8A4GXGAe&#10;IrgHED8CsbDtuN3JW++h7yRvsPA0UVb0LlSnp4nqUIUEUvefoMEl832EDDS03iRWcE6C6LiA45l0&#10;OUQi8PLqqiznJYYExt6uVku0UwlePb92PsQPEgxJBqMel5rR+eEhxDH1OSUVC6BVc6+0zk4Sktxq&#10;Tw4cJVDvxgn13mCr491yUZ5LZt2l9NzAb0jakp7R1WK2yMUtpBJZPkZF1LBWhtFrhBrBeJUIe2+b&#10;nBK50qONc2l7YjCRNtIXh3ogqmF0nmZPhNbQHJFSD6Nk8Yuh0YH/RUmPcmU0/NxzLynRHy2uZTWd&#10;z5O+szNfXM3Q8ZeR+jLCrUAoRkX0lIzONuZfkTizcIsLbFXm9qWXU9MoxEzO6dMkpV/6Oevla2+e&#10;AAAA//8DAFBLAwQUAAYACAAAACEAwKbRt9wAAAAFAQAADwAAAGRycy9kb3ducmV2LnhtbEyPwU7D&#10;MBBE70j8g7VI3KjTHEoJ2VQFAQd6iAiVuLrxkkTY6yh2m+TvcXuBy0qjGc28zTeTNeJEg+8cIywX&#10;CQji2umOG4T95+vdGoQPirUyjglhJg+b4voqV5l2I3/QqQqNiCXsM4XQhtBnUvq6Jav8wvXE0ft2&#10;g1UhyqGRelBjLLdGpkmyklZ1HBda1dNzS/VPdbQIa91/lS/lPG7L8u2J98n8vjMV4u3NtH0EEWgK&#10;f2E440d0KCLTwR1Ze2EQ4iPhcs9eukzvQRwQVukDyCKX/+mLXwAAAP//AwBQSwECLQAUAAYACAAA&#10;ACEAtoM4kv4AAADhAQAAEwAAAAAAAAAAAAAAAAAAAAAAW0NvbnRlbnRfVHlwZXNdLnhtbFBLAQIt&#10;ABQABgAIAAAAIQA4/SH/1gAAAJQBAAALAAAAAAAAAAAAAAAAAC8BAABfcmVscy8ucmVsc1BLAQIt&#10;ABQABgAIAAAAIQBCSFW7IQIAACIEAAAOAAAAAAAAAAAAAAAAAC4CAABkcnMvZTJvRG9jLnhtbFBL&#10;AQItABQABgAIAAAAIQDAptG33AAAAAUBAAAPAAAAAAAAAAAAAAAAAHsEAABkcnMvZG93bnJldi54&#10;bWxQSwUGAAAAAAQABADzAAAAhAUAAAAA&#10;" fillcolor="#a5a5a5 [2092]" stroked="f">
              <v:textbox>
                <w:txbxContent>
                  <w:p w14:paraId="40D533DE" w14:textId="77777777" w:rsidR="00514CBA" w:rsidRPr="00F20A7C" w:rsidRDefault="00514CBA" w:rsidP="00514CBA">
                    <w:pPr>
                      <w:spacing w:after="0"/>
                      <w:jc w:val="center"/>
                      <w:rPr>
                        <w:color w:val="FFFFFF" w:themeColor="background1"/>
                      </w:rPr>
                    </w:pPr>
                    <w:r w:rsidRPr="00F20A7C">
                      <w:rPr>
                        <w:color w:val="FFFFFF" w:themeColor="background1"/>
                      </w:rPr>
                      <w:t>Please do not adjust margins</w:t>
                    </w:r>
                  </w:p>
                </w:txbxContent>
              </v:textbox>
              <w10:wrap anchory="page"/>
            </v:shape>
          </w:pict>
        </mc:Fallback>
      </mc:AlternateContent>
    </w:r>
    <w:r w:rsidR="00180ABE">
      <w:rPr>
        <w:b/>
        <w:sz w:val="32"/>
        <w:szCs w:val="32"/>
      </w:rPr>
      <w:tab/>
    </w:r>
  </w:p>
  <w:p w14:paraId="25301B85" w14:textId="77777777" w:rsidR="00BA42DD" w:rsidRDefault="00BA42DD" w:rsidP="00180ABE">
    <w:pPr>
      <w:pStyle w:val="a3"/>
      <w:shd w:val="clear" w:color="auto" w:fill="FFFFFF" w:themeFill="background1"/>
      <w:tabs>
        <w:tab w:val="clear" w:pos="4513"/>
        <w:tab w:val="clear" w:pos="9026"/>
        <w:tab w:val="right" w:pos="10205"/>
      </w:tabs>
      <w:spacing w:after="240"/>
      <w:rPr>
        <w:b/>
        <w:sz w:val="32"/>
        <w:szCs w:val="32"/>
      </w:rPr>
    </w:pPr>
  </w:p>
  <w:p w14:paraId="419C7B5B" w14:textId="77777777" w:rsidR="00180ABE" w:rsidRPr="00180ABE" w:rsidRDefault="00B70B18" w:rsidP="00180ABE">
    <w:pPr>
      <w:pStyle w:val="a3"/>
      <w:pBdr>
        <w:top w:val="single" w:sz="4" w:space="9" w:color="9CB8C7"/>
        <w:left w:val="single" w:sz="4" w:space="6" w:color="9CB8C7"/>
        <w:bottom w:val="single" w:sz="4" w:space="9" w:color="9CB8C7"/>
        <w:right w:val="single" w:sz="4" w:space="6" w:color="9CB8C7"/>
      </w:pBdr>
      <w:shd w:val="clear" w:color="auto" w:fill="9CB8C7"/>
      <w:spacing w:after="240"/>
      <w:ind w:left="170" w:right="170"/>
      <w:rPr>
        <w:rFonts w:cstheme="minorHAnsi"/>
        <w:color w:val="FFFFFF" w:themeColor="background1"/>
        <w:sz w:val="32"/>
        <w:szCs w:val="32"/>
      </w:rPr>
    </w:pPr>
    <w:r>
      <w:rPr>
        <w:rFonts w:cstheme="minorHAnsi"/>
        <w:color w:val="FFFFFF" w:themeColor="background1"/>
        <w:sz w:val="32"/>
        <w:szCs w:val="32"/>
      </w:rPr>
      <w:t>ARTICLE</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27A02B7"/>
    <w:multiLevelType w:val="hybridMultilevel"/>
    <w:tmpl w:val="1A9AFCFC"/>
    <w:lvl w:ilvl="0" w:tplc="08090015">
      <w:start w:val="1"/>
      <w:numFmt w:val="upp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24F15A1D"/>
    <w:multiLevelType w:val="hybridMultilevel"/>
    <w:tmpl w:val="F1DE7148"/>
    <w:lvl w:ilvl="0" w:tplc="F350F36A">
      <w:start w:val="14"/>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25CE18C1"/>
    <w:multiLevelType w:val="hybridMultilevel"/>
    <w:tmpl w:val="AD16986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260A01AD"/>
    <w:multiLevelType w:val="hybridMultilevel"/>
    <w:tmpl w:val="96CA50A4"/>
    <w:lvl w:ilvl="0" w:tplc="D64EF8A6">
      <w:start w:val="1"/>
      <w:numFmt w:val="decimal"/>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4" w15:restartNumberingAfterBreak="0">
    <w:nsid w:val="2CF16241"/>
    <w:multiLevelType w:val="hybridMultilevel"/>
    <w:tmpl w:val="3F620C3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3BBA19DE"/>
    <w:multiLevelType w:val="hybridMultilevel"/>
    <w:tmpl w:val="29A8A04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3C2B0EBB"/>
    <w:multiLevelType w:val="hybridMultilevel"/>
    <w:tmpl w:val="AAD643F4"/>
    <w:lvl w:ilvl="0" w:tplc="54A6E152">
      <w:start w:val="1"/>
      <w:numFmt w:val="lowerLetter"/>
      <w:pStyle w:val="RSCF01FootnoteAuthorAddress"/>
      <w:lvlText w:val="%1."/>
      <w:lvlJc w:val="left"/>
      <w:pPr>
        <w:ind w:left="720" w:hanging="360"/>
      </w:pPr>
      <w:rPr>
        <w:rFonts w:ascii="Calibri" w:hAnsi="Calibri" w:hint="default"/>
        <w:b w:val="0"/>
        <w:i/>
        <w:vertAlign w:val="superscrip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3CC4793E"/>
    <w:multiLevelType w:val="hybridMultilevel"/>
    <w:tmpl w:val="1E5E52AA"/>
    <w:lvl w:ilvl="0" w:tplc="A2DA1DF6">
      <w:start w:val="1"/>
      <w:numFmt w:val="decimal"/>
      <w:pStyle w:val="RSCR02References"/>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3DE4064A"/>
    <w:multiLevelType w:val="hybridMultilevel"/>
    <w:tmpl w:val="CFE8A90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9" w15:restartNumberingAfterBreak="0">
    <w:nsid w:val="4BCD4D4E"/>
    <w:multiLevelType w:val="hybridMultilevel"/>
    <w:tmpl w:val="C8C00290"/>
    <w:lvl w:ilvl="0" w:tplc="C40CADE6">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4DDD5E67"/>
    <w:multiLevelType w:val="hybridMultilevel"/>
    <w:tmpl w:val="918C1248"/>
    <w:lvl w:ilvl="0" w:tplc="F11A06DC">
      <w:start w:val="1"/>
      <w:numFmt w:val="bullet"/>
      <w:lvlText w:val="§"/>
      <w:lvlJc w:val="left"/>
      <w:pPr>
        <w:ind w:left="720" w:hanging="360"/>
      </w:pPr>
      <w:rPr>
        <w:rFonts w:ascii="Calibri" w:hAnsi="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7A2E7F39"/>
    <w:multiLevelType w:val="hybridMultilevel"/>
    <w:tmpl w:val="14BA6562"/>
    <w:lvl w:ilvl="0" w:tplc="98B861D8">
      <w:start w:val="1"/>
      <w:numFmt w:val="bullet"/>
      <w:lvlText w:val="‡"/>
      <w:lvlJc w:val="left"/>
      <w:pPr>
        <w:ind w:left="720" w:hanging="360"/>
      </w:pPr>
      <w:rPr>
        <w:rFonts w:ascii="Calibri" w:hAnsi="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673675988">
    <w:abstractNumId w:val="0"/>
  </w:num>
  <w:num w:numId="2" w16cid:durableId="1502698826">
    <w:abstractNumId w:val="7"/>
  </w:num>
  <w:num w:numId="3" w16cid:durableId="280109219">
    <w:abstractNumId w:val="6"/>
  </w:num>
  <w:num w:numId="4" w16cid:durableId="1470825503">
    <w:abstractNumId w:val="11"/>
  </w:num>
  <w:num w:numId="5" w16cid:durableId="1243905841">
    <w:abstractNumId w:val="10"/>
  </w:num>
  <w:num w:numId="6" w16cid:durableId="1891917770">
    <w:abstractNumId w:val="2"/>
  </w:num>
  <w:num w:numId="7" w16cid:durableId="913666999">
    <w:abstractNumId w:val="8"/>
  </w:num>
  <w:num w:numId="8" w16cid:durableId="641733245">
    <w:abstractNumId w:val="4"/>
  </w:num>
  <w:num w:numId="9" w16cid:durableId="95753364">
    <w:abstractNumId w:val="1"/>
  </w:num>
  <w:num w:numId="10" w16cid:durableId="2144810253">
    <w:abstractNumId w:val="5"/>
  </w:num>
  <w:num w:numId="11" w16cid:durableId="1865244565">
    <w:abstractNumId w:val="9"/>
  </w:num>
  <w:num w:numId="12" w16cid:durableId="693576922">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embedTrueTypeFonts/>
  <w:bordersDoNotSurroundHeader/>
  <w:bordersDoNotSurroundFooter/>
  <w:proofState w:spelling="clean" w:grammar="clean"/>
  <w:stylePaneSortMethod w:val="0000"/>
  <w:defaultTabStop w:val="284"/>
  <w:evenAndOddHeaders/>
  <w:characterSpacingControl w:val="doNotCompress"/>
  <w:hdrShapeDefaults>
    <o:shapedefaults v:ext="edit" spidmax="24577">
      <v:textbox inset="5.85pt,.7pt,5.85pt,.7pt"/>
    </o:shapedefaults>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125A0"/>
    <w:rsid w:val="00005B8A"/>
    <w:rsid w:val="00005E2D"/>
    <w:rsid w:val="00022D8A"/>
    <w:rsid w:val="0003744F"/>
    <w:rsid w:val="000622D1"/>
    <w:rsid w:val="00071E41"/>
    <w:rsid w:val="00073639"/>
    <w:rsid w:val="00092A52"/>
    <w:rsid w:val="000A2670"/>
    <w:rsid w:val="000A7291"/>
    <w:rsid w:val="000C0A9D"/>
    <w:rsid w:val="000D2FAC"/>
    <w:rsid w:val="000D5891"/>
    <w:rsid w:val="000D6963"/>
    <w:rsid w:val="000E48E6"/>
    <w:rsid w:val="000E7A32"/>
    <w:rsid w:val="000F0959"/>
    <w:rsid w:val="000F3A41"/>
    <w:rsid w:val="000F649A"/>
    <w:rsid w:val="00120227"/>
    <w:rsid w:val="00126027"/>
    <w:rsid w:val="001508E9"/>
    <w:rsid w:val="001633D9"/>
    <w:rsid w:val="00165EAD"/>
    <w:rsid w:val="001708C1"/>
    <w:rsid w:val="00180ABE"/>
    <w:rsid w:val="001921AB"/>
    <w:rsid w:val="001923AB"/>
    <w:rsid w:val="001925B0"/>
    <w:rsid w:val="001A3D04"/>
    <w:rsid w:val="001B53FC"/>
    <w:rsid w:val="001C1EB8"/>
    <w:rsid w:val="00206A82"/>
    <w:rsid w:val="00214BEC"/>
    <w:rsid w:val="00237C8A"/>
    <w:rsid w:val="0024022C"/>
    <w:rsid w:val="00240353"/>
    <w:rsid w:val="00241ACD"/>
    <w:rsid w:val="00253551"/>
    <w:rsid w:val="00270DD5"/>
    <w:rsid w:val="00271235"/>
    <w:rsid w:val="00272D6F"/>
    <w:rsid w:val="002A5421"/>
    <w:rsid w:val="002B62B5"/>
    <w:rsid w:val="002C0803"/>
    <w:rsid w:val="002C0F56"/>
    <w:rsid w:val="002C251C"/>
    <w:rsid w:val="002C3D7C"/>
    <w:rsid w:val="002C7B51"/>
    <w:rsid w:val="002E5B1D"/>
    <w:rsid w:val="002F52C3"/>
    <w:rsid w:val="00305558"/>
    <w:rsid w:val="00352029"/>
    <w:rsid w:val="00352AA4"/>
    <w:rsid w:val="00354579"/>
    <w:rsid w:val="00356F00"/>
    <w:rsid w:val="00367940"/>
    <w:rsid w:val="00377481"/>
    <w:rsid w:val="00385965"/>
    <w:rsid w:val="003A7E95"/>
    <w:rsid w:val="003B739C"/>
    <w:rsid w:val="003C6313"/>
    <w:rsid w:val="003D4ECA"/>
    <w:rsid w:val="003D6715"/>
    <w:rsid w:val="003E55B2"/>
    <w:rsid w:val="0043180D"/>
    <w:rsid w:val="004414A5"/>
    <w:rsid w:val="00442B26"/>
    <w:rsid w:val="0044700B"/>
    <w:rsid w:val="00467171"/>
    <w:rsid w:val="00467C80"/>
    <w:rsid w:val="00474052"/>
    <w:rsid w:val="0047645B"/>
    <w:rsid w:val="004877C8"/>
    <w:rsid w:val="004901D3"/>
    <w:rsid w:val="0049732C"/>
    <w:rsid w:val="004B5EA4"/>
    <w:rsid w:val="004C531E"/>
    <w:rsid w:val="004C6C90"/>
    <w:rsid w:val="005037CD"/>
    <w:rsid w:val="00504795"/>
    <w:rsid w:val="00514CBA"/>
    <w:rsid w:val="0052630A"/>
    <w:rsid w:val="0053177A"/>
    <w:rsid w:val="00533EA1"/>
    <w:rsid w:val="00544042"/>
    <w:rsid w:val="005771C3"/>
    <w:rsid w:val="00577B54"/>
    <w:rsid w:val="005808FC"/>
    <w:rsid w:val="00590F6D"/>
    <w:rsid w:val="005A5A6D"/>
    <w:rsid w:val="005A5ED7"/>
    <w:rsid w:val="005C1A41"/>
    <w:rsid w:val="005C1D5D"/>
    <w:rsid w:val="005C4565"/>
    <w:rsid w:val="005E05CD"/>
    <w:rsid w:val="0060627E"/>
    <w:rsid w:val="0061572F"/>
    <w:rsid w:val="00616D34"/>
    <w:rsid w:val="00631441"/>
    <w:rsid w:val="00641030"/>
    <w:rsid w:val="00645D52"/>
    <w:rsid w:val="0065133B"/>
    <w:rsid w:val="006556AC"/>
    <w:rsid w:val="006602F1"/>
    <w:rsid w:val="00670ED4"/>
    <w:rsid w:val="00672928"/>
    <w:rsid w:val="00674A86"/>
    <w:rsid w:val="006A69C8"/>
    <w:rsid w:val="006B218D"/>
    <w:rsid w:val="006D6163"/>
    <w:rsid w:val="006E58B1"/>
    <w:rsid w:val="006F01C4"/>
    <w:rsid w:val="006F487B"/>
    <w:rsid w:val="006F740B"/>
    <w:rsid w:val="007423A8"/>
    <w:rsid w:val="00744A41"/>
    <w:rsid w:val="0076008D"/>
    <w:rsid w:val="00780A41"/>
    <w:rsid w:val="00794787"/>
    <w:rsid w:val="007A37D8"/>
    <w:rsid w:val="007C3D03"/>
    <w:rsid w:val="007C428B"/>
    <w:rsid w:val="007D1EFA"/>
    <w:rsid w:val="007D5FE4"/>
    <w:rsid w:val="008048DD"/>
    <w:rsid w:val="008125A0"/>
    <w:rsid w:val="00832766"/>
    <w:rsid w:val="008560DE"/>
    <w:rsid w:val="008730E9"/>
    <w:rsid w:val="0088525A"/>
    <w:rsid w:val="008A0D60"/>
    <w:rsid w:val="008A0F3B"/>
    <w:rsid w:val="008C1387"/>
    <w:rsid w:val="008C682F"/>
    <w:rsid w:val="008E509B"/>
    <w:rsid w:val="008F4811"/>
    <w:rsid w:val="008F525A"/>
    <w:rsid w:val="009026D4"/>
    <w:rsid w:val="009250AC"/>
    <w:rsid w:val="0092763E"/>
    <w:rsid w:val="009316A6"/>
    <w:rsid w:val="00936114"/>
    <w:rsid w:val="009400E9"/>
    <w:rsid w:val="00946830"/>
    <w:rsid w:val="00962779"/>
    <w:rsid w:val="009654EC"/>
    <w:rsid w:val="009918D9"/>
    <w:rsid w:val="0099455E"/>
    <w:rsid w:val="009A392D"/>
    <w:rsid w:val="009D17C3"/>
    <w:rsid w:val="009D47C2"/>
    <w:rsid w:val="009E51F8"/>
    <w:rsid w:val="009F2649"/>
    <w:rsid w:val="00A04D13"/>
    <w:rsid w:val="00A05364"/>
    <w:rsid w:val="00A074D7"/>
    <w:rsid w:val="00A17A30"/>
    <w:rsid w:val="00A17D23"/>
    <w:rsid w:val="00A208E1"/>
    <w:rsid w:val="00A25200"/>
    <w:rsid w:val="00A521AB"/>
    <w:rsid w:val="00A56CD0"/>
    <w:rsid w:val="00A61D3E"/>
    <w:rsid w:val="00A7643E"/>
    <w:rsid w:val="00A8586C"/>
    <w:rsid w:val="00A9649E"/>
    <w:rsid w:val="00AA1341"/>
    <w:rsid w:val="00AB16D0"/>
    <w:rsid w:val="00AB2C1B"/>
    <w:rsid w:val="00AC1CB7"/>
    <w:rsid w:val="00AC3BF2"/>
    <w:rsid w:val="00AD5483"/>
    <w:rsid w:val="00AF0249"/>
    <w:rsid w:val="00AF150F"/>
    <w:rsid w:val="00AF4737"/>
    <w:rsid w:val="00AF77BD"/>
    <w:rsid w:val="00B0470A"/>
    <w:rsid w:val="00B2364D"/>
    <w:rsid w:val="00B53582"/>
    <w:rsid w:val="00B6239D"/>
    <w:rsid w:val="00B67630"/>
    <w:rsid w:val="00B70B18"/>
    <w:rsid w:val="00B722DE"/>
    <w:rsid w:val="00B80DDB"/>
    <w:rsid w:val="00B81EE1"/>
    <w:rsid w:val="00B9392D"/>
    <w:rsid w:val="00BA42DD"/>
    <w:rsid w:val="00BA761E"/>
    <w:rsid w:val="00BB37D5"/>
    <w:rsid w:val="00BB3FBE"/>
    <w:rsid w:val="00BC603D"/>
    <w:rsid w:val="00BE76C6"/>
    <w:rsid w:val="00C03CE1"/>
    <w:rsid w:val="00C3016F"/>
    <w:rsid w:val="00C31922"/>
    <w:rsid w:val="00C32EDF"/>
    <w:rsid w:val="00C405FD"/>
    <w:rsid w:val="00C42573"/>
    <w:rsid w:val="00C5024A"/>
    <w:rsid w:val="00C57107"/>
    <w:rsid w:val="00C62C2D"/>
    <w:rsid w:val="00C663DE"/>
    <w:rsid w:val="00C9227C"/>
    <w:rsid w:val="00C9557D"/>
    <w:rsid w:val="00CA2740"/>
    <w:rsid w:val="00CC12E6"/>
    <w:rsid w:val="00CC2E25"/>
    <w:rsid w:val="00CC5358"/>
    <w:rsid w:val="00CC7C64"/>
    <w:rsid w:val="00CD0B47"/>
    <w:rsid w:val="00CF5F1A"/>
    <w:rsid w:val="00D010E8"/>
    <w:rsid w:val="00D02C04"/>
    <w:rsid w:val="00D12A92"/>
    <w:rsid w:val="00D138E8"/>
    <w:rsid w:val="00D20259"/>
    <w:rsid w:val="00D208BA"/>
    <w:rsid w:val="00D21668"/>
    <w:rsid w:val="00D216BC"/>
    <w:rsid w:val="00D42F8F"/>
    <w:rsid w:val="00D45ADF"/>
    <w:rsid w:val="00D5637A"/>
    <w:rsid w:val="00DA07F1"/>
    <w:rsid w:val="00DB4B84"/>
    <w:rsid w:val="00DD06F4"/>
    <w:rsid w:val="00DD500F"/>
    <w:rsid w:val="00DF53E4"/>
    <w:rsid w:val="00E2136E"/>
    <w:rsid w:val="00E25AF8"/>
    <w:rsid w:val="00E31A6A"/>
    <w:rsid w:val="00E46BDF"/>
    <w:rsid w:val="00E547DB"/>
    <w:rsid w:val="00E555BF"/>
    <w:rsid w:val="00E61949"/>
    <w:rsid w:val="00E70DCE"/>
    <w:rsid w:val="00E87276"/>
    <w:rsid w:val="00EA446A"/>
    <w:rsid w:val="00EA7DC1"/>
    <w:rsid w:val="00EB5BA2"/>
    <w:rsid w:val="00EB5C28"/>
    <w:rsid w:val="00EC6884"/>
    <w:rsid w:val="00EE3AFB"/>
    <w:rsid w:val="00EF0D19"/>
    <w:rsid w:val="00EF1577"/>
    <w:rsid w:val="00EF6BD4"/>
    <w:rsid w:val="00F02A47"/>
    <w:rsid w:val="00F05C18"/>
    <w:rsid w:val="00F157DD"/>
    <w:rsid w:val="00F15F90"/>
    <w:rsid w:val="00F21465"/>
    <w:rsid w:val="00F6065C"/>
    <w:rsid w:val="00F61EB1"/>
    <w:rsid w:val="00F62C8B"/>
    <w:rsid w:val="00F73627"/>
    <w:rsid w:val="00F802D4"/>
    <w:rsid w:val="00F91982"/>
    <w:rsid w:val="00FA2DA2"/>
    <w:rsid w:val="00FA311A"/>
    <w:rsid w:val="00FA6BBC"/>
    <w:rsid w:val="00FB16A8"/>
    <w:rsid w:val="00FC1AAD"/>
    <w:rsid w:val="00FC3DD8"/>
    <w:rsid w:val="00FD228C"/>
    <w:rsid w:val="00FE0FE8"/>
    <w:rsid w:val="00FF56AA"/>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shapeDefaults>
    <o:shapedefaults v:ext="edit" spidmax="24577">
      <v:textbox inset="5.85pt,.7pt,5.85pt,.7pt"/>
    </o:shapedefaults>
    <o:shapelayout v:ext="edit">
      <o:idmap v:ext="edit" data="1"/>
    </o:shapelayout>
  </w:shapeDefaults>
  <w:decimalSymbol w:val="."/>
  <w:listSeparator w:val=","/>
  <w14:docId w14:val="35FF81D6"/>
  <w15:docId w15:val="{832BB04B-C88E-45BB-9BE4-22D412A49F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lsdException w:name="heading 1" w:uiPriority="9"/>
    <w:lsdException w:name="heading 2" w:semiHidden="1" w:uiPriority="9" w:unhideWhenUsed="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rsid w:val="00EF1577"/>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E547DB"/>
    <w:pPr>
      <w:tabs>
        <w:tab w:val="center" w:pos="4513"/>
        <w:tab w:val="right" w:pos="9026"/>
      </w:tabs>
      <w:spacing w:after="0" w:line="240" w:lineRule="auto"/>
    </w:pPr>
  </w:style>
  <w:style w:type="character" w:customStyle="1" w:styleId="a4">
    <w:name w:val="ヘッダー (文字)"/>
    <w:basedOn w:val="a0"/>
    <w:link w:val="a3"/>
    <w:uiPriority w:val="99"/>
    <w:rsid w:val="00E547DB"/>
  </w:style>
  <w:style w:type="paragraph" w:styleId="a5">
    <w:name w:val="footer"/>
    <w:basedOn w:val="a"/>
    <w:link w:val="a6"/>
    <w:uiPriority w:val="99"/>
    <w:unhideWhenUsed/>
    <w:rsid w:val="00E547DB"/>
    <w:pPr>
      <w:tabs>
        <w:tab w:val="center" w:pos="4513"/>
        <w:tab w:val="right" w:pos="9026"/>
      </w:tabs>
      <w:spacing w:after="0" w:line="240" w:lineRule="auto"/>
    </w:pPr>
  </w:style>
  <w:style w:type="character" w:customStyle="1" w:styleId="a6">
    <w:name w:val="フッター (文字)"/>
    <w:basedOn w:val="a0"/>
    <w:link w:val="a5"/>
    <w:uiPriority w:val="99"/>
    <w:rsid w:val="00E547DB"/>
  </w:style>
  <w:style w:type="paragraph" w:styleId="a7">
    <w:name w:val="Balloon Text"/>
    <w:basedOn w:val="a"/>
    <w:link w:val="a8"/>
    <w:uiPriority w:val="99"/>
    <w:semiHidden/>
    <w:unhideWhenUsed/>
    <w:rsid w:val="00E547DB"/>
    <w:pPr>
      <w:spacing w:after="0" w:line="240" w:lineRule="auto"/>
    </w:pPr>
    <w:rPr>
      <w:rFonts w:ascii="Tahoma" w:hAnsi="Tahoma" w:cs="Tahoma"/>
      <w:sz w:val="16"/>
      <w:szCs w:val="16"/>
    </w:rPr>
  </w:style>
  <w:style w:type="character" w:customStyle="1" w:styleId="a8">
    <w:name w:val="吹き出し (文字)"/>
    <w:basedOn w:val="a0"/>
    <w:link w:val="a7"/>
    <w:uiPriority w:val="99"/>
    <w:semiHidden/>
    <w:rsid w:val="00E547DB"/>
    <w:rPr>
      <w:rFonts w:ascii="Tahoma" w:hAnsi="Tahoma" w:cs="Tahoma"/>
      <w:sz w:val="16"/>
      <w:szCs w:val="16"/>
    </w:rPr>
  </w:style>
  <w:style w:type="paragraph" w:customStyle="1" w:styleId="RSCH01PaperTitle">
    <w:name w:val="RSC H01 Paper Title"/>
    <w:basedOn w:val="a"/>
    <w:next w:val="a"/>
    <w:link w:val="RSCH01PaperTitleChar"/>
    <w:qFormat/>
    <w:rsid w:val="00C32EDF"/>
    <w:pPr>
      <w:tabs>
        <w:tab w:val="left" w:pos="284"/>
      </w:tabs>
      <w:spacing w:before="400" w:after="160" w:line="240" w:lineRule="auto"/>
    </w:pPr>
    <w:rPr>
      <w:rFonts w:cs="Times New Roman"/>
      <w:b/>
      <w:sz w:val="29"/>
      <w:szCs w:val="32"/>
    </w:rPr>
  </w:style>
  <w:style w:type="paragraph" w:customStyle="1" w:styleId="RSCH02PaperAuthorsandByline">
    <w:name w:val="RSC H02 Paper Authors and Byline"/>
    <w:basedOn w:val="a"/>
    <w:link w:val="RSCH02PaperAuthorsandBylineChar"/>
    <w:qFormat/>
    <w:rsid w:val="001633D9"/>
    <w:pPr>
      <w:spacing w:after="120" w:line="240" w:lineRule="exact"/>
    </w:pPr>
    <w:rPr>
      <w:rFonts w:cs="Times New Roman"/>
      <w:sz w:val="20"/>
    </w:rPr>
  </w:style>
  <w:style w:type="paragraph" w:customStyle="1" w:styleId="RSCB01ARTAbstract">
    <w:name w:val="RSC B01 ART Abstract"/>
    <w:basedOn w:val="a"/>
    <w:link w:val="RSCB01ARTAbstractChar"/>
    <w:qFormat/>
    <w:rsid w:val="00FA2DA2"/>
    <w:pPr>
      <w:spacing w:line="240" w:lineRule="exact"/>
      <w:jc w:val="both"/>
    </w:pPr>
    <w:rPr>
      <w:noProof/>
      <w:sz w:val="16"/>
      <w:lang w:eastAsia="en-GB"/>
    </w:rPr>
  </w:style>
  <w:style w:type="table" w:styleId="a9">
    <w:name w:val="Table Grid"/>
    <w:basedOn w:val="a1"/>
    <w:uiPriority w:val="59"/>
    <w:rsid w:val="005771C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05BHeading">
    <w:name w:val="05 B Heading"/>
    <w:basedOn w:val="RSCB04AHeadingSection"/>
    <w:link w:val="05BHeadingChar"/>
    <w:rsid w:val="00AB16D0"/>
    <w:pPr>
      <w:spacing w:before="160" w:line="240" w:lineRule="exact"/>
    </w:pPr>
    <w:rPr>
      <w:rFonts w:ascii="Times New Roman" w:hAnsi="Times New Roman" w:cs="Times New Roman"/>
      <w:sz w:val="18"/>
      <w:szCs w:val="18"/>
    </w:rPr>
  </w:style>
  <w:style w:type="paragraph" w:customStyle="1" w:styleId="RSCB02ArticleText">
    <w:name w:val="RSC B02 Article Text"/>
    <w:basedOn w:val="a"/>
    <w:link w:val="RSCB02ArticleTextChar"/>
    <w:qFormat/>
    <w:rsid w:val="00EE3AFB"/>
    <w:pPr>
      <w:spacing w:after="0" w:line="240" w:lineRule="exact"/>
      <w:jc w:val="both"/>
    </w:pPr>
    <w:rPr>
      <w:rFonts w:cs="Times New Roman"/>
      <w:w w:val="108"/>
      <w:sz w:val="18"/>
      <w:szCs w:val="18"/>
    </w:rPr>
  </w:style>
  <w:style w:type="character" w:customStyle="1" w:styleId="06CHeading">
    <w:name w:val="06 C Heading"/>
    <w:basedOn w:val="RSCB02ArticleTextChar"/>
    <w:uiPriority w:val="1"/>
    <w:rsid w:val="00EF1577"/>
    <w:rPr>
      <w:rFonts w:ascii="Times New Roman" w:hAnsi="Times New Roman" w:cs="Times New Roman"/>
      <w:b/>
      <w:smallCaps/>
      <w:w w:val="108"/>
      <w:sz w:val="18"/>
      <w:szCs w:val="18"/>
    </w:rPr>
  </w:style>
  <w:style w:type="character" w:customStyle="1" w:styleId="RSCB02ArticleTextChar">
    <w:name w:val="RSC B02 Article Text Char"/>
    <w:basedOn w:val="a0"/>
    <w:link w:val="RSCB02ArticleText"/>
    <w:rsid w:val="00EE3AFB"/>
    <w:rPr>
      <w:rFonts w:cs="Times New Roman"/>
      <w:w w:val="108"/>
      <w:sz w:val="18"/>
      <w:szCs w:val="18"/>
    </w:rPr>
  </w:style>
  <w:style w:type="paragraph" w:customStyle="1" w:styleId="09ListText">
    <w:name w:val="09 List Text"/>
    <w:basedOn w:val="RSCB02ArticleText"/>
    <w:link w:val="09ListTextChar"/>
    <w:rsid w:val="00EF1577"/>
    <w:pPr>
      <w:widowControl w:val="0"/>
      <w:spacing w:line="230" w:lineRule="exact"/>
      <w:ind w:left="284" w:hanging="284"/>
    </w:pPr>
    <w:rPr>
      <w:rFonts w:eastAsia="Times New Roman"/>
      <w:lang w:eastAsia="en-GB"/>
    </w:rPr>
  </w:style>
  <w:style w:type="paragraph" w:customStyle="1" w:styleId="RSCF01FootnoteAuthorAddress">
    <w:name w:val="RSC F01 Footnote Author Address"/>
    <w:link w:val="RSCF01FootnoteAuthorAddressChar"/>
    <w:qFormat/>
    <w:rsid w:val="006556AC"/>
    <w:pPr>
      <w:numPr>
        <w:numId w:val="3"/>
      </w:numPr>
      <w:pBdr>
        <w:top w:val="single" w:sz="12" w:space="1" w:color="A6A6A6" w:themeColor="background1" w:themeShade="A6"/>
      </w:pBdr>
      <w:spacing w:after="0" w:line="240" w:lineRule="auto"/>
      <w:ind w:left="85" w:hanging="85"/>
      <w:suppressOverlap/>
    </w:pPr>
    <w:rPr>
      <w:rFonts w:cs="Times New Roman"/>
      <w:i/>
      <w:w w:val="105"/>
      <w:sz w:val="14"/>
      <w:szCs w:val="14"/>
    </w:rPr>
  </w:style>
  <w:style w:type="paragraph" w:customStyle="1" w:styleId="RSCI02FigureSchemeChartwithtopbar">
    <w:name w:val="RSC I02 Figure/Scheme/Chart with top bar"/>
    <w:basedOn w:val="a"/>
    <w:link w:val="RSCI02FigureSchemeChartwithtopbarChar"/>
    <w:qFormat/>
    <w:rsid w:val="006556AC"/>
    <w:pPr>
      <w:pBdr>
        <w:top w:val="single" w:sz="12" w:space="5" w:color="999999"/>
      </w:pBdr>
      <w:spacing w:before="120" w:after="40" w:line="240" w:lineRule="auto"/>
      <w:jc w:val="both"/>
    </w:pPr>
    <w:rPr>
      <w:rFonts w:cs="Times New Roman"/>
      <w:w w:val="108"/>
      <w:sz w:val="14"/>
      <w:szCs w:val="18"/>
    </w:rPr>
  </w:style>
  <w:style w:type="paragraph" w:customStyle="1" w:styleId="RSCI01FigureSchemeChartwithbottombar">
    <w:name w:val="RSC I01 Figure/Scheme/Chart with bottom bar"/>
    <w:basedOn w:val="a"/>
    <w:link w:val="RSCI01FigureSchemeChartwithbottombarChar"/>
    <w:qFormat/>
    <w:rsid w:val="006556AC"/>
    <w:pPr>
      <w:pBdr>
        <w:bottom w:val="single" w:sz="12" w:space="5" w:color="999999"/>
      </w:pBdr>
      <w:spacing w:before="40" w:after="120" w:line="120" w:lineRule="exact"/>
      <w:jc w:val="both"/>
    </w:pPr>
    <w:rPr>
      <w:rFonts w:cstheme="minorHAnsi"/>
      <w:w w:val="108"/>
      <w:sz w:val="14"/>
      <w:szCs w:val="14"/>
    </w:rPr>
  </w:style>
  <w:style w:type="paragraph" w:customStyle="1" w:styleId="RSCI03FigureSchemeChartUncaptioned">
    <w:name w:val="RSC I03 Figure/Scheme/Chart Uncaptioned"/>
    <w:basedOn w:val="a"/>
    <w:link w:val="RSCI03FigureSchemeChartUncaptionedChar"/>
    <w:qFormat/>
    <w:rsid w:val="006556AC"/>
    <w:pPr>
      <w:spacing w:before="160" w:after="160" w:line="240" w:lineRule="auto"/>
      <w:jc w:val="center"/>
    </w:pPr>
    <w:rPr>
      <w:rFonts w:cs="Times New Roman"/>
      <w:sz w:val="16"/>
      <w:szCs w:val="16"/>
    </w:rPr>
  </w:style>
  <w:style w:type="paragraph" w:customStyle="1" w:styleId="RSCB03MathematicsGreeketc">
    <w:name w:val="RSC B03 Mathematics/Greek etc"/>
    <w:basedOn w:val="a"/>
    <w:link w:val="RSCB03MathematicsGreeketcChar"/>
    <w:qFormat/>
    <w:rsid w:val="007A37D8"/>
    <w:pPr>
      <w:tabs>
        <w:tab w:val="center" w:pos="2268"/>
        <w:tab w:val="right" w:pos="4536"/>
      </w:tabs>
      <w:spacing w:before="160" w:after="160" w:line="240" w:lineRule="auto"/>
    </w:pPr>
    <w:rPr>
      <w:rFonts w:ascii="Times New Roman" w:hAnsi="Times New Roman"/>
      <w:sz w:val="18"/>
    </w:rPr>
  </w:style>
  <w:style w:type="paragraph" w:customStyle="1" w:styleId="RSCB09Biography">
    <w:name w:val="RSC B09 Biography"/>
    <w:basedOn w:val="RSCB02ArticleText"/>
    <w:link w:val="RSCB09BiographyChar"/>
    <w:qFormat/>
    <w:rsid w:val="002E5B1D"/>
    <w:pPr>
      <w:pBdr>
        <w:top w:val="single" w:sz="6" w:space="1" w:color="auto"/>
      </w:pBdr>
    </w:pPr>
    <w:rPr>
      <w:i/>
    </w:rPr>
  </w:style>
  <w:style w:type="character" w:customStyle="1" w:styleId="RSCB09BiographyChar">
    <w:name w:val="RSC B09 Biography Char"/>
    <w:basedOn w:val="RSCB02ArticleTextChar"/>
    <w:link w:val="RSCB09Biography"/>
    <w:rsid w:val="002E5B1D"/>
    <w:rPr>
      <w:rFonts w:cs="Times New Roman"/>
      <w:i/>
      <w:w w:val="108"/>
      <w:sz w:val="18"/>
      <w:szCs w:val="18"/>
    </w:rPr>
  </w:style>
  <w:style w:type="paragraph" w:customStyle="1" w:styleId="RSCF02FootnotestoTitleAuthors">
    <w:name w:val="RSC F02 Footnotes to Title/Authors"/>
    <w:basedOn w:val="a"/>
    <w:link w:val="RSCF02FootnotestoTitleAuthorsChar"/>
    <w:qFormat/>
    <w:rsid w:val="006556AC"/>
    <w:pPr>
      <w:tabs>
        <w:tab w:val="left" w:pos="284"/>
      </w:tabs>
      <w:spacing w:after="0" w:line="240" w:lineRule="auto"/>
      <w:suppressOverlap/>
      <w:jc w:val="both"/>
    </w:pPr>
    <w:rPr>
      <w:rFonts w:cs="Times New Roman"/>
      <w:w w:val="105"/>
      <w:sz w:val="14"/>
      <w:szCs w:val="14"/>
    </w:rPr>
  </w:style>
  <w:style w:type="character" w:customStyle="1" w:styleId="RSCF01FootnoteAuthorAddressChar">
    <w:name w:val="RSC F01 Footnote Author Address Char"/>
    <w:basedOn w:val="a0"/>
    <w:link w:val="RSCF01FootnoteAuthorAddress"/>
    <w:rsid w:val="006556AC"/>
    <w:rPr>
      <w:rFonts w:cs="Times New Roman"/>
      <w:i/>
      <w:w w:val="105"/>
      <w:sz w:val="14"/>
      <w:szCs w:val="14"/>
    </w:rPr>
  </w:style>
  <w:style w:type="paragraph" w:customStyle="1" w:styleId="RSCR02References">
    <w:name w:val="RSC R02 References"/>
    <w:basedOn w:val="RSCB02ArticleText"/>
    <w:link w:val="RSCR02ReferencesChar"/>
    <w:qFormat/>
    <w:rsid w:val="00CF5F1A"/>
    <w:pPr>
      <w:numPr>
        <w:numId w:val="2"/>
      </w:numPr>
      <w:spacing w:line="200" w:lineRule="exact"/>
      <w:ind w:left="284" w:hanging="284"/>
    </w:pPr>
    <w:rPr>
      <w:w w:val="105"/>
    </w:rPr>
  </w:style>
  <w:style w:type="character" w:customStyle="1" w:styleId="RSCF02FootnotestoTitleAuthorsChar">
    <w:name w:val="RSC F02 Footnotes to Title/Authors Char"/>
    <w:basedOn w:val="a0"/>
    <w:link w:val="RSCF02FootnotestoTitleAuthors"/>
    <w:rsid w:val="006556AC"/>
    <w:rPr>
      <w:rFonts w:cs="Times New Roman"/>
      <w:w w:val="105"/>
      <w:sz w:val="14"/>
      <w:szCs w:val="14"/>
    </w:rPr>
  </w:style>
  <w:style w:type="paragraph" w:styleId="aa">
    <w:name w:val="No Spacing"/>
    <w:uiPriority w:val="1"/>
    <w:rsid w:val="00272D6F"/>
    <w:pPr>
      <w:spacing w:after="0" w:line="240" w:lineRule="auto"/>
    </w:pPr>
  </w:style>
  <w:style w:type="character" w:customStyle="1" w:styleId="RSCR02ReferencesChar">
    <w:name w:val="RSC R02 References Char"/>
    <w:basedOn w:val="a0"/>
    <w:link w:val="RSCR02References"/>
    <w:rsid w:val="00CF5F1A"/>
    <w:rPr>
      <w:rFonts w:cs="Times New Roman"/>
      <w:w w:val="105"/>
      <w:sz w:val="18"/>
      <w:szCs w:val="18"/>
    </w:rPr>
  </w:style>
  <w:style w:type="paragraph" w:customStyle="1" w:styleId="RSCB04AHeadingSection">
    <w:name w:val="RSC B04 A Heading (Section)"/>
    <w:basedOn w:val="a"/>
    <w:link w:val="RSCB04AHeadingSectionChar"/>
    <w:qFormat/>
    <w:rsid w:val="00EF6BD4"/>
    <w:pPr>
      <w:spacing w:before="400" w:after="80" w:line="240" w:lineRule="auto"/>
    </w:pPr>
    <w:rPr>
      <w:b/>
      <w:sz w:val="24"/>
    </w:rPr>
  </w:style>
  <w:style w:type="character" w:customStyle="1" w:styleId="RSCH01PaperTitleChar">
    <w:name w:val="RSC H01 Paper Title Char"/>
    <w:basedOn w:val="a0"/>
    <w:link w:val="RSCH01PaperTitle"/>
    <w:rsid w:val="00C32EDF"/>
    <w:rPr>
      <w:rFonts w:cs="Times New Roman"/>
      <w:b/>
      <w:sz w:val="29"/>
      <w:szCs w:val="32"/>
    </w:rPr>
  </w:style>
  <w:style w:type="character" w:customStyle="1" w:styleId="RSCH02PaperAuthorsandBylineChar">
    <w:name w:val="RSC H02 Paper Authors and Byline Char"/>
    <w:basedOn w:val="a0"/>
    <w:link w:val="RSCH02PaperAuthorsandByline"/>
    <w:rsid w:val="001633D9"/>
    <w:rPr>
      <w:rFonts w:cs="Times New Roman"/>
      <w:sz w:val="20"/>
    </w:rPr>
  </w:style>
  <w:style w:type="character" w:customStyle="1" w:styleId="RSCB01ARTAbstractChar">
    <w:name w:val="RSC B01 ART Abstract Char"/>
    <w:basedOn w:val="a0"/>
    <w:link w:val="RSCB01ARTAbstract"/>
    <w:rsid w:val="00FA2DA2"/>
    <w:rPr>
      <w:noProof/>
      <w:sz w:val="16"/>
      <w:lang w:eastAsia="en-GB"/>
    </w:rPr>
  </w:style>
  <w:style w:type="character" w:customStyle="1" w:styleId="09ListTextChar">
    <w:name w:val="09 List Text Char"/>
    <w:basedOn w:val="RSCB02ArticleTextChar"/>
    <w:link w:val="09ListText"/>
    <w:rsid w:val="00EF1577"/>
    <w:rPr>
      <w:rFonts w:ascii="Times New Roman" w:eastAsia="Times New Roman" w:hAnsi="Times New Roman" w:cs="Times New Roman"/>
      <w:w w:val="108"/>
      <w:sz w:val="18"/>
      <w:szCs w:val="18"/>
      <w:lang w:eastAsia="en-GB"/>
    </w:rPr>
  </w:style>
  <w:style w:type="character" w:customStyle="1" w:styleId="RSCB04AHeadingSectionChar">
    <w:name w:val="RSC B04 A Heading (Section) Char"/>
    <w:basedOn w:val="a0"/>
    <w:link w:val="RSCB04AHeadingSection"/>
    <w:rsid w:val="00EF6BD4"/>
    <w:rPr>
      <w:b/>
      <w:sz w:val="24"/>
    </w:rPr>
  </w:style>
  <w:style w:type="character" w:customStyle="1" w:styleId="05BHeadingChar">
    <w:name w:val="05 B Heading Char"/>
    <w:basedOn w:val="RSCB04AHeadingSectionChar"/>
    <w:link w:val="05BHeading"/>
    <w:rsid w:val="00AB16D0"/>
    <w:rPr>
      <w:rFonts w:ascii="Times New Roman" w:hAnsi="Times New Roman" w:cs="Times New Roman"/>
      <w:b/>
      <w:sz w:val="18"/>
      <w:szCs w:val="18"/>
    </w:rPr>
  </w:style>
  <w:style w:type="paragraph" w:customStyle="1" w:styleId="RSCT01TableTitlewithtopbar">
    <w:name w:val="RSC T01 Table Title with top bar"/>
    <w:basedOn w:val="a"/>
    <w:link w:val="RSCT01TableTitlewithtopbarChar"/>
    <w:qFormat/>
    <w:rsid w:val="006556AC"/>
    <w:pPr>
      <w:keepNext/>
      <w:keepLines/>
      <w:pBdr>
        <w:top w:val="single" w:sz="12" w:space="1" w:color="999999"/>
        <w:bottom w:val="single" w:sz="6" w:space="1" w:color="auto"/>
      </w:pBdr>
      <w:spacing w:before="120" w:after="120" w:line="200" w:lineRule="exact"/>
      <w:jc w:val="both"/>
    </w:pPr>
    <w:rPr>
      <w:rFonts w:eastAsia="Times New Roman" w:cs="Times New Roman"/>
      <w:sz w:val="14"/>
      <w:szCs w:val="20"/>
      <w:lang w:eastAsia="en-GB"/>
    </w:rPr>
  </w:style>
  <w:style w:type="character" w:customStyle="1" w:styleId="RSCI02FigureSchemeChartwithtopbarChar">
    <w:name w:val="RSC I02 Figure/Scheme/Chart with top bar Char"/>
    <w:basedOn w:val="a0"/>
    <w:link w:val="RSCI02FigureSchemeChartwithtopbar"/>
    <w:rsid w:val="006556AC"/>
    <w:rPr>
      <w:rFonts w:cs="Times New Roman"/>
      <w:w w:val="108"/>
      <w:sz w:val="14"/>
      <w:szCs w:val="18"/>
    </w:rPr>
  </w:style>
  <w:style w:type="character" w:customStyle="1" w:styleId="RSCI01FigureSchemeChartwithbottombarChar">
    <w:name w:val="RSC I01 Figure/Scheme/Chart with bottom bar Char"/>
    <w:basedOn w:val="a0"/>
    <w:link w:val="RSCI01FigureSchemeChartwithbottombar"/>
    <w:rsid w:val="006556AC"/>
    <w:rPr>
      <w:rFonts w:cstheme="minorHAnsi"/>
      <w:w w:val="108"/>
      <w:sz w:val="14"/>
      <w:szCs w:val="14"/>
    </w:rPr>
  </w:style>
  <w:style w:type="character" w:customStyle="1" w:styleId="RSCI03FigureSchemeChartUncaptionedChar">
    <w:name w:val="RSC I03 Figure/Scheme/Chart Uncaptioned Char"/>
    <w:basedOn w:val="a0"/>
    <w:link w:val="RSCI03FigureSchemeChartUncaptioned"/>
    <w:rsid w:val="006556AC"/>
    <w:rPr>
      <w:rFonts w:cs="Times New Roman"/>
      <w:sz w:val="16"/>
      <w:szCs w:val="16"/>
    </w:rPr>
  </w:style>
  <w:style w:type="character" w:customStyle="1" w:styleId="RSCB03MathematicsGreeketcChar">
    <w:name w:val="RSC B03 Mathematics/Greek etc Char"/>
    <w:basedOn w:val="a0"/>
    <w:link w:val="RSCB03MathematicsGreeketc"/>
    <w:rsid w:val="007A37D8"/>
    <w:rPr>
      <w:rFonts w:ascii="Times New Roman" w:hAnsi="Times New Roman"/>
      <w:sz w:val="18"/>
    </w:rPr>
  </w:style>
  <w:style w:type="paragraph" w:customStyle="1" w:styleId="RSCT03TableBody">
    <w:name w:val="RSC T03 Table Body"/>
    <w:basedOn w:val="a"/>
    <w:link w:val="RSCT03TableBodyChar"/>
    <w:qFormat/>
    <w:rsid w:val="00B0470A"/>
    <w:pPr>
      <w:keepNext/>
      <w:keepLines/>
      <w:spacing w:after="0" w:line="220" w:lineRule="exact"/>
      <w:jc w:val="center"/>
    </w:pPr>
    <w:rPr>
      <w:rFonts w:eastAsia="Times New Roman" w:cs="Times New Roman"/>
      <w:sz w:val="16"/>
      <w:szCs w:val="16"/>
      <w:lang w:eastAsia="en-GB"/>
    </w:rPr>
  </w:style>
  <w:style w:type="character" w:customStyle="1" w:styleId="RSCT01TableTitlewithtopbarChar">
    <w:name w:val="RSC T01 Table Title with top bar Char"/>
    <w:basedOn w:val="a0"/>
    <w:link w:val="RSCT01TableTitlewithtopbar"/>
    <w:rsid w:val="006556AC"/>
    <w:rPr>
      <w:rFonts w:eastAsia="Times New Roman" w:cs="Times New Roman"/>
      <w:sz w:val="14"/>
      <w:szCs w:val="20"/>
      <w:lang w:eastAsia="en-GB"/>
    </w:rPr>
  </w:style>
  <w:style w:type="paragraph" w:customStyle="1" w:styleId="RSCT04TableFootnotewithbottombar">
    <w:name w:val="RSC T04 Table Footnote with bottom bar"/>
    <w:basedOn w:val="a"/>
    <w:link w:val="RSCT04TableFootnotewithbottombarChar"/>
    <w:qFormat/>
    <w:rsid w:val="006556AC"/>
    <w:pPr>
      <w:keepLines/>
      <w:pBdr>
        <w:bottom w:val="single" w:sz="12" w:space="1" w:color="999999"/>
      </w:pBdr>
      <w:spacing w:before="120" w:after="160" w:line="200" w:lineRule="exact"/>
      <w:jc w:val="both"/>
    </w:pPr>
    <w:rPr>
      <w:rFonts w:eastAsia="Times New Roman" w:cs="Times New Roman"/>
      <w:sz w:val="15"/>
      <w:szCs w:val="20"/>
      <w:lang w:eastAsia="en-GB"/>
    </w:rPr>
  </w:style>
  <w:style w:type="character" w:customStyle="1" w:styleId="RSCT03TableBodyChar">
    <w:name w:val="RSC T03 Table Body Char"/>
    <w:basedOn w:val="a0"/>
    <w:link w:val="RSCT03TableBody"/>
    <w:rsid w:val="00B0470A"/>
    <w:rPr>
      <w:rFonts w:eastAsia="Times New Roman" w:cs="Times New Roman"/>
      <w:sz w:val="16"/>
      <w:szCs w:val="16"/>
      <w:lang w:eastAsia="en-GB"/>
    </w:rPr>
  </w:style>
  <w:style w:type="character" w:customStyle="1" w:styleId="RSCT04TableFootnotewithbottombarChar">
    <w:name w:val="RSC T04 Table Footnote with bottom bar Char"/>
    <w:basedOn w:val="a0"/>
    <w:link w:val="RSCT04TableFootnotewithbottombar"/>
    <w:rsid w:val="006556AC"/>
    <w:rPr>
      <w:rFonts w:eastAsia="Times New Roman" w:cs="Times New Roman"/>
      <w:sz w:val="15"/>
      <w:szCs w:val="20"/>
      <w:lang w:eastAsia="en-GB"/>
    </w:rPr>
  </w:style>
  <w:style w:type="character" w:styleId="ab">
    <w:name w:val="Hyperlink"/>
    <w:basedOn w:val="a0"/>
    <w:uiPriority w:val="99"/>
    <w:unhideWhenUsed/>
    <w:rsid w:val="005037CD"/>
    <w:rPr>
      <w:color w:val="0000FF" w:themeColor="hyperlink"/>
      <w:u w:val="single"/>
    </w:rPr>
  </w:style>
  <w:style w:type="paragraph" w:styleId="ac">
    <w:name w:val="List Paragraph"/>
    <w:basedOn w:val="a"/>
    <w:uiPriority w:val="34"/>
    <w:qFormat/>
    <w:rsid w:val="00F15F90"/>
    <w:pPr>
      <w:ind w:left="720"/>
      <w:contextualSpacing/>
    </w:pPr>
  </w:style>
  <w:style w:type="paragraph" w:styleId="ad">
    <w:name w:val="Revision"/>
    <w:hidden/>
    <w:uiPriority w:val="99"/>
    <w:semiHidden/>
    <w:rsid w:val="000D5891"/>
    <w:pPr>
      <w:spacing w:after="0" w:line="240" w:lineRule="auto"/>
    </w:pPr>
  </w:style>
  <w:style w:type="paragraph" w:styleId="ae">
    <w:name w:val="footnote text"/>
    <w:basedOn w:val="a"/>
    <w:link w:val="af"/>
    <w:uiPriority w:val="99"/>
    <w:semiHidden/>
    <w:unhideWhenUsed/>
    <w:rsid w:val="00CA2740"/>
    <w:pPr>
      <w:spacing w:after="0" w:line="240" w:lineRule="auto"/>
    </w:pPr>
    <w:rPr>
      <w:sz w:val="20"/>
      <w:szCs w:val="20"/>
    </w:rPr>
  </w:style>
  <w:style w:type="character" w:customStyle="1" w:styleId="af">
    <w:name w:val="脚注文字列 (文字)"/>
    <w:basedOn w:val="a0"/>
    <w:link w:val="ae"/>
    <w:uiPriority w:val="99"/>
    <w:semiHidden/>
    <w:rsid w:val="00CA2740"/>
    <w:rPr>
      <w:sz w:val="20"/>
      <w:szCs w:val="20"/>
    </w:rPr>
  </w:style>
  <w:style w:type="character" w:styleId="af0">
    <w:name w:val="footnote reference"/>
    <w:basedOn w:val="a0"/>
    <w:uiPriority w:val="99"/>
    <w:semiHidden/>
    <w:unhideWhenUsed/>
    <w:rsid w:val="00CA2740"/>
    <w:rPr>
      <w:vertAlign w:val="superscript"/>
    </w:rPr>
  </w:style>
  <w:style w:type="paragraph" w:styleId="Web">
    <w:name w:val="Normal (Web)"/>
    <w:basedOn w:val="a"/>
    <w:uiPriority w:val="99"/>
    <w:semiHidden/>
    <w:unhideWhenUsed/>
    <w:rsid w:val="00946830"/>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styleId="af1">
    <w:name w:val="caption"/>
    <w:basedOn w:val="a"/>
    <w:next w:val="a"/>
    <w:uiPriority w:val="35"/>
    <w:unhideWhenUsed/>
    <w:rsid w:val="00B0470A"/>
    <w:pPr>
      <w:spacing w:line="200" w:lineRule="exact"/>
    </w:pPr>
    <w:rPr>
      <w:bCs/>
      <w:sz w:val="14"/>
      <w:szCs w:val="18"/>
    </w:rPr>
  </w:style>
  <w:style w:type="paragraph" w:customStyle="1" w:styleId="Style1">
    <w:name w:val="Style1"/>
    <w:basedOn w:val="RSCB02ArticleText"/>
    <w:link w:val="Style1Char"/>
    <w:rsid w:val="00B0470A"/>
  </w:style>
  <w:style w:type="paragraph" w:customStyle="1" w:styleId="RSCT05TableFootnotewithoutbottombar">
    <w:name w:val="RSC T05 Table Footnote without bottom bar"/>
    <w:basedOn w:val="RSCT04TableFootnotewithbottombar"/>
    <w:link w:val="RSCT05TableFootnotewithoutbottombarChar"/>
    <w:qFormat/>
    <w:rsid w:val="00B0470A"/>
    <w:pPr>
      <w:pBdr>
        <w:bottom w:val="none" w:sz="0" w:space="0" w:color="auto"/>
      </w:pBdr>
    </w:pPr>
  </w:style>
  <w:style w:type="character" w:customStyle="1" w:styleId="Style1Char">
    <w:name w:val="Style1 Char"/>
    <w:basedOn w:val="RSCB02ArticleTextChar"/>
    <w:link w:val="Style1"/>
    <w:rsid w:val="00B0470A"/>
    <w:rPr>
      <w:rFonts w:cs="Times New Roman"/>
      <w:w w:val="108"/>
      <w:sz w:val="18"/>
      <w:szCs w:val="18"/>
    </w:rPr>
  </w:style>
  <w:style w:type="paragraph" w:customStyle="1" w:styleId="RSCT02Tabletitlewithouttopbar">
    <w:name w:val="RSC T02 Table title without top bar"/>
    <w:basedOn w:val="RSCT01TableTitlewithtopbar"/>
    <w:link w:val="RSCT02TabletitlewithouttopbarChar"/>
    <w:qFormat/>
    <w:rsid w:val="00B0470A"/>
    <w:pPr>
      <w:pBdr>
        <w:top w:val="none" w:sz="0" w:space="0" w:color="auto"/>
      </w:pBdr>
    </w:pPr>
  </w:style>
  <w:style w:type="character" w:customStyle="1" w:styleId="RSCT05TableFootnotewithoutbottombarChar">
    <w:name w:val="RSC T05 Table Footnote without bottom bar Char"/>
    <w:basedOn w:val="RSCT04TableFootnotewithbottombarChar"/>
    <w:link w:val="RSCT05TableFootnotewithoutbottombar"/>
    <w:rsid w:val="00B0470A"/>
    <w:rPr>
      <w:rFonts w:eastAsia="Times New Roman" w:cs="Times New Roman"/>
      <w:sz w:val="15"/>
      <w:szCs w:val="20"/>
      <w:lang w:eastAsia="en-GB"/>
    </w:rPr>
  </w:style>
  <w:style w:type="paragraph" w:customStyle="1" w:styleId="RSCI04CaptiontoFigureSchemeChart">
    <w:name w:val="RSC I04 Caption to Figure/Scheme/Chart"/>
    <w:link w:val="RSCI04CaptiontoFigureSchemeChartChar"/>
    <w:qFormat/>
    <w:rsid w:val="006556AC"/>
    <w:pPr>
      <w:spacing w:line="200" w:lineRule="exact"/>
      <w:jc w:val="both"/>
    </w:pPr>
    <w:rPr>
      <w:bCs/>
      <w:sz w:val="14"/>
      <w:szCs w:val="18"/>
    </w:rPr>
  </w:style>
  <w:style w:type="character" w:customStyle="1" w:styleId="RSCT02TabletitlewithouttopbarChar">
    <w:name w:val="RSC T02 Table title without top bar Char"/>
    <w:basedOn w:val="RSCT01TableTitlewithtopbarChar"/>
    <w:link w:val="RSCT02Tabletitlewithouttopbar"/>
    <w:rsid w:val="00B0470A"/>
    <w:rPr>
      <w:rFonts w:eastAsia="Times New Roman" w:cs="Times New Roman"/>
      <w:sz w:val="14"/>
      <w:szCs w:val="20"/>
      <w:lang w:eastAsia="en-GB"/>
    </w:rPr>
  </w:style>
  <w:style w:type="paragraph" w:customStyle="1" w:styleId="RSCR01Footnotestomaintext">
    <w:name w:val="RSC R01 Footnotes to main text"/>
    <w:link w:val="RSCR01FootnotestomaintextChar"/>
    <w:qFormat/>
    <w:rsid w:val="006556AC"/>
    <w:pPr>
      <w:spacing w:line="200" w:lineRule="exact"/>
      <w:jc w:val="both"/>
    </w:pPr>
    <w:rPr>
      <w:bCs/>
      <w:sz w:val="18"/>
      <w:szCs w:val="18"/>
    </w:rPr>
  </w:style>
  <w:style w:type="character" w:customStyle="1" w:styleId="RSCI04CaptiontoFigureSchemeChartChar">
    <w:name w:val="RSC I04 Caption to Figure/Scheme/Chart Char"/>
    <w:basedOn w:val="a0"/>
    <w:link w:val="RSCI04CaptiontoFigureSchemeChart"/>
    <w:rsid w:val="006556AC"/>
    <w:rPr>
      <w:bCs/>
      <w:sz w:val="14"/>
      <w:szCs w:val="18"/>
    </w:rPr>
  </w:style>
  <w:style w:type="paragraph" w:customStyle="1" w:styleId="RSCM01ReceivedAccepted">
    <w:name w:val="RSC M01 Received/Accepted"/>
    <w:basedOn w:val="a"/>
    <w:link w:val="RSCM01ReceivedAcceptedChar"/>
    <w:qFormat/>
    <w:rsid w:val="004C531E"/>
    <w:pPr>
      <w:spacing w:before="960" w:after="0" w:line="180" w:lineRule="exact"/>
      <w:contextualSpacing/>
    </w:pPr>
    <w:rPr>
      <w:noProof/>
      <w:sz w:val="14"/>
      <w:szCs w:val="14"/>
      <w:lang w:eastAsia="en-GB"/>
    </w:rPr>
  </w:style>
  <w:style w:type="character" w:customStyle="1" w:styleId="RSCR01FootnotestomaintextChar">
    <w:name w:val="RSC R01 Footnotes to main text Char"/>
    <w:basedOn w:val="RSCI04CaptiontoFigureSchemeChartChar"/>
    <w:link w:val="RSCR01Footnotestomaintext"/>
    <w:rsid w:val="006556AC"/>
    <w:rPr>
      <w:bCs/>
      <w:sz w:val="18"/>
      <w:szCs w:val="18"/>
    </w:rPr>
  </w:style>
  <w:style w:type="paragraph" w:customStyle="1" w:styleId="RSCM02DOI">
    <w:name w:val="RSC M02 DOI"/>
    <w:basedOn w:val="a"/>
    <w:link w:val="RSCM02DOIChar"/>
    <w:qFormat/>
    <w:rsid w:val="004C531E"/>
    <w:pPr>
      <w:spacing w:before="180" w:after="0" w:line="180" w:lineRule="exact"/>
    </w:pPr>
    <w:rPr>
      <w:sz w:val="14"/>
      <w:szCs w:val="14"/>
    </w:rPr>
  </w:style>
  <w:style w:type="character" w:customStyle="1" w:styleId="RSCM01ReceivedAcceptedChar">
    <w:name w:val="RSC M01 Received/Accepted Char"/>
    <w:basedOn w:val="a0"/>
    <w:link w:val="RSCM01ReceivedAccepted"/>
    <w:rsid w:val="004C531E"/>
    <w:rPr>
      <w:rFonts w:eastAsiaTheme="minorEastAsia"/>
      <w:noProof/>
      <w:sz w:val="14"/>
      <w:szCs w:val="14"/>
      <w:lang w:eastAsia="en-GB"/>
    </w:rPr>
  </w:style>
  <w:style w:type="paragraph" w:customStyle="1" w:styleId="RSCM03Website">
    <w:name w:val="RSC M03 Website"/>
    <w:basedOn w:val="a"/>
    <w:link w:val="RSCM03WebsiteChar"/>
    <w:qFormat/>
    <w:rsid w:val="004C531E"/>
    <w:pPr>
      <w:spacing w:line="400" w:lineRule="exact"/>
    </w:pPr>
    <w:rPr>
      <w:b/>
      <w:sz w:val="14"/>
      <w:szCs w:val="14"/>
    </w:rPr>
  </w:style>
  <w:style w:type="character" w:customStyle="1" w:styleId="RSCM02DOIChar">
    <w:name w:val="RSC M02 DOI Char"/>
    <w:basedOn w:val="a0"/>
    <w:link w:val="RSCM02DOI"/>
    <w:rsid w:val="004C531E"/>
    <w:rPr>
      <w:sz w:val="14"/>
      <w:szCs w:val="14"/>
    </w:rPr>
  </w:style>
  <w:style w:type="paragraph" w:customStyle="1" w:styleId="RSCB05AHeadingSection-standalone">
    <w:name w:val="RSC B05 A Heading (Section - stand alone)"/>
    <w:link w:val="RSCB05AHeadingSection-standaloneChar"/>
    <w:qFormat/>
    <w:rsid w:val="00EF6BD4"/>
    <w:pPr>
      <w:spacing w:before="400" w:after="160" w:line="240" w:lineRule="auto"/>
    </w:pPr>
    <w:rPr>
      <w:rFonts w:cs="Times New Roman"/>
      <w:sz w:val="24"/>
    </w:rPr>
  </w:style>
  <w:style w:type="character" w:customStyle="1" w:styleId="RSCM03WebsiteChar">
    <w:name w:val="RSC M03 Website Char"/>
    <w:basedOn w:val="a0"/>
    <w:link w:val="RSCM03Website"/>
    <w:rsid w:val="004C531E"/>
    <w:rPr>
      <w:b/>
      <w:sz w:val="14"/>
      <w:szCs w:val="14"/>
    </w:rPr>
  </w:style>
  <w:style w:type="paragraph" w:customStyle="1" w:styleId="RSCB06BHeadingSub-Section">
    <w:name w:val="RSC B06 B Heading (Sub-Section)"/>
    <w:link w:val="RSCB06BHeadingSub-SectionChar"/>
    <w:qFormat/>
    <w:rsid w:val="00EF6BD4"/>
    <w:pPr>
      <w:spacing w:after="80" w:line="240" w:lineRule="exact"/>
    </w:pPr>
    <w:rPr>
      <w:b/>
      <w:sz w:val="18"/>
    </w:rPr>
  </w:style>
  <w:style w:type="character" w:customStyle="1" w:styleId="RSCB05AHeadingSection-standaloneChar">
    <w:name w:val="RSC B05 A Heading (Section - stand alone) Char"/>
    <w:basedOn w:val="RSCH02PaperAuthorsandBylineChar"/>
    <w:link w:val="RSCB05AHeadingSection-standalone"/>
    <w:rsid w:val="00EF6BD4"/>
    <w:rPr>
      <w:rFonts w:cs="Times New Roman"/>
      <w:sz w:val="24"/>
    </w:rPr>
  </w:style>
  <w:style w:type="paragraph" w:customStyle="1" w:styleId="RSCB07BHeadingSub-Section-standalone">
    <w:name w:val="RSC B07 B Heading (Sub-Section - stand alone)"/>
    <w:link w:val="RSCB07BHeadingSub-Section-standaloneChar"/>
    <w:qFormat/>
    <w:rsid w:val="00EF6BD4"/>
    <w:pPr>
      <w:spacing w:before="160" w:after="80" w:line="240" w:lineRule="exact"/>
    </w:pPr>
    <w:rPr>
      <w:b/>
      <w:sz w:val="18"/>
    </w:rPr>
  </w:style>
  <w:style w:type="character" w:customStyle="1" w:styleId="RSCB06BHeadingSub-SectionChar">
    <w:name w:val="RSC B06 B Heading (Sub-Section) Char"/>
    <w:basedOn w:val="a0"/>
    <w:link w:val="RSCB06BHeadingSub-Section"/>
    <w:rsid w:val="00EF6BD4"/>
    <w:rPr>
      <w:b/>
      <w:sz w:val="18"/>
    </w:rPr>
  </w:style>
  <w:style w:type="paragraph" w:customStyle="1" w:styleId="RSCB08CHeadingIn-line">
    <w:name w:val="RSC B08 C Heading (In-line)"/>
    <w:link w:val="RSCB08CHeadingIn-lineChar"/>
    <w:qFormat/>
    <w:rsid w:val="00EF6BD4"/>
    <w:pPr>
      <w:spacing w:after="0"/>
    </w:pPr>
    <w:rPr>
      <w:b/>
      <w:sz w:val="18"/>
    </w:rPr>
  </w:style>
  <w:style w:type="character" w:customStyle="1" w:styleId="RSCB07BHeadingSub-Section-standaloneChar">
    <w:name w:val="RSC B07 B Heading (Sub-Section - stand alone) Char"/>
    <w:basedOn w:val="a0"/>
    <w:link w:val="RSCB07BHeadingSub-Section-standalone"/>
    <w:rsid w:val="00EF6BD4"/>
    <w:rPr>
      <w:b/>
      <w:sz w:val="18"/>
    </w:rPr>
  </w:style>
  <w:style w:type="character" w:customStyle="1" w:styleId="RSCB08CHeadingIn-lineChar">
    <w:name w:val="RSC B08 C Heading (In-line) Char"/>
    <w:basedOn w:val="a0"/>
    <w:link w:val="RSCB08CHeadingIn-line"/>
    <w:rsid w:val="00EF6BD4"/>
    <w:rPr>
      <w:b/>
      <w:sz w:val="18"/>
    </w:rPr>
  </w:style>
  <w:style w:type="paragraph" w:customStyle="1" w:styleId="RSCI05CaptiontoFigureSchemeChartwithbottombar">
    <w:name w:val="RSC I05 Caption to Figure/Scheme/Chart with bottom bar"/>
    <w:link w:val="RSCI05CaptiontoFigureSchemeChartwithbottombarChar"/>
    <w:qFormat/>
    <w:rsid w:val="006556AC"/>
    <w:pPr>
      <w:pBdr>
        <w:bottom w:val="single" w:sz="12" w:space="1" w:color="A6A6A6" w:themeColor="background1" w:themeShade="A6"/>
      </w:pBdr>
      <w:jc w:val="both"/>
    </w:pPr>
    <w:rPr>
      <w:bCs/>
      <w:sz w:val="14"/>
      <w:szCs w:val="18"/>
    </w:rPr>
  </w:style>
  <w:style w:type="character" w:customStyle="1" w:styleId="RSCI05CaptiontoFigureSchemeChartwithbottombarChar">
    <w:name w:val="RSC I05 Caption to Figure/Scheme/Chart with bottom bar Char"/>
    <w:basedOn w:val="RSCI04CaptiontoFigureSchemeChartChar"/>
    <w:link w:val="RSCI05CaptiontoFigureSchemeChartwithbottombar"/>
    <w:rsid w:val="006556AC"/>
    <w:rPr>
      <w:bCs/>
      <w:sz w:val="14"/>
      <w:szCs w:val="18"/>
    </w:rPr>
  </w:style>
  <w:style w:type="paragraph" w:customStyle="1" w:styleId="04AHeading">
    <w:name w:val="04 A Heading"/>
    <w:basedOn w:val="a"/>
    <w:next w:val="a"/>
    <w:link w:val="04AHeadingChar"/>
    <w:rsid w:val="00FA2DA2"/>
    <w:pPr>
      <w:spacing w:before="240" w:after="120" w:line="240" w:lineRule="auto"/>
    </w:pPr>
    <w:rPr>
      <w:rFonts w:ascii="Calibri" w:eastAsia="Calibri" w:hAnsi="Calibri" w:cs="Times New Roman"/>
      <w:b/>
    </w:rPr>
  </w:style>
  <w:style w:type="character" w:customStyle="1" w:styleId="04AHeadingChar">
    <w:name w:val="04 A Heading Char"/>
    <w:link w:val="04AHeading"/>
    <w:rsid w:val="00FA2DA2"/>
    <w:rPr>
      <w:rFonts w:ascii="Calibri" w:eastAsia="Calibri" w:hAnsi="Calibri" w:cs="Times New Roman"/>
      <w:b/>
    </w:rPr>
  </w:style>
  <w:style w:type="paragraph" w:customStyle="1" w:styleId="08ArticleText">
    <w:name w:val="08 Article Text"/>
    <w:basedOn w:val="a"/>
    <w:link w:val="08ArticleTextChar"/>
    <w:rsid w:val="00FA2DA2"/>
    <w:pPr>
      <w:tabs>
        <w:tab w:val="left" w:pos="284"/>
      </w:tabs>
      <w:spacing w:after="0" w:line="240" w:lineRule="exact"/>
      <w:jc w:val="both"/>
    </w:pPr>
    <w:rPr>
      <w:rFonts w:ascii="Times New Roman" w:eastAsia="Calibri" w:hAnsi="Times New Roman" w:cs="Times New Roman"/>
      <w:w w:val="108"/>
      <w:sz w:val="18"/>
      <w:szCs w:val="18"/>
    </w:rPr>
  </w:style>
  <w:style w:type="character" w:customStyle="1" w:styleId="08ArticleTextChar">
    <w:name w:val="08 Article Text Char"/>
    <w:link w:val="08ArticleText"/>
    <w:rsid w:val="00FA2DA2"/>
    <w:rPr>
      <w:rFonts w:ascii="Times New Roman" w:eastAsia="Calibri" w:hAnsi="Times New Roman" w:cs="Times New Roman"/>
      <w:w w:val="108"/>
      <w:sz w:val="18"/>
      <w:szCs w:val="18"/>
    </w:rPr>
  </w:style>
  <w:style w:type="character" w:styleId="af2">
    <w:name w:val="FollowedHyperlink"/>
    <w:basedOn w:val="a0"/>
    <w:uiPriority w:val="99"/>
    <w:semiHidden/>
    <w:unhideWhenUsed/>
    <w:rsid w:val="0024022C"/>
    <w:rPr>
      <w:color w:val="800080" w:themeColor="followedHyperlink"/>
      <w:u w:val="single"/>
    </w:rPr>
  </w:style>
  <w:style w:type="character" w:styleId="af3">
    <w:name w:val="annotation reference"/>
    <w:basedOn w:val="a0"/>
    <w:uiPriority w:val="99"/>
    <w:semiHidden/>
    <w:unhideWhenUsed/>
    <w:rsid w:val="0060627E"/>
    <w:rPr>
      <w:sz w:val="16"/>
      <w:szCs w:val="16"/>
    </w:rPr>
  </w:style>
  <w:style w:type="paragraph" w:styleId="af4">
    <w:name w:val="annotation text"/>
    <w:basedOn w:val="a"/>
    <w:link w:val="af5"/>
    <w:uiPriority w:val="99"/>
    <w:semiHidden/>
    <w:unhideWhenUsed/>
    <w:rsid w:val="0060627E"/>
    <w:pPr>
      <w:spacing w:line="240" w:lineRule="auto"/>
    </w:pPr>
    <w:rPr>
      <w:sz w:val="20"/>
      <w:szCs w:val="20"/>
    </w:rPr>
  </w:style>
  <w:style w:type="character" w:customStyle="1" w:styleId="af5">
    <w:name w:val="コメント文字列 (文字)"/>
    <w:basedOn w:val="a0"/>
    <w:link w:val="af4"/>
    <w:uiPriority w:val="99"/>
    <w:semiHidden/>
    <w:rsid w:val="0060627E"/>
    <w:rPr>
      <w:sz w:val="20"/>
      <w:szCs w:val="20"/>
    </w:rPr>
  </w:style>
  <w:style w:type="paragraph" w:styleId="af6">
    <w:name w:val="annotation subject"/>
    <w:basedOn w:val="af4"/>
    <w:next w:val="af4"/>
    <w:link w:val="af7"/>
    <w:uiPriority w:val="99"/>
    <w:semiHidden/>
    <w:unhideWhenUsed/>
    <w:rsid w:val="0060627E"/>
    <w:rPr>
      <w:b/>
      <w:bCs/>
    </w:rPr>
  </w:style>
  <w:style w:type="character" w:customStyle="1" w:styleId="af7">
    <w:name w:val="コメント内容 (文字)"/>
    <w:basedOn w:val="af5"/>
    <w:link w:val="af6"/>
    <w:uiPriority w:val="99"/>
    <w:semiHidden/>
    <w:rsid w:val="0060627E"/>
    <w:rPr>
      <w:b/>
      <w:bCs/>
      <w:sz w:val="20"/>
      <w:szCs w:val="20"/>
    </w:rPr>
  </w:style>
  <w:style w:type="character" w:styleId="af8">
    <w:name w:val="Unresolved Mention"/>
    <w:basedOn w:val="a0"/>
    <w:uiPriority w:val="99"/>
    <w:semiHidden/>
    <w:unhideWhenUsed/>
    <w:rsid w:val="007C428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8883697">
      <w:bodyDiv w:val="1"/>
      <w:marLeft w:val="0"/>
      <w:marRight w:val="0"/>
      <w:marTop w:val="0"/>
      <w:marBottom w:val="0"/>
      <w:divBdr>
        <w:top w:val="none" w:sz="0" w:space="0" w:color="auto"/>
        <w:left w:val="none" w:sz="0" w:space="0" w:color="auto"/>
        <w:bottom w:val="none" w:sz="0" w:space="0" w:color="auto"/>
        <w:right w:val="none" w:sz="0" w:space="0" w:color="auto"/>
      </w:divBdr>
    </w:div>
    <w:div w:id="130054262">
      <w:bodyDiv w:val="1"/>
      <w:marLeft w:val="0"/>
      <w:marRight w:val="0"/>
      <w:marTop w:val="0"/>
      <w:marBottom w:val="0"/>
      <w:divBdr>
        <w:top w:val="none" w:sz="0" w:space="0" w:color="auto"/>
        <w:left w:val="none" w:sz="0" w:space="0" w:color="auto"/>
        <w:bottom w:val="none" w:sz="0" w:space="0" w:color="auto"/>
        <w:right w:val="none" w:sz="0" w:space="0" w:color="auto"/>
      </w:divBdr>
    </w:div>
    <w:div w:id="255360505">
      <w:bodyDiv w:val="1"/>
      <w:marLeft w:val="0"/>
      <w:marRight w:val="0"/>
      <w:marTop w:val="0"/>
      <w:marBottom w:val="0"/>
      <w:divBdr>
        <w:top w:val="none" w:sz="0" w:space="0" w:color="auto"/>
        <w:left w:val="none" w:sz="0" w:space="0" w:color="auto"/>
        <w:bottom w:val="none" w:sz="0" w:space="0" w:color="auto"/>
        <w:right w:val="none" w:sz="0" w:space="0" w:color="auto"/>
      </w:divBdr>
    </w:div>
    <w:div w:id="356077340">
      <w:bodyDiv w:val="1"/>
      <w:marLeft w:val="0"/>
      <w:marRight w:val="0"/>
      <w:marTop w:val="0"/>
      <w:marBottom w:val="0"/>
      <w:divBdr>
        <w:top w:val="none" w:sz="0" w:space="0" w:color="auto"/>
        <w:left w:val="none" w:sz="0" w:space="0" w:color="auto"/>
        <w:bottom w:val="none" w:sz="0" w:space="0" w:color="auto"/>
        <w:right w:val="none" w:sz="0" w:space="0" w:color="auto"/>
      </w:divBdr>
    </w:div>
    <w:div w:id="404114518">
      <w:bodyDiv w:val="1"/>
      <w:marLeft w:val="0"/>
      <w:marRight w:val="0"/>
      <w:marTop w:val="0"/>
      <w:marBottom w:val="0"/>
      <w:divBdr>
        <w:top w:val="none" w:sz="0" w:space="0" w:color="auto"/>
        <w:left w:val="none" w:sz="0" w:space="0" w:color="auto"/>
        <w:bottom w:val="none" w:sz="0" w:space="0" w:color="auto"/>
        <w:right w:val="none" w:sz="0" w:space="0" w:color="auto"/>
      </w:divBdr>
    </w:div>
    <w:div w:id="404305591">
      <w:bodyDiv w:val="1"/>
      <w:marLeft w:val="0"/>
      <w:marRight w:val="0"/>
      <w:marTop w:val="0"/>
      <w:marBottom w:val="0"/>
      <w:divBdr>
        <w:top w:val="none" w:sz="0" w:space="0" w:color="auto"/>
        <w:left w:val="none" w:sz="0" w:space="0" w:color="auto"/>
        <w:bottom w:val="none" w:sz="0" w:space="0" w:color="auto"/>
        <w:right w:val="none" w:sz="0" w:space="0" w:color="auto"/>
      </w:divBdr>
    </w:div>
    <w:div w:id="494418786">
      <w:bodyDiv w:val="1"/>
      <w:marLeft w:val="0"/>
      <w:marRight w:val="0"/>
      <w:marTop w:val="0"/>
      <w:marBottom w:val="0"/>
      <w:divBdr>
        <w:top w:val="none" w:sz="0" w:space="0" w:color="auto"/>
        <w:left w:val="none" w:sz="0" w:space="0" w:color="auto"/>
        <w:bottom w:val="none" w:sz="0" w:space="0" w:color="auto"/>
        <w:right w:val="none" w:sz="0" w:space="0" w:color="auto"/>
      </w:divBdr>
    </w:div>
    <w:div w:id="623387460">
      <w:bodyDiv w:val="1"/>
      <w:marLeft w:val="0"/>
      <w:marRight w:val="0"/>
      <w:marTop w:val="0"/>
      <w:marBottom w:val="0"/>
      <w:divBdr>
        <w:top w:val="none" w:sz="0" w:space="0" w:color="auto"/>
        <w:left w:val="none" w:sz="0" w:space="0" w:color="auto"/>
        <w:bottom w:val="none" w:sz="0" w:space="0" w:color="auto"/>
        <w:right w:val="none" w:sz="0" w:space="0" w:color="auto"/>
      </w:divBdr>
    </w:div>
    <w:div w:id="710960423">
      <w:bodyDiv w:val="1"/>
      <w:marLeft w:val="0"/>
      <w:marRight w:val="0"/>
      <w:marTop w:val="0"/>
      <w:marBottom w:val="0"/>
      <w:divBdr>
        <w:top w:val="none" w:sz="0" w:space="0" w:color="auto"/>
        <w:left w:val="none" w:sz="0" w:space="0" w:color="auto"/>
        <w:bottom w:val="none" w:sz="0" w:space="0" w:color="auto"/>
        <w:right w:val="none" w:sz="0" w:space="0" w:color="auto"/>
      </w:divBdr>
    </w:div>
    <w:div w:id="776603753">
      <w:bodyDiv w:val="1"/>
      <w:marLeft w:val="0"/>
      <w:marRight w:val="0"/>
      <w:marTop w:val="0"/>
      <w:marBottom w:val="0"/>
      <w:divBdr>
        <w:top w:val="none" w:sz="0" w:space="0" w:color="auto"/>
        <w:left w:val="none" w:sz="0" w:space="0" w:color="auto"/>
        <w:bottom w:val="none" w:sz="0" w:space="0" w:color="auto"/>
        <w:right w:val="none" w:sz="0" w:space="0" w:color="auto"/>
      </w:divBdr>
    </w:div>
    <w:div w:id="833884671">
      <w:bodyDiv w:val="1"/>
      <w:marLeft w:val="0"/>
      <w:marRight w:val="0"/>
      <w:marTop w:val="0"/>
      <w:marBottom w:val="0"/>
      <w:divBdr>
        <w:top w:val="none" w:sz="0" w:space="0" w:color="auto"/>
        <w:left w:val="none" w:sz="0" w:space="0" w:color="auto"/>
        <w:bottom w:val="none" w:sz="0" w:space="0" w:color="auto"/>
        <w:right w:val="none" w:sz="0" w:space="0" w:color="auto"/>
      </w:divBdr>
    </w:div>
    <w:div w:id="1056196653">
      <w:bodyDiv w:val="1"/>
      <w:marLeft w:val="0"/>
      <w:marRight w:val="0"/>
      <w:marTop w:val="0"/>
      <w:marBottom w:val="0"/>
      <w:divBdr>
        <w:top w:val="none" w:sz="0" w:space="0" w:color="auto"/>
        <w:left w:val="none" w:sz="0" w:space="0" w:color="auto"/>
        <w:bottom w:val="none" w:sz="0" w:space="0" w:color="auto"/>
        <w:right w:val="none" w:sz="0" w:space="0" w:color="auto"/>
      </w:divBdr>
    </w:div>
    <w:div w:id="1325475318">
      <w:bodyDiv w:val="1"/>
      <w:marLeft w:val="0"/>
      <w:marRight w:val="0"/>
      <w:marTop w:val="0"/>
      <w:marBottom w:val="0"/>
      <w:divBdr>
        <w:top w:val="none" w:sz="0" w:space="0" w:color="auto"/>
        <w:left w:val="none" w:sz="0" w:space="0" w:color="auto"/>
        <w:bottom w:val="none" w:sz="0" w:space="0" w:color="auto"/>
        <w:right w:val="none" w:sz="0" w:space="0" w:color="auto"/>
      </w:divBdr>
    </w:div>
    <w:div w:id="1380132816">
      <w:bodyDiv w:val="1"/>
      <w:marLeft w:val="0"/>
      <w:marRight w:val="0"/>
      <w:marTop w:val="0"/>
      <w:marBottom w:val="0"/>
      <w:divBdr>
        <w:top w:val="none" w:sz="0" w:space="0" w:color="auto"/>
        <w:left w:val="none" w:sz="0" w:space="0" w:color="auto"/>
        <w:bottom w:val="none" w:sz="0" w:space="0" w:color="auto"/>
        <w:right w:val="none" w:sz="0" w:space="0" w:color="auto"/>
      </w:divBdr>
    </w:div>
    <w:div w:id="1409107844">
      <w:bodyDiv w:val="1"/>
      <w:marLeft w:val="0"/>
      <w:marRight w:val="0"/>
      <w:marTop w:val="0"/>
      <w:marBottom w:val="0"/>
      <w:divBdr>
        <w:top w:val="none" w:sz="0" w:space="0" w:color="auto"/>
        <w:left w:val="none" w:sz="0" w:space="0" w:color="auto"/>
        <w:bottom w:val="none" w:sz="0" w:space="0" w:color="auto"/>
        <w:right w:val="none" w:sz="0" w:space="0" w:color="auto"/>
      </w:divBdr>
    </w:div>
    <w:div w:id="1604457870">
      <w:bodyDiv w:val="1"/>
      <w:marLeft w:val="0"/>
      <w:marRight w:val="0"/>
      <w:marTop w:val="0"/>
      <w:marBottom w:val="0"/>
      <w:divBdr>
        <w:top w:val="none" w:sz="0" w:space="0" w:color="auto"/>
        <w:left w:val="none" w:sz="0" w:space="0" w:color="auto"/>
        <w:bottom w:val="none" w:sz="0" w:space="0" w:color="auto"/>
        <w:right w:val="none" w:sz="0" w:space="0" w:color="auto"/>
      </w:divBdr>
    </w:div>
    <w:div w:id="20986726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image" Target="media/image5.png"/><Relationship Id="rId26" Type="http://schemas.openxmlformats.org/officeDocument/2006/relationships/image" Target="media/image13.png"/><Relationship Id="rId3" Type="http://schemas.openxmlformats.org/officeDocument/2006/relationships/styles" Target="styles.xml"/><Relationship Id="rId21" Type="http://schemas.openxmlformats.org/officeDocument/2006/relationships/image" Target="media/image8.png"/><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image" Target="media/image4.png"/><Relationship Id="rId25" Type="http://schemas.openxmlformats.org/officeDocument/2006/relationships/image" Target="media/image12.png"/><Relationship Id="rId33"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image" Target="media/image3.png"/><Relationship Id="rId20" Type="http://schemas.openxmlformats.org/officeDocument/2006/relationships/image" Target="media/image7.png"/><Relationship Id="rId29" Type="http://schemas.openxmlformats.org/officeDocument/2006/relationships/image" Target="media/image16.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image" Target="media/image11.png"/><Relationship Id="rId32"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image" Target="media/image2.png"/><Relationship Id="rId23" Type="http://schemas.openxmlformats.org/officeDocument/2006/relationships/image" Target="media/image10.png"/><Relationship Id="rId28" Type="http://schemas.openxmlformats.org/officeDocument/2006/relationships/image" Target="media/image15.png"/><Relationship Id="rId10" Type="http://schemas.openxmlformats.org/officeDocument/2006/relationships/footer" Target="footer1.xml"/><Relationship Id="rId19" Type="http://schemas.openxmlformats.org/officeDocument/2006/relationships/image" Target="media/image6.png"/><Relationship Id="rId31" Type="http://schemas.openxmlformats.org/officeDocument/2006/relationships/image" Target="media/image18.png"/><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image" Target="media/image1.png"/><Relationship Id="rId22" Type="http://schemas.openxmlformats.org/officeDocument/2006/relationships/image" Target="media/image9.png"/><Relationship Id="rId27" Type="http://schemas.openxmlformats.org/officeDocument/2006/relationships/image" Target="media/image14.png"/><Relationship Id="rId30" Type="http://schemas.openxmlformats.org/officeDocument/2006/relationships/image" Target="media/image17.png"/></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9" Type="http://schemas.openxmlformats.org/officeDocument/2006/relationships/font" Target="fonts/font9.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32883CA-9281-40ED-93D0-EC93493C59B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233</TotalTime>
  <Pages>12</Pages>
  <Words>7672</Words>
  <Characters>43737</Characters>
  <Application>Microsoft Office Word</Application>
  <DocSecurity>0</DocSecurity>
  <Lines>364</Lines>
  <Paragraphs>102</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
      <vt:lpstr/>
    </vt:vector>
  </TitlesOfParts>
  <Company>The Royal Society of Chemistry</Company>
  <LinksUpToDate>false</LinksUpToDate>
  <CharactersWithSpaces>51307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Kate McCallum</dc:creator>
  <cp:lastModifiedBy>浩代 瀬川</cp:lastModifiedBy>
  <cp:revision>13</cp:revision>
  <cp:lastPrinted>2014-10-09T15:34:00Z</cp:lastPrinted>
  <dcterms:created xsi:type="dcterms:W3CDTF">2025-07-03T05:27:00Z</dcterms:created>
  <dcterms:modified xsi:type="dcterms:W3CDTF">2025-07-04T05:04:00Z</dcterms:modified>
</cp:coreProperties>
</file>